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E8B" w:rsidRDefault="00031E8B" w:rsidP="000B2882">
      <w:pPr>
        <w:pStyle w:val="a5"/>
        <w:jc w:val="center"/>
        <w:rPr>
          <w:rFonts w:asciiTheme="minorHAnsi" w:eastAsiaTheme="minorHAnsi" w:hAnsiTheme="minorHAnsi" w:cstheme="minorBidi"/>
          <w:b w:val="0"/>
          <w:bCs w:val="0"/>
          <w:color w:val="auto"/>
          <w:sz w:val="22"/>
          <w:szCs w:val="22"/>
          <w:lang w:eastAsia="en-US"/>
        </w:rPr>
      </w:pPr>
      <w:r>
        <w:rPr>
          <w:noProof/>
        </w:rPr>
        <w:drawing>
          <wp:inline distT="0" distB="0" distL="0" distR="0">
            <wp:extent cx="6120130" cy="864834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bookmarkStart w:id="0" w:name="_GoBack"/>
      <w:bookmarkEnd w:id="0"/>
    </w:p>
    <w:sdt>
      <w:sdtPr>
        <w:rPr>
          <w:rFonts w:asciiTheme="minorHAnsi" w:eastAsiaTheme="minorHAnsi" w:hAnsiTheme="minorHAnsi" w:cstheme="minorBidi"/>
          <w:b w:val="0"/>
          <w:bCs w:val="0"/>
          <w:color w:val="auto"/>
          <w:sz w:val="22"/>
          <w:szCs w:val="22"/>
          <w:lang w:eastAsia="en-US"/>
        </w:rPr>
        <w:id w:val="1277763068"/>
        <w:docPartObj>
          <w:docPartGallery w:val="Table of Contents"/>
          <w:docPartUnique/>
        </w:docPartObj>
      </w:sdtPr>
      <w:sdtEndPr/>
      <w:sdtContent>
        <w:p w:rsidR="000B2882" w:rsidRPr="000B2882" w:rsidRDefault="000B2882" w:rsidP="000B2882">
          <w:pPr>
            <w:pStyle w:val="a5"/>
            <w:jc w:val="center"/>
            <w:rPr>
              <w:rFonts w:ascii="Times New Roman" w:hAnsi="Times New Roman" w:cs="Times New Roman"/>
              <w:color w:val="auto"/>
            </w:rPr>
          </w:pPr>
          <w:r w:rsidRPr="000B2882">
            <w:rPr>
              <w:rFonts w:ascii="Times New Roman" w:hAnsi="Times New Roman" w:cs="Times New Roman"/>
              <w:color w:val="auto"/>
            </w:rPr>
            <w:t>Содержание</w:t>
          </w:r>
        </w:p>
        <w:p w:rsidR="000B2882" w:rsidRPr="000B2882" w:rsidRDefault="000B2882">
          <w:pPr>
            <w:pStyle w:val="12"/>
            <w:tabs>
              <w:tab w:val="right" w:leader="dot" w:pos="9628"/>
            </w:tabs>
            <w:rPr>
              <w:rFonts w:ascii="Times New Roman" w:hAnsi="Times New Roman" w:cs="Times New Roman"/>
              <w:noProof/>
              <w:sz w:val="28"/>
              <w:szCs w:val="28"/>
            </w:rPr>
          </w:pPr>
          <w:r>
            <w:fldChar w:fldCharType="begin"/>
          </w:r>
          <w:r>
            <w:instrText xml:space="preserve"> TOC \o "1-3" \h \z \u </w:instrText>
          </w:r>
          <w:r>
            <w:fldChar w:fldCharType="separate"/>
          </w:r>
          <w:hyperlink w:anchor="_Toc501455377" w:history="1">
            <w:r w:rsidRPr="000B2882">
              <w:rPr>
                <w:rStyle w:val="a6"/>
                <w:rFonts w:ascii="Times New Roman" w:hAnsi="Times New Roman" w:cs="Times New Roman"/>
                <w:noProof/>
                <w:sz w:val="28"/>
                <w:szCs w:val="28"/>
              </w:rPr>
              <w:t>Раздел №1. Комплекс основных характеристик программы</w:t>
            </w:r>
            <w:r w:rsidRPr="000B2882">
              <w:rPr>
                <w:rFonts w:ascii="Times New Roman" w:hAnsi="Times New Roman" w:cs="Times New Roman"/>
                <w:noProof/>
                <w:webHidden/>
                <w:sz w:val="28"/>
                <w:szCs w:val="28"/>
              </w:rPr>
              <w:tab/>
            </w:r>
            <w:r w:rsidRPr="000B2882">
              <w:rPr>
                <w:rFonts w:ascii="Times New Roman" w:hAnsi="Times New Roman" w:cs="Times New Roman"/>
                <w:noProof/>
                <w:webHidden/>
                <w:sz w:val="28"/>
                <w:szCs w:val="28"/>
              </w:rPr>
              <w:fldChar w:fldCharType="begin"/>
            </w:r>
            <w:r w:rsidRPr="000B2882">
              <w:rPr>
                <w:rFonts w:ascii="Times New Roman" w:hAnsi="Times New Roman" w:cs="Times New Roman"/>
                <w:noProof/>
                <w:webHidden/>
                <w:sz w:val="28"/>
                <w:szCs w:val="28"/>
              </w:rPr>
              <w:instrText xml:space="preserve"> PAGEREF _Toc501455377 \h </w:instrText>
            </w:r>
            <w:r w:rsidRPr="000B2882">
              <w:rPr>
                <w:rFonts w:ascii="Times New Roman" w:hAnsi="Times New Roman" w:cs="Times New Roman"/>
                <w:noProof/>
                <w:webHidden/>
                <w:sz w:val="28"/>
                <w:szCs w:val="28"/>
              </w:rPr>
            </w:r>
            <w:r w:rsidRPr="000B2882">
              <w:rPr>
                <w:rFonts w:ascii="Times New Roman" w:hAnsi="Times New Roman" w:cs="Times New Roman"/>
                <w:noProof/>
                <w:webHidden/>
                <w:sz w:val="28"/>
                <w:szCs w:val="28"/>
              </w:rPr>
              <w:fldChar w:fldCharType="separate"/>
            </w:r>
            <w:r w:rsidRPr="000B2882">
              <w:rPr>
                <w:rFonts w:ascii="Times New Roman" w:hAnsi="Times New Roman" w:cs="Times New Roman"/>
                <w:noProof/>
                <w:webHidden/>
                <w:sz w:val="28"/>
                <w:szCs w:val="28"/>
              </w:rPr>
              <w:t>3</w:t>
            </w:r>
            <w:r w:rsidRPr="000B2882">
              <w:rPr>
                <w:rFonts w:ascii="Times New Roman" w:hAnsi="Times New Roman" w:cs="Times New Roman"/>
                <w:noProof/>
                <w:webHidden/>
                <w:sz w:val="28"/>
                <w:szCs w:val="28"/>
              </w:rPr>
              <w:fldChar w:fldCharType="end"/>
            </w:r>
          </w:hyperlink>
        </w:p>
        <w:p w:rsidR="000B2882" w:rsidRPr="000B2882" w:rsidRDefault="00F030B8">
          <w:pPr>
            <w:pStyle w:val="12"/>
            <w:tabs>
              <w:tab w:val="left" w:pos="660"/>
              <w:tab w:val="right" w:leader="dot" w:pos="9628"/>
            </w:tabs>
            <w:rPr>
              <w:rFonts w:ascii="Times New Roman" w:hAnsi="Times New Roman" w:cs="Times New Roman"/>
              <w:noProof/>
              <w:sz w:val="28"/>
              <w:szCs w:val="28"/>
            </w:rPr>
          </w:pPr>
          <w:hyperlink w:anchor="_Toc501455378" w:history="1">
            <w:r w:rsidR="000B2882" w:rsidRPr="000B2882">
              <w:rPr>
                <w:rStyle w:val="a6"/>
                <w:rFonts w:ascii="Times New Roman" w:hAnsi="Times New Roman" w:cs="Times New Roman"/>
                <w:noProof/>
                <w:sz w:val="28"/>
                <w:szCs w:val="28"/>
              </w:rPr>
              <w:t>1.1.</w:t>
            </w:r>
            <w:r w:rsidR="000B2882" w:rsidRPr="000B2882">
              <w:rPr>
                <w:rFonts w:ascii="Times New Roman" w:hAnsi="Times New Roman" w:cs="Times New Roman"/>
                <w:noProof/>
                <w:sz w:val="28"/>
                <w:szCs w:val="28"/>
              </w:rPr>
              <w:tab/>
            </w:r>
            <w:r w:rsidR="000B2882" w:rsidRPr="000B2882">
              <w:rPr>
                <w:rStyle w:val="a6"/>
                <w:rFonts w:ascii="Times New Roman" w:hAnsi="Times New Roman" w:cs="Times New Roman"/>
                <w:noProof/>
                <w:sz w:val="28"/>
                <w:szCs w:val="28"/>
              </w:rPr>
              <w:t>Пояснительная записка</w:t>
            </w:r>
            <w:r w:rsidR="000B2882" w:rsidRPr="000B2882">
              <w:rPr>
                <w:rFonts w:ascii="Times New Roman" w:hAnsi="Times New Roman" w:cs="Times New Roman"/>
                <w:noProof/>
                <w:webHidden/>
                <w:sz w:val="28"/>
                <w:szCs w:val="28"/>
              </w:rPr>
              <w:tab/>
            </w:r>
            <w:r w:rsidR="000B2882" w:rsidRPr="000B2882">
              <w:rPr>
                <w:rFonts w:ascii="Times New Roman" w:hAnsi="Times New Roman" w:cs="Times New Roman"/>
                <w:noProof/>
                <w:webHidden/>
                <w:sz w:val="28"/>
                <w:szCs w:val="28"/>
              </w:rPr>
              <w:fldChar w:fldCharType="begin"/>
            </w:r>
            <w:r w:rsidR="000B2882" w:rsidRPr="000B2882">
              <w:rPr>
                <w:rFonts w:ascii="Times New Roman" w:hAnsi="Times New Roman" w:cs="Times New Roman"/>
                <w:noProof/>
                <w:webHidden/>
                <w:sz w:val="28"/>
                <w:szCs w:val="28"/>
              </w:rPr>
              <w:instrText xml:space="preserve"> PAGEREF _Toc501455378 \h </w:instrText>
            </w:r>
            <w:r w:rsidR="000B2882" w:rsidRPr="000B2882">
              <w:rPr>
                <w:rFonts w:ascii="Times New Roman" w:hAnsi="Times New Roman" w:cs="Times New Roman"/>
                <w:noProof/>
                <w:webHidden/>
                <w:sz w:val="28"/>
                <w:szCs w:val="28"/>
              </w:rPr>
            </w:r>
            <w:r w:rsidR="000B2882" w:rsidRPr="000B2882">
              <w:rPr>
                <w:rFonts w:ascii="Times New Roman" w:hAnsi="Times New Roman" w:cs="Times New Roman"/>
                <w:noProof/>
                <w:webHidden/>
                <w:sz w:val="28"/>
                <w:szCs w:val="28"/>
              </w:rPr>
              <w:fldChar w:fldCharType="separate"/>
            </w:r>
            <w:r w:rsidR="000B2882" w:rsidRPr="000B2882">
              <w:rPr>
                <w:rFonts w:ascii="Times New Roman" w:hAnsi="Times New Roman" w:cs="Times New Roman"/>
                <w:noProof/>
                <w:webHidden/>
                <w:sz w:val="28"/>
                <w:szCs w:val="28"/>
              </w:rPr>
              <w:t>3</w:t>
            </w:r>
            <w:r w:rsidR="000B2882" w:rsidRPr="000B2882">
              <w:rPr>
                <w:rFonts w:ascii="Times New Roman" w:hAnsi="Times New Roman" w:cs="Times New Roman"/>
                <w:noProof/>
                <w:webHidden/>
                <w:sz w:val="28"/>
                <w:szCs w:val="28"/>
              </w:rPr>
              <w:fldChar w:fldCharType="end"/>
            </w:r>
          </w:hyperlink>
        </w:p>
        <w:p w:rsidR="000B2882" w:rsidRPr="000B2882" w:rsidRDefault="00F030B8">
          <w:pPr>
            <w:pStyle w:val="12"/>
            <w:tabs>
              <w:tab w:val="left" w:pos="660"/>
              <w:tab w:val="right" w:leader="dot" w:pos="9628"/>
            </w:tabs>
            <w:rPr>
              <w:rFonts w:ascii="Times New Roman" w:hAnsi="Times New Roman" w:cs="Times New Roman"/>
              <w:noProof/>
              <w:sz w:val="28"/>
              <w:szCs w:val="28"/>
            </w:rPr>
          </w:pPr>
          <w:hyperlink w:anchor="_Toc501455379" w:history="1">
            <w:r w:rsidR="000B2882" w:rsidRPr="000B2882">
              <w:rPr>
                <w:rStyle w:val="a6"/>
                <w:rFonts w:ascii="Times New Roman" w:hAnsi="Times New Roman" w:cs="Times New Roman"/>
                <w:noProof/>
                <w:sz w:val="28"/>
                <w:szCs w:val="28"/>
              </w:rPr>
              <w:t>1.2.</w:t>
            </w:r>
            <w:r w:rsidR="000B2882" w:rsidRPr="000B2882">
              <w:rPr>
                <w:rFonts w:ascii="Times New Roman" w:hAnsi="Times New Roman" w:cs="Times New Roman"/>
                <w:noProof/>
                <w:sz w:val="28"/>
                <w:szCs w:val="28"/>
              </w:rPr>
              <w:tab/>
            </w:r>
            <w:r w:rsidR="000B2882" w:rsidRPr="000B2882">
              <w:rPr>
                <w:rStyle w:val="a6"/>
                <w:rFonts w:ascii="Times New Roman" w:hAnsi="Times New Roman" w:cs="Times New Roman"/>
                <w:noProof/>
                <w:sz w:val="28"/>
                <w:szCs w:val="28"/>
              </w:rPr>
              <w:t>Цель и задачи</w:t>
            </w:r>
            <w:r w:rsidR="000B2882" w:rsidRPr="000B2882">
              <w:rPr>
                <w:rFonts w:ascii="Times New Roman" w:hAnsi="Times New Roman" w:cs="Times New Roman"/>
                <w:noProof/>
                <w:webHidden/>
                <w:sz w:val="28"/>
                <w:szCs w:val="28"/>
              </w:rPr>
              <w:tab/>
            </w:r>
            <w:r w:rsidR="000B2882" w:rsidRPr="000B2882">
              <w:rPr>
                <w:rFonts w:ascii="Times New Roman" w:hAnsi="Times New Roman" w:cs="Times New Roman"/>
                <w:noProof/>
                <w:webHidden/>
                <w:sz w:val="28"/>
                <w:szCs w:val="28"/>
              </w:rPr>
              <w:fldChar w:fldCharType="begin"/>
            </w:r>
            <w:r w:rsidR="000B2882" w:rsidRPr="000B2882">
              <w:rPr>
                <w:rFonts w:ascii="Times New Roman" w:hAnsi="Times New Roman" w:cs="Times New Roman"/>
                <w:noProof/>
                <w:webHidden/>
                <w:sz w:val="28"/>
                <w:szCs w:val="28"/>
              </w:rPr>
              <w:instrText xml:space="preserve"> PAGEREF _Toc501455379 \h </w:instrText>
            </w:r>
            <w:r w:rsidR="000B2882" w:rsidRPr="000B2882">
              <w:rPr>
                <w:rFonts w:ascii="Times New Roman" w:hAnsi="Times New Roman" w:cs="Times New Roman"/>
                <w:noProof/>
                <w:webHidden/>
                <w:sz w:val="28"/>
                <w:szCs w:val="28"/>
              </w:rPr>
            </w:r>
            <w:r w:rsidR="000B2882" w:rsidRPr="000B2882">
              <w:rPr>
                <w:rFonts w:ascii="Times New Roman" w:hAnsi="Times New Roman" w:cs="Times New Roman"/>
                <w:noProof/>
                <w:webHidden/>
                <w:sz w:val="28"/>
                <w:szCs w:val="28"/>
              </w:rPr>
              <w:fldChar w:fldCharType="separate"/>
            </w:r>
            <w:r w:rsidR="000B2882" w:rsidRPr="000B2882">
              <w:rPr>
                <w:rFonts w:ascii="Times New Roman" w:hAnsi="Times New Roman" w:cs="Times New Roman"/>
                <w:noProof/>
                <w:webHidden/>
                <w:sz w:val="28"/>
                <w:szCs w:val="28"/>
              </w:rPr>
              <w:t>3</w:t>
            </w:r>
            <w:r w:rsidR="000B2882" w:rsidRPr="000B2882">
              <w:rPr>
                <w:rFonts w:ascii="Times New Roman" w:hAnsi="Times New Roman" w:cs="Times New Roman"/>
                <w:noProof/>
                <w:webHidden/>
                <w:sz w:val="28"/>
                <w:szCs w:val="28"/>
              </w:rPr>
              <w:fldChar w:fldCharType="end"/>
            </w:r>
          </w:hyperlink>
        </w:p>
        <w:p w:rsidR="000B2882" w:rsidRPr="000B2882" w:rsidRDefault="00F030B8">
          <w:pPr>
            <w:pStyle w:val="12"/>
            <w:tabs>
              <w:tab w:val="left" w:pos="660"/>
              <w:tab w:val="right" w:leader="dot" w:pos="9628"/>
            </w:tabs>
            <w:rPr>
              <w:rFonts w:ascii="Times New Roman" w:hAnsi="Times New Roman" w:cs="Times New Roman"/>
              <w:noProof/>
              <w:sz w:val="28"/>
              <w:szCs w:val="28"/>
            </w:rPr>
          </w:pPr>
          <w:hyperlink w:anchor="_Toc501455380" w:history="1">
            <w:r w:rsidR="000B2882" w:rsidRPr="000B2882">
              <w:rPr>
                <w:rStyle w:val="a6"/>
                <w:rFonts w:ascii="Times New Roman" w:hAnsi="Times New Roman" w:cs="Times New Roman"/>
                <w:noProof/>
                <w:sz w:val="28"/>
                <w:szCs w:val="28"/>
              </w:rPr>
              <w:t>1.3.</w:t>
            </w:r>
            <w:r w:rsidR="000B2882" w:rsidRPr="000B2882">
              <w:rPr>
                <w:rFonts w:ascii="Times New Roman" w:hAnsi="Times New Roman" w:cs="Times New Roman"/>
                <w:noProof/>
                <w:sz w:val="28"/>
                <w:szCs w:val="28"/>
              </w:rPr>
              <w:tab/>
            </w:r>
            <w:r w:rsidR="000B2882" w:rsidRPr="000B2882">
              <w:rPr>
                <w:rStyle w:val="a6"/>
                <w:rFonts w:ascii="Times New Roman" w:hAnsi="Times New Roman" w:cs="Times New Roman"/>
                <w:noProof/>
                <w:sz w:val="28"/>
                <w:szCs w:val="28"/>
              </w:rPr>
              <w:t>Планируемые результаты</w:t>
            </w:r>
            <w:r w:rsidR="000B2882" w:rsidRPr="000B2882">
              <w:rPr>
                <w:rFonts w:ascii="Times New Roman" w:hAnsi="Times New Roman" w:cs="Times New Roman"/>
                <w:noProof/>
                <w:webHidden/>
                <w:sz w:val="28"/>
                <w:szCs w:val="28"/>
              </w:rPr>
              <w:tab/>
            </w:r>
            <w:r w:rsidR="000B2882" w:rsidRPr="000B2882">
              <w:rPr>
                <w:rFonts w:ascii="Times New Roman" w:hAnsi="Times New Roman" w:cs="Times New Roman"/>
                <w:noProof/>
                <w:webHidden/>
                <w:sz w:val="28"/>
                <w:szCs w:val="28"/>
              </w:rPr>
              <w:fldChar w:fldCharType="begin"/>
            </w:r>
            <w:r w:rsidR="000B2882" w:rsidRPr="000B2882">
              <w:rPr>
                <w:rFonts w:ascii="Times New Roman" w:hAnsi="Times New Roman" w:cs="Times New Roman"/>
                <w:noProof/>
                <w:webHidden/>
                <w:sz w:val="28"/>
                <w:szCs w:val="28"/>
              </w:rPr>
              <w:instrText xml:space="preserve"> PAGEREF _Toc501455380 \h </w:instrText>
            </w:r>
            <w:r w:rsidR="000B2882" w:rsidRPr="000B2882">
              <w:rPr>
                <w:rFonts w:ascii="Times New Roman" w:hAnsi="Times New Roman" w:cs="Times New Roman"/>
                <w:noProof/>
                <w:webHidden/>
                <w:sz w:val="28"/>
                <w:szCs w:val="28"/>
              </w:rPr>
            </w:r>
            <w:r w:rsidR="000B2882" w:rsidRPr="000B2882">
              <w:rPr>
                <w:rFonts w:ascii="Times New Roman" w:hAnsi="Times New Roman" w:cs="Times New Roman"/>
                <w:noProof/>
                <w:webHidden/>
                <w:sz w:val="28"/>
                <w:szCs w:val="28"/>
              </w:rPr>
              <w:fldChar w:fldCharType="separate"/>
            </w:r>
            <w:r w:rsidR="000B2882" w:rsidRPr="000B2882">
              <w:rPr>
                <w:rFonts w:ascii="Times New Roman" w:hAnsi="Times New Roman" w:cs="Times New Roman"/>
                <w:noProof/>
                <w:webHidden/>
                <w:sz w:val="28"/>
                <w:szCs w:val="28"/>
              </w:rPr>
              <w:t>4</w:t>
            </w:r>
            <w:r w:rsidR="000B2882" w:rsidRPr="000B2882">
              <w:rPr>
                <w:rFonts w:ascii="Times New Roman" w:hAnsi="Times New Roman" w:cs="Times New Roman"/>
                <w:noProof/>
                <w:webHidden/>
                <w:sz w:val="28"/>
                <w:szCs w:val="28"/>
              </w:rPr>
              <w:fldChar w:fldCharType="end"/>
            </w:r>
          </w:hyperlink>
        </w:p>
        <w:p w:rsidR="000B2882" w:rsidRPr="000B2882" w:rsidRDefault="00F030B8">
          <w:pPr>
            <w:pStyle w:val="12"/>
            <w:tabs>
              <w:tab w:val="right" w:leader="dot" w:pos="9628"/>
            </w:tabs>
            <w:rPr>
              <w:rFonts w:ascii="Times New Roman" w:hAnsi="Times New Roman" w:cs="Times New Roman"/>
              <w:noProof/>
              <w:sz w:val="28"/>
              <w:szCs w:val="28"/>
            </w:rPr>
          </w:pPr>
          <w:hyperlink w:anchor="_Toc501455381" w:history="1">
            <w:r w:rsidR="000B2882" w:rsidRPr="000B2882">
              <w:rPr>
                <w:rStyle w:val="a6"/>
                <w:rFonts w:ascii="Times New Roman" w:hAnsi="Times New Roman" w:cs="Times New Roman"/>
                <w:noProof/>
                <w:sz w:val="28"/>
                <w:szCs w:val="28"/>
              </w:rPr>
              <w:t>Раздел №2. «Комплекс организационно-педагогических условий»</w:t>
            </w:r>
            <w:r w:rsidR="000B2882" w:rsidRPr="000B2882">
              <w:rPr>
                <w:rFonts w:ascii="Times New Roman" w:hAnsi="Times New Roman" w:cs="Times New Roman"/>
                <w:noProof/>
                <w:webHidden/>
                <w:sz w:val="28"/>
                <w:szCs w:val="28"/>
              </w:rPr>
              <w:tab/>
            </w:r>
            <w:r w:rsidR="000B2882" w:rsidRPr="000B2882">
              <w:rPr>
                <w:rFonts w:ascii="Times New Roman" w:hAnsi="Times New Roman" w:cs="Times New Roman"/>
                <w:noProof/>
                <w:webHidden/>
                <w:sz w:val="28"/>
                <w:szCs w:val="28"/>
              </w:rPr>
              <w:fldChar w:fldCharType="begin"/>
            </w:r>
            <w:r w:rsidR="000B2882" w:rsidRPr="000B2882">
              <w:rPr>
                <w:rFonts w:ascii="Times New Roman" w:hAnsi="Times New Roman" w:cs="Times New Roman"/>
                <w:noProof/>
                <w:webHidden/>
                <w:sz w:val="28"/>
                <w:szCs w:val="28"/>
              </w:rPr>
              <w:instrText xml:space="preserve"> PAGEREF _Toc501455381 \h </w:instrText>
            </w:r>
            <w:r w:rsidR="000B2882" w:rsidRPr="000B2882">
              <w:rPr>
                <w:rFonts w:ascii="Times New Roman" w:hAnsi="Times New Roman" w:cs="Times New Roman"/>
                <w:noProof/>
                <w:webHidden/>
                <w:sz w:val="28"/>
                <w:szCs w:val="28"/>
              </w:rPr>
            </w:r>
            <w:r w:rsidR="000B2882" w:rsidRPr="000B2882">
              <w:rPr>
                <w:rFonts w:ascii="Times New Roman" w:hAnsi="Times New Roman" w:cs="Times New Roman"/>
                <w:noProof/>
                <w:webHidden/>
                <w:sz w:val="28"/>
                <w:szCs w:val="28"/>
              </w:rPr>
              <w:fldChar w:fldCharType="separate"/>
            </w:r>
            <w:r w:rsidR="000B2882" w:rsidRPr="000B2882">
              <w:rPr>
                <w:rFonts w:ascii="Times New Roman" w:hAnsi="Times New Roman" w:cs="Times New Roman"/>
                <w:noProof/>
                <w:webHidden/>
                <w:sz w:val="28"/>
                <w:szCs w:val="28"/>
              </w:rPr>
              <w:t>6</w:t>
            </w:r>
            <w:r w:rsidR="000B2882" w:rsidRPr="000B2882">
              <w:rPr>
                <w:rFonts w:ascii="Times New Roman" w:hAnsi="Times New Roman" w:cs="Times New Roman"/>
                <w:noProof/>
                <w:webHidden/>
                <w:sz w:val="28"/>
                <w:szCs w:val="28"/>
              </w:rPr>
              <w:fldChar w:fldCharType="end"/>
            </w:r>
          </w:hyperlink>
        </w:p>
        <w:p w:rsidR="000B2882" w:rsidRPr="000B2882" w:rsidRDefault="00F030B8">
          <w:pPr>
            <w:pStyle w:val="12"/>
            <w:tabs>
              <w:tab w:val="right" w:leader="dot" w:pos="9628"/>
            </w:tabs>
            <w:rPr>
              <w:rFonts w:ascii="Times New Roman" w:hAnsi="Times New Roman" w:cs="Times New Roman"/>
              <w:noProof/>
              <w:sz w:val="28"/>
              <w:szCs w:val="28"/>
            </w:rPr>
          </w:pPr>
          <w:hyperlink w:anchor="_Toc501455382" w:history="1">
            <w:r w:rsidR="000B2882" w:rsidRPr="000B2882">
              <w:rPr>
                <w:rStyle w:val="a6"/>
                <w:rFonts w:ascii="Times New Roman" w:hAnsi="Times New Roman" w:cs="Times New Roman"/>
                <w:noProof/>
                <w:sz w:val="28"/>
                <w:szCs w:val="28"/>
              </w:rPr>
              <w:t>2.1. Учебный план</w:t>
            </w:r>
            <w:r w:rsidR="000B2882" w:rsidRPr="000B2882">
              <w:rPr>
                <w:rFonts w:ascii="Times New Roman" w:hAnsi="Times New Roman" w:cs="Times New Roman"/>
                <w:noProof/>
                <w:webHidden/>
                <w:sz w:val="28"/>
                <w:szCs w:val="28"/>
              </w:rPr>
              <w:tab/>
            </w:r>
            <w:r w:rsidR="000B2882" w:rsidRPr="000B2882">
              <w:rPr>
                <w:rFonts w:ascii="Times New Roman" w:hAnsi="Times New Roman" w:cs="Times New Roman"/>
                <w:noProof/>
                <w:webHidden/>
                <w:sz w:val="28"/>
                <w:szCs w:val="28"/>
              </w:rPr>
              <w:fldChar w:fldCharType="begin"/>
            </w:r>
            <w:r w:rsidR="000B2882" w:rsidRPr="000B2882">
              <w:rPr>
                <w:rFonts w:ascii="Times New Roman" w:hAnsi="Times New Roman" w:cs="Times New Roman"/>
                <w:noProof/>
                <w:webHidden/>
                <w:sz w:val="28"/>
                <w:szCs w:val="28"/>
              </w:rPr>
              <w:instrText xml:space="preserve"> PAGEREF _Toc501455382 \h </w:instrText>
            </w:r>
            <w:r w:rsidR="000B2882" w:rsidRPr="000B2882">
              <w:rPr>
                <w:rFonts w:ascii="Times New Roman" w:hAnsi="Times New Roman" w:cs="Times New Roman"/>
                <w:noProof/>
                <w:webHidden/>
                <w:sz w:val="28"/>
                <w:szCs w:val="28"/>
              </w:rPr>
            </w:r>
            <w:r w:rsidR="000B2882" w:rsidRPr="000B2882">
              <w:rPr>
                <w:rFonts w:ascii="Times New Roman" w:hAnsi="Times New Roman" w:cs="Times New Roman"/>
                <w:noProof/>
                <w:webHidden/>
                <w:sz w:val="28"/>
                <w:szCs w:val="28"/>
              </w:rPr>
              <w:fldChar w:fldCharType="separate"/>
            </w:r>
            <w:r w:rsidR="000B2882" w:rsidRPr="000B2882">
              <w:rPr>
                <w:rFonts w:ascii="Times New Roman" w:hAnsi="Times New Roman" w:cs="Times New Roman"/>
                <w:noProof/>
                <w:webHidden/>
                <w:sz w:val="28"/>
                <w:szCs w:val="28"/>
              </w:rPr>
              <w:t>6</w:t>
            </w:r>
            <w:r w:rsidR="000B2882" w:rsidRPr="000B2882">
              <w:rPr>
                <w:rFonts w:ascii="Times New Roman" w:hAnsi="Times New Roman" w:cs="Times New Roman"/>
                <w:noProof/>
                <w:webHidden/>
                <w:sz w:val="28"/>
                <w:szCs w:val="28"/>
              </w:rPr>
              <w:fldChar w:fldCharType="end"/>
            </w:r>
          </w:hyperlink>
        </w:p>
        <w:p w:rsidR="000B2882" w:rsidRPr="000B2882" w:rsidRDefault="00F030B8">
          <w:pPr>
            <w:pStyle w:val="12"/>
            <w:tabs>
              <w:tab w:val="right" w:leader="dot" w:pos="9628"/>
            </w:tabs>
            <w:rPr>
              <w:rFonts w:ascii="Times New Roman" w:hAnsi="Times New Roman" w:cs="Times New Roman"/>
              <w:noProof/>
              <w:sz w:val="28"/>
              <w:szCs w:val="28"/>
            </w:rPr>
          </w:pPr>
          <w:hyperlink w:anchor="_Toc501455383" w:history="1">
            <w:r w:rsidR="000B2882" w:rsidRPr="000B2882">
              <w:rPr>
                <w:rStyle w:val="a6"/>
                <w:rFonts w:ascii="Times New Roman" w:hAnsi="Times New Roman" w:cs="Times New Roman"/>
                <w:noProof/>
                <w:sz w:val="28"/>
                <w:szCs w:val="28"/>
              </w:rPr>
              <w:t>2.2. Календарный учебный график</w:t>
            </w:r>
            <w:r w:rsidR="000B2882" w:rsidRPr="000B2882">
              <w:rPr>
                <w:rFonts w:ascii="Times New Roman" w:hAnsi="Times New Roman" w:cs="Times New Roman"/>
                <w:noProof/>
                <w:webHidden/>
                <w:sz w:val="28"/>
                <w:szCs w:val="28"/>
              </w:rPr>
              <w:tab/>
            </w:r>
            <w:r w:rsidR="000B2882" w:rsidRPr="000B2882">
              <w:rPr>
                <w:rFonts w:ascii="Times New Roman" w:hAnsi="Times New Roman" w:cs="Times New Roman"/>
                <w:noProof/>
                <w:webHidden/>
                <w:sz w:val="28"/>
                <w:szCs w:val="28"/>
              </w:rPr>
              <w:fldChar w:fldCharType="begin"/>
            </w:r>
            <w:r w:rsidR="000B2882" w:rsidRPr="000B2882">
              <w:rPr>
                <w:rFonts w:ascii="Times New Roman" w:hAnsi="Times New Roman" w:cs="Times New Roman"/>
                <w:noProof/>
                <w:webHidden/>
                <w:sz w:val="28"/>
                <w:szCs w:val="28"/>
              </w:rPr>
              <w:instrText xml:space="preserve"> PAGEREF _Toc501455383 \h </w:instrText>
            </w:r>
            <w:r w:rsidR="000B2882" w:rsidRPr="000B2882">
              <w:rPr>
                <w:rFonts w:ascii="Times New Roman" w:hAnsi="Times New Roman" w:cs="Times New Roman"/>
                <w:noProof/>
                <w:webHidden/>
                <w:sz w:val="28"/>
                <w:szCs w:val="28"/>
              </w:rPr>
            </w:r>
            <w:r w:rsidR="000B2882" w:rsidRPr="000B2882">
              <w:rPr>
                <w:rFonts w:ascii="Times New Roman" w:hAnsi="Times New Roman" w:cs="Times New Roman"/>
                <w:noProof/>
                <w:webHidden/>
                <w:sz w:val="28"/>
                <w:szCs w:val="28"/>
              </w:rPr>
              <w:fldChar w:fldCharType="separate"/>
            </w:r>
            <w:r w:rsidR="000B2882" w:rsidRPr="000B2882">
              <w:rPr>
                <w:rFonts w:ascii="Times New Roman" w:hAnsi="Times New Roman" w:cs="Times New Roman"/>
                <w:noProof/>
                <w:webHidden/>
                <w:sz w:val="28"/>
                <w:szCs w:val="28"/>
              </w:rPr>
              <w:t>7</w:t>
            </w:r>
            <w:r w:rsidR="000B2882" w:rsidRPr="000B2882">
              <w:rPr>
                <w:rFonts w:ascii="Times New Roman" w:hAnsi="Times New Roman" w:cs="Times New Roman"/>
                <w:noProof/>
                <w:webHidden/>
                <w:sz w:val="28"/>
                <w:szCs w:val="28"/>
              </w:rPr>
              <w:fldChar w:fldCharType="end"/>
            </w:r>
          </w:hyperlink>
        </w:p>
        <w:p w:rsidR="000B2882" w:rsidRPr="000B2882" w:rsidRDefault="00F030B8">
          <w:pPr>
            <w:pStyle w:val="12"/>
            <w:tabs>
              <w:tab w:val="right" w:leader="dot" w:pos="9628"/>
            </w:tabs>
            <w:rPr>
              <w:rFonts w:ascii="Times New Roman" w:hAnsi="Times New Roman" w:cs="Times New Roman"/>
              <w:noProof/>
              <w:sz w:val="28"/>
              <w:szCs w:val="28"/>
            </w:rPr>
          </w:pPr>
          <w:hyperlink w:anchor="_Toc501455384" w:history="1">
            <w:r w:rsidR="000B2882" w:rsidRPr="000B2882">
              <w:rPr>
                <w:rStyle w:val="a6"/>
                <w:rFonts w:ascii="Times New Roman" w:eastAsia="Times New Roman" w:hAnsi="Times New Roman" w:cs="Times New Roman"/>
                <w:noProof/>
                <w:sz w:val="28"/>
                <w:szCs w:val="28"/>
                <w:lang w:eastAsia="ru-RU"/>
              </w:rPr>
              <w:t>2.3. Рабочие программы</w:t>
            </w:r>
            <w:r w:rsidR="000B2882" w:rsidRPr="000B2882">
              <w:rPr>
                <w:rFonts w:ascii="Times New Roman" w:hAnsi="Times New Roman" w:cs="Times New Roman"/>
                <w:noProof/>
                <w:webHidden/>
                <w:sz w:val="28"/>
                <w:szCs w:val="28"/>
              </w:rPr>
              <w:tab/>
            </w:r>
            <w:r w:rsidR="000B2882" w:rsidRPr="000B2882">
              <w:rPr>
                <w:rFonts w:ascii="Times New Roman" w:hAnsi="Times New Roman" w:cs="Times New Roman"/>
                <w:noProof/>
                <w:webHidden/>
                <w:sz w:val="28"/>
                <w:szCs w:val="28"/>
              </w:rPr>
              <w:fldChar w:fldCharType="begin"/>
            </w:r>
            <w:r w:rsidR="000B2882" w:rsidRPr="000B2882">
              <w:rPr>
                <w:rFonts w:ascii="Times New Roman" w:hAnsi="Times New Roman" w:cs="Times New Roman"/>
                <w:noProof/>
                <w:webHidden/>
                <w:sz w:val="28"/>
                <w:szCs w:val="28"/>
              </w:rPr>
              <w:instrText xml:space="preserve"> PAGEREF _Toc501455384 \h </w:instrText>
            </w:r>
            <w:r w:rsidR="000B2882" w:rsidRPr="000B2882">
              <w:rPr>
                <w:rFonts w:ascii="Times New Roman" w:hAnsi="Times New Roman" w:cs="Times New Roman"/>
                <w:noProof/>
                <w:webHidden/>
                <w:sz w:val="28"/>
                <w:szCs w:val="28"/>
              </w:rPr>
            </w:r>
            <w:r w:rsidR="000B2882" w:rsidRPr="000B2882">
              <w:rPr>
                <w:rFonts w:ascii="Times New Roman" w:hAnsi="Times New Roman" w:cs="Times New Roman"/>
                <w:noProof/>
                <w:webHidden/>
                <w:sz w:val="28"/>
                <w:szCs w:val="28"/>
              </w:rPr>
              <w:fldChar w:fldCharType="separate"/>
            </w:r>
            <w:r w:rsidR="000B2882" w:rsidRPr="000B2882">
              <w:rPr>
                <w:rFonts w:ascii="Times New Roman" w:hAnsi="Times New Roman" w:cs="Times New Roman"/>
                <w:noProof/>
                <w:webHidden/>
                <w:sz w:val="28"/>
                <w:szCs w:val="28"/>
              </w:rPr>
              <w:t>8</w:t>
            </w:r>
            <w:r w:rsidR="000B2882" w:rsidRPr="000B2882">
              <w:rPr>
                <w:rFonts w:ascii="Times New Roman" w:hAnsi="Times New Roman" w:cs="Times New Roman"/>
                <w:noProof/>
                <w:webHidden/>
                <w:sz w:val="28"/>
                <w:szCs w:val="28"/>
              </w:rPr>
              <w:fldChar w:fldCharType="end"/>
            </w:r>
          </w:hyperlink>
        </w:p>
        <w:p w:rsidR="000B2882" w:rsidRPr="000B2882" w:rsidRDefault="00F030B8">
          <w:pPr>
            <w:pStyle w:val="12"/>
            <w:tabs>
              <w:tab w:val="left" w:pos="660"/>
              <w:tab w:val="right" w:leader="dot" w:pos="9628"/>
            </w:tabs>
            <w:rPr>
              <w:rFonts w:ascii="Times New Roman" w:hAnsi="Times New Roman" w:cs="Times New Roman"/>
              <w:noProof/>
              <w:sz w:val="28"/>
              <w:szCs w:val="28"/>
            </w:rPr>
          </w:pPr>
          <w:hyperlink w:anchor="_Toc501455385" w:history="1">
            <w:r w:rsidR="000B2882" w:rsidRPr="000B2882">
              <w:rPr>
                <w:rStyle w:val="a6"/>
                <w:rFonts w:ascii="Times New Roman" w:eastAsia="Times New Roman" w:hAnsi="Times New Roman" w:cs="Times New Roman"/>
                <w:noProof/>
                <w:sz w:val="28"/>
                <w:szCs w:val="28"/>
                <w:lang w:eastAsia="ru-RU"/>
              </w:rPr>
              <w:t>2.4.</w:t>
            </w:r>
            <w:r w:rsidR="000B2882" w:rsidRPr="000B2882">
              <w:rPr>
                <w:rFonts w:ascii="Times New Roman" w:hAnsi="Times New Roman" w:cs="Times New Roman"/>
                <w:noProof/>
                <w:sz w:val="28"/>
                <w:szCs w:val="28"/>
              </w:rPr>
              <w:tab/>
            </w:r>
            <w:r w:rsidR="000B2882" w:rsidRPr="000B2882">
              <w:rPr>
                <w:rStyle w:val="a6"/>
                <w:rFonts w:ascii="Times New Roman" w:eastAsia="Times New Roman" w:hAnsi="Times New Roman" w:cs="Times New Roman"/>
                <w:noProof/>
                <w:sz w:val="28"/>
                <w:szCs w:val="28"/>
                <w:lang w:eastAsia="ru-RU"/>
              </w:rPr>
              <w:t>Методические материалы</w:t>
            </w:r>
            <w:r w:rsidR="000B2882" w:rsidRPr="000B2882">
              <w:rPr>
                <w:rFonts w:ascii="Times New Roman" w:hAnsi="Times New Roman" w:cs="Times New Roman"/>
                <w:noProof/>
                <w:webHidden/>
                <w:sz w:val="28"/>
                <w:szCs w:val="28"/>
              </w:rPr>
              <w:tab/>
            </w:r>
            <w:r w:rsidR="000B2882" w:rsidRPr="000B2882">
              <w:rPr>
                <w:rFonts w:ascii="Times New Roman" w:hAnsi="Times New Roman" w:cs="Times New Roman"/>
                <w:noProof/>
                <w:webHidden/>
                <w:sz w:val="28"/>
                <w:szCs w:val="28"/>
              </w:rPr>
              <w:fldChar w:fldCharType="begin"/>
            </w:r>
            <w:r w:rsidR="000B2882" w:rsidRPr="000B2882">
              <w:rPr>
                <w:rFonts w:ascii="Times New Roman" w:hAnsi="Times New Roman" w:cs="Times New Roman"/>
                <w:noProof/>
                <w:webHidden/>
                <w:sz w:val="28"/>
                <w:szCs w:val="28"/>
              </w:rPr>
              <w:instrText xml:space="preserve"> PAGEREF _Toc501455385 \h </w:instrText>
            </w:r>
            <w:r w:rsidR="000B2882" w:rsidRPr="000B2882">
              <w:rPr>
                <w:rFonts w:ascii="Times New Roman" w:hAnsi="Times New Roman" w:cs="Times New Roman"/>
                <w:noProof/>
                <w:webHidden/>
                <w:sz w:val="28"/>
                <w:szCs w:val="28"/>
              </w:rPr>
            </w:r>
            <w:r w:rsidR="000B2882" w:rsidRPr="000B2882">
              <w:rPr>
                <w:rFonts w:ascii="Times New Roman" w:hAnsi="Times New Roman" w:cs="Times New Roman"/>
                <w:noProof/>
                <w:webHidden/>
                <w:sz w:val="28"/>
                <w:szCs w:val="28"/>
              </w:rPr>
              <w:fldChar w:fldCharType="separate"/>
            </w:r>
            <w:r w:rsidR="000B2882" w:rsidRPr="000B2882">
              <w:rPr>
                <w:rFonts w:ascii="Times New Roman" w:hAnsi="Times New Roman" w:cs="Times New Roman"/>
                <w:noProof/>
                <w:webHidden/>
                <w:sz w:val="28"/>
                <w:szCs w:val="28"/>
              </w:rPr>
              <w:t>327</w:t>
            </w:r>
            <w:r w:rsidR="000B2882" w:rsidRPr="000B2882">
              <w:rPr>
                <w:rFonts w:ascii="Times New Roman" w:hAnsi="Times New Roman" w:cs="Times New Roman"/>
                <w:noProof/>
                <w:webHidden/>
                <w:sz w:val="28"/>
                <w:szCs w:val="28"/>
              </w:rPr>
              <w:fldChar w:fldCharType="end"/>
            </w:r>
          </w:hyperlink>
        </w:p>
        <w:p w:rsidR="000B2882" w:rsidRPr="000B2882" w:rsidRDefault="00F030B8">
          <w:pPr>
            <w:pStyle w:val="12"/>
            <w:tabs>
              <w:tab w:val="right" w:leader="dot" w:pos="9628"/>
            </w:tabs>
            <w:rPr>
              <w:rFonts w:ascii="Times New Roman" w:hAnsi="Times New Roman" w:cs="Times New Roman"/>
              <w:noProof/>
              <w:sz w:val="28"/>
              <w:szCs w:val="28"/>
            </w:rPr>
          </w:pPr>
          <w:hyperlink w:anchor="_Toc501455386" w:history="1">
            <w:r w:rsidR="000B2882" w:rsidRPr="000B2882">
              <w:rPr>
                <w:rStyle w:val="a6"/>
                <w:rFonts w:ascii="Times New Roman" w:eastAsia="Times New Roman" w:hAnsi="Times New Roman" w:cs="Times New Roman"/>
                <w:noProof/>
                <w:sz w:val="28"/>
                <w:szCs w:val="28"/>
              </w:rPr>
              <w:t>Раздел №3. Комплекс форм аттестации</w:t>
            </w:r>
            <w:r w:rsidR="000B2882" w:rsidRPr="000B2882">
              <w:rPr>
                <w:rFonts w:ascii="Times New Roman" w:hAnsi="Times New Roman" w:cs="Times New Roman"/>
                <w:noProof/>
                <w:webHidden/>
                <w:sz w:val="28"/>
                <w:szCs w:val="28"/>
              </w:rPr>
              <w:tab/>
            </w:r>
            <w:r w:rsidR="000B2882" w:rsidRPr="000B2882">
              <w:rPr>
                <w:rFonts w:ascii="Times New Roman" w:hAnsi="Times New Roman" w:cs="Times New Roman"/>
                <w:noProof/>
                <w:webHidden/>
                <w:sz w:val="28"/>
                <w:szCs w:val="28"/>
              </w:rPr>
              <w:fldChar w:fldCharType="begin"/>
            </w:r>
            <w:r w:rsidR="000B2882" w:rsidRPr="000B2882">
              <w:rPr>
                <w:rFonts w:ascii="Times New Roman" w:hAnsi="Times New Roman" w:cs="Times New Roman"/>
                <w:noProof/>
                <w:webHidden/>
                <w:sz w:val="28"/>
                <w:szCs w:val="28"/>
              </w:rPr>
              <w:instrText xml:space="preserve"> PAGEREF _Toc501455386 \h </w:instrText>
            </w:r>
            <w:r w:rsidR="000B2882" w:rsidRPr="000B2882">
              <w:rPr>
                <w:rFonts w:ascii="Times New Roman" w:hAnsi="Times New Roman" w:cs="Times New Roman"/>
                <w:noProof/>
                <w:webHidden/>
                <w:sz w:val="28"/>
                <w:szCs w:val="28"/>
              </w:rPr>
            </w:r>
            <w:r w:rsidR="000B2882" w:rsidRPr="000B2882">
              <w:rPr>
                <w:rFonts w:ascii="Times New Roman" w:hAnsi="Times New Roman" w:cs="Times New Roman"/>
                <w:noProof/>
                <w:webHidden/>
                <w:sz w:val="28"/>
                <w:szCs w:val="28"/>
              </w:rPr>
              <w:fldChar w:fldCharType="separate"/>
            </w:r>
            <w:r w:rsidR="000B2882" w:rsidRPr="000B2882">
              <w:rPr>
                <w:rFonts w:ascii="Times New Roman" w:hAnsi="Times New Roman" w:cs="Times New Roman"/>
                <w:noProof/>
                <w:webHidden/>
                <w:sz w:val="28"/>
                <w:szCs w:val="28"/>
              </w:rPr>
              <w:t>331</w:t>
            </w:r>
            <w:r w:rsidR="000B2882" w:rsidRPr="000B2882">
              <w:rPr>
                <w:rFonts w:ascii="Times New Roman" w:hAnsi="Times New Roman" w:cs="Times New Roman"/>
                <w:noProof/>
                <w:webHidden/>
                <w:sz w:val="28"/>
                <w:szCs w:val="28"/>
              </w:rPr>
              <w:fldChar w:fldCharType="end"/>
            </w:r>
          </w:hyperlink>
        </w:p>
        <w:p w:rsidR="000B2882" w:rsidRPr="000B2882" w:rsidRDefault="00F030B8">
          <w:pPr>
            <w:pStyle w:val="12"/>
            <w:tabs>
              <w:tab w:val="left" w:pos="660"/>
              <w:tab w:val="right" w:leader="dot" w:pos="9628"/>
            </w:tabs>
            <w:rPr>
              <w:rFonts w:ascii="Times New Roman" w:hAnsi="Times New Roman" w:cs="Times New Roman"/>
              <w:noProof/>
              <w:sz w:val="28"/>
              <w:szCs w:val="28"/>
            </w:rPr>
          </w:pPr>
          <w:hyperlink w:anchor="_Toc501455387" w:history="1">
            <w:r w:rsidR="000B2882" w:rsidRPr="000B2882">
              <w:rPr>
                <w:rStyle w:val="a6"/>
                <w:rFonts w:ascii="Times New Roman" w:eastAsia="Times New Roman" w:hAnsi="Times New Roman" w:cs="Times New Roman"/>
                <w:noProof/>
                <w:sz w:val="28"/>
                <w:szCs w:val="28"/>
              </w:rPr>
              <w:t>3.1.</w:t>
            </w:r>
            <w:r w:rsidR="000B2882" w:rsidRPr="000B2882">
              <w:rPr>
                <w:rFonts w:ascii="Times New Roman" w:hAnsi="Times New Roman" w:cs="Times New Roman"/>
                <w:noProof/>
                <w:sz w:val="28"/>
                <w:szCs w:val="28"/>
              </w:rPr>
              <w:tab/>
            </w:r>
            <w:r w:rsidR="000B2882" w:rsidRPr="000B2882">
              <w:rPr>
                <w:rStyle w:val="a6"/>
                <w:rFonts w:ascii="Times New Roman" w:eastAsia="Times New Roman" w:hAnsi="Times New Roman" w:cs="Times New Roman"/>
                <w:noProof/>
                <w:sz w:val="28"/>
                <w:szCs w:val="28"/>
              </w:rPr>
              <w:t>Формы аттестации</w:t>
            </w:r>
            <w:r w:rsidR="000B2882" w:rsidRPr="000B2882">
              <w:rPr>
                <w:rFonts w:ascii="Times New Roman" w:hAnsi="Times New Roman" w:cs="Times New Roman"/>
                <w:noProof/>
                <w:webHidden/>
                <w:sz w:val="28"/>
                <w:szCs w:val="28"/>
              </w:rPr>
              <w:tab/>
            </w:r>
            <w:r w:rsidR="000B2882" w:rsidRPr="000B2882">
              <w:rPr>
                <w:rFonts w:ascii="Times New Roman" w:hAnsi="Times New Roman" w:cs="Times New Roman"/>
                <w:noProof/>
                <w:webHidden/>
                <w:sz w:val="28"/>
                <w:szCs w:val="28"/>
              </w:rPr>
              <w:fldChar w:fldCharType="begin"/>
            </w:r>
            <w:r w:rsidR="000B2882" w:rsidRPr="000B2882">
              <w:rPr>
                <w:rFonts w:ascii="Times New Roman" w:hAnsi="Times New Roman" w:cs="Times New Roman"/>
                <w:noProof/>
                <w:webHidden/>
                <w:sz w:val="28"/>
                <w:szCs w:val="28"/>
              </w:rPr>
              <w:instrText xml:space="preserve"> PAGEREF _Toc501455387 \h </w:instrText>
            </w:r>
            <w:r w:rsidR="000B2882" w:rsidRPr="000B2882">
              <w:rPr>
                <w:rFonts w:ascii="Times New Roman" w:hAnsi="Times New Roman" w:cs="Times New Roman"/>
                <w:noProof/>
                <w:webHidden/>
                <w:sz w:val="28"/>
                <w:szCs w:val="28"/>
              </w:rPr>
            </w:r>
            <w:r w:rsidR="000B2882" w:rsidRPr="000B2882">
              <w:rPr>
                <w:rFonts w:ascii="Times New Roman" w:hAnsi="Times New Roman" w:cs="Times New Roman"/>
                <w:noProof/>
                <w:webHidden/>
                <w:sz w:val="28"/>
                <w:szCs w:val="28"/>
              </w:rPr>
              <w:fldChar w:fldCharType="separate"/>
            </w:r>
            <w:r w:rsidR="000B2882" w:rsidRPr="000B2882">
              <w:rPr>
                <w:rFonts w:ascii="Times New Roman" w:hAnsi="Times New Roman" w:cs="Times New Roman"/>
                <w:noProof/>
                <w:webHidden/>
                <w:sz w:val="28"/>
                <w:szCs w:val="28"/>
              </w:rPr>
              <w:t>331</w:t>
            </w:r>
            <w:r w:rsidR="000B2882" w:rsidRPr="000B2882">
              <w:rPr>
                <w:rFonts w:ascii="Times New Roman" w:hAnsi="Times New Roman" w:cs="Times New Roman"/>
                <w:noProof/>
                <w:webHidden/>
                <w:sz w:val="28"/>
                <w:szCs w:val="28"/>
              </w:rPr>
              <w:fldChar w:fldCharType="end"/>
            </w:r>
          </w:hyperlink>
        </w:p>
        <w:p w:rsidR="000B2882" w:rsidRPr="000B2882" w:rsidRDefault="00F030B8">
          <w:pPr>
            <w:pStyle w:val="12"/>
            <w:tabs>
              <w:tab w:val="left" w:pos="660"/>
              <w:tab w:val="right" w:leader="dot" w:pos="9628"/>
            </w:tabs>
            <w:rPr>
              <w:rFonts w:ascii="Times New Roman" w:hAnsi="Times New Roman" w:cs="Times New Roman"/>
              <w:noProof/>
              <w:sz w:val="28"/>
              <w:szCs w:val="28"/>
            </w:rPr>
          </w:pPr>
          <w:hyperlink w:anchor="_Toc501455400" w:history="1">
            <w:r w:rsidR="000B2882" w:rsidRPr="000B2882">
              <w:rPr>
                <w:rStyle w:val="a6"/>
                <w:rFonts w:ascii="Times New Roman" w:eastAsia="Times New Roman" w:hAnsi="Times New Roman" w:cs="Times New Roman"/>
                <w:noProof/>
                <w:sz w:val="28"/>
                <w:szCs w:val="28"/>
              </w:rPr>
              <w:t>3.2.</w:t>
            </w:r>
            <w:r w:rsidR="000B2882" w:rsidRPr="000B2882">
              <w:rPr>
                <w:rFonts w:ascii="Times New Roman" w:hAnsi="Times New Roman" w:cs="Times New Roman"/>
                <w:noProof/>
                <w:sz w:val="28"/>
                <w:szCs w:val="28"/>
              </w:rPr>
              <w:tab/>
            </w:r>
            <w:r w:rsidR="000B2882" w:rsidRPr="000B2882">
              <w:rPr>
                <w:rStyle w:val="a6"/>
                <w:rFonts w:ascii="Times New Roman" w:eastAsia="Times New Roman" w:hAnsi="Times New Roman" w:cs="Times New Roman"/>
                <w:noProof/>
                <w:sz w:val="28"/>
                <w:szCs w:val="28"/>
              </w:rPr>
              <w:t>Оценочные материалы</w:t>
            </w:r>
            <w:r w:rsidR="000B2882" w:rsidRPr="000B2882">
              <w:rPr>
                <w:rFonts w:ascii="Times New Roman" w:hAnsi="Times New Roman" w:cs="Times New Roman"/>
                <w:noProof/>
                <w:webHidden/>
                <w:sz w:val="28"/>
                <w:szCs w:val="28"/>
              </w:rPr>
              <w:tab/>
            </w:r>
            <w:r w:rsidR="000B2882" w:rsidRPr="000B2882">
              <w:rPr>
                <w:rFonts w:ascii="Times New Roman" w:hAnsi="Times New Roman" w:cs="Times New Roman"/>
                <w:noProof/>
                <w:webHidden/>
                <w:sz w:val="28"/>
                <w:szCs w:val="28"/>
              </w:rPr>
              <w:fldChar w:fldCharType="begin"/>
            </w:r>
            <w:r w:rsidR="000B2882" w:rsidRPr="000B2882">
              <w:rPr>
                <w:rFonts w:ascii="Times New Roman" w:hAnsi="Times New Roman" w:cs="Times New Roman"/>
                <w:noProof/>
                <w:webHidden/>
                <w:sz w:val="28"/>
                <w:szCs w:val="28"/>
              </w:rPr>
              <w:instrText xml:space="preserve"> PAGEREF _Toc501455400 \h </w:instrText>
            </w:r>
            <w:r w:rsidR="000B2882" w:rsidRPr="000B2882">
              <w:rPr>
                <w:rFonts w:ascii="Times New Roman" w:hAnsi="Times New Roman" w:cs="Times New Roman"/>
                <w:noProof/>
                <w:webHidden/>
                <w:sz w:val="28"/>
                <w:szCs w:val="28"/>
              </w:rPr>
            </w:r>
            <w:r w:rsidR="000B2882" w:rsidRPr="000B2882">
              <w:rPr>
                <w:rFonts w:ascii="Times New Roman" w:hAnsi="Times New Roman" w:cs="Times New Roman"/>
                <w:noProof/>
                <w:webHidden/>
                <w:sz w:val="28"/>
                <w:szCs w:val="28"/>
              </w:rPr>
              <w:fldChar w:fldCharType="separate"/>
            </w:r>
            <w:r w:rsidR="000B2882" w:rsidRPr="000B2882">
              <w:rPr>
                <w:rFonts w:ascii="Times New Roman" w:hAnsi="Times New Roman" w:cs="Times New Roman"/>
                <w:noProof/>
                <w:webHidden/>
                <w:sz w:val="28"/>
                <w:szCs w:val="28"/>
              </w:rPr>
              <w:t>331</w:t>
            </w:r>
            <w:r w:rsidR="000B2882" w:rsidRPr="000B2882">
              <w:rPr>
                <w:rFonts w:ascii="Times New Roman" w:hAnsi="Times New Roman" w:cs="Times New Roman"/>
                <w:noProof/>
                <w:webHidden/>
                <w:sz w:val="28"/>
                <w:szCs w:val="28"/>
              </w:rPr>
              <w:fldChar w:fldCharType="end"/>
            </w:r>
          </w:hyperlink>
        </w:p>
        <w:p w:rsidR="000B2882" w:rsidRPr="000B2882" w:rsidRDefault="00F030B8" w:rsidP="000B2882">
          <w:pPr>
            <w:pStyle w:val="12"/>
            <w:tabs>
              <w:tab w:val="right" w:leader="dot" w:pos="9628"/>
            </w:tabs>
            <w:spacing w:line="360" w:lineRule="auto"/>
            <w:rPr>
              <w:rFonts w:ascii="Times New Roman" w:hAnsi="Times New Roman" w:cs="Times New Roman"/>
              <w:noProof/>
              <w:sz w:val="28"/>
              <w:szCs w:val="28"/>
            </w:rPr>
          </w:pPr>
          <w:hyperlink w:anchor="_Toc501455409" w:history="1">
            <w:r w:rsidR="000B2882" w:rsidRPr="000B2882">
              <w:rPr>
                <w:rStyle w:val="a6"/>
                <w:rFonts w:ascii="Times New Roman" w:eastAsia="Times New Roman" w:hAnsi="Times New Roman" w:cs="Times New Roman"/>
                <w:noProof/>
                <w:sz w:val="28"/>
                <w:szCs w:val="28"/>
                <w:lang w:eastAsia="ru-RU"/>
              </w:rPr>
              <w:t>Список литературы</w:t>
            </w:r>
            <w:r w:rsidR="000B2882" w:rsidRPr="000B2882">
              <w:rPr>
                <w:rFonts w:ascii="Times New Roman" w:hAnsi="Times New Roman" w:cs="Times New Roman"/>
                <w:noProof/>
                <w:webHidden/>
                <w:sz w:val="28"/>
                <w:szCs w:val="28"/>
              </w:rPr>
              <w:tab/>
            </w:r>
            <w:r w:rsidR="000B2882" w:rsidRPr="000B2882">
              <w:rPr>
                <w:rFonts w:ascii="Times New Roman" w:hAnsi="Times New Roman" w:cs="Times New Roman"/>
                <w:noProof/>
                <w:webHidden/>
                <w:sz w:val="28"/>
                <w:szCs w:val="28"/>
              </w:rPr>
              <w:fldChar w:fldCharType="begin"/>
            </w:r>
            <w:r w:rsidR="000B2882" w:rsidRPr="000B2882">
              <w:rPr>
                <w:rFonts w:ascii="Times New Roman" w:hAnsi="Times New Roman" w:cs="Times New Roman"/>
                <w:noProof/>
                <w:webHidden/>
                <w:sz w:val="28"/>
                <w:szCs w:val="28"/>
              </w:rPr>
              <w:instrText xml:space="preserve"> PAGEREF _Toc501455409 \h </w:instrText>
            </w:r>
            <w:r w:rsidR="000B2882" w:rsidRPr="000B2882">
              <w:rPr>
                <w:rFonts w:ascii="Times New Roman" w:hAnsi="Times New Roman" w:cs="Times New Roman"/>
                <w:noProof/>
                <w:webHidden/>
                <w:sz w:val="28"/>
                <w:szCs w:val="28"/>
              </w:rPr>
            </w:r>
            <w:r w:rsidR="000B2882" w:rsidRPr="000B2882">
              <w:rPr>
                <w:rFonts w:ascii="Times New Roman" w:hAnsi="Times New Roman" w:cs="Times New Roman"/>
                <w:noProof/>
                <w:webHidden/>
                <w:sz w:val="28"/>
                <w:szCs w:val="28"/>
              </w:rPr>
              <w:fldChar w:fldCharType="separate"/>
            </w:r>
            <w:r w:rsidR="000B2882" w:rsidRPr="000B2882">
              <w:rPr>
                <w:rFonts w:ascii="Times New Roman" w:hAnsi="Times New Roman" w:cs="Times New Roman"/>
                <w:noProof/>
                <w:webHidden/>
                <w:sz w:val="28"/>
                <w:szCs w:val="28"/>
              </w:rPr>
              <w:t>354</w:t>
            </w:r>
            <w:r w:rsidR="000B2882" w:rsidRPr="000B2882">
              <w:rPr>
                <w:rFonts w:ascii="Times New Roman" w:hAnsi="Times New Roman" w:cs="Times New Roman"/>
                <w:noProof/>
                <w:webHidden/>
                <w:sz w:val="28"/>
                <w:szCs w:val="28"/>
              </w:rPr>
              <w:fldChar w:fldCharType="end"/>
            </w:r>
          </w:hyperlink>
        </w:p>
        <w:p w:rsidR="000B2882" w:rsidRDefault="000B2882">
          <w:r>
            <w:rPr>
              <w:b/>
              <w:bCs/>
            </w:rPr>
            <w:fldChar w:fldCharType="end"/>
          </w:r>
        </w:p>
      </w:sdtContent>
    </w:sdt>
    <w:p w:rsidR="00425A9B" w:rsidRDefault="00425A9B">
      <w:pPr>
        <w:rPr>
          <w:rFonts w:ascii="Times New Roman" w:hAnsi="Times New Roman" w:cs="Times New Roman"/>
          <w:b/>
          <w:sz w:val="28"/>
          <w:szCs w:val="28"/>
        </w:rPr>
      </w:pPr>
      <w:r>
        <w:rPr>
          <w:rFonts w:ascii="Times New Roman" w:hAnsi="Times New Roman" w:cs="Times New Roman"/>
          <w:b/>
          <w:sz w:val="28"/>
          <w:szCs w:val="28"/>
        </w:rPr>
        <w:br w:type="page"/>
      </w:r>
    </w:p>
    <w:p w:rsidR="00EF3385" w:rsidRPr="000B2882" w:rsidRDefault="0087655E" w:rsidP="000B2882">
      <w:pPr>
        <w:pStyle w:val="1"/>
        <w:jc w:val="center"/>
        <w:rPr>
          <w:rFonts w:ascii="Times New Roman" w:hAnsi="Times New Roman" w:cs="Times New Roman"/>
          <w:color w:val="auto"/>
        </w:rPr>
      </w:pPr>
      <w:bookmarkStart w:id="1" w:name="_Toc501455377"/>
      <w:r w:rsidRPr="000B2882">
        <w:rPr>
          <w:rFonts w:ascii="Times New Roman" w:hAnsi="Times New Roman" w:cs="Times New Roman"/>
          <w:color w:val="auto"/>
        </w:rPr>
        <w:lastRenderedPageBreak/>
        <w:t xml:space="preserve">Раздел №1. </w:t>
      </w:r>
      <w:r w:rsidR="00FF32EA" w:rsidRPr="000B2882">
        <w:rPr>
          <w:rFonts w:ascii="Times New Roman" w:hAnsi="Times New Roman" w:cs="Times New Roman"/>
          <w:color w:val="auto"/>
        </w:rPr>
        <w:t>Комплекс основных характеристик программы</w:t>
      </w:r>
      <w:bookmarkEnd w:id="1"/>
    </w:p>
    <w:p w:rsidR="00FF32EA" w:rsidRPr="000B2882" w:rsidRDefault="00FF32EA" w:rsidP="00FB0474">
      <w:pPr>
        <w:pStyle w:val="1"/>
        <w:numPr>
          <w:ilvl w:val="1"/>
          <w:numId w:val="201"/>
        </w:numPr>
        <w:jc w:val="center"/>
        <w:rPr>
          <w:rFonts w:ascii="Times New Roman" w:hAnsi="Times New Roman" w:cs="Times New Roman"/>
          <w:color w:val="auto"/>
        </w:rPr>
      </w:pPr>
      <w:bookmarkStart w:id="2" w:name="_Toc501455378"/>
      <w:r w:rsidRPr="000B2882">
        <w:rPr>
          <w:rFonts w:ascii="Times New Roman" w:hAnsi="Times New Roman" w:cs="Times New Roman"/>
          <w:color w:val="auto"/>
        </w:rPr>
        <w:t>Пояснительная записка</w:t>
      </w:r>
      <w:bookmarkEnd w:id="2"/>
    </w:p>
    <w:p w:rsidR="00FF32EA" w:rsidRDefault="00FF32EA" w:rsidP="002E1464">
      <w:pPr>
        <w:spacing w:after="0"/>
        <w:ind w:firstLine="567"/>
        <w:jc w:val="both"/>
        <w:rPr>
          <w:rFonts w:ascii="Times New Roman" w:hAnsi="Times New Roman" w:cs="Times New Roman"/>
          <w:sz w:val="28"/>
          <w:szCs w:val="28"/>
        </w:rPr>
      </w:pPr>
      <w:r w:rsidRPr="00B15298">
        <w:rPr>
          <w:rFonts w:ascii="Times New Roman" w:hAnsi="Times New Roman" w:cs="Times New Roman"/>
          <w:sz w:val="28"/>
          <w:szCs w:val="28"/>
          <w:u w:val="single"/>
        </w:rPr>
        <w:t>Направленность программы</w:t>
      </w:r>
      <w:r w:rsidRPr="00FF32EA">
        <w:rPr>
          <w:rFonts w:ascii="Times New Roman" w:hAnsi="Times New Roman" w:cs="Times New Roman"/>
          <w:sz w:val="28"/>
          <w:szCs w:val="28"/>
        </w:rPr>
        <w:t xml:space="preserve">  «Музееведение» по с</w:t>
      </w:r>
      <w:r w:rsidR="004E4FE7">
        <w:rPr>
          <w:rFonts w:ascii="Times New Roman" w:hAnsi="Times New Roman" w:cs="Times New Roman"/>
          <w:sz w:val="28"/>
          <w:szCs w:val="28"/>
        </w:rPr>
        <w:t>одержанию является  туристско-</w:t>
      </w:r>
      <w:r w:rsidRPr="00FF32EA">
        <w:rPr>
          <w:rFonts w:ascii="Times New Roman" w:hAnsi="Times New Roman" w:cs="Times New Roman"/>
          <w:sz w:val="28"/>
          <w:szCs w:val="28"/>
        </w:rPr>
        <w:t>краеведческой</w:t>
      </w:r>
      <w:r>
        <w:rPr>
          <w:rFonts w:ascii="Times New Roman" w:hAnsi="Times New Roman" w:cs="Times New Roman"/>
          <w:sz w:val="28"/>
          <w:szCs w:val="28"/>
        </w:rPr>
        <w:t>.</w:t>
      </w:r>
    </w:p>
    <w:p w:rsidR="00FF32EA" w:rsidRDefault="002E1464" w:rsidP="002E1464">
      <w:pPr>
        <w:spacing w:after="0"/>
        <w:ind w:firstLine="567"/>
        <w:jc w:val="both"/>
        <w:rPr>
          <w:rFonts w:ascii="Times New Roman" w:hAnsi="Times New Roman" w:cs="Times New Roman"/>
          <w:sz w:val="28"/>
          <w:szCs w:val="28"/>
        </w:rPr>
      </w:pPr>
      <w:r w:rsidRPr="00B15298">
        <w:rPr>
          <w:rFonts w:ascii="Times New Roman" w:hAnsi="Times New Roman" w:cs="Times New Roman"/>
          <w:sz w:val="28"/>
          <w:szCs w:val="28"/>
          <w:u w:val="single"/>
        </w:rPr>
        <w:t>Актуальность программы</w:t>
      </w:r>
      <w:r w:rsidRPr="002E1464">
        <w:rPr>
          <w:rFonts w:ascii="Times New Roman" w:hAnsi="Times New Roman" w:cs="Times New Roman"/>
          <w:sz w:val="28"/>
          <w:szCs w:val="28"/>
        </w:rPr>
        <w:t xml:space="preserve"> заключается в том, что туристско-краеведческая деятельность во всех ее формах способствует всестороннему развитию личности ребенка, направлена на совершенствование его интеллектуального, духовного и физического развития, способствует изучению родного края, приобретению навыков самостоятельной деятельности.</w:t>
      </w:r>
    </w:p>
    <w:p w:rsidR="002E1464" w:rsidRDefault="002E1464" w:rsidP="00B15298">
      <w:pPr>
        <w:spacing w:after="0"/>
        <w:ind w:firstLine="567"/>
        <w:jc w:val="both"/>
        <w:rPr>
          <w:rFonts w:ascii="Times New Roman" w:hAnsi="Times New Roman" w:cs="Times New Roman"/>
          <w:sz w:val="28"/>
          <w:szCs w:val="28"/>
        </w:rPr>
      </w:pPr>
      <w:r w:rsidRPr="00B15298">
        <w:rPr>
          <w:rFonts w:ascii="Times New Roman" w:hAnsi="Times New Roman" w:cs="Times New Roman"/>
          <w:sz w:val="28"/>
          <w:szCs w:val="28"/>
          <w:u w:val="single"/>
        </w:rPr>
        <w:t>Отличительные особенности</w:t>
      </w:r>
      <w:r w:rsidR="00B15298">
        <w:rPr>
          <w:rFonts w:ascii="Times New Roman" w:hAnsi="Times New Roman" w:cs="Times New Roman"/>
          <w:sz w:val="28"/>
          <w:szCs w:val="28"/>
        </w:rPr>
        <w:t xml:space="preserve"> </w:t>
      </w:r>
      <w:r w:rsidRPr="002E1464">
        <w:rPr>
          <w:rFonts w:ascii="Times New Roman" w:hAnsi="Times New Roman" w:cs="Times New Roman"/>
          <w:sz w:val="28"/>
          <w:szCs w:val="28"/>
        </w:rPr>
        <w:t>данной образовательной программы заключаются в широком использовании практических занятий, совместной деятельности обучающихся и родителей. Создавая свой творческий проект (выст</w:t>
      </w:r>
      <w:r w:rsidR="004E4FE7">
        <w:rPr>
          <w:rFonts w:ascii="Times New Roman" w:hAnsi="Times New Roman" w:cs="Times New Roman"/>
          <w:sz w:val="28"/>
          <w:szCs w:val="28"/>
        </w:rPr>
        <w:t>авку, тематико-</w:t>
      </w:r>
      <w:r w:rsidRPr="002E1464">
        <w:rPr>
          <w:rFonts w:ascii="Times New Roman" w:hAnsi="Times New Roman" w:cs="Times New Roman"/>
          <w:sz w:val="28"/>
          <w:szCs w:val="28"/>
        </w:rPr>
        <w:t>экспозиционный план – ТЭП, маршрут экскурсии, научно – исследовательскую работу) подросток раскрывает свои способности, самовыражается и самореализуется в общественно – полезных и личностно – значимых формах деятельности. Программа предусматривает организацию посещений детьми самых разных музеев, знакомство с приёмами экспонирования, атрибутикой и художественным оформлением, разработку наглядных пособий, различных моделей и муляжей. В программу заложены и территориальные ограничения: музей представляет материалы исторического развития конкретного села и близлежащих деревень.</w:t>
      </w:r>
    </w:p>
    <w:p w:rsidR="002E1464" w:rsidRDefault="00B15298" w:rsidP="00B15298">
      <w:pPr>
        <w:spacing w:after="0"/>
        <w:ind w:firstLine="567"/>
        <w:jc w:val="both"/>
        <w:rPr>
          <w:rFonts w:ascii="Times New Roman" w:hAnsi="Times New Roman" w:cs="Times New Roman"/>
          <w:sz w:val="28"/>
          <w:szCs w:val="28"/>
        </w:rPr>
      </w:pPr>
      <w:r w:rsidRPr="00B15298">
        <w:rPr>
          <w:rFonts w:ascii="Times New Roman" w:hAnsi="Times New Roman" w:cs="Times New Roman"/>
          <w:sz w:val="28"/>
          <w:szCs w:val="28"/>
          <w:u w:val="single"/>
        </w:rPr>
        <w:t>Адресат программы</w:t>
      </w:r>
      <w:r>
        <w:rPr>
          <w:rFonts w:ascii="Times New Roman" w:hAnsi="Times New Roman" w:cs="Times New Roman"/>
          <w:sz w:val="28"/>
          <w:szCs w:val="28"/>
        </w:rPr>
        <w:t xml:space="preserve">: программа ориентирована на обучающихся в возрасте от 7 до 17 лет, </w:t>
      </w:r>
      <w:r w:rsidRPr="00B15298">
        <w:rPr>
          <w:rFonts w:ascii="Times New Roman" w:hAnsi="Times New Roman" w:cs="Times New Roman"/>
          <w:sz w:val="28"/>
          <w:szCs w:val="28"/>
        </w:rPr>
        <w:t>имеющих способности и желание к исследов</w:t>
      </w:r>
      <w:r>
        <w:rPr>
          <w:rFonts w:ascii="Times New Roman" w:hAnsi="Times New Roman" w:cs="Times New Roman"/>
          <w:sz w:val="28"/>
          <w:szCs w:val="28"/>
        </w:rPr>
        <w:t>ательской и творческой работе. О</w:t>
      </w:r>
      <w:r w:rsidRPr="00B15298">
        <w:rPr>
          <w:rFonts w:ascii="Times New Roman" w:hAnsi="Times New Roman" w:cs="Times New Roman"/>
          <w:sz w:val="28"/>
          <w:szCs w:val="28"/>
        </w:rPr>
        <w:t>собенности возраста детей  учитываются при реализации программы.</w:t>
      </w:r>
    </w:p>
    <w:p w:rsidR="00B15298" w:rsidRDefault="00B15298" w:rsidP="00B15298">
      <w:pPr>
        <w:spacing w:after="0"/>
        <w:ind w:firstLine="567"/>
        <w:jc w:val="both"/>
        <w:rPr>
          <w:rFonts w:ascii="Times New Roman" w:hAnsi="Times New Roman" w:cs="Times New Roman"/>
          <w:sz w:val="28"/>
          <w:szCs w:val="28"/>
        </w:rPr>
      </w:pPr>
      <w:r w:rsidRPr="00B15298">
        <w:rPr>
          <w:rFonts w:ascii="Times New Roman" w:hAnsi="Times New Roman" w:cs="Times New Roman"/>
          <w:sz w:val="28"/>
          <w:szCs w:val="28"/>
          <w:u w:val="single"/>
        </w:rPr>
        <w:t>Формы обучения</w:t>
      </w:r>
      <w:r>
        <w:rPr>
          <w:rFonts w:ascii="Times New Roman" w:hAnsi="Times New Roman" w:cs="Times New Roman"/>
          <w:sz w:val="28"/>
          <w:szCs w:val="28"/>
        </w:rPr>
        <w:t>: очная.</w:t>
      </w:r>
    </w:p>
    <w:p w:rsidR="00B15298" w:rsidRDefault="0002470C" w:rsidP="002E1464">
      <w:pPr>
        <w:ind w:firstLine="567"/>
        <w:jc w:val="both"/>
        <w:rPr>
          <w:rFonts w:ascii="Times New Roman" w:hAnsi="Times New Roman" w:cs="Times New Roman"/>
          <w:sz w:val="28"/>
          <w:szCs w:val="28"/>
        </w:rPr>
      </w:pPr>
      <w:r w:rsidRPr="0002470C">
        <w:rPr>
          <w:rFonts w:ascii="Times New Roman" w:hAnsi="Times New Roman" w:cs="Times New Roman"/>
          <w:sz w:val="28"/>
          <w:szCs w:val="28"/>
          <w:u w:val="single"/>
        </w:rPr>
        <w:t>Особенности организации образовательного процесса</w:t>
      </w:r>
      <w:r w:rsidRPr="0002470C">
        <w:rPr>
          <w:rFonts w:ascii="Times New Roman" w:hAnsi="Times New Roman" w:cs="Times New Roman"/>
          <w:sz w:val="28"/>
          <w:szCs w:val="28"/>
        </w:rPr>
        <w:t>:</w:t>
      </w:r>
      <w:r>
        <w:rPr>
          <w:rFonts w:ascii="Times New Roman" w:hAnsi="Times New Roman" w:cs="Times New Roman"/>
          <w:sz w:val="28"/>
          <w:szCs w:val="28"/>
        </w:rPr>
        <w:t xml:space="preserve"> </w:t>
      </w:r>
      <w:r w:rsidRPr="0002470C">
        <w:rPr>
          <w:rFonts w:ascii="Times New Roman" w:hAnsi="Times New Roman" w:cs="Times New Roman"/>
          <w:sz w:val="28"/>
          <w:szCs w:val="28"/>
        </w:rPr>
        <w:t>в соответствии с индивидуальным</w:t>
      </w:r>
      <w:r>
        <w:rPr>
          <w:rFonts w:ascii="Times New Roman" w:hAnsi="Times New Roman" w:cs="Times New Roman"/>
          <w:sz w:val="28"/>
          <w:szCs w:val="28"/>
        </w:rPr>
        <w:t>и</w:t>
      </w:r>
      <w:r w:rsidRPr="0002470C">
        <w:rPr>
          <w:rFonts w:ascii="Times New Roman" w:hAnsi="Times New Roman" w:cs="Times New Roman"/>
          <w:sz w:val="28"/>
          <w:szCs w:val="28"/>
        </w:rPr>
        <w:t xml:space="preserve"> учебным</w:t>
      </w:r>
      <w:r>
        <w:rPr>
          <w:rFonts w:ascii="Times New Roman" w:hAnsi="Times New Roman" w:cs="Times New Roman"/>
          <w:sz w:val="28"/>
          <w:szCs w:val="28"/>
        </w:rPr>
        <w:t>и</w:t>
      </w:r>
      <w:r w:rsidRPr="0002470C">
        <w:rPr>
          <w:rFonts w:ascii="Times New Roman" w:hAnsi="Times New Roman" w:cs="Times New Roman"/>
          <w:sz w:val="28"/>
          <w:szCs w:val="28"/>
        </w:rPr>
        <w:t xml:space="preserve"> план</w:t>
      </w:r>
      <w:r>
        <w:rPr>
          <w:rFonts w:ascii="Times New Roman" w:hAnsi="Times New Roman" w:cs="Times New Roman"/>
          <w:sz w:val="28"/>
          <w:szCs w:val="28"/>
        </w:rPr>
        <w:t>а</w:t>
      </w:r>
      <w:r w:rsidRPr="0002470C">
        <w:rPr>
          <w:rFonts w:ascii="Times New Roman" w:hAnsi="Times New Roman" w:cs="Times New Roman"/>
          <w:sz w:val="28"/>
          <w:szCs w:val="28"/>
        </w:rPr>
        <w:t>м</w:t>
      </w:r>
      <w:r>
        <w:rPr>
          <w:rFonts w:ascii="Times New Roman" w:hAnsi="Times New Roman" w:cs="Times New Roman"/>
          <w:sz w:val="28"/>
          <w:szCs w:val="28"/>
        </w:rPr>
        <w:t>и</w:t>
      </w:r>
      <w:r w:rsidRPr="0002470C">
        <w:rPr>
          <w:rFonts w:ascii="Times New Roman" w:hAnsi="Times New Roman" w:cs="Times New Roman"/>
          <w:sz w:val="28"/>
          <w:szCs w:val="28"/>
        </w:rPr>
        <w:t>, в объединени</w:t>
      </w:r>
      <w:r>
        <w:rPr>
          <w:rFonts w:ascii="Times New Roman" w:hAnsi="Times New Roman" w:cs="Times New Roman"/>
          <w:sz w:val="28"/>
          <w:szCs w:val="28"/>
        </w:rPr>
        <w:t>ях</w:t>
      </w:r>
      <w:r w:rsidRPr="0002470C">
        <w:rPr>
          <w:rFonts w:ascii="Times New Roman" w:hAnsi="Times New Roman" w:cs="Times New Roman"/>
          <w:sz w:val="28"/>
          <w:szCs w:val="28"/>
        </w:rPr>
        <w:t xml:space="preserve"> сформирован</w:t>
      </w:r>
      <w:r>
        <w:rPr>
          <w:rFonts w:ascii="Times New Roman" w:hAnsi="Times New Roman" w:cs="Times New Roman"/>
          <w:sz w:val="28"/>
          <w:szCs w:val="28"/>
        </w:rPr>
        <w:t>ы</w:t>
      </w:r>
      <w:r w:rsidRPr="0002470C">
        <w:rPr>
          <w:rFonts w:ascii="Times New Roman" w:hAnsi="Times New Roman" w:cs="Times New Roman"/>
          <w:sz w:val="28"/>
          <w:szCs w:val="28"/>
        </w:rPr>
        <w:t xml:space="preserve"> разновозрастн</w:t>
      </w:r>
      <w:r>
        <w:rPr>
          <w:rFonts w:ascii="Times New Roman" w:hAnsi="Times New Roman" w:cs="Times New Roman"/>
          <w:sz w:val="28"/>
          <w:szCs w:val="28"/>
        </w:rPr>
        <w:t>ые</w:t>
      </w:r>
      <w:r w:rsidRPr="0002470C">
        <w:rPr>
          <w:rFonts w:ascii="Times New Roman" w:hAnsi="Times New Roman" w:cs="Times New Roman"/>
          <w:sz w:val="28"/>
          <w:szCs w:val="28"/>
        </w:rPr>
        <w:t xml:space="preserve"> групп</w:t>
      </w:r>
      <w:r>
        <w:rPr>
          <w:rFonts w:ascii="Times New Roman" w:hAnsi="Times New Roman" w:cs="Times New Roman"/>
          <w:sz w:val="28"/>
          <w:szCs w:val="28"/>
        </w:rPr>
        <w:t>ы</w:t>
      </w:r>
      <w:r w:rsidRPr="0002470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являющиеся основным составом объединения,</w:t>
      </w:r>
      <w:r w:rsidRPr="0002470C">
        <w:rPr>
          <w:rFonts w:ascii="Times New Roman" w:hAnsi="Times New Roman" w:cs="Times New Roman"/>
          <w:sz w:val="28"/>
          <w:szCs w:val="28"/>
        </w:rPr>
        <w:t xml:space="preserve"> состав групп постоянный.</w:t>
      </w:r>
    </w:p>
    <w:p w:rsidR="0002470C" w:rsidRPr="000B2882" w:rsidRDefault="0002470C" w:rsidP="00FB0474">
      <w:pPr>
        <w:pStyle w:val="1"/>
        <w:numPr>
          <w:ilvl w:val="1"/>
          <w:numId w:val="201"/>
        </w:numPr>
        <w:jc w:val="center"/>
        <w:rPr>
          <w:rFonts w:ascii="Times New Roman" w:hAnsi="Times New Roman" w:cs="Times New Roman"/>
          <w:color w:val="auto"/>
        </w:rPr>
      </w:pPr>
      <w:bookmarkStart w:id="3" w:name="_Toc501455379"/>
      <w:r w:rsidRPr="000B2882">
        <w:rPr>
          <w:rFonts w:ascii="Times New Roman" w:hAnsi="Times New Roman" w:cs="Times New Roman"/>
          <w:color w:val="auto"/>
        </w:rPr>
        <w:t>Цель и задачи</w:t>
      </w:r>
      <w:bookmarkEnd w:id="3"/>
    </w:p>
    <w:p w:rsidR="0002470C" w:rsidRDefault="0002470C" w:rsidP="0002470C">
      <w:pPr>
        <w:spacing w:after="0"/>
        <w:ind w:firstLine="567"/>
        <w:jc w:val="both"/>
        <w:rPr>
          <w:rFonts w:ascii="Times New Roman" w:hAnsi="Times New Roman" w:cs="Times New Roman"/>
          <w:sz w:val="28"/>
          <w:szCs w:val="28"/>
        </w:rPr>
      </w:pPr>
      <w:r w:rsidRPr="0002470C">
        <w:rPr>
          <w:rFonts w:ascii="Times New Roman" w:hAnsi="Times New Roman" w:cs="Times New Roman"/>
          <w:sz w:val="28"/>
          <w:szCs w:val="28"/>
          <w:u w:val="single"/>
        </w:rPr>
        <w:t>Цель</w:t>
      </w:r>
      <w:r w:rsidRPr="0002470C">
        <w:rPr>
          <w:rFonts w:ascii="Times New Roman" w:hAnsi="Times New Roman" w:cs="Times New Roman"/>
          <w:sz w:val="28"/>
          <w:szCs w:val="28"/>
        </w:rPr>
        <w:t>: создание необходимых условий для самореализации обучающихся в гражданско-патриотическом, духовно – нравственном воспита</w:t>
      </w:r>
      <w:r>
        <w:rPr>
          <w:rFonts w:ascii="Times New Roman" w:hAnsi="Times New Roman" w:cs="Times New Roman"/>
          <w:sz w:val="28"/>
          <w:szCs w:val="28"/>
        </w:rPr>
        <w:t>нии музейно-</w:t>
      </w:r>
      <w:r w:rsidRPr="0002470C">
        <w:rPr>
          <w:rFonts w:ascii="Times New Roman" w:hAnsi="Times New Roman" w:cs="Times New Roman"/>
          <w:sz w:val="28"/>
          <w:szCs w:val="28"/>
        </w:rPr>
        <w:t>краеведческими средствами.</w:t>
      </w:r>
    </w:p>
    <w:p w:rsidR="0002470C" w:rsidRDefault="0002470C" w:rsidP="0002470C">
      <w:pPr>
        <w:spacing w:after="0"/>
        <w:ind w:firstLine="567"/>
        <w:jc w:val="both"/>
        <w:rPr>
          <w:rFonts w:ascii="Times New Roman" w:hAnsi="Times New Roman" w:cs="Times New Roman"/>
          <w:sz w:val="28"/>
          <w:szCs w:val="28"/>
        </w:rPr>
      </w:pPr>
      <w:r w:rsidRPr="0002470C">
        <w:rPr>
          <w:rFonts w:ascii="Times New Roman" w:hAnsi="Times New Roman" w:cs="Times New Roman"/>
          <w:sz w:val="28"/>
          <w:szCs w:val="28"/>
          <w:u w:val="single"/>
        </w:rPr>
        <w:t>Задачи</w:t>
      </w:r>
      <w:r>
        <w:rPr>
          <w:rFonts w:ascii="Times New Roman" w:hAnsi="Times New Roman" w:cs="Times New Roman"/>
          <w:sz w:val="28"/>
          <w:szCs w:val="28"/>
        </w:rPr>
        <w:t>:</w:t>
      </w:r>
    </w:p>
    <w:p w:rsidR="0002470C" w:rsidRDefault="0002470C" w:rsidP="0002470C">
      <w:pPr>
        <w:spacing w:after="0"/>
        <w:ind w:firstLine="567"/>
        <w:jc w:val="both"/>
        <w:rPr>
          <w:rFonts w:ascii="Times New Roman" w:hAnsi="Times New Roman" w:cs="Times New Roman"/>
          <w:sz w:val="28"/>
          <w:szCs w:val="28"/>
        </w:rPr>
      </w:pPr>
      <w:r>
        <w:rPr>
          <w:rFonts w:ascii="Times New Roman" w:hAnsi="Times New Roman" w:cs="Times New Roman"/>
          <w:sz w:val="28"/>
          <w:szCs w:val="28"/>
        </w:rPr>
        <w:t>Личностные:</w:t>
      </w:r>
    </w:p>
    <w:p w:rsidR="0002470C" w:rsidRDefault="0002470C" w:rsidP="00FB0474">
      <w:pPr>
        <w:pStyle w:val="a3"/>
        <w:numPr>
          <w:ilvl w:val="0"/>
          <w:numId w:val="1"/>
        </w:numPr>
        <w:jc w:val="both"/>
        <w:rPr>
          <w:rFonts w:ascii="Times New Roman" w:hAnsi="Times New Roman" w:cs="Times New Roman"/>
          <w:sz w:val="28"/>
          <w:szCs w:val="28"/>
        </w:rPr>
      </w:pPr>
      <w:r w:rsidRPr="0002470C">
        <w:rPr>
          <w:rFonts w:ascii="Times New Roman" w:hAnsi="Times New Roman" w:cs="Times New Roman"/>
          <w:sz w:val="28"/>
          <w:szCs w:val="28"/>
        </w:rPr>
        <w:lastRenderedPageBreak/>
        <w:t xml:space="preserve">формирование общественной активности личности, гражданской позиции, культуры общения и поведения в социуме, навыков здорового образа жизни; </w:t>
      </w:r>
    </w:p>
    <w:p w:rsidR="0002470C" w:rsidRDefault="0002470C" w:rsidP="00FB0474">
      <w:pPr>
        <w:pStyle w:val="a3"/>
        <w:numPr>
          <w:ilvl w:val="0"/>
          <w:numId w:val="1"/>
        </w:numPr>
        <w:jc w:val="both"/>
        <w:rPr>
          <w:rFonts w:ascii="Times New Roman" w:hAnsi="Times New Roman" w:cs="Times New Roman"/>
          <w:sz w:val="28"/>
          <w:szCs w:val="28"/>
        </w:rPr>
      </w:pPr>
      <w:r w:rsidRPr="0002470C">
        <w:rPr>
          <w:rFonts w:ascii="Times New Roman" w:hAnsi="Times New Roman" w:cs="Times New Roman"/>
          <w:sz w:val="28"/>
          <w:szCs w:val="28"/>
        </w:rPr>
        <w:t>формировани</w:t>
      </w:r>
      <w:r>
        <w:rPr>
          <w:rFonts w:ascii="Times New Roman" w:hAnsi="Times New Roman" w:cs="Times New Roman"/>
          <w:sz w:val="28"/>
          <w:szCs w:val="28"/>
        </w:rPr>
        <w:t>е</w:t>
      </w:r>
      <w:r w:rsidRPr="0002470C">
        <w:rPr>
          <w:rFonts w:ascii="Times New Roman" w:hAnsi="Times New Roman" w:cs="Times New Roman"/>
          <w:sz w:val="28"/>
          <w:szCs w:val="28"/>
        </w:rPr>
        <w:t xml:space="preserve"> патриотизма и любви к Родине, ответственности и любви к близким людям; </w:t>
      </w:r>
    </w:p>
    <w:p w:rsidR="0002470C" w:rsidRDefault="0002470C" w:rsidP="00FB047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Pr="0002470C">
        <w:rPr>
          <w:rFonts w:ascii="Times New Roman" w:hAnsi="Times New Roman" w:cs="Times New Roman"/>
          <w:sz w:val="28"/>
          <w:szCs w:val="28"/>
        </w:rPr>
        <w:t>толерантности, художественно-эстетического восприятия истории  края в целом.</w:t>
      </w:r>
    </w:p>
    <w:p w:rsidR="0087655E" w:rsidRDefault="0087655E" w:rsidP="0087655E">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Метапредметные:</w:t>
      </w:r>
    </w:p>
    <w:p w:rsidR="0087655E" w:rsidRDefault="0002470C" w:rsidP="00FB0474">
      <w:pPr>
        <w:pStyle w:val="a3"/>
        <w:numPr>
          <w:ilvl w:val="0"/>
          <w:numId w:val="2"/>
        </w:numPr>
        <w:jc w:val="both"/>
        <w:rPr>
          <w:rFonts w:ascii="Times New Roman" w:hAnsi="Times New Roman" w:cs="Times New Roman"/>
          <w:sz w:val="28"/>
          <w:szCs w:val="28"/>
        </w:rPr>
      </w:pPr>
      <w:r w:rsidRPr="0087655E">
        <w:rPr>
          <w:rFonts w:ascii="Times New Roman" w:hAnsi="Times New Roman" w:cs="Times New Roman"/>
          <w:sz w:val="28"/>
          <w:szCs w:val="28"/>
        </w:rPr>
        <w:t>развитие потребности в саморазвитии, самостоятельност</w:t>
      </w:r>
      <w:r w:rsidR="0087655E">
        <w:rPr>
          <w:rFonts w:ascii="Times New Roman" w:hAnsi="Times New Roman" w:cs="Times New Roman"/>
          <w:sz w:val="28"/>
          <w:szCs w:val="28"/>
        </w:rPr>
        <w:t>и, ответственности, активности;</w:t>
      </w:r>
    </w:p>
    <w:p w:rsidR="0002470C" w:rsidRDefault="0087655E" w:rsidP="00FB047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0002470C" w:rsidRPr="0087655E">
        <w:rPr>
          <w:rFonts w:ascii="Times New Roman" w:hAnsi="Times New Roman" w:cs="Times New Roman"/>
          <w:sz w:val="28"/>
          <w:szCs w:val="28"/>
        </w:rPr>
        <w:t>мотивации к исследовательской  деятельности, твор</w:t>
      </w:r>
      <w:r>
        <w:rPr>
          <w:rFonts w:ascii="Times New Roman" w:hAnsi="Times New Roman" w:cs="Times New Roman"/>
          <w:sz w:val="28"/>
          <w:szCs w:val="28"/>
        </w:rPr>
        <w:t xml:space="preserve">ческого воображения, </w:t>
      </w:r>
      <w:r w:rsidR="0002470C" w:rsidRPr="0087655E">
        <w:rPr>
          <w:rFonts w:ascii="Times New Roman" w:hAnsi="Times New Roman" w:cs="Times New Roman"/>
          <w:sz w:val="28"/>
          <w:szCs w:val="28"/>
        </w:rPr>
        <w:t>коммуникативных навыков   обучающихся</w:t>
      </w:r>
      <w:r>
        <w:rPr>
          <w:rFonts w:ascii="Times New Roman" w:hAnsi="Times New Roman" w:cs="Times New Roman"/>
          <w:sz w:val="28"/>
          <w:szCs w:val="28"/>
        </w:rPr>
        <w:t>.</w:t>
      </w:r>
    </w:p>
    <w:p w:rsidR="0087655E" w:rsidRDefault="0087655E" w:rsidP="0087655E">
      <w:pPr>
        <w:spacing w:after="0"/>
        <w:ind w:firstLine="567"/>
        <w:jc w:val="both"/>
        <w:rPr>
          <w:rFonts w:ascii="Times New Roman" w:hAnsi="Times New Roman" w:cs="Times New Roman"/>
          <w:sz w:val="28"/>
          <w:szCs w:val="28"/>
        </w:rPr>
      </w:pPr>
      <w:r w:rsidRPr="0087655E">
        <w:rPr>
          <w:rFonts w:ascii="Times New Roman" w:hAnsi="Times New Roman" w:cs="Times New Roman"/>
          <w:sz w:val="28"/>
          <w:szCs w:val="28"/>
        </w:rPr>
        <w:t>Образовательные (предметные)</w:t>
      </w:r>
      <w:r>
        <w:rPr>
          <w:rFonts w:ascii="Times New Roman" w:hAnsi="Times New Roman" w:cs="Times New Roman"/>
          <w:sz w:val="28"/>
          <w:szCs w:val="28"/>
        </w:rPr>
        <w:t>:</w:t>
      </w:r>
    </w:p>
    <w:p w:rsidR="0087655E" w:rsidRDefault="0087655E" w:rsidP="00FB0474">
      <w:pPr>
        <w:pStyle w:val="a3"/>
        <w:numPr>
          <w:ilvl w:val="0"/>
          <w:numId w:val="3"/>
        </w:numPr>
        <w:jc w:val="both"/>
        <w:rPr>
          <w:rFonts w:ascii="Times New Roman" w:hAnsi="Times New Roman" w:cs="Times New Roman"/>
          <w:sz w:val="28"/>
          <w:szCs w:val="28"/>
        </w:rPr>
      </w:pPr>
      <w:r w:rsidRPr="0087655E">
        <w:rPr>
          <w:rFonts w:ascii="Times New Roman" w:hAnsi="Times New Roman" w:cs="Times New Roman"/>
          <w:sz w:val="28"/>
          <w:szCs w:val="28"/>
        </w:rPr>
        <w:t xml:space="preserve">развитие познавательного интереса </w:t>
      </w:r>
      <w:r>
        <w:rPr>
          <w:rFonts w:ascii="Times New Roman" w:hAnsi="Times New Roman" w:cs="Times New Roman"/>
          <w:sz w:val="28"/>
          <w:szCs w:val="28"/>
        </w:rPr>
        <w:t>в области истории родного края;</w:t>
      </w:r>
    </w:p>
    <w:p w:rsidR="0087655E" w:rsidRDefault="0087655E" w:rsidP="00FB0474">
      <w:pPr>
        <w:pStyle w:val="a3"/>
        <w:numPr>
          <w:ilvl w:val="0"/>
          <w:numId w:val="3"/>
        </w:numPr>
        <w:jc w:val="both"/>
        <w:rPr>
          <w:rFonts w:ascii="Times New Roman" w:hAnsi="Times New Roman" w:cs="Times New Roman"/>
          <w:sz w:val="28"/>
          <w:szCs w:val="28"/>
        </w:rPr>
      </w:pPr>
      <w:r w:rsidRPr="0087655E">
        <w:rPr>
          <w:rFonts w:ascii="Times New Roman" w:hAnsi="Times New Roman" w:cs="Times New Roman"/>
          <w:sz w:val="28"/>
          <w:szCs w:val="28"/>
        </w:rPr>
        <w:t>включение</w:t>
      </w:r>
      <w:r>
        <w:rPr>
          <w:rFonts w:ascii="Times New Roman" w:hAnsi="Times New Roman" w:cs="Times New Roman"/>
          <w:sz w:val="28"/>
          <w:szCs w:val="28"/>
        </w:rPr>
        <w:t xml:space="preserve"> в познавательную деятельность;</w:t>
      </w:r>
    </w:p>
    <w:p w:rsidR="0087655E" w:rsidRDefault="0087655E" w:rsidP="00FB0474">
      <w:pPr>
        <w:pStyle w:val="a3"/>
        <w:numPr>
          <w:ilvl w:val="0"/>
          <w:numId w:val="3"/>
        </w:numPr>
        <w:spacing w:after="0"/>
        <w:jc w:val="both"/>
        <w:rPr>
          <w:rFonts w:ascii="Times New Roman" w:hAnsi="Times New Roman" w:cs="Times New Roman"/>
          <w:sz w:val="28"/>
          <w:szCs w:val="28"/>
        </w:rPr>
      </w:pPr>
      <w:r w:rsidRPr="0087655E">
        <w:rPr>
          <w:rFonts w:ascii="Times New Roman" w:hAnsi="Times New Roman" w:cs="Times New Roman"/>
          <w:sz w:val="28"/>
          <w:szCs w:val="28"/>
        </w:rPr>
        <w:t>приобретение знаний, умений, навыков, компетенций основ музейной работы, исследовательской работы.</w:t>
      </w:r>
    </w:p>
    <w:p w:rsidR="0087655E" w:rsidRPr="0087655E" w:rsidRDefault="0087655E" w:rsidP="0087655E">
      <w:pPr>
        <w:spacing w:after="0"/>
        <w:jc w:val="both"/>
        <w:rPr>
          <w:rFonts w:ascii="Times New Roman" w:hAnsi="Times New Roman" w:cs="Times New Roman"/>
          <w:sz w:val="28"/>
          <w:szCs w:val="28"/>
        </w:rPr>
      </w:pPr>
    </w:p>
    <w:p w:rsidR="0087655E" w:rsidRPr="000B2882" w:rsidRDefault="0087655E" w:rsidP="00FB0474">
      <w:pPr>
        <w:pStyle w:val="1"/>
        <w:numPr>
          <w:ilvl w:val="1"/>
          <w:numId w:val="201"/>
        </w:numPr>
        <w:jc w:val="center"/>
        <w:rPr>
          <w:rFonts w:ascii="Times New Roman" w:hAnsi="Times New Roman" w:cs="Times New Roman"/>
          <w:color w:val="auto"/>
        </w:rPr>
      </w:pPr>
      <w:bookmarkStart w:id="4" w:name="_Toc501455380"/>
      <w:r w:rsidRPr="000B2882">
        <w:rPr>
          <w:rFonts w:ascii="Times New Roman" w:hAnsi="Times New Roman" w:cs="Times New Roman"/>
          <w:color w:val="auto"/>
        </w:rPr>
        <w:t>Планируемые результаты</w:t>
      </w:r>
      <w:bookmarkEnd w:id="4"/>
    </w:p>
    <w:p w:rsidR="00F30256" w:rsidRDefault="00F30256" w:rsidP="00F302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образовательной  сфере:</w:t>
      </w:r>
    </w:p>
    <w:p w:rsidR="00F30256" w:rsidRDefault="00F30256" w:rsidP="00FB0474">
      <w:pPr>
        <w:pStyle w:val="a3"/>
        <w:numPr>
          <w:ilvl w:val="0"/>
          <w:numId w:val="4"/>
        </w:numPr>
        <w:spacing w:after="0" w:line="360" w:lineRule="auto"/>
        <w:jc w:val="both"/>
        <w:rPr>
          <w:rFonts w:ascii="Times New Roman" w:hAnsi="Times New Roman" w:cs="Times New Roman"/>
          <w:sz w:val="28"/>
          <w:szCs w:val="28"/>
        </w:rPr>
      </w:pPr>
      <w:r w:rsidRPr="00F30256">
        <w:rPr>
          <w:rFonts w:ascii="Times New Roman" w:hAnsi="Times New Roman" w:cs="Times New Roman"/>
          <w:sz w:val="28"/>
          <w:szCs w:val="28"/>
        </w:rPr>
        <w:t>владе</w:t>
      </w:r>
      <w:r>
        <w:rPr>
          <w:rFonts w:ascii="Times New Roman" w:hAnsi="Times New Roman" w:cs="Times New Roman"/>
          <w:sz w:val="28"/>
          <w:szCs w:val="28"/>
        </w:rPr>
        <w:t>ние</w:t>
      </w:r>
      <w:r w:rsidRPr="00F30256">
        <w:rPr>
          <w:rFonts w:ascii="Times New Roman" w:hAnsi="Times New Roman" w:cs="Times New Roman"/>
          <w:sz w:val="28"/>
          <w:szCs w:val="28"/>
        </w:rPr>
        <w:t xml:space="preserve"> знаниями по истории малой Родины, семьи; </w:t>
      </w:r>
    </w:p>
    <w:p w:rsidR="00F30256" w:rsidRDefault="00F30256" w:rsidP="00FB0474">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умение </w:t>
      </w:r>
      <w:r w:rsidRPr="00F30256">
        <w:rPr>
          <w:rFonts w:ascii="Times New Roman" w:hAnsi="Times New Roman" w:cs="Times New Roman"/>
          <w:sz w:val="28"/>
          <w:szCs w:val="28"/>
        </w:rPr>
        <w:t xml:space="preserve">ориентироваться в исторических событиях и фактах, связывать эти факты с историей России в целом, видеть неразрывную связь истории родного края с историей России; </w:t>
      </w:r>
    </w:p>
    <w:p w:rsidR="00F30256" w:rsidRPr="00F30256" w:rsidRDefault="00F30256" w:rsidP="00FB0474">
      <w:pPr>
        <w:pStyle w:val="a3"/>
        <w:numPr>
          <w:ilvl w:val="0"/>
          <w:numId w:val="4"/>
        </w:numPr>
        <w:spacing w:after="0" w:line="360" w:lineRule="auto"/>
        <w:jc w:val="both"/>
        <w:rPr>
          <w:rFonts w:ascii="Times New Roman" w:hAnsi="Times New Roman" w:cs="Times New Roman"/>
          <w:sz w:val="28"/>
          <w:szCs w:val="28"/>
        </w:rPr>
      </w:pPr>
      <w:r w:rsidRPr="00F30256">
        <w:rPr>
          <w:rFonts w:ascii="Times New Roman" w:hAnsi="Times New Roman" w:cs="Times New Roman"/>
          <w:sz w:val="28"/>
          <w:szCs w:val="28"/>
        </w:rPr>
        <w:t>уме</w:t>
      </w:r>
      <w:r>
        <w:rPr>
          <w:rFonts w:ascii="Times New Roman" w:hAnsi="Times New Roman" w:cs="Times New Roman"/>
          <w:sz w:val="28"/>
          <w:szCs w:val="28"/>
        </w:rPr>
        <w:t>ние</w:t>
      </w:r>
      <w:r w:rsidRPr="00F30256">
        <w:rPr>
          <w:rFonts w:ascii="Times New Roman" w:hAnsi="Times New Roman" w:cs="Times New Roman"/>
          <w:sz w:val="28"/>
          <w:szCs w:val="28"/>
        </w:rPr>
        <w:t xml:space="preserve"> вла</w:t>
      </w:r>
      <w:r>
        <w:rPr>
          <w:rFonts w:ascii="Times New Roman" w:hAnsi="Times New Roman" w:cs="Times New Roman"/>
          <w:sz w:val="28"/>
          <w:szCs w:val="28"/>
        </w:rPr>
        <w:t>деть устной и письменной речью.</w:t>
      </w:r>
    </w:p>
    <w:p w:rsidR="00F30256" w:rsidRDefault="00F30256" w:rsidP="00F30256">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В личностной  сфере:</w:t>
      </w:r>
    </w:p>
    <w:p w:rsidR="00F30256" w:rsidRDefault="00F30256" w:rsidP="00FB0474">
      <w:pPr>
        <w:pStyle w:val="a3"/>
        <w:numPr>
          <w:ilvl w:val="0"/>
          <w:numId w:val="5"/>
        </w:numPr>
        <w:spacing w:after="0" w:line="360" w:lineRule="auto"/>
        <w:jc w:val="both"/>
        <w:rPr>
          <w:rFonts w:ascii="Times New Roman" w:hAnsi="Times New Roman" w:cs="Times New Roman"/>
          <w:sz w:val="28"/>
          <w:szCs w:val="28"/>
        </w:rPr>
      </w:pPr>
      <w:r w:rsidRPr="00F30256">
        <w:rPr>
          <w:rFonts w:ascii="Times New Roman" w:hAnsi="Times New Roman" w:cs="Times New Roman"/>
          <w:sz w:val="28"/>
          <w:szCs w:val="28"/>
        </w:rPr>
        <w:t>выраб</w:t>
      </w:r>
      <w:r>
        <w:rPr>
          <w:rFonts w:ascii="Times New Roman" w:hAnsi="Times New Roman" w:cs="Times New Roman"/>
          <w:sz w:val="28"/>
          <w:szCs w:val="28"/>
        </w:rPr>
        <w:t>отка</w:t>
      </w:r>
      <w:r w:rsidRPr="00F30256">
        <w:rPr>
          <w:rFonts w:ascii="Times New Roman" w:hAnsi="Times New Roman" w:cs="Times New Roman"/>
          <w:sz w:val="28"/>
          <w:szCs w:val="28"/>
        </w:rPr>
        <w:t xml:space="preserve"> чувств уважения к семь</w:t>
      </w:r>
      <w:r>
        <w:rPr>
          <w:rFonts w:ascii="Times New Roman" w:hAnsi="Times New Roman" w:cs="Times New Roman"/>
          <w:sz w:val="28"/>
          <w:szCs w:val="28"/>
        </w:rPr>
        <w:t xml:space="preserve">е, школе, родному краю, Родине, </w:t>
      </w:r>
      <w:r w:rsidRPr="00F30256">
        <w:rPr>
          <w:rFonts w:ascii="Times New Roman" w:hAnsi="Times New Roman" w:cs="Times New Roman"/>
          <w:sz w:val="28"/>
          <w:szCs w:val="28"/>
        </w:rPr>
        <w:t xml:space="preserve">гордости за славное прошлое страны и народа; </w:t>
      </w:r>
    </w:p>
    <w:p w:rsidR="00F30256" w:rsidRDefault="00F30256" w:rsidP="00FB0474">
      <w:pPr>
        <w:pStyle w:val="a3"/>
        <w:numPr>
          <w:ilvl w:val="0"/>
          <w:numId w:val="5"/>
        </w:numPr>
        <w:spacing w:after="0" w:line="360" w:lineRule="auto"/>
        <w:jc w:val="both"/>
        <w:rPr>
          <w:rFonts w:ascii="Times New Roman" w:hAnsi="Times New Roman" w:cs="Times New Roman"/>
          <w:sz w:val="28"/>
          <w:szCs w:val="28"/>
        </w:rPr>
      </w:pPr>
      <w:r w:rsidRPr="00F30256">
        <w:rPr>
          <w:rFonts w:ascii="Times New Roman" w:hAnsi="Times New Roman" w:cs="Times New Roman"/>
          <w:sz w:val="28"/>
          <w:szCs w:val="28"/>
        </w:rPr>
        <w:t>формирова</w:t>
      </w:r>
      <w:r>
        <w:rPr>
          <w:rFonts w:ascii="Times New Roman" w:hAnsi="Times New Roman" w:cs="Times New Roman"/>
          <w:sz w:val="28"/>
          <w:szCs w:val="28"/>
        </w:rPr>
        <w:t>ние</w:t>
      </w:r>
      <w:r w:rsidRPr="00F30256">
        <w:rPr>
          <w:rFonts w:ascii="Times New Roman" w:hAnsi="Times New Roman" w:cs="Times New Roman"/>
          <w:sz w:val="28"/>
          <w:szCs w:val="28"/>
        </w:rPr>
        <w:t xml:space="preserve"> уважени</w:t>
      </w:r>
      <w:r>
        <w:rPr>
          <w:rFonts w:ascii="Times New Roman" w:hAnsi="Times New Roman" w:cs="Times New Roman"/>
          <w:sz w:val="28"/>
          <w:szCs w:val="28"/>
        </w:rPr>
        <w:t xml:space="preserve">я </w:t>
      </w:r>
      <w:r w:rsidRPr="00F30256">
        <w:rPr>
          <w:rFonts w:ascii="Times New Roman" w:hAnsi="Times New Roman" w:cs="Times New Roman"/>
          <w:sz w:val="28"/>
          <w:szCs w:val="28"/>
        </w:rPr>
        <w:t>и преклонени</w:t>
      </w:r>
      <w:r>
        <w:rPr>
          <w:rFonts w:ascii="Times New Roman" w:hAnsi="Times New Roman" w:cs="Times New Roman"/>
          <w:sz w:val="28"/>
          <w:szCs w:val="28"/>
        </w:rPr>
        <w:t>я</w:t>
      </w:r>
      <w:r w:rsidRPr="00F30256">
        <w:rPr>
          <w:rFonts w:ascii="Times New Roman" w:hAnsi="Times New Roman" w:cs="Times New Roman"/>
          <w:sz w:val="28"/>
          <w:szCs w:val="28"/>
        </w:rPr>
        <w:t xml:space="preserve"> перед людьми, защищавшими свободу и независимость Отечества, высок</w:t>
      </w:r>
      <w:r>
        <w:rPr>
          <w:rFonts w:ascii="Times New Roman" w:hAnsi="Times New Roman" w:cs="Times New Roman"/>
          <w:sz w:val="28"/>
          <w:szCs w:val="28"/>
        </w:rPr>
        <w:t>ого</w:t>
      </w:r>
      <w:r w:rsidRPr="00F30256">
        <w:rPr>
          <w:rFonts w:ascii="Times New Roman" w:hAnsi="Times New Roman" w:cs="Times New Roman"/>
          <w:sz w:val="28"/>
          <w:szCs w:val="28"/>
        </w:rPr>
        <w:t xml:space="preserve"> уровень патриотического сознания, основанного на з</w:t>
      </w:r>
      <w:r>
        <w:rPr>
          <w:rFonts w:ascii="Times New Roman" w:hAnsi="Times New Roman" w:cs="Times New Roman"/>
          <w:sz w:val="28"/>
          <w:szCs w:val="28"/>
        </w:rPr>
        <w:t>нании и понимании истории края;</w:t>
      </w:r>
    </w:p>
    <w:p w:rsidR="00F30256" w:rsidRPr="00F30256" w:rsidRDefault="00F30256" w:rsidP="00FB0474">
      <w:pPr>
        <w:pStyle w:val="a3"/>
        <w:numPr>
          <w:ilvl w:val="0"/>
          <w:numId w:val="5"/>
        </w:numPr>
        <w:spacing w:after="0" w:line="360" w:lineRule="auto"/>
        <w:jc w:val="both"/>
        <w:rPr>
          <w:rFonts w:ascii="Times New Roman" w:hAnsi="Times New Roman" w:cs="Times New Roman"/>
          <w:sz w:val="28"/>
          <w:szCs w:val="28"/>
        </w:rPr>
      </w:pPr>
      <w:r w:rsidRPr="00F30256">
        <w:rPr>
          <w:rFonts w:ascii="Times New Roman" w:hAnsi="Times New Roman" w:cs="Times New Roman"/>
          <w:sz w:val="28"/>
          <w:szCs w:val="28"/>
        </w:rPr>
        <w:lastRenderedPageBreak/>
        <w:t>владе</w:t>
      </w:r>
      <w:r>
        <w:rPr>
          <w:rFonts w:ascii="Times New Roman" w:hAnsi="Times New Roman" w:cs="Times New Roman"/>
          <w:sz w:val="28"/>
          <w:szCs w:val="28"/>
        </w:rPr>
        <w:t>ние</w:t>
      </w:r>
      <w:r w:rsidRPr="00F30256">
        <w:rPr>
          <w:rFonts w:ascii="Times New Roman" w:hAnsi="Times New Roman" w:cs="Times New Roman"/>
          <w:sz w:val="28"/>
          <w:szCs w:val="28"/>
        </w:rPr>
        <w:t xml:space="preserve"> основами самоконтроля и самооценки.</w:t>
      </w:r>
    </w:p>
    <w:p w:rsidR="00F30256" w:rsidRDefault="00F30256" w:rsidP="00F30256">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В метапредметной сфере:</w:t>
      </w:r>
    </w:p>
    <w:p w:rsidR="00F30256" w:rsidRDefault="00F30256" w:rsidP="00FB0474">
      <w:pPr>
        <w:pStyle w:val="a3"/>
        <w:numPr>
          <w:ilvl w:val="0"/>
          <w:numId w:val="6"/>
        </w:numPr>
        <w:spacing w:before="240" w:after="0" w:line="360" w:lineRule="auto"/>
        <w:jc w:val="both"/>
        <w:rPr>
          <w:rFonts w:ascii="Times New Roman" w:hAnsi="Times New Roman" w:cs="Times New Roman"/>
          <w:sz w:val="28"/>
          <w:szCs w:val="28"/>
        </w:rPr>
      </w:pPr>
      <w:r w:rsidRPr="00F30256">
        <w:rPr>
          <w:rFonts w:ascii="Times New Roman" w:hAnsi="Times New Roman" w:cs="Times New Roman"/>
          <w:sz w:val="28"/>
          <w:szCs w:val="28"/>
        </w:rPr>
        <w:t>развит</w:t>
      </w:r>
      <w:r>
        <w:rPr>
          <w:rFonts w:ascii="Times New Roman" w:hAnsi="Times New Roman" w:cs="Times New Roman"/>
          <w:sz w:val="28"/>
          <w:szCs w:val="28"/>
        </w:rPr>
        <w:t>ие</w:t>
      </w:r>
      <w:r w:rsidRPr="00F30256">
        <w:rPr>
          <w:rFonts w:ascii="Times New Roman" w:hAnsi="Times New Roman" w:cs="Times New Roman"/>
          <w:sz w:val="28"/>
          <w:szCs w:val="28"/>
        </w:rPr>
        <w:t xml:space="preserve"> творчески</w:t>
      </w:r>
      <w:r>
        <w:rPr>
          <w:rFonts w:ascii="Times New Roman" w:hAnsi="Times New Roman" w:cs="Times New Roman"/>
          <w:sz w:val="28"/>
          <w:szCs w:val="28"/>
        </w:rPr>
        <w:t>х</w:t>
      </w:r>
      <w:r w:rsidRPr="00F30256">
        <w:rPr>
          <w:rFonts w:ascii="Times New Roman" w:hAnsi="Times New Roman" w:cs="Times New Roman"/>
          <w:sz w:val="28"/>
          <w:szCs w:val="28"/>
        </w:rPr>
        <w:t xml:space="preserve"> способност</w:t>
      </w:r>
      <w:r>
        <w:rPr>
          <w:rFonts w:ascii="Times New Roman" w:hAnsi="Times New Roman" w:cs="Times New Roman"/>
          <w:sz w:val="28"/>
          <w:szCs w:val="28"/>
        </w:rPr>
        <w:t>ей</w:t>
      </w:r>
      <w:r w:rsidRPr="00F30256">
        <w:rPr>
          <w:rFonts w:ascii="Times New Roman" w:hAnsi="Times New Roman" w:cs="Times New Roman"/>
          <w:sz w:val="28"/>
          <w:szCs w:val="28"/>
        </w:rPr>
        <w:t xml:space="preserve"> в процессе создания и презентации тво</w:t>
      </w:r>
      <w:r>
        <w:rPr>
          <w:rFonts w:ascii="Times New Roman" w:hAnsi="Times New Roman" w:cs="Times New Roman"/>
          <w:sz w:val="28"/>
          <w:szCs w:val="28"/>
        </w:rPr>
        <w:t>рческих работ по профилю музея;</w:t>
      </w:r>
    </w:p>
    <w:p w:rsidR="00F30256" w:rsidRDefault="00F30256" w:rsidP="00FB0474">
      <w:pPr>
        <w:pStyle w:val="a3"/>
        <w:numPr>
          <w:ilvl w:val="0"/>
          <w:numId w:val="6"/>
        </w:numPr>
        <w:spacing w:before="240" w:after="0" w:line="360" w:lineRule="auto"/>
        <w:jc w:val="both"/>
        <w:rPr>
          <w:rFonts w:ascii="Times New Roman" w:hAnsi="Times New Roman" w:cs="Times New Roman"/>
          <w:sz w:val="28"/>
          <w:szCs w:val="28"/>
        </w:rPr>
      </w:pPr>
      <w:r w:rsidRPr="00F30256">
        <w:rPr>
          <w:rFonts w:ascii="Times New Roman" w:hAnsi="Times New Roman" w:cs="Times New Roman"/>
          <w:sz w:val="28"/>
          <w:szCs w:val="28"/>
        </w:rPr>
        <w:t>разви</w:t>
      </w:r>
      <w:r>
        <w:rPr>
          <w:rFonts w:ascii="Times New Roman" w:hAnsi="Times New Roman" w:cs="Times New Roman"/>
          <w:sz w:val="28"/>
          <w:szCs w:val="28"/>
        </w:rPr>
        <w:t>тие</w:t>
      </w:r>
      <w:r w:rsidRPr="00F30256">
        <w:rPr>
          <w:rFonts w:ascii="Times New Roman" w:hAnsi="Times New Roman" w:cs="Times New Roman"/>
          <w:sz w:val="28"/>
          <w:szCs w:val="28"/>
        </w:rPr>
        <w:t xml:space="preserve"> навык</w:t>
      </w:r>
      <w:r>
        <w:rPr>
          <w:rFonts w:ascii="Times New Roman" w:hAnsi="Times New Roman" w:cs="Times New Roman"/>
          <w:sz w:val="28"/>
          <w:szCs w:val="28"/>
        </w:rPr>
        <w:t>ов</w:t>
      </w:r>
      <w:r w:rsidRPr="00F30256">
        <w:rPr>
          <w:rFonts w:ascii="Times New Roman" w:hAnsi="Times New Roman" w:cs="Times New Roman"/>
          <w:sz w:val="28"/>
          <w:szCs w:val="28"/>
        </w:rPr>
        <w:t xml:space="preserve"> самостоятельного мышлени</w:t>
      </w:r>
      <w:r>
        <w:rPr>
          <w:rFonts w:ascii="Times New Roman" w:hAnsi="Times New Roman" w:cs="Times New Roman"/>
          <w:sz w:val="28"/>
          <w:szCs w:val="28"/>
        </w:rPr>
        <w:t>я в сфере исторического знания;</w:t>
      </w:r>
    </w:p>
    <w:p w:rsidR="00F30256" w:rsidRDefault="00F30256" w:rsidP="00FB0474">
      <w:pPr>
        <w:pStyle w:val="a3"/>
        <w:numPr>
          <w:ilvl w:val="0"/>
          <w:numId w:val="6"/>
        </w:num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владение</w:t>
      </w:r>
      <w:r w:rsidRPr="00F30256">
        <w:rPr>
          <w:rFonts w:ascii="Times New Roman" w:hAnsi="Times New Roman" w:cs="Times New Roman"/>
          <w:sz w:val="28"/>
          <w:szCs w:val="28"/>
        </w:rPr>
        <w:t xml:space="preserve"> навык</w:t>
      </w:r>
      <w:r>
        <w:rPr>
          <w:rFonts w:ascii="Times New Roman" w:hAnsi="Times New Roman" w:cs="Times New Roman"/>
          <w:sz w:val="28"/>
          <w:szCs w:val="28"/>
        </w:rPr>
        <w:t>ов</w:t>
      </w:r>
      <w:r w:rsidRPr="00F30256">
        <w:rPr>
          <w:rFonts w:ascii="Times New Roman" w:hAnsi="Times New Roman" w:cs="Times New Roman"/>
          <w:sz w:val="28"/>
          <w:szCs w:val="28"/>
        </w:rPr>
        <w:t xml:space="preserve"> самостоятельного мышления в сфере развития</w:t>
      </w:r>
      <w:r w:rsidR="00494D06">
        <w:rPr>
          <w:rFonts w:ascii="Times New Roman" w:hAnsi="Times New Roman" w:cs="Times New Roman"/>
          <w:sz w:val="28"/>
          <w:szCs w:val="28"/>
        </w:rPr>
        <w:t xml:space="preserve"> качеств </w:t>
      </w:r>
      <w:r>
        <w:rPr>
          <w:rFonts w:ascii="Times New Roman" w:hAnsi="Times New Roman" w:cs="Times New Roman"/>
          <w:sz w:val="28"/>
          <w:szCs w:val="28"/>
        </w:rPr>
        <w:t>гражданина и патриота;</w:t>
      </w:r>
    </w:p>
    <w:p w:rsidR="00494D06" w:rsidRDefault="00F30256" w:rsidP="00FB0474">
      <w:pPr>
        <w:pStyle w:val="a3"/>
        <w:numPr>
          <w:ilvl w:val="0"/>
          <w:numId w:val="6"/>
        </w:numPr>
        <w:spacing w:before="240" w:after="0" w:line="360" w:lineRule="auto"/>
        <w:jc w:val="both"/>
        <w:rPr>
          <w:rFonts w:ascii="Times New Roman" w:hAnsi="Times New Roman" w:cs="Times New Roman"/>
          <w:sz w:val="28"/>
          <w:szCs w:val="28"/>
        </w:rPr>
      </w:pPr>
      <w:r w:rsidRPr="00F30256">
        <w:rPr>
          <w:rFonts w:ascii="Times New Roman" w:hAnsi="Times New Roman" w:cs="Times New Roman"/>
          <w:sz w:val="28"/>
          <w:szCs w:val="28"/>
        </w:rPr>
        <w:t>формирова</w:t>
      </w:r>
      <w:r>
        <w:rPr>
          <w:rFonts w:ascii="Times New Roman" w:hAnsi="Times New Roman" w:cs="Times New Roman"/>
          <w:sz w:val="28"/>
          <w:szCs w:val="28"/>
        </w:rPr>
        <w:t>ние</w:t>
      </w:r>
      <w:r w:rsidRPr="00F30256">
        <w:rPr>
          <w:rFonts w:ascii="Times New Roman" w:hAnsi="Times New Roman" w:cs="Times New Roman"/>
          <w:sz w:val="28"/>
          <w:szCs w:val="28"/>
        </w:rPr>
        <w:t xml:space="preserve"> и разви</w:t>
      </w:r>
      <w:r>
        <w:rPr>
          <w:rFonts w:ascii="Times New Roman" w:hAnsi="Times New Roman" w:cs="Times New Roman"/>
          <w:sz w:val="28"/>
          <w:szCs w:val="28"/>
        </w:rPr>
        <w:t>тие</w:t>
      </w:r>
      <w:r w:rsidRPr="00F30256">
        <w:rPr>
          <w:rFonts w:ascii="Times New Roman" w:hAnsi="Times New Roman" w:cs="Times New Roman"/>
          <w:sz w:val="28"/>
          <w:szCs w:val="28"/>
        </w:rPr>
        <w:t xml:space="preserve"> компетентности в области использования информационно-коммуникативных технологий.</w:t>
      </w:r>
    </w:p>
    <w:p w:rsidR="00494D06" w:rsidRDefault="00494D06">
      <w:pPr>
        <w:rPr>
          <w:rFonts w:ascii="Times New Roman" w:hAnsi="Times New Roman" w:cs="Times New Roman"/>
          <w:sz w:val="28"/>
          <w:szCs w:val="28"/>
        </w:rPr>
      </w:pPr>
      <w:r>
        <w:rPr>
          <w:rFonts w:ascii="Times New Roman" w:hAnsi="Times New Roman" w:cs="Times New Roman"/>
          <w:sz w:val="28"/>
          <w:szCs w:val="28"/>
        </w:rPr>
        <w:br w:type="page"/>
      </w:r>
    </w:p>
    <w:p w:rsidR="0087655E" w:rsidRPr="000B2882" w:rsidRDefault="00494D06" w:rsidP="000B2882">
      <w:pPr>
        <w:pStyle w:val="1"/>
        <w:jc w:val="center"/>
        <w:rPr>
          <w:rFonts w:ascii="Times New Roman" w:hAnsi="Times New Roman" w:cs="Times New Roman"/>
          <w:color w:val="auto"/>
        </w:rPr>
      </w:pPr>
      <w:bookmarkStart w:id="5" w:name="_Toc501455381"/>
      <w:r w:rsidRPr="000B2882">
        <w:rPr>
          <w:rFonts w:ascii="Times New Roman" w:hAnsi="Times New Roman" w:cs="Times New Roman"/>
          <w:color w:val="auto"/>
        </w:rPr>
        <w:lastRenderedPageBreak/>
        <w:t>Раздел №2. «Комплекс организационно-педагогических условий»</w:t>
      </w:r>
      <w:bookmarkEnd w:id="5"/>
    </w:p>
    <w:p w:rsidR="00494D06" w:rsidRPr="000B2882" w:rsidRDefault="00494D06" w:rsidP="000B2882">
      <w:pPr>
        <w:pStyle w:val="1"/>
        <w:jc w:val="center"/>
        <w:rPr>
          <w:rFonts w:ascii="Times New Roman" w:hAnsi="Times New Roman" w:cs="Times New Roman"/>
          <w:color w:val="auto"/>
        </w:rPr>
      </w:pPr>
      <w:bookmarkStart w:id="6" w:name="_Toc501455382"/>
      <w:r w:rsidRPr="000B2882">
        <w:rPr>
          <w:rFonts w:ascii="Times New Roman" w:hAnsi="Times New Roman" w:cs="Times New Roman"/>
          <w:color w:val="auto"/>
        </w:rPr>
        <w:t>2.1. Учебный план</w:t>
      </w:r>
      <w:bookmarkEnd w:id="6"/>
    </w:p>
    <w:p w:rsidR="00494D06" w:rsidRDefault="00494D06" w:rsidP="002976FB">
      <w:pPr>
        <w:spacing w:after="0" w:line="360" w:lineRule="auto"/>
        <w:ind w:firstLine="567"/>
        <w:jc w:val="both"/>
        <w:rPr>
          <w:rFonts w:ascii="Times New Roman" w:hAnsi="Times New Roman" w:cs="Times New Roman"/>
          <w:sz w:val="28"/>
          <w:szCs w:val="28"/>
        </w:rPr>
      </w:pPr>
      <w:r w:rsidRPr="00494D06">
        <w:rPr>
          <w:rFonts w:ascii="Times New Roman" w:hAnsi="Times New Roman" w:cs="Times New Roman"/>
          <w:sz w:val="28"/>
          <w:szCs w:val="28"/>
        </w:rPr>
        <w:t>В 2017-2018 учебном году по данной программе занимается</w:t>
      </w:r>
      <w:r>
        <w:rPr>
          <w:rFonts w:ascii="Times New Roman" w:hAnsi="Times New Roman" w:cs="Times New Roman"/>
          <w:sz w:val="28"/>
          <w:szCs w:val="28"/>
        </w:rPr>
        <w:t xml:space="preserve"> 9 детских творческих объединения: «Друзья музея», «Музееведение», «Музееведение», «Музейное дело», «Юный краевед», </w:t>
      </w:r>
      <w:r w:rsidR="002976FB">
        <w:rPr>
          <w:rFonts w:ascii="Times New Roman" w:hAnsi="Times New Roman" w:cs="Times New Roman"/>
          <w:sz w:val="28"/>
          <w:szCs w:val="28"/>
        </w:rPr>
        <w:t>«Краеведы», «Юный музеевед», «Музееведение», «Память».</w:t>
      </w:r>
    </w:p>
    <w:p w:rsidR="002976FB" w:rsidRDefault="002976FB" w:rsidP="002976FB">
      <w:pPr>
        <w:spacing w:after="0" w:line="360" w:lineRule="auto"/>
        <w:ind w:firstLine="567"/>
        <w:jc w:val="both"/>
        <w:rPr>
          <w:rFonts w:ascii="Times New Roman" w:hAnsi="Times New Roman" w:cs="Times New Roman"/>
          <w:sz w:val="28"/>
          <w:szCs w:val="28"/>
        </w:rPr>
      </w:pPr>
      <w:r w:rsidRPr="002976FB">
        <w:rPr>
          <w:rFonts w:ascii="Times New Roman" w:hAnsi="Times New Roman" w:cs="Times New Roman"/>
          <w:sz w:val="28"/>
          <w:szCs w:val="28"/>
        </w:rPr>
        <w:t xml:space="preserve">Дополнительная общеобразовательная общеразвивающая программа  включает в себя </w:t>
      </w:r>
      <w:r>
        <w:rPr>
          <w:rFonts w:ascii="Times New Roman" w:hAnsi="Times New Roman" w:cs="Times New Roman"/>
          <w:sz w:val="28"/>
          <w:szCs w:val="28"/>
        </w:rPr>
        <w:t>2</w:t>
      </w:r>
      <w:r w:rsidRPr="002976FB">
        <w:rPr>
          <w:rFonts w:ascii="Times New Roman" w:hAnsi="Times New Roman" w:cs="Times New Roman"/>
          <w:sz w:val="28"/>
          <w:szCs w:val="28"/>
        </w:rPr>
        <w:t xml:space="preserve"> курса:</w:t>
      </w:r>
      <w:r>
        <w:rPr>
          <w:rFonts w:ascii="Times New Roman" w:hAnsi="Times New Roman" w:cs="Times New Roman"/>
          <w:sz w:val="28"/>
          <w:szCs w:val="28"/>
        </w:rPr>
        <w:t xml:space="preserve"> «Музей – хранитель наследия веков», «Поисковая работа».</w:t>
      </w:r>
    </w:p>
    <w:tbl>
      <w:tblPr>
        <w:tblStyle w:val="a4"/>
        <w:tblW w:w="10924" w:type="dxa"/>
        <w:tblInd w:w="-318" w:type="dxa"/>
        <w:tblLook w:val="04A0" w:firstRow="1" w:lastRow="0" w:firstColumn="1" w:lastColumn="0" w:noHBand="0" w:noVBand="1"/>
      </w:tblPr>
      <w:tblGrid>
        <w:gridCol w:w="541"/>
        <w:gridCol w:w="1960"/>
        <w:gridCol w:w="1189"/>
        <w:gridCol w:w="593"/>
        <w:gridCol w:w="590"/>
        <w:gridCol w:w="576"/>
        <w:gridCol w:w="615"/>
        <w:gridCol w:w="579"/>
        <w:gridCol w:w="593"/>
        <w:gridCol w:w="581"/>
        <w:gridCol w:w="606"/>
        <w:gridCol w:w="575"/>
        <w:gridCol w:w="583"/>
        <w:gridCol w:w="1343"/>
      </w:tblGrid>
      <w:tr w:rsidR="00935642" w:rsidTr="00E94009">
        <w:trPr>
          <w:cantSplit/>
          <w:trHeight w:val="1134"/>
        </w:trPr>
        <w:tc>
          <w:tcPr>
            <w:tcW w:w="541" w:type="dxa"/>
          </w:tcPr>
          <w:p w:rsidR="00935642" w:rsidRPr="00935642" w:rsidRDefault="00935642" w:rsidP="00935642">
            <w:pPr>
              <w:spacing w:line="360" w:lineRule="auto"/>
              <w:rPr>
                <w:rFonts w:ascii="Times New Roman" w:hAnsi="Times New Roman" w:cs="Times New Roman"/>
                <w:sz w:val="24"/>
                <w:szCs w:val="24"/>
              </w:rPr>
            </w:pPr>
            <w:r>
              <w:rPr>
                <w:rFonts w:ascii="Times New Roman" w:hAnsi="Times New Roman" w:cs="Times New Roman"/>
                <w:sz w:val="24"/>
                <w:szCs w:val="24"/>
              </w:rPr>
              <w:t>№ п/п</w:t>
            </w:r>
          </w:p>
        </w:tc>
        <w:tc>
          <w:tcPr>
            <w:tcW w:w="1961" w:type="dxa"/>
          </w:tcPr>
          <w:p w:rsidR="00935642" w:rsidRPr="00935642" w:rsidRDefault="00935642" w:rsidP="00935642">
            <w:pPr>
              <w:widowControl w:val="0"/>
              <w:autoSpaceDE w:val="0"/>
              <w:autoSpaceDN w:val="0"/>
              <w:adjustRightInd w:val="0"/>
              <w:ind w:right="9"/>
              <w:jc w:val="right"/>
              <w:rPr>
                <w:rFonts w:ascii="Times New Roman" w:eastAsia="Calibri" w:hAnsi="Times New Roman" w:cs="Times New Roman"/>
                <w:sz w:val="24"/>
                <w:szCs w:val="24"/>
                <w:lang w:eastAsia="ja-JP"/>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94D3612" wp14:editId="72200D14">
                      <wp:simplePos x="0" y="0"/>
                      <wp:positionH relativeFrom="column">
                        <wp:posOffset>-60960</wp:posOffset>
                      </wp:positionH>
                      <wp:positionV relativeFrom="paragraph">
                        <wp:posOffset>-635</wp:posOffset>
                      </wp:positionV>
                      <wp:extent cx="1228725" cy="1828800"/>
                      <wp:effectExtent l="0" t="0" r="2857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228725" cy="18288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76D37"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05pt" to="91.95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" strokecolor="black [3213]"/>
                  </w:pict>
                </mc:Fallback>
              </mc:AlternateContent>
            </w:r>
            <w:r>
              <w:rPr>
                <w:rFonts w:ascii="Times New Roman" w:eastAsia="Calibri" w:hAnsi="Times New Roman" w:cs="Times New Roman"/>
                <w:sz w:val="24"/>
                <w:szCs w:val="24"/>
                <w:lang w:eastAsia="ja-JP"/>
              </w:rPr>
              <w:t xml:space="preserve"> </w:t>
            </w:r>
            <w:r w:rsidRPr="00935642">
              <w:rPr>
                <w:rFonts w:ascii="Times New Roman" w:eastAsia="Calibri" w:hAnsi="Times New Roman" w:cs="Times New Roman"/>
                <w:sz w:val="24"/>
                <w:szCs w:val="24"/>
                <w:lang w:eastAsia="ja-JP"/>
              </w:rPr>
              <w:t>Наименование     курса</w:t>
            </w:r>
          </w:p>
          <w:p w:rsidR="00935642" w:rsidRPr="00935642" w:rsidRDefault="00935642" w:rsidP="00935642">
            <w:pPr>
              <w:widowControl w:val="0"/>
              <w:autoSpaceDE w:val="0"/>
              <w:autoSpaceDN w:val="0"/>
              <w:adjustRightInd w:val="0"/>
              <w:ind w:right="9"/>
              <w:jc w:val="center"/>
              <w:rPr>
                <w:rFonts w:ascii="Times New Roman" w:eastAsia="Calibri" w:hAnsi="Times New Roman" w:cs="Times New Roman"/>
                <w:sz w:val="28"/>
                <w:szCs w:val="24"/>
                <w:lang w:eastAsia="ja-JP"/>
              </w:rPr>
            </w:pPr>
          </w:p>
          <w:p w:rsidR="00935642" w:rsidRPr="00935642" w:rsidRDefault="00935642" w:rsidP="00935642">
            <w:pPr>
              <w:widowControl w:val="0"/>
              <w:autoSpaceDE w:val="0"/>
              <w:autoSpaceDN w:val="0"/>
              <w:adjustRightInd w:val="0"/>
              <w:ind w:right="9"/>
              <w:jc w:val="center"/>
              <w:rPr>
                <w:rFonts w:ascii="Times New Roman" w:eastAsia="Calibri" w:hAnsi="Times New Roman" w:cs="Times New Roman"/>
                <w:sz w:val="28"/>
                <w:szCs w:val="24"/>
                <w:lang w:eastAsia="ja-JP"/>
              </w:rPr>
            </w:pPr>
          </w:p>
          <w:p w:rsidR="00935642" w:rsidRPr="00935642" w:rsidRDefault="00935642" w:rsidP="00935642">
            <w:pPr>
              <w:widowControl w:val="0"/>
              <w:autoSpaceDE w:val="0"/>
              <w:autoSpaceDN w:val="0"/>
              <w:adjustRightInd w:val="0"/>
              <w:ind w:right="9"/>
              <w:jc w:val="center"/>
              <w:rPr>
                <w:rFonts w:ascii="Times New Roman" w:eastAsia="Calibri" w:hAnsi="Times New Roman" w:cs="Times New Roman"/>
                <w:sz w:val="28"/>
                <w:szCs w:val="24"/>
                <w:lang w:eastAsia="ja-JP"/>
              </w:rPr>
            </w:pPr>
          </w:p>
          <w:p w:rsidR="00935642" w:rsidRPr="00935642" w:rsidRDefault="00935642" w:rsidP="00935642">
            <w:pPr>
              <w:widowControl w:val="0"/>
              <w:autoSpaceDE w:val="0"/>
              <w:autoSpaceDN w:val="0"/>
              <w:adjustRightInd w:val="0"/>
              <w:ind w:right="9"/>
              <w:rPr>
                <w:rFonts w:ascii="Times New Roman" w:eastAsia="Calibri" w:hAnsi="Times New Roman" w:cs="Times New Roman"/>
                <w:sz w:val="24"/>
                <w:szCs w:val="24"/>
                <w:lang w:eastAsia="ja-JP"/>
              </w:rPr>
            </w:pPr>
            <w:r w:rsidRPr="00935642">
              <w:rPr>
                <w:rFonts w:ascii="Times New Roman" w:eastAsia="Calibri" w:hAnsi="Times New Roman" w:cs="Times New Roman"/>
                <w:sz w:val="24"/>
                <w:szCs w:val="24"/>
                <w:lang w:eastAsia="ja-JP"/>
              </w:rPr>
              <w:t>Название</w:t>
            </w:r>
          </w:p>
          <w:p w:rsidR="00935642" w:rsidRPr="00935642" w:rsidRDefault="00935642" w:rsidP="00935642">
            <w:pPr>
              <w:jc w:val="both"/>
              <w:rPr>
                <w:rFonts w:ascii="Times New Roman"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2A2AF7A" wp14:editId="4632B4DC">
                      <wp:simplePos x="0" y="0"/>
                      <wp:positionH relativeFrom="column">
                        <wp:posOffset>-60960</wp:posOffset>
                      </wp:positionH>
                      <wp:positionV relativeFrom="paragraph">
                        <wp:posOffset>688975</wp:posOffset>
                      </wp:positionV>
                      <wp:extent cx="1228725" cy="381000"/>
                      <wp:effectExtent l="0" t="0" r="2857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228725" cy="3810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BA640"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54.25pt" to="91.95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" strokecolor="black [3213]"/>
                  </w:pict>
                </mc:Fallback>
              </mc:AlternateContent>
            </w:r>
            <w:r w:rsidRPr="00935642">
              <w:rPr>
                <w:rFonts w:ascii="Times New Roman" w:eastAsia="Calibri" w:hAnsi="Times New Roman" w:cs="Times New Roman"/>
                <w:sz w:val="24"/>
                <w:szCs w:val="24"/>
                <w:lang w:eastAsia="ja-JP"/>
              </w:rPr>
              <w:t xml:space="preserve"> детского творческого объединения (руководитель)</w:t>
            </w:r>
          </w:p>
        </w:tc>
        <w:tc>
          <w:tcPr>
            <w:tcW w:w="784" w:type="dxa"/>
          </w:tcPr>
          <w:p w:rsidR="00935642" w:rsidRPr="00935642" w:rsidRDefault="00935642" w:rsidP="00935642">
            <w:pPr>
              <w:spacing w:line="360" w:lineRule="auto"/>
              <w:jc w:val="center"/>
              <w:rPr>
                <w:rFonts w:ascii="Times New Roman" w:hAnsi="Times New Roman" w:cs="Times New Roman"/>
                <w:sz w:val="24"/>
                <w:szCs w:val="24"/>
              </w:rPr>
            </w:pPr>
            <w:r w:rsidRPr="00935642">
              <w:rPr>
                <w:rFonts w:ascii="Times New Roman" w:hAnsi="Times New Roman" w:cs="Times New Roman"/>
                <w:sz w:val="24"/>
                <w:szCs w:val="24"/>
              </w:rPr>
              <w:t>Кол-во часов</w:t>
            </w:r>
          </w:p>
        </w:tc>
        <w:tc>
          <w:tcPr>
            <w:tcW w:w="3144" w:type="dxa"/>
            <w:gridSpan w:val="5"/>
            <w:vAlign w:val="center"/>
          </w:tcPr>
          <w:p w:rsidR="00935642" w:rsidRPr="00935642" w:rsidRDefault="00935642" w:rsidP="009356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«Музей – хранитель наследия веков»</w:t>
            </w:r>
          </w:p>
        </w:tc>
        <w:tc>
          <w:tcPr>
            <w:tcW w:w="3151" w:type="dxa"/>
            <w:gridSpan w:val="5"/>
            <w:vAlign w:val="center"/>
          </w:tcPr>
          <w:p w:rsidR="00935642" w:rsidRPr="00935642" w:rsidRDefault="00935642" w:rsidP="009356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«Поисковая работа»</w:t>
            </w:r>
          </w:p>
        </w:tc>
        <w:tc>
          <w:tcPr>
            <w:tcW w:w="1343" w:type="dxa"/>
          </w:tcPr>
          <w:p w:rsidR="00935642" w:rsidRPr="00935642" w:rsidRDefault="00935642" w:rsidP="00935642">
            <w:pPr>
              <w:spacing w:line="360" w:lineRule="auto"/>
              <w:jc w:val="center"/>
              <w:rPr>
                <w:rFonts w:ascii="Times New Roman" w:hAnsi="Times New Roman" w:cs="Times New Roman"/>
                <w:sz w:val="24"/>
                <w:szCs w:val="24"/>
              </w:rPr>
            </w:pPr>
            <w:r w:rsidRPr="00935642">
              <w:rPr>
                <w:rFonts w:ascii="Times New Roman" w:hAnsi="Times New Roman" w:cs="Times New Roman"/>
                <w:sz w:val="24"/>
                <w:szCs w:val="24"/>
              </w:rPr>
              <w:t>Формы аттестации (контроля)</w:t>
            </w:r>
          </w:p>
        </w:tc>
      </w:tr>
      <w:tr w:rsidR="00E94009" w:rsidTr="00E94009">
        <w:trPr>
          <w:cantSplit/>
          <w:trHeight w:val="549"/>
        </w:trPr>
        <w:tc>
          <w:tcPr>
            <w:tcW w:w="541" w:type="dxa"/>
          </w:tcPr>
          <w:p w:rsidR="00935642" w:rsidRPr="00935642" w:rsidRDefault="00935642" w:rsidP="00450B92">
            <w:pPr>
              <w:spacing w:line="360" w:lineRule="auto"/>
              <w:jc w:val="both"/>
              <w:rPr>
                <w:rFonts w:ascii="Times New Roman" w:hAnsi="Times New Roman" w:cs="Times New Roman"/>
                <w:sz w:val="24"/>
                <w:szCs w:val="24"/>
              </w:rPr>
            </w:pPr>
          </w:p>
        </w:tc>
        <w:tc>
          <w:tcPr>
            <w:tcW w:w="1961" w:type="dxa"/>
          </w:tcPr>
          <w:p w:rsidR="00935642" w:rsidRPr="00935642" w:rsidRDefault="00935642" w:rsidP="00450B92">
            <w:pPr>
              <w:spacing w:line="360" w:lineRule="auto"/>
              <w:jc w:val="both"/>
              <w:rPr>
                <w:rFonts w:ascii="Times New Roman" w:hAnsi="Times New Roman" w:cs="Times New Roman"/>
                <w:sz w:val="24"/>
                <w:szCs w:val="24"/>
              </w:rPr>
            </w:pPr>
          </w:p>
        </w:tc>
        <w:tc>
          <w:tcPr>
            <w:tcW w:w="784" w:type="dxa"/>
          </w:tcPr>
          <w:p w:rsidR="00935642" w:rsidRPr="00935642" w:rsidRDefault="00935642" w:rsidP="00450B92">
            <w:pPr>
              <w:spacing w:line="360" w:lineRule="auto"/>
              <w:jc w:val="both"/>
              <w:rPr>
                <w:rFonts w:ascii="Times New Roman" w:hAnsi="Times New Roman" w:cs="Times New Roman"/>
                <w:sz w:val="24"/>
                <w:szCs w:val="24"/>
              </w:rPr>
            </w:pPr>
          </w:p>
        </w:tc>
        <w:tc>
          <w:tcPr>
            <w:tcW w:w="629" w:type="dxa"/>
          </w:tcPr>
          <w:p w:rsidR="00935642" w:rsidRPr="00935642" w:rsidRDefault="00935642" w:rsidP="00935642">
            <w:pPr>
              <w:jc w:val="both"/>
              <w:rPr>
                <w:rFonts w:ascii="Times New Roman" w:hAnsi="Times New Roman" w:cs="Times New Roman"/>
                <w:sz w:val="24"/>
                <w:szCs w:val="24"/>
              </w:rPr>
            </w:pPr>
            <w:r>
              <w:rPr>
                <w:rFonts w:ascii="Times New Roman" w:hAnsi="Times New Roman" w:cs="Times New Roman"/>
                <w:sz w:val="24"/>
                <w:szCs w:val="24"/>
              </w:rPr>
              <w:t>1 г.о.</w:t>
            </w:r>
          </w:p>
        </w:tc>
        <w:tc>
          <w:tcPr>
            <w:tcW w:w="618" w:type="dxa"/>
          </w:tcPr>
          <w:p w:rsidR="00935642" w:rsidRPr="00935642" w:rsidRDefault="00935642" w:rsidP="00935642">
            <w:pPr>
              <w:jc w:val="both"/>
              <w:rPr>
                <w:rFonts w:ascii="Times New Roman" w:hAnsi="Times New Roman" w:cs="Times New Roman"/>
                <w:sz w:val="24"/>
                <w:szCs w:val="24"/>
              </w:rPr>
            </w:pPr>
            <w:r>
              <w:rPr>
                <w:rFonts w:ascii="Times New Roman" w:hAnsi="Times New Roman" w:cs="Times New Roman"/>
                <w:sz w:val="24"/>
                <w:szCs w:val="24"/>
              </w:rPr>
              <w:t>2 г.о</w:t>
            </w:r>
          </w:p>
        </w:tc>
        <w:tc>
          <w:tcPr>
            <w:tcW w:w="571" w:type="dxa"/>
          </w:tcPr>
          <w:p w:rsidR="00935642" w:rsidRPr="00935642" w:rsidRDefault="00935642" w:rsidP="00935642">
            <w:pPr>
              <w:jc w:val="both"/>
              <w:rPr>
                <w:rFonts w:ascii="Times New Roman" w:hAnsi="Times New Roman" w:cs="Times New Roman"/>
                <w:sz w:val="24"/>
                <w:szCs w:val="24"/>
              </w:rPr>
            </w:pPr>
            <w:r>
              <w:rPr>
                <w:rFonts w:ascii="Times New Roman" w:hAnsi="Times New Roman" w:cs="Times New Roman"/>
                <w:sz w:val="24"/>
                <w:szCs w:val="24"/>
              </w:rPr>
              <w:t>3 г.о.</w:t>
            </w:r>
          </w:p>
        </w:tc>
        <w:tc>
          <w:tcPr>
            <w:tcW w:w="696" w:type="dxa"/>
          </w:tcPr>
          <w:p w:rsidR="00935642" w:rsidRPr="00935642" w:rsidRDefault="00935642" w:rsidP="00935642">
            <w:pPr>
              <w:jc w:val="both"/>
              <w:rPr>
                <w:rFonts w:ascii="Times New Roman" w:hAnsi="Times New Roman" w:cs="Times New Roman"/>
                <w:sz w:val="24"/>
                <w:szCs w:val="24"/>
              </w:rPr>
            </w:pPr>
            <w:r>
              <w:rPr>
                <w:rFonts w:ascii="Times New Roman" w:hAnsi="Times New Roman" w:cs="Times New Roman"/>
                <w:sz w:val="24"/>
                <w:szCs w:val="24"/>
              </w:rPr>
              <w:t>4 г.о.</w:t>
            </w:r>
          </w:p>
        </w:tc>
        <w:tc>
          <w:tcPr>
            <w:tcW w:w="630" w:type="dxa"/>
          </w:tcPr>
          <w:p w:rsidR="00935642" w:rsidRPr="00935642" w:rsidRDefault="00935642" w:rsidP="00935642">
            <w:pPr>
              <w:jc w:val="both"/>
              <w:rPr>
                <w:rFonts w:ascii="Times New Roman" w:hAnsi="Times New Roman" w:cs="Times New Roman"/>
                <w:sz w:val="24"/>
                <w:szCs w:val="24"/>
              </w:rPr>
            </w:pPr>
            <w:r>
              <w:rPr>
                <w:rFonts w:ascii="Times New Roman" w:hAnsi="Times New Roman" w:cs="Times New Roman"/>
                <w:sz w:val="24"/>
                <w:szCs w:val="24"/>
              </w:rPr>
              <w:t>5 г.о.</w:t>
            </w:r>
          </w:p>
        </w:tc>
        <w:tc>
          <w:tcPr>
            <w:tcW w:w="630" w:type="dxa"/>
          </w:tcPr>
          <w:p w:rsidR="00935642" w:rsidRPr="00935642" w:rsidRDefault="00935642" w:rsidP="00935642">
            <w:pPr>
              <w:jc w:val="both"/>
              <w:rPr>
                <w:rFonts w:ascii="Times New Roman" w:hAnsi="Times New Roman" w:cs="Times New Roman"/>
                <w:sz w:val="24"/>
                <w:szCs w:val="24"/>
              </w:rPr>
            </w:pPr>
            <w:r>
              <w:rPr>
                <w:rFonts w:ascii="Times New Roman" w:hAnsi="Times New Roman" w:cs="Times New Roman"/>
                <w:sz w:val="24"/>
                <w:szCs w:val="24"/>
              </w:rPr>
              <w:t>1 г.о.</w:t>
            </w:r>
          </w:p>
        </w:tc>
        <w:tc>
          <w:tcPr>
            <w:tcW w:w="592" w:type="dxa"/>
          </w:tcPr>
          <w:p w:rsidR="00935642" w:rsidRPr="00935642" w:rsidRDefault="00935642" w:rsidP="00935642">
            <w:pPr>
              <w:jc w:val="both"/>
              <w:rPr>
                <w:rFonts w:ascii="Times New Roman" w:hAnsi="Times New Roman" w:cs="Times New Roman"/>
                <w:sz w:val="24"/>
                <w:szCs w:val="24"/>
              </w:rPr>
            </w:pPr>
            <w:r>
              <w:rPr>
                <w:rFonts w:ascii="Times New Roman" w:hAnsi="Times New Roman" w:cs="Times New Roman"/>
                <w:sz w:val="24"/>
                <w:szCs w:val="24"/>
              </w:rPr>
              <w:t>2 г.о.</w:t>
            </w:r>
          </w:p>
        </w:tc>
        <w:tc>
          <w:tcPr>
            <w:tcW w:w="669" w:type="dxa"/>
          </w:tcPr>
          <w:p w:rsidR="00935642" w:rsidRPr="00935642" w:rsidRDefault="00935642" w:rsidP="00935642">
            <w:pPr>
              <w:jc w:val="both"/>
              <w:rPr>
                <w:rFonts w:ascii="Times New Roman" w:hAnsi="Times New Roman" w:cs="Times New Roman"/>
                <w:sz w:val="24"/>
                <w:szCs w:val="24"/>
              </w:rPr>
            </w:pPr>
            <w:r>
              <w:rPr>
                <w:rFonts w:ascii="Times New Roman" w:hAnsi="Times New Roman" w:cs="Times New Roman"/>
                <w:sz w:val="24"/>
                <w:szCs w:val="24"/>
              </w:rPr>
              <w:t>3 г.о.</w:t>
            </w:r>
          </w:p>
        </w:tc>
        <w:tc>
          <w:tcPr>
            <w:tcW w:w="617" w:type="dxa"/>
          </w:tcPr>
          <w:p w:rsidR="00935642" w:rsidRPr="00935642" w:rsidRDefault="00935642" w:rsidP="00935642">
            <w:pPr>
              <w:jc w:val="both"/>
              <w:rPr>
                <w:rFonts w:ascii="Times New Roman" w:hAnsi="Times New Roman" w:cs="Times New Roman"/>
                <w:sz w:val="24"/>
                <w:szCs w:val="24"/>
              </w:rPr>
            </w:pPr>
            <w:r>
              <w:rPr>
                <w:rFonts w:ascii="Times New Roman" w:hAnsi="Times New Roman" w:cs="Times New Roman"/>
                <w:sz w:val="24"/>
                <w:szCs w:val="24"/>
              </w:rPr>
              <w:t>4 г.о.</w:t>
            </w:r>
          </w:p>
        </w:tc>
        <w:tc>
          <w:tcPr>
            <w:tcW w:w="643" w:type="dxa"/>
          </w:tcPr>
          <w:p w:rsidR="00935642" w:rsidRPr="00935642" w:rsidRDefault="00935642" w:rsidP="00935642">
            <w:pPr>
              <w:jc w:val="both"/>
              <w:rPr>
                <w:rFonts w:ascii="Times New Roman" w:hAnsi="Times New Roman" w:cs="Times New Roman"/>
                <w:sz w:val="24"/>
                <w:szCs w:val="24"/>
              </w:rPr>
            </w:pPr>
            <w:r>
              <w:rPr>
                <w:rFonts w:ascii="Times New Roman" w:hAnsi="Times New Roman" w:cs="Times New Roman"/>
                <w:sz w:val="24"/>
                <w:szCs w:val="24"/>
              </w:rPr>
              <w:t>5 г.о.</w:t>
            </w:r>
          </w:p>
        </w:tc>
        <w:tc>
          <w:tcPr>
            <w:tcW w:w="1343" w:type="dxa"/>
          </w:tcPr>
          <w:p w:rsidR="00935642" w:rsidRPr="00935642" w:rsidRDefault="00935642" w:rsidP="00450B92">
            <w:pPr>
              <w:spacing w:line="360" w:lineRule="auto"/>
              <w:jc w:val="both"/>
              <w:rPr>
                <w:rFonts w:ascii="Times New Roman" w:hAnsi="Times New Roman" w:cs="Times New Roman"/>
                <w:sz w:val="24"/>
                <w:szCs w:val="24"/>
              </w:rPr>
            </w:pPr>
          </w:p>
        </w:tc>
      </w:tr>
      <w:tr w:rsidR="00E94009" w:rsidTr="00E94009">
        <w:trPr>
          <w:trHeight w:val="185"/>
        </w:trPr>
        <w:tc>
          <w:tcPr>
            <w:tcW w:w="541" w:type="dxa"/>
            <w:vMerge w:val="restart"/>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61" w:type="dxa"/>
            <w:vMerge w:val="restart"/>
          </w:tcPr>
          <w:p w:rsidR="00E94009" w:rsidRDefault="00E94009" w:rsidP="0012043F">
            <w:pPr>
              <w:jc w:val="both"/>
              <w:rPr>
                <w:rFonts w:ascii="Times New Roman" w:hAnsi="Times New Roman" w:cs="Times New Roman"/>
                <w:b/>
                <w:sz w:val="24"/>
                <w:szCs w:val="24"/>
              </w:rPr>
            </w:pPr>
            <w:r>
              <w:rPr>
                <w:rFonts w:ascii="Times New Roman" w:hAnsi="Times New Roman" w:cs="Times New Roman"/>
                <w:b/>
                <w:sz w:val="24"/>
                <w:szCs w:val="24"/>
              </w:rPr>
              <w:t>«Музееведение»</w:t>
            </w:r>
          </w:p>
          <w:p w:rsidR="00E94009" w:rsidRPr="0012043F" w:rsidRDefault="00E94009" w:rsidP="0012043F">
            <w:pPr>
              <w:jc w:val="both"/>
              <w:rPr>
                <w:rFonts w:ascii="Times New Roman" w:hAnsi="Times New Roman" w:cs="Times New Roman"/>
                <w:sz w:val="24"/>
                <w:szCs w:val="24"/>
              </w:rPr>
            </w:pPr>
            <w:r>
              <w:rPr>
                <w:rFonts w:ascii="Times New Roman" w:hAnsi="Times New Roman" w:cs="Times New Roman"/>
                <w:sz w:val="24"/>
                <w:szCs w:val="24"/>
              </w:rPr>
              <w:t>(Оленёва Н.Н.)</w:t>
            </w:r>
          </w:p>
        </w:tc>
        <w:tc>
          <w:tcPr>
            <w:tcW w:w="784" w:type="dxa"/>
          </w:tcPr>
          <w:p w:rsidR="00E94009" w:rsidRPr="00E94009" w:rsidRDefault="00E94009" w:rsidP="00450B92">
            <w:pPr>
              <w:spacing w:line="360" w:lineRule="auto"/>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629" w:type="dxa"/>
          </w:tcPr>
          <w:p w:rsidR="00E94009" w:rsidRPr="00935642" w:rsidRDefault="0013567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342</w:t>
            </w:r>
          </w:p>
        </w:tc>
        <w:tc>
          <w:tcPr>
            <w:tcW w:w="618" w:type="dxa"/>
          </w:tcPr>
          <w:p w:rsidR="00E94009" w:rsidRPr="00935642" w:rsidRDefault="00450200"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342</w:t>
            </w:r>
          </w:p>
        </w:tc>
        <w:tc>
          <w:tcPr>
            <w:tcW w:w="571" w:type="dxa"/>
          </w:tcPr>
          <w:p w:rsidR="00E94009" w:rsidRPr="00935642" w:rsidRDefault="000D11C0"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342</w:t>
            </w:r>
          </w:p>
        </w:tc>
        <w:tc>
          <w:tcPr>
            <w:tcW w:w="696" w:type="dxa"/>
          </w:tcPr>
          <w:p w:rsidR="00E94009" w:rsidRPr="00935642" w:rsidRDefault="00743AC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342</w:t>
            </w:r>
          </w:p>
        </w:tc>
        <w:tc>
          <w:tcPr>
            <w:tcW w:w="630" w:type="dxa"/>
          </w:tcPr>
          <w:p w:rsidR="00E94009" w:rsidRPr="00935642" w:rsidRDefault="00743AC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13567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92" w:type="dxa"/>
          </w:tcPr>
          <w:p w:rsidR="00E94009" w:rsidRPr="00935642" w:rsidRDefault="0013567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69" w:type="dxa"/>
          </w:tcPr>
          <w:p w:rsidR="00E94009" w:rsidRPr="00935642" w:rsidRDefault="0013567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17" w:type="dxa"/>
          </w:tcPr>
          <w:p w:rsidR="00E94009" w:rsidRPr="00935642" w:rsidRDefault="0013567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13567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val="restart"/>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185"/>
        </w:trPr>
        <w:tc>
          <w:tcPr>
            <w:tcW w:w="541" w:type="dxa"/>
            <w:vMerge/>
          </w:tcPr>
          <w:p w:rsidR="00E94009" w:rsidRDefault="00E94009" w:rsidP="00450B92">
            <w:pPr>
              <w:spacing w:line="360" w:lineRule="auto"/>
              <w:jc w:val="both"/>
              <w:rPr>
                <w:rFonts w:ascii="Times New Roman" w:hAnsi="Times New Roman" w:cs="Times New Roman"/>
                <w:sz w:val="24"/>
                <w:szCs w:val="24"/>
              </w:rPr>
            </w:pPr>
          </w:p>
        </w:tc>
        <w:tc>
          <w:tcPr>
            <w:tcW w:w="1961" w:type="dxa"/>
            <w:vMerge/>
          </w:tcPr>
          <w:p w:rsidR="00E94009" w:rsidRDefault="00E94009" w:rsidP="0012043F">
            <w:pPr>
              <w:jc w:val="both"/>
              <w:rPr>
                <w:rFonts w:ascii="Times New Roman" w:hAnsi="Times New Roman" w:cs="Times New Roman"/>
                <w:b/>
                <w:sz w:val="24"/>
                <w:szCs w:val="24"/>
              </w:rPr>
            </w:pP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Теория</w:t>
            </w:r>
          </w:p>
        </w:tc>
        <w:tc>
          <w:tcPr>
            <w:tcW w:w="629" w:type="dxa"/>
          </w:tcPr>
          <w:p w:rsidR="00E94009" w:rsidRPr="00935642" w:rsidRDefault="0013567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618" w:type="dxa"/>
          </w:tcPr>
          <w:p w:rsidR="00E94009" w:rsidRPr="00935642" w:rsidRDefault="00450200"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88</w:t>
            </w:r>
          </w:p>
        </w:tc>
        <w:tc>
          <w:tcPr>
            <w:tcW w:w="571" w:type="dxa"/>
          </w:tcPr>
          <w:p w:rsidR="00E94009" w:rsidRPr="00935642" w:rsidRDefault="000D11C0"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696" w:type="dxa"/>
          </w:tcPr>
          <w:p w:rsidR="00E94009" w:rsidRPr="00935642" w:rsidRDefault="00743AC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630" w:type="dxa"/>
          </w:tcPr>
          <w:p w:rsidR="00E94009" w:rsidRPr="00935642" w:rsidRDefault="00743AC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13567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92" w:type="dxa"/>
          </w:tcPr>
          <w:p w:rsidR="00E94009" w:rsidRPr="00935642" w:rsidRDefault="0013567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69" w:type="dxa"/>
          </w:tcPr>
          <w:p w:rsidR="00E94009" w:rsidRPr="00935642" w:rsidRDefault="0013567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17" w:type="dxa"/>
          </w:tcPr>
          <w:p w:rsidR="00E94009" w:rsidRPr="00935642" w:rsidRDefault="0013567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13567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185"/>
        </w:trPr>
        <w:tc>
          <w:tcPr>
            <w:tcW w:w="541" w:type="dxa"/>
            <w:vMerge/>
          </w:tcPr>
          <w:p w:rsidR="00E94009" w:rsidRDefault="00E94009" w:rsidP="00450B92">
            <w:pPr>
              <w:spacing w:line="360" w:lineRule="auto"/>
              <w:jc w:val="both"/>
              <w:rPr>
                <w:rFonts w:ascii="Times New Roman" w:hAnsi="Times New Roman" w:cs="Times New Roman"/>
                <w:sz w:val="24"/>
                <w:szCs w:val="24"/>
              </w:rPr>
            </w:pPr>
          </w:p>
        </w:tc>
        <w:tc>
          <w:tcPr>
            <w:tcW w:w="1961" w:type="dxa"/>
            <w:vMerge/>
          </w:tcPr>
          <w:p w:rsidR="00E94009" w:rsidRDefault="00E94009" w:rsidP="0012043F">
            <w:pPr>
              <w:jc w:val="both"/>
              <w:rPr>
                <w:rFonts w:ascii="Times New Roman" w:hAnsi="Times New Roman" w:cs="Times New Roman"/>
                <w:b/>
                <w:sz w:val="24"/>
                <w:szCs w:val="24"/>
              </w:rPr>
            </w:pP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Практика</w:t>
            </w:r>
          </w:p>
        </w:tc>
        <w:tc>
          <w:tcPr>
            <w:tcW w:w="629" w:type="dxa"/>
          </w:tcPr>
          <w:p w:rsidR="00E94009" w:rsidRPr="00935642" w:rsidRDefault="002F76A2" w:rsidP="0013567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135679">
              <w:rPr>
                <w:rFonts w:ascii="Times New Roman" w:hAnsi="Times New Roman" w:cs="Times New Roman"/>
                <w:sz w:val="24"/>
                <w:szCs w:val="24"/>
              </w:rPr>
              <w:t>64</w:t>
            </w:r>
          </w:p>
        </w:tc>
        <w:tc>
          <w:tcPr>
            <w:tcW w:w="618" w:type="dxa"/>
          </w:tcPr>
          <w:p w:rsidR="00E94009" w:rsidRPr="00935642" w:rsidRDefault="00450200"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254</w:t>
            </w:r>
          </w:p>
        </w:tc>
        <w:tc>
          <w:tcPr>
            <w:tcW w:w="571" w:type="dxa"/>
          </w:tcPr>
          <w:p w:rsidR="00E94009" w:rsidRPr="00935642" w:rsidRDefault="000D11C0"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264</w:t>
            </w:r>
          </w:p>
        </w:tc>
        <w:tc>
          <w:tcPr>
            <w:tcW w:w="696" w:type="dxa"/>
          </w:tcPr>
          <w:p w:rsidR="00E94009" w:rsidRPr="00935642" w:rsidRDefault="00743AC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272</w:t>
            </w:r>
          </w:p>
        </w:tc>
        <w:tc>
          <w:tcPr>
            <w:tcW w:w="630" w:type="dxa"/>
          </w:tcPr>
          <w:p w:rsidR="00E94009" w:rsidRPr="00935642" w:rsidRDefault="00743AC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13567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92" w:type="dxa"/>
          </w:tcPr>
          <w:p w:rsidR="00E94009" w:rsidRPr="00935642" w:rsidRDefault="0013567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69" w:type="dxa"/>
          </w:tcPr>
          <w:p w:rsidR="00E94009" w:rsidRPr="00935642" w:rsidRDefault="0013567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17" w:type="dxa"/>
          </w:tcPr>
          <w:p w:rsidR="00E94009" w:rsidRPr="00935642" w:rsidRDefault="0013567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13567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185"/>
        </w:trPr>
        <w:tc>
          <w:tcPr>
            <w:tcW w:w="541" w:type="dxa"/>
            <w:vMerge w:val="restart"/>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961" w:type="dxa"/>
            <w:vMerge w:val="restart"/>
          </w:tcPr>
          <w:p w:rsidR="00E94009" w:rsidRDefault="00E94009" w:rsidP="0012043F">
            <w:pPr>
              <w:jc w:val="both"/>
              <w:rPr>
                <w:rFonts w:ascii="Times New Roman" w:hAnsi="Times New Roman" w:cs="Times New Roman"/>
                <w:b/>
                <w:sz w:val="24"/>
                <w:szCs w:val="24"/>
              </w:rPr>
            </w:pPr>
            <w:r>
              <w:rPr>
                <w:rFonts w:ascii="Times New Roman" w:hAnsi="Times New Roman" w:cs="Times New Roman"/>
                <w:b/>
                <w:sz w:val="24"/>
                <w:szCs w:val="24"/>
              </w:rPr>
              <w:t>«Музееведение»</w:t>
            </w:r>
          </w:p>
          <w:p w:rsidR="00E94009" w:rsidRPr="0012043F" w:rsidRDefault="00E94009" w:rsidP="0012043F">
            <w:pPr>
              <w:jc w:val="both"/>
              <w:rPr>
                <w:rFonts w:ascii="Times New Roman" w:hAnsi="Times New Roman" w:cs="Times New Roman"/>
                <w:b/>
                <w:sz w:val="24"/>
                <w:szCs w:val="24"/>
              </w:rPr>
            </w:pPr>
            <w:r>
              <w:rPr>
                <w:rFonts w:ascii="Times New Roman" w:hAnsi="Times New Roman" w:cs="Times New Roman"/>
                <w:sz w:val="24"/>
                <w:szCs w:val="24"/>
              </w:rPr>
              <w:t>(Дубских И.Н.)</w:t>
            </w: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b/>
                <w:sz w:val="24"/>
                <w:szCs w:val="24"/>
              </w:rPr>
              <w:t>Всего</w:t>
            </w:r>
          </w:p>
        </w:tc>
        <w:tc>
          <w:tcPr>
            <w:tcW w:w="629" w:type="dxa"/>
          </w:tcPr>
          <w:p w:rsidR="00E94009" w:rsidRPr="00935642" w:rsidRDefault="00BD7DE6"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94</w:t>
            </w:r>
          </w:p>
        </w:tc>
        <w:tc>
          <w:tcPr>
            <w:tcW w:w="618" w:type="dxa"/>
          </w:tcPr>
          <w:p w:rsidR="00E94009" w:rsidRPr="00935642" w:rsidRDefault="00137931"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406401">
              <w:rPr>
                <w:rFonts w:ascii="Times New Roman" w:hAnsi="Times New Roman" w:cs="Times New Roman"/>
                <w:sz w:val="24"/>
                <w:szCs w:val="24"/>
              </w:rPr>
              <w:t>4</w:t>
            </w:r>
          </w:p>
        </w:tc>
        <w:tc>
          <w:tcPr>
            <w:tcW w:w="571" w:type="dxa"/>
          </w:tcPr>
          <w:p w:rsidR="00E94009" w:rsidRPr="00935642" w:rsidRDefault="00FD2A0D"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E94009" w:rsidRPr="00935642" w:rsidRDefault="00FD2A0D"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FD2A0D"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FD2A0D"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134</w:t>
            </w:r>
          </w:p>
        </w:tc>
        <w:tc>
          <w:tcPr>
            <w:tcW w:w="592" w:type="dxa"/>
          </w:tcPr>
          <w:p w:rsidR="00E94009" w:rsidRPr="00935642" w:rsidRDefault="00D06098"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134</w:t>
            </w:r>
          </w:p>
        </w:tc>
        <w:tc>
          <w:tcPr>
            <w:tcW w:w="669" w:type="dxa"/>
          </w:tcPr>
          <w:p w:rsidR="00E94009" w:rsidRPr="00935642" w:rsidRDefault="00D06098"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17" w:type="dxa"/>
          </w:tcPr>
          <w:p w:rsidR="00E94009" w:rsidRPr="00935642" w:rsidRDefault="00D06098"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D06098"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val="restart"/>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185"/>
        </w:trPr>
        <w:tc>
          <w:tcPr>
            <w:tcW w:w="541" w:type="dxa"/>
            <w:vMerge/>
          </w:tcPr>
          <w:p w:rsidR="00E94009" w:rsidRDefault="00E94009" w:rsidP="00450B92">
            <w:pPr>
              <w:spacing w:line="360" w:lineRule="auto"/>
              <w:jc w:val="both"/>
              <w:rPr>
                <w:rFonts w:ascii="Times New Roman" w:hAnsi="Times New Roman" w:cs="Times New Roman"/>
                <w:sz w:val="24"/>
                <w:szCs w:val="24"/>
              </w:rPr>
            </w:pPr>
          </w:p>
        </w:tc>
        <w:tc>
          <w:tcPr>
            <w:tcW w:w="1961" w:type="dxa"/>
            <w:vMerge/>
          </w:tcPr>
          <w:p w:rsidR="00E94009" w:rsidRDefault="00E94009" w:rsidP="0012043F">
            <w:pPr>
              <w:jc w:val="both"/>
              <w:rPr>
                <w:rFonts w:ascii="Times New Roman" w:hAnsi="Times New Roman" w:cs="Times New Roman"/>
                <w:b/>
                <w:sz w:val="24"/>
                <w:szCs w:val="24"/>
              </w:rPr>
            </w:pP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sidRPr="00E94009">
              <w:rPr>
                <w:rFonts w:ascii="Times New Roman" w:hAnsi="Times New Roman" w:cs="Times New Roman"/>
                <w:sz w:val="24"/>
                <w:szCs w:val="24"/>
              </w:rPr>
              <w:t>Теория</w:t>
            </w:r>
          </w:p>
        </w:tc>
        <w:tc>
          <w:tcPr>
            <w:tcW w:w="629" w:type="dxa"/>
          </w:tcPr>
          <w:p w:rsidR="00E94009" w:rsidRPr="00935642" w:rsidRDefault="00BD7DE6"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618" w:type="dxa"/>
          </w:tcPr>
          <w:p w:rsidR="00E94009" w:rsidRPr="00935642" w:rsidRDefault="00406401"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571" w:type="dxa"/>
          </w:tcPr>
          <w:p w:rsidR="00E94009" w:rsidRPr="00935642" w:rsidRDefault="00FD2A0D"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E94009" w:rsidRPr="00935642" w:rsidRDefault="00FD2A0D"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FD2A0D"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FD2A0D"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592" w:type="dxa"/>
          </w:tcPr>
          <w:p w:rsidR="00E94009" w:rsidRPr="00935642" w:rsidRDefault="00D06098"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669" w:type="dxa"/>
          </w:tcPr>
          <w:p w:rsidR="00E94009" w:rsidRPr="00935642" w:rsidRDefault="00D06098"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17" w:type="dxa"/>
          </w:tcPr>
          <w:p w:rsidR="00E94009" w:rsidRPr="00935642" w:rsidRDefault="00D06098"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D06098"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185"/>
        </w:trPr>
        <w:tc>
          <w:tcPr>
            <w:tcW w:w="541" w:type="dxa"/>
            <w:vMerge/>
          </w:tcPr>
          <w:p w:rsidR="00E94009" w:rsidRDefault="00E94009" w:rsidP="00450B92">
            <w:pPr>
              <w:spacing w:line="360" w:lineRule="auto"/>
              <w:jc w:val="both"/>
              <w:rPr>
                <w:rFonts w:ascii="Times New Roman" w:hAnsi="Times New Roman" w:cs="Times New Roman"/>
                <w:sz w:val="24"/>
                <w:szCs w:val="24"/>
              </w:rPr>
            </w:pPr>
          </w:p>
        </w:tc>
        <w:tc>
          <w:tcPr>
            <w:tcW w:w="1961" w:type="dxa"/>
            <w:vMerge/>
          </w:tcPr>
          <w:p w:rsidR="00E94009" w:rsidRDefault="00E94009" w:rsidP="0012043F">
            <w:pPr>
              <w:jc w:val="both"/>
              <w:rPr>
                <w:rFonts w:ascii="Times New Roman" w:hAnsi="Times New Roman" w:cs="Times New Roman"/>
                <w:b/>
                <w:sz w:val="24"/>
                <w:szCs w:val="24"/>
              </w:rPr>
            </w:pP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Практика</w:t>
            </w:r>
          </w:p>
        </w:tc>
        <w:tc>
          <w:tcPr>
            <w:tcW w:w="629" w:type="dxa"/>
          </w:tcPr>
          <w:p w:rsidR="00E94009" w:rsidRPr="00935642" w:rsidRDefault="00BD7DE6"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618" w:type="dxa"/>
          </w:tcPr>
          <w:p w:rsidR="00E94009" w:rsidRPr="00935642" w:rsidRDefault="00137931"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406401">
              <w:rPr>
                <w:rFonts w:ascii="Times New Roman" w:hAnsi="Times New Roman" w:cs="Times New Roman"/>
                <w:sz w:val="24"/>
                <w:szCs w:val="24"/>
              </w:rPr>
              <w:t>8</w:t>
            </w:r>
          </w:p>
        </w:tc>
        <w:tc>
          <w:tcPr>
            <w:tcW w:w="571" w:type="dxa"/>
          </w:tcPr>
          <w:p w:rsidR="00E94009" w:rsidRPr="00935642" w:rsidRDefault="00FD2A0D"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E94009" w:rsidRPr="00935642" w:rsidRDefault="00FD2A0D"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FD2A0D"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FD2A0D"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102</w:t>
            </w:r>
          </w:p>
        </w:tc>
        <w:tc>
          <w:tcPr>
            <w:tcW w:w="592" w:type="dxa"/>
          </w:tcPr>
          <w:p w:rsidR="00E94009" w:rsidRPr="00935642" w:rsidRDefault="00D06098"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114</w:t>
            </w:r>
          </w:p>
        </w:tc>
        <w:tc>
          <w:tcPr>
            <w:tcW w:w="669" w:type="dxa"/>
          </w:tcPr>
          <w:p w:rsidR="00E94009" w:rsidRPr="00935642" w:rsidRDefault="00D06098"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17" w:type="dxa"/>
          </w:tcPr>
          <w:p w:rsidR="00E94009" w:rsidRPr="00935642" w:rsidRDefault="00D06098"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D06098"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275"/>
        </w:trPr>
        <w:tc>
          <w:tcPr>
            <w:tcW w:w="541" w:type="dxa"/>
            <w:vMerge w:val="restart"/>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961" w:type="dxa"/>
            <w:vMerge w:val="restart"/>
          </w:tcPr>
          <w:p w:rsidR="00E94009" w:rsidRDefault="00E94009" w:rsidP="0012043F">
            <w:pPr>
              <w:jc w:val="both"/>
              <w:rPr>
                <w:rFonts w:ascii="Times New Roman" w:hAnsi="Times New Roman" w:cs="Times New Roman"/>
                <w:b/>
                <w:sz w:val="24"/>
                <w:szCs w:val="24"/>
              </w:rPr>
            </w:pPr>
            <w:r>
              <w:rPr>
                <w:rFonts w:ascii="Times New Roman" w:hAnsi="Times New Roman" w:cs="Times New Roman"/>
                <w:b/>
                <w:sz w:val="24"/>
                <w:szCs w:val="24"/>
              </w:rPr>
              <w:t>«Музееведение»</w:t>
            </w:r>
          </w:p>
          <w:p w:rsidR="00E94009" w:rsidRPr="00935642" w:rsidRDefault="00E94009" w:rsidP="0012043F">
            <w:pPr>
              <w:jc w:val="both"/>
              <w:rPr>
                <w:rFonts w:ascii="Times New Roman" w:hAnsi="Times New Roman" w:cs="Times New Roman"/>
                <w:sz w:val="24"/>
                <w:szCs w:val="24"/>
              </w:rPr>
            </w:pPr>
            <w:r>
              <w:rPr>
                <w:rFonts w:ascii="Times New Roman" w:hAnsi="Times New Roman" w:cs="Times New Roman"/>
                <w:sz w:val="24"/>
                <w:szCs w:val="24"/>
              </w:rPr>
              <w:t>(Сапожникова С.Н.)</w:t>
            </w: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b/>
                <w:sz w:val="24"/>
                <w:szCs w:val="24"/>
              </w:rPr>
              <w:t>Всего</w:t>
            </w:r>
          </w:p>
        </w:tc>
        <w:tc>
          <w:tcPr>
            <w:tcW w:w="629" w:type="dxa"/>
          </w:tcPr>
          <w:p w:rsidR="00E94009" w:rsidRPr="00935642" w:rsidRDefault="0024521F" w:rsidP="000A14F5">
            <w:pPr>
              <w:spacing w:line="360" w:lineRule="auto"/>
              <w:jc w:val="both"/>
              <w:rPr>
                <w:rFonts w:ascii="Times New Roman" w:hAnsi="Times New Roman" w:cs="Times New Roman"/>
                <w:sz w:val="24"/>
                <w:szCs w:val="24"/>
              </w:rPr>
            </w:pPr>
            <w:r>
              <w:rPr>
                <w:rFonts w:ascii="Times New Roman" w:hAnsi="Times New Roman" w:cs="Times New Roman"/>
                <w:sz w:val="24"/>
                <w:szCs w:val="24"/>
              </w:rPr>
              <w:t>451</w:t>
            </w:r>
          </w:p>
        </w:tc>
        <w:tc>
          <w:tcPr>
            <w:tcW w:w="618" w:type="dxa"/>
          </w:tcPr>
          <w:p w:rsidR="00E94009" w:rsidRPr="00935642" w:rsidRDefault="00C72515" w:rsidP="000A14F5">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A14F5">
              <w:rPr>
                <w:rFonts w:ascii="Times New Roman" w:hAnsi="Times New Roman" w:cs="Times New Roman"/>
                <w:sz w:val="24"/>
                <w:szCs w:val="24"/>
              </w:rPr>
              <w:t>81</w:t>
            </w:r>
          </w:p>
        </w:tc>
        <w:tc>
          <w:tcPr>
            <w:tcW w:w="571" w:type="dxa"/>
          </w:tcPr>
          <w:p w:rsidR="00E94009" w:rsidRPr="00935642" w:rsidRDefault="00C72515" w:rsidP="000A14F5">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A14F5">
              <w:rPr>
                <w:rFonts w:ascii="Times New Roman" w:hAnsi="Times New Roman" w:cs="Times New Roman"/>
                <w:sz w:val="24"/>
                <w:szCs w:val="24"/>
              </w:rPr>
              <w:t>81</w:t>
            </w:r>
          </w:p>
        </w:tc>
        <w:tc>
          <w:tcPr>
            <w:tcW w:w="696" w:type="dxa"/>
          </w:tcPr>
          <w:p w:rsidR="00E94009" w:rsidRPr="00935642" w:rsidRDefault="006F1330"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6F1330"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C72515"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233</w:t>
            </w:r>
          </w:p>
        </w:tc>
        <w:tc>
          <w:tcPr>
            <w:tcW w:w="592" w:type="dxa"/>
          </w:tcPr>
          <w:p w:rsidR="00E94009" w:rsidRPr="00935642" w:rsidRDefault="00C72515"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233</w:t>
            </w:r>
          </w:p>
        </w:tc>
        <w:tc>
          <w:tcPr>
            <w:tcW w:w="669" w:type="dxa"/>
          </w:tcPr>
          <w:p w:rsidR="00E94009" w:rsidRPr="00935642" w:rsidRDefault="00C72515"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233</w:t>
            </w:r>
          </w:p>
        </w:tc>
        <w:tc>
          <w:tcPr>
            <w:tcW w:w="617" w:type="dxa"/>
          </w:tcPr>
          <w:p w:rsidR="00E94009" w:rsidRPr="00935642" w:rsidRDefault="00C72515"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C72515"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val="restart"/>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275"/>
        </w:trPr>
        <w:tc>
          <w:tcPr>
            <w:tcW w:w="541" w:type="dxa"/>
            <w:vMerge/>
          </w:tcPr>
          <w:p w:rsidR="00E94009" w:rsidRDefault="00E94009" w:rsidP="00450B92">
            <w:pPr>
              <w:spacing w:line="360" w:lineRule="auto"/>
              <w:jc w:val="both"/>
              <w:rPr>
                <w:rFonts w:ascii="Times New Roman" w:hAnsi="Times New Roman" w:cs="Times New Roman"/>
                <w:sz w:val="24"/>
                <w:szCs w:val="24"/>
              </w:rPr>
            </w:pPr>
          </w:p>
        </w:tc>
        <w:tc>
          <w:tcPr>
            <w:tcW w:w="1961" w:type="dxa"/>
            <w:vMerge/>
          </w:tcPr>
          <w:p w:rsidR="00E94009" w:rsidRDefault="00E94009" w:rsidP="0012043F">
            <w:pPr>
              <w:jc w:val="both"/>
              <w:rPr>
                <w:rFonts w:ascii="Times New Roman" w:hAnsi="Times New Roman" w:cs="Times New Roman"/>
                <w:b/>
                <w:sz w:val="24"/>
                <w:szCs w:val="24"/>
              </w:rPr>
            </w:pP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sidRPr="00E94009">
              <w:rPr>
                <w:rFonts w:ascii="Times New Roman" w:hAnsi="Times New Roman" w:cs="Times New Roman"/>
                <w:sz w:val="24"/>
                <w:szCs w:val="24"/>
              </w:rPr>
              <w:t>Теория</w:t>
            </w:r>
          </w:p>
        </w:tc>
        <w:tc>
          <w:tcPr>
            <w:tcW w:w="629"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121</w:t>
            </w:r>
          </w:p>
        </w:tc>
        <w:tc>
          <w:tcPr>
            <w:tcW w:w="618" w:type="dxa"/>
          </w:tcPr>
          <w:p w:rsidR="00E94009" w:rsidRPr="00935642" w:rsidRDefault="00C72515" w:rsidP="000A14F5">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0A14F5">
              <w:rPr>
                <w:rFonts w:ascii="Times New Roman" w:hAnsi="Times New Roman" w:cs="Times New Roman"/>
                <w:sz w:val="24"/>
                <w:szCs w:val="24"/>
              </w:rPr>
              <w:t>7</w:t>
            </w:r>
          </w:p>
        </w:tc>
        <w:tc>
          <w:tcPr>
            <w:tcW w:w="571" w:type="dxa"/>
          </w:tcPr>
          <w:p w:rsidR="00E94009" w:rsidRPr="00935642" w:rsidRDefault="00C72515" w:rsidP="000A14F5">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0A14F5">
              <w:rPr>
                <w:rFonts w:ascii="Times New Roman" w:hAnsi="Times New Roman" w:cs="Times New Roman"/>
                <w:sz w:val="24"/>
                <w:szCs w:val="24"/>
              </w:rPr>
              <w:t>7</w:t>
            </w:r>
          </w:p>
        </w:tc>
        <w:tc>
          <w:tcPr>
            <w:tcW w:w="696" w:type="dxa"/>
          </w:tcPr>
          <w:p w:rsidR="00E94009" w:rsidRPr="00935642" w:rsidRDefault="006F1330"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6F1330"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C72515"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69</w:t>
            </w:r>
          </w:p>
        </w:tc>
        <w:tc>
          <w:tcPr>
            <w:tcW w:w="592" w:type="dxa"/>
          </w:tcPr>
          <w:p w:rsidR="00E94009" w:rsidRPr="00935642" w:rsidRDefault="00C72515"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69</w:t>
            </w:r>
          </w:p>
        </w:tc>
        <w:tc>
          <w:tcPr>
            <w:tcW w:w="669" w:type="dxa"/>
          </w:tcPr>
          <w:p w:rsidR="00E94009" w:rsidRPr="00935642" w:rsidRDefault="00C72515"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69</w:t>
            </w:r>
          </w:p>
        </w:tc>
        <w:tc>
          <w:tcPr>
            <w:tcW w:w="617" w:type="dxa"/>
          </w:tcPr>
          <w:p w:rsidR="00E94009" w:rsidRPr="00935642" w:rsidRDefault="00C72515"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C72515"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275"/>
        </w:trPr>
        <w:tc>
          <w:tcPr>
            <w:tcW w:w="541" w:type="dxa"/>
            <w:vMerge/>
          </w:tcPr>
          <w:p w:rsidR="00E94009" w:rsidRDefault="00E94009" w:rsidP="00450B92">
            <w:pPr>
              <w:spacing w:line="360" w:lineRule="auto"/>
              <w:jc w:val="both"/>
              <w:rPr>
                <w:rFonts w:ascii="Times New Roman" w:hAnsi="Times New Roman" w:cs="Times New Roman"/>
                <w:sz w:val="24"/>
                <w:szCs w:val="24"/>
              </w:rPr>
            </w:pPr>
          </w:p>
        </w:tc>
        <w:tc>
          <w:tcPr>
            <w:tcW w:w="1961" w:type="dxa"/>
            <w:vMerge/>
          </w:tcPr>
          <w:p w:rsidR="00E94009" w:rsidRDefault="00E94009" w:rsidP="0012043F">
            <w:pPr>
              <w:jc w:val="both"/>
              <w:rPr>
                <w:rFonts w:ascii="Times New Roman" w:hAnsi="Times New Roman" w:cs="Times New Roman"/>
                <w:b/>
                <w:sz w:val="24"/>
                <w:szCs w:val="24"/>
              </w:rPr>
            </w:pP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Практика</w:t>
            </w:r>
          </w:p>
        </w:tc>
        <w:tc>
          <w:tcPr>
            <w:tcW w:w="629"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330</w:t>
            </w:r>
          </w:p>
        </w:tc>
        <w:tc>
          <w:tcPr>
            <w:tcW w:w="618" w:type="dxa"/>
          </w:tcPr>
          <w:p w:rsidR="00E94009" w:rsidRPr="00935642" w:rsidRDefault="000A14F5"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354</w:t>
            </w:r>
          </w:p>
        </w:tc>
        <w:tc>
          <w:tcPr>
            <w:tcW w:w="571" w:type="dxa"/>
          </w:tcPr>
          <w:p w:rsidR="00E94009" w:rsidRPr="00935642" w:rsidRDefault="000A14F5"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354</w:t>
            </w:r>
          </w:p>
        </w:tc>
        <w:tc>
          <w:tcPr>
            <w:tcW w:w="696" w:type="dxa"/>
          </w:tcPr>
          <w:p w:rsidR="00E94009" w:rsidRPr="00935642" w:rsidRDefault="006F1330"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6F1330"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C72515"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164</w:t>
            </w:r>
          </w:p>
        </w:tc>
        <w:tc>
          <w:tcPr>
            <w:tcW w:w="592" w:type="dxa"/>
          </w:tcPr>
          <w:p w:rsidR="00E94009" w:rsidRPr="00935642" w:rsidRDefault="00C72515"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164</w:t>
            </w:r>
          </w:p>
        </w:tc>
        <w:tc>
          <w:tcPr>
            <w:tcW w:w="669" w:type="dxa"/>
          </w:tcPr>
          <w:p w:rsidR="00E94009" w:rsidRPr="00935642" w:rsidRDefault="00C72515"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164</w:t>
            </w:r>
          </w:p>
        </w:tc>
        <w:tc>
          <w:tcPr>
            <w:tcW w:w="617" w:type="dxa"/>
          </w:tcPr>
          <w:p w:rsidR="00E94009" w:rsidRPr="00935642" w:rsidRDefault="00C72515"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C72515"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370"/>
        </w:trPr>
        <w:tc>
          <w:tcPr>
            <w:tcW w:w="541" w:type="dxa"/>
            <w:vMerge w:val="restart"/>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961" w:type="dxa"/>
            <w:vMerge w:val="restart"/>
          </w:tcPr>
          <w:p w:rsidR="00E94009" w:rsidRDefault="00E94009" w:rsidP="0012043F">
            <w:pPr>
              <w:jc w:val="both"/>
              <w:rPr>
                <w:rFonts w:ascii="Times New Roman" w:hAnsi="Times New Roman" w:cs="Times New Roman"/>
                <w:b/>
                <w:sz w:val="24"/>
                <w:szCs w:val="24"/>
              </w:rPr>
            </w:pPr>
            <w:r>
              <w:rPr>
                <w:rFonts w:ascii="Times New Roman" w:hAnsi="Times New Roman" w:cs="Times New Roman"/>
                <w:b/>
                <w:sz w:val="24"/>
                <w:szCs w:val="24"/>
              </w:rPr>
              <w:t>«Музейное дело»</w:t>
            </w:r>
          </w:p>
          <w:p w:rsidR="00E94009" w:rsidRPr="00935642" w:rsidRDefault="00E94009" w:rsidP="0012043F">
            <w:pPr>
              <w:jc w:val="both"/>
              <w:rPr>
                <w:rFonts w:ascii="Times New Roman" w:hAnsi="Times New Roman" w:cs="Times New Roman"/>
                <w:sz w:val="24"/>
                <w:szCs w:val="24"/>
              </w:rPr>
            </w:pPr>
            <w:r>
              <w:rPr>
                <w:rFonts w:ascii="Times New Roman" w:hAnsi="Times New Roman" w:cs="Times New Roman"/>
                <w:sz w:val="24"/>
                <w:szCs w:val="24"/>
              </w:rPr>
              <w:t>(Устьянцева Е.В.)</w:t>
            </w: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b/>
                <w:sz w:val="24"/>
                <w:szCs w:val="24"/>
              </w:rPr>
              <w:t>Всего</w:t>
            </w:r>
          </w:p>
        </w:tc>
        <w:tc>
          <w:tcPr>
            <w:tcW w:w="629" w:type="dxa"/>
          </w:tcPr>
          <w:p w:rsidR="00E94009" w:rsidRPr="00935642" w:rsidRDefault="00E02EE7"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76</w:t>
            </w:r>
          </w:p>
        </w:tc>
        <w:tc>
          <w:tcPr>
            <w:tcW w:w="618"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71"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92"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69"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17"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val="restart"/>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370"/>
        </w:trPr>
        <w:tc>
          <w:tcPr>
            <w:tcW w:w="541" w:type="dxa"/>
            <w:vMerge/>
          </w:tcPr>
          <w:p w:rsidR="00E94009" w:rsidRDefault="00E94009" w:rsidP="00450B92">
            <w:pPr>
              <w:spacing w:line="360" w:lineRule="auto"/>
              <w:jc w:val="both"/>
              <w:rPr>
                <w:rFonts w:ascii="Times New Roman" w:hAnsi="Times New Roman" w:cs="Times New Roman"/>
                <w:sz w:val="24"/>
                <w:szCs w:val="24"/>
              </w:rPr>
            </w:pPr>
          </w:p>
        </w:tc>
        <w:tc>
          <w:tcPr>
            <w:tcW w:w="1961" w:type="dxa"/>
            <w:vMerge/>
          </w:tcPr>
          <w:p w:rsidR="00E94009" w:rsidRDefault="00E94009" w:rsidP="0012043F">
            <w:pPr>
              <w:jc w:val="both"/>
              <w:rPr>
                <w:rFonts w:ascii="Times New Roman" w:hAnsi="Times New Roman" w:cs="Times New Roman"/>
                <w:b/>
                <w:sz w:val="24"/>
                <w:szCs w:val="24"/>
              </w:rPr>
            </w:pP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sidRPr="00E94009">
              <w:rPr>
                <w:rFonts w:ascii="Times New Roman" w:hAnsi="Times New Roman" w:cs="Times New Roman"/>
                <w:sz w:val="24"/>
                <w:szCs w:val="24"/>
              </w:rPr>
              <w:t>Теория</w:t>
            </w:r>
          </w:p>
        </w:tc>
        <w:tc>
          <w:tcPr>
            <w:tcW w:w="629" w:type="dxa"/>
          </w:tcPr>
          <w:p w:rsidR="00E94009" w:rsidRPr="00935642" w:rsidRDefault="00E02EE7"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618"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71"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92"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69"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17"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370"/>
        </w:trPr>
        <w:tc>
          <w:tcPr>
            <w:tcW w:w="541" w:type="dxa"/>
            <w:vMerge/>
          </w:tcPr>
          <w:p w:rsidR="00E94009" w:rsidRDefault="00E94009" w:rsidP="00450B92">
            <w:pPr>
              <w:spacing w:line="360" w:lineRule="auto"/>
              <w:jc w:val="both"/>
              <w:rPr>
                <w:rFonts w:ascii="Times New Roman" w:hAnsi="Times New Roman" w:cs="Times New Roman"/>
                <w:sz w:val="24"/>
                <w:szCs w:val="24"/>
              </w:rPr>
            </w:pPr>
          </w:p>
        </w:tc>
        <w:tc>
          <w:tcPr>
            <w:tcW w:w="1961" w:type="dxa"/>
            <w:vMerge/>
          </w:tcPr>
          <w:p w:rsidR="00E94009" w:rsidRDefault="00E94009" w:rsidP="0012043F">
            <w:pPr>
              <w:jc w:val="both"/>
              <w:rPr>
                <w:rFonts w:ascii="Times New Roman" w:hAnsi="Times New Roman" w:cs="Times New Roman"/>
                <w:b/>
                <w:sz w:val="24"/>
                <w:szCs w:val="24"/>
              </w:rPr>
            </w:pP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Практика</w:t>
            </w:r>
          </w:p>
        </w:tc>
        <w:tc>
          <w:tcPr>
            <w:tcW w:w="629" w:type="dxa"/>
          </w:tcPr>
          <w:p w:rsidR="00E94009" w:rsidRPr="00935642" w:rsidRDefault="00E02EE7"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618"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71"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92"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69"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17"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3B5203"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370"/>
        </w:trPr>
        <w:tc>
          <w:tcPr>
            <w:tcW w:w="541" w:type="dxa"/>
            <w:vMerge w:val="restart"/>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961" w:type="dxa"/>
            <w:vMerge w:val="restart"/>
          </w:tcPr>
          <w:p w:rsidR="00E94009" w:rsidRDefault="00E94009" w:rsidP="0012043F">
            <w:pPr>
              <w:jc w:val="both"/>
              <w:rPr>
                <w:rFonts w:ascii="Times New Roman" w:hAnsi="Times New Roman" w:cs="Times New Roman"/>
                <w:b/>
                <w:sz w:val="24"/>
                <w:szCs w:val="24"/>
              </w:rPr>
            </w:pPr>
            <w:r>
              <w:rPr>
                <w:rFonts w:ascii="Times New Roman" w:hAnsi="Times New Roman" w:cs="Times New Roman"/>
                <w:b/>
                <w:sz w:val="24"/>
                <w:szCs w:val="24"/>
              </w:rPr>
              <w:t>«Юный краевед»</w:t>
            </w:r>
          </w:p>
          <w:p w:rsidR="00E94009" w:rsidRPr="00935642" w:rsidRDefault="00E94009" w:rsidP="0012043F">
            <w:pPr>
              <w:jc w:val="both"/>
              <w:rPr>
                <w:rFonts w:ascii="Times New Roman" w:hAnsi="Times New Roman" w:cs="Times New Roman"/>
                <w:sz w:val="24"/>
                <w:szCs w:val="24"/>
              </w:rPr>
            </w:pPr>
            <w:r>
              <w:rPr>
                <w:rFonts w:ascii="Times New Roman" w:hAnsi="Times New Roman" w:cs="Times New Roman"/>
                <w:sz w:val="24"/>
                <w:szCs w:val="24"/>
              </w:rPr>
              <w:t>(Новгородова В.В.)</w:t>
            </w: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b/>
                <w:sz w:val="24"/>
                <w:szCs w:val="24"/>
              </w:rPr>
              <w:t>Всего</w:t>
            </w:r>
          </w:p>
        </w:tc>
        <w:tc>
          <w:tcPr>
            <w:tcW w:w="629" w:type="dxa"/>
          </w:tcPr>
          <w:p w:rsidR="00E94009" w:rsidRPr="00935642" w:rsidRDefault="00D8164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281</w:t>
            </w:r>
          </w:p>
        </w:tc>
        <w:tc>
          <w:tcPr>
            <w:tcW w:w="618" w:type="dxa"/>
          </w:tcPr>
          <w:p w:rsidR="00E94009" w:rsidRPr="00935642" w:rsidRDefault="00D8164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293</w:t>
            </w:r>
          </w:p>
        </w:tc>
        <w:tc>
          <w:tcPr>
            <w:tcW w:w="571" w:type="dxa"/>
          </w:tcPr>
          <w:p w:rsidR="00E94009" w:rsidRPr="00935642" w:rsidRDefault="00035968"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284</w:t>
            </w:r>
          </w:p>
        </w:tc>
        <w:tc>
          <w:tcPr>
            <w:tcW w:w="696" w:type="dxa"/>
          </w:tcPr>
          <w:p w:rsidR="00E94009" w:rsidRPr="00935642" w:rsidRDefault="009027AD"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9027AD"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9027AD"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175</w:t>
            </w:r>
          </w:p>
        </w:tc>
        <w:tc>
          <w:tcPr>
            <w:tcW w:w="592" w:type="dxa"/>
          </w:tcPr>
          <w:p w:rsidR="00E94009" w:rsidRPr="00935642" w:rsidRDefault="00CA7704"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163</w:t>
            </w:r>
          </w:p>
        </w:tc>
        <w:tc>
          <w:tcPr>
            <w:tcW w:w="669" w:type="dxa"/>
          </w:tcPr>
          <w:p w:rsidR="00E94009" w:rsidRPr="00935642" w:rsidRDefault="0059516B"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172</w:t>
            </w:r>
          </w:p>
        </w:tc>
        <w:tc>
          <w:tcPr>
            <w:tcW w:w="617" w:type="dxa"/>
          </w:tcPr>
          <w:p w:rsidR="00E94009" w:rsidRPr="00935642" w:rsidRDefault="0059516B"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59516B"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val="restart"/>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370"/>
        </w:trPr>
        <w:tc>
          <w:tcPr>
            <w:tcW w:w="541" w:type="dxa"/>
            <w:vMerge/>
          </w:tcPr>
          <w:p w:rsidR="00E94009" w:rsidRDefault="00E94009" w:rsidP="00450B92">
            <w:pPr>
              <w:spacing w:line="360" w:lineRule="auto"/>
              <w:jc w:val="both"/>
              <w:rPr>
                <w:rFonts w:ascii="Times New Roman" w:hAnsi="Times New Roman" w:cs="Times New Roman"/>
                <w:sz w:val="24"/>
                <w:szCs w:val="24"/>
              </w:rPr>
            </w:pPr>
          </w:p>
        </w:tc>
        <w:tc>
          <w:tcPr>
            <w:tcW w:w="1961" w:type="dxa"/>
            <w:vMerge/>
          </w:tcPr>
          <w:p w:rsidR="00E94009" w:rsidRDefault="00E94009" w:rsidP="0012043F">
            <w:pPr>
              <w:jc w:val="both"/>
              <w:rPr>
                <w:rFonts w:ascii="Times New Roman" w:hAnsi="Times New Roman" w:cs="Times New Roman"/>
                <w:b/>
                <w:sz w:val="24"/>
                <w:szCs w:val="24"/>
              </w:rPr>
            </w:pP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sidRPr="00E94009">
              <w:rPr>
                <w:rFonts w:ascii="Times New Roman" w:hAnsi="Times New Roman" w:cs="Times New Roman"/>
                <w:sz w:val="24"/>
                <w:szCs w:val="24"/>
              </w:rPr>
              <w:t>Теория</w:t>
            </w:r>
          </w:p>
        </w:tc>
        <w:tc>
          <w:tcPr>
            <w:tcW w:w="629" w:type="dxa"/>
          </w:tcPr>
          <w:p w:rsidR="00E94009" w:rsidRPr="00935642" w:rsidRDefault="00D8164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618" w:type="dxa"/>
          </w:tcPr>
          <w:p w:rsidR="00E94009" w:rsidRPr="00935642" w:rsidRDefault="00D8164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571" w:type="dxa"/>
          </w:tcPr>
          <w:p w:rsidR="00E94009" w:rsidRPr="00935642" w:rsidRDefault="00035968"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79</w:t>
            </w:r>
          </w:p>
        </w:tc>
        <w:tc>
          <w:tcPr>
            <w:tcW w:w="696" w:type="dxa"/>
          </w:tcPr>
          <w:p w:rsidR="00E94009" w:rsidRPr="00935642" w:rsidRDefault="009027AD"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9027AD"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9027AD"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592" w:type="dxa"/>
          </w:tcPr>
          <w:p w:rsidR="00E94009" w:rsidRPr="00935642" w:rsidRDefault="00CA7704"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669" w:type="dxa"/>
          </w:tcPr>
          <w:p w:rsidR="00E94009" w:rsidRPr="00935642" w:rsidRDefault="0059516B"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617" w:type="dxa"/>
          </w:tcPr>
          <w:p w:rsidR="00E94009" w:rsidRPr="00935642" w:rsidRDefault="0059516B"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59516B"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370"/>
        </w:trPr>
        <w:tc>
          <w:tcPr>
            <w:tcW w:w="541" w:type="dxa"/>
            <w:vMerge/>
          </w:tcPr>
          <w:p w:rsidR="00E94009" w:rsidRDefault="00E94009" w:rsidP="00450B92">
            <w:pPr>
              <w:spacing w:line="360" w:lineRule="auto"/>
              <w:jc w:val="both"/>
              <w:rPr>
                <w:rFonts w:ascii="Times New Roman" w:hAnsi="Times New Roman" w:cs="Times New Roman"/>
                <w:sz w:val="24"/>
                <w:szCs w:val="24"/>
              </w:rPr>
            </w:pPr>
          </w:p>
        </w:tc>
        <w:tc>
          <w:tcPr>
            <w:tcW w:w="1961" w:type="dxa"/>
            <w:vMerge/>
          </w:tcPr>
          <w:p w:rsidR="00E94009" w:rsidRDefault="00E94009" w:rsidP="0012043F">
            <w:pPr>
              <w:jc w:val="both"/>
              <w:rPr>
                <w:rFonts w:ascii="Times New Roman" w:hAnsi="Times New Roman" w:cs="Times New Roman"/>
                <w:b/>
                <w:sz w:val="24"/>
                <w:szCs w:val="24"/>
              </w:rPr>
            </w:pP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Практика</w:t>
            </w:r>
          </w:p>
        </w:tc>
        <w:tc>
          <w:tcPr>
            <w:tcW w:w="629" w:type="dxa"/>
          </w:tcPr>
          <w:p w:rsidR="00E94009" w:rsidRPr="00935642" w:rsidRDefault="00D8164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191</w:t>
            </w:r>
          </w:p>
        </w:tc>
        <w:tc>
          <w:tcPr>
            <w:tcW w:w="618" w:type="dxa"/>
          </w:tcPr>
          <w:p w:rsidR="00E94009" w:rsidRPr="00935642" w:rsidRDefault="00D8164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236</w:t>
            </w:r>
          </w:p>
        </w:tc>
        <w:tc>
          <w:tcPr>
            <w:tcW w:w="571" w:type="dxa"/>
          </w:tcPr>
          <w:p w:rsidR="00E94009" w:rsidRPr="00935642" w:rsidRDefault="00035968"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205</w:t>
            </w:r>
          </w:p>
        </w:tc>
        <w:tc>
          <w:tcPr>
            <w:tcW w:w="696" w:type="dxa"/>
          </w:tcPr>
          <w:p w:rsidR="00E94009" w:rsidRPr="00935642" w:rsidRDefault="009027AD"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9027AD"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9027AD"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121</w:t>
            </w:r>
          </w:p>
        </w:tc>
        <w:tc>
          <w:tcPr>
            <w:tcW w:w="592" w:type="dxa"/>
          </w:tcPr>
          <w:p w:rsidR="00E94009" w:rsidRPr="00935642" w:rsidRDefault="00CA7704"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126</w:t>
            </w:r>
          </w:p>
        </w:tc>
        <w:tc>
          <w:tcPr>
            <w:tcW w:w="669" w:type="dxa"/>
          </w:tcPr>
          <w:p w:rsidR="00E94009" w:rsidRPr="00935642" w:rsidRDefault="0059516B"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138</w:t>
            </w:r>
          </w:p>
        </w:tc>
        <w:tc>
          <w:tcPr>
            <w:tcW w:w="617" w:type="dxa"/>
          </w:tcPr>
          <w:p w:rsidR="00E94009" w:rsidRPr="00935642" w:rsidRDefault="0059516B"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59516B"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275"/>
        </w:trPr>
        <w:tc>
          <w:tcPr>
            <w:tcW w:w="541" w:type="dxa"/>
            <w:vMerge w:val="restart"/>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1961" w:type="dxa"/>
            <w:vMerge w:val="restart"/>
          </w:tcPr>
          <w:p w:rsidR="00E94009" w:rsidRDefault="00E94009" w:rsidP="0012043F">
            <w:pPr>
              <w:jc w:val="both"/>
              <w:rPr>
                <w:rFonts w:ascii="Times New Roman" w:hAnsi="Times New Roman" w:cs="Times New Roman"/>
                <w:b/>
                <w:sz w:val="24"/>
                <w:szCs w:val="24"/>
              </w:rPr>
            </w:pPr>
            <w:r>
              <w:rPr>
                <w:rFonts w:ascii="Times New Roman" w:hAnsi="Times New Roman" w:cs="Times New Roman"/>
                <w:b/>
                <w:sz w:val="24"/>
                <w:szCs w:val="24"/>
              </w:rPr>
              <w:t>«Музейное дело»</w:t>
            </w:r>
          </w:p>
          <w:p w:rsidR="00E94009" w:rsidRPr="00935642" w:rsidRDefault="00E94009" w:rsidP="0012043F">
            <w:pPr>
              <w:jc w:val="both"/>
              <w:rPr>
                <w:rFonts w:ascii="Times New Roman" w:hAnsi="Times New Roman" w:cs="Times New Roman"/>
                <w:sz w:val="24"/>
                <w:szCs w:val="24"/>
              </w:rPr>
            </w:pPr>
            <w:r>
              <w:rPr>
                <w:rFonts w:ascii="Times New Roman" w:hAnsi="Times New Roman" w:cs="Times New Roman"/>
                <w:sz w:val="24"/>
                <w:szCs w:val="24"/>
              </w:rPr>
              <w:t>(Пешкова И.Л.)</w:t>
            </w: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b/>
                <w:sz w:val="24"/>
                <w:szCs w:val="24"/>
              </w:rPr>
              <w:t>Всего</w:t>
            </w:r>
          </w:p>
        </w:tc>
        <w:tc>
          <w:tcPr>
            <w:tcW w:w="629" w:type="dxa"/>
          </w:tcPr>
          <w:p w:rsidR="00E94009" w:rsidRPr="00935642" w:rsidRDefault="00D2731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618" w:type="dxa"/>
          </w:tcPr>
          <w:p w:rsidR="00E94009" w:rsidRPr="00935642" w:rsidRDefault="00D2731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71" w:type="dxa"/>
          </w:tcPr>
          <w:p w:rsidR="00E94009" w:rsidRPr="00935642" w:rsidRDefault="00D2731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E94009" w:rsidRPr="00935642" w:rsidRDefault="00D2731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D2731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9D1B16"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592" w:type="dxa"/>
          </w:tcPr>
          <w:p w:rsidR="00E94009" w:rsidRPr="00935642" w:rsidRDefault="009D1B16"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69" w:type="dxa"/>
          </w:tcPr>
          <w:p w:rsidR="00E94009" w:rsidRPr="00935642" w:rsidRDefault="009D1B16"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17" w:type="dxa"/>
          </w:tcPr>
          <w:p w:rsidR="00E94009" w:rsidRPr="00935642" w:rsidRDefault="009D1B16"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9D1B16"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val="restart"/>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275"/>
        </w:trPr>
        <w:tc>
          <w:tcPr>
            <w:tcW w:w="541" w:type="dxa"/>
            <w:vMerge/>
          </w:tcPr>
          <w:p w:rsidR="00E94009" w:rsidRDefault="00E94009" w:rsidP="00450B92">
            <w:pPr>
              <w:spacing w:line="360" w:lineRule="auto"/>
              <w:jc w:val="both"/>
              <w:rPr>
                <w:rFonts w:ascii="Times New Roman" w:hAnsi="Times New Roman" w:cs="Times New Roman"/>
                <w:sz w:val="24"/>
                <w:szCs w:val="24"/>
              </w:rPr>
            </w:pPr>
          </w:p>
        </w:tc>
        <w:tc>
          <w:tcPr>
            <w:tcW w:w="1961" w:type="dxa"/>
            <w:vMerge/>
          </w:tcPr>
          <w:p w:rsidR="00E94009" w:rsidRDefault="00E94009" w:rsidP="0012043F">
            <w:pPr>
              <w:jc w:val="both"/>
              <w:rPr>
                <w:rFonts w:ascii="Times New Roman" w:hAnsi="Times New Roman" w:cs="Times New Roman"/>
                <w:b/>
                <w:sz w:val="24"/>
                <w:szCs w:val="24"/>
              </w:rPr>
            </w:pP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sidRPr="00E94009">
              <w:rPr>
                <w:rFonts w:ascii="Times New Roman" w:hAnsi="Times New Roman" w:cs="Times New Roman"/>
                <w:sz w:val="24"/>
                <w:szCs w:val="24"/>
              </w:rPr>
              <w:t>Теория</w:t>
            </w:r>
          </w:p>
        </w:tc>
        <w:tc>
          <w:tcPr>
            <w:tcW w:w="629" w:type="dxa"/>
          </w:tcPr>
          <w:p w:rsidR="00E94009" w:rsidRPr="00935642" w:rsidRDefault="00D2731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618" w:type="dxa"/>
          </w:tcPr>
          <w:p w:rsidR="00E94009" w:rsidRPr="00935642" w:rsidRDefault="00D2731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71" w:type="dxa"/>
          </w:tcPr>
          <w:p w:rsidR="00E94009" w:rsidRPr="00935642" w:rsidRDefault="00D2731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E94009" w:rsidRPr="00935642" w:rsidRDefault="00D2731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D2731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9D1B16"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92" w:type="dxa"/>
          </w:tcPr>
          <w:p w:rsidR="00E94009" w:rsidRPr="00935642" w:rsidRDefault="009D1B16"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69" w:type="dxa"/>
          </w:tcPr>
          <w:p w:rsidR="00E94009" w:rsidRPr="00935642" w:rsidRDefault="009D1B16"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17" w:type="dxa"/>
          </w:tcPr>
          <w:p w:rsidR="00E94009" w:rsidRPr="00935642" w:rsidRDefault="009D1B16"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9D1B16"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275"/>
        </w:trPr>
        <w:tc>
          <w:tcPr>
            <w:tcW w:w="541" w:type="dxa"/>
            <w:vMerge/>
          </w:tcPr>
          <w:p w:rsidR="00E94009" w:rsidRDefault="00E94009" w:rsidP="00450B92">
            <w:pPr>
              <w:spacing w:line="360" w:lineRule="auto"/>
              <w:jc w:val="both"/>
              <w:rPr>
                <w:rFonts w:ascii="Times New Roman" w:hAnsi="Times New Roman" w:cs="Times New Roman"/>
                <w:sz w:val="24"/>
                <w:szCs w:val="24"/>
              </w:rPr>
            </w:pPr>
          </w:p>
        </w:tc>
        <w:tc>
          <w:tcPr>
            <w:tcW w:w="1961" w:type="dxa"/>
            <w:vMerge/>
          </w:tcPr>
          <w:p w:rsidR="00E94009" w:rsidRDefault="00E94009" w:rsidP="0012043F">
            <w:pPr>
              <w:jc w:val="both"/>
              <w:rPr>
                <w:rFonts w:ascii="Times New Roman" w:hAnsi="Times New Roman" w:cs="Times New Roman"/>
                <w:b/>
                <w:sz w:val="24"/>
                <w:szCs w:val="24"/>
              </w:rPr>
            </w:pP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Практика</w:t>
            </w:r>
          </w:p>
        </w:tc>
        <w:tc>
          <w:tcPr>
            <w:tcW w:w="629" w:type="dxa"/>
          </w:tcPr>
          <w:p w:rsidR="00E94009" w:rsidRPr="00935642" w:rsidRDefault="00D2731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618" w:type="dxa"/>
          </w:tcPr>
          <w:p w:rsidR="00E94009" w:rsidRPr="00935642" w:rsidRDefault="00D2731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71" w:type="dxa"/>
          </w:tcPr>
          <w:p w:rsidR="00E94009" w:rsidRPr="00935642" w:rsidRDefault="00D2731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E94009" w:rsidRPr="00935642" w:rsidRDefault="00D2731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D2731C"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9D1B16"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592" w:type="dxa"/>
          </w:tcPr>
          <w:p w:rsidR="00E94009" w:rsidRPr="00935642" w:rsidRDefault="009D1B16"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69" w:type="dxa"/>
          </w:tcPr>
          <w:p w:rsidR="00E94009" w:rsidRPr="00935642" w:rsidRDefault="009D1B16"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17" w:type="dxa"/>
          </w:tcPr>
          <w:p w:rsidR="00E94009" w:rsidRPr="00935642" w:rsidRDefault="009D1B16"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9D1B16"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275"/>
        </w:trPr>
        <w:tc>
          <w:tcPr>
            <w:tcW w:w="541" w:type="dxa"/>
            <w:vMerge w:val="restart"/>
          </w:tcPr>
          <w:p w:rsidR="00E94009" w:rsidRDefault="00E9400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961" w:type="dxa"/>
            <w:vMerge w:val="restart"/>
          </w:tcPr>
          <w:p w:rsidR="00E94009" w:rsidRDefault="00E94009" w:rsidP="00E94009">
            <w:pPr>
              <w:jc w:val="both"/>
              <w:rPr>
                <w:rFonts w:ascii="Times New Roman" w:hAnsi="Times New Roman" w:cs="Times New Roman"/>
                <w:b/>
                <w:sz w:val="24"/>
                <w:szCs w:val="24"/>
              </w:rPr>
            </w:pPr>
            <w:r>
              <w:rPr>
                <w:rFonts w:ascii="Times New Roman" w:hAnsi="Times New Roman" w:cs="Times New Roman"/>
                <w:b/>
                <w:sz w:val="24"/>
                <w:szCs w:val="24"/>
              </w:rPr>
              <w:t>«Юный музеевед»</w:t>
            </w:r>
          </w:p>
          <w:p w:rsidR="00E94009" w:rsidRDefault="00E94009" w:rsidP="00E94009">
            <w:pPr>
              <w:jc w:val="both"/>
              <w:rPr>
                <w:rFonts w:ascii="Times New Roman" w:hAnsi="Times New Roman" w:cs="Times New Roman"/>
                <w:b/>
                <w:sz w:val="24"/>
                <w:szCs w:val="24"/>
              </w:rPr>
            </w:pPr>
            <w:r>
              <w:rPr>
                <w:rFonts w:ascii="Times New Roman" w:hAnsi="Times New Roman" w:cs="Times New Roman"/>
                <w:sz w:val="24"/>
                <w:szCs w:val="24"/>
              </w:rPr>
              <w:t>(Соколова Л.Н.)</w:t>
            </w: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b/>
                <w:sz w:val="24"/>
                <w:szCs w:val="24"/>
              </w:rPr>
              <w:t>Всего</w:t>
            </w:r>
          </w:p>
        </w:tc>
        <w:tc>
          <w:tcPr>
            <w:tcW w:w="629"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618"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571"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592"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669"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17"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val="restart"/>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275"/>
        </w:trPr>
        <w:tc>
          <w:tcPr>
            <w:tcW w:w="541" w:type="dxa"/>
            <w:vMerge/>
          </w:tcPr>
          <w:p w:rsidR="00E94009" w:rsidRDefault="00E94009" w:rsidP="00450B92">
            <w:pPr>
              <w:spacing w:line="360" w:lineRule="auto"/>
              <w:jc w:val="both"/>
              <w:rPr>
                <w:rFonts w:ascii="Times New Roman" w:hAnsi="Times New Roman" w:cs="Times New Roman"/>
                <w:sz w:val="24"/>
                <w:szCs w:val="24"/>
              </w:rPr>
            </w:pPr>
          </w:p>
        </w:tc>
        <w:tc>
          <w:tcPr>
            <w:tcW w:w="1961" w:type="dxa"/>
            <w:vMerge/>
          </w:tcPr>
          <w:p w:rsidR="00E94009" w:rsidRDefault="00E94009" w:rsidP="00E94009">
            <w:pPr>
              <w:jc w:val="both"/>
              <w:rPr>
                <w:rFonts w:ascii="Times New Roman" w:hAnsi="Times New Roman" w:cs="Times New Roman"/>
                <w:b/>
                <w:sz w:val="24"/>
                <w:szCs w:val="24"/>
              </w:rPr>
            </w:pP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sidRPr="00E94009">
              <w:rPr>
                <w:rFonts w:ascii="Times New Roman" w:hAnsi="Times New Roman" w:cs="Times New Roman"/>
                <w:sz w:val="24"/>
                <w:szCs w:val="24"/>
              </w:rPr>
              <w:t>Теория</w:t>
            </w:r>
          </w:p>
        </w:tc>
        <w:tc>
          <w:tcPr>
            <w:tcW w:w="629"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618"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571"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592"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669"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17"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275"/>
        </w:trPr>
        <w:tc>
          <w:tcPr>
            <w:tcW w:w="541" w:type="dxa"/>
            <w:vMerge/>
          </w:tcPr>
          <w:p w:rsidR="00E94009" w:rsidRDefault="00E94009" w:rsidP="00450B92">
            <w:pPr>
              <w:spacing w:line="360" w:lineRule="auto"/>
              <w:jc w:val="both"/>
              <w:rPr>
                <w:rFonts w:ascii="Times New Roman" w:hAnsi="Times New Roman" w:cs="Times New Roman"/>
                <w:sz w:val="24"/>
                <w:szCs w:val="24"/>
              </w:rPr>
            </w:pPr>
          </w:p>
        </w:tc>
        <w:tc>
          <w:tcPr>
            <w:tcW w:w="1961" w:type="dxa"/>
            <w:vMerge/>
          </w:tcPr>
          <w:p w:rsidR="00E94009" w:rsidRDefault="00E94009" w:rsidP="00E94009">
            <w:pPr>
              <w:jc w:val="both"/>
              <w:rPr>
                <w:rFonts w:ascii="Times New Roman" w:hAnsi="Times New Roman" w:cs="Times New Roman"/>
                <w:b/>
                <w:sz w:val="24"/>
                <w:szCs w:val="24"/>
              </w:rPr>
            </w:pP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Практика</w:t>
            </w:r>
          </w:p>
        </w:tc>
        <w:tc>
          <w:tcPr>
            <w:tcW w:w="629"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618"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571"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592"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669"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17"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A57B6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275"/>
        </w:trPr>
        <w:tc>
          <w:tcPr>
            <w:tcW w:w="541" w:type="dxa"/>
            <w:vMerge w:val="restart"/>
          </w:tcPr>
          <w:p w:rsidR="00E94009" w:rsidRDefault="00E9400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961" w:type="dxa"/>
            <w:vMerge w:val="restart"/>
          </w:tcPr>
          <w:p w:rsidR="00E94009" w:rsidRDefault="00E94009" w:rsidP="00E94009">
            <w:pPr>
              <w:jc w:val="both"/>
              <w:rPr>
                <w:rFonts w:ascii="Times New Roman" w:hAnsi="Times New Roman" w:cs="Times New Roman"/>
                <w:b/>
                <w:sz w:val="24"/>
                <w:szCs w:val="24"/>
              </w:rPr>
            </w:pPr>
            <w:r>
              <w:rPr>
                <w:rFonts w:ascii="Times New Roman" w:hAnsi="Times New Roman" w:cs="Times New Roman"/>
                <w:b/>
                <w:sz w:val="24"/>
                <w:szCs w:val="24"/>
              </w:rPr>
              <w:t>«Музееведение»</w:t>
            </w:r>
          </w:p>
          <w:p w:rsidR="00E94009" w:rsidRDefault="00E94009" w:rsidP="00E94009">
            <w:pPr>
              <w:jc w:val="both"/>
              <w:rPr>
                <w:rFonts w:ascii="Times New Roman" w:hAnsi="Times New Roman" w:cs="Times New Roman"/>
                <w:b/>
                <w:sz w:val="24"/>
                <w:szCs w:val="24"/>
              </w:rPr>
            </w:pPr>
            <w:r>
              <w:rPr>
                <w:rFonts w:ascii="Times New Roman" w:hAnsi="Times New Roman" w:cs="Times New Roman"/>
                <w:sz w:val="24"/>
                <w:szCs w:val="24"/>
              </w:rPr>
              <w:t>(Свалухина Л.И.)</w:t>
            </w: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b/>
                <w:sz w:val="24"/>
                <w:szCs w:val="24"/>
              </w:rPr>
              <w:t>Всего</w:t>
            </w:r>
          </w:p>
        </w:tc>
        <w:tc>
          <w:tcPr>
            <w:tcW w:w="629"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618"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571"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696"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630"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630"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592"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669"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617"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643"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1343" w:type="dxa"/>
            <w:vMerge w:val="restart"/>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275"/>
        </w:trPr>
        <w:tc>
          <w:tcPr>
            <w:tcW w:w="541" w:type="dxa"/>
            <w:vMerge/>
          </w:tcPr>
          <w:p w:rsidR="00E94009" w:rsidRDefault="00E94009" w:rsidP="00450B92">
            <w:pPr>
              <w:spacing w:line="360" w:lineRule="auto"/>
              <w:jc w:val="both"/>
              <w:rPr>
                <w:rFonts w:ascii="Times New Roman" w:hAnsi="Times New Roman" w:cs="Times New Roman"/>
                <w:sz w:val="24"/>
                <w:szCs w:val="24"/>
              </w:rPr>
            </w:pPr>
          </w:p>
        </w:tc>
        <w:tc>
          <w:tcPr>
            <w:tcW w:w="1961" w:type="dxa"/>
            <w:vMerge/>
          </w:tcPr>
          <w:p w:rsidR="00E94009" w:rsidRDefault="00E94009" w:rsidP="00E94009">
            <w:pPr>
              <w:jc w:val="both"/>
              <w:rPr>
                <w:rFonts w:ascii="Times New Roman" w:hAnsi="Times New Roman" w:cs="Times New Roman"/>
                <w:b/>
                <w:sz w:val="24"/>
                <w:szCs w:val="24"/>
              </w:rPr>
            </w:pP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sidRPr="00E94009">
              <w:rPr>
                <w:rFonts w:ascii="Times New Roman" w:hAnsi="Times New Roman" w:cs="Times New Roman"/>
                <w:sz w:val="24"/>
                <w:szCs w:val="24"/>
              </w:rPr>
              <w:t>Теория</w:t>
            </w:r>
          </w:p>
        </w:tc>
        <w:tc>
          <w:tcPr>
            <w:tcW w:w="629"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618"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571"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696"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630"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630"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592"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669"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617"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643"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343" w:type="dxa"/>
            <w:vMerge/>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275"/>
        </w:trPr>
        <w:tc>
          <w:tcPr>
            <w:tcW w:w="541" w:type="dxa"/>
            <w:vMerge/>
          </w:tcPr>
          <w:p w:rsidR="00E94009" w:rsidRDefault="00E94009" w:rsidP="00450B92">
            <w:pPr>
              <w:spacing w:line="360" w:lineRule="auto"/>
              <w:jc w:val="both"/>
              <w:rPr>
                <w:rFonts w:ascii="Times New Roman" w:hAnsi="Times New Roman" w:cs="Times New Roman"/>
                <w:sz w:val="24"/>
                <w:szCs w:val="24"/>
              </w:rPr>
            </w:pPr>
          </w:p>
        </w:tc>
        <w:tc>
          <w:tcPr>
            <w:tcW w:w="1961" w:type="dxa"/>
            <w:vMerge/>
          </w:tcPr>
          <w:p w:rsidR="00E94009" w:rsidRDefault="00E94009" w:rsidP="00E94009">
            <w:pPr>
              <w:jc w:val="both"/>
              <w:rPr>
                <w:rFonts w:ascii="Times New Roman" w:hAnsi="Times New Roman" w:cs="Times New Roman"/>
                <w:b/>
                <w:sz w:val="24"/>
                <w:szCs w:val="24"/>
              </w:rPr>
            </w:pP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Практика</w:t>
            </w:r>
          </w:p>
        </w:tc>
        <w:tc>
          <w:tcPr>
            <w:tcW w:w="629"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618"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571"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696"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630"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630"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592"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669"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617"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643" w:type="dxa"/>
          </w:tcPr>
          <w:p w:rsidR="00E94009" w:rsidRPr="00935642" w:rsidRDefault="002452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1343" w:type="dxa"/>
            <w:vMerge/>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185"/>
        </w:trPr>
        <w:tc>
          <w:tcPr>
            <w:tcW w:w="541" w:type="dxa"/>
            <w:vMerge w:val="restart"/>
          </w:tcPr>
          <w:p w:rsidR="00E94009" w:rsidRDefault="00E9400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961" w:type="dxa"/>
            <w:vMerge w:val="restart"/>
          </w:tcPr>
          <w:p w:rsidR="00E94009" w:rsidRDefault="00E94009" w:rsidP="00E94009">
            <w:pPr>
              <w:jc w:val="both"/>
              <w:rPr>
                <w:rFonts w:ascii="Times New Roman" w:hAnsi="Times New Roman" w:cs="Times New Roman"/>
                <w:b/>
                <w:sz w:val="24"/>
                <w:szCs w:val="24"/>
              </w:rPr>
            </w:pPr>
            <w:r>
              <w:rPr>
                <w:rFonts w:ascii="Times New Roman" w:hAnsi="Times New Roman" w:cs="Times New Roman"/>
                <w:b/>
                <w:sz w:val="24"/>
                <w:szCs w:val="24"/>
              </w:rPr>
              <w:t>«Память»</w:t>
            </w:r>
          </w:p>
          <w:p w:rsidR="00E94009" w:rsidRDefault="00E94009" w:rsidP="00E94009">
            <w:pPr>
              <w:jc w:val="both"/>
              <w:rPr>
                <w:rFonts w:ascii="Times New Roman" w:hAnsi="Times New Roman" w:cs="Times New Roman"/>
                <w:b/>
                <w:sz w:val="24"/>
                <w:szCs w:val="24"/>
              </w:rPr>
            </w:pPr>
            <w:r>
              <w:rPr>
                <w:rFonts w:ascii="Times New Roman" w:hAnsi="Times New Roman" w:cs="Times New Roman"/>
                <w:sz w:val="24"/>
                <w:szCs w:val="24"/>
              </w:rPr>
              <w:t>(Березина Л.А.)</w:t>
            </w: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b/>
                <w:sz w:val="24"/>
                <w:szCs w:val="24"/>
              </w:rPr>
              <w:t>Всего</w:t>
            </w:r>
          </w:p>
        </w:tc>
        <w:tc>
          <w:tcPr>
            <w:tcW w:w="629"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618"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76</w:t>
            </w:r>
          </w:p>
        </w:tc>
        <w:tc>
          <w:tcPr>
            <w:tcW w:w="571"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76</w:t>
            </w:r>
          </w:p>
        </w:tc>
        <w:tc>
          <w:tcPr>
            <w:tcW w:w="696"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592"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76</w:t>
            </w:r>
          </w:p>
        </w:tc>
        <w:tc>
          <w:tcPr>
            <w:tcW w:w="669"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76</w:t>
            </w:r>
          </w:p>
        </w:tc>
        <w:tc>
          <w:tcPr>
            <w:tcW w:w="617"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val="restart"/>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185"/>
        </w:trPr>
        <w:tc>
          <w:tcPr>
            <w:tcW w:w="541" w:type="dxa"/>
            <w:vMerge/>
          </w:tcPr>
          <w:p w:rsidR="00E94009" w:rsidRDefault="00E94009" w:rsidP="00450B92">
            <w:pPr>
              <w:spacing w:line="360" w:lineRule="auto"/>
              <w:jc w:val="both"/>
              <w:rPr>
                <w:rFonts w:ascii="Times New Roman" w:hAnsi="Times New Roman" w:cs="Times New Roman"/>
                <w:sz w:val="24"/>
                <w:szCs w:val="24"/>
              </w:rPr>
            </w:pPr>
          </w:p>
        </w:tc>
        <w:tc>
          <w:tcPr>
            <w:tcW w:w="1961" w:type="dxa"/>
            <w:vMerge/>
          </w:tcPr>
          <w:p w:rsidR="00E94009" w:rsidRDefault="00E94009" w:rsidP="00E94009">
            <w:pPr>
              <w:jc w:val="both"/>
              <w:rPr>
                <w:rFonts w:ascii="Times New Roman" w:hAnsi="Times New Roman" w:cs="Times New Roman"/>
                <w:b/>
                <w:sz w:val="24"/>
                <w:szCs w:val="24"/>
              </w:rPr>
            </w:pP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sidRPr="00E94009">
              <w:rPr>
                <w:rFonts w:ascii="Times New Roman" w:hAnsi="Times New Roman" w:cs="Times New Roman"/>
                <w:sz w:val="24"/>
                <w:szCs w:val="24"/>
              </w:rPr>
              <w:t>Теория</w:t>
            </w:r>
          </w:p>
        </w:tc>
        <w:tc>
          <w:tcPr>
            <w:tcW w:w="629"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618"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571"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696"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592"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669"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617"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tcPr>
          <w:p w:rsidR="00E94009" w:rsidRPr="00935642" w:rsidRDefault="00E94009" w:rsidP="00450B92">
            <w:pPr>
              <w:spacing w:line="360" w:lineRule="auto"/>
              <w:jc w:val="both"/>
              <w:rPr>
                <w:rFonts w:ascii="Times New Roman" w:hAnsi="Times New Roman" w:cs="Times New Roman"/>
                <w:sz w:val="24"/>
                <w:szCs w:val="24"/>
              </w:rPr>
            </w:pPr>
          </w:p>
        </w:tc>
      </w:tr>
      <w:tr w:rsidR="00E94009" w:rsidTr="00E94009">
        <w:trPr>
          <w:trHeight w:val="185"/>
        </w:trPr>
        <w:tc>
          <w:tcPr>
            <w:tcW w:w="541" w:type="dxa"/>
            <w:vMerge/>
          </w:tcPr>
          <w:p w:rsidR="00E94009" w:rsidRDefault="00E94009" w:rsidP="00450B92">
            <w:pPr>
              <w:spacing w:line="360" w:lineRule="auto"/>
              <w:jc w:val="both"/>
              <w:rPr>
                <w:rFonts w:ascii="Times New Roman" w:hAnsi="Times New Roman" w:cs="Times New Roman"/>
                <w:sz w:val="24"/>
                <w:szCs w:val="24"/>
              </w:rPr>
            </w:pPr>
          </w:p>
        </w:tc>
        <w:tc>
          <w:tcPr>
            <w:tcW w:w="1961" w:type="dxa"/>
            <w:vMerge/>
          </w:tcPr>
          <w:p w:rsidR="00E94009" w:rsidRDefault="00E94009" w:rsidP="00E94009">
            <w:pPr>
              <w:jc w:val="both"/>
              <w:rPr>
                <w:rFonts w:ascii="Times New Roman" w:hAnsi="Times New Roman" w:cs="Times New Roman"/>
                <w:b/>
                <w:sz w:val="24"/>
                <w:szCs w:val="24"/>
              </w:rPr>
            </w:pPr>
          </w:p>
        </w:tc>
        <w:tc>
          <w:tcPr>
            <w:tcW w:w="784" w:type="dxa"/>
          </w:tcPr>
          <w:p w:rsidR="00E94009" w:rsidRPr="00935642" w:rsidRDefault="00E94009"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Практика</w:t>
            </w:r>
          </w:p>
        </w:tc>
        <w:tc>
          <w:tcPr>
            <w:tcW w:w="629"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618"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571"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696"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592"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669"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617"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43" w:type="dxa"/>
          </w:tcPr>
          <w:p w:rsidR="00E94009" w:rsidRPr="00935642" w:rsidRDefault="0039071F" w:rsidP="00450B9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3" w:type="dxa"/>
            <w:vMerge/>
          </w:tcPr>
          <w:p w:rsidR="00E94009" w:rsidRPr="00935642" w:rsidRDefault="00E94009" w:rsidP="00450B92">
            <w:pPr>
              <w:spacing w:line="360" w:lineRule="auto"/>
              <w:jc w:val="both"/>
              <w:rPr>
                <w:rFonts w:ascii="Times New Roman" w:hAnsi="Times New Roman" w:cs="Times New Roman"/>
                <w:sz w:val="24"/>
                <w:szCs w:val="24"/>
              </w:rPr>
            </w:pPr>
          </w:p>
        </w:tc>
      </w:tr>
    </w:tbl>
    <w:p w:rsidR="002976FB" w:rsidRDefault="002976FB" w:rsidP="00450B92">
      <w:pPr>
        <w:spacing w:after="0" w:line="360" w:lineRule="auto"/>
        <w:jc w:val="both"/>
        <w:rPr>
          <w:rFonts w:ascii="Times New Roman" w:hAnsi="Times New Roman" w:cs="Times New Roman"/>
          <w:sz w:val="28"/>
          <w:szCs w:val="28"/>
        </w:rPr>
      </w:pPr>
    </w:p>
    <w:p w:rsidR="00E94009" w:rsidRPr="000B2882" w:rsidRDefault="00E94009" w:rsidP="000B2882">
      <w:pPr>
        <w:pStyle w:val="1"/>
        <w:jc w:val="center"/>
        <w:rPr>
          <w:rFonts w:ascii="Times New Roman" w:hAnsi="Times New Roman" w:cs="Times New Roman"/>
          <w:color w:val="auto"/>
        </w:rPr>
      </w:pPr>
      <w:bookmarkStart w:id="7" w:name="_Toc501455383"/>
      <w:r w:rsidRPr="000B2882">
        <w:rPr>
          <w:rFonts w:ascii="Times New Roman" w:hAnsi="Times New Roman" w:cs="Times New Roman"/>
          <w:color w:val="auto"/>
        </w:rPr>
        <w:t>2.2. Календарный учебный график</w:t>
      </w:r>
      <w:bookmarkEnd w:id="7"/>
    </w:p>
    <w:p w:rsidR="00E94009" w:rsidRPr="00E94009" w:rsidRDefault="00E94009" w:rsidP="007472A8">
      <w:pPr>
        <w:shd w:val="clear" w:color="auto" w:fill="FFFFFF"/>
        <w:spacing w:after="0" w:line="360" w:lineRule="auto"/>
        <w:ind w:firstLine="567"/>
        <w:jc w:val="both"/>
        <w:rPr>
          <w:rFonts w:ascii="Times New Roman" w:eastAsia="Times New Roman" w:hAnsi="Times New Roman" w:cs="Times New Roman"/>
          <w:bCs/>
          <w:iCs/>
          <w:sz w:val="28"/>
          <w:szCs w:val="28"/>
          <w:lang w:eastAsia="x-none"/>
        </w:rPr>
      </w:pPr>
      <w:r w:rsidRPr="00E94009">
        <w:rPr>
          <w:rFonts w:ascii="Times New Roman" w:eastAsia="Times New Roman" w:hAnsi="Times New Roman" w:cs="Times New Roman"/>
          <w:bCs/>
          <w:iCs/>
          <w:sz w:val="28"/>
          <w:szCs w:val="28"/>
          <w:lang w:eastAsia="x-none"/>
        </w:rPr>
        <w:t>Начало учебного года – 1 сентября</w:t>
      </w:r>
    </w:p>
    <w:p w:rsidR="00E94009" w:rsidRPr="00E94009" w:rsidRDefault="00E94009" w:rsidP="007472A8">
      <w:pPr>
        <w:shd w:val="clear" w:color="auto" w:fill="FFFFFF"/>
        <w:spacing w:after="0" w:line="360" w:lineRule="auto"/>
        <w:ind w:firstLine="567"/>
        <w:jc w:val="both"/>
        <w:rPr>
          <w:rFonts w:ascii="Times New Roman" w:eastAsia="Times New Roman" w:hAnsi="Times New Roman" w:cs="Times New Roman"/>
          <w:bCs/>
          <w:iCs/>
          <w:sz w:val="28"/>
          <w:szCs w:val="28"/>
          <w:lang w:eastAsia="x-none"/>
        </w:rPr>
      </w:pPr>
      <w:r w:rsidRPr="00E94009">
        <w:rPr>
          <w:rFonts w:ascii="Times New Roman" w:eastAsia="Times New Roman" w:hAnsi="Times New Roman" w:cs="Times New Roman"/>
          <w:bCs/>
          <w:iCs/>
          <w:sz w:val="28"/>
          <w:szCs w:val="28"/>
          <w:lang w:eastAsia="x-none"/>
        </w:rPr>
        <w:t>Окончание учебного года – 31 мая.</w:t>
      </w:r>
    </w:p>
    <w:p w:rsidR="00E94009" w:rsidRPr="00E94009" w:rsidRDefault="00E94009" w:rsidP="007472A8">
      <w:pPr>
        <w:shd w:val="clear" w:color="auto" w:fill="FFFFFF"/>
        <w:spacing w:after="0" w:line="360" w:lineRule="auto"/>
        <w:ind w:firstLine="567"/>
        <w:jc w:val="both"/>
        <w:rPr>
          <w:rFonts w:ascii="Times New Roman" w:eastAsia="Times New Roman" w:hAnsi="Times New Roman" w:cs="Times New Roman"/>
          <w:bCs/>
          <w:iCs/>
          <w:sz w:val="28"/>
          <w:szCs w:val="28"/>
          <w:lang w:eastAsia="x-none"/>
        </w:rPr>
      </w:pPr>
      <w:r w:rsidRPr="00E94009">
        <w:rPr>
          <w:rFonts w:ascii="Times New Roman" w:eastAsia="Times New Roman" w:hAnsi="Times New Roman" w:cs="Times New Roman"/>
          <w:bCs/>
          <w:iCs/>
          <w:sz w:val="28"/>
          <w:szCs w:val="28"/>
          <w:lang w:eastAsia="x-none"/>
        </w:rPr>
        <w:t>Продолжительность учебного года: 38  недель.</w:t>
      </w:r>
    </w:p>
    <w:p w:rsidR="00E94009" w:rsidRPr="00E94009" w:rsidRDefault="00E94009" w:rsidP="007472A8">
      <w:pPr>
        <w:shd w:val="clear" w:color="auto" w:fill="FFFFFF"/>
        <w:spacing w:after="0" w:line="360" w:lineRule="auto"/>
        <w:ind w:firstLine="567"/>
        <w:jc w:val="both"/>
        <w:rPr>
          <w:rFonts w:ascii="Times New Roman" w:eastAsia="Times New Roman" w:hAnsi="Times New Roman" w:cs="Times New Roman"/>
          <w:bCs/>
          <w:iCs/>
          <w:sz w:val="28"/>
          <w:szCs w:val="28"/>
          <w:lang w:eastAsia="x-none"/>
        </w:rPr>
      </w:pPr>
      <w:r w:rsidRPr="00E94009">
        <w:rPr>
          <w:rFonts w:ascii="Times New Roman" w:eastAsia="Times New Roman" w:hAnsi="Times New Roman" w:cs="Times New Roman"/>
          <w:bCs/>
          <w:iCs/>
          <w:sz w:val="28"/>
          <w:szCs w:val="28"/>
          <w:lang w:eastAsia="x-none"/>
        </w:rPr>
        <w:t>Праздничные и выходные дни:</w:t>
      </w:r>
    </w:p>
    <w:p w:rsidR="00E94009" w:rsidRPr="00E94009" w:rsidRDefault="00E94009" w:rsidP="00FB0474">
      <w:pPr>
        <w:numPr>
          <w:ilvl w:val="0"/>
          <w:numId w:val="7"/>
        </w:numPr>
        <w:shd w:val="clear" w:color="auto" w:fill="FFFFFF"/>
        <w:spacing w:after="0" w:line="360" w:lineRule="auto"/>
        <w:ind w:left="567" w:firstLine="567"/>
        <w:jc w:val="both"/>
        <w:rPr>
          <w:rFonts w:ascii="Times New Roman" w:eastAsia="Times New Roman" w:hAnsi="Times New Roman" w:cs="Times New Roman"/>
          <w:bCs/>
          <w:iCs/>
          <w:sz w:val="28"/>
          <w:szCs w:val="28"/>
          <w:lang w:eastAsia="x-none"/>
        </w:rPr>
      </w:pPr>
      <w:r w:rsidRPr="00E94009">
        <w:rPr>
          <w:rFonts w:ascii="Times New Roman" w:eastAsia="Times New Roman" w:hAnsi="Times New Roman" w:cs="Times New Roman"/>
          <w:bCs/>
          <w:iCs/>
          <w:sz w:val="28"/>
          <w:szCs w:val="28"/>
          <w:lang w:eastAsia="x-none"/>
        </w:rPr>
        <w:t>4 ноября – День народного единства;</w:t>
      </w:r>
    </w:p>
    <w:p w:rsidR="00E94009" w:rsidRPr="00E94009" w:rsidRDefault="00E94009" w:rsidP="00FB0474">
      <w:pPr>
        <w:numPr>
          <w:ilvl w:val="0"/>
          <w:numId w:val="7"/>
        </w:numPr>
        <w:shd w:val="clear" w:color="auto" w:fill="FFFFFF"/>
        <w:spacing w:after="0" w:line="360" w:lineRule="auto"/>
        <w:ind w:left="567" w:firstLine="567"/>
        <w:jc w:val="both"/>
        <w:rPr>
          <w:rFonts w:ascii="Times New Roman" w:eastAsia="Times New Roman" w:hAnsi="Times New Roman" w:cs="Times New Roman"/>
          <w:bCs/>
          <w:iCs/>
          <w:sz w:val="28"/>
          <w:szCs w:val="28"/>
          <w:lang w:eastAsia="x-none"/>
        </w:rPr>
      </w:pPr>
      <w:r w:rsidRPr="00E94009">
        <w:rPr>
          <w:rFonts w:ascii="Times New Roman" w:eastAsia="Times New Roman" w:hAnsi="Times New Roman" w:cs="Times New Roman"/>
          <w:bCs/>
          <w:iCs/>
          <w:sz w:val="28"/>
          <w:szCs w:val="28"/>
          <w:lang w:eastAsia="x-none"/>
        </w:rPr>
        <w:t>1, 2, 3, 4, 5, 6 и 8 января – Новогодние каникулы;</w:t>
      </w:r>
    </w:p>
    <w:p w:rsidR="00E94009" w:rsidRPr="00E94009" w:rsidRDefault="00E94009" w:rsidP="00FB0474">
      <w:pPr>
        <w:numPr>
          <w:ilvl w:val="0"/>
          <w:numId w:val="7"/>
        </w:numPr>
        <w:shd w:val="clear" w:color="auto" w:fill="FFFFFF"/>
        <w:spacing w:after="0" w:line="360" w:lineRule="auto"/>
        <w:ind w:left="567" w:firstLine="567"/>
        <w:jc w:val="both"/>
        <w:rPr>
          <w:rFonts w:ascii="Times New Roman" w:eastAsia="Times New Roman" w:hAnsi="Times New Roman" w:cs="Times New Roman"/>
          <w:bCs/>
          <w:iCs/>
          <w:sz w:val="28"/>
          <w:szCs w:val="28"/>
          <w:lang w:eastAsia="x-none"/>
        </w:rPr>
      </w:pPr>
      <w:r w:rsidRPr="00E94009">
        <w:rPr>
          <w:rFonts w:ascii="Times New Roman" w:eastAsia="Times New Roman" w:hAnsi="Times New Roman" w:cs="Times New Roman"/>
          <w:bCs/>
          <w:iCs/>
          <w:sz w:val="28"/>
          <w:szCs w:val="28"/>
          <w:lang w:eastAsia="x-none"/>
        </w:rPr>
        <w:t>7 января – Рождество Христово;</w:t>
      </w:r>
    </w:p>
    <w:p w:rsidR="00E94009" w:rsidRPr="00E94009" w:rsidRDefault="00E94009" w:rsidP="00FB0474">
      <w:pPr>
        <w:numPr>
          <w:ilvl w:val="0"/>
          <w:numId w:val="7"/>
        </w:numPr>
        <w:shd w:val="clear" w:color="auto" w:fill="FFFFFF"/>
        <w:spacing w:after="0" w:line="360" w:lineRule="auto"/>
        <w:ind w:left="567" w:firstLine="567"/>
        <w:jc w:val="both"/>
        <w:rPr>
          <w:rFonts w:ascii="Times New Roman" w:eastAsia="Times New Roman" w:hAnsi="Times New Roman" w:cs="Times New Roman"/>
          <w:bCs/>
          <w:iCs/>
          <w:sz w:val="28"/>
          <w:szCs w:val="28"/>
          <w:lang w:eastAsia="x-none"/>
        </w:rPr>
      </w:pPr>
      <w:r w:rsidRPr="00E94009">
        <w:rPr>
          <w:rFonts w:ascii="Times New Roman" w:eastAsia="Times New Roman" w:hAnsi="Times New Roman" w:cs="Times New Roman"/>
          <w:bCs/>
          <w:iCs/>
          <w:sz w:val="28"/>
          <w:szCs w:val="28"/>
          <w:lang w:eastAsia="x-none"/>
        </w:rPr>
        <w:t>23, 24 февраля – День защитника Отечества;</w:t>
      </w:r>
    </w:p>
    <w:p w:rsidR="00E94009" w:rsidRPr="00E94009" w:rsidRDefault="00E94009" w:rsidP="00FB0474">
      <w:pPr>
        <w:numPr>
          <w:ilvl w:val="0"/>
          <w:numId w:val="7"/>
        </w:numPr>
        <w:shd w:val="clear" w:color="auto" w:fill="FFFFFF"/>
        <w:spacing w:after="0" w:line="360" w:lineRule="auto"/>
        <w:ind w:left="567" w:firstLine="567"/>
        <w:jc w:val="both"/>
        <w:rPr>
          <w:rFonts w:ascii="Times New Roman" w:eastAsia="Times New Roman" w:hAnsi="Times New Roman" w:cs="Times New Roman"/>
          <w:bCs/>
          <w:iCs/>
          <w:sz w:val="28"/>
          <w:szCs w:val="28"/>
          <w:lang w:eastAsia="x-none"/>
        </w:rPr>
      </w:pPr>
      <w:r w:rsidRPr="00E94009">
        <w:rPr>
          <w:rFonts w:ascii="Times New Roman" w:eastAsia="Times New Roman" w:hAnsi="Times New Roman" w:cs="Times New Roman"/>
          <w:bCs/>
          <w:iCs/>
          <w:sz w:val="28"/>
          <w:szCs w:val="28"/>
          <w:lang w:eastAsia="x-none"/>
        </w:rPr>
        <w:t>8 марта – Международный женский день;</w:t>
      </w:r>
    </w:p>
    <w:p w:rsidR="00E94009" w:rsidRPr="00E94009" w:rsidRDefault="00E94009" w:rsidP="00FB0474">
      <w:pPr>
        <w:numPr>
          <w:ilvl w:val="0"/>
          <w:numId w:val="7"/>
        </w:numPr>
        <w:shd w:val="clear" w:color="auto" w:fill="FFFFFF"/>
        <w:spacing w:after="0" w:line="360" w:lineRule="auto"/>
        <w:ind w:left="567" w:firstLine="567"/>
        <w:jc w:val="both"/>
        <w:rPr>
          <w:rFonts w:ascii="Times New Roman" w:eastAsia="Times New Roman" w:hAnsi="Times New Roman" w:cs="Times New Roman"/>
          <w:bCs/>
          <w:iCs/>
          <w:sz w:val="28"/>
          <w:szCs w:val="28"/>
          <w:lang w:eastAsia="x-none"/>
        </w:rPr>
      </w:pPr>
      <w:r w:rsidRPr="00E94009">
        <w:rPr>
          <w:rFonts w:ascii="Times New Roman" w:eastAsia="Times New Roman" w:hAnsi="Times New Roman" w:cs="Times New Roman"/>
          <w:bCs/>
          <w:iCs/>
          <w:sz w:val="28"/>
          <w:szCs w:val="28"/>
          <w:lang w:eastAsia="x-none"/>
        </w:rPr>
        <w:t>1 мая – Праздник Весны и Труда;</w:t>
      </w:r>
    </w:p>
    <w:p w:rsidR="00E94009" w:rsidRPr="00E94009" w:rsidRDefault="00E94009" w:rsidP="00FB0474">
      <w:pPr>
        <w:numPr>
          <w:ilvl w:val="0"/>
          <w:numId w:val="7"/>
        </w:numPr>
        <w:shd w:val="clear" w:color="auto" w:fill="FFFFFF"/>
        <w:spacing w:after="0" w:line="360" w:lineRule="auto"/>
        <w:ind w:left="567" w:firstLine="567"/>
        <w:jc w:val="both"/>
        <w:rPr>
          <w:rFonts w:ascii="Times New Roman" w:eastAsia="Times New Roman" w:hAnsi="Times New Roman" w:cs="Times New Roman"/>
          <w:bCs/>
          <w:iCs/>
          <w:sz w:val="28"/>
          <w:szCs w:val="28"/>
          <w:lang w:eastAsia="x-none"/>
        </w:rPr>
      </w:pPr>
      <w:r w:rsidRPr="00E94009">
        <w:rPr>
          <w:rFonts w:ascii="Times New Roman" w:eastAsia="Times New Roman" w:hAnsi="Times New Roman" w:cs="Times New Roman"/>
          <w:bCs/>
          <w:iCs/>
          <w:sz w:val="28"/>
          <w:szCs w:val="28"/>
          <w:lang w:eastAsia="x-none"/>
        </w:rPr>
        <w:t>9 мая – День Победы;</w:t>
      </w:r>
    </w:p>
    <w:p w:rsidR="00E94009" w:rsidRPr="00E94009" w:rsidRDefault="00E94009" w:rsidP="00FB0474">
      <w:pPr>
        <w:numPr>
          <w:ilvl w:val="0"/>
          <w:numId w:val="7"/>
        </w:numPr>
        <w:shd w:val="clear" w:color="auto" w:fill="FFFFFF"/>
        <w:spacing w:after="0" w:line="360" w:lineRule="auto"/>
        <w:ind w:left="567" w:firstLine="567"/>
        <w:jc w:val="both"/>
        <w:rPr>
          <w:rFonts w:ascii="Times New Roman" w:eastAsia="Times New Roman" w:hAnsi="Times New Roman" w:cs="Times New Roman"/>
          <w:bCs/>
          <w:iCs/>
          <w:sz w:val="28"/>
          <w:szCs w:val="28"/>
          <w:lang w:eastAsia="x-none"/>
        </w:rPr>
      </w:pPr>
      <w:r w:rsidRPr="00E94009">
        <w:rPr>
          <w:rFonts w:ascii="Times New Roman" w:eastAsia="Times New Roman" w:hAnsi="Times New Roman" w:cs="Times New Roman"/>
          <w:bCs/>
          <w:iCs/>
          <w:sz w:val="28"/>
          <w:szCs w:val="28"/>
          <w:lang w:eastAsia="x-none"/>
        </w:rPr>
        <w:t>12 июня – День России.</w:t>
      </w:r>
    </w:p>
    <w:p w:rsidR="00E94009" w:rsidRPr="00E94009" w:rsidRDefault="00E94009" w:rsidP="007472A8">
      <w:pPr>
        <w:shd w:val="clear" w:color="auto" w:fill="FFFFFF"/>
        <w:spacing w:after="0" w:line="360" w:lineRule="auto"/>
        <w:ind w:firstLine="567"/>
        <w:jc w:val="both"/>
        <w:rPr>
          <w:rFonts w:ascii="Times New Roman" w:eastAsia="Times New Roman" w:hAnsi="Times New Roman" w:cs="Times New Roman"/>
          <w:bCs/>
          <w:iCs/>
          <w:sz w:val="28"/>
          <w:szCs w:val="28"/>
          <w:lang w:eastAsia="x-none"/>
        </w:rPr>
      </w:pPr>
      <w:r w:rsidRPr="00E94009">
        <w:rPr>
          <w:rFonts w:ascii="Times New Roman" w:eastAsia="Times New Roman" w:hAnsi="Times New Roman" w:cs="Times New Roman"/>
          <w:bCs/>
          <w:iCs/>
          <w:sz w:val="28"/>
          <w:szCs w:val="28"/>
          <w:lang w:eastAsia="x-none"/>
        </w:rPr>
        <w:t>Продолжительность учебной недели – 6 дней.</w:t>
      </w:r>
    </w:p>
    <w:p w:rsidR="00E94009" w:rsidRPr="00E94009" w:rsidRDefault="00E94009" w:rsidP="007472A8">
      <w:pPr>
        <w:shd w:val="clear" w:color="auto" w:fill="FFFFFF"/>
        <w:spacing w:after="0" w:line="360" w:lineRule="auto"/>
        <w:ind w:firstLine="567"/>
        <w:jc w:val="both"/>
        <w:rPr>
          <w:rFonts w:ascii="Times New Roman" w:eastAsia="Times New Roman" w:hAnsi="Times New Roman" w:cs="Times New Roman"/>
          <w:bCs/>
          <w:iCs/>
          <w:sz w:val="28"/>
          <w:szCs w:val="28"/>
          <w:lang w:eastAsia="x-none"/>
        </w:rPr>
      </w:pPr>
      <w:r w:rsidRPr="00E94009">
        <w:rPr>
          <w:rFonts w:ascii="Times New Roman" w:eastAsia="Times New Roman" w:hAnsi="Times New Roman" w:cs="Times New Roman"/>
          <w:bCs/>
          <w:iCs/>
          <w:sz w:val="28"/>
          <w:szCs w:val="28"/>
          <w:lang w:eastAsia="x-none"/>
        </w:rPr>
        <w:t>Продолжительность занятий – 45 минут.</w:t>
      </w:r>
    </w:p>
    <w:p w:rsidR="00E94009" w:rsidRPr="00E94009" w:rsidRDefault="00E94009" w:rsidP="007472A8">
      <w:pPr>
        <w:shd w:val="clear" w:color="auto" w:fill="FFFFFF"/>
        <w:spacing w:after="0" w:line="360" w:lineRule="auto"/>
        <w:ind w:firstLine="567"/>
        <w:jc w:val="both"/>
        <w:rPr>
          <w:rFonts w:ascii="Times New Roman" w:eastAsia="Times New Roman" w:hAnsi="Times New Roman" w:cs="Times New Roman"/>
          <w:bCs/>
          <w:iCs/>
          <w:sz w:val="28"/>
          <w:szCs w:val="28"/>
          <w:lang w:eastAsia="x-none"/>
        </w:rPr>
      </w:pPr>
      <w:r w:rsidRPr="00E94009">
        <w:rPr>
          <w:rFonts w:ascii="Times New Roman" w:eastAsia="Times New Roman" w:hAnsi="Times New Roman" w:cs="Times New Roman"/>
          <w:bCs/>
          <w:iCs/>
          <w:sz w:val="28"/>
          <w:szCs w:val="28"/>
          <w:lang w:eastAsia="x-none"/>
        </w:rPr>
        <w:t>Перерывы между занятиями – не менее 10 минут.</w:t>
      </w:r>
    </w:p>
    <w:p w:rsidR="007472A8" w:rsidRPr="000B2882" w:rsidRDefault="00E94009" w:rsidP="000B2882">
      <w:pPr>
        <w:shd w:val="clear" w:color="auto" w:fill="FFFFFF"/>
        <w:spacing w:after="0" w:line="360" w:lineRule="auto"/>
        <w:ind w:firstLine="567"/>
        <w:jc w:val="both"/>
        <w:rPr>
          <w:rFonts w:ascii="Times New Roman" w:eastAsia="Times New Roman" w:hAnsi="Times New Roman" w:cs="Times New Roman"/>
          <w:bCs/>
          <w:iCs/>
          <w:sz w:val="28"/>
          <w:szCs w:val="28"/>
          <w:lang w:eastAsia="x-none"/>
        </w:rPr>
      </w:pPr>
      <w:r w:rsidRPr="00E94009">
        <w:rPr>
          <w:rFonts w:ascii="Times New Roman" w:eastAsia="Times New Roman" w:hAnsi="Times New Roman" w:cs="Times New Roman"/>
          <w:bCs/>
          <w:iCs/>
          <w:sz w:val="28"/>
          <w:szCs w:val="28"/>
          <w:lang w:eastAsia="x-none"/>
        </w:rPr>
        <w:t>Сроки проведения промежуточной аттестации: с 15 по 30 мая.</w:t>
      </w:r>
      <w:r w:rsidR="007472A8">
        <w:rPr>
          <w:rFonts w:ascii="Times New Roman" w:eastAsia="Times New Roman" w:hAnsi="Times New Roman" w:cs="Times New Roman"/>
          <w:sz w:val="24"/>
          <w:szCs w:val="24"/>
          <w:lang w:eastAsia="ru-RU"/>
        </w:rPr>
        <w:br w:type="page"/>
      </w:r>
    </w:p>
    <w:p w:rsidR="007472A8" w:rsidRPr="000B2882" w:rsidRDefault="007472A8" w:rsidP="000B2882">
      <w:pPr>
        <w:pStyle w:val="1"/>
        <w:jc w:val="center"/>
        <w:rPr>
          <w:rFonts w:ascii="Times New Roman" w:eastAsia="Times New Roman" w:hAnsi="Times New Roman" w:cs="Times New Roman"/>
          <w:color w:val="auto"/>
          <w:lang w:eastAsia="ru-RU"/>
        </w:rPr>
      </w:pPr>
      <w:bookmarkStart w:id="8" w:name="_Toc501455384"/>
      <w:r w:rsidRPr="000B2882">
        <w:rPr>
          <w:rFonts w:ascii="Times New Roman" w:eastAsia="Times New Roman" w:hAnsi="Times New Roman" w:cs="Times New Roman"/>
          <w:color w:val="auto"/>
          <w:lang w:eastAsia="ru-RU"/>
        </w:rPr>
        <w:lastRenderedPageBreak/>
        <w:t>2.3. Рабочие программы</w:t>
      </w:r>
      <w:bookmarkEnd w:id="8"/>
    </w:p>
    <w:tbl>
      <w:tblPr>
        <w:tblW w:w="0" w:type="auto"/>
        <w:tblInd w:w="5495" w:type="dxa"/>
        <w:tblLook w:val="04A0" w:firstRow="1" w:lastRow="0" w:firstColumn="1" w:lastColumn="0" w:noHBand="0" w:noVBand="1"/>
      </w:tblPr>
      <w:tblGrid>
        <w:gridCol w:w="4075"/>
      </w:tblGrid>
      <w:tr w:rsidR="007472A8" w:rsidRPr="007472A8" w:rsidTr="00BD0C60">
        <w:tc>
          <w:tcPr>
            <w:tcW w:w="4075" w:type="dxa"/>
            <w:hideMark/>
          </w:tcPr>
          <w:p w:rsidR="007472A8" w:rsidRPr="007472A8" w:rsidRDefault="007472A8" w:rsidP="007472A8">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7472A8" w:rsidRPr="007472A8" w:rsidRDefault="007472A8" w:rsidP="007472A8">
      <w:pPr>
        <w:tabs>
          <w:tab w:val="left" w:pos="851"/>
        </w:tabs>
        <w:spacing w:after="0"/>
        <w:ind w:firstLine="709"/>
        <w:jc w:val="both"/>
        <w:rPr>
          <w:rFonts w:ascii="Times New Roman" w:eastAsia="MS Mincho" w:hAnsi="Times New Roman" w:cs="Times New Roman"/>
          <w:color w:val="00B050"/>
          <w:sz w:val="28"/>
          <w:szCs w:val="28"/>
          <w:lang w:eastAsia="ja-JP"/>
        </w:rPr>
      </w:pPr>
    </w:p>
    <w:p w:rsidR="007472A8" w:rsidRPr="007472A8" w:rsidRDefault="007472A8" w:rsidP="007472A8">
      <w:pPr>
        <w:tabs>
          <w:tab w:val="left" w:pos="851"/>
        </w:tabs>
        <w:spacing w:after="0"/>
        <w:ind w:firstLine="709"/>
        <w:jc w:val="both"/>
        <w:rPr>
          <w:rFonts w:ascii="Times New Roman" w:eastAsia="Times New Roman" w:hAnsi="Times New Roman" w:cs="Times New Roman"/>
          <w:color w:val="00B050"/>
          <w:sz w:val="28"/>
          <w:szCs w:val="28"/>
          <w:lang w:eastAsia="ru-RU"/>
        </w:rPr>
      </w:pPr>
    </w:p>
    <w:p w:rsidR="007472A8" w:rsidRPr="007472A8" w:rsidRDefault="007472A8" w:rsidP="007472A8">
      <w:pPr>
        <w:tabs>
          <w:tab w:val="left" w:pos="851"/>
        </w:tabs>
        <w:spacing w:after="0"/>
        <w:ind w:firstLine="709"/>
        <w:jc w:val="both"/>
        <w:rPr>
          <w:rFonts w:ascii="Times New Roman" w:eastAsia="Times New Roman" w:hAnsi="Times New Roman" w:cs="Times New Roman"/>
          <w:color w:val="00B050"/>
          <w:sz w:val="28"/>
          <w:szCs w:val="28"/>
          <w:lang w:eastAsia="ru-RU"/>
        </w:rPr>
      </w:pPr>
    </w:p>
    <w:p w:rsidR="007472A8" w:rsidRPr="007472A8" w:rsidRDefault="007472A8" w:rsidP="007472A8">
      <w:pPr>
        <w:tabs>
          <w:tab w:val="left" w:pos="851"/>
        </w:tabs>
        <w:spacing w:after="0"/>
        <w:ind w:firstLine="709"/>
        <w:jc w:val="both"/>
        <w:rPr>
          <w:rFonts w:ascii="Times New Roman" w:eastAsia="Times New Roman" w:hAnsi="Times New Roman" w:cs="Times New Roman"/>
          <w:color w:val="00B050"/>
          <w:sz w:val="28"/>
          <w:szCs w:val="28"/>
          <w:lang w:eastAsia="ru-RU"/>
        </w:rPr>
      </w:pPr>
    </w:p>
    <w:p w:rsidR="007472A8" w:rsidRPr="007472A8" w:rsidRDefault="007472A8" w:rsidP="007472A8">
      <w:pPr>
        <w:tabs>
          <w:tab w:val="left" w:pos="851"/>
        </w:tabs>
        <w:spacing w:after="0"/>
        <w:ind w:firstLine="709"/>
        <w:jc w:val="both"/>
        <w:rPr>
          <w:rFonts w:ascii="Times New Roman" w:eastAsia="Times New Roman" w:hAnsi="Times New Roman" w:cs="Times New Roman"/>
          <w:color w:val="00B050"/>
          <w:sz w:val="28"/>
          <w:szCs w:val="28"/>
          <w:lang w:eastAsia="ru-RU"/>
        </w:rPr>
      </w:pPr>
    </w:p>
    <w:p w:rsidR="007472A8" w:rsidRPr="007472A8" w:rsidRDefault="007472A8" w:rsidP="007472A8">
      <w:pPr>
        <w:tabs>
          <w:tab w:val="left" w:pos="851"/>
        </w:tabs>
        <w:spacing w:after="0"/>
        <w:ind w:firstLine="709"/>
        <w:jc w:val="both"/>
        <w:rPr>
          <w:rFonts w:ascii="Times New Roman" w:eastAsia="Times New Roman" w:hAnsi="Times New Roman" w:cs="Times New Roman"/>
          <w:color w:val="00B050"/>
          <w:sz w:val="28"/>
          <w:szCs w:val="28"/>
          <w:lang w:eastAsia="ru-RU"/>
        </w:rPr>
      </w:pPr>
    </w:p>
    <w:p w:rsidR="007472A8" w:rsidRPr="007472A8" w:rsidRDefault="007472A8" w:rsidP="007472A8">
      <w:pPr>
        <w:tabs>
          <w:tab w:val="left" w:pos="851"/>
        </w:tabs>
        <w:spacing w:after="0"/>
        <w:ind w:firstLine="709"/>
        <w:jc w:val="both"/>
        <w:rPr>
          <w:rFonts w:ascii="Times New Roman" w:eastAsia="Times New Roman" w:hAnsi="Times New Roman" w:cs="Times New Roman"/>
          <w:color w:val="00B050"/>
          <w:sz w:val="28"/>
          <w:szCs w:val="28"/>
          <w:lang w:eastAsia="ru-RU"/>
        </w:rPr>
      </w:pPr>
    </w:p>
    <w:p w:rsidR="007472A8" w:rsidRPr="007472A8" w:rsidRDefault="007472A8" w:rsidP="007472A8">
      <w:pPr>
        <w:tabs>
          <w:tab w:val="left" w:pos="851"/>
        </w:tabs>
        <w:spacing w:after="0"/>
        <w:ind w:firstLine="709"/>
        <w:jc w:val="both"/>
        <w:rPr>
          <w:rFonts w:ascii="Times New Roman" w:eastAsia="Times New Roman" w:hAnsi="Times New Roman" w:cs="Times New Roman"/>
          <w:color w:val="00B050"/>
          <w:sz w:val="28"/>
          <w:szCs w:val="28"/>
          <w:lang w:eastAsia="ru-RU"/>
        </w:rPr>
      </w:pPr>
    </w:p>
    <w:p w:rsidR="007472A8" w:rsidRPr="007472A8" w:rsidRDefault="007472A8" w:rsidP="007472A8">
      <w:pPr>
        <w:tabs>
          <w:tab w:val="left" w:pos="851"/>
        </w:tabs>
        <w:spacing w:after="0"/>
        <w:ind w:firstLine="709"/>
        <w:jc w:val="both"/>
        <w:rPr>
          <w:rFonts w:ascii="Times New Roman" w:eastAsia="Times New Roman" w:hAnsi="Times New Roman" w:cs="Times New Roman"/>
          <w:color w:val="00B050"/>
          <w:sz w:val="28"/>
          <w:szCs w:val="28"/>
          <w:lang w:eastAsia="ru-RU"/>
        </w:rPr>
      </w:pPr>
    </w:p>
    <w:p w:rsidR="007472A8" w:rsidRPr="007472A8" w:rsidRDefault="007472A8" w:rsidP="007472A8">
      <w:pPr>
        <w:tabs>
          <w:tab w:val="left" w:pos="851"/>
        </w:tabs>
        <w:spacing w:after="0"/>
        <w:ind w:firstLine="709"/>
        <w:jc w:val="both"/>
        <w:rPr>
          <w:rFonts w:ascii="Times New Roman" w:eastAsia="Times New Roman" w:hAnsi="Times New Roman" w:cs="Times New Roman"/>
          <w:color w:val="00B050"/>
          <w:sz w:val="28"/>
          <w:szCs w:val="28"/>
          <w:lang w:eastAsia="ru-RU"/>
        </w:rPr>
      </w:pPr>
    </w:p>
    <w:p w:rsidR="007472A8" w:rsidRPr="007472A8" w:rsidRDefault="007472A8" w:rsidP="007472A8">
      <w:pPr>
        <w:tabs>
          <w:tab w:val="left" w:pos="851"/>
        </w:tabs>
        <w:spacing w:after="0"/>
        <w:ind w:firstLine="709"/>
        <w:jc w:val="both"/>
        <w:rPr>
          <w:rFonts w:ascii="Times New Roman" w:eastAsia="Times New Roman" w:hAnsi="Times New Roman" w:cs="Times New Roman"/>
          <w:color w:val="00B050"/>
          <w:sz w:val="28"/>
          <w:szCs w:val="28"/>
          <w:lang w:eastAsia="ru-RU"/>
        </w:rPr>
      </w:pPr>
    </w:p>
    <w:p w:rsidR="007472A8" w:rsidRPr="007472A8" w:rsidRDefault="007472A8" w:rsidP="007472A8">
      <w:pPr>
        <w:tabs>
          <w:tab w:val="left" w:pos="851"/>
        </w:tabs>
        <w:spacing w:after="0"/>
        <w:ind w:firstLine="709"/>
        <w:jc w:val="both"/>
        <w:rPr>
          <w:rFonts w:ascii="Times New Roman" w:eastAsia="Times New Roman" w:hAnsi="Times New Roman" w:cs="Times New Roman"/>
          <w:color w:val="00B050"/>
          <w:sz w:val="28"/>
          <w:szCs w:val="28"/>
          <w:lang w:eastAsia="ru-RU"/>
        </w:rPr>
      </w:pPr>
    </w:p>
    <w:p w:rsidR="007472A8" w:rsidRPr="007472A8" w:rsidRDefault="007472A8" w:rsidP="007472A8">
      <w:pPr>
        <w:tabs>
          <w:tab w:val="left" w:pos="851"/>
        </w:tabs>
        <w:spacing w:after="0"/>
        <w:ind w:firstLine="709"/>
        <w:jc w:val="both"/>
        <w:rPr>
          <w:rFonts w:ascii="Times New Roman" w:eastAsia="Times New Roman" w:hAnsi="Times New Roman" w:cs="Times New Roman"/>
          <w:color w:val="00B050"/>
          <w:sz w:val="28"/>
          <w:szCs w:val="28"/>
          <w:lang w:eastAsia="ru-RU"/>
        </w:rPr>
      </w:pPr>
    </w:p>
    <w:p w:rsidR="007472A8" w:rsidRPr="007472A8" w:rsidRDefault="007472A8" w:rsidP="007472A8">
      <w:pPr>
        <w:tabs>
          <w:tab w:val="left" w:pos="851"/>
        </w:tabs>
        <w:spacing w:after="0"/>
        <w:ind w:firstLine="709"/>
        <w:jc w:val="both"/>
        <w:rPr>
          <w:rFonts w:ascii="Times New Roman" w:eastAsia="Times New Roman" w:hAnsi="Times New Roman" w:cs="Times New Roman"/>
          <w:color w:val="00B050"/>
          <w:sz w:val="28"/>
          <w:szCs w:val="28"/>
          <w:lang w:eastAsia="ru-RU"/>
        </w:rPr>
      </w:pPr>
    </w:p>
    <w:p w:rsidR="007472A8" w:rsidRPr="007472A8" w:rsidRDefault="007472A8" w:rsidP="007472A8">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7472A8" w:rsidRPr="007472A8" w:rsidRDefault="007472A8" w:rsidP="007472A8">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7472A8" w:rsidRPr="007472A8" w:rsidRDefault="007472A8" w:rsidP="007472A8">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7472A8" w:rsidRPr="007472A8" w:rsidRDefault="007472A8" w:rsidP="007472A8">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Музееведение</w:t>
      </w:r>
      <w:r w:rsidRPr="007472A8">
        <w:rPr>
          <w:rFonts w:ascii="Times New Roman" w:eastAsia="Times New Roman" w:hAnsi="Times New Roman" w:cs="Times New Roman"/>
          <w:color w:val="000000"/>
          <w:sz w:val="28"/>
          <w:szCs w:val="28"/>
          <w:lang w:eastAsia="ru-RU"/>
        </w:rPr>
        <w:t>»,</w:t>
      </w:r>
    </w:p>
    <w:p w:rsidR="00BE7201" w:rsidRDefault="007472A8" w:rsidP="007472A8">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Оленёва Н.Н.</w:t>
      </w:r>
      <w:r w:rsidR="00BE7201">
        <w:rPr>
          <w:rFonts w:ascii="Times New Roman" w:eastAsia="Times New Roman" w:hAnsi="Times New Roman" w:cs="Times New Roman"/>
          <w:color w:val="000000"/>
          <w:sz w:val="28"/>
          <w:szCs w:val="28"/>
          <w:lang w:eastAsia="ru-RU"/>
        </w:rPr>
        <w:t>,</w:t>
      </w:r>
    </w:p>
    <w:p w:rsidR="007472A8" w:rsidRDefault="00BE7201" w:rsidP="007472A8">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год обучения</w:t>
      </w:r>
      <w:r w:rsidR="007472A8" w:rsidRPr="007472A8">
        <w:rPr>
          <w:rFonts w:ascii="Times New Roman" w:eastAsia="Times New Roman" w:hAnsi="Times New Roman" w:cs="Times New Roman"/>
          <w:color w:val="000000"/>
          <w:sz w:val="28"/>
          <w:szCs w:val="28"/>
          <w:lang w:eastAsia="ru-RU"/>
        </w:rPr>
        <w:t>)</w:t>
      </w:r>
    </w:p>
    <w:p w:rsidR="007472A8" w:rsidRDefault="007472A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E7201" w:rsidRPr="00BE7201" w:rsidRDefault="00BE7201" w:rsidP="00BE7201">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BE7201">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A57B6F">
        <w:rPr>
          <w:rFonts w:ascii="Times New Roman" w:eastAsia="Times New Roman" w:hAnsi="Times New Roman" w:cs="Times New Roman"/>
          <w:color w:val="000000"/>
          <w:sz w:val="28"/>
          <w:szCs w:val="28"/>
          <w:lang w:eastAsia="ru-RU"/>
        </w:rPr>
        <w:t xml:space="preserve">младшего и </w:t>
      </w:r>
      <w:r w:rsidRPr="00BE7201">
        <w:rPr>
          <w:rFonts w:ascii="Times New Roman" w:eastAsia="Times New Roman" w:hAnsi="Times New Roman" w:cs="Times New Roman"/>
          <w:color w:val="000000"/>
          <w:sz w:val="28"/>
          <w:szCs w:val="28"/>
          <w:lang w:eastAsia="ru-RU"/>
        </w:rPr>
        <w:t xml:space="preserve">среднего школьного возраста с учетом особенностей их развития.  </w:t>
      </w:r>
    </w:p>
    <w:p w:rsidR="00BE7201" w:rsidRPr="005521A7" w:rsidRDefault="00BE7201" w:rsidP="00BE7201">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5521A7">
        <w:rPr>
          <w:rFonts w:ascii="Times New Roman" w:eastAsia="Times New Roman" w:hAnsi="Times New Roman" w:cs="Times New Roman"/>
          <w:sz w:val="28"/>
          <w:szCs w:val="28"/>
          <w:lang w:eastAsia="ru-RU"/>
        </w:rPr>
        <w:t xml:space="preserve">Занятия проводятся </w:t>
      </w:r>
      <w:r w:rsidR="005521A7" w:rsidRPr="005521A7">
        <w:rPr>
          <w:rFonts w:ascii="Times New Roman" w:eastAsia="Times New Roman" w:hAnsi="Times New Roman" w:cs="Times New Roman"/>
          <w:sz w:val="28"/>
          <w:szCs w:val="28"/>
          <w:lang w:eastAsia="ru-RU"/>
        </w:rPr>
        <w:t>3</w:t>
      </w:r>
      <w:r w:rsidRPr="005521A7">
        <w:rPr>
          <w:rFonts w:ascii="Times New Roman" w:eastAsia="Times New Roman" w:hAnsi="Times New Roman" w:cs="Times New Roman"/>
          <w:sz w:val="28"/>
          <w:szCs w:val="28"/>
          <w:lang w:eastAsia="ru-RU"/>
        </w:rPr>
        <w:t xml:space="preserve"> раза в неделю с нагрузкой </w:t>
      </w:r>
      <w:r w:rsidR="00E5778F">
        <w:rPr>
          <w:rFonts w:ascii="Times New Roman" w:eastAsia="Times New Roman" w:hAnsi="Times New Roman" w:cs="Times New Roman"/>
          <w:sz w:val="28"/>
          <w:szCs w:val="28"/>
          <w:lang w:eastAsia="ru-RU"/>
        </w:rPr>
        <w:t>2</w:t>
      </w:r>
      <w:r w:rsidRPr="005521A7">
        <w:rPr>
          <w:rFonts w:ascii="Times New Roman" w:eastAsia="Times New Roman" w:hAnsi="Times New Roman" w:cs="Times New Roman"/>
          <w:sz w:val="28"/>
          <w:szCs w:val="28"/>
          <w:lang w:eastAsia="ru-RU"/>
        </w:rPr>
        <w:t xml:space="preserve"> час</w:t>
      </w:r>
      <w:r w:rsidR="00E5778F">
        <w:rPr>
          <w:rFonts w:ascii="Times New Roman" w:eastAsia="Times New Roman" w:hAnsi="Times New Roman" w:cs="Times New Roman"/>
          <w:sz w:val="28"/>
          <w:szCs w:val="28"/>
          <w:lang w:eastAsia="ru-RU"/>
        </w:rPr>
        <w:t>а</w:t>
      </w:r>
      <w:r w:rsidRPr="005521A7">
        <w:rPr>
          <w:rFonts w:ascii="Times New Roman" w:eastAsia="Times New Roman" w:hAnsi="Times New Roman" w:cs="Times New Roman"/>
          <w:sz w:val="28"/>
          <w:szCs w:val="28"/>
          <w:lang w:eastAsia="ru-RU"/>
        </w:rPr>
        <w:t>.</w:t>
      </w:r>
    </w:p>
    <w:p w:rsidR="00BE7201" w:rsidRPr="00BE7201" w:rsidRDefault="00BE7201" w:rsidP="00BE7201">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BE7201">
        <w:rPr>
          <w:rFonts w:ascii="Times New Roman" w:eastAsia="Times New Roman" w:hAnsi="Times New Roman" w:cs="Times New Roman"/>
          <w:color w:val="000000"/>
          <w:sz w:val="28"/>
          <w:szCs w:val="28"/>
          <w:lang w:eastAsia="ru-RU"/>
        </w:rPr>
        <w:t xml:space="preserve">Курс рассчитан на </w:t>
      </w:r>
      <w:r w:rsidR="00135679" w:rsidRPr="00135679">
        <w:rPr>
          <w:rFonts w:ascii="Times New Roman" w:eastAsia="Times New Roman" w:hAnsi="Times New Roman" w:cs="Times New Roman"/>
          <w:color w:val="000000"/>
          <w:sz w:val="28"/>
          <w:szCs w:val="28"/>
          <w:lang w:eastAsia="ru-RU"/>
        </w:rPr>
        <w:t>342</w:t>
      </w:r>
      <w:r w:rsidRPr="00BE7201">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а</w:t>
      </w:r>
      <w:r w:rsidRPr="00BE7201">
        <w:rPr>
          <w:rFonts w:ascii="Times New Roman" w:eastAsia="Times New Roman" w:hAnsi="Times New Roman" w:cs="Times New Roman"/>
          <w:color w:val="000000"/>
          <w:sz w:val="28"/>
          <w:szCs w:val="28"/>
          <w:lang w:eastAsia="ru-RU"/>
        </w:rPr>
        <w:t xml:space="preserve"> (в том числе, теоретические занятия – </w:t>
      </w:r>
      <w:r w:rsidR="00135679">
        <w:rPr>
          <w:rFonts w:ascii="Times New Roman" w:eastAsia="Times New Roman" w:hAnsi="Times New Roman" w:cs="Times New Roman"/>
          <w:color w:val="000000"/>
          <w:sz w:val="28"/>
          <w:szCs w:val="28"/>
          <w:lang w:eastAsia="ru-RU"/>
        </w:rPr>
        <w:t>78</w:t>
      </w:r>
      <w:r w:rsidRPr="00BE7201">
        <w:rPr>
          <w:rFonts w:ascii="Times New Roman" w:eastAsia="Times New Roman" w:hAnsi="Times New Roman" w:cs="Times New Roman"/>
          <w:color w:val="000000"/>
          <w:sz w:val="28"/>
          <w:szCs w:val="28"/>
          <w:lang w:eastAsia="ru-RU"/>
        </w:rPr>
        <w:t xml:space="preserve">, практические занятия – </w:t>
      </w:r>
      <w:r w:rsidR="00135679" w:rsidRPr="00135679">
        <w:rPr>
          <w:rFonts w:ascii="Times New Roman" w:eastAsia="Times New Roman" w:hAnsi="Times New Roman" w:cs="Times New Roman"/>
          <w:color w:val="000000"/>
          <w:sz w:val="28"/>
          <w:szCs w:val="28"/>
          <w:lang w:eastAsia="ru-RU"/>
        </w:rPr>
        <w:t>264</w:t>
      </w:r>
      <w:r w:rsidRPr="00BE7201">
        <w:rPr>
          <w:rFonts w:ascii="Times New Roman" w:eastAsia="Times New Roman" w:hAnsi="Times New Roman" w:cs="Times New Roman"/>
          <w:color w:val="000000"/>
          <w:sz w:val="28"/>
          <w:szCs w:val="28"/>
          <w:lang w:eastAsia="ru-RU"/>
        </w:rPr>
        <w:t>).</w:t>
      </w:r>
    </w:p>
    <w:p w:rsidR="00BE7201" w:rsidRDefault="00BE7201" w:rsidP="00BE7201">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BE7201">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22"/>
        <w:gridCol w:w="1654"/>
        <w:gridCol w:w="1654"/>
        <w:gridCol w:w="1654"/>
        <w:gridCol w:w="1654"/>
      </w:tblGrid>
      <w:tr w:rsidR="005521A7" w:rsidRPr="005521A7" w:rsidTr="005521A7">
        <w:trPr>
          <w:cantSplit/>
          <w:trHeight w:val="433"/>
        </w:trPr>
        <w:tc>
          <w:tcPr>
            <w:tcW w:w="1985" w:type="dxa"/>
            <w:tcBorders>
              <w:top w:val="single" w:sz="4" w:space="0" w:color="auto"/>
              <w:left w:val="single" w:sz="4" w:space="0" w:color="auto"/>
              <w:bottom w:val="single" w:sz="4" w:space="0" w:color="auto"/>
              <w:right w:val="single" w:sz="4" w:space="0" w:color="auto"/>
            </w:tcBorders>
          </w:tcPr>
          <w:p w:rsidR="005521A7" w:rsidRPr="005521A7" w:rsidRDefault="005521A7" w:rsidP="005521A7">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Понедельник</w:t>
            </w:r>
          </w:p>
        </w:tc>
        <w:tc>
          <w:tcPr>
            <w:tcW w:w="1322" w:type="dxa"/>
            <w:tcBorders>
              <w:top w:val="single" w:sz="4" w:space="0" w:color="auto"/>
              <w:left w:val="single" w:sz="4" w:space="0" w:color="auto"/>
              <w:bottom w:val="single" w:sz="4" w:space="0" w:color="auto"/>
              <w:right w:val="single" w:sz="4" w:space="0" w:color="auto"/>
            </w:tcBorders>
          </w:tcPr>
          <w:p w:rsidR="005521A7" w:rsidRPr="005521A7" w:rsidRDefault="005521A7" w:rsidP="005521A7">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Вторник</w:t>
            </w:r>
          </w:p>
        </w:tc>
        <w:tc>
          <w:tcPr>
            <w:tcW w:w="1654" w:type="dxa"/>
            <w:tcBorders>
              <w:top w:val="single" w:sz="4" w:space="0" w:color="auto"/>
              <w:left w:val="single" w:sz="4" w:space="0" w:color="auto"/>
              <w:bottom w:val="single" w:sz="4" w:space="0" w:color="auto"/>
              <w:right w:val="single" w:sz="4" w:space="0" w:color="auto"/>
            </w:tcBorders>
          </w:tcPr>
          <w:p w:rsidR="005521A7" w:rsidRPr="005521A7" w:rsidRDefault="005521A7" w:rsidP="005521A7">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Среда</w:t>
            </w:r>
          </w:p>
        </w:tc>
        <w:tc>
          <w:tcPr>
            <w:tcW w:w="1654" w:type="dxa"/>
            <w:tcBorders>
              <w:top w:val="single" w:sz="4" w:space="0" w:color="auto"/>
              <w:left w:val="single" w:sz="4" w:space="0" w:color="auto"/>
              <w:bottom w:val="single" w:sz="4" w:space="0" w:color="auto"/>
              <w:right w:val="single" w:sz="4" w:space="0" w:color="auto"/>
            </w:tcBorders>
          </w:tcPr>
          <w:p w:rsidR="005521A7" w:rsidRPr="005521A7" w:rsidRDefault="005521A7" w:rsidP="005521A7">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Четверг</w:t>
            </w:r>
          </w:p>
        </w:tc>
        <w:tc>
          <w:tcPr>
            <w:tcW w:w="1654" w:type="dxa"/>
            <w:tcBorders>
              <w:top w:val="single" w:sz="4" w:space="0" w:color="auto"/>
              <w:left w:val="single" w:sz="4" w:space="0" w:color="auto"/>
              <w:bottom w:val="single" w:sz="4" w:space="0" w:color="auto"/>
              <w:right w:val="single" w:sz="4" w:space="0" w:color="auto"/>
            </w:tcBorders>
          </w:tcPr>
          <w:p w:rsidR="005521A7" w:rsidRPr="005521A7" w:rsidRDefault="005521A7" w:rsidP="005521A7">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Пятница</w:t>
            </w:r>
          </w:p>
        </w:tc>
        <w:tc>
          <w:tcPr>
            <w:tcW w:w="1654" w:type="dxa"/>
            <w:tcBorders>
              <w:top w:val="single" w:sz="4" w:space="0" w:color="auto"/>
              <w:left w:val="single" w:sz="4" w:space="0" w:color="auto"/>
              <w:bottom w:val="single" w:sz="4" w:space="0" w:color="auto"/>
              <w:right w:val="single" w:sz="4" w:space="0" w:color="auto"/>
            </w:tcBorders>
          </w:tcPr>
          <w:p w:rsidR="005521A7" w:rsidRPr="005521A7" w:rsidRDefault="005521A7" w:rsidP="005521A7">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Суббота</w:t>
            </w:r>
          </w:p>
        </w:tc>
      </w:tr>
      <w:tr w:rsidR="005521A7" w:rsidRPr="005521A7" w:rsidTr="005521A7">
        <w:trPr>
          <w:cantSplit/>
          <w:trHeight w:val="978"/>
        </w:trPr>
        <w:tc>
          <w:tcPr>
            <w:tcW w:w="1985" w:type="dxa"/>
            <w:tcBorders>
              <w:top w:val="single" w:sz="4" w:space="0" w:color="auto"/>
              <w:left w:val="single" w:sz="4" w:space="0" w:color="auto"/>
              <w:bottom w:val="single" w:sz="4" w:space="0" w:color="auto"/>
              <w:right w:val="single" w:sz="4" w:space="0" w:color="auto"/>
            </w:tcBorders>
          </w:tcPr>
          <w:p w:rsidR="005521A7" w:rsidRPr="005521A7" w:rsidRDefault="005521A7" w:rsidP="005521A7">
            <w:pPr>
              <w:spacing w:after="0" w:line="240" w:lineRule="auto"/>
              <w:jc w:val="center"/>
              <w:rPr>
                <w:rFonts w:ascii="Times New Roman" w:eastAsia="Calibri" w:hAnsi="Times New Roman" w:cs="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5521A7" w:rsidRPr="005521A7" w:rsidRDefault="005521A7" w:rsidP="005521A7">
            <w:pPr>
              <w:spacing w:after="0" w:line="240" w:lineRule="auto"/>
              <w:jc w:val="center"/>
              <w:rPr>
                <w:rFonts w:ascii="Times New Roman" w:eastAsia="Calibri"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5521A7" w:rsidRPr="005521A7" w:rsidRDefault="005521A7" w:rsidP="005521A7">
            <w:pPr>
              <w:spacing w:after="0" w:line="240" w:lineRule="auto"/>
              <w:jc w:val="center"/>
              <w:rPr>
                <w:rFonts w:ascii="Times New Roman" w:eastAsia="Calibri" w:hAnsi="Times New Roman" w:cs="Times New Roman"/>
                <w:sz w:val="24"/>
                <w:szCs w:val="24"/>
              </w:rPr>
            </w:pPr>
            <w:r w:rsidRPr="005521A7">
              <w:rPr>
                <w:rFonts w:ascii="Times New Roman" w:eastAsia="Calibri" w:hAnsi="Times New Roman" w:cs="Times New Roman"/>
                <w:sz w:val="24"/>
                <w:szCs w:val="24"/>
              </w:rPr>
              <w:t>15.15-16.00</w:t>
            </w:r>
          </w:p>
          <w:p w:rsidR="005521A7" w:rsidRPr="005521A7" w:rsidRDefault="005521A7" w:rsidP="005521A7">
            <w:pPr>
              <w:spacing w:after="0" w:line="240" w:lineRule="auto"/>
              <w:jc w:val="center"/>
              <w:rPr>
                <w:rFonts w:ascii="Times New Roman" w:eastAsia="Calibri" w:hAnsi="Times New Roman" w:cs="Times New Roman"/>
                <w:sz w:val="24"/>
                <w:szCs w:val="24"/>
              </w:rPr>
            </w:pPr>
            <w:r w:rsidRPr="005521A7">
              <w:rPr>
                <w:rFonts w:ascii="Times New Roman" w:eastAsia="Calibri" w:hAnsi="Times New Roman" w:cs="Times New Roman"/>
                <w:sz w:val="24"/>
                <w:szCs w:val="24"/>
              </w:rPr>
              <w:t>16.10-16.55</w:t>
            </w:r>
          </w:p>
          <w:p w:rsidR="005521A7" w:rsidRPr="005521A7" w:rsidRDefault="005521A7" w:rsidP="005521A7">
            <w:pPr>
              <w:spacing w:after="0" w:line="240" w:lineRule="auto"/>
              <w:jc w:val="center"/>
              <w:rPr>
                <w:rFonts w:ascii="Times New Roman" w:eastAsia="Calibri" w:hAnsi="Times New Roman" w:cs="Times New Roman"/>
                <w:b/>
                <w:sz w:val="24"/>
                <w:szCs w:val="24"/>
              </w:rPr>
            </w:pPr>
          </w:p>
        </w:tc>
        <w:tc>
          <w:tcPr>
            <w:tcW w:w="1654" w:type="dxa"/>
            <w:tcBorders>
              <w:top w:val="single" w:sz="4" w:space="0" w:color="auto"/>
              <w:left w:val="single" w:sz="4" w:space="0" w:color="auto"/>
              <w:bottom w:val="single" w:sz="4" w:space="0" w:color="auto"/>
              <w:right w:val="single" w:sz="4" w:space="0" w:color="auto"/>
            </w:tcBorders>
          </w:tcPr>
          <w:p w:rsidR="005521A7" w:rsidRPr="005521A7" w:rsidRDefault="005521A7" w:rsidP="005521A7">
            <w:pPr>
              <w:spacing w:after="0" w:line="240" w:lineRule="auto"/>
              <w:jc w:val="center"/>
              <w:rPr>
                <w:rFonts w:ascii="Times New Roman" w:eastAsia="Calibri" w:hAnsi="Times New Roman" w:cs="Times New Roman"/>
                <w:sz w:val="24"/>
                <w:szCs w:val="24"/>
              </w:rPr>
            </w:pPr>
            <w:r w:rsidRPr="005521A7">
              <w:rPr>
                <w:rFonts w:ascii="Times New Roman" w:eastAsia="Calibri" w:hAnsi="Times New Roman" w:cs="Times New Roman"/>
                <w:sz w:val="24"/>
                <w:szCs w:val="24"/>
              </w:rPr>
              <w:t>14.30-15.15</w:t>
            </w:r>
          </w:p>
          <w:p w:rsidR="005521A7" w:rsidRPr="005521A7" w:rsidRDefault="005521A7" w:rsidP="005521A7">
            <w:pPr>
              <w:spacing w:after="0" w:line="240" w:lineRule="auto"/>
              <w:jc w:val="center"/>
              <w:rPr>
                <w:rFonts w:ascii="Times New Roman" w:eastAsia="Calibri" w:hAnsi="Times New Roman" w:cs="Times New Roman"/>
                <w:sz w:val="24"/>
                <w:szCs w:val="24"/>
              </w:rPr>
            </w:pPr>
            <w:r w:rsidRPr="005521A7">
              <w:rPr>
                <w:rFonts w:ascii="Times New Roman" w:eastAsia="Calibri" w:hAnsi="Times New Roman" w:cs="Times New Roman"/>
                <w:sz w:val="24"/>
                <w:szCs w:val="24"/>
              </w:rPr>
              <w:t>15.25-16.10</w:t>
            </w:r>
          </w:p>
          <w:p w:rsidR="005521A7" w:rsidRPr="005521A7" w:rsidRDefault="005521A7" w:rsidP="005521A7">
            <w:pPr>
              <w:spacing w:after="0" w:line="240" w:lineRule="auto"/>
              <w:jc w:val="center"/>
              <w:rPr>
                <w:rFonts w:ascii="Times New Roman" w:eastAsia="Calibri" w:hAnsi="Times New Roman" w:cs="Times New Roman"/>
                <w:b/>
                <w:sz w:val="24"/>
                <w:szCs w:val="24"/>
              </w:rPr>
            </w:pPr>
          </w:p>
        </w:tc>
        <w:tc>
          <w:tcPr>
            <w:tcW w:w="1654" w:type="dxa"/>
            <w:tcBorders>
              <w:top w:val="single" w:sz="4" w:space="0" w:color="auto"/>
              <w:left w:val="single" w:sz="4" w:space="0" w:color="auto"/>
              <w:bottom w:val="single" w:sz="4" w:space="0" w:color="auto"/>
              <w:right w:val="single" w:sz="4" w:space="0" w:color="auto"/>
            </w:tcBorders>
          </w:tcPr>
          <w:p w:rsidR="005521A7" w:rsidRPr="005521A7" w:rsidRDefault="005521A7" w:rsidP="005521A7">
            <w:pPr>
              <w:spacing w:after="0" w:line="240" w:lineRule="auto"/>
              <w:jc w:val="center"/>
              <w:rPr>
                <w:rFonts w:ascii="Times New Roman" w:eastAsia="Calibri" w:hAnsi="Times New Roman" w:cs="Times New Roman"/>
                <w:sz w:val="24"/>
                <w:szCs w:val="24"/>
              </w:rPr>
            </w:pPr>
            <w:r w:rsidRPr="005521A7">
              <w:rPr>
                <w:rFonts w:ascii="Times New Roman" w:eastAsia="Calibri" w:hAnsi="Times New Roman" w:cs="Times New Roman"/>
                <w:sz w:val="24"/>
                <w:szCs w:val="24"/>
              </w:rPr>
              <w:t>14.30-15.15</w:t>
            </w:r>
          </w:p>
          <w:p w:rsidR="005521A7" w:rsidRPr="005521A7" w:rsidRDefault="005521A7" w:rsidP="005521A7">
            <w:pPr>
              <w:spacing w:after="0" w:line="240" w:lineRule="auto"/>
              <w:jc w:val="center"/>
              <w:rPr>
                <w:rFonts w:ascii="Times New Roman" w:eastAsia="Calibri" w:hAnsi="Times New Roman" w:cs="Times New Roman"/>
                <w:sz w:val="24"/>
                <w:szCs w:val="24"/>
              </w:rPr>
            </w:pPr>
            <w:r w:rsidRPr="005521A7">
              <w:rPr>
                <w:rFonts w:ascii="Times New Roman" w:eastAsia="Calibri" w:hAnsi="Times New Roman" w:cs="Times New Roman"/>
                <w:sz w:val="24"/>
                <w:szCs w:val="24"/>
              </w:rPr>
              <w:t>15.25-16.10</w:t>
            </w:r>
          </w:p>
          <w:p w:rsidR="005521A7" w:rsidRPr="005521A7" w:rsidRDefault="005521A7" w:rsidP="005521A7">
            <w:pPr>
              <w:spacing w:after="0" w:line="240" w:lineRule="auto"/>
              <w:jc w:val="center"/>
              <w:rPr>
                <w:rFonts w:ascii="Times New Roman" w:eastAsia="Calibri"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vAlign w:val="center"/>
          </w:tcPr>
          <w:p w:rsidR="005521A7" w:rsidRPr="005521A7" w:rsidRDefault="005521A7" w:rsidP="005521A7">
            <w:pPr>
              <w:spacing w:after="0" w:line="240" w:lineRule="auto"/>
              <w:jc w:val="center"/>
              <w:rPr>
                <w:rFonts w:ascii="Times New Roman" w:eastAsia="Calibri" w:hAnsi="Times New Roman" w:cs="Times New Roman"/>
                <w:sz w:val="24"/>
                <w:szCs w:val="24"/>
              </w:rPr>
            </w:pPr>
          </w:p>
        </w:tc>
      </w:tr>
    </w:tbl>
    <w:p w:rsidR="005521A7" w:rsidRDefault="005521A7" w:rsidP="00BE7201">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p>
    <w:p w:rsidR="00BE7201" w:rsidRDefault="002F76A2" w:rsidP="00FB0474">
      <w:pPr>
        <w:pStyle w:val="a3"/>
        <w:numPr>
          <w:ilvl w:val="0"/>
          <w:numId w:val="8"/>
        </w:num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Учебно-тематический план по курсу</w:t>
      </w:r>
    </w:p>
    <w:p w:rsidR="002F76A2" w:rsidRDefault="002F76A2" w:rsidP="002F76A2">
      <w:p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«Музей – хранитель наследия веков» 1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2853"/>
        <w:gridCol w:w="919"/>
        <w:gridCol w:w="1136"/>
        <w:gridCol w:w="1492"/>
        <w:gridCol w:w="2956"/>
      </w:tblGrid>
      <w:tr w:rsidR="00135679" w:rsidRPr="00135679" w:rsidTr="00135679">
        <w:tc>
          <w:tcPr>
            <w:tcW w:w="0" w:type="auto"/>
            <w:vMerge w:val="restart"/>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b/>
                <w:sz w:val="28"/>
                <w:szCs w:val="28"/>
                <w:lang w:eastAsia="ru-RU"/>
              </w:rPr>
            </w:pPr>
            <w:r w:rsidRPr="00135679">
              <w:rPr>
                <w:rFonts w:ascii="Times New Roman" w:eastAsia="Times New Roman" w:hAnsi="Times New Roman" w:cs="Times New Roman"/>
                <w:b/>
                <w:sz w:val="28"/>
                <w:szCs w:val="28"/>
                <w:lang w:eastAsia="ru-RU"/>
              </w:rPr>
              <w:t>№</w:t>
            </w:r>
          </w:p>
        </w:tc>
        <w:tc>
          <w:tcPr>
            <w:tcW w:w="2853" w:type="dxa"/>
            <w:vMerge w:val="restart"/>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b/>
                <w:sz w:val="28"/>
                <w:szCs w:val="28"/>
                <w:lang w:eastAsia="ru-RU"/>
              </w:rPr>
            </w:pPr>
            <w:r w:rsidRPr="00135679">
              <w:rPr>
                <w:rFonts w:ascii="Times New Roman" w:eastAsia="Times New Roman" w:hAnsi="Times New Roman" w:cs="Times New Roman"/>
                <w:b/>
                <w:sz w:val="28"/>
                <w:szCs w:val="28"/>
                <w:lang w:eastAsia="ru-RU"/>
              </w:rPr>
              <w:t xml:space="preserve">Тема </w:t>
            </w:r>
          </w:p>
        </w:tc>
        <w:tc>
          <w:tcPr>
            <w:tcW w:w="3547" w:type="dxa"/>
            <w:gridSpan w:val="3"/>
            <w:tcBorders>
              <w:top w:val="single" w:sz="4" w:space="0" w:color="000000"/>
              <w:left w:val="single" w:sz="4" w:space="0" w:color="000000"/>
              <w:bottom w:val="single" w:sz="4" w:space="0" w:color="000000"/>
              <w:right w:val="single" w:sz="4" w:space="0" w:color="000000"/>
            </w:tcBorders>
            <w:hideMark/>
          </w:tcPr>
          <w:p w:rsidR="00135679" w:rsidRPr="00135679" w:rsidRDefault="00135679" w:rsidP="00AC715C">
            <w:pPr>
              <w:spacing w:after="0" w:line="240" w:lineRule="auto"/>
              <w:jc w:val="center"/>
              <w:rPr>
                <w:rFonts w:ascii="Times New Roman" w:eastAsia="Times New Roman" w:hAnsi="Times New Roman" w:cs="Times New Roman"/>
                <w:b/>
                <w:sz w:val="28"/>
                <w:szCs w:val="28"/>
                <w:lang w:eastAsia="ru-RU"/>
              </w:rPr>
            </w:pPr>
            <w:r w:rsidRPr="00135679">
              <w:rPr>
                <w:rFonts w:ascii="Times New Roman" w:eastAsia="Times New Roman" w:hAnsi="Times New Roman" w:cs="Times New Roman"/>
                <w:b/>
                <w:sz w:val="28"/>
                <w:szCs w:val="28"/>
                <w:lang w:eastAsia="ru-RU"/>
              </w:rPr>
              <w:t>Количество часов</w:t>
            </w:r>
          </w:p>
        </w:tc>
        <w:tc>
          <w:tcPr>
            <w:tcW w:w="0" w:type="auto"/>
            <w:vMerge w:val="restart"/>
            <w:tcBorders>
              <w:top w:val="single" w:sz="4" w:space="0" w:color="000000"/>
              <w:left w:val="single" w:sz="4" w:space="0" w:color="000000"/>
              <w:right w:val="single" w:sz="4" w:space="0" w:color="000000"/>
            </w:tcBorders>
          </w:tcPr>
          <w:p w:rsidR="00135679" w:rsidRPr="00135679" w:rsidRDefault="00135679" w:rsidP="00AC715C">
            <w:pPr>
              <w:spacing w:after="0" w:line="240" w:lineRule="auto"/>
              <w:jc w:val="center"/>
              <w:rPr>
                <w:rFonts w:ascii="Times New Roman" w:eastAsia="Times New Roman" w:hAnsi="Times New Roman" w:cs="Times New Roman"/>
                <w:b/>
                <w:sz w:val="28"/>
                <w:szCs w:val="28"/>
                <w:lang w:eastAsia="ru-RU"/>
              </w:rPr>
            </w:pPr>
            <w:r w:rsidRPr="00135679">
              <w:rPr>
                <w:rFonts w:ascii="Times New Roman" w:eastAsia="Times New Roman" w:hAnsi="Times New Roman" w:cs="Times New Roman"/>
                <w:b/>
                <w:sz w:val="28"/>
                <w:szCs w:val="28"/>
                <w:lang w:eastAsia="ru-RU"/>
              </w:rPr>
              <w:t>Формы аттестации</w:t>
            </w:r>
          </w:p>
          <w:p w:rsidR="00135679" w:rsidRPr="00135679" w:rsidRDefault="00135679" w:rsidP="00AC715C">
            <w:pPr>
              <w:spacing w:after="0" w:line="240" w:lineRule="auto"/>
              <w:jc w:val="center"/>
              <w:rPr>
                <w:rFonts w:ascii="Times New Roman" w:eastAsia="Times New Roman" w:hAnsi="Times New Roman" w:cs="Times New Roman"/>
                <w:b/>
                <w:sz w:val="28"/>
                <w:szCs w:val="28"/>
                <w:lang w:eastAsia="ru-RU"/>
              </w:rPr>
            </w:pPr>
            <w:r w:rsidRPr="00135679">
              <w:rPr>
                <w:rFonts w:ascii="Times New Roman" w:eastAsia="Times New Roman" w:hAnsi="Times New Roman" w:cs="Times New Roman"/>
                <w:b/>
                <w:sz w:val="28"/>
                <w:szCs w:val="28"/>
                <w:lang w:eastAsia="ru-RU"/>
              </w:rPr>
              <w:t>(контроля)</w:t>
            </w:r>
          </w:p>
        </w:tc>
      </w:tr>
      <w:tr w:rsidR="00135679" w:rsidRPr="00135679" w:rsidTr="0013567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679" w:rsidRPr="00135679" w:rsidRDefault="00135679" w:rsidP="00135679">
            <w:pPr>
              <w:spacing w:after="0" w:line="240" w:lineRule="auto"/>
              <w:rPr>
                <w:rFonts w:ascii="Times New Roman" w:eastAsia="Times New Roman" w:hAnsi="Times New Roman" w:cs="Times New Roman"/>
                <w:b/>
                <w:sz w:val="28"/>
                <w:szCs w:val="28"/>
                <w:lang w:eastAsia="ru-RU"/>
              </w:rPr>
            </w:pPr>
          </w:p>
        </w:tc>
        <w:tc>
          <w:tcPr>
            <w:tcW w:w="2853" w:type="dxa"/>
            <w:vMerge/>
            <w:tcBorders>
              <w:top w:val="single" w:sz="4" w:space="0" w:color="000000"/>
              <w:left w:val="single" w:sz="4" w:space="0" w:color="000000"/>
              <w:bottom w:val="single" w:sz="4" w:space="0" w:color="000000"/>
              <w:right w:val="single" w:sz="4" w:space="0" w:color="000000"/>
            </w:tcBorders>
            <w:vAlign w:val="center"/>
            <w:hideMark/>
          </w:tcPr>
          <w:p w:rsidR="00135679" w:rsidRPr="00135679" w:rsidRDefault="00135679" w:rsidP="00135679">
            <w:pPr>
              <w:spacing w:after="0" w:line="240" w:lineRule="auto"/>
              <w:rPr>
                <w:rFonts w:ascii="Times New Roman" w:eastAsia="Times New Roman" w:hAnsi="Times New Roman" w:cs="Times New Roman"/>
                <w:b/>
                <w:sz w:val="28"/>
                <w:szCs w:val="28"/>
                <w:lang w:eastAsia="ru-RU"/>
              </w:rPr>
            </w:pPr>
          </w:p>
        </w:tc>
        <w:tc>
          <w:tcPr>
            <w:tcW w:w="919"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b/>
                <w:sz w:val="28"/>
                <w:szCs w:val="28"/>
                <w:lang w:eastAsia="ru-RU"/>
              </w:rPr>
            </w:pPr>
            <w:r w:rsidRPr="00135679">
              <w:rPr>
                <w:rFonts w:ascii="Times New Roman" w:eastAsia="Times New Roman" w:hAnsi="Times New Roman" w:cs="Times New Roman"/>
                <w:b/>
                <w:sz w:val="28"/>
                <w:szCs w:val="28"/>
                <w:lang w:eastAsia="ru-RU"/>
              </w:rPr>
              <w:t xml:space="preserve">Всего </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b/>
                <w:sz w:val="28"/>
                <w:szCs w:val="28"/>
                <w:lang w:eastAsia="ru-RU"/>
              </w:rPr>
            </w:pPr>
            <w:r w:rsidRPr="00135679">
              <w:rPr>
                <w:rFonts w:ascii="Times New Roman" w:eastAsia="Times New Roman" w:hAnsi="Times New Roman" w:cs="Times New Roman"/>
                <w:b/>
                <w:sz w:val="28"/>
                <w:szCs w:val="28"/>
                <w:lang w:eastAsia="ru-RU"/>
              </w:rPr>
              <w:t xml:space="preserve">Теория </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b/>
                <w:sz w:val="28"/>
                <w:szCs w:val="28"/>
                <w:lang w:eastAsia="ru-RU"/>
              </w:rPr>
            </w:pPr>
            <w:r w:rsidRPr="00135679">
              <w:rPr>
                <w:rFonts w:ascii="Times New Roman" w:eastAsia="Times New Roman" w:hAnsi="Times New Roman" w:cs="Times New Roman"/>
                <w:b/>
                <w:sz w:val="28"/>
                <w:szCs w:val="28"/>
                <w:lang w:eastAsia="ru-RU"/>
              </w:rPr>
              <w:t xml:space="preserve">Практика </w:t>
            </w:r>
          </w:p>
        </w:tc>
        <w:tc>
          <w:tcPr>
            <w:tcW w:w="0" w:type="auto"/>
            <w:vMerge/>
            <w:tcBorders>
              <w:left w:val="single" w:sz="4" w:space="0" w:color="000000"/>
              <w:bottom w:val="single" w:sz="4" w:space="0" w:color="000000"/>
              <w:right w:val="single" w:sz="4" w:space="0" w:color="000000"/>
            </w:tcBorders>
          </w:tcPr>
          <w:p w:rsidR="00135679" w:rsidRPr="00135679" w:rsidRDefault="00135679" w:rsidP="00135679">
            <w:pPr>
              <w:spacing w:after="0" w:line="240" w:lineRule="auto"/>
              <w:rPr>
                <w:rFonts w:ascii="Times New Roman" w:eastAsia="Times New Roman" w:hAnsi="Times New Roman" w:cs="Times New Roman"/>
                <w:b/>
                <w:sz w:val="28"/>
                <w:szCs w:val="28"/>
                <w:lang w:eastAsia="ru-RU"/>
              </w:rPr>
            </w:pPr>
          </w:p>
        </w:tc>
      </w:tr>
      <w:tr w:rsidR="00135679" w:rsidRPr="00135679" w:rsidTr="00135679">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1</w:t>
            </w:r>
          </w:p>
        </w:tc>
        <w:tc>
          <w:tcPr>
            <w:tcW w:w="2853"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Исторические предпосылки возникновения музеев.</w:t>
            </w:r>
          </w:p>
        </w:tc>
        <w:tc>
          <w:tcPr>
            <w:tcW w:w="919"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Сочинение  «Наследие, которым я дорожу»</w:t>
            </w:r>
          </w:p>
        </w:tc>
      </w:tr>
      <w:tr w:rsidR="00135679" w:rsidRPr="00135679" w:rsidTr="00135679">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2</w:t>
            </w:r>
          </w:p>
        </w:tc>
        <w:tc>
          <w:tcPr>
            <w:tcW w:w="2853"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Музей в школе – хранитель памяти.</w:t>
            </w:r>
          </w:p>
        </w:tc>
        <w:tc>
          <w:tcPr>
            <w:tcW w:w="919"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План работы на год.</w:t>
            </w:r>
          </w:p>
        </w:tc>
      </w:tr>
      <w:tr w:rsidR="00135679" w:rsidRPr="00135679" w:rsidTr="00135679">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3</w:t>
            </w:r>
          </w:p>
        </w:tc>
        <w:tc>
          <w:tcPr>
            <w:tcW w:w="2853"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Фонды школьного музея.</w:t>
            </w:r>
          </w:p>
        </w:tc>
        <w:tc>
          <w:tcPr>
            <w:tcW w:w="919"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Игра – практикум</w:t>
            </w:r>
          </w:p>
        </w:tc>
      </w:tr>
      <w:tr w:rsidR="00135679" w:rsidRPr="00135679" w:rsidTr="00135679">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4</w:t>
            </w:r>
          </w:p>
        </w:tc>
        <w:tc>
          <w:tcPr>
            <w:tcW w:w="2853"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Экспонат. Информационный потенциал музейного экспоната</w:t>
            </w:r>
          </w:p>
        </w:tc>
        <w:tc>
          <w:tcPr>
            <w:tcW w:w="919"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Инвентарная  книга собственного «домашнего музея»</w:t>
            </w:r>
          </w:p>
        </w:tc>
      </w:tr>
      <w:tr w:rsidR="00135679" w:rsidRPr="00135679" w:rsidTr="00135679">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5</w:t>
            </w:r>
          </w:p>
        </w:tc>
        <w:tc>
          <w:tcPr>
            <w:tcW w:w="2853"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Музейная экспозиция.</w:t>
            </w:r>
          </w:p>
        </w:tc>
        <w:tc>
          <w:tcPr>
            <w:tcW w:w="919"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Игра – практикум</w:t>
            </w:r>
          </w:p>
        </w:tc>
      </w:tr>
      <w:tr w:rsidR="00135679" w:rsidRPr="00135679" w:rsidTr="00135679">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6</w:t>
            </w:r>
          </w:p>
        </w:tc>
        <w:tc>
          <w:tcPr>
            <w:tcW w:w="2853"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Приемы оформления сменной экспозиции.</w:t>
            </w:r>
          </w:p>
        </w:tc>
        <w:tc>
          <w:tcPr>
            <w:tcW w:w="919"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Проект  сменной экспозиции</w:t>
            </w:r>
          </w:p>
        </w:tc>
      </w:tr>
      <w:tr w:rsidR="00135679" w:rsidRPr="00135679" w:rsidTr="00135679">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7</w:t>
            </w:r>
          </w:p>
        </w:tc>
        <w:tc>
          <w:tcPr>
            <w:tcW w:w="2853"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 xml:space="preserve">Сбор и обработка воспоминаний.  </w:t>
            </w:r>
          </w:p>
        </w:tc>
        <w:tc>
          <w:tcPr>
            <w:tcW w:w="919"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Анкетирование  и интервьюирование</w:t>
            </w:r>
          </w:p>
        </w:tc>
      </w:tr>
      <w:tr w:rsidR="00135679" w:rsidRPr="00135679" w:rsidTr="00135679">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853"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Семья. Семейные архивы.</w:t>
            </w:r>
          </w:p>
        </w:tc>
        <w:tc>
          <w:tcPr>
            <w:tcW w:w="919"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14</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Запись воспоминаний</w:t>
            </w:r>
          </w:p>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Составление родословных таблиц</w:t>
            </w:r>
          </w:p>
        </w:tc>
      </w:tr>
      <w:tr w:rsidR="00135679" w:rsidRPr="00135679" w:rsidTr="00135679">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853"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 xml:space="preserve">Школьный двор, микрорайон и его </w:t>
            </w:r>
            <w:r w:rsidRPr="00135679">
              <w:rPr>
                <w:rFonts w:ascii="Times New Roman" w:eastAsia="Times New Roman" w:hAnsi="Times New Roman" w:cs="Times New Roman"/>
                <w:sz w:val="28"/>
                <w:szCs w:val="28"/>
                <w:lang w:eastAsia="ru-RU"/>
              </w:rPr>
              <w:lastRenderedPageBreak/>
              <w:t>ближайшее окружение.</w:t>
            </w:r>
          </w:p>
        </w:tc>
        <w:tc>
          <w:tcPr>
            <w:tcW w:w="919"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lastRenderedPageBreak/>
              <w:t>14</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План  – схема микрорайона школы</w:t>
            </w:r>
          </w:p>
        </w:tc>
      </w:tr>
      <w:tr w:rsidR="00135679" w:rsidRPr="00135679" w:rsidTr="00135679">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853"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Проект экспозиции, посвященной истории школы</w:t>
            </w:r>
          </w:p>
        </w:tc>
        <w:tc>
          <w:tcPr>
            <w:tcW w:w="919"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16</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Анкетирование  и интервьюирование учащихся школы на тему: «Какой должна быть экспозиция о школе?»</w:t>
            </w:r>
          </w:p>
        </w:tc>
      </w:tr>
      <w:tr w:rsidR="00135679" w:rsidRPr="00135679" w:rsidTr="00135679">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35679">
              <w:rPr>
                <w:rFonts w:ascii="Times New Roman" w:eastAsia="Times New Roman" w:hAnsi="Times New Roman" w:cs="Times New Roman"/>
                <w:sz w:val="28"/>
                <w:szCs w:val="28"/>
                <w:lang w:eastAsia="ru-RU"/>
              </w:rPr>
              <w:t>1</w:t>
            </w:r>
          </w:p>
        </w:tc>
        <w:tc>
          <w:tcPr>
            <w:tcW w:w="2853"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Основы безопасности при проведении экскурсий, туристских походов и экспедиций</w:t>
            </w:r>
          </w:p>
        </w:tc>
        <w:tc>
          <w:tcPr>
            <w:tcW w:w="919"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Игры на темы: «Что делать в случае ….(задымления, обнаружения очагов возгорания …?», «Действия в чрезвычайной ситуации во время экскурсии, на туристской прогулке, в походе, экспедиции», «Правила перехода улицы».</w:t>
            </w:r>
          </w:p>
        </w:tc>
      </w:tr>
      <w:tr w:rsidR="00135679" w:rsidRPr="00135679" w:rsidTr="00135679">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35679">
              <w:rPr>
                <w:rFonts w:ascii="Times New Roman" w:eastAsia="Times New Roman" w:hAnsi="Times New Roman" w:cs="Times New Roman"/>
                <w:sz w:val="28"/>
                <w:szCs w:val="28"/>
                <w:lang w:eastAsia="ru-RU"/>
              </w:rPr>
              <w:t>2</w:t>
            </w:r>
          </w:p>
        </w:tc>
        <w:tc>
          <w:tcPr>
            <w:tcW w:w="2853"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Туристское снаряжение и уход за ним.</w:t>
            </w:r>
          </w:p>
        </w:tc>
        <w:tc>
          <w:tcPr>
            <w:tcW w:w="919"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Практикум «Палатка»</w:t>
            </w:r>
          </w:p>
        </w:tc>
      </w:tr>
      <w:tr w:rsidR="00135679" w:rsidRPr="00135679" w:rsidTr="00135679">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35679">
              <w:rPr>
                <w:rFonts w:ascii="Times New Roman" w:eastAsia="Times New Roman" w:hAnsi="Times New Roman" w:cs="Times New Roman"/>
                <w:sz w:val="28"/>
                <w:szCs w:val="28"/>
                <w:lang w:eastAsia="ru-RU"/>
              </w:rPr>
              <w:t>3</w:t>
            </w:r>
          </w:p>
        </w:tc>
        <w:tc>
          <w:tcPr>
            <w:tcW w:w="2853"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Туристская группа на прогулке (экскурсии, в походе, экспедиции).</w:t>
            </w:r>
          </w:p>
        </w:tc>
        <w:tc>
          <w:tcPr>
            <w:tcW w:w="919"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20</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16</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 xml:space="preserve">Зачет </w:t>
            </w:r>
          </w:p>
        </w:tc>
      </w:tr>
      <w:tr w:rsidR="00135679" w:rsidRPr="00135679" w:rsidTr="00135679">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35679">
              <w:rPr>
                <w:rFonts w:ascii="Times New Roman" w:eastAsia="Times New Roman" w:hAnsi="Times New Roman" w:cs="Times New Roman"/>
                <w:sz w:val="28"/>
                <w:szCs w:val="28"/>
                <w:lang w:eastAsia="ru-RU"/>
              </w:rPr>
              <w:t>4</w:t>
            </w:r>
          </w:p>
        </w:tc>
        <w:tc>
          <w:tcPr>
            <w:tcW w:w="2853"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Правила организации и проведения похода, экспедиции.</w:t>
            </w:r>
          </w:p>
        </w:tc>
        <w:tc>
          <w:tcPr>
            <w:tcW w:w="919"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20</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16</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Индивидуальный  отчет по этапам экспедиции</w:t>
            </w:r>
          </w:p>
        </w:tc>
      </w:tr>
      <w:tr w:rsidR="00135679" w:rsidRPr="00135679" w:rsidTr="00135679">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853"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Организация школьного музея.</w:t>
            </w:r>
          </w:p>
        </w:tc>
        <w:tc>
          <w:tcPr>
            <w:tcW w:w="919"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Выборы исполнительных органов школьного музея</w:t>
            </w:r>
          </w:p>
        </w:tc>
      </w:tr>
      <w:tr w:rsidR="00135679" w:rsidRPr="00135679" w:rsidTr="00135679">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853"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Пути овладения культурой общения.</w:t>
            </w:r>
          </w:p>
        </w:tc>
        <w:tc>
          <w:tcPr>
            <w:tcW w:w="919"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Таблица сравнения</w:t>
            </w:r>
          </w:p>
        </w:tc>
      </w:tr>
      <w:tr w:rsidR="00135679" w:rsidRPr="00135679" w:rsidTr="00135679">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853"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Развитие творческой активности</w:t>
            </w:r>
          </w:p>
        </w:tc>
        <w:tc>
          <w:tcPr>
            <w:tcW w:w="919"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0</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 xml:space="preserve">Конкурсы  «Открытки для ветеранов», «Подарки для ветеранов», «Ветераны в нашей </w:t>
            </w:r>
            <w:r w:rsidRPr="00135679">
              <w:rPr>
                <w:rFonts w:ascii="Times New Roman" w:eastAsia="Times New Roman" w:hAnsi="Times New Roman" w:cs="Times New Roman"/>
                <w:sz w:val="28"/>
                <w:szCs w:val="28"/>
                <w:lang w:eastAsia="ru-RU"/>
              </w:rPr>
              <w:lastRenderedPageBreak/>
              <w:t>семье»</w:t>
            </w:r>
          </w:p>
        </w:tc>
      </w:tr>
      <w:tr w:rsidR="00135679" w:rsidRPr="00135679" w:rsidTr="00135679">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p>
        </w:tc>
        <w:tc>
          <w:tcPr>
            <w:tcW w:w="2853"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 xml:space="preserve">Психолого-педагогическая диагностика занимающихся </w:t>
            </w:r>
          </w:p>
        </w:tc>
        <w:tc>
          <w:tcPr>
            <w:tcW w:w="919"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0</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 xml:space="preserve">Диагностика </w:t>
            </w:r>
          </w:p>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 xml:space="preserve">Тесты </w:t>
            </w:r>
          </w:p>
        </w:tc>
      </w:tr>
      <w:tr w:rsidR="00135679" w:rsidRPr="00135679" w:rsidTr="00135679">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853"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Подведение итогов года.</w:t>
            </w:r>
          </w:p>
        </w:tc>
        <w:tc>
          <w:tcPr>
            <w:tcW w:w="919"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0</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Индивидуальные  проекты</w:t>
            </w:r>
          </w:p>
        </w:tc>
      </w:tr>
      <w:tr w:rsidR="00135679" w:rsidRPr="00135679" w:rsidTr="00135679">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853"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Календарь традиций школьного музея</w:t>
            </w:r>
          </w:p>
        </w:tc>
        <w:tc>
          <w:tcPr>
            <w:tcW w:w="919" w:type="dxa"/>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126</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26</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100</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Летопись  детского объединения «Друзья музея»</w:t>
            </w:r>
          </w:p>
        </w:tc>
      </w:tr>
      <w:tr w:rsidR="00135679" w:rsidRPr="00135679" w:rsidTr="00135679">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p>
        </w:tc>
        <w:tc>
          <w:tcPr>
            <w:tcW w:w="2853"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Всего часов</w:t>
            </w:r>
          </w:p>
        </w:tc>
        <w:tc>
          <w:tcPr>
            <w:tcW w:w="919" w:type="dxa"/>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342</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78</w:t>
            </w:r>
          </w:p>
        </w:tc>
        <w:tc>
          <w:tcPr>
            <w:tcW w:w="0" w:type="auto"/>
            <w:tcBorders>
              <w:top w:val="single" w:sz="4" w:space="0" w:color="000000"/>
              <w:left w:val="single" w:sz="4" w:space="0" w:color="000000"/>
              <w:bottom w:val="single" w:sz="4" w:space="0" w:color="000000"/>
              <w:right w:val="single" w:sz="4" w:space="0" w:color="000000"/>
            </w:tcBorders>
            <w:hideMark/>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264</w:t>
            </w:r>
          </w:p>
        </w:tc>
        <w:tc>
          <w:tcPr>
            <w:tcW w:w="0" w:type="auto"/>
            <w:tcBorders>
              <w:top w:val="single" w:sz="4" w:space="0" w:color="000000"/>
              <w:left w:val="single" w:sz="4" w:space="0" w:color="000000"/>
              <w:bottom w:val="single" w:sz="4" w:space="0" w:color="000000"/>
              <w:right w:val="single" w:sz="4" w:space="0" w:color="000000"/>
            </w:tcBorders>
          </w:tcPr>
          <w:p w:rsidR="00135679" w:rsidRPr="00135679" w:rsidRDefault="00135679" w:rsidP="00135679">
            <w:pPr>
              <w:spacing w:after="0" w:line="240" w:lineRule="auto"/>
              <w:jc w:val="center"/>
              <w:rPr>
                <w:rFonts w:ascii="Times New Roman" w:eastAsia="Times New Roman" w:hAnsi="Times New Roman" w:cs="Times New Roman"/>
                <w:sz w:val="28"/>
                <w:szCs w:val="28"/>
                <w:lang w:eastAsia="ru-RU"/>
              </w:rPr>
            </w:pPr>
          </w:p>
        </w:tc>
      </w:tr>
    </w:tbl>
    <w:p w:rsidR="00135679" w:rsidRPr="00135679" w:rsidRDefault="00135679" w:rsidP="00135679">
      <w:pPr>
        <w:rPr>
          <w:rFonts w:ascii="Calibri" w:eastAsia="Times New Roman" w:hAnsi="Calibri" w:cs="Times New Roman"/>
          <w:lang w:eastAsia="ru-RU"/>
        </w:rPr>
      </w:pPr>
    </w:p>
    <w:p w:rsidR="00135679" w:rsidRPr="00450200" w:rsidRDefault="00135679" w:rsidP="00FB0474">
      <w:pPr>
        <w:pStyle w:val="a3"/>
        <w:numPr>
          <w:ilvl w:val="0"/>
          <w:numId w:val="11"/>
        </w:numPr>
        <w:spacing w:line="240" w:lineRule="auto"/>
        <w:jc w:val="center"/>
        <w:rPr>
          <w:rFonts w:ascii="Times New Roman" w:eastAsia="Times New Roman" w:hAnsi="Times New Roman" w:cs="Times New Roman"/>
          <w:b/>
          <w:sz w:val="28"/>
          <w:szCs w:val="28"/>
          <w:lang w:eastAsia="ru-RU"/>
        </w:rPr>
      </w:pPr>
      <w:r w:rsidRPr="00450200">
        <w:rPr>
          <w:rFonts w:ascii="Times New Roman" w:eastAsia="Times New Roman" w:hAnsi="Times New Roman" w:cs="Times New Roman"/>
          <w:b/>
          <w:sz w:val="28"/>
          <w:szCs w:val="28"/>
          <w:lang w:eastAsia="ru-RU"/>
        </w:rPr>
        <w:t>Содержание программы</w:t>
      </w:r>
    </w:p>
    <w:p w:rsidR="00135679" w:rsidRPr="00135679" w:rsidRDefault="00135679" w:rsidP="00FB0474">
      <w:pPr>
        <w:pStyle w:val="a3"/>
        <w:numPr>
          <w:ilvl w:val="0"/>
          <w:numId w:val="9"/>
        </w:numPr>
        <w:spacing w:line="240" w:lineRule="auto"/>
        <w:jc w:val="both"/>
        <w:rPr>
          <w:rFonts w:ascii="Times New Roman" w:eastAsia="Times New Roman" w:hAnsi="Times New Roman" w:cs="Times New Roman"/>
          <w:b/>
          <w:sz w:val="28"/>
          <w:szCs w:val="28"/>
          <w:lang w:eastAsia="ru-RU"/>
        </w:rPr>
      </w:pPr>
      <w:r w:rsidRPr="00135679">
        <w:rPr>
          <w:rFonts w:ascii="Times New Roman" w:eastAsia="Times New Roman" w:hAnsi="Times New Roman" w:cs="Times New Roman"/>
          <w:b/>
          <w:sz w:val="28"/>
          <w:szCs w:val="28"/>
          <w:lang w:eastAsia="ru-RU"/>
        </w:rPr>
        <w:t>Исторические предпосылки возникновения музеев.</w:t>
      </w:r>
    </w:p>
    <w:p w:rsidR="00135679" w:rsidRDefault="00135679" w:rsidP="00AC715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Теория: </w:t>
      </w:r>
      <w:r w:rsidRPr="00135679">
        <w:rPr>
          <w:rFonts w:ascii="Times New Roman" w:eastAsia="Times New Roman" w:hAnsi="Times New Roman" w:cs="Times New Roman"/>
          <w:sz w:val="28"/>
          <w:szCs w:val="28"/>
          <w:lang w:eastAsia="ru-RU"/>
        </w:rPr>
        <w:t xml:space="preserve">Понятие об историко-культурном и природном наследии. Формы бытования наследия. Охрана объектов наследия. Краеведение как комплексный метод выявления и изучения наследия. Музеефикация   объектов наследия как способ их охраны и использования.   Цели и задачи работы музеев. Музейное дело в России. Закон РФ «О Музейном фонде РФ и музеях в РФ» (1996 г.)                                                                                                  Классификация музеев. Государственные и частные музеи. Музей – заповедник, домашний музей, музей – выставка. Основы музейного дела.                                                    Понятие «культура поведения». Правила поведения в музее.                                         </w:t>
      </w:r>
    </w:p>
    <w:p w:rsidR="00135679" w:rsidRPr="00135679" w:rsidRDefault="00135679" w:rsidP="00AC715C">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Практика:</w:t>
      </w:r>
      <w:r>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Сформулировать при помощи изобразительных средств определения основных понятий: окружающий мир, время, культура, культурное наследие, музей, вещь музейного значения, подлинник, копия, реставрация. Творческое сочинение «Наследие, которым я дорожу». Посещение музеев, знакомство с их работой.</w:t>
      </w:r>
    </w:p>
    <w:p w:rsidR="00135679" w:rsidRPr="00135679" w:rsidRDefault="00135679" w:rsidP="00FB0474">
      <w:pPr>
        <w:pStyle w:val="a3"/>
        <w:numPr>
          <w:ilvl w:val="0"/>
          <w:numId w:val="9"/>
        </w:numPr>
        <w:spacing w:line="360" w:lineRule="auto"/>
        <w:jc w:val="both"/>
        <w:rPr>
          <w:rFonts w:ascii="Times New Roman" w:eastAsia="Times New Roman" w:hAnsi="Times New Roman" w:cs="Times New Roman"/>
          <w:b/>
          <w:sz w:val="28"/>
          <w:szCs w:val="28"/>
          <w:lang w:eastAsia="ru-RU"/>
        </w:rPr>
      </w:pPr>
      <w:r w:rsidRPr="00135679">
        <w:rPr>
          <w:rFonts w:ascii="Times New Roman" w:eastAsia="Times New Roman" w:hAnsi="Times New Roman" w:cs="Times New Roman"/>
          <w:b/>
          <w:sz w:val="28"/>
          <w:szCs w:val="28"/>
          <w:lang w:eastAsia="ru-RU"/>
        </w:rPr>
        <w:t>Музей в школе – хранитель памяти.</w:t>
      </w:r>
    </w:p>
    <w:p w:rsidR="00135679" w:rsidRPr="00135679" w:rsidRDefault="00135679" w:rsidP="00AC715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Теория: </w:t>
      </w:r>
      <w:r w:rsidRPr="00135679">
        <w:rPr>
          <w:rFonts w:ascii="Times New Roman" w:eastAsia="Times New Roman" w:hAnsi="Times New Roman" w:cs="Times New Roman"/>
          <w:sz w:val="28"/>
          <w:szCs w:val="28"/>
          <w:lang w:eastAsia="ru-RU"/>
        </w:rPr>
        <w:t>Туристско-краеведческое движение учащихся  РФ «Отечество», его цели, задачи, участники, программы. Школьный музей  как  организационно – методический центр движения «Отечество» в учреждениях образования. Задачи собирательской работы, её связь с профилем и тематикой музея, с содержанием туристско-краеведческих экспедиций.</w:t>
      </w:r>
    </w:p>
    <w:p w:rsidR="00135679" w:rsidRPr="00135679" w:rsidRDefault="00135679" w:rsidP="00AC715C">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lastRenderedPageBreak/>
        <w:t>Сущность понятия «школьный музей», его роль в микрорайоне.  Документы, регламентирующие работу школьного музея. « Примерное положение о музее образовательного учреждения (школьном  музее)»- основной документ по организации и деятельности школьного музея.</w:t>
      </w:r>
    </w:p>
    <w:p w:rsidR="00135679" w:rsidRPr="00135679" w:rsidRDefault="00135679" w:rsidP="00AC715C">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 xml:space="preserve">Понятие «профиль музея». Сущность и специфические особенности школьных музеев разного профиля. Функции школьного музея. Совет школьного  музея, распределение обязанностей среди его членов, актив музея. </w:t>
      </w:r>
    </w:p>
    <w:p w:rsidR="00135679" w:rsidRPr="00135679" w:rsidRDefault="00135679" w:rsidP="00AC715C">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Практика: </w:t>
      </w:r>
      <w:r w:rsidRPr="00135679">
        <w:rPr>
          <w:rFonts w:ascii="Times New Roman" w:eastAsia="Times New Roman" w:hAnsi="Times New Roman" w:cs="Times New Roman"/>
          <w:sz w:val="28"/>
          <w:szCs w:val="28"/>
          <w:lang w:eastAsia="ru-RU"/>
        </w:rPr>
        <w:t xml:space="preserve"> Посещение экскурсий в школьном  музее. Планирование работы на год.</w:t>
      </w:r>
    </w:p>
    <w:p w:rsidR="00135679" w:rsidRPr="00135679" w:rsidRDefault="00135679" w:rsidP="00FB0474">
      <w:pPr>
        <w:pStyle w:val="a3"/>
        <w:numPr>
          <w:ilvl w:val="0"/>
          <w:numId w:val="9"/>
        </w:numPr>
        <w:spacing w:line="360" w:lineRule="auto"/>
        <w:jc w:val="both"/>
        <w:rPr>
          <w:rFonts w:ascii="Times New Roman" w:eastAsia="Times New Roman" w:hAnsi="Times New Roman" w:cs="Times New Roman"/>
          <w:b/>
          <w:sz w:val="28"/>
          <w:szCs w:val="28"/>
          <w:lang w:eastAsia="ru-RU"/>
        </w:rPr>
      </w:pPr>
      <w:r w:rsidRPr="00135679">
        <w:rPr>
          <w:rFonts w:ascii="Times New Roman" w:eastAsia="Times New Roman" w:hAnsi="Times New Roman" w:cs="Times New Roman"/>
          <w:b/>
          <w:sz w:val="28"/>
          <w:szCs w:val="28"/>
          <w:lang w:eastAsia="ru-RU"/>
        </w:rPr>
        <w:t>Фонды школьного музея.</w:t>
      </w:r>
    </w:p>
    <w:p w:rsidR="00135679" w:rsidRPr="00135679" w:rsidRDefault="00135679" w:rsidP="00AC715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Теория: </w:t>
      </w:r>
      <w:r w:rsidRPr="00135679">
        <w:rPr>
          <w:rFonts w:ascii="Times New Roman" w:eastAsia="Times New Roman" w:hAnsi="Times New Roman" w:cs="Times New Roman"/>
          <w:sz w:val="28"/>
          <w:szCs w:val="28"/>
          <w:lang w:eastAsia="ru-RU"/>
        </w:rPr>
        <w:t>Структура и состав собрания школьного  музея: основной и научно-вспомогательные фонды, музейные коллекции. Основные принципы формирования фондов и коллекций. Организация учета фондов школьного музея. Обеспечение сохранности музейных предметов: температурно-влажностный и световой режимы хранения. Реставрация музейных предметов и их передача в фонды государственных и муниципальных музеев и архивов. Что нельзя хранить в школьном музее.</w:t>
      </w:r>
    </w:p>
    <w:p w:rsidR="00135679" w:rsidRDefault="00135679" w:rsidP="00AC715C">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 xml:space="preserve">Сущность понятия «домашний музей». Семейный фотоальбом. Фотографии и документы родственников, участников войны,  работников тыла. Медали, ордена, другие награды. </w:t>
      </w:r>
    </w:p>
    <w:p w:rsidR="00135679" w:rsidRPr="00135679" w:rsidRDefault="00135679" w:rsidP="00AC715C">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Практика:</w:t>
      </w:r>
      <w:r w:rsidRPr="00135679">
        <w:rPr>
          <w:rFonts w:ascii="Times New Roman" w:eastAsia="Times New Roman" w:hAnsi="Times New Roman" w:cs="Times New Roman"/>
          <w:sz w:val="28"/>
          <w:szCs w:val="28"/>
          <w:lang w:eastAsia="ru-RU"/>
        </w:rPr>
        <w:t xml:space="preserve"> Игра – практикум по разработке структуры музейного собрания,  формированию основного и научно-вспомогательного фондов, тематических, систематических и персональных коллекций. Создание инвентарной книги собственного «домашнего музея».</w:t>
      </w:r>
    </w:p>
    <w:p w:rsidR="001A58DB" w:rsidRPr="001A58DB" w:rsidRDefault="00135679" w:rsidP="00FB0474">
      <w:pPr>
        <w:pStyle w:val="a3"/>
        <w:numPr>
          <w:ilvl w:val="0"/>
          <w:numId w:val="9"/>
        </w:numPr>
        <w:spacing w:line="360" w:lineRule="auto"/>
        <w:jc w:val="both"/>
        <w:rPr>
          <w:rFonts w:ascii="Times New Roman" w:eastAsia="Times New Roman" w:hAnsi="Times New Roman" w:cs="Times New Roman"/>
          <w:b/>
          <w:sz w:val="28"/>
          <w:szCs w:val="28"/>
          <w:lang w:eastAsia="ru-RU"/>
        </w:rPr>
      </w:pPr>
      <w:r w:rsidRPr="001A58DB">
        <w:rPr>
          <w:rFonts w:ascii="Times New Roman" w:eastAsia="Times New Roman" w:hAnsi="Times New Roman" w:cs="Times New Roman"/>
          <w:b/>
          <w:sz w:val="28"/>
          <w:szCs w:val="28"/>
          <w:lang w:eastAsia="ru-RU"/>
        </w:rPr>
        <w:t>Экспонат. Информационный потенциал музейного экспоната</w:t>
      </w:r>
      <w:r w:rsidR="001A58DB" w:rsidRPr="001A58DB">
        <w:rPr>
          <w:rFonts w:ascii="Times New Roman" w:eastAsia="Times New Roman" w:hAnsi="Times New Roman" w:cs="Times New Roman"/>
          <w:b/>
          <w:sz w:val="28"/>
          <w:szCs w:val="28"/>
          <w:lang w:eastAsia="ru-RU"/>
        </w:rPr>
        <w:t>.</w:t>
      </w:r>
    </w:p>
    <w:p w:rsidR="00135679" w:rsidRPr="00135679" w:rsidRDefault="001A58DB" w:rsidP="00AC715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Теория: </w:t>
      </w:r>
      <w:r w:rsidR="00135679" w:rsidRPr="00135679">
        <w:rPr>
          <w:rFonts w:ascii="Times New Roman" w:eastAsia="Times New Roman" w:hAnsi="Times New Roman" w:cs="Times New Roman"/>
          <w:sz w:val="28"/>
          <w:szCs w:val="28"/>
          <w:lang w:eastAsia="ru-RU"/>
        </w:rPr>
        <w:t xml:space="preserve">Экспонат – памятник материальной культуры. Музейный предмет как источник научных знаний.  Типы  и группы музейных предметов. Музейные предметы научно-вспомогательные материалы. Рождение вещи, </w:t>
      </w:r>
      <w:r w:rsidR="00135679" w:rsidRPr="00135679">
        <w:rPr>
          <w:rFonts w:ascii="Times New Roman" w:eastAsia="Times New Roman" w:hAnsi="Times New Roman" w:cs="Times New Roman"/>
          <w:sz w:val="28"/>
          <w:szCs w:val="28"/>
          <w:lang w:eastAsia="ru-RU"/>
        </w:rPr>
        <w:lastRenderedPageBreak/>
        <w:t xml:space="preserve">жизнь вещи, смерть вещи. Задача учета и научного описания музейных предметов. Система учета музейных фондов: главная инвентарная книга, инвентарные книги и коллекционные описи, паспорта музейных предметов и вспомогательные картотеки. Понятие об атрибуции музейных предметов. Взаимообмен экспонатами музея школы с другими музейными учреждениями и отдельными лицами. </w:t>
      </w:r>
    </w:p>
    <w:p w:rsidR="00135679" w:rsidRPr="00135679" w:rsidRDefault="001A58DB" w:rsidP="00AC71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Практика:</w:t>
      </w:r>
      <w:r w:rsidR="00135679" w:rsidRPr="00135679">
        <w:rPr>
          <w:rFonts w:ascii="Times New Roman" w:eastAsia="Times New Roman" w:hAnsi="Times New Roman" w:cs="Times New Roman"/>
          <w:sz w:val="28"/>
          <w:szCs w:val="28"/>
          <w:lang w:eastAsia="ru-RU"/>
        </w:rPr>
        <w:t xml:space="preserve"> Классификация предоставленных музейных предметов. Формулирование правил хранения фотографий, семейных реликвий.</w:t>
      </w:r>
    </w:p>
    <w:p w:rsidR="001A58DB" w:rsidRPr="001A58DB" w:rsidRDefault="00135679" w:rsidP="00FB0474">
      <w:pPr>
        <w:pStyle w:val="a3"/>
        <w:numPr>
          <w:ilvl w:val="0"/>
          <w:numId w:val="9"/>
        </w:numPr>
        <w:spacing w:line="360" w:lineRule="auto"/>
        <w:jc w:val="both"/>
        <w:rPr>
          <w:rFonts w:ascii="Times New Roman" w:eastAsia="Times New Roman" w:hAnsi="Times New Roman" w:cs="Times New Roman"/>
          <w:b/>
          <w:sz w:val="28"/>
          <w:szCs w:val="28"/>
          <w:lang w:eastAsia="ru-RU"/>
        </w:rPr>
      </w:pPr>
      <w:r w:rsidRPr="001A58DB">
        <w:rPr>
          <w:rFonts w:ascii="Times New Roman" w:eastAsia="Times New Roman" w:hAnsi="Times New Roman" w:cs="Times New Roman"/>
          <w:b/>
          <w:sz w:val="28"/>
          <w:szCs w:val="28"/>
          <w:lang w:eastAsia="ru-RU"/>
        </w:rPr>
        <w:t>Музейная экспозиция</w:t>
      </w:r>
      <w:r w:rsidR="001A58DB" w:rsidRPr="001A58DB">
        <w:rPr>
          <w:rFonts w:ascii="Times New Roman" w:eastAsia="Times New Roman" w:hAnsi="Times New Roman" w:cs="Times New Roman"/>
          <w:b/>
          <w:sz w:val="28"/>
          <w:szCs w:val="28"/>
          <w:lang w:eastAsia="ru-RU"/>
        </w:rPr>
        <w:t>.</w:t>
      </w:r>
    </w:p>
    <w:p w:rsidR="00135679" w:rsidRPr="00135679" w:rsidRDefault="001A58DB" w:rsidP="00AC715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Теория: </w:t>
      </w:r>
      <w:r w:rsidR="00135679" w:rsidRPr="00135679">
        <w:rPr>
          <w:rFonts w:ascii="Times New Roman" w:eastAsia="Times New Roman" w:hAnsi="Times New Roman" w:cs="Times New Roman"/>
          <w:sz w:val="28"/>
          <w:szCs w:val="28"/>
          <w:lang w:eastAsia="ru-RU"/>
        </w:rPr>
        <w:t xml:space="preserve">Музейная экспозиция. Основные понятия раздела (экспонат, экспозиционный материал, тематическая структура, экспозиционные комплексы, музейная экспозиция и др.). экспозиционные материалы (музейные предметы, копии, тексты, фонокомментарии, указатели и др.). особенности экспозиций разных групп музеев (общеисторические музеи, исторические отделы краеведческих музеев, этнографические музеи, музеи – заповедники, музеи под открытым небом). Экспозиция в школьном музее. Тексты в музейной экспозиции, их назначение. Виды оглавительных и сопроводительных текстов. Правила составления этикеток к экспонатам. Приемы размещения текстов в экспозиции. </w:t>
      </w:r>
    </w:p>
    <w:p w:rsidR="00135679" w:rsidRPr="00135679" w:rsidRDefault="00135679" w:rsidP="00AC715C">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Научное определение и описание музейных материалов. Шифр собранных предметов и документов. Порядок приема и выдачи музейных материалов.</w:t>
      </w:r>
    </w:p>
    <w:p w:rsidR="00135679" w:rsidRPr="00135679" w:rsidRDefault="001A58DB" w:rsidP="00AC715C">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Практика:</w:t>
      </w:r>
      <w:r w:rsidR="00135679" w:rsidRPr="00135679">
        <w:rPr>
          <w:rFonts w:ascii="Times New Roman" w:eastAsia="Times New Roman" w:hAnsi="Times New Roman" w:cs="Times New Roman"/>
          <w:sz w:val="28"/>
          <w:szCs w:val="28"/>
          <w:lang w:eastAsia="ru-RU"/>
        </w:rPr>
        <w:t xml:space="preserve"> Знакомство с постоянной экспозицией музея.  Анализ существующей в школьном музее экспозиции по содержанию, приемам построения и оформления экспозиции. Игра – практикум по составлению этикетажа к экспонатам школьного музея. Собирательская работа для домашнего музея.</w:t>
      </w:r>
    </w:p>
    <w:p w:rsidR="001A58DB" w:rsidRPr="001A58DB" w:rsidRDefault="00135679" w:rsidP="00FB0474">
      <w:pPr>
        <w:pStyle w:val="a3"/>
        <w:numPr>
          <w:ilvl w:val="0"/>
          <w:numId w:val="9"/>
        </w:numPr>
        <w:spacing w:line="360" w:lineRule="auto"/>
        <w:jc w:val="both"/>
        <w:rPr>
          <w:rFonts w:ascii="Times New Roman" w:eastAsia="Times New Roman" w:hAnsi="Times New Roman" w:cs="Times New Roman"/>
          <w:b/>
          <w:sz w:val="28"/>
          <w:szCs w:val="28"/>
          <w:lang w:eastAsia="ru-RU"/>
        </w:rPr>
      </w:pPr>
      <w:r w:rsidRPr="001A58DB">
        <w:rPr>
          <w:rFonts w:ascii="Times New Roman" w:eastAsia="Times New Roman" w:hAnsi="Times New Roman" w:cs="Times New Roman"/>
          <w:b/>
          <w:sz w:val="28"/>
          <w:szCs w:val="28"/>
          <w:lang w:eastAsia="ru-RU"/>
        </w:rPr>
        <w:t>Приемы оформления сменной экспозиции</w:t>
      </w:r>
      <w:r w:rsidR="001A58DB" w:rsidRPr="001A58DB">
        <w:rPr>
          <w:rFonts w:ascii="Times New Roman" w:eastAsia="Times New Roman" w:hAnsi="Times New Roman" w:cs="Times New Roman"/>
          <w:b/>
          <w:sz w:val="28"/>
          <w:szCs w:val="28"/>
          <w:lang w:eastAsia="ru-RU"/>
        </w:rPr>
        <w:t>.</w:t>
      </w:r>
    </w:p>
    <w:p w:rsidR="00135679" w:rsidRPr="00135679" w:rsidRDefault="001A58DB" w:rsidP="00AC715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 xml:space="preserve">Теория: </w:t>
      </w:r>
      <w:r w:rsidR="00135679" w:rsidRPr="00135679">
        <w:rPr>
          <w:rFonts w:ascii="Times New Roman" w:eastAsia="Times New Roman" w:hAnsi="Times New Roman" w:cs="Times New Roman"/>
          <w:sz w:val="28"/>
          <w:szCs w:val="28"/>
          <w:lang w:eastAsia="ru-RU"/>
        </w:rPr>
        <w:t xml:space="preserve">Классификация экспозиций. Музейная экспозиция – текст (музейные предметы – вещи) и подтекст (понятия – ценностная ориентация, этноконфессиональное самосознание, этнические стереотипы поведения). Алгоритм разработки и построение сменной экспозиции по теме проведенного поиска с последовательной отработкой этапов и приемов экспозиционной работы. </w:t>
      </w:r>
    </w:p>
    <w:p w:rsidR="00135679" w:rsidRPr="00135679" w:rsidRDefault="001A58DB" w:rsidP="00AC715C">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Практка:</w:t>
      </w:r>
      <w:r w:rsidR="00135679" w:rsidRPr="00135679">
        <w:rPr>
          <w:rFonts w:ascii="Times New Roman" w:eastAsia="Times New Roman" w:hAnsi="Times New Roman" w:cs="Times New Roman"/>
          <w:sz w:val="28"/>
          <w:szCs w:val="28"/>
          <w:lang w:eastAsia="ru-RU"/>
        </w:rPr>
        <w:t xml:space="preserve"> Планирование проекта сменной экспозиции. Разработка и построение сменной экспозиции по теме проведенного поиска с последовательной отработкой этапов и приемов экспозиционной работы.</w:t>
      </w:r>
    </w:p>
    <w:p w:rsidR="001A58DB" w:rsidRPr="001A58DB" w:rsidRDefault="00135679" w:rsidP="00FB0474">
      <w:pPr>
        <w:pStyle w:val="a3"/>
        <w:numPr>
          <w:ilvl w:val="0"/>
          <w:numId w:val="9"/>
        </w:numPr>
        <w:spacing w:line="360" w:lineRule="auto"/>
        <w:jc w:val="both"/>
        <w:rPr>
          <w:rFonts w:ascii="Times New Roman" w:eastAsia="Times New Roman" w:hAnsi="Times New Roman" w:cs="Times New Roman"/>
          <w:b/>
          <w:sz w:val="28"/>
          <w:szCs w:val="28"/>
          <w:lang w:eastAsia="ru-RU"/>
        </w:rPr>
      </w:pPr>
      <w:r w:rsidRPr="001A58DB">
        <w:rPr>
          <w:rFonts w:ascii="Times New Roman" w:eastAsia="Times New Roman" w:hAnsi="Times New Roman" w:cs="Times New Roman"/>
          <w:b/>
          <w:sz w:val="28"/>
          <w:szCs w:val="28"/>
          <w:lang w:eastAsia="ru-RU"/>
        </w:rPr>
        <w:t>Сбор и обработка воспоминаний</w:t>
      </w:r>
      <w:r w:rsidR="001A58DB" w:rsidRPr="001A58DB">
        <w:rPr>
          <w:rFonts w:ascii="Times New Roman" w:eastAsia="Times New Roman" w:hAnsi="Times New Roman" w:cs="Times New Roman"/>
          <w:b/>
          <w:sz w:val="28"/>
          <w:szCs w:val="28"/>
          <w:lang w:eastAsia="ru-RU"/>
        </w:rPr>
        <w:t>.</w:t>
      </w:r>
    </w:p>
    <w:p w:rsidR="00135679" w:rsidRPr="00135679" w:rsidRDefault="001A58DB" w:rsidP="00AC715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Теория: </w:t>
      </w:r>
      <w:r w:rsidR="00135679" w:rsidRPr="00135679">
        <w:rPr>
          <w:rFonts w:ascii="Times New Roman" w:eastAsia="Times New Roman" w:hAnsi="Times New Roman" w:cs="Times New Roman"/>
          <w:sz w:val="28"/>
          <w:szCs w:val="28"/>
          <w:lang w:eastAsia="ru-RU"/>
        </w:rPr>
        <w:t xml:space="preserve">Правила сбора и обработки воспоминаний. Правила анкетирования и интервьюирования. Работа с информаторами по вопросникам. Современные требования к анкетам, интервью. Обработка анкет информаторов. Переписка с земляками, ветеранами Вов: правила оформления писем, выявление адресатов, фиксация ответов, оформление документов для фонда музея. </w:t>
      </w:r>
    </w:p>
    <w:p w:rsidR="00135679" w:rsidRPr="00135679" w:rsidRDefault="001A58DB" w:rsidP="00AC715C">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Практика:</w:t>
      </w:r>
      <w:r>
        <w:rPr>
          <w:rFonts w:ascii="Times New Roman" w:eastAsia="Times New Roman" w:hAnsi="Times New Roman" w:cs="Times New Roman"/>
          <w:sz w:val="28"/>
          <w:szCs w:val="28"/>
          <w:lang w:eastAsia="ru-RU"/>
        </w:rPr>
        <w:t xml:space="preserve"> </w:t>
      </w:r>
      <w:r w:rsidR="00135679" w:rsidRPr="00135679">
        <w:rPr>
          <w:rFonts w:ascii="Times New Roman" w:eastAsia="Times New Roman" w:hAnsi="Times New Roman" w:cs="Times New Roman"/>
          <w:sz w:val="28"/>
          <w:szCs w:val="28"/>
          <w:lang w:eastAsia="ru-RU"/>
        </w:rPr>
        <w:t>Проведение анкетирования и интервьюирования членов семьи, родственников.</w:t>
      </w:r>
    </w:p>
    <w:p w:rsidR="001A58DB" w:rsidRPr="001A58DB" w:rsidRDefault="00135679" w:rsidP="00FB0474">
      <w:pPr>
        <w:pStyle w:val="a3"/>
        <w:numPr>
          <w:ilvl w:val="0"/>
          <w:numId w:val="9"/>
        </w:numPr>
        <w:spacing w:line="360" w:lineRule="auto"/>
        <w:jc w:val="both"/>
        <w:rPr>
          <w:rFonts w:ascii="Times New Roman" w:eastAsia="Times New Roman" w:hAnsi="Times New Roman" w:cs="Times New Roman"/>
          <w:b/>
          <w:sz w:val="28"/>
          <w:szCs w:val="28"/>
          <w:lang w:eastAsia="ru-RU"/>
        </w:rPr>
      </w:pPr>
      <w:r w:rsidRPr="001A58DB">
        <w:rPr>
          <w:rFonts w:ascii="Times New Roman" w:eastAsia="Times New Roman" w:hAnsi="Times New Roman" w:cs="Times New Roman"/>
          <w:b/>
          <w:sz w:val="28"/>
          <w:szCs w:val="28"/>
          <w:lang w:eastAsia="ru-RU"/>
        </w:rPr>
        <w:t>Семья. Семейные архивы</w:t>
      </w:r>
      <w:r w:rsidR="001A58DB" w:rsidRPr="001A58DB">
        <w:rPr>
          <w:rFonts w:ascii="Times New Roman" w:eastAsia="Times New Roman" w:hAnsi="Times New Roman" w:cs="Times New Roman"/>
          <w:b/>
          <w:sz w:val="28"/>
          <w:szCs w:val="28"/>
          <w:lang w:eastAsia="ru-RU"/>
        </w:rPr>
        <w:t>.</w:t>
      </w:r>
    </w:p>
    <w:p w:rsidR="00135679" w:rsidRPr="00135679" w:rsidRDefault="001A58DB" w:rsidP="00AC715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Теория: </w:t>
      </w:r>
      <w:r w:rsidR="00135679" w:rsidRPr="00135679">
        <w:rPr>
          <w:rFonts w:ascii="Times New Roman" w:eastAsia="Times New Roman" w:hAnsi="Times New Roman" w:cs="Times New Roman"/>
          <w:sz w:val="28"/>
          <w:szCs w:val="28"/>
          <w:lang w:eastAsia="ru-RU"/>
        </w:rPr>
        <w:t>Что такое семья, род? Семейные предания, традиции, реликвии. Мое родословное дерево. Семейный архив. Памятные события в истории семьи. Биографии членов семьи, рода. Составление родословных таблиц. Как записывать рассказы и воспоминания родственников. Дом – портрет эпохи. Вещи в доме. Обряды рождения дома. Хранители очага, обереги. Моя улица, архитектурные особенности зданий.</w:t>
      </w:r>
    </w:p>
    <w:p w:rsidR="00135679" w:rsidRPr="00135679" w:rsidRDefault="001A58DB" w:rsidP="00AC715C">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Практика:</w:t>
      </w:r>
      <w:r w:rsidR="00135679" w:rsidRPr="00135679">
        <w:rPr>
          <w:rFonts w:ascii="Times New Roman" w:eastAsia="Times New Roman" w:hAnsi="Times New Roman" w:cs="Times New Roman"/>
          <w:sz w:val="28"/>
          <w:szCs w:val="28"/>
          <w:lang w:eastAsia="ru-RU"/>
        </w:rPr>
        <w:t xml:space="preserve"> Запись воспоминаний и рассказов членов семьи о событиях, связанных с историей рода и родного края. Составление родословных таблиц. Изыскание семейных реликвий. Обсуждение собранных материалов.  </w:t>
      </w:r>
    </w:p>
    <w:p w:rsidR="001A58DB" w:rsidRPr="001A58DB" w:rsidRDefault="00135679" w:rsidP="00FB0474">
      <w:pPr>
        <w:pStyle w:val="a3"/>
        <w:numPr>
          <w:ilvl w:val="0"/>
          <w:numId w:val="9"/>
        </w:numPr>
        <w:spacing w:line="360" w:lineRule="auto"/>
        <w:jc w:val="both"/>
        <w:rPr>
          <w:rFonts w:ascii="Times New Roman" w:eastAsia="Times New Roman" w:hAnsi="Times New Roman" w:cs="Times New Roman"/>
          <w:b/>
          <w:sz w:val="28"/>
          <w:szCs w:val="28"/>
          <w:lang w:eastAsia="ru-RU"/>
        </w:rPr>
      </w:pPr>
      <w:r w:rsidRPr="001A58DB">
        <w:rPr>
          <w:rFonts w:ascii="Times New Roman" w:eastAsia="Times New Roman" w:hAnsi="Times New Roman" w:cs="Times New Roman"/>
          <w:b/>
          <w:sz w:val="28"/>
          <w:szCs w:val="28"/>
          <w:lang w:eastAsia="ru-RU"/>
        </w:rPr>
        <w:lastRenderedPageBreak/>
        <w:t>Школьный двор, микрорайон и его ближайшее окружение</w:t>
      </w:r>
      <w:r w:rsidR="001A58DB" w:rsidRPr="001A58DB">
        <w:rPr>
          <w:rFonts w:ascii="Times New Roman" w:eastAsia="Times New Roman" w:hAnsi="Times New Roman" w:cs="Times New Roman"/>
          <w:b/>
          <w:sz w:val="28"/>
          <w:szCs w:val="28"/>
          <w:lang w:eastAsia="ru-RU"/>
        </w:rPr>
        <w:t>.</w:t>
      </w:r>
    </w:p>
    <w:p w:rsidR="00135679" w:rsidRPr="00135679" w:rsidRDefault="001A58DB" w:rsidP="00AC715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Теория: </w:t>
      </w:r>
      <w:r w:rsidR="00135679" w:rsidRPr="00135679">
        <w:rPr>
          <w:rFonts w:ascii="Times New Roman" w:eastAsia="Times New Roman" w:hAnsi="Times New Roman" w:cs="Times New Roman"/>
          <w:sz w:val="28"/>
          <w:szCs w:val="28"/>
          <w:lang w:eastAsia="ru-RU"/>
        </w:rPr>
        <w:t>Школа, назначение кабинетов и помещений, школьный двор, дорога в школу; название прилегающих к школе улиц, предприятия и организации микрорайона, памятные и примечательные места и пр.</w:t>
      </w:r>
    </w:p>
    <w:p w:rsidR="00135679" w:rsidRPr="00135679" w:rsidRDefault="001A58DB" w:rsidP="00AC715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Практика:</w:t>
      </w:r>
      <w:r w:rsidR="00135679" w:rsidRPr="00135679">
        <w:rPr>
          <w:rFonts w:ascii="Times New Roman" w:eastAsia="Times New Roman" w:hAnsi="Times New Roman" w:cs="Times New Roman"/>
          <w:sz w:val="28"/>
          <w:szCs w:val="28"/>
          <w:lang w:eastAsia="ru-RU"/>
        </w:rPr>
        <w:t xml:space="preserve"> Составление плана – схемы микрорайона школы и его вычерчивание условными знаками с указанием назначения зданий и сооружений. Чтение плана школьного двора и школы.</w:t>
      </w:r>
    </w:p>
    <w:p w:rsidR="00135679" w:rsidRPr="00135679" w:rsidRDefault="00135679" w:rsidP="00AC715C">
      <w:pPr>
        <w:spacing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Экскурсия по территории микрорайона школы и ближнему окружению с выяснением назначения различных зданий и сооружений (жилые, торговые, культурно-досуговые и пр.) и нанесение их на план местности.</w:t>
      </w:r>
    </w:p>
    <w:p w:rsidR="001A58DB" w:rsidRPr="001A58DB" w:rsidRDefault="001A58DB" w:rsidP="00FB0474">
      <w:pPr>
        <w:pStyle w:val="a3"/>
        <w:numPr>
          <w:ilvl w:val="0"/>
          <w:numId w:val="9"/>
        </w:num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35679" w:rsidRPr="001A58DB">
        <w:rPr>
          <w:rFonts w:ascii="Times New Roman" w:eastAsia="Times New Roman" w:hAnsi="Times New Roman" w:cs="Times New Roman"/>
          <w:b/>
          <w:sz w:val="28"/>
          <w:szCs w:val="28"/>
          <w:lang w:eastAsia="ru-RU"/>
        </w:rPr>
        <w:t>Проект экспозиции, посвященной истории школы</w:t>
      </w:r>
      <w:r w:rsidRPr="001A58DB">
        <w:rPr>
          <w:rFonts w:ascii="Times New Roman" w:eastAsia="Times New Roman" w:hAnsi="Times New Roman" w:cs="Times New Roman"/>
          <w:b/>
          <w:sz w:val="28"/>
          <w:szCs w:val="28"/>
          <w:lang w:eastAsia="ru-RU"/>
        </w:rPr>
        <w:t>.</w:t>
      </w:r>
    </w:p>
    <w:p w:rsidR="00135679" w:rsidRPr="00135679" w:rsidRDefault="001A58DB" w:rsidP="00AC715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Теория: </w:t>
      </w:r>
      <w:r w:rsidR="00135679" w:rsidRPr="00135679">
        <w:rPr>
          <w:rFonts w:ascii="Times New Roman" w:eastAsia="Times New Roman" w:hAnsi="Times New Roman" w:cs="Times New Roman"/>
          <w:sz w:val="28"/>
          <w:szCs w:val="28"/>
          <w:lang w:eastAsia="ru-RU"/>
        </w:rPr>
        <w:t xml:space="preserve">История школы, школьные традиции и достопримечательности. Роль учителя в школе. Учительские династии и их семейные реликвии. Выпускники школы, их след в истории края. Публикации о школе, её учителях и выпускниках. Летопись школы. Школьный музей и архив. Источники по истории школы в районных, городских, областных и республиканских архивах. Ведение исторической хроники и летописи школы. </w:t>
      </w:r>
    </w:p>
    <w:p w:rsidR="00135679" w:rsidRPr="00135679" w:rsidRDefault="001A58DB" w:rsidP="00AC715C">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Практика:</w:t>
      </w:r>
      <w:r w:rsidR="00135679" w:rsidRPr="00135679">
        <w:rPr>
          <w:rFonts w:ascii="Times New Roman" w:eastAsia="Times New Roman" w:hAnsi="Times New Roman" w:cs="Times New Roman"/>
          <w:sz w:val="28"/>
          <w:szCs w:val="28"/>
          <w:lang w:eastAsia="ru-RU"/>
        </w:rPr>
        <w:t xml:space="preserve">  Подготовка и проведение анкетирования и интервьюирования учащихся школы на тему: «Какой должна быть экспозиция о школе?» Подготовка к анкетированию и интервьюированию учителей школы. </w:t>
      </w:r>
    </w:p>
    <w:p w:rsidR="001A58DB" w:rsidRPr="001A58DB" w:rsidRDefault="001A58DB" w:rsidP="00FB0474">
      <w:pPr>
        <w:pStyle w:val="a3"/>
        <w:numPr>
          <w:ilvl w:val="0"/>
          <w:numId w:val="9"/>
        </w:num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35679" w:rsidRPr="001A58DB">
        <w:rPr>
          <w:rFonts w:ascii="Times New Roman" w:eastAsia="Times New Roman" w:hAnsi="Times New Roman" w:cs="Times New Roman"/>
          <w:b/>
          <w:sz w:val="28"/>
          <w:szCs w:val="28"/>
          <w:lang w:eastAsia="ru-RU"/>
        </w:rPr>
        <w:t>Основы безопасности при проведении экскурсий, туристских походов и экспедиций</w:t>
      </w:r>
      <w:r w:rsidRPr="001A58DB">
        <w:rPr>
          <w:rFonts w:ascii="Times New Roman" w:eastAsia="Times New Roman" w:hAnsi="Times New Roman" w:cs="Times New Roman"/>
          <w:b/>
          <w:sz w:val="28"/>
          <w:szCs w:val="28"/>
          <w:lang w:eastAsia="ru-RU"/>
        </w:rPr>
        <w:t>.</w:t>
      </w:r>
    </w:p>
    <w:p w:rsidR="00135679" w:rsidRPr="00135679" w:rsidRDefault="001A58DB" w:rsidP="00AC715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Теория: </w:t>
      </w:r>
      <w:r w:rsidR="00135679" w:rsidRPr="00135679">
        <w:rPr>
          <w:rFonts w:ascii="Times New Roman" w:eastAsia="Times New Roman" w:hAnsi="Times New Roman" w:cs="Times New Roman"/>
          <w:sz w:val="28"/>
          <w:szCs w:val="28"/>
          <w:lang w:eastAsia="ru-RU"/>
        </w:rPr>
        <w:t xml:space="preserve">Правила поведения во время туристской прогулки, экскурсии, похода, экспедиции. Правила поведения в городе, транспорте. Правила поведения в учебных и досуговых учреждениях, музеях. Правила обращения с колюще – режущими предметами, электроприборами, предметами бытовой химии и медикаментами. Пожарная безопасность и правила поведения в чрезвычайных (аварийных) ситуациях. Телефоны аварийных служб. </w:t>
      </w:r>
    </w:p>
    <w:p w:rsidR="00135679" w:rsidRPr="00135679" w:rsidRDefault="00135679" w:rsidP="00AC715C">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lastRenderedPageBreak/>
        <w:t xml:space="preserve">Необходимость выполнения требований руководителя туристской (экскурсионной), экспедиционной группы. Взаимопомощь в походе. </w:t>
      </w:r>
    </w:p>
    <w:p w:rsidR="00135679" w:rsidRPr="00135679" w:rsidRDefault="00135679" w:rsidP="00AC715C">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Знакомство с «Инструкцией по организации и проведению туристских походов, экспедиций и экскурсий с учащимися, воспитанниками и студентами РФ».</w:t>
      </w:r>
    </w:p>
    <w:p w:rsidR="00135679" w:rsidRPr="00135679" w:rsidRDefault="001A58DB" w:rsidP="00AC715C">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Практика:</w:t>
      </w:r>
      <w:r w:rsidR="00135679" w:rsidRPr="00135679">
        <w:rPr>
          <w:rFonts w:ascii="Times New Roman" w:eastAsia="Times New Roman" w:hAnsi="Times New Roman" w:cs="Times New Roman"/>
          <w:sz w:val="28"/>
          <w:szCs w:val="28"/>
          <w:lang w:eastAsia="ru-RU"/>
        </w:rPr>
        <w:t xml:space="preserve"> Игры на темы: «Что делать в случае ….(задымления, обнаружения очагов возгорания, запаха газа, посторонних предметов и пр.)?», «Действия в чрезвычайной ситуации во время экскурсии, на туристской прогулке, в походе, экспедиции», «Правила перехода улицы».</w:t>
      </w:r>
    </w:p>
    <w:p w:rsidR="001A58DB" w:rsidRPr="001A58DB" w:rsidRDefault="001A58DB" w:rsidP="00FB0474">
      <w:pPr>
        <w:pStyle w:val="a3"/>
        <w:numPr>
          <w:ilvl w:val="0"/>
          <w:numId w:val="9"/>
        </w:num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35679" w:rsidRPr="001A58DB">
        <w:rPr>
          <w:rFonts w:ascii="Times New Roman" w:eastAsia="Times New Roman" w:hAnsi="Times New Roman" w:cs="Times New Roman"/>
          <w:b/>
          <w:sz w:val="28"/>
          <w:szCs w:val="28"/>
          <w:lang w:eastAsia="ru-RU"/>
        </w:rPr>
        <w:t>Туристское снаряжение и уход за ним</w:t>
      </w:r>
      <w:r w:rsidRPr="001A58DB">
        <w:rPr>
          <w:rFonts w:ascii="Times New Roman" w:eastAsia="Times New Roman" w:hAnsi="Times New Roman" w:cs="Times New Roman"/>
          <w:b/>
          <w:sz w:val="28"/>
          <w:szCs w:val="28"/>
          <w:lang w:eastAsia="ru-RU"/>
        </w:rPr>
        <w:t>.</w:t>
      </w:r>
    </w:p>
    <w:p w:rsidR="00135679" w:rsidRPr="00135679" w:rsidRDefault="001A58DB" w:rsidP="00AC715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Теория: </w:t>
      </w:r>
      <w:r w:rsidR="00135679" w:rsidRPr="00135679">
        <w:rPr>
          <w:rFonts w:ascii="Times New Roman" w:eastAsia="Times New Roman" w:hAnsi="Times New Roman" w:cs="Times New Roman"/>
          <w:sz w:val="28"/>
          <w:szCs w:val="28"/>
          <w:lang w:eastAsia="ru-RU"/>
        </w:rPr>
        <w:t>Личное туристское снаряжение для туристической прогулки, экскурсии, похода, экспедиции. Требования к групповому снаряжению и правила ухода за ним. Палатки и тенты, их виды и назначения. Кухонное и костровое снаряжение. Требования к упаковке продуктов. Укладка рюкзака, соблюдение гигиенических  требований. Снаряжение для наблюдений за природой и выполнения простейших краеведческих заданий.</w:t>
      </w:r>
    </w:p>
    <w:p w:rsidR="00135679" w:rsidRPr="00135679" w:rsidRDefault="001A58DB" w:rsidP="00AC715C">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Практика:</w:t>
      </w:r>
      <w:r w:rsidR="00135679" w:rsidRPr="00135679">
        <w:rPr>
          <w:rFonts w:ascii="Times New Roman" w:eastAsia="Times New Roman" w:hAnsi="Times New Roman" w:cs="Times New Roman"/>
          <w:sz w:val="28"/>
          <w:szCs w:val="28"/>
          <w:lang w:eastAsia="ru-RU"/>
        </w:rPr>
        <w:t xml:space="preserve"> Упаковка и распределение между участниками группового снаряжения. Овладение навыками пользования групповым снаряжением и применение его. Овладение навыками установки, снятия и упаковки палатки. </w:t>
      </w:r>
    </w:p>
    <w:p w:rsidR="001A58DB" w:rsidRPr="001A58DB" w:rsidRDefault="001A58DB" w:rsidP="00FB0474">
      <w:pPr>
        <w:pStyle w:val="a3"/>
        <w:numPr>
          <w:ilvl w:val="0"/>
          <w:numId w:val="9"/>
        </w:num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35679" w:rsidRPr="001A58DB">
        <w:rPr>
          <w:rFonts w:ascii="Times New Roman" w:eastAsia="Times New Roman" w:hAnsi="Times New Roman" w:cs="Times New Roman"/>
          <w:b/>
          <w:sz w:val="28"/>
          <w:szCs w:val="28"/>
          <w:lang w:eastAsia="ru-RU"/>
        </w:rPr>
        <w:t>Туристская группа на прогулке (экскурсии, в походе, экспедиции)</w:t>
      </w:r>
      <w:r w:rsidRPr="001A58DB">
        <w:rPr>
          <w:rFonts w:ascii="Times New Roman" w:eastAsia="Times New Roman" w:hAnsi="Times New Roman" w:cs="Times New Roman"/>
          <w:b/>
          <w:sz w:val="28"/>
          <w:szCs w:val="28"/>
          <w:lang w:eastAsia="ru-RU"/>
        </w:rPr>
        <w:t>.</w:t>
      </w:r>
    </w:p>
    <w:p w:rsidR="00135679" w:rsidRPr="00135679" w:rsidRDefault="001A58DB" w:rsidP="00AC715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Теория: </w:t>
      </w:r>
      <w:r w:rsidR="00135679" w:rsidRPr="00135679">
        <w:rPr>
          <w:rFonts w:ascii="Times New Roman" w:eastAsia="Times New Roman" w:hAnsi="Times New Roman" w:cs="Times New Roman"/>
          <w:sz w:val="28"/>
          <w:szCs w:val="28"/>
          <w:lang w:eastAsia="ru-RU"/>
        </w:rPr>
        <w:t>Строй туристской группы. Направляющий, замыкающий в туристской группе. Ритм и темп движения  туристской группы. Правила перехода улиц, дорог. Взаимопомощь в туристской группе. Привалы промежуточный, обеденный. Распорядок дня. Бивак. Требования к бивакам, устройство и оборудование бивака. Охрана природы на туристской прогулке, экскурсии, в походе, экспедиции.</w:t>
      </w:r>
    </w:p>
    <w:p w:rsidR="00135679" w:rsidRPr="00135679" w:rsidRDefault="001A58DB" w:rsidP="00AC715C">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Практика:</w:t>
      </w:r>
      <w:r w:rsidR="00135679" w:rsidRPr="00135679">
        <w:rPr>
          <w:rFonts w:ascii="Times New Roman" w:eastAsia="Times New Roman" w:hAnsi="Times New Roman" w:cs="Times New Roman"/>
          <w:sz w:val="28"/>
          <w:szCs w:val="28"/>
          <w:lang w:eastAsia="ru-RU"/>
        </w:rPr>
        <w:t xml:space="preserve"> Построение в походную колонну, отработка движения группы, работа направляющего и замыкающего. Туристская прогулка, экскурсия, поход. </w:t>
      </w:r>
      <w:r w:rsidR="00135679" w:rsidRPr="00135679">
        <w:rPr>
          <w:rFonts w:ascii="Times New Roman" w:eastAsia="Times New Roman" w:hAnsi="Times New Roman" w:cs="Times New Roman"/>
          <w:sz w:val="28"/>
          <w:szCs w:val="28"/>
          <w:lang w:eastAsia="ru-RU"/>
        </w:rPr>
        <w:lastRenderedPageBreak/>
        <w:t>Планирование и организация бивака на местности, организация бивачных работ.</w:t>
      </w:r>
    </w:p>
    <w:p w:rsidR="001A58DB" w:rsidRPr="001A58DB" w:rsidRDefault="001A58DB" w:rsidP="00FB0474">
      <w:pPr>
        <w:pStyle w:val="a3"/>
        <w:numPr>
          <w:ilvl w:val="0"/>
          <w:numId w:val="9"/>
        </w:num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35679" w:rsidRPr="001A58DB">
        <w:rPr>
          <w:rFonts w:ascii="Times New Roman" w:eastAsia="Times New Roman" w:hAnsi="Times New Roman" w:cs="Times New Roman"/>
          <w:b/>
          <w:sz w:val="28"/>
          <w:szCs w:val="28"/>
          <w:lang w:eastAsia="ru-RU"/>
        </w:rPr>
        <w:t>Правила организации и проведения похода, экспедиции</w:t>
      </w:r>
      <w:r w:rsidRPr="001A58DB">
        <w:rPr>
          <w:rFonts w:ascii="Times New Roman" w:eastAsia="Times New Roman" w:hAnsi="Times New Roman" w:cs="Times New Roman"/>
          <w:b/>
          <w:sz w:val="28"/>
          <w:szCs w:val="28"/>
          <w:lang w:eastAsia="ru-RU"/>
        </w:rPr>
        <w:t>.</w:t>
      </w:r>
    </w:p>
    <w:p w:rsidR="00135679" w:rsidRPr="00135679" w:rsidRDefault="001A58DB" w:rsidP="00AC715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Теория: </w:t>
      </w:r>
      <w:r w:rsidR="00135679" w:rsidRPr="00135679">
        <w:rPr>
          <w:rFonts w:ascii="Times New Roman" w:eastAsia="Times New Roman" w:hAnsi="Times New Roman" w:cs="Times New Roman"/>
          <w:sz w:val="28"/>
          <w:szCs w:val="28"/>
          <w:lang w:eastAsia="ru-RU"/>
        </w:rPr>
        <w:t>Этапы организации экспедиции. Распределение должностей и заданий в группе. Планирование индивидуальной деятельности по этапам экспедиции, в соответствии с полученной должностью. Планирование и разработка маршрута. Туристская схема и топографическая карта. Маршрутные документы.  Отчет о проведении похода, экспедиции.</w:t>
      </w:r>
    </w:p>
    <w:p w:rsidR="00135679" w:rsidRPr="00135679" w:rsidRDefault="001A58DB" w:rsidP="00AC715C">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Практика:</w:t>
      </w:r>
      <w:r w:rsidR="00135679" w:rsidRPr="00135679">
        <w:rPr>
          <w:rFonts w:ascii="Times New Roman" w:eastAsia="Times New Roman" w:hAnsi="Times New Roman" w:cs="Times New Roman"/>
          <w:sz w:val="28"/>
          <w:szCs w:val="28"/>
          <w:lang w:eastAsia="ru-RU"/>
        </w:rPr>
        <w:t xml:space="preserve"> Обработка результатов похода, экспедиции в соответствии с должностными обязанностями в группе, индивидуальный отчет по этапам экспедиции.</w:t>
      </w:r>
    </w:p>
    <w:p w:rsidR="001A58DB" w:rsidRPr="001A58DB" w:rsidRDefault="001A58DB" w:rsidP="00FB0474">
      <w:pPr>
        <w:pStyle w:val="a3"/>
        <w:numPr>
          <w:ilvl w:val="0"/>
          <w:numId w:val="9"/>
        </w:num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35679" w:rsidRPr="001A58DB">
        <w:rPr>
          <w:rFonts w:ascii="Times New Roman" w:eastAsia="Times New Roman" w:hAnsi="Times New Roman" w:cs="Times New Roman"/>
          <w:b/>
          <w:sz w:val="28"/>
          <w:szCs w:val="28"/>
          <w:lang w:eastAsia="ru-RU"/>
        </w:rPr>
        <w:t>Организация школьного музея</w:t>
      </w:r>
      <w:r w:rsidRPr="001A58DB">
        <w:rPr>
          <w:rFonts w:ascii="Times New Roman" w:eastAsia="Times New Roman" w:hAnsi="Times New Roman" w:cs="Times New Roman"/>
          <w:b/>
          <w:sz w:val="28"/>
          <w:szCs w:val="28"/>
          <w:lang w:eastAsia="ru-RU"/>
        </w:rPr>
        <w:t>.</w:t>
      </w:r>
    </w:p>
    <w:p w:rsidR="00135679" w:rsidRPr="00135679" w:rsidRDefault="001A58DB" w:rsidP="00AC715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Теория: </w:t>
      </w:r>
      <w:r w:rsidR="00135679" w:rsidRPr="00135679">
        <w:rPr>
          <w:rFonts w:ascii="Times New Roman" w:eastAsia="Times New Roman" w:hAnsi="Times New Roman" w:cs="Times New Roman"/>
          <w:sz w:val="28"/>
          <w:szCs w:val="28"/>
          <w:lang w:eastAsia="ru-RU"/>
        </w:rPr>
        <w:t>Школьный  музей как общественное учебно- исследовательское объединение учащихся. Профиль и название музея. Формы организации, ролевые функции, права и обязанности актива школьного музея. Учредительные документы школьного музея. Охрана труда и техника безопасности в фондовых и иных помещениях музея.</w:t>
      </w:r>
    </w:p>
    <w:p w:rsidR="00135679" w:rsidRPr="00135679" w:rsidRDefault="001A58DB" w:rsidP="00AC715C">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Практика:</w:t>
      </w:r>
      <w:r w:rsidR="00135679" w:rsidRPr="00135679">
        <w:rPr>
          <w:rFonts w:ascii="Times New Roman" w:eastAsia="Times New Roman" w:hAnsi="Times New Roman" w:cs="Times New Roman"/>
          <w:sz w:val="28"/>
          <w:szCs w:val="28"/>
          <w:lang w:eastAsia="ru-RU"/>
        </w:rPr>
        <w:t xml:space="preserve"> Подготовка проектов, обсуждение и принятие Устава(Положения) и концепции школьного музея. Выборы исполнительных органов школьного музея: Совета школьного музея, руководителя школьного музея, формирование рабочих групп, выборы их руководителей. Обсуждение функций Совета содействия  (попечителей) школьного музея и утверждение его состава.</w:t>
      </w:r>
    </w:p>
    <w:p w:rsidR="001A58DB" w:rsidRPr="001A58DB" w:rsidRDefault="00135679" w:rsidP="00FB0474">
      <w:pPr>
        <w:pStyle w:val="a3"/>
        <w:numPr>
          <w:ilvl w:val="0"/>
          <w:numId w:val="9"/>
        </w:numPr>
        <w:spacing w:line="360" w:lineRule="auto"/>
        <w:jc w:val="both"/>
        <w:rPr>
          <w:rFonts w:ascii="Times New Roman" w:eastAsia="Times New Roman" w:hAnsi="Times New Roman" w:cs="Times New Roman"/>
          <w:b/>
          <w:sz w:val="28"/>
          <w:szCs w:val="28"/>
          <w:lang w:eastAsia="ru-RU"/>
        </w:rPr>
      </w:pPr>
      <w:r w:rsidRPr="001A58DB">
        <w:rPr>
          <w:rFonts w:ascii="Times New Roman" w:eastAsia="Times New Roman" w:hAnsi="Times New Roman" w:cs="Times New Roman"/>
          <w:b/>
          <w:sz w:val="28"/>
          <w:szCs w:val="28"/>
          <w:lang w:eastAsia="ru-RU"/>
        </w:rPr>
        <w:t>Пути овладения культурой общения</w:t>
      </w:r>
      <w:r w:rsidR="001A58DB" w:rsidRPr="001A58DB">
        <w:rPr>
          <w:rFonts w:ascii="Times New Roman" w:eastAsia="Times New Roman" w:hAnsi="Times New Roman" w:cs="Times New Roman"/>
          <w:b/>
          <w:sz w:val="28"/>
          <w:szCs w:val="28"/>
          <w:lang w:eastAsia="ru-RU"/>
        </w:rPr>
        <w:t>.</w:t>
      </w:r>
    </w:p>
    <w:p w:rsidR="00135679" w:rsidRPr="00135679" w:rsidRDefault="001A58DB" w:rsidP="00AC715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Теория: </w:t>
      </w:r>
      <w:r w:rsidR="00135679" w:rsidRPr="00135679">
        <w:rPr>
          <w:rFonts w:ascii="Times New Roman" w:eastAsia="Times New Roman" w:hAnsi="Times New Roman" w:cs="Times New Roman"/>
          <w:sz w:val="28"/>
          <w:szCs w:val="28"/>
          <w:lang w:eastAsia="ru-RU"/>
        </w:rPr>
        <w:t xml:space="preserve">Этика взаимоотношений детей и взрослых. Пути овладения коммуникативной культурой. Правила интервьюирования жителей. Проведение социологического опроса. </w:t>
      </w:r>
    </w:p>
    <w:p w:rsidR="00135679" w:rsidRPr="00135679" w:rsidRDefault="00135679" w:rsidP="00AC715C">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lastRenderedPageBreak/>
        <w:t>Основные принципы подготовки и проведения экскурсий в школьном музее. Правила коллективного создания текста экскурсии в школьном музее по вновь созданной экспозиции. Технология коллективного проведения экскурсии в школьном музее по экспозиции. Технология коллективного проведения экскурсии по памятным местам окрестностей школы.</w:t>
      </w:r>
    </w:p>
    <w:p w:rsidR="00135679" w:rsidRPr="00135679" w:rsidRDefault="00AC715C" w:rsidP="00AC715C">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Практика:</w:t>
      </w:r>
      <w:r w:rsidR="00135679" w:rsidRPr="00135679">
        <w:rPr>
          <w:rFonts w:ascii="Times New Roman" w:eastAsia="Times New Roman" w:hAnsi="Times New Roman" w:cs="Times New Roman"/>
          <w:sz w:val="28"/>
          <w:szCs w:val="28"/>
          <w:lang w:eastAsia="ru-RU"/>
        </w:rPr>
        <w:t xml:space="preserve"> Прослушивание экскурсии разных типов (по населенному пункту, в музее, по памятным местам)</w:t>
      </w:r>
      <w:r>
        <w:rPr>
          <w:rFonts w:ascii="Times New Roman" w:eastAsia="Times New Roman" w:hAnsi="Times New Roman" w:cs="Times New Roman"/>
          <w:sz w:val="28"/>
          <w:szCs w:val="28"/>
          <w:lang w:eastAsia="ru-RU"/>
        </w:rPr>
        <w:t>.</w:t>
      </w:r>
    </w:p>
    <w:p w:rsidR="00AC715C" w:rsidRPr="00AC715C" w:rsidRDefault="00AC715C" w:rsidP="00FB0474">
      <w:pPr>
        <w:pStyle w:val="a3"/>
        <w:numPr>
          <w:ilvl w:val="0"/>
          <w:numId w:val="9"/>
        </w:numPr>
        <w:spacing w:line="360" w:lineRule="auto"/>
        <w:jc w:val="both"/>
        <w:rPr>
          <w:rFonts w:ascii="Times New Roman" w:eastAsia="Times New Roman" w:hAnsi="Times New Roman" w:cs="Times New Roman"/>
          <w:b/>
          <w:sz w:val="28"/>
          <w:szCs w:val="28"/>
          <w:lang w:eastAsia="ru-RU"/>
        </w:rPr>
      </w:pPr>
      <w:r w:rsidRPr="00AC715C">
        <w:rPr>
          <w:rFonts w:ascii="Times New Roman" w:eastAsia="Times New Roman" w:hAnsi="Times New Roman" w:cs="Times New Roman"/>
          <w:b/>
          <w:sz w:val="28"/>
          <w:szCs w:val="28"/>
          <w:lang w:eastAsia="ru-RU"/>
        </w:rPr>
        <w:t xml:space="preserve"> </w:t>
      </w:r>
      <w:r w:rsidR="00135679" w:rsidRPr="00AC715C">
        <w:rPr>
          <w:rFonts w:ascii="Times New Roman" w:eastAsia="Times New Roman" w:hAnsi="Times New Roman" w:cs="Times New Roman"/>
          <w:b/>
          <w:sz w:val="28"/>
          <w:szCs w:val="28"/>
          <w:lang w:eastAsia="ru-RU"/>
        </w:rPr>
        <w:t>Развитие творческо</w:t>
      </w:r>
      <w:r>
        <w:rPr>
          <w:rFonts w:ascii="Times New Roman" w:eastAsia="Times New Roman" w:hAnsi="Times New Roman" w:cs="Times New Roman"/>
          <w:b/>
          <w:sz w:val="28"/>
          <w:szCs w:val="28"/>
          <w:lang w:eastAsia="ru-RU"/>
        </w:rPr>
        <w:t>й активности.</w:t>
      </w:r>
    </w:p>
    <w:p w:rsidR="00135679" w:rsidRPr="00135679" w:rsidRDefault="00AC715C" w:rsidP="00AC715C">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Практика: </w:t>
      </w:r>
      <w:r w:rsidR="00135679" w:rsidRPr="00135679">
        <w:rPr>
          <w:rFonts w:ascii="Times New Roman" w:eastAsia="Times New Roman" w:hAnsi="Times New Roman" w:cs="Times New Roman"/>
          <w:sz w:val="28"/>
          <w:szCs w:val="28"/>
          <w:lang w:eastAsia="ru-RU"/>
        </w:rPr>
        <w:t>Участие в организации и проведении конкурсов детских работ «Открытки для ветеранов», «Подарки для ветеранов», «Ветераны в нашей семье». Сбор и оформление воспоминаний ветеранов.</w:t>
      </w:r>
    </w:p>
    <w:p w:rsidR="00AC715C" w:rsidRPr="00AC715C" w:rsidRDefault="00135679" w:rsidP="00FB0474">
      <w:pPr>
        <w:pStyle w:val="a3"/>
        <w:numPr>
          <w:ilvl w:val="0"/>
          <w:numId w:val="9"/>
        </w:numPr>
        <w:spacing w:line="360" w:lineRule="auto"/>
        <w:jc w:val="both"/>
        <w:rPr>
          <w:rFonts w:ascii="Times New Roman" w:eastAsia="Times New Roman" w:hAnsi="Times New Roman" w:cs="Times New Roman"/>
          <w:b/>
          <w:sz w:val="28"/>
          <w:szCs w:val="28"/>
          <w:lang w:eastAsia="ru-RU"/>
        </w:rPr>
      </w:pPr>
      <w:r w:rsidRPr="00AC715C">
        <w:rPr>
          <w:rFonts w:ascii="Times New Roman" w:eastAsia="Times New Roman" w:hAnsi="Times New Roman" w:cs="Times New Roman"/>
          <w:b/>
          <w:sz w:val="28"/>
          <w:szCs w:val="28"/>
          <w:lang w:eastAsia="ru-RU"/>
        </w:rPr>
        <w:t xml:space="preserve">Психолого-педагогическая диагностика занимающихся. </w:t>
      </w:r>
    </w:p>
    <w:p w:rsidR="00135679" w:rsidRPr="00135679" w:rsidRDefault="00AC715C" w:rsidP="00AC715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Практика:</w:t>
      </w:r>
      <w:r w:rsidR="00135679" w:rsidRPr="00135679">
        <w:rPr>
          <w:rFonts w:ascii="Times New Roman" w:eastAsia="Times New Roman" w:hAnsi="Times New Roman" w:cs="Times New Roman"/>
          <w:sz w:val="28"/>
          <w:szCs w:val="28"/>
          <w:lang w:eastAsia="ru-RU"/>
        </w:rPr>
        <w:t xml:space="preserve"> Рассказ  детей о своих друзьях и своих семьях «Я и моя семья». Выявление психолого – педагогического портрета окружения обучающихся. Проведение тестов с целью выявления темперамента, воображения, типа памяти и пр.</w:t>
      </w:r>
    </w:p>
    <w:p w:rsidR="00135679" w:rsidRPr="00135679" w:rsidRDefault="00135679" w:rsidP="00AC715C">
      <w:pPr>
        <w:spacing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Проведение в игровой (состязательной) форме тестов с целью определения (выявления) общего физического  и функционального уровня развития воспитанников.</w:t>
      </w:r>
    </w:p>
    <w:p w:rsidR="00AC715C" w:rsidRPr="00AC715C" w:rsidRDefault="00AC715C" w:rsidP="00FB0474">
      <w:pPr>
        <w:pStyle w:val="a3"/>
        <w:numPr>
          <w:ilvl w:val="0"/>
          <w:numId w:val="9"/>
        </w:num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35679" w:rsidRPr="00AC715C">
        <w:rPr>
          <w:rFonts w:ascii="Times New Roman" w:eastAsia="Times New Roman" w:hAnsi="Times New Roman" w:cs="Times New Roman"/>
          <w:b/>
          <w:sz w:val="28"/>
          <w:szCs w:val="28"/>
          <w:lang w:eastAsia="ru-RU"/>
        </w:rPr>
        <w:t>Подведение итогов года</w:t>
      </w:r>
      <w:r w:rsidRPr="00AC715C">
        <w:rPr>
          <w:rFonts w:ascii="Times New Roman" w:eastAsia="Times New Roman" w:hAnsi="Times New Roman" w:cs="Times New Roman"/>
          <w:b/>
          <w:sz w:val="28"/>
          <w:szCs w:val="28"/>
          <w:lang w:eastAsia="ru-RU"/>
        </w:rPr>
        <w:t>.</w:t>
      </w:r>
    </w:p>
    <w:p w:rsidR="00135679" w:rsidRPr="00135679" w:rsidRDefault="00AC715C" w:rsidP="00AC715C">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Практика: </w:t>
      </w:r>
      <w:r w:rsidR="00135679" w:rsidRPr="00135679">
        <w:rPr>
          <w:rFonts w:ascii="Times New Roman" w:eastAsia="Times New Roman" w:hAnsi="Times New Roman" w:cs="Times New Roman"/>
          <w:sz w:val="28"/>
          <w:szCs w:val="28"/>
          <w:lang w:eastAsia="ru-RU"/>
        </w:rPr>
        <w:t>Подведение итогов годовой работы. Разбор деятельности каждого участника, его вклада в общее дело. Подведение итогов индивидуальных проектов. Планы на следующий учебный год.</w:t>
      </w:r>
    </w:p>
    <w:p w:rsidR="00135679" w:rsidRPr="00AC715C" w:rsidRDefault="00AC715C" w:rsidP="00FB0474">
      <w:pPr>
        <w:pStyle w:val="a3"/>
        <w:numPr>
          <w:ilvl w:val="0"/>
          <w:numId w:val="9"/>
        </w:num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35679" w:rsidRPr="00AC715C">
        <w:rPr>
          <w:rFonts w:ascii="Times New Roman" w:eastAsia="Times New Roman" w:hAnsi="Times New Roman" w:cs="Times New Roman"/>
          <w:b/>
          <w:sz w:val="28"/>
          <w:szCs w:val="28"/>
          <w:lang w:eastAsia="ru-RU"/>
        </w:rPr>
        <w:t>Календарь традиций школьного музея</w:t>
      </w:r>
      <w:r w:rsidRPr="00AC715C">
        <w:rPr>
          <w:rFonts w:ascii="Times New Roman" w:eastAsia="Times New Roman" w:hAnsi="Times New Roman" w:cs="Times New Roman"/>
          <w:b/>
          <w:sz w:val="28"/>
          <w:szCs w:val="28"/>
          <w:lang w:eastAsia="ru-RU"/>
        </w:rPr>
        <w:t>.</w:t>
      </w:r>
    </w:p>
    <w:p w:rsidR="00135679" w:rsidRPr="00135679" w:rsidRDefault="00135679" w:rsidP="00AC715C">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Сентябрь. Международный день распространении грамотности</w:t>
      </w:r>
      <w:r w:rsidR="00AC715C">
        <w:rPr>
          <w:rFonts w:ascii="Times New Roman" w:eastAsia="Times New Roman" w:hAnsi="Times New Roman" w:cs="Times New Roman"/>
          <w:sz w:val="28"/>
          <w:szCs w:val="28"/>
          <w:lang w:eastAsia="ru-RU"/>
        </w:rPr>
        <w:t>.</w:t>
      </w:r>
    </w:p>
    <w:p w:rsidR="00135679" w:rsidRPr="00135679" w:rsidRDefault="00135679" w:rsidP="00AC715C">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Октябрь. День учителя</w:t>
      </w:r>
      <w:r w:rsidR="00AC715C">
        <w:rPr>
          <w:rFonts w:ascii="Times New Roman" w:eastAsia="Times New Roman" w:hAnsi="Times New Roman" w:cs="Times New Roman"/>
          <w:sz w:val="28"/>
          <w:szCs w:val="28"/>
          <w:lang w:eastAsia="ru-RU"/>
        </w:rPr>
        <w:t>.</w:t>
      </w:r>
    </w:p>
    <w:p w:rsidR="00135679" w:rsidRPr="00135679" w:rsidRDefault="00135679" w:rsidP="00AC715C">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lastRenderedPageBreak/>
        <w:t>Ноябрь. День народного единства</w:t>
      </w:r>
      <w:r w:rsidR="00AC715C">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День проведения военного парада на Красной площади в г.Москве в ознаменование 24 годовщины Великой Октябрьской революции</w:t>
      </w:r>
      <w:r w:rsidR="00AC715C">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Международный день толерантности</w:t>
      </w:r>
      <w:r w:rsidR="00AC715C">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День  памяти воинов, погибших в чеченской войне</w:t>
      </w:r>
      <w:r w:rsidR="00AC715C">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День матери</w:t>
      </w:r>
      <w:r w:rsidR="00AC715C">
        <w:rPr>
          <w:rFonts w:ascii="Times New Roman" w:eastAsia="Times New Roman" w:hAnsi="Times New Roman" w:cs="Times New Roman"/>
          <w:sz w:val="28"/>
          <w:szCs w:val="28"/>
          <w:lang w:eastAsia="ru-RU"/>
        </w:rPr>
        <w:t>.</w:t>
      </w:r>
    </w:p>
    <w:p w:rsidR="00135679" w:rsidRPr="00135679" w:rsidRDefault="00135679" w:rsidP="00AC715C">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Декабрь. День неизвестного солдата</w:t>
      </w:r>
      <w:r w:rsidR="00AC715C">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 xml:space="preserve">День начала контрнаступления советских войск в 1941 г. </w:t>
      </w:r>
      <w:r w:rsidR="00450200" w:rsidRPr="00135679">
        <w:rPr>
          <w:rFonts w:ascii="Times New Roman" w:eastAsia="Times New Roman" w:hAnsi="Times New Roman" w:cs="Times New Roman"/>
          <w:sz w:val="28"/>
          <w:szCs w:val="28"/>
          <w:lang w:eastAsia="ru-RU"/>
        </w:rPr>
        <w:t>П</w:t>
      </w:r>
      <w:r w:rsidRPr="00135679">
        <w:rPr>
          <w:rFonts w:ascii="Times New Roman" w:eastAsia="Times New Roman" w:hAnsi="Times New Roman" w:cs="Times New Roman"/>
          <w:sz w:val="28"/>
          <w:szCs w:val="28"/>
          <w:lang w:eastAsia="ru-RU"/>
        </w:rPr>
        <w:t>од Москвой</w:t>
      </w:r>
      <w:r w:rsidR="00AC715C">
        <w:rPr>
          <w:rFonts w:ascii="Times New Roman" w:eastAsia="Times New Roman" w:hAnsi="Times New Roman" w:cs="Times New Roman"/>
          <w:sz w:val="28"/>
          <w:szCs w:val="28"/>
          <w:lang w:eastAsia="ru-RU"/>
        </w:rPr>
        <w:t>.</w:t>
      </w:r>
      <w:r w:rsidRPr="00135679">
        <w:rPr>
          <w:rFonts w:ascii="Times New Roman" w:eastAsia="Times New Roman" w:hAnsi="Times New Roman" w:cs="Times New Roman"/>
          <w:sz w:val="28"/>
          <w:szCs w:val="28"/>
          <w:lang w:eastAsia="ru-RU"/>
        </w:rPr>
        <w:t xml:space="preserve"> День Героев отечества</w:t>
      </w:r>
      <w:r w:rsidR="00AC715C">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 xml:space="preserve">День  памяти Елохина А.А. </w:t>
      </w:r>
    </w:p>
    <w:p w:rsidR="00135679" w:rsidRPr="00135679" w:rsidRDefault="00135679" w:rsidP="00AC715C">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Январь.  День  рождения музея</w:t>
      </w:r>
      <w:r w:rsidR="00AC715C">
        <w:rPr>
          <w:rFonts w:ascii="Times New Roman" w:eastAsia="Times New Roman" w:hAnsi="Times New Roman" w:cs="Times New Roman"/>
          <w:sz w:val="28"/>
          <w:szCs w:val="28"/>
          <w:lang w:eastAsia="ru-RU"/>
        </w:rPr>
        <w:t>.</w:t>
      </w:r>
    </w:p>
    <w:p w:rsidR="00135679" w:rsidRPr="00135679" w:rsidRDefault="00135679" w:rsidP="00AC715C">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Февраль. День российской науки</w:t>
      </w:r>
      <w:r w:rsidR="00AC715C">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День памяти о россиянах, исполнявших служебный долг за пределами Отечества,  день воинов – афганцев</w:t>
      </w:r>
      <w:r w:rsidR="00AC715C">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День  памяти Карпова Г.Р. Международный день родного языка</w:t>
      </w:r>
      <w:r w:rsidR="00AC715C">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День защитника Отечества</w:t>
      </w:r>
      <w:r w:rsidR="00AC715C">
        <w:rPr>
          <w:rFonts w:ascii="Times New Roman" w:eastAsia="Times New Roman" w:hAnsi="Times New Roman" w:cs="Times New Roman"/>
          <w:sz w:val="28"/>
          <w:szCs w:val="28"/>
          <w:lang w:eastAsia="ru-RU"/>
        </w:rPr>
        <w:t>.</w:t>
      </w:r>
    </w:p>
    <w:p w:rsidR="00135679" w:rsidRPr="00135679" w:rsidRDefault="00135679" w:rsidP="00AC715C">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Март. День воссоединения Крыма с Россией</w:t>
      </w:r>
      <w:r w:rsidR="00AC715C">
        <w:rPr>
          <w:rFonts w:ascii="Times New Roman" w:eastAsia="Times New Roman" w:hAnsi="Times New Roman" w:cs="Times New Roman"/>
          <w:sz w:val="28"/>
          <w:szCs w:val="28"/>
          <w:lang w:eastAsia="ru-RU"/>
        </w:rPr>
        <w:t>.</w:t>
      </w:r>
    </w:p>
    <w:p w:rsidR="00135679" w:rsidRPr="00135679" w:rsidRDefault="00135679" w:rsidP="00AC715C">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Апрель. День космонавтики</w:t>
      </w:r>
      <w:r w:rsidR="00AC715C">
        <w:rPr>
          <w:rFonts w:ascii="Times New Roman" w:eastAsia="Times New Roman" w:hAnsi="Times New Roman" w:cs="Times New Roman"/>
          <w:sz w:val="28"/>
          <w:szCs w:val="28"/>
          <w:lang w:eastAsia="ru-RU"/>
        </w:rPr>
        <w:t>.</w:t>
      </w:r>
    </w:p>
    <w:p w:rsidR="00135679" w:rsidRPr="00135679" w:rsidRDefault="00135679" w:rsidP="00AC715C">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Май. День Победы</w:t>
      </w:r>
      <w:r w:rsidR="00AC715C">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День славянской письменности и культуры</w:t>
      </w:r>
      <w:r w:rsidR="00AC715C">
        <w:rPr>
          <w:rFonts w:ascii="Times New Roman" w:eastAsia="Times New Roman" w:hAnsi="Times New Roman" w:cs="Times New Roman"/>
          <w:sz w:val="28"/>
          <w:szCs w:val="28"/>
          <w:lang w:eastAsia="ru-RU"/>
        </w:rPr>
        <w:t>.</w:t>
      </w:r>
    </w:p>
    <w:p w:rsidR="00AC715C" w:rsidRDefault="00135679" w:rsidP="00AC715C">
      <w:pPr>
        <w:spacing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Июнь. Международный день защиты детей</w:t>
      </w:r>
      <w:r w:rsidR="00AC715C">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День Русского языка – Пушкинский день России</w:t>
      </w:r>
      <w:r w:rsidR="00AC715C">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День России</w:t>
      </w:r>
      <w:r w:rsidR="00AC715C">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День памяти и скорби – день начала Великой Отечественной войны</w:t>
      </w:r>
      <w:r w:rsidR="00AC715C">
        <w:rPr>
          <w:rFonts w:ascii="Times New Roman" w:eastAsia="Times New Roman" w:hAnsi="Times New Roman" w:cs="Times New Roman"/>
          <w:sz w:val="28"/>
          <w:szCs w:val="28"/>
          <w:lang w:eastAsia="ru-RU"/>
        </w:rPr>
        <w:t>.</w:t>
      </w:r>
    </w:p>
    <w:p w:rsidR="00DD63F7" w:rsidRDefault="00AC715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0" w:type="auto"/>
        <w:tblInd w:w="5495" w:type="dxa"/>
        <w:tblLook w:val="04A0" w:firstRow="1" w:lastRow="0" w:firstColumn="1" w:lastColumn="0" w:noHBand="0" w:noVBand="1"/>
      </w:tblPr>
      <w:tblGrid>
        <w:gridCol w:w="4075"/>
      </w:tblGrid>
      <w:tr w:rsidR="00B610BB" w:rsidRPr="007472A8" w:rsidTr="003B5203">
        <w:tc>
          <w:tcPr>
            <w:tcW w:w="4075" w:type="dxa"/>
            <w:hideMark/>
          </w:tcPr>
          <w:p w:rsidR="00B610BB" w:rsidRPr="007472A8" w:rsidRDefault="00B610BB" w:rsidP="003B5203">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B610BB" w:rsidRPr="007472A8" w:rsidRDefault="00B610BB" w:rsidP="00B610BB">
      <w:pPr>
        <w:tabs>
          <w:tab w:val="left" w:pos="851"/>
        </w:tabs>
        <w:spacing w:after="0"/>
        <w:ind w:firstLine="709"/>
        <w:jc w:val="both"/>
        <w:rPr>
          <w:rFonts w:ascii="Times New Roman" w:eastAsia="MS Mincho" w:hAnsi="Times New Roman" w:cs="Times New Roman"/>
          <w:color w:val="00B050"/>
          <w:sz w:val="28"/>
          <w:szCs w:val="28"/>
          <w:lang w:eastAsia="ja-JP"/>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B610BB" w:rsidRPr="007472A8" w:rsidRDefault="00B610BB" w:rsidP="00B610BB">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B610BB" w:rsidRPr="007472A8" w:rsidRDefault="00B610BB" w:rsidP="00B610BB">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B610BB" w:rsidRPr="007472A8" w:rsidRDefault="00B610BB" w:rsidP="00B610BB">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Музееведение</w:t>
      </w:r>
      <w:r w:rsidRPr="007472A8">
        <w:rPr>
          <w:rFonts w:ascii="Times New Roman" w:eastAsia="Times New Roman" w:hAnsi="Times New Roman" w:cs="Times New Roman"/>
          <w:color w:val="000000"/>
          <w:sz w:val="28"/>
          <w:szCs w:val="28"/>
          <w:lang w:eastAsia="ru-RU"/>
        </w:rPr>
        <w:t>»,</w:t>
      </w:r>
    </w:p>
    <w:p w:rsidR="00B610BB" w:rsidRDefault="00B610BB" w:rsidP="00B610BB">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Дубских И.Н.,</w:t>
      </w:r>
    </w:p>
    <w:p w:rsidR="00B610BB" w:rsidRDefault="00B610BB" w:rsidP="00B610BB">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год обучения</w:t>
      </w:r>
      <w:r w:rsidRPr="007472A8">
        <w:rPr>
          <w:rFonts w:ascii="Times New Roman" w:eastAsia="Times New Roman" w:hAnsi="Times New Roman" w:cs="Times New Roman"/>
          <w:color w:val="000000"/>
          <w:sz w:val="28"/>
          <w:szCs w:val="28"/>
          <w:lang w:eastAsia="ru-RU"/>
        </w:rPr>
        <w:t>)</w:t>
      </w:r>
    </w:p>
    <w:p w:rsidR="00B610BB" w:rsidRDefault="00B610BB" w:rsidP="00B610B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610BB" w:rsidRPr="00575000" w:rsidRDefault="00B610BB" w:rsidP="00B610BB">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575000">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A57B6F">
        <w:rPr>
          <w:rFonts w:ascii="Times New Roman" w:eastAsia="Times New Roman" w:hAnsi="Times New Roman" w:cs="Times New Roman"/>
          <w:color w:val="000000"/>
          <w:sz w:val="28"/>
          <w:szCs w:val="28"/>
          <w:lang w:eastAsia="ru-RU"/>
        </w:rPr>
        <w:t xml:space="preserve">младшего и </w:t>
      </w:r>
      <w:r w:rsidRPr="00575000">
        <w:rPr>
          <w:rFonts w:ascii="Times New Roman" w:eastAsia="Times New Roman" w:hAnsi="Times New Roman" w:cs="Times New Roman"/>
          <w:color w:val="000000"/>
          <w:sz w:val="28"/>
          <w:szCs w:val="28"/>
          <w:lang w:eastAsia="ru-RU"/>
        </w:rPr>
        <w:t xml:space="preserve">среднего школьного возраста с учетом особенностей их развития.  </w:t>
      </w:r>
    </w:p>
    <w:p w:rsidR="00B610BB" w:rsidRPr="005521A7" w:rsidRDefault="00B610BB" w:rsidP="00B610BB">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5521A7">
        <w:rPr>
          <w:rFonts w:ascii="Times New Roman" w:eastAsia="Times New Roman" w:hAnsi="Times New Roman" w:cs="Times New Roman"/>
          <w:sz w:val="28"/>
          <w:szCs w:val="28"/>
          <w:lang w:eastAsia="ru-RU"/>
        </w:rPr>
        <w:t xml:space="preserve">Занятия проводятся </w:t>
      </w:r>
      <w:r w:rsidR="005521A7" w:rsidRPr="005521A7">
        <w:rPr>
          <w:rFonts w:ascii="Times New Roman" w:eastAsia="Times New Roman" w:hAnsi="Times New Roman" w:cs="Times New Roman"/>
          <w:sz w:val="28"/>
          <w:szCs w:val="28"/>
          <w:lang w:eastAsia="ru-RU"/>
        </w:rPr>
        <w:t>3</w:t>
      </w:r>
      <w:r w:rsidRPr="005521A7">
        <w:rPr>
          <w:rFonts w:ascii="Times New Roman" w:eastAsia="Times New Roman" w:hAnsi="Times New Roman" w:cs="Times New Roman"/>
          <w:sz w:val="28"/>
          <w:szCs w:val="28"/>
          <w:lang w:eastAsia="ru-RU"/>
        </w:rPr>
        <w:t xml:space="preserve"> раза в неделю с нагрузкой </w:t>
      </w:r>
      <w:r w:rsidR="00E5778F">
        <w:rPr>
          <w:rFonts w:ascii="Times New Roman" w:eastAsia="Times New Roman" w:hAnsi="Times New Roman" w:cs="Times New Roman"/>
          <w:sz w:val="28"/>
          <w:szCs w:val="28"/>
          <w:lang w:eastAsia="ru-RU"/>
        </w:rPr>
        <w:t>2</w:t>
      </w:r>
      <w:r w:rsidRPr="005521A7">
        <w:rPr>
          <w:rFonts w:ascii="Times New Roman" w:eastAsia="Times New Roman" w:hAnsi="Times New Roman" w:cs="Times New Roman"/>
          <w:sz w:val="28"/>
          <w:szCs w:val="28"/>
          <w:lang w:eastAsia="ru-RU"/>
        </w:rPr>
        <w:t xml:space="preserve"> час</w:t>
      </w:r>
      <w:r w:rsidR="00E5778F">
        <w:rPr>
          <w:rFonts w:ascii="Times New Roman" w:eastAsia="Times New Roman" w:hAnsi="Times New Roman" w:cs="Times New Roman"/>
          <w:sz w:val="28"/>
          <w:szCs w:val="28"/>
          <w:lang w:eastAsia="ru-RU"/>
        </w:rPr>
        <w:t>ов</w:t>
      </w:r>
      <w:r w:rsidRPr="005521A7">
        <w:rPr>
          <w:rFonts w:ascii="Times New Roman" w:eastAsia="Times New Roman" w:hAnsi="Times New Roman" w:cs="Times New Roman"/>
          <w:sz w:val="28"/>
          <w:szCs w:val="28"/>
          <w:lang w:eastAsia="ru-RU"/>
        </w:rPr>
        <w:t>.</w:t>
      </w:r>
    </w:p>
    <w:p w:rsidR="00B610BB" w:rsidRPr="00575000" w:rsidRDefault="00B610BB" w:rsidP="00B610BB">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575000">
        <w:rPr>
          <w:rFonts w:ascii="Times New Roman" w:eastAsia="Times New Roman" w:hAnsi="Times New Roman" w:cs="Times New Roman"/>
          <w:color w:val="000000"/>
          <w:sz w:val="28"/>
          <w:szCs w:val="28"/>
          <w:lang w:eastAsia="ru-RU"/>
        </w:rPr>
        <w:t xml:space="preserve">Курс рассчитан на </w:t>
      </w:r>
      <w:r>
        <w:rPr>
          <w:rFonts w:ascii="Times New Roman" w:eastAsia="Times New Roman" w:hAnsi="Times New Roman" w:cs="Times New Roman"/>
          <w:color w:val="000000"/>
          <w:sz w:val="28"/>
          <w:szCs w:val="28"/>
          <w:lang w:eastAsia="ru-RU"/>
        </w:rPr>
        <w:t>94</w:t>
      </w:r>
      <w:r w:rsidRPr="00575000">
        <w:rPr>
          <w:rFonts w:ascii="Times New Roman" w:eastAsia="Times New Roman" w:hAnsi="Times New Roman" w:cs="Times New Roman"/>
          <w:color w:val="000000"/>
          <w:sz w:val="28"/>
          <w:szCs w:val="28"/>
          <w:lang w:eastAsia="ru-RU"/>
        </w:rPr>
        <w:t xml:space="preserve"> часа (в том числе, теоретические занятия – </w:t>
      </w:r>
      <w:r>
        <w:rPr>
          <w:rFonts w:ascii="Times New Roman" w:eastAsia="Times New Roman" w:hAnsi="Times New Roman" w:cs="Times New Roman"/>
          <w:color w:val="000000"/>
          <w:sz w:val="28"/>
          <w:szCs w:val="28"/>
          <w:lang w:eastAsia="ru-RU"/>
        </w:rPr>
        <w:t>30</w:t>
      </w:r>
      <w:r w:rsidRPr="00575000">
        <w:rPr>
          <w:rFonts w:ascii="Times New Roman" w:eastAsia="Times New Roman" w:hAnsi="Times New Roman" w:cs="Times New Roman"/>
          <w:color w:val="000000"/>
          <w:sz w:val="28"/>
          <w:szCs w:val="28"/>
          <w:lang w:eastAsia="ru-RU"/>
        </w:rPr>
        <w:t xml:space="preserve">, практические занятия – </w:t>
      </w:r>
      <w:r>
        <w:rPr>
          <w:rFonts w:ascii="Times New Roman" w:eastAsia="Times New Roman" w:hAnsi="Times New Roman" w:cs="Times New Roman"/>
          <w:color w:val="000000"/>
          <w:sz w:val="28"/>
          <w:szCs w:val="28"/>
          <w:lang w:eastAsia="ru-RU"/>
        </w:rPr>
        <w:t>64</w:t>
      </w:r>
      <w:r w:rsidRPr="00575000">
        <w:rPr>
          <w:rFonts w:ascii="Times New Roman" w:eastAsia="Times New Roman" w:hAnsi="Times New Roman" w:cs="Times New Roman"/>
          <w:color w:val="000000"/>
          <w:sz w:val="28"/>
          <w:szCs w:val="28"/>
          <w:lang w:eastAsia="ru-RU"/>
        </w:rPr>
        <w:t>).</w:t>
      </w:r>
    </w:p>
    <w:p w:rsidR="00B610BB" w:rsidRDefault="00B610BB" w:rsidP="005521A7">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575000">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1558"/>
        <w:gridCol w:w="1654"/>
        <w:gridCol w:w="1654"/>
        <w:gridCol w:w="1654"/>
      </w:tblGrid>
      <w:tr w:rsidR="005521A7" w:rsidRPr="005521A7" w:rsidTr="00BF06CC">
        <w:trPr>
          <w:cantSplit/>
          <w:trHeight w:val="433"/>
        </w:trPr>
        <w:tc>
          <w:tcPr>
            <w:tcW w:w="1985"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Понедельник</w:t>
            </w:r>
          </w:p>
        </w:tc>
        <w:tc>
          <w:tcPr>
            <w:tcW w:w="1418"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Вторник</w:t>
            </w:r>
          </w:p>
        </w:tc>
        <w:tc>
          <w:tcPr>
            <w:tcW w:w="1558"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Среда</w:t>
            </w:r>
          </w:p>
        </w:tc>
        <w:tc>
          <w:tcPr>
            <w:tcW w:w="1654"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Четверг</w:t>
            </w:r>
          </w:p>
        </w:tc>
        <w:tc>
          <w:tcPr>
            <w:tcW w:w="1654"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Пятница</w:t>
            </w:r>
          </w:p>
        </w:tc>
        <w:tc>
          <w:tcPr>
            <w:tcW w:w="1654"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Суббота</w:t>
            </w:r>
          </w:p>
        </w:tc>
      </w:tr>
      <w:tr w:rsidR="005521A7" w:rsidRPr="005521A7" w:rsidTr="00BF06CC">
        <w:trPr>
          <w:cantSplit/>
          <w:trHeight w:val="978"/>
        </w:trPr>
        <w:tc>
          <w:tcPr>
            <w:tcW w:w="1985"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16.00-16.45</w:t>
            </w:r>
          </w:p>
          <w:p w:rsidR="005521A7" w:rsidRPr="005521A7" w:rsidRDefault="005521A7" w:rsidP="00BF06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16.55-17.40</w:t>
            </w:r>
          </w:p>
        </w:tc>
        <w:tc>
          <w:tcPr>
            <w:tcW w:w="1418"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16.00-16.45</w:t>
            </w:r>
          </w:p>
          <w:p w:rsidR="005521A7" w:rsidRPr="005521A7" w:rsidRDefault="005521A7" w:rsidP="00BF06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16.55-17.40</w:t>
            </w:r>
          </w:p>
        </w:tc>
        <w:tc>
          <w:tcPr>
            <w:tcW w:w="1558"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b/>
                <w:sz w:val="24"/>
                <w:szCs w:val="24"/>
              </w:rPr>
            </w:pPr>
          </w:p>
        </w:tc>
        <w:tc>
          <w:tcPr>
            <w:tcW w:w="1654"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16.00-16.45</w:t>
            </w:r>
          </w:p>
          <w:p w:rsidR="005521A7" w:rsidRPr="005521A7" w:rsidRDefault="005521A7" w:rsidP="00BF06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16.55-17.40</w:t>
            </w:r>
          </w:p>
        </w:tc>
        <w:tc>
          <w:tcPr>
            <w:tcW w:w="1654"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vAlign w:val="center"/>
          </w:tcPr>
          <w:p w:rsidR="005521A7" w:rsidRPr="005521A7" w:rsidRDefault="005521A7" w:rsidP="00BF06CC">
            <w:pPr>
              <w:spacing w:after="0" w:line="240" w:lineRule="auto"/>
              <w:jc w:val="center"/>
              <w:rPr>
                <w:rFonts w:ascii="Times New Roman" w:eastAsia="Calibri" w:hAnsi="Times New Roman" w:cs="Times New Roman"/>
                <w:sz w:val="24"/>
                <w:szCs w:val="24"/>
              </w:rPr>
            </w:pPr>
          </w:p>
        </w:tc>
      </w:tr>
    </w:tbl>
    <w:p w:rsidR="005521A7" w:rsidRDefault="005521A7" w:rsidP="005521A7">
      <w:pPr>
        <w:tabs>
          <w:tab w:val="left" w:pos="851"/>
        </w:tabs>
        <w:spacing w:after="0" w:line="360" w:lineRule="auto"/>
        <w:jc w:val="both"/>
        <w:rPr>
          <w:rFonts w:ascii="Times New Roman" w:eastAsia="Times New Roman" w:hAnsi="Times New Roman" w:cs="Times New Roman"/>
          <w:color w:val="000000"/>
          <w:sz w:val="28"/>
          <w:szCs w:val="28"/>
          <w:lang w:eastAsia="ru-RU"/>
        </w:rPr>
      </w:pPr>
    </w:p>
    <w:p w:rsidR="00B610BB" w:rsidRDefault="00B610BB" w:rsidP="00FB0474">
      <w:pPr>
        <w:pStyle w:val="a3"/>
        <w:numPr>
          <w:ilvl w:val="0"/>
          <w:numId w:val="17"/>
        </w:numPr>
        <w:tabs>
          <w:tab w:val="left" w:pos="851"/>
        </w:tabs>
        <w:spacing w:after="0" w:line="360" w:lineRule="auto"/>
        <w:ind w:left="0" w:firstLine="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Учебно-тематическое планирование по курсу </w:t>
      </w:r>
    </w:p>
    <w:p w:rsidR="00B610BB" w:rsidRDefault="00B610BB" w:rsidP="00B610BB">
      <w:pPr>
        <w:pStyle w:val="a3"/>
        <w:tabs>
          <w:tab w:val="left" w:pos="851"/>
        </w:tabs>
        <w:spacing w:after="0" w:line="360" w:lineRule="auto"/>
        <w:ind w:left="0"/>
        <w:jc w:val="center"/>
        <w:rPr>
          <w:rFonts w:ascii="Times New Roman" w:eastAsia="Times New Roman" w:hAnsi="Times New Roman" w:cs="Times New Roman"/>
          <w:b/>
          <w:color w:val="000000"/>
          <w:sz w:val="28"/>
          <w:szCs w:val="28"/>
          <w:lang w:eastAsia="ru-RU"/>
        </w:rPr>
      </w:pPr>
      <w:r w:rsidRPr="00575000">
        <w:rPr>
          <w:rFonts w:ascii="Times New Roman" w:eastAsia="Times New Roman" w:hAnsi="Times New Roman" w:cs="Times New Roman"/>
          <w:b/>
          <w:color w:val="000000"/>
          <w:sz w:val="28"/>
          <w:szCs w:val="28"/>
          <w:lang w:eastAsia="ru-RU"/>
        </w:rPr>
        <w:t>«Музей – хранитель наследия веков»</w:t>
      </w:r>
      <w:r>
        <w:rPr>
          <w:rFonts w:ascii="Times New Roman" w:eastAsia="Times New Roman" w:hAnsi="Times New Roman" w:cs="Times New Roman"/>
          <w:b/>
          <w:color w:val="000000"/>
          <w:sz w:val="28"/>
          <w:szCs w:val="28"/>
          <w:lang w:eastAsia="ru-RU"/>
        </w:rPr>
        <w:t xml:space="preserve"> 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680"/>
        <w:gridCol w:w="1260"/>
        <w:gridCol w:w="1260"/>
        <w:gridCol w:w="1492"/>
      </w:tblGrid>
      <w:tr w:rsidR="00B610BB" w:rsidRPr="00575000" w:rsidTr="003B5203">
        <w:trPr>
          <w:trHeight w:val="678"/>
        </w:trPr>
        <w:tc>
          <w:tcPr>
            <w:tcW w:w="1008" w:type="dxa"/>
            <w:vMerge w:val="restart"/>
          </w:tcPr>
          <w:p w:rsidR="00B610BB" w:rsidRPr="00F3645E" w:rsidRDefault="00B610BB" w:rsidP="003B5203">
            <w:pPr>
              <w:spacing w:after="0" w:line="240" w:lineRule="auto"/>
              <w:jc w:val="center"/>
              <w:rPr>
                <w:rFonts w:ascii="Times New Roman" w:eastAsia="Calibri" w:hAnsi="Times New Roman" w:cs="Times New Roman"/>
                <w:b/>
                <w:sz w:val="28"/>
                <w:szCs w:val="28"/>
                <w:lang w:eastAsia="ru-RU"/>
              </w:rPr>
            </w:pPr>
            <w:r w:rsidRPr="00F3645E">
              <w:rPr>
                <w:rFonts w:ascii="Times New Roman" w:eastAsia="Calibri" w:hAnsi="Times New Roman" w:cs="Times New Roman"/>
                <w:b/>
                <w:sz w:val="28"/>
                <w:szCs w:val="28"/>
                <w:lang w:eastAsia="ru-RU"/>
              </w:rPr>
              <w:t>№</w:t>
            </w:r>
          </w:p>
          <w:p w:rsidR="00B610BB" w:rsidRPr="00F3645E" w:rsidRDefault="00B610BB" w:rsidP="003B5203">
            <w:pPr>
              <w:spacing w:after="0" w:line="240" w:lineRule="auto"/>
              <w:jc w:val="center"/>
              <w:rPr>
                <w:rFonts w:ascii="Times New Roman" w:eastAsia="Calibri" w:hAnsi="Times New Roman" w:cs="Times New Roman"/>
                <w:b/>
                <w:sz w:val="28"/>
                <w:szCs w:val="28"/>
                <w:lang w:eastAsia="ru-RU"/>
              </w:rPr>
            </w:pPr>
            <w:r w:rsidRPr="00F3645E">
              <w:rPr>
                <w:rFonts w:ascii="Times New Roman" w:eastAsia="Calibri" w:hAnsi="Times New Roman" w:cs="Times New Roman"/>
                <w:b/>
                <w:sz w:val="28"/>
                <w:szCs w:val="28"/>
                <w:lang w:eastAsia="ru-RU"/>
              </w:rPr>
              <w:t>п/п</w:t>
            </w:r>
          </w:p>
        </w:tc>
        <w:tc>
          <w:tcPr>
            <w:tcW w:w="4680" w:type="dxa"/>
            <w:vMerge w:val="restart"/>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p>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Тема</w:t>
            </w:r>
          </w:p>
        </w:tc>
        <w:tc>
          <w:tcPr>
            <w:tcW w:w="4012" w:type="dxa"/>
            <w:gridSpan w:val="3"/>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p>
          <w:p w:rsidR="00B610BB" w:rsidRPr="00F3645E" w:rsidRDefault="00B610BB" w:rsidP="003B5203">
            <w:pPr>
              <w:spacing w:after="0" w:line="240" w:lineRule="auto"/>
              <w:jc w:val="center"/>
              <w:rPr>
                <w:rFonts w:ascii="Times New Roman" w:eastAsia="Calibri" w:hAnsi="Times New Roman" w:cs="Times New Roman"/>
                <w:b/>
                <w:sz w:val="28"/>
                <w:szCs w:val="28"/>
                <w:lang w:eastAsia="ru-RU"/>
              </w:rPr>
            </w:pPr>
            <w:r w:rsidRPr="00F3645E">
              <w:rPr>
                <w:rFonts w:ascii="Times New Roman" w:eastAsia="Calibri" w:hAnsi="Times New Roman" w:cs="Times New Roman"/>
                <w:b/>
                <w:sz w:val="28"/>
                <w:szCs w:val="28"/>
                <w:lang w:eastAsia="ru-RU"/>
              </w:rPr>
              <w:t>Количество часов</w:t>
            </w:r>
          </w:p>
        </w:tc>
      </w:tr>
      <w:tr w:rsidR="00B610BB" w:rsidRPr="00575000" w:rsidTr="003B5203">
        <w:trPr>
          <w:trHeight w:val="412"/>
        </w:trPr>
        <w:tc>
          <w:tcPr>
            <w:tcW w:w="1008" w:type="dxa"/>
            <w:vMerge/>
          </w:tcPr>
          <w:p w:rsidR="00B610BB" w:rsidRPr="00F3645E" w:rsidRDefault="00B610BB" w:rsidP="003B5203">
            <w:pPr>
              <w:spacing w:after="0" w:line="240" w:lineRule="auto"/>
              <w:jc w:val="center"/>
              <w:rPr>
                <w:rFonts w:ascii="Times New Roman" w:eastAsia="Calibri" w:hAnsi="Times New Roman" w:cs="Times New Roman"/>
                <w:b/>
                <w:sz w:val="28"/>
                <w:szCs w:val="28"/>
                <w:lang w:eastAsia="ru-RU"/>
              </w:rPr>
            </w:pPr>
          </w:p>
        </w:tc>
        <w:tc>
          <w:tcPr>
            <w:tcW w:w="4680" w:type="dxa"/>
            <w:vMerge/>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p>
        </w:tc>
        <w:tc>
          <w:tcPr>
            <w:tcW w:w="1260"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b/>
                <w:sz w:val="28"/>
                <w:szCs w:val="28"/>
                <w:lang w:eastAsia="ru-RU"/>
              </w:rPr>
              <w:t>Всего</w:t>
            </w:r>
          </w:p>
        </w:tc>
        <w:tc>
          <w:tcPr>
            <w:tcW w:w="1260" w:type="dxa"/>
            <w:shd w:val="clear" w:color="auto" w:fill="auto"/>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b/>
                <w:sz w:val="28"/>
                <w:szCs w:val="28"/>
                <w:lang w:eastAsia="ru-RU"/>
              </w:rPr>
              <w:t>Теория</w:t>
            </w:r>
          </w:p>
        </w:tc>
        <w:tc>
          <w:tcPr>
            <w:tcW w:w="1492" w:type="dxa"/>
            <w:shd w:val="clear" w:color="auto" w:fill="auto"/>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b/>
                <w:sz w:val="28"/>
                <w:szCs w:val="28"/>
                <w:lang w:eastAsia="ru-RU"/>
              </w:rPr>
              <w:t>Практика</w:t>
            </w:r>
          </w:p>
        </w:tc>
      </w:tr>
      <w:tr w:rsidR="00B610BB" w:rsidRPr="00575000" w:rsidTr="003B5203">
        <w:tc>
          <w:tcPr>
            <w:tcW w:w="1008"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w:t>
            </w:r>
          </w:p>
        </w:tc>
        <w:tc>
          <w:tcPr>
            <w:tcW w:w="4680" w:type="dxa"/>
          </w:tcPr>
          <w:p w:rsidR="00B610BB" w:rsidRPr="00F3645E" w:rsidRDefault="00B610BB" w:rsidP="003B5203">
            <w:pPr>
              <w:spacing w:after="0" w:line="240" w:lineRule="auto"/>
              <w:rPr>
                <w:rFonts w:ascii="Times New Roman" w:eastAsia="Times New Roman" w:hAnsi="Times New Roman" w:cs="Times New Roman"/>
                <w:sz w:val="28"/>
                <w:szCs w:val="28"/>
              </w:rPr>
            </w:pPr>
            <w:r w:rsidRPr="00F3645E">
              <w:rPr>
                <w:rFonts w:ascii="Times New Roman" w:eastAsia="Times New Roman" w:hAnsi="Times New Roman" w:cs="Times New Roman"/>
                <w:sz w:val="28"/>
                <w:szCs w:val="28"/>
              </w:rPr>
              <w:t xml:space="preserve">Вводное занятие. </w:t>
            </w:r>
          </w:p>
          <w:p w:rsidR="00B610BB" w:rsidRPr="00F3645E" w:rsidRDefault="00B610BB" w:rsidP="003B5203">
            <w:pPr>
              <w:spacing w:after="0" w:line="240" w:lineRule="auto"/>
              <w:rPr>
                <w:rFonts w:ascii="Times New Roman" w:eastAsia="Times New Roman" w:hAnsi="Times New Roman" w:cs="Times New Roman"/>
                <w:sz w:val="28"/>
                <w:szCs w:val="28"/>
              </w:rPr>
            </w:pPr>
            <w:r w:rsidRPr="00F3645E">
              <w:rPr>
                <w:rFonts w:ascii="Times New Roman" w:eastAsia="Times New Roman" w:hAnsi="Times New Roman" w:cs="Times New Roman"/>
                <w:sz w:val="28"/>
                <w:szCs w:val="28"/>
              </w:rPr>
              <w:t xml:space="preserve">Что такое «музееведение»? </w:t>
            </w:r>
          </w:p>
          <w:p w:rsidR="00B610BB" w:rsidRPr="00F3645E" w:rsidRDefault="00B610BB" w:rsidP="003B5203">
            <w:pPr>
              <w:spacing w:after="0" w:line="240" w:lineRule="auto"/>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Правила работы и техника безопасности в музее.</w:t>
            </w:r>
          </w:p>
        </w:tc>
        <w:tc>
          <w:tcPr>
            <w:tcW w:w="1260"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2</w:t>
            </w:r>
          </w:p>
        </w:tc>
        <w:tc>
          <w:tcPr>
            <w:tcW w:w="1260"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2</w:t>
            </w:r>
          </w:p>
        </w:tc>
        <w:tc>
          <w:tcPr>
            <w:tcW w:w="1492"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r w:rsidR="00B610BB" w:rsidRPr="00575000" w:rsidTr="003B5203">
        <w:tc>
          <w:tcPr>
            <w:tcW w:w="1008"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p>
        </w:tc>
        <w:tc>
          <w:tcPr>
            <w:tcW w:w="4680" w:type="dxa"/>
          </w:tcPr>
          <w:p w:rsidR="00B610BB" w:rsidRPr="00F3645E" w:rsidRDefault="00B610BB" w:rsidP="003B5203">
            <w:pPr>
              <w:spacing w:after="0" w:line="240" w:lineRule="auto"/>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Знакомство с новыми музейными материалами. </w:t>
            </w:r>
          </w:p>
        </w:tc>
        <w:tc>
          <w:tcPr>
            <w:tcW w:w="1260"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4</w:t>
            </w:r>
          </w:p>
        </w:tc>
        <w:tc>
          <w:tcPr>
            <w:tcW w:w="1260"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2</w:t>
            </w:r>
          </w:p>
        </w:tc>
        <w:tc>
          <w:tcPr>
            <w:tcW w:w="1492"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2</w:t>
            </w:r>
          </w:p>
        </w:tc>
      </w:tr>
      <w:tr w:rsidR="00B610BB" w:rsidRPr="00575000" w:rsidTr="003B5203">
        <w:tc>
          <w:tcPr>
            <w:tcW w:w="1008"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w:t>
            </w:r>
          </w:p>
        </w:tc>
        <w:tc>
          <w:tcPr>
            <w:tcW w:w="4680" w:type="dxa"/>
          </w:tcPr>
          <w:p w:rsidR="00B610BB" w:rsidRPr="00F3645E" w:rsidRDefault="00B610BB" w:rsidP="003B5203">
            <w:pPr>
              <w:spacing w:after="0" w:line="240" w:lineRule="auto"/>
              <w:rPr>
                <w:rFonts w:ascii="Times New Roman" w:eastAsia="Times New Roman" w:hAnsi="Times New Roman" w:cs="Times New Roman"/>
                <w:sz w:val="28"/>
                <w:szCs w:val="28"/>
              </w:rPr>
            </w:pPr>
            <w:r w:rsidRPr="00F3645E">
              <w:rPr>
                <w:rFonts w:ascii="Times New Roman" w:eastAsia="Times New Roman" w:hAnsi="Times New Roman" w:cs="Times New Roman"/>
                <w:sz w:val="28"/>
                <w:szCs w:val="28"/>
              </w:rPr>
              <w:t>История музейного дела</w:t>
            </w:r>
          </w:p>
        </w:tc>
        <w:tc>
          <w:tcPr>
            <w:tcW w:w="1260"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1260"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1492"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r>
      <w:tr w:rsidR="00B610BB" w:rsidRPr="00575000" w:rsidTr="003B5203">
        <w:tc>
          <w:tcPr>
            <w:tcW w:w="1008"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w:t>
            </w:r>
          </w:p>
        </w:tc>
        <w:tc>
          <w:tcPr>
            <w:tcW w:w="4680" w:type="dxa"/>
          </w:tcPr>
          <w:p w:rsidR="00B610BB" w:rsidRPr="00F3645E" w:rsidRDefault="00B610BB" w:rsidP="003B5203">
            <w:pPr>
              <w:spacing w:after="0" w:line="240" w:lineRule="auto"/>
              <w:rPr>
                <w:rFonts w:ascii="Times New Roman" w:eastAsia="Times New Roman" w:hAnsi="Times New Roman" w:cs="Times New Roman"/>
                <w:sz w:val="28"/>
                <w:szCs w:val="28"/>
              </w:rPr>
            </w:pPr>
            <w:r w:rsidRPr="00F3645E">
              <w:rPr>
                <w:rFonts w:ascii="Times New Roman" w:eastAsia="Times New Roman" w:hAnsi="Times New Roman" w:cs="Times New Roman"/>
                <w:sz w:val="28"/>
                <w:szCs w:val="28"/>
              </w:rPr>
              <w:t>Фондовая деятельность в музее.</w:t>
            </w:r>
          </w:p>
        </w:tc>
        <w:tc>
          <w:tcPr>
            <w:tcW w:w="1260"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p>
        </w:tc>
        <w:tc>
          <w:tcPr>
            <w:tcW w:w="1260"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1492"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r>
      <w:tr w:rsidR="00B610BB" w:rsidRPr="00575000" w:rsidTr="003B5203">
        <w:tc>
          <w:tcPr>
            <w:tcW w:w="1008"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w:t>
            </w:r>
          </w:p>
        </w:tc>
        <w:tc>
          <w:tcPr>
            <w:tcW w:w="4680" w:type="dxa"/>
          </w:tcPr>
          <w:p w:rsidR="00B610BB" w:rsidRPr="00F3645E" w:rsidRDefault="00B610BB" w:rsidP="003B5203">
            <w:pPr>
              <w:spacing w:after="0" w:line="240" w:lineRule="auto"/>
              <w:rPr>
                <w:rFonts w:ascii="Times New Roman" w:eastAsia="Times New Roman" w:hAnsi="Times New Roman" w:cs="Times New Roman"/>
                <w:sz w:val="28"/>
                <w:szCs w:val="28"/>
              </w:rPr>
            </w:pPr>
            <w:r w:rsidRPr="00F3645E">
              <w:rPr>
                <w:rFonts w:ascii="Times New Roman" w:eastAsia="Times New Roman" w:hAnsi="Times New Roman" w:cs="Times New Roman"/>
                <w:sz w:val="28"/>
                <w:szCs w:val="28"/>
              </w:rPr>
              <w:t>Экспозиционная деятельность.</w:t>
            </w:r>
          </w:p>
        </w:tc>
        <w:tc>
          <w:tcPr>
            <w:tcW w:w="1260"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p>
        </w:tc>
        <w:tc>
          <w:tcPr>
            <w:tcW w:w="1260"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c>
          <w:tcPr>
            <w:tcW w:w="1492"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p>
        </w:tc>
      </w:tr>
      <w:tr w:rsidR="00B610BB" w:rsidRPr="00575000" w:rsidTr="003B5203">
        <w:tc>
          <w:tcPr>
            <w:tcW w:w="1008"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w:t>
            </w:r>
          </w:p>
        </w:tc>
        <w:tc>
          <w:tcPr>
            <w:tcW w:w="4680" w:type="dxa"/>
          </w:tcPr>
          <w:p w:rsidR="00B610BB" w:rsidRPr="00F3645E" w:rsidRDefault="00B610BB" w:rsidP="003B5203">
            <w:pPr>
              <w:spacing w:after="0" w:line="240" w:lineRule="auto"/>
              <w:rPr>
                <w:rFonts w:ascii="Times New Roman" w:eastAsia="Times New Roman" w:hAnsi="Times New Roman" w:cs="Times New Roman"/>
                <w:sz w:val="28"/>
                <w:szCs w:val="28"/>
              </w:rPr>
            </w:pPr>
            <w:r w:rsidRPr="00F3645E">
              <w:rPr>
                <w:rFonts w:ascii="Times New Roman" w:eastAsia="Times New Roman" w:hAnsi="Times New Roman" w:cs="Times New Roman"/>
                <w:sz w:val="28"/>
                <w:szCs w:val="28"/>
              </w:rPr>
              <w:t>Школа экскурсовода. Экскурсионная деятельность.</w:t>
            </w:r>
          </w:p>
        </w:tc>
        <w:tc>
          <w:tcPr>
            <w:tcW w:w="1260"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w:t>
            </w:r>
          </w:p>
        </w:tc>
        <w:tc>
          <w:tcPr>
            <w:tcW w:w="1260"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c>
          <w:tcPr>
            <w:tcW w:w="1492"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p>
        </w:tc>
      </w:tr>
      <w:tr w:rsidR="00B610BB" w:rsidRPr="00575000" w:rsidTr="003B5203">
        <w:tc>
          <w:tcPr>
            <w:tcW w:w="1008"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w:t>
            </w:r>
          </w:p>
        </w:tc>
        <w:tc>
          <w:tcPr>
            <w:tcW w:w="4680" w:type="dxa"/>
          </w:tcPr>
          <w:p w:rsidR="00B610BB" w:rsidRPr="00F3645E" w:rsidRDefault="00B610BB" w:rsidP="003B5203">
            <w:pPr>
              <w:spacing w:after="0" w:line="240" w:lineRule="auto"/>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Участие в массовых мероприятиях экскурсионно-краеведческого характера.</w:t>
            </w:r>
          </w:p>
        </w:tc>
        <w:tc>
          <w:tcPr>
            <w:tcW w:w="1260"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18</w:t>
            </w:r>
          </w:p>
        </w:tc>
        <w:tc>
          <w:tcPr>
            <w:tcW w:w="1260"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2</w:t>
            </w:r>
          </w:p>
        </w:tc>
        <w:tc>
          <w:tcPr>
            <w:tcW w:w="1492"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16</w:t>
            </w:r>
          </w:p>
        </w:tc>
      </w:tr>
      <w:tr w:rsidR="00B610BB" w:rsidRPr="00575000" w:rsidTr="003B5203">
        <w:tc>
          <w:tcPr>
            <w:tcW w:w="1008"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p>
        </w:tc>
        <w:tc>
          <w:tcPr>
            <w:tcW w:w="4680" w:type="dxa"/>
          </w:tcPr>
          <w:p w:rsidR="00B610BB" w:rsidRPr="00F3645E" w:rsidRDefault="00B610BB" w:rsidP="003B5203">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Всего часов</w:t>
            </w:r>
          </w:p>
        </w:tc>
        <w:tc>
          <w:tcPr>
            <w:tcW w:w="1260"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94</w:t>
            </w:r>
          </w:p>
        </w:tc>
        <w:tc>
          <w:tcPr>
            <w:tcW w:w="1260"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30</w:t>
            </w:r>
          </w:p>
        </w:tc>
        <w:tc>
          <w:tcPr>
            <w:tcW w:w="1492" w:type="dxa"/>
          </w:tcPr>
          <w:p w:rsidR="00B610BB" w:rsidRPr="00F3645E" w:rsidRDefault="00B610BB" w:rsidP="003B520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64</w:t>
            </w:r>
          </w:p>
        </w:tc>
      </w:tr>
    </w:tbl>
    <w:p w:rsidR="00B610BB" w:rsidRDefault="00B610BB" w:rsidP="00B610BB">
      <w:pPr>
        <w:pStyle w:val="a3"/>
        <w:tabs>
          <w:tab w:val="left" w:pos="851"/>
        </w:tabs>
        <w:spacing w:after="0" w:line="360" w:lineRule="auto"/>
        <w:ind w:left="0"/>
        <w:jc w:val="both"/>
        <w:rPr>
          <w:rFonts w:ascii="Times New Roman" w:eastAsia="Times New Roman" w:hAnsi="Times New Roman" w:cs="Times New Roman"/>
          <w:color w:val="000000"/>
          <w:sz w:val="28"/>
          <w:szCs w:val="28"/>
          <w:lang w:eastAsia="ru-RU"/>
        </w:rPr>
      </w:pPr>
    </w:p>
    <w:p w:rsidR="00B610BB" w:rsidRDefault="00B610BB" w:rsidP="00FB0474">
      <w:pPr>
        <w:pStyle w:val="a3"/>
        <w:numPr>
          <w:ilvl w:val="0"/>
          <w:numId w:val="17"/>
        </w:num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B610BB" w:rsidRPr="00F3645E" w:rsidRDefault="00B610BB" w:rsidP="00FB0474">
      <w:pPr>
        <w:pStyle w:val="a3"/>
        <w:numPr>
          <w:ilvl w:val="0"/>
          <w:numId w:val="18"/>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F3645E">
        <w:rPr>
          <w:rFonts w:ascii="Times New Roman" w:eastAsia="Times New Roman" w:hAnsi="Times New Roman" w:cs="Times New Roman"/>
          <w:b/>
          <w:color w:val="000000"/>
          <w:sz w:val="28"/>
          <w:szCs w:val="28"/>
          <w:lang w:eastAsia="ru-RU"/>
        </w:rPr>
        <w:t xml:space="preserve">Вводное занятие. </w:t>
      </w:r>
    </w:p>
    <w:p w:rsidR="00B610BB" w:rsidRPr="00F3645E" w:rsidRDefault="00B610BB" w:rsidP="00B610BB">
      <w:pPr>
        <w:tabs>
          <w:tab w:val="left" w:pos="851"/>
        </w:tabs>
        <w:spacing w:after="0" w:line="360" w:lineRule="auto"/>
        <w:jc w:val="both"/>
        <w:rPr>
          <w:rFonts w:ascii="Times New Roman" w:eastAsia="Times New Roman" w:hAnsi="Times New Roman" w:cs="Times New Roman"/>
          <w:color w:val="000000"/>
          <w:sz w:val="28"/>
          <w:szCs w:val="28"/>
          <w:lang w:eastAsia="ru-RU"/>
        </w:rPr>
      </w:pPr>
      <w:r w:rsidRPr="00F3645E">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i/>
          <w:color w:val="000000"/>
          <w:sz w:val="28"/>
          <w:szCs w:val="28"/>
          <w:lang w:eastAsia="ru-RU"/>
        </w:rPr>
        <w:t xml:space="preserve">Теория: </w:t>
      </w:r>
      <w:r w:rsidRPr="00F3645E">
        <w:rPr>
          <w:rFonts w:ascii="Times New Roman" w:eastAsia="Times New Roman" w:hAnsi="Times New Roman" w:cs="Times New Roman"/>
          <w:color w:val="000000"/>
          <w:sz w:val="28"/>
          <w:szCs w:val="28"/>
          <w:lang w:eastAsia="ru-RU"/>
        </w:rPr>
        <w:t>Что такое «музееведение»? Правила работы и техника безопасности в музее.</w:t>
      </w:r>
    </w:p>
    <w:p w:rsidR="00B610BB" w:rsidRPr="00F3645E" w:rsidRDefault="00B610BB" w:rsidP="00FB0474">
      <w:pPr>
        <w:pStyle w:val="a3"/>
        <w:numPr>
          <w:ilvl w:val="0"/>
          <w:numId w:val="18"/>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F3645E">
        <w:rPr>
          <w:rFonts w:ascii="Times New Roman" w:eastAsia="Times New Roman" w:hAnsi="Times New Roman" w:cs="Times New Roman"/>
          <w:b/>
          <w:color w:val="000000"/>
          <w:sz w:val="28"/>
          <w:szCs w:val="28"/>
          <w:lang w:eastAsia="ru-RU"/>
        </w:rPr>
        <w:t xml:space="preserve">Знакомство с новыми  музейными материалами. </w:t>
      </w:r>
    </w:p>
    <w:p w:rsidR="00B610BB" w:rsidRDefault="00B610BB" w:rsidP="00B610BB">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Pr>
          <w:rFonts w:ascii="Times New Roman" w:eastAsia="Times New Roman" w:hAnsi="Times New Roman" w:cs="Times New Roman"/>
          <w:color w:val="000000"/>
          <w:sz w:val="28"/>
          <w:szCs w:val="28"/>
          <w:lang w:eastAsia="ru-RU"/>
        </w:rPr>
        <w:t>Знакомство с основными понятиями.</w:t>
      </w:r>
      <w:r w:rsidRPr="00F3645E">
        <w:rPr>
          <w:rFonts w:ascii="Times New Roman" w:eastAsia="Times New Roman" w:hAnsi="Times New Roman" w:cs="Times New Roman"/>
          <w:color w:val="000000"/>
          <w:sz w:val="28"/>
          <w:szCs w:val="28"/>
          <w:lang w:eastAsia="ru-RU"/>
        </w:rPr>
        <w:t xml:space="preserve">            </w:t>
      </w:r>
    </w:p>
    <w:p w:rsidR="00B610BB" w:rsidRPr="00F3645E" w:rsidRDefault="00B610BB" w:rsidP="00B610BB">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F3645E">
        <w:rPr>
          <w:rFonts w:ascii="Times New Roman" w:eastAsia="Times New Roman" w:hAnsi="Times New Roman" w:cs="Times New Roman"/>
          <w:color w:val="000000"/>
          <w:sz w:val="28"/>
          <w:szCs w:val="28"/>
          <w:lang w:eastAsia="ru-RU"/>
        </w:rPr>
        <w:t>Работа с настенными стендами. Работа с папками, а</w:t>
      </w:r>
      <w:r>
        <w:rPr>
          <w:rFonts w:ascii="Times New Roman" w:eastAsia="Times New Roman" w:hAnsi="Times New Roman" w:cs="Times New Roman"/>
          <w:color w:val="000000"/>
          <w:sz w:val="28"/>
          <w:szCs w:val="28"/>
          <w:lang w:eastAsia="ru-RU"/>
        </w:rPr>
        <w:t>льбомами. Работа с экспонатами.</w:t>
      </w:r>
    </w:p>
    <w:p w:rsidR="00B610BB" w:rsidRPr="00F3645E" w:rsidRDefault="00B610BB" w:rsidP="00FB0474">
      <w:pPr>
        <w:pStyle w:val="a3"/>
        <w:numPr>
          <w:ilvl w:val="0"/>
          <w:numId w:val="18"/>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F3645E">
        <w:rPr>
          <w:rFonts w:ascii="Times New Roman" w:eastAsia="Times New Roman" w:hAnsi="Times New Roman" w:cs="Times New Roman"/>
          <w:b/>
          <w:color w:val="000000"/>
          <w:sz w:val="28"/>
          <w:szCs w:val="28"/>
          <w:lang w:eastAsia="ru-RU"/>
        </w:rPr>
        <w:t>История музейного дела.</w:t>
      </w:r>
    </w:p>
    <w:p w:rsidR="00B610BB" w:rsidRPr="0095012D" w:rsidRDefault="00B610BB" w:rsidP="00B610BB">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95012D">
        <w:rPr>
          <w:rFonts w:ascii="Times New Roman" w:eastAsia="Times New Roman" w:hAnsi="Times New Roman" w:cs="Times New Roman"/>
          <w:color w:val="000000"/>
          <w:sz w:val="28"/>
          <w:szCs w:val="28"/>
          <w:lang w:eastAsia="ru-RU"/>
        </w:rPr>
        <w:t>Основные понятия и определения в музейном деле. Краеведческий музей г.</w:t>
      </w:r>
      <w:r>
        <w:rPr>
          <w:rFonts w:ascii="Times New Roman" w:eastAsia="Times New Roman" w:hAnsi="Times New Roman" w:cs="Times New Roman"/>
          <w:color w:val="000000"/>
          <w:sz w:val="28"/>
          <w:szCs w:val="28"/>
          <w:lang w:eastAsia="ru-RU"/>
        </w:rPr>
        <w:t xml:space="preserve"> </w:t>
      </w:r>
      <w:r w:rsidRPr="0095012D">
        <w:rPr>
          <w:rFonts w:ascii="Times New Roman" w:eastAsia="Times New Roman" w:hAnsi="Times New Roman" w:cs="Times New Roman"/>
          <w:color w:val="000000"/>
          <w:sz w:val="28"/>
          <w:szCs w:val="28"/>
          <w:lang w:eastAsia="ru-RU"/>
        </w:rPr>
        <w:t>Ирбита, его история.</w:t>
      </w:r>
    </w:p>
    <w:p w:rsidR="00B610BB" w:rsidRPr="0095012D" w:rsidRDefault="00B610BB" w:rsidP="00FB0474">
      <w:pPr>
        <w:pStyle w:val="a3"/>
        <w:numPr>
          <w:ilvl w:val="0"/>
          <w:numId w:val="18"/>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95012D">
        <w:rPr>
          <w:rFonts w:ascii="Times New Roman" w:eastAsia="Times New Roman" w:hAnsi="Times New Roman" w:cs="Times New Roman"/>
          <w:b/>
          <w:color w:val="000000"/>
          <w:sz w:val="28"/>
          <w:szCs w:val="28"/>
          <w:lang w:eastAsia="ru-RU"/>
        </w:rPr>
        <w:t>Фондовая деятельность в музее.</w:t>
      </w:r>
    </w:p>
    <w:p w:rsidR="00B610BB" w:rsidRDefault="00B610BB" w:rsidP="00B610BB">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F3645E">
        <w:rPr>
          <w:rFonts w:ascii="Times New Roman" w:eastAsia="Times New Roman" w:hAnsi="Times New Roman" w:cs="Times New Roman"/>
          <w:color w:val="000000"/>
          <w:sz w:val="28"/>
          <w:szCs w:val="28"/>
          <w:lang w:eastAsia="ru-RU"/>
        </w:rPr>
        <w:t xml:space="preserve">Что такое фонды музея? Понятие «памятник», виды памятников. </w:t>
      </w:r>
    </w:p>
    <w:p w:rsidR="00B610BB" w:rsidRPr="00F3645E" w:rsidRDefault="00B610BB" w:rsidP="00B610BB">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F3645E">
        <w:rPr>
          <w:rFonts w:ascii="Times New Roman" w:eastAsia="Times New Roman" w:hAnsi="Times New Roman" w:cs="Times New Roman"/>
          <w:color w:val="000000"/>
          <w:sz w:val="28"/>
          <w:szCs w:val="28"/>
          <w:lang w:eastAsia="ru-RU"/>
        </w:rPr>
        <w:t xml:space="preserve">Экскурсия к памятникам архитектуры и скульптурным сооружениям. </w:t>
      </w:r>
    </w:p>
    <w:p w:rsidR="00B610BB" w:rsidRPr="0095012D" w:rsidRDefault="00B610BB" w:rsidP="00FB0474">
      <w:pPr>
        <w:pStyle w:val="a3"/>
        <w:numPr>
          <w:ilvl w:val="0"/>
          <w:numId w:val="18"/>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95012D">
        <w:rPr>
          <w:rFonts w:ascii="Times New Roman" w:eastAsia="Times New Roman" w:hAnsi="Times New Roman" w:cs="Times New Roman"/>
          <w:b/>
          <w:color w:val="000000"/>
          <w:sz w:val="28"/>
          <w:szCs w:val="28"/>
          <w:lang w:eastAsia="ru-RU"/>
        </w:rPr>
        <w:t>Экспозиционная деятельность.</w:t>
      </w:r>
    </w:p>
    <w:p w:rsidR="00B610BB" w:rsidRDefault="00B610BB" w:rsidP="00B610BB">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F3645E">
        <w:rPr>
          <w:rFonts w:ascii="Times New Roman" w:eastAsia="Times New Roman" w:hAnsi="Times New Roman" w:cs="Times New Roman"/>
          <w:color w:val="000000"/>
          <w:sz w:val="28"/>
          <w:szCs w:val="28"/>
          <w:lang w:eastAsia="ru-RU"/>
        </w:rPr>
        <w:t xml:space="preserve">Понятие «музейная экспозиция». Как правильно построить экспозицию. Текст в экспозиции. Назначение текстов в экспозиции. </w:t>
      </w:r>
    </w:p>
    <w:p w:rsidR="00B610BB" w:rsidRPr="00B610BB" w:rsidRDefault="00B610BB" w:rsidP="00B610BB">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B610BB">
        <w:rPr>
          <w:rFonts w:ascii="Times New Roman" w:eastAsia="Times New Roman" w:hAnsi="Times New Roman" w:cs="Times New Roman"/>
          <w:color w:val="000000"/>
          <w:sz w:val="28"/>
          <w:szCs w:val="28"/>
          <w:lang w:eastAsia="ru-RU"/>
        </w:rPr>
        <w:t>Построение экспозиций школьного  музея.</w:t>
      </w:r>
    </w:p>
    <w:p w:rsidR="00B610BB" w:rsidRPr="00B610BB" w:rsidRDefault="00B610BB" w:rsidP="00FB0474">
      <w:pPr>
        <w:pStyle w:val="a3"/>
        <w:numPr>
          <w:ilvl w:val="0"/>
          <w:numId w:val="18"/>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B610BB">
        <w:rPr>
          <w:rFonts w:ascii="Times New Roman" w:eastAsia="Times New Roman" w:hAnsi="Times New Roman" w:cs="Times New Roman"/>
          <w:b/>
          <w:color w:val="000000"/>
          <w:sz w:val="28"/>
          <w:szCs w:val="28"/>
          <w:lang w:eastAsia="ru-RU"/>
        </w:rPr>
        <w:t>Школа юного экскурсовода. Экскурсионная деятельность.</w:t>
      </w:r>
    </w:p>
    <w:p w:rsidR="00B610BB" w:rsidRDefault="00B610BB" w:rsidP="00B610BB">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F3645E">
        <w:rPr>
          <w:rFonts w:ascii="Times New Roman" w:eastAsia="Times New Roman" w:hAnsi="Times New Roman" w:cs="Times New Roman"/>
          <w:color w:val="000000"/>
          <w:sz w:val="28"/>
          <w:szCs w:val="28"/>
          <w:lang w:eastAsia="ru-RU"/>
        </w:rPr>
        <w:t xml:space="preserve">Виды экскурсий. Методика построения и проведения экскурсии. </w:t>
      </w:r>
    </w:p>
    <w:p w:rsidR="00B610BB" w:rsidRPr="00F3645E" w:rsidRDefault="00B610BB" w:rsidP="00B610BB">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F3645E">
        <w:rPr>
          <w:rFonts w:ascii="Times New Roman" w:eastAsia="Times New Roman" w:hAnsi="Times New Roman" w:cs="Times New Roman"/>
          <w:color w:val="000000"/>
          <w:sz w:val="28"/>
          <w:szCs w:val="28"/>
          <w:lang w:eastAsia="ru-RU"/>
        </w:rPr>
        <w:t>Практическая работа экскурсоводов. Мастерство экскурсовода: речь, внешний вид, свободное владение материалом, этика. Подготовка экскурсоводов. Организация и проведение экскурсий для учащихся, родителей и жителей деревни.</w:t>
      </w:r>
    </w:p>
    <w:p w:rsidR="00B610BB" w:rsidRDefault="00B610BB" w:rsidP="00FB0474">
      <w:pPr>
        <w:pStyle w:val="a3"/>
        <w:numPr>
          <w:ilvl w:val="0"/>
          <w:numId w:val="18"/>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B610BB">
        <w:rPr>
          <w:rFonts w:ascii="Times New Roman" w:eastAsia="Times New Roman" w:hAnsi="Times New Roman" w:cs="Times New Roman"/>
          <w:b/>
          <w:color w:val="000000"/>
          <w:sz w:val="28"/>
          <w:szCs w:val="28"/>
          <w:lang w:eastAsia="ru-RU"/>
        </w:rPr>
        <w:t xml:space="preserve">Участие в массовых  экскурсионно-краеведческих мероприятиях. </w:t>
      </w:r>
    </w:p>
    <w:p w:rsidR="000B3EC8" w:rsidRDefault="00B610BB" w:rsidP="00B610BB">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B610BB">
        <w:rPr>
          <w:rFonts w:ascii="Times New Roman" w:eastAsia="Times New Roman" w:hAnsi="Times New Roman" w:cs="Times New Roman"/>
          <w:color w:val="000000"/>
          <w:sz w:val="28"/>
          <w:szCs w:val="28"/>
          <w:lang w:eastAsia="ru-RU"/>
        </w:rPr>
        <w:t>Участие в районных краеведческих мероприятиях и др.</w:t>
      </w:r>
    </w:p>
    <w:p w:rsidR="000B3EC8" w:rsidRDefault="000B3EC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0B3EC8" w:rsidRPr="007472A8" w:rsidTr="000B3EC8">
        <w:tc>
          <w:tcPr>
            <w:tcW w:w="4075" w:type="dxa"/>
            <w:hideMark/>
          </w:tcPr>
          <w:p w:rsidR="000B3EC8" w:rsidRPr="007472A8" w:rsidRDefault="000B3EC8" w:rsidP="000B3EC8">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0B3EC8" w:rsidRPr="007472A8" w:rsidRDefault="000B3EC8" w:rsidP="000B3EC8">
      <w:pPr>
        <w:tabs>
          <w:tab w:val="left" w:pos="851"/>
        </w:tabs>
        <w:spacing w:after="0"/>
        <w:ind w:firstLine="709"/>
        <w:jc w:val="both"/>
        <w:rPr>
          <w:rFonts w:ascii="Times New Roman" w:eastAsia="MS Mincho" w:hAnsi="Times New Roman" w:cs="Times New Roman"/>
          <w:color w:val="00B050"/>
          <w:sz w:val="28"/>
          <w:szCs w:val="28"/>
          <w:lang w:eastAsia="ja-JP"/>
        </w:rPr>
      </w:pPr>
    </w:p>
    <w:p w:rsidR="000B3EC8" w:rsidRPr="007472A8" w:rsidRDefault="000B3EC8" w:rsidP="000B3EC8">
      <w:pPr>
        <w:tabs>
          <w:tab w:val="left" w:pos="851"/>
        </w:tabs>
        <w:spacing w:after="0"/>
        <w:ind w:firstLine="709"/>
        <w:jc w:val="both"/>
        <w:rPr>
          <w:rFonts w:ascii="Times New Roman" w:eastAsia="Times New Roman" w:hAnsi="Times New Roman" w:cs="Times New Roman"/>
          <w:color w:val="00B050"/>
          <w:sz w:val="28"/>
          <w:szCs w:val="28"/>
          <w:lang w:eastAsia="ru-RU"/>
        </w:rPr>
      </w:pPr>
    </w:p>
    <w:p w:rsidR="000B3EC8" w:rsidRPr="007472A8" w:rsidRDefault="000B3EC8" w:rsidP="000B3EC8">
      <w:pPr>
        <w:tabs>
          <w:tab w:val="left" w:pos="851"/>
        </w:tabs>
        <w:spacing w:after="0"/>
        <w:ind w:firstLine="709"/>
        <w:jc w:val="both"/>
        <w:rPr>
          <w:rFonts w:ascii="Times New Roman" w:eastAsia="Times New Roman" w:hAnsi="Times New Roman" w:cs="Times New Roman"/>
          <w:color w:val="00B050"/>
          <w:sz w:val="28"/>
          <w:szCs w:val="28"/>
          <w:lang w:eastAsia="ru-RU"/>
        </w:rPr>
      </w:pPr>
    </w:p>
    <w:p w:rsidR="000B3EC8" w:rsidRPr="007472A8" w:rsidRDefault="000B3EC8" w:rsidP="000B3EC8">
      <w:pPr>
        <w:tabs>
          <w:tab w:val="left" w:pos="851"/>
        </w:tabs>
        <w:spacing w:after="0"/>
        <w:ind w:firstLine="709"/>
        <w:jc w:val="both"/>
        <w:rPr>
          <w:rFonts w:ascii="Times New Roman" w:eastAsia="Times New Roman" w:hAnsi="Times New Roman" w:cs="Times New Roman"/>
          <w:color w:val="00B050"/>
          <w:sz w:val="28"/>
          <w:szCs w:val="28"/>
          <w:lang w:eastAsia="ru-RU"/>
        </w:rPr>
      </w:pPr>
    </w:p>
    <w:p w:rsidR="000B3EC8" w:rsidRPr="007472A8" w:rsidRDefault="000B3EC8" w:rsidP="000B3EC8">
      <w:pPr>
        <w:tabs>
          <w:tab w:val="left" w:pos="851"/>
        </w:tabs>
        <w:spacing w:after="0"/>
        <w:ind w:firstLine="709"/>
        <w:jc w:val="both"/>
        <w:rPr>
          <w:rFonts w:ascii="Times New Roman" w:eastAsia="Times New Roman" w:hAnsi="Times New Roman" w:cs="Times New Roman"/>
          <w:color w:val="00B050"/>
          <w:sz w:val="28"/>
          <w:szCs w:val="28"/>
          <w:lang w:eastAsia="ru-RU"/>
        </w:rPr>
      </w:pPr>
    </w:p>
    <w:p w:rsidR="000B3EC8" w:rsidRPr="007472A8" w:rsidRDefault="000B3EC8" w:rsidP="000B3EC8">
      <w:pPr>
        <w:tabs>
          <w:tab w:val="left" w:pos="851"/>
        </w:tabs>
        <w:spacing w:after="0"/>
        <w:ind w:firstLine="709"/>
        <w:jc w:val="both"/>
        <w:rPr>
          <w:rFonts w:ascii="Times New Roman" w:eastAsia="Times New Roman" w:hAnsi="Times New Roman" w:cs="Times New Roman"/>
          <w:color w:val="00B050"/>
          <w:sz w:val="28"/>
          <w:szCs w:val="28"/>
          <w:lang w:eastAsia="ru-RU"/>
        </w:rPr>
      </w:pPr>
    </w:p>
    <w:p w:rsidR="000B3EC8" w:rsidRPr="007472A8" w:rsidRDefault="000B3EC8" w:rsidP="000B3EC8">
      <w:pPr>
        <w:tabs>
          <w:tab w:val="left" w:pos="851"/>
        </w:tabs>
        <w:spacing w:after="0"/>
        <w:ind w:firstLine="709"/>
        <w:jc w:val="both"/>
        <w:rPr>
          <w:rFonts w:ascii="Times New Roman" w:eastAsia="Times New Roman" w:hAnsi="Times New Roman" w:cs="Times New Roman"/>
          <w:color w:val="00B050"/>
          <w:sz w:val="28"/>
          <w:szCs w:val="28"/>
          <w:lang w:eastAsia="ru-RU"/>
        </w:rPr>
      </w:pPr>
    </w:p>
    <w:p w:rsidR="000B3EC8" w:rsidRPr="007472A8" w:rsidRDefault="000B3EC8" w:rsidP="000B3EC8">
      <w:pPr>
        <w:tabs>
          <w:tab w:val="left" w:pos="851"/>
        </w:tabs>
        <w:spacing w:after="0"/>
        <w:ind w:firstLine="709"/>
        <w:jc w:val="both"/>
        <w:rPr>
          <w:rFonts w:ascii="Times New Roman" w:eastAsia="Times New Roman" w:hAnsi="Times New Roman" w:cs="Times New Roman"/>
          <w:color w:val="00B050"/>
          <w:sz w:val="28"/>
          <w:szCs w:val="28"/>
          <w:lang w:eastAsia="ru-RU"/>
        </w:rPr>
      </w:pPr>
    </w:p>
    <w:p w:rsidR="000B3EC8" w:rsidRPr="007472A8" w:rsidRDefault="000B3EC8" w:rsidP="000B3EC8">
      <w:pPr>
        <w:tabs>
          <w:tab w:val="left" w:pos="851"/>
        </w:tabs>
        <w:spacing w:after="0"/>
        <w:ind w:firstLine="709"/>
        <w:jc w:val="both"/>
        <w:rPr>
          <w:rFonts w:ascii="Times New Roman" w:eastAsia="Times New Roman" w:hAnsi="Times New Roman" w:cs="Times New Roman"/>
          <w:color w:val="00B050"/>
          <w:sz w:val="28"/>
          <w:szCs w:val="28"/>
          <w:lang w:eastAsia="ru-RU"/>
        </w:rPr>
      </w:pPr>
    </w:p>
    <w:p w:rsidR="000B3EC8" w:rsidRPr="007472A8" w:rsidRDefault="000B3EC8" w:rsidP="000B3EC8">
      <w:pPr>
        <w:tabs>
          <w:tab w:val="left" w:pos="851"/>
        </w:tabs>
        <w:spacing w:after="0"/>
        <w:ind w:firstLine="709"/>
        <w:jc w:val="both"/>
        <w:rPr>
          <w:rFonts w:ascii="Times New Roman" w:eastAsia="Times New Roman" w:hAnsi="Times New Roman" w:cs="Times New Roman"/>
          <w:color w:val="00B050"/>
          <w:sz w:val="28"/>
          <w:szCs w:val="28"/>
          <w:lang w:eastAsia="ru-RU"/>
        </w:rPr>
      </w:pPr>
    </w:p>
    <w:p w:rsidR="000B3EC8" w:rsidRPr="007472A8" w:rsidRDefault="000B3EC8" w:rsidP="000B3EC8">
      <w:pPr>
        <w:tabs>
          <w:tab w:val="left" w:pos="851"/>
        </w:tabs>
        <w:spacing w:after="0"/>
        <w:ind w:firstLine="709"/>
        <w:jc w:val="both"/>
        <w:rPr>
          <w:rFonts w:ascii="Times New Roman" w:eastAsia="Times New Roman" w:hAnsi="Times New Roman" w:cs="Times New Roman"/>
          <w:color w:val="00B050"/>
          <w:sz w:val="28"/>
          <w:szCs w:val="28"/>
          <w:lang w:eastAsia="ru-RU"/>
        </w:rPr>
      </w:pPr>
    </w:p>
    <w:p w:rsidR="000B3EC8" w:rsidRPr="007472A8" w:rsidRDefault="000B3EC8" w:rsidP="000B3EC8">
      <w:pPr>
        <w:tabs>
          <w:tab w:val="left" w:pos="851"/>
        </w:tabs>
        <w:spacing w:after="0"/>
        <w:ind w:firstLine="709"/>
        <w:jc w:val="both"/>
        <w:rPr>
          <w:rFonts w:ascii="Times New Roman" w:eastAsia="Times New Roman" w:hAnsi="Times New Roman" w:cs="Times New Roman"/>
          <w:color w:val="00B050"/>
          <w:sz w:val="28"/>
          <w:szCs w:val="28"/>
          <w:lang w:eastAsia="ru-RU"/>
        </w:rPr>
      </w:pPr>
    </w:p>
    <w:p w:rsidR="000B3EC8" w:rsidRPr="007472A8" w:rsidRDefault="000B3EC8" w:rsidP="000B3EC8">
      <w:pPr>
        <w:tabs>
          <w:tab w:val="left" w:pos="851"/>
        </w:tabs>
        <w:spacing w:after="0"/>
        <w:ind w:firstLine="709"/>
        <w:jc w:val="both"/>
        <w:rPr>
          <w:rFonts w:ascii="Times New Roman" w:eastAsia="Times New Roman" w:hAnsi="Times New Roman" w:cs="Times New Roman"/>
          <w:color w:val="00B050"/>
          <w:sz w:val="28"/>
          <w:szCs w:val="28"/>
          <w:lang w:eastAsia="ru-RU"/>
        </w:rPr>
      </w:pPr>
    </w:p>
    <w:p w:rsidR="000B3EC8" w:rsidRPr="007472A8" w:rsidRDefault="000B3EC8" w:rsidP="000B3EC8">
      <w:pPr>
        <w:tabs>
          <w:tab w:val="left" w:pos="851"/>
        </w:tabs>
        <w:spacing w:after="0"/>
        <w:ind w:firstLine="709"/>
        <w:jc w:val="both"/>
        <w:rPr>
          <w:rFonts w:ascii="Times New Roman" w:eastAsia="Times New Roman" w:hAnsi="Times New Roman" w:cs="Times New Roman"/>
          <w:color w:val="00B050"/>
          <w:sz w:val="28"/>
          <w:szCs w:val="28"/>
          <w:lang w:eastAsia="ru-RU"/>
        </w:rPr>
      </w:pPr>
    </w:p>
    <w:p w:rsidR="000B3EC8" w:rsidRPr="007472A8" w:rsidRDefault="000B3EC8" w:rsidP="000B3EC8">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0B3EC8" w:rsidRPr="007472A8" w:rsidRDefault="000B3EC8" w:rsidP="000B3EC8">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w:t>
      </w:r>
      <w:r w:rsidRPr="007472A8">
        <w:rPr>
          <w:rFonts w:ascii="Times New Roman" w:eastAsia="Times New Roman" w:hAnsi="Times New Roman" w:cs="Times New Roman"/>
          <w:b/>
          <w:color w:val="000000"/>
          <w:sz w:val="32"/>
          <w:szCs w:val="28"/>
          <w:lang w:eastAsia="ru-RU"/>
        </w:rPr>
        <w:t>»</w:t>
      </w:r>
    </w:p>
    <w:p w:rsidR="000B3EC8" w:rsidRPr="007472A8" w:rsidRDefault="000B3EC8" w:rsidP="000B3EC8">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0B3EC8" w:rsidRPr="007472A8" w:rsidRDefault="000B3EC8" w:rsidP="000B3EC8">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sidR="00991C0D">
        <w:rPr>
          <w:rFonts w:ascii="Times New Roman" w:eastAsia="Times New Roman" w:hAnsi="Times New Roman" w:cs="Times New Roman"/>
          <w:color w:val="000000"/>
          <w:sz w:val="28"/>
          <w:szCs w:val="28"/>
          <w:lang w:eastAsia="ru-RU"/>
        </w:rPr>
        <w:t>Журавленок</w:t>
      </w:r>
      <w:r w:rsidRPr="007472A8">
        <w:rPr>
          <w:rFonts w:ascii="Times New Roman" w:eastAsia="Times New Roman" w:hAnsi="Times New Roman" w:cs="Times New Roman"/>
          <w:color w:val="000000"/>
          <w:sz w:val="28"/>
          <w:szCs w:val="28"/>
          <w:lang w:eastAsia="ru-RU"/>
        </w:rPr>
        <w:t>»,</w:t>
      </w:r>
    </w:p>
    <w:p w:rsidR="000B3EC8" w:rsidRDefault="000B3EC8" w:rsidP="000B3EC8">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sidR="00C72515">
        <w:rPr>
          <w:rFonts w:ascii="Times New Roman" w:eastAsia="Times New Roman" w:hAnsi="Times New Roman" w:cs="Times New Roman"/>
          <w:color w:val="000000"/>
          <w:sz w:val="28"/>
          <w:szCs w:val="28"/>
          <w:lang w:eastAsia="ru-RU"/>
        </w:rPr>
        <w:t xml:space="preserve">Сапожникова </w:t>
      </w:r>
      <w:r>
        <w:rPr>
          <w:rFonts w:ascii="Times New Roman" w:eastAsia="Times New Roman" w:hAnsi="Times New Roman" w:cs="Times New Roman"/>
          <w:color w:val="000000"/>
          <w:sz w:val="28"/>
          <w:szCs w:val="28"/>
          <w:lang w:eastAsia="ru-RU"/>
        </w:rPr>
        <w:t>С.Н.</w:t>
      </w:r>
    </w:p>
    <w:p w:rsidR="000B3EC8" w:rsidRDefault="000B3EC8" w:rsidP="000B3EC8">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год обучения</w:t>
      </w:r>
      <w:r w:rsidRPr="007472A8">
        <w:rPr>
          <w:rFonts w:ascii="Times New Roman" w:eastAsia="Times New Roman" w:hAnsi="Times New Roman" w:cs="Times New Roman"/>
          <w:color w:val="000000"/>
          <w:sz w:val="28"/>
          <w:szCs w:val="28"/>
          <w:lang w:eastAsia="ru-RU"/>
        </w:rPr>
        <w:t>)</w:t>
      </w:r>
    </w:p>
    <w:p w:rsidR="000B3EC8" w:rsidRDefault="000B3EC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0B3EC8" w:rsidRPr="00AC715C" w:rsidRDefault="000B3EC8" w:rsidP="000B3EC8">
      <w:pPr>
        <w:spacing w:after="0"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lastRenderedPageBreak/>
        <w:t xml:space="preserve">Программа разработана для детей </w:t>
      </w:r>
      <w:r w:rsidR="00991C0D">
        <w:rPr>
          <w:rFonts w:ascii="Times New Roman" w:eastAsia="Times New Roman" w:hAnsi="Times New Roman" w:cs="Times New Roman"/>
          <w:sz w:val="28"/>
          <w:szCs w:val="28"/>
          <w:lang w:eastAsia="ru-RU"/>
        </w:rPr>
        <w:t>дошкольного</w:t>
      </w:r>
      <w:r w:rsidRPr="00AC715C">
        <w:rPr>
          <w:rFonts w:ascii="Times New Roman" w:eastAsia="Times New Roman" w:hAnsi="Times New Roman" w:cs="Times New Roman"/>
          <w:sz w:val="28"/>
          <w:szCs w:val="28"/>
          <w:lang w:eastAsia="ru-RU"/>
        </w:rPr>
        <w:t xml:space="preserve"> возраста с учетом особенностей их развития.  </w:t>
      </w:r>
    </w:p>
    <w:p w:rsidR="000B3EC8" w:rsidRPr="00F25C2B" w:rsidRDefault="000B3EC8" w:rsidP="000B3EC8">
      <w:pPr>
        <w:spacing w:after="0" w:line="360" w:lineRule="auto"/>
        <w:ind w:firstLine="567"/>
        <w:jc w:val="both"/>
        <w:rPr>
          <w:rFonts w:ascii="Times New Roman" w:eastAsia="Times New Roman" w:hAnsi="Times New Roman" w:cs="Times New Roman"/>
          <w:sz w:val="28"/>
          <w:szCs w:val="28"/>
          <w:lang w:eastAsia="ru-RU"/>
        </w:rPr>
      </w:pPr>
      <w:r w:rsidRPr="00F25C2B">
        <w:rPr>
          <w:rFonts w:ascii="Times New Roman" w:eastAsia="Times New Roman" w:hAnsi="Times New Roman" w:cs="Times New Roman"/>
          <w:sz w:val="28"/>
          <w:szCs w:val="28"/>
          <w:lang w:eastAsia="ru-RU"/>
        </w:rPr>
        <w:t xml:space="preserve">Занятия проводятся </w:t>
      </w:r>
      <w:r w:rsidR="005521A7" w:rsidRPr="00F25C2B">
        <w:rPr>
          <w:rFonts w:ascii="Times New Roman" w:eastAsia="Times New Roman" w:hAnsi="Times New Roman" w:cs="Times New Roman"/>
          <w:sz w:val="28"/>
          <w:szCs w:val="28"/>
          <w:lang w:eastAsia="ru-RU"/>
        </w:rPr>
        <w:t>1</w:t>
      </w:r>
      <w:r w:rsidRPr="00F25C2B">
        <w:rPr>
          <w:rFonts w:ascii="Times New Roman" w:eastAsia="Times New Roman" w:hAnsi="Times New Roman" w:cs="Times New Roman"/>
          <w:sz w:val="28"/>
          <w:szCs w:val="28"/>
          <w:lang w:eastAsia="ru-RU"/>
        </w:rPr>
        <w:t xml:space="preserve"> раз в неделю с нагрузкой </w:t>
      </w:r>
      <w:r w:rsidR="005521A7" w:rsidRPr="00F25C2B">
        <w:rPr>
          <w:rFonts w:ascii="Times New Roman" w:eastAsia="Times New Roman" w:hAnsi="Times New Roman" w:cs="Times New Roman"/>
          <w:sz w:val="28"/>
          <w:szCs w:val="28"/>
          <w:lang w:eastAsia="ru-RU"/>
        </w:rPr>
        <w:t>1 час</w:t>
      </w:r>
      <w:r w:rsidRPr="00F25C2B">
        <w:rPr>
          <w:rFonts w:ascii="Times New Roman" w:eastAsia="Times New Roman" w:hAnsi="Times New Roman" w:cs="Times New Roman"/>
          <w:sz w:val="28"/>
          <w:szCs w:val="28"/>
          <w:lang w:eastAsia="ru-RU"/>
        </w:rPr>
        <w:t>.</w:t>
      </w:r>
    </w:p>
    <w:p w:rsidR="000B3EC8" w:rsidRPr="00AC715C" w:rsidRDefault="000B3EC8" w:rsidP="000B3EC8">
      <w:pPr>
        <w:spacing w:after="0"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t xml:space="preserve">Курс рассчитан на </w:t>
      </w:r>
      <w:r w:rsidR="002820CB">
        <w:rPr>
          <w:rFonts w:ascii="Times New Roman" w:eastAsia="Times New Roman" w:hAnsi="Times New Roman" w:cs="Times New Roman"/>
          <w:sz w:val="28"/>
          <w:szCs w:val="28"/>
          <w:lang w:eastAsia="ru-RU"/>
        </w:rPr>
        <w:t>2</w:t>
      </w:r>
      <w:r w:rsidR="00991C0D">
        <w:rPr>
          <w:rFonts w:ascii="Times New Roman" w:eastAsia="Times New Roman" w:hAnsi="Times New Roman" w:cs="Times New Roman"/>
          <w:sz w:val="28"/>
          <w:szCs w:val="28"/>
          <w:lang w:eastAsia="ru-RU"/>
        </w:rPr>
        <w:t>3</w:t>
      </w:r>
      <w:r w:rsidRPr="00AC715C">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ов</w:t>
      </w:r>
      <w:r w:rsidRPr="00AC715C">
        <w:rPr>
          <w:rFonts w:ascii="Times New Roman" w:eastAsia="Times New Roman" w:hAnsi="Times New Roman" w:cs="Times New Roman"/>
          <w:sz w:val="28"/>
          <w:szCs w:val="28"/>
          <w:lang w:eastAsia="ru-RU"/>
        </w:rPr>
        <w:t xml:space="preserve"> (в том числе, теоретические занятия – </w:t>
      </w:r>
      <w:r w:rsidR="002820CB">
        <w:rPr>
          <w:rFonts w:ascii="Times New Roman" w:eastAsia="Times New Roman" w:hAnsi="Times New Roman" w:cs="Times New Roman"/>
          <w:sz w:val="28"/>
          <w:szCs w:val="28"/>
          <w:lang w:eastAsia="ru-RU"/>
        </w:rPr>
        <w:t>4</w:t>
      </w:r>
      <w:r w:rsidRPr="00AC715C">
        <w:rPr>
          <w:rFonts w:ascii="Times New Roman" w:eastAsia="Times New Roman" w:hAnsi="Times New Roman" w:cs="Times New Roman"/>
          <w:sz w:val="28"/>
          <w:szCs w:val="28"/>
          <w:lang w:eastAsia="ru-RU"/>
        </w:rPr>
        <w:t xml:space="preserve">, практические занятия – </w:t>
      </w:r>
      <w:r w:rsidR="002820CB">
        <w:rPr>
          <w:rFonts w:ascii="Times New Roman" w:eastAsia="Times New Roman" w:hAnsi="Times New Roman" w:cs="Times New Roman"/>
          <w:sz w:val="28"/>
          <w:szCs w:val="28"/>
          <w:lang w:eastAsia="ru-RU"/>
        </w:rPr>
        <w:t>19</w:t>
      </w:r>
      <w:r w:rsidRPr="00AC715C">
        <w:rPr>
          <w:rFonts w:ascii="Times New Roman" w:eastAsia="Times New Roman" w:hAnsi="Times New Roman" w:cs="Times New Roman"/>
          <w:sz w:val="28"/>
          <w:szCs w:val="28"/>
          <w:lang w:eastAsia="ru-RU"/>
        </w:rPr>
        <w:t>).</w:t>
      </w:r>
    </w:p>
    <w:p w:rsidR="000B3EC8" w:rsidRDefault="000B3EC8" w:rsidP="000B3EC8">
      <w:pPr>
        <w:tabs>
          <w:tab w:val="left" w:pos="851"/>
        </w:tabs>
        <w:spacing w:after="0" w:line="360" w:lineRule="auto"/>
        <w:ind w:firstLine="709"/>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1558"/>
        <w:gridCol w:w="1654"/>
        <w:gridCol w:w="1654"/>
        <w:gridCol w:w="1654"/>
      </w:tblGrid>
      <w:tr w:rsidR="005521A7" w:rsidRPr="005521A7" w:rsidTr="00BF06CC">
        <w:trPr>
          <w:cantSplit/>
          <w:trHeight w:val="433"/>
        </w:trPr>
        <w:tc>
          <w:tcPr>
            <w:tcW w:w="1985"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Понедельник</w:t>
            </w:r>
          </w:p>
        </w:tc>
        <w:tc>
          <w:tcPr>
            <w:tcW w:w="1418"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Вторник</w:t>
            </w:r>
          </w:p>
        </w:tc>
        <w:tc>
          <w:tcPr>
            <w:tcW w:w="1558"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Среда</w:t>
            </w:r>
          </w:p>
        </w:tc>
        <w:tc>
          <w:tcPr>
            <w:tcW w:w="1654"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Четверг</w:t>
            </w:r>
          </w:p>
        </w:tc>
        <w:tc>
          <w:tcPr>
            <w:tcW w:w="1654"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Пятница</w:t>
            </w:r>
          </w:p>
        </w:tc>
        <w:tc>
          <w:tcPr>
            <w:tcW w:w="1654"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Суббота</w:t>
            </w:r>
          </w:p>
        </w:tc>
      </w:tr>
      <w:tr w:rsidR="005521A7" w:rsidRPr="005521A7" w:rsidTr="00BF06CC">
        <w:trPr>
          <w:cantSplit/>
          <w:trHeight w:val="978"/>
        </w:trPr>
        <w:tc>
          <w:tcPr>
            <w:tcW w:w="1985"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b/>
                <w:sz w:val="24"/>
                <w:szCs w:val="24"/>
              </w:rPr>
            </w:pPr>
          </w:p>
        </w:tc>
        <w:tc>
          <w:tcPr>
            <w:tcW w:w="1654"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sz w:val="24"/>
                <w:szCs w:val="24"/>
              </w:rPr>
            </w:pPr>
            <w:r w:rsidRPr="005521A7">
              <w:rPr>
                <w:rFonts w:ascii="Times New Roman" w:eastAsia="Calibri" w:hAnsi="Times New Roman" w:cs="Times New Roman"/>
                <w:sz w:val="24"/>
                <w:szCs w:val="24"/>
              </w:rPr>
              <w:t>10.00-10.45</w:t>
            </w:r>
          </w:p>
        </w:tc>
        <w:tc>
          <w:tcPr>
            <w:tcW w:w="1654" w:type="dxa"/>
            <w:tcBorders>
              <w:top w:val="single" w:sz="4" w:space="0" w:color="auto"/>
              <w:left w:val="single" w:sz="4" w:space="0" w:color="auto"/>
              <w:bottom w:val="single" w:sz="4" w:space="0" w:color="auto"/>
              <w:right w:val="single" w:sz="4" w:space="0" w:color="auto"/>
            </w:tcBorders>
          </w:tcPr>
          <w:p w:rsidR="005521A7" w:rsidRPr="005521A7" w:rsidRDefault="005521A7" w:rsidP="00BF06CC">
            <w:pPr>
              <w:spacing w:after="0" w:line="240" w:lineRule="auto"/>
              <w:jc w:val="center"/>
              <w:rPr>
                <w:rFonts w:ascii="Times New Roman" w:eastAsia="Calibri"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vAlign w:val="center"/>
          </w:tcPr>
          <w:p w:rsidR="005521A7" w:rsidRPr="005521A7" w:rsidRDefault="005521A7" w:rsidP="00BF06CC">
            <w:pPr>
              <w:spacing w:after="0" w:line="240" w:lineRule="auto"/>
              <w:jc w:val="center"/>
              <w:rPr>
                <w:rFonts w:ascii="Times New Roman" w:eastAsia="Calibri" w:hAnsi="Times New Roman" w:cs="Times New Roman"/>
                <w:sz w:val="24"/>
                <w:szCs w:val="24"/>
              </w:rPr>
            </w:pPr>
          </w:p>
        </w:tc>
      </w:tr>
    </w:tbl>
    <w:p w:rsidR="005521A7" w:rsidRDefault="005521A7" w:rsidP="000B3EC8">
      <w:pPr>
        <w:tabs>
          <w:tab w:val="left" w:pos="851"/>
        </w:tabs>
        <w:spacing w:after="0" w:line="360" w:lineRule="auto"/>
        <w:ind w:firstLine="709"/>
        <w:jc w:val="both"/>
        <w:rPr>
          <w:rFonts w:ascii="Times New Roman" w:eastAsia="Times New Roman" w:hAnsi="Times New Roman" w:cs="Times New Roman"/>
          <w:sz w:val="28"/>
          <w:szCs w:val="28"/>
          <w:lang w:eastAsia="ru-RU"/>
        </w:rPr>
      </w:pPr>
    </w:p>
    <w:p w:rsidR="000B3EC8" w:rsidRDefault="000B3EC8" w:rsidP="00FB0474">
      <w:pPr>
        <w:pStyle w:val="a3"/>
        <w:numPr>
          <w:ilvl w:val="0"/>
          <w:numId w:val="39"/>
        </w:numPr>
        <w:tabs>
          <w:tab w:val="left" w:pos="851"/>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Учебно-тематическое планирование по курсу</w:t>
      </w:r>
    </w:p>
    <w:p w:rsidR="000B3EC8" w:rsidRDefault="000B3EC8" w:rsidP="000B3EC8">
      <w:pPr>
        <w:tabs>
          <w:tab w:val="left" w:pos="851"/>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«Музей – хранитель наследия веков» 1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936"/>
        <w:gridCol w:w="1276"/>
        <w:gridCol w:w="1418"/>
        <w:gridCol w:w="2409"/>
      </w:tblGrid>
      <w:tr w:rsidR="000B3EC8" w:rsidRPr="00954F67" w:rsidTr="000B3EC8">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09070B">
              <w:rPr>
                <w:rFonts w:ascii="Times New Roman" w:eastAsia="Times New Roman" w:hAnsi="Times New Roman" w:cs="Times New Roman"/>
                <w:b/>
                <w:color w:val="000000"/>
                <w:sz w:val="28"/>
                <w:szCs w:val="28"/>
                <w:lang w:eastAsia="ru-RU"/>
              </w:rPr>
              <w:t>№</w:t>
            </w:r>
          </w:p>
          <w:p w:rsidR="000B3EC8" w:rsidRPr="0009070B" w:rsidRDefault="000B3EC8" w:rsidP="000B3EC8">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09070B">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9070B">
              <w:rPr>
                <w:rFonts w:ascii="Times New Roman" w:eastAsia="Times New Roman" w:hAnsi="Times New Roman" w:cs="Times New Roman"/>
                <w:b/>
                <w:color w:val="000000"/>
                <w:sz w:val="28"/>
                <w:szCs w:val="28"/>
                <w:lang w:eastAsia="ru-RU"/>
              </w:rPr>
              <w:t>Тема</w:t>
            </w:r>
          </w:p>
        </w:tc>
        <w:tc>
          <w:tcPr>
            <w:tcW w:w="3630" w:type="dxa"/>
            <w:gridSpan w:val="3"/>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9070B">
              <w:rPr>
                <w:rFonts w:ascii="Times New Roman" w:eastAsia="Times New Roman" w:hAnsi="Times New Roman" w:cs="Times New Roman"/>
                <w:b/>
                <w:sz w:val="28"/>
                <w:szCs w:val="28"/>
                <w:lang w:eastAsia="ru-RU"/>
              </w:rPr>
              <w:t>Количество часов</w:t>
            </w:r>
          </w:p>
        </w:tc>
        <w:tc>
          <w:tcPr>
            <w:tcW w:w="2409" w:type="dxa"/>
            <w:vMerge w:val="restart"/>
            <w:tcBorders>
              <w:top w:val="single" w:sz="6" w:space="0" w:color="auto"/>
              <w:left w:val="single" w:sz="6" w:space="0" w:color="auto"/>
              <w:right w:val="single" w:sz="6" w:space="0" w:color="auto"/>
            </w:tcBorders>
            <w:shd w:val="clear" w:color="auto" w:fill="FFFFFF"/>
          </w:tcPr>
          <w:p w:rsidR="000B3EC8" w:rsidRPr="0009070B" w:rsidRDefault="000B3EC8" w:rsidP="000B3EC8">
            <w:pPr>
              <w:spacing w:after="0" w:line="240" w:lineRule="auto"/>
              <w:jc w:val="center"/>
              <w:rPr>
                <w:rFonts w:ascii="Times New Roman" w:eastAsia="Times New Roman" w:hAnsi="Times New Roman" w:cs="Times New Roman"/>
                <w:b/>
                <w:sz w:val="28"/>
                <w:szCs w:val="28"/>
                <w:lang w:eastAsia="ru-RU"/>
              </w:rPr>
            </w:pPr>
            <w:r w:rsidRPr="0009070B">
              <w:rPr>
                <w:rFonts w:ascii="Times New Roman" w:eastAsia="Times New Roman" w:hAnsi="Times New Roman" w:cs="Times New Roman"/>
                <w:b/>
                <w:sz w:val="28"/>
                <w:szCs w:val="28"/>
                <w:lang w:eastAsia="ru-RU"/>
              </w:rPr>
              <w:t>Формы контроля</w:t>
            </w:r>
          </w:p>
        </w:tc>
      </w:tr>
      <w:tr w:rsidR="000B3EC8" w:rsidRPr="00954F67" w:rsidTr="0009070B">
        <w:trPr>
          <w:trHeight w:val="336"/>
        </w:trPr>
        <w:tc>
          <w:tcPr>
            <w:tcW w:w="600" w:type="dxa"/>
            <w:vMerge/>
            <w:tcBorders>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9070B">
              <w:rPr>
                <w:rFonts w:ascii="Times New Roman" w:eastAsia="Times New Roman" w:hAnsi="Times New Roman" w:cs="Times New Roman"/>
                <w:b/>
                <w:color w:val="000000"/>
                <w:sz w:val="28"/>
                <w:szCs w:val="28"/>
                <w:lang w:eastAsia="ru-RU"/>
              </w:rPr>
              <w:t>Всего</w:t>
            </w:r>
          </w:p>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0B3EC8" w:rsidP="000B3EC8">
            <w:pPr>
              <w:spacing w:after="0" w:line="240" w:lineRule="auto"/>
              <w:jc w:val="center"/>
              <w:rPr>
                <w:rFonts w:ascii="Times New Roman" w:eastAsia="Times New Roman" w:hAnsi="Times New Roman" w:cs="Times New Roman"/>
                <w:b/>
                <w:sz w:val="28"/>
                <w:szCs w:val="28"/>
                <w:lang w:eastAsia="ru-RU"/>
              </w:rPr>
            </w:pPr>
            <w:r w:rsidRPr="0009070B">
              <w:rPr>
                <w:rFonts w:ascii="Times New Roman" w:eastAsia="Times New Roman" w:hAnsi="Times New Roman" w:cs="Times New Roman"/>
                <w:b/>
                <w:sz w:val="28"/>
                <w:szCs w:val="28"/>
                <w:lang w:eastAsia="ru-RU"/>
              </w:rPr>
              <w:t>Теория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9070B">
              <w:rPr>
                <w:rFonts w:ascii="Times New Roman" w:eastAsia="Times New Roman" w:hAnsi="Times New Roman" w:cs="Times New Roman"/>
                <w:b/>
                <w:sz w:val="28"/>
                <w:szCs w:val="28"/>
                <w:lang w:eastAsia="ru-RU"/>
              </w:rPr>
              <w:t>Практика</w:t>
            </w:r>
          </w:p>
        </w:tc>
        <w:tc>
          <w:tcPr>
            <w:tcW w:w="2409" w:type="dxa"/>
            <w:vMerge/>
            <w:tcBorders>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0B3EC8" w:rsidRPr="000F6B06" w:rsidTr="0009070B">
        <w:trPr>
          <w:trHeight w:val="91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0B">
              <w:rPr>
                <w:rFonts w:ascii="Times New Roman" w:eastAsia="Times New Roman" w:hAnsi="Times New Roman" w:cs="Times New Roman"/>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9070B">
              <w:rPr>
                <w:rFonts w:ascii="Times New Roman" w:hAnsi="Times New Roman" w:cs="Times New Roman"/>
                <w:sz w:val="28"/>
                <w:szCs w:val="28"/>
              </w:rPr>
              <w:t>Музейная терминология как азбука музейного дела</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8C5856" w:rsidP="000B3E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0B">
              <w:rPr>
                <w:rFonts w:ascii="Times New Roman" w:eastAsia="Times New Roman" w:hAnsi="Times New Roman" w:cs="Times New Roman"/>
                <w:sz w:val="28"/>
                <w:szCs w:val="28"/>
                <w:lang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8C5856" w:rsidP="000B3E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0B">
              <w:rPr>
                <w:rFonts w:ascii="Times New Roman" w:eastAsia="Times New Roman" w:hAnsi="Times New Roman" w:cs="Times New Roman"/>
                <w:sz w:val="28"/>
                <w:szCs w:val="28"/>
                <w:lang w:eastAsia="ru-RU"/>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0B">
              <w:rPr>
                <w:rFonts w:ascii="Times New Roman" w:eastAsia="Times New Roman" w:hAnsi="Times New Roman" w:cs="Times New Roman"/>
                <w:sz w:val="28"/>
                <w:szCs w:val="28"/>
                <w:lang w:eastAsia="ru-RU"/>
              </w:rPr>
              <w:t>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9070B">
              <w:rPr>
                <w:rFonts w:ascii="Times New Roman" w:eastAsia="Times New Roman" w:hAnsi="Times New Roman" w:cs="Times New Roman"/>
                <w:sz w:val="28"/>
                <w:szCs w:val="28"/>
                <w:lang w:eastAsia="ru-RU"/>
              </w:rPr>
              <w:t xml:space="preserve"> Вопросы  - ответы</w:t>
            </w:r>
          </w:p>
        </w:tc>
      </w:tr>
      <w:tr w:rsidR="000B3EC8" w:rsidRPr="00954F67" w:rsidTr="0009070B">
        <w:trPr>
          <w:trHeight w:val="882"/>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0B">
              <w:rPr>
                <w:rFonts w:ascii="Times New Roman" w:eastAsia="Times New Roman" w:hAnsi="Times New Roman" w:cs="Times New Roman"/>
                <w:color w:val="000000"/>
                <w:sz w:val="28"/>
                <w:szCs w:val="28"/>
                <w:lang w:eastAsia="ru-RU"/>
              </w:rPr>
              <w:t>2.</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9070B">
              <w:rPr>
                <w:rFonts w:ascii="Times New Roman" w:eastAsia="Times New Roman" w:hAnsi="Times New Roman" w:cs="Times New Roman"/>
                <w:color w:val="000000"/>
                <w:sz w:val="28"/>
                <w:szCs w:val="28"/>
                <w:lang w:eastAsia="ru-RU"/>
              </w:rPr>
              <w:t>Культурно-массовая работа школьного музея</w:t>
            </w:r>
          </w:p>
          <w:p w:rsidR="000B3EC8" w:rsidRPr="0009070B" w:rsidRDefault="000B3EC8" w:rsidP="000B3EC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0B3EC8"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0B">
              <w:rPr>
                <w:rFonts w:ascii="Times New Roman" w:eastAsia="Times New Roman" w:hAnsi="Times New Roman" w:cs="Times New Roman"/>
                <w:sz w:val="28"/>
                <w:szCs w:val="28"/>
                <w:lang w:eastAsia="ru-RU"/>
              </w:rPr>
              <w:t>1</w:t>
            </w:r>
            <w:r w:rsidR="008C5856" w:rsidRPr="0009070B">
              <w:rPr>
                <w:rFonts w:ascii="Times New Roman" w:eastAsia="Times New Roman" w:hAnsi="Times New Roman" w:cs="Times New Roman"/>
                <w:sz w:val="28"/>
                <w:szCs w:val="28"/>
                <w:lang w:eastAsia="ru-RU"/>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8C5856" w:rsidP="000B3E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0B">
              <w:rPr>
                <w:rFonts w:ascii="Times New Roman" w:eastAsia="Times New Roman" w:hAnsi="Times New Roman" w:cs="Times New Roman"/>
                <w:sz w:val="28"/>
                <w:szCs w:val="28"/>
                <w:lang w:eastAsia="ru-RU"/>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8C5856" w:rsidP="000B3E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0B">
              <w:rPr>
                <w:rFonts w:ascii="Times New Roman" w:eastAsia="Times New Roman" w:hAnsi="Times New Roman" w:cs="Times New Roman"/>
                <w:sz w:val="28"/>
                <w:szCs w:val="28"/>
                <w:lang w:eastAsia="ru-RU"/>
              </w:rPr>
              <w:t>7</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9070B">
              <w:rPr>
                <w:rFonts w:ascii="Times New Roman" w:eastAsia="Times New Roman" w:hAnsi="Times New Roman" w:cs="Times New Roman"/>
                <w:color w:val="000000"/>
                <w:sz w:val="28"/>
                <w:szCs w:val="28"/>
                <w:lang w:eastAsia="ru-RU"/>
              </w:rPr>
              <w:t xml:space="preserve">Творческая </w:t>
            </w:r>
          </w:p>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9070B">
              <w:rPr>
                <w:rFonts w:ascii="Times New Roman" w:eastAsia="Times New Roman" w:hAnsi="Times New Roman" w:cs="Times New Roman"/>
                <w:color w:val="000000"/>
                <w:sz w:val="28"/>
                <w:szCs w:val="28"/>
                <w:lang w:eastAsia="ru-RU"/>
              </w:rPr>
              <w:t>работа</w:t>
            </w:r>
          </w:p>
        </w:tc>
      </w:tr>
      <w:tr w:rsidR="000B3EC8" w:rsidRPr="00954F67" w:rsidTr="0009070B">
        <w:trPr>
          <w:trHeight w:val="694"/>
        </w:trPr>
        <w:tc>
          <w:tcPr>
            <w:tcW w:w="600" w:type="dxa"/>
            <w:tcBorders>
              <w:top w:val="single" w:sz="6" w:space="0" w:color="auto"/>
              <w:left w:val="single" w:sz="6" w:space="0" w:color="auto"/>
              <w:bottom w:val="nil"/>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0B">
              <w:rPr>
                <w:rFonts w:ascii="Times New Roman" w:eastAsia="Times New Roman" w:hAnsi="Times New Roman" w:cs="Times New Roman"/>
                <w:color w:val="000000"/>
                <w:sz w:val="28"/>
                <w:szCs w:val="28"/>
                <w:lang w:eastAsia="ru-RU"/>
              </w:rPr>
              <w:t>3.</w:t>
            </w:r>
          </w:p>
        </w:tc>
        <w:tc>
          <w:tcPr>
            <w:tcW w:w="3000" w:type="dxa"/>
            <w:tcBorders>
              <w:top w:val="single" w:sz="6" w:space="0" w:color="auto"/>
              <w:left w:val="single" w:sz="6" w:space="0" w:color="auto"/>
              <w:bottom w:val="nil"/>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9070B">
              <w:rPr>
                <w:rFonts w:ascii="Times New Roman" w:eastAsia="Times New Roman" w:hAnsi="Times New Roman" w:cs="Times New Roman"/>
                <w:color w:val="000000"/>
                <w:sz w:val="28"/>
                <w:szCs w:val="28"/>
                <w:lang w:eastAsia="ru-RU"/>
              </w:rPr>
              <w:t xml:space="preserve">Подготовка музейной экскурсии </w:t>
            </w:r>
          </w:p>
        </w:tc>
        <w:tc>
          <w:tcPr>
            <w:tcW w:w="936" w:type="dxa"/>
            <w:tcBorders>
              <w:top w:val="single" w:sz="6" w:space="0" w:color="auto"/>
              <w:left w:val="single" w:sz="6" w:space="0" w:color="auto"/>
              <w:bottom w:val="nil"/>
              <w:right w:val="single" w:sz="6" w:space="0" w:color="auto"/>
            </w:tcBorders>
            <w:shd w:val="clear" w:color="auto" w:fill="FFFFFF"/>
          </w:tcPr>
          <w:p w:rsidR="000B3EC8" w:rsidRPr="0009070B" w:rsidRDefault="000B3EC8"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0B">
              <w:rPr>
                <w:rFonts w:ascii="Times New Roman" w:eastAsia="Times New Roman" w:hAnsi="Times New Roman" w:cs="Times New Roman"/>
                <w:sz w:val="28"/>
                <w:szCs w:val="28"/>
                <w:lang w:eastAsia="ru-RU"/>
              </w:rPr>
              <w:t>1</w:t>
            </w:r>
            <w:r w:rsidR="008C5856" w:rsidRPr="0009070B">
              <w:rPr>
                <w:rFonts w:ascii="Times New Roman" w:eastAsia="Times New Roman" w:hAnsi="Times New Roman" w:cs="Times New Roman"/>
                <w:sz w:val="28"/>
                <w:szCs w:val="28"/>
                <w:lang w:eastAsia="ru-RU"/>
              </w:rPr>
              <w:t>0</w:t>
            </w:r>
          </w:p>
        </w:tc>
        <w:tc>
          <w:tcPr>
            <w:tcW w:w="1276" w:type="dxa"/>
            <w:tcBorders>
              <w:top w:val="single" w:sz="6" w:space="0" w:color="auto"/>
              <w:left w:val="single" w:sz="6" w:space="0" w:color="auto"/>
              <w:bottom w:val="nil"/>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0B">
              <w:rPr>
                <w:rFonts w:ascii="Times New Roman" w:eastAsia="Times New Roman" w:hAnsi="Times New Roman" w:cs="Times New Roman"/>
                <w:sz w:val="28"/>
                <w:szCs w:val="28"/>
                <w:lang w:eastAsia="ru-RU"/>
              </w:rPr>
              <w:t>0</w:t>
            </w:r>
          </w:p>
        </w:tc>
        <w:tc>
          <w:tcPr>
            <w:tcW w:w="1418" w:type="dxa"/>
            <w:tcBorders>
              <w:top w:val="single" w:sz="6" w:space="0" w:color="auto"/>
              <w:left w:val="single" w:sz="6" w:space="0" w:color="auto"/>
              <w:bottom w:val="nil"/>
              <w:right w:val="single" w:sz="6" w:space="0" w:color="auto"/>
            </w:tcBorders>
            <w:shd w:val="clear" w:color="auto" w:fill="FFFFFF"/>
          </w:tcPr>
          <w:p w:rsidR="000B3EC8" w:rsidRPr="0009070B" w:rsidRDefault="000B3EC8"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0B">
              <w:rPr>
                <w:rFonts w:ascii="Times New Roman" w:eastAsia="Times New Roman" w:hAnsi="Times New Roman" w:cs="Times New Roman"/>
                <w:sz w:val="28"/>
                <w:szCs w:val="28"/>
                <w:lang w:eastAsia="ru-RU"/>
              </w:rPr>
              <w:t>1</w:t>
            </w:r>
            <w:r w:rsidR="008C5856" w:rsidRPr="0009070B">
              <w:rPr>
                <w:rFonts w:ascii="Times New Roman" w:eastAsia="Times New Roman" w:hAnsi="Times New Roman" w:cs="Times New Roman"/>
                <w:sz w:val="28"/>
                <w:szCs w:val="28"/>
                <w:lang w:eastAsia="ru-RU"/>
              </w:rPr>
              <w:t>0</w:t>
            </w:r>
          </w:p>
        </w:tc>
        <w:tc>
          <w:tcPr>
            <w:tcW w:w="2409" w:type="dxa"/>
            <w:tcBorders>
              <w:top w:val="single" w:sz="6" w:space="0" w:color="auto"/>
              <w:left w:val="single" w:sz="6" w:space="0" w:color="auto"/>
              <w:bottom w:val="nil"/>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9070B">
              <w:rPr>
                <w:rFonts w:ascii="Times New Roman" w:eastAsia="Times New Roman" w:hAnsi="Times New Roman" w:cs="Times New Roman"/>
                <w:color w:val="000000"/>
                <w:sz w:val="28"/>
                <w:szCs w:val="28"/>
                <w:lang w:eastAsia="ru-RU"/>
              </w:rPr>
              <w:t>Практическая работа</w:t>
            </w:r>
          </w:p>
        </w:tc>
      </w:tr>
      <w:tr w:rsidR="000B3EC8" w:rsidRPr="00954F67" w:rsidTr="0009070B">
        <w:trPr>
          <w:trHeight w:val="523"/>
        </w:trPr>
        <w:tc>
          <w:tcPr>
            <w:tcW w:w="600" w:type="dxa"/>
            <w:tcBorders>
              <w:top w:val="single" w:sz="6" w:space="0" w:color="auto"/>
              <w:left w:val="single" w:sz="6" w:space="0" w:color="auto"/>
              <w:bottom w:val="nil"/>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936" w:type="dxa"/>
            <w:tcBorders>
              <w:top w:val="single" w:sz="6" w:space="0" w:color="auto"/>
              <w:left w:val="single" w:sz="6" w:space="0" w:color="auto"/>
              <w:bottom w:val="nil"/>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nil"/>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8" w:type="dxa"/>
            <w:tcBorders>
              <w:top w:val="single" w:sz="6" w:space="0" w:color="auto"/>
              <w:left w:val="single" w:sz="6" w:space="0" w:color="auto"/>
              <w:bottom w:val="nil"/>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09" w:type="dxa"/>
            <w:tcBorders>
              <w:top w:val="single" w:sz="6" w:space="0" w:color="auto"/>
              <w:left w:val="single" w:sz="6" w:space="0" w:color="auto"/>
              <w:bottom w:val="nil"/>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0B3EC8" w:rsidRPr="00954F67" w:rsidTr="0009070B">
        <w:trPr>
          <w:trHeight w:val="80"/>
        </w:trPr>
        <w:tc>
          <w:tcPr>
            <w:tcW w:w="600" w:type="dxa"/>
            <w:tcBorders>
              <w:top w:val="nil"/>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0B">
              <w:rPr>
                <w:rFonts w:ascii="Times New Roman" w:eastAsia="Times New Roman" w:hAnsi="Times New Roman" w:cs="Times New Roman"/>
                <w:sz w:val="28"/>
                <w:szCs w:val="28"/>
                <w:lang w:eastAsia="ru-RU"/>
              </w:rPr>
              <w:t>4.</w:t>
            </w:r>
          </w:p>
        </w:tc>
        <w:tc>
          <w:tcPr>
            <w:tcW w:w="3000" w:type="dxa"/>
            <w:tcBorders>
              <w:top w:val="nil"/>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9070B">
              <w:rPr>
                <w:rFonts w:ascii="Times New Roman" w:eastAsia="Times New Roman" w:hAnsi="Times New Roman" w:cs="Times New Roman"/>
                <w:sz w:val="28"/>
                <w:szCs w:val="28"/>
                <w:lang w:eastAsia="ru-RU"/>
              </w:rPr>
              <w:t>Предъявление результатов</w:t>
            </w:r>
          </w:p>
        </w:tc>
        <w:tc>
          <w:tcPr>
            <w:tcW w:w="936" w:type="dxa"/>
            <w:tcBorders>
              <w:top w:val="nil"/>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0B">
              <w:rPr>
                <w:rFonts w:ascii="Times New Roman" w:eastAsia="Times New Roman" w:hAnsi="Times New Roman" w:cs="Times New Roman"/>
                <w:sz w:val="28"/>
                <w:szCs w:val="28"/>
                <w:lang w:eastAsia="ru-RU"/>
              </w:rPr>
              <w:t>2</w:t>
            </w:r>
          </w:p>
        </w:tc>
        <w:tc>
          <w:tcPr>
            <w:tcW w:w="1276" w:type="dxa"/>
            <w:tcBorders>
              <w:top w:val="nil"/>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0B">
              <w:rPr>
                <w:rFonts w:ascii="Times New Roman" w:eastAsia="Times New Roman" w:hAnsi="Times New Roman" w:cs="Times New Roman"/>
                <w:sz w:val="28"/>
                <w:szCs w:val="28"/>
                <w:lang w:eastAsia="ru-RU"/>
              </w:rPr>
              <w:t>0</w:t>
            </w:r>
          </w:p>
        </w:tc>
        <w:tc>
          <w:tcPr>
            <w:tcW w:w="1418" w:type="dxa"/>
            <w:tcBorders>
              <w:top w:val="nil"/>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0B">
              <w:rPr>
                <w:rFonts w:ascii="Times New Roman" w:eastAsia="Times New Roman" w:hAnsi="Times New Roman" w:cs="Times New Roman"/>
                <w:sz w:val="28"/>
                <w:szCs w:val="28"/>
                <w:lang w:eastAsia="ru-RU"/>
              </w:rPr>
              <w:t>2</w:t>
            </w:r>
          </w:p>
        </w:tc>
        <w:tc>
          <w:tcPr>
            <w:tcW w:w="2409" w:type="dxa"/>
            <w:tcBorders>
              <w:top w:val="nil"/>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0B">
              <w:rPr>
                <w:rFonts w:ascii="Times New Roman" w:eastAsia="Times New Roman" w:hAnsi="Times New Roman" w:cs="Times New Roman"/>
                <w:sz w:val="28"/>
                <w:szCs w:val="28"/>
                <w:lang w:eastAsia="ru-RU"/>
              </w:rPr>
              <w:t>Оценка качества работы</w:t>
            </w:r>
          </w:p>
        </w:tc>
      </w:tr>
      <w:tr w:rsidR="000B3EC8" w:rsidRPr="00954F67" w:rsidTr="0009070B">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9070B">
              <w:rPr>
                <w:rFonts w:ascii="Times New Roman" w:eastAsia="Times New Roman" w:hAnsi="Times New Roman" w:cs="Times New Roman"/>
                <w:color w:val="000000"/>
                <w:sz w:val="28"/>
                <w:szCs w:val="28"/>
                <w:lang w:eastAsia="ru-RU"/>
              </w:rPr>
              <w:t>Итого:</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6856E6" w:rsidP="000B3E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0B">
              <w:rPr>
                <w:rFonts w:ascii="Times New Roman" w:eastAsia="Times New Roman" w:hAnsi="Times New Roman" w:cs="Times New Roman"/>
                <w:sz w:val="28"/>
                <w:szCs w:val="28"/>
                <w:lang w:eastAsia="ru-RU"/>
              </w:rPr>
              <w:t>2</w:t>
            </w:r>
            <w:r w:rsidR="000B3EC8" w:rsidRPr="0009070B">
              <w:rPr>
                <w:rFonts w:ascii="Times New Roman" w:eastAsia="Times New Roman" w:hAnsi="Times New Roman" w:cs="Times New Roman"/>
                <w:sz w:val="28"/>
                <w:szCs w:val="28"/>
                <w:lang w:eastAsia="ru-RU"/>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6856E6" w:rsidP="000B3E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0B">
              <w:rPr>
                <w:rFonts w:ascii="Times New Roman" w:eastAsia="Times New Roman" w:hAnsi="Times New Roman" w:cs="Times New Roman"/>
                <w:sz w:val="28"/>
                <w:szCs w:val="28"/>
                <w:lang w:eastAsia="ru-RU"/>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6856E6" w:rsidP="000B3E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0B">
              <w:rPr>
                <w:rFonts w:ascii="Times New Roman" w:eastAsia="Times New Roman" w:hAnsi="Times New Roman" w:cs="Times New Roman"/>
                <w:sz w:val="28"/>
                <w:szCs w:val="28"/>
                <w:lang w:eastAsia="ru-RU"/>
              </w:rPr>
              <w:t>19</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B3EC8" w:rsidRPr="0009070B" w:rsidRDefault="000B3EC8" w:rsidP="000B3E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0B3EC8" w:rsidRPr="000B3EC8" w:rsidRDefault="000B3EC8" w:rsidP="000B3EC8">
      <w:pPr>
        <w:tabs>
          <w:tab w:val="left" w:pos="851"/>
        </w:tabs>
        <w:spacing w:after="0" w:line="360" w:lineRule="auto"/>
        <w:jc w:val="both"/>
        <w:rPr>
          <w:rFonts w:ascii="Times New Roman" w:eastAsia="Times New Roman" w:hAnsi="Times New Roman" w:cs="Times New Roman"/>
          <w:sz w:val="28"/>
          <w:szCs w:val="28"/>
          <w:lang w:eastAsia="ru-RU"/>
        </w:rPr>
      </w:pPr>
    </w:p>
    <w:p w:rsidR="00B610BB" w:rsidRDefault="00991C0D" w:rsidP="00FB0474">
      <w:pPr>
        <w:pStyle w:val="a3"/>
        <w:numPr>
          <w:ilvl w:val="0"/>
          <w:numId w:val="39"/>
        </w:num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991C0D" w:rsidRPr="00954F67" w:rsidRDefault="00991C0D" w:rsidP="00FB0474">
      <w:pPr>
        <w:pStyle w:val="a3"/>
        <w:numPr>
          <w:ilvl w:val="0"/>
          <w:numId w:val="40"/>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Музейная терминология</w:t>
      </w:r>
    </w:p>
    <w:p w:rsidR="00991C0D" w:rsidRPr="00954F67" w:rsidRDefault="00991C0D" w:rsidP="0009070B">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Теор</w:t>
      </w:r>
      <w:r>
        <w:rPr>
          <w:rFonts w:ascii="Times New Roman" w:hAnsi="Times New Roman" w:cs="Times New Roman"/>
          <w:i/>
          <w:sz w:val="28"/>
          <w:szCs w:val="28"/>
        </w:rPr>
        <w:t xml:space="preserve">ия: </w:t>
      </w:r>
      <w:r w:rsidRPr="00954F67">
        <w:rPr>
          <w:rFonts w:ascii="Times New Roman" w:hAnsi="Times New Roman" w:cs="Times New Roman"/>
          <w:sz w:val="28"/>
          <w:szCs w:val="28"/>
        </w:rPr>
        <w:t xml:space="preserve">Понятие о фондах музея. Инвентарная книга. Обеспечение сохранности предметов в экспозиции и фондах. Все ли может сохранить школьный музей? Архивная книга - её содержание, строение, правила </w:t>
      </w:r>
      <w:r w:rsidRPr="00954F67">
        <w:rPr>
          <w:rFonts w:ascii="Times New Roman" w:hAnsi="Times New Roman" w:cs="Times New Roman"/>
          <w:sz w:val="28"/>
          <w:szCs w:val="28"/>
        </w:rPr>
        <w:lastRenderedPageBreak/>
        <w:t>занесения экспонатов. Терминология экспоната. Знаковое значение предметов обихода.</w:t>
      </w:r>
    </w:p>
    <w:p w:rsidR="00991C0D" w:rsidRDefault="00991C0D" w:rsidP="0009070B">
      <w:pPr>
        <w:spacing w:line="360" w:lineRule="auto"/>
        <w:ind w:firstLine="567"/>
        <w:jc w:val="both"/>
        <w:rPr>
          <w:rFonts w:ascii="Times New Roman" w:hAnsi="Times New Roman" w:cs="Times New Roman"/>
          <w:sz w:val="28"/>
          <w:szCs w:val="28"/>
        </w:rPr>
      </w:pPr>
      <w:r>
        <w:rPr>
          <w:rFonts w:ascii="Times New Roman" w:hAnsi="Times New Roman" w:cs="Times New Roman"/>
          <w:i/>
          <w:sz w:val="28"/>
          <w:szCs w:val="28"/>
        </w:rPr>
        <w:t>Практика:</w:t>
      </w:r>
      <w:r>
        <w:rPr>
          <w:rFonts w:ascii="Times New Roman" w:hAnsi="Times New Roman" w:cs="Times New Roman"/>
          <w:sz w:val="28"/>
          <w:szCs w:val="28"/>
        </w:rPr>
        <w:t xml:space="preserve"> </w:t>
      </w:r>
      <w:r w:rsidRPr="00954F67">
        <w:rPr>
          <w:rFonts w:ascii="Times New Roman" w:hAnsi="Times New Roman" w:cs="Times New Roman"/>
          <w:sz w:val="28"/>
          <w:szCs w:val="28"/>
        </w:rPr>
        <w:t xml:space="preserve">Книга поступлений – основной документ учета музейных предметов. Проведение инвентаризации. </w:t>
      </w:r>
    </w:p>
    <w:p w:rsidR="00991C0D" w:rsidRPr="0063548F" w:rsidRDefault="00991C0D" w:rsidP="00FB0474">
      <w:pPr>
        <w:pStyle w:val="a3"/>
        <w:numPr>
          <w:ilvl w:val="0"/>
          <w:numId w:val="40"/>
        </w:numPr>
        <w:spacing w:line="360" w:lineRule="auto"/>
        <w:jc w:val="both"/>
        <w:rPr>
          <w:rFonts w:ascii="Times New Roman" w:hAnsi="Times New Roman" w:cs="Times New Roman"/>
          <w:b/>
          <w:sz w:val="28"/>
          <w:szCs w:val="28"/>
        </w:rPr>
      </w:pPr>
      <w:r w:rsidRPr="0063548F">
        <w:rPr>
          <w:rFonts w:ascii="Times New Roman" w:hAnsi="Times New Roman" w:cs="Times New Roman"/>
          <w:b/>
          <w:sz w:val="28"/>
          <w:szCs w:val="28"/>
        </w:rPr>
        <w:t>Культурно-массовая работа школьного музея</w:t>
      </w:r>
    </w:p>
    <w:p w:rsidR="00991C0D" w:rsidRPr="00954F67" w:rsidRDefault="00991C0D" w:rsidP="0009070B">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Теор</w:t>
      </w:r>
      <w:r>
        <w:rPr>
          <w:rFonts w:ascii="Times New Roman" w:hAnsi="Times New Roman" w:cs="Times New Roman"/>
          <w:i/>
          <w:sz w:val="28"/>
          <w:szCs w:val="28"/>
        </w:rPr>
        <w:t xml:space="preserve">ия: </w:t>
      </w:r>
      <w:r w:rsidRPr="00954F67">
        <w:rPr>
          <w:rFonts w:ascii="Times New Roman" w:hAnsi="Times New Roman" w:cs="Times New Roman"/>
          <w:sz w:val="28"/>
          <w:szCs w:val="28"/>
        </w:rPr>
        <w:t>Аудитория школьного музея: учащиеся, жители деревни, гости. Работа с организованными груп</w:t>
      </w:r>
      <w:r>
        <w:rPr>
          <w:rFonts w:ascii="Times New Roman" w:hAnsi="Times New Roman" w:cs="Times New Roman"/>
          <w:sz w:val="28"/>
          <w:szCs w:val="28"/>
        </w:rPr>
        <w:t>пами.</w:t>
      </w:r>
    </w:p>
    <w:p w:rsidR="00991C0D" w:rsidRDefault="00991C0D" w:rsidP="0009070B">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 xml:space="preserve"> Практи</w:t>
      </w:r>
      <w:r>
        <w:rPr>
          <w:rFonts w:ascii="Times New Roman" w:hAnsi="Times New Roman" w:cs="Times New Roman"/>
          <w:i/>
          <w:sz w:val="28"/>
          <w:szCs w:val="28"/>
        </w:rPr>
        <w:t xml:space="preserve">ка: </w:t>
      </w:r>
      <w:r>
        <w:rPr>
          <w:rFonts w:ascii="Times New Roman" w:hAnsi="Times New Roman" w:cs="Times New Roman"/>
          <w:sz w:val="28"/>
          <w:szCs w:val="28"/>
        </w:rPr>
        <w:t>«</w:t>
      </w:r>
      <w:r w:rsidRPr="00954F67">
        <w:rPr>
          <w:rFonts w:ascii="Times New Roman" w:hAnsi="Times New Roman" w:cs="Times New Roman"/>
          <w:sz w:val="28"/>
          <w:szCs w:val="28"/>
        </w:rPr>
        <w:t>Проведение в му</w:t>
      </w:r>
      <w:r>
        <w:rPr>
          <w:rFonts w:ascii="Times New Roman" w:hAnsi="Times New Roman" w:cs="Times New Roman"/>
          <w:sz w:val="28"/>
          <w:szCs w:val="28"/>
        </w:rPr>
        <w:t>зее занятий ДО «Дом, дом, открой свою тайну</w:t>
      </w:r>
      <w:r w:rsidRPr="00954F67">
        <w:rPr>
          <w:rFonts w:ascii="Times New Roman" w:hAnsi="Times New Roman" w:cs="Times New Roman"/>
          <w:sz w:val="28"/>
          <w:szCs w:val="28"/>
        </w:rPr>
        <w:t xml:space="preserve">». Сотрудничество с другими детскими объединениями школы. </w:t>
      </w:r>
    </w:p>
    <w:p w:rsidR="00991C0D" w:rsidRPr="0063548F" w:rsidRDefault="00991C0D" w:rsidP="00FB0474">
      <w:pPr>
        <w:pStyle w:val="a3"/>
        <w:numPr>
          <w:ilvl w:val="0"/>
          <w:numId w:val="40"/>
        </w:numPr>
        <w:spacing w:line="360" w:lineRule="auto"/>
        <w:jc w:val="both"/>
        <w:rPr>
          <w:rFonts w:ascii="Times New Roman" w:hAnsi="Times New Roman" w:cs="Times New Roman"/>
          <w:b/>
          <w:sz w:val="28"/>
          <w:szCs w:val="28"/>
        </w:rPr>
      </w:pPr>
      <w:r w:rsidRPr="0063548F">
        <w:rPr>
          <w:rFonts w:ascii="Times New Roman" w:hAnsi="Times New Roman" w:cs="Times New Roman"/>
          <w:b/>
          <w:sz w:val="28"/>
          <w:szCs w:val="28"/>
        </w:rPr>
        <w:t>Подготовка музейной экскурсии</w:t>
      </w:r>
    </w:p>
    <w:p w:rsidR="00991C0D" w:rsidRPr="00BD5CFA" w:rsidRDefault="00991C0D" w:rsidP="0009070B">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w:t>
      </w:r>
      <w:r>
        <w:rPr>
          <w:rFonts w:ascii="Times New Roman" w:hAnsi="Times New Roman" w:cs="Times New Roman"/>
          <w:i/>
          <w:sz w:val="28"/>
          <w:szCs w:val="28"/>
        </w:rPr>
        <w:t xml:space="preserve">ка: </w:t>
      </w:r>
      <w:r w:rsidRPr="00954F67">
        <w:rPr>
          <w:rFonts w:ascii="Times New Roman" w:hAnsi="Times New Roman" w:cs="Times New Roman"/>
          <w:sz w:val="28"/>
          <w:szCs w:val="28"/>
        </w:rPr>
        <w:t>Подготовка и проведение экскурсий</w:t>
      </w:r>
      <w:r>
        <w:rPr>
          <w:rFonts w:ascii="Times New Roman" w:hAnsi="Times New Roman" w:cs="Times New Roman"/>
          <w:sz w:val="28"/>
          <w:szCs w:val="28"/>
        </w:rPr>
        <w:t xml:space="preserve"> учащимися школы других объединений</w:t>
      </w:r>
      <w:r w:rsidRPr="00954F67">
        <w:rPr>
          <w:rFonts w:ascii="Times New Roman" w:hAnsi="Times New Roman" w:cs="Times New Roman"/>
          <w:sz w:val="28"/>
          <w:szCs w:val="28"/>
        </w:rPr>
        <w:t xml:space="preserve">. </w:t>
      </w:r>
    </w:p>
    <w:p w:rsidR="00991C0D" w:rsidRPr="00BD5CFA" w:rsidRDefault="00991C0D" w:rsidP="00FB0474">
      <w:pPr>
        <w:pStyle w:val="a3"/>
        <w:numPr>
          <w:ilvl w:val="0"/>
          <w:numId w:val="40"/>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Предъявление результатов</w:t>
      </w:r>
    </w:p>
    <w:p w:rsidR="00991C0D" w:rsidRPr="00991C0D" w:rsidRDefault="00991C0D" w:rsidP="0009070B">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i/>
          <w:sz w:val="28"/>
          <w:szCs w:val="28"/>
        </w:rPr>
        <w:t xml:space="preserve">Практика: </w:t>
      </w:r>
      <w:r>
        <w:rPr>
          <w:rFonts w:ascii="Times New Roman" w:hAnsi="Times New Roman" w:cs="Times New Roman"/>
          <w:sz w:val="28"/>
          <w:szCs w:val="28"/>
        </w:rPr>
        <w:t>Итоговые праздничные мероприятия.</w:t>
      </w:r>
    </w:p>
    <w:p w:rsidR="00991C0D" w:rsidRDefault="00991C0D" w:rsidP="00235D64">
      <w:pPr>
        <w:spacing w:line="360" w:lineRule="auto"/>
        <w:ind w:firstLine="567"/>
        <w:jc w:val="both"/>
        <w:rPr>
          <w:rFonts w:ascii="Times New Roman" w:eastAsia="Times New Roman" w:hAnsi="Times New Roman" w:cs="Times New Roman"/>
          <w:b/>
          <w:color w:val="000000"/>
          <w:sz w:val="28"/>
          <w:szCs w:val="28"/>
          <w:lang w:eastAsia="ru-RU"/>
        </w:rPr>
      </w:pPr>
    </w:p>
    <w:p w:rsidR="00991C0D" w:rsidRDefault="00991C0D">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991C0D" w:rsidRPr="007472A8" w:rsidTr="00CA7B28">
        <w:tc>
          <w:tcPr>
            <w:tcW w:w="4075" w:type="dxa"/>
            <w:hideMark/>
          </w:tcPr>
          <w:p w:rsidR="00991C0D" w:rsidRPr="007472A8" w:rsidRDefault="00991C0D" w:rsidP="00CA7B28">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991C0D" w:rsidRPr="007472A8" w:rsidRDefault="00991C0D" w:rsidP="00991C0D">
      <w:pPr>
        <w:tabs>
          <w:tab w:val="left" w:pos="851"/>
        </w:tabs>
        <w:spacing w:after="0"/>
        <w:ind w:firstLine="709"/>
        <w:jc w:val="both"/>
        <w:rPr>
          <w:rFonts w:ascii="Times New Roman" w:eastAsia="MS Mincho" w:hAnsi="Times New Roman" w:cs="Times New Roman"/>
          <w:color w:val="00B050"/>
          <w:sz w:val="28"/>
          <w:szCs w:val="28"/>
          <w:lang w:eastAsia="ja-JP"/>
        </w:rPr>
      </w:pPr>
    </w:p>
    <w:p w:rsidR="00991C0D" w:rsidRPr="007472A8" w:rsidRDefault="00991C0D" w:rsidP="00991C0D">
      <w:pPr>
        <w:tabs>
          <w:tab w:val="left" w:pos="851"/>
        </w:tabs>
        <w:spacing w:after="0"/>
        <w:ind w:firstLine="709"/>
        <w:jc w:val="both"/>
        <w:rPr>
          <w:rFonts w:ascii="Times New Roman" w:eastAsia="Times New Roman" w:hAnsi="Times New Roman" w:cs="Times New Roman"/>
          <w:color w:val="00B050"/>
          <w:sz w:val="28"/>
          <w:szCs w:val="28"/>
          <w:lang w:eastAsia="ru-RU"/>
        </w:rPr>
      </w:pPr>
    </w:p>
    <w:p w:rsidR="00991C0D" w:rsidRPr="007472A8" w:rsidRDefault="00991C0D" w:rsidP="00991C0D">
      <w:pPr>
        <w:tabs>
          <w:tab w:val="left" w:pos="851"/>
        </w:tabs>
        <w:spacing w:after="0"/>
        <w:ind w:firstLine="709"/>
        <w:jc w:val="both"/>
        <w:rPr>
          <w:rFonts w:ascii="Times New Roman" w:eastAsia="Times New Roman" w:hAnsi="Times New Roman" w:cs="Times New Roman"/>
          <w:color w:val="00B050"/>
          <w:sz w:val="28"/>
          <w:szCs w:val="28"/>
          <w:lang w:eastAsia="ru-RU"/>
        </w:rPr>
      </w:pPr>
    </w:p>
    <w:p w:rsidR="00991C0D" w:rsidRPr="007472A8" w:rsidRDefault="00991C0D" w:rsidP="00991C0D">
      <w:pPr>
        <w:tabs>
          <w:tab w:val="left" w:pos="851"/>
        </w:tabs>
        <w:spacing w:after="0"/>
        <w:ind w:firstLine="709"/>
        <w:jc w:val="both"/>
        <w:rPr>
          <w:rFonts w:ascii="Times New Roman" w:eastAsia="Times New Roman" w:hAnsi="Times New Roman" w:cs="Times New Roman"/>
          <w:color w:val="00B050"/>
          <w:sz w:val="28"/>
          <w:szCs w:val="28"/>
          <w:lang w:eastAsia="ru-RU"/>
        </w:rPr>
      </w:pPr>
    </w:p>
    <w:p w:rsidR="00991C0D" w:rsidRPr="007472A8" w:rsidRDefault="00991C0D" w:rsidP="00991C0D">
      <w:pPr>
        <w:tabs>
          <w:tab w:val="left" w:pos="851"/>
        </w:tabs>
        <w:spacing w:after="0"/>
        <w:ind w:firstLine="709"/>
        <w:jc w:val="both"/>
        <w:rPr>
          <w:rFonts w:ascii="Times New Roman" w:eastAsia="Times New Roman" w:hAnsi="Times New Roman" w:cs="Times New Roman"/>
          <w:color w:val="00B050"/>
          <w:sz w:val="28"/>
          <w:szCs w:val="28"/>
          <w:lang w:eastAsia="ru-RU"/>
        </w:rPr>
      </w:pPr>
    </w:p>
    <w:p w:rsidR="00991C0D" w:rsidRPr="007472A8" w:rsidRDefault="00991C0D" w:rsidP="00991C0D">
      <w:pPr>
        <w:tabs>
          <w:tab w:val="left" w:pos="851"/>
        </w:tabs>
        <w:spacing w:after="0"/>
        <w:ind w:firstLine="709"/>
        <w:jc w:val="both"/>
        <w:rPr>
          <w:rFonts w:ascii="Times New Roman" w:eastAsia="Times New Roman" w:hAnsi="Times New Roman" w:cs="Times New Roman"/>
          <w:color w:val="00B050"/>
          <w:sz w:val="28"/>
          <w:szCs w:val="28"/>
          <w:lang w:eastAsia="ru-RU"/>
        </w:rPr>
      </w:pPr>
    </w:p>
    <w:p w:rsidR="00991C0D" w:rsidRPr="007472A8" w:rsidRDefault="00991C0D" w:rsidP="00991C0D">
      <w:pPr>
        <w:tabs>
          <w:tab w:val="left" w:pos="851"/>
        </w:tabs>
        <w:spacing w:after="0"/>
        <w:ind w:firstLine="709"/>
        <w:jc w:val="both"/>
        <w:rPr>
          <w:rFonts w:ascii="Times New Roman" w:eastAsia="Times New Roman" w:hAnsi="Times New Roman" w:cs="Times New Roman"/>
          <w:color w:val="00B050"/>
          <w:sz w:val="28"/>
          <w:szCs w:val="28"/>
          <w:lang w:eastAsia="ru-RU"/>
        </w:rPr>
      </w:pPr>
    </w:p>
    <w:p w:rsidR="00991C0D" w:rsidRPr="007472A8" w:rsidRDefault="00991C0D" w:rsidP="00991C0D">
      <w:pPr>
        <w:tabs>
          <w:tab w:val="left" w:pos="851"/>
        </w:tabs>
        <w:spacing w:after="0"/>
        <w:ind w:firstLine="709"/>
        <w:jc w:val="both"/>
        <w:rPr>
          <w:rFonts w:ascii="Times New Roman" w:eastAsia="Times New Roman" w:hAnsi="Times New Roman" w:cs="Times New Roman"/>
          <w:color w:val="00B050"/>
          <w:sz w:val="28"/>
          <w:szCs w:val="28"/>
          <w:lang w:eastAsia="ru-RU"/>
        </w:rPr>
      </w:pPr>
    </w:p>
    <w:p w:rsidR="00991C0D" w:rsidRPr="007472A8" w:rsidRDefault="00991C0D" w:rsidP="00991C0D">
      <w:pPr>
        <w:tabs>
          <w:tab w:val="left" w:pos="851"/>
        </w:tabs>
        <w:spacing w:after="0"/>
        <w:ind w:firstLine="709"/>
        <w:jc w:val="both"/>
        <w:rPr>
          <w:rFonts w:ascii="Times New Roman" w:eastAsia="Times New Roman" w:hAnsi="Times New Roman" w:cs="Times New Roman"/>
          <w:color w:val="00B050"/>
          <w:sz w:val="28"/>
          <w:szCs w:val="28"/>
          <w:lang w:eastAsia="ru-RU"/>
        </w:rPr>
      </w:pPr>
    </w:p>
    <w:p w:rsidR="00991C0D" w:rsidRPr="007472A8" w:rsidRDefault="00991C0D" w:rsidP="00991C0D">
      <w:pPr>
        <w:tabs>
          <w:tab w:val="left" w:pos="851"/>
        </w:tabs>
        <w:spacing w:after="0"/>
        <w:ind w:firstLine="709"/>
        <w:jc w:val="both"/>
        <w:rPr>
          <w:rFonts w:ascii="Times New Roman" w:eastAsia="Times New Roman" w:hAnsi="Times New Roman" w:cs="Times New Roman"/>
          <w:color w:val="00B050"/>
          <w:sz w:val="28"/>
          <w:szCs w:val="28"/>
          <w:lang w:eastAsia="ru-RU"/>
        </w:rPr>
      </w:pPr>
    </w:p>
    <w:p w:rsidR="00991C0D" w:rsidRPr="007472A8" w:rsidRDefault="00991C0D" w:rsidP="00991C0D">
      <w:pPr>
        <w:tabs>
          <w:tab w:val="left" w:pos="851"/>
        </w:tabs>
        <w:spacing w:after="0"/>
        <w:ind w:firstLine="709"/>
        <w:jc w:val="both"/>
        <w:rPr>
          <w:rFonts w:ascii="Times New Roman" w:eastAsia="Times New Roman" w:hAnsi="Times New Roman" w:cs="Times New Roman"/>
          <w:color w:val="00B050"/>
          <w:sz w:val="28"/>
          <w:szCs w:val="28"/>
          <w:lang w:eastAsia="ru-RU"/>
        </w:rPr>
      </w:pPr>
    </w:p>
    <w:p w:rsidR="00991C0D" w:rsidRPr="007472A8" w:rsidRDefault="00991C0D" w:rsidP="00991C0D">
      <w:pPr>
        <w:tabs>
          <w:tab w:val="left" w:pos="851"/>
        </w:tabs>
        <w:spacing w:after="0"/>
        <w:ind w:firstLine="709"/>
        <w:jc w:val="both"/>
        <w:rPr>
          <w:rFonts w:ascii="Times New Roman" w:eastAsia="Times New Roman" w:hAnsi="Times New Roman" w:cs="Times New Roman"/>
          <w:color w:val="00B050"/>
          <w:sz w:val="28"/>
          <w:szCs w:val="28"/>
          <w:lang w:eastAsia="ru-RU"/>
        </w:rPr>
      </w:pPr>
    </w:p>
    <w:p w:rsidR="00991C0D" w:rsidRPr="007472A8" w:rsidRDefault="00991C0D" w:rsidP="00991C0D">
      <w:pPr>
        <w:tabs>
          <w:tab w:val="left" w:pos="851"/>
        </w:tabs>
        <w:spacing w:after="0"/>
        <w:ind w:firstLine="709"/>
        <w:jc w:val="both"/>
        <w:rPr>
          <w:rFonts w:ascii="Times New Roman" w:eastAsia="Times New Roman" w:hAnsi="Times New Roman" w:cs="Times New Roman"/>
          <w:color w:val="00B050"/>
          <w:sz w:val="28"/>
          <w:szCs w:val="28"/>
          <w:lang w:eastAsia="ru-RU"/>
        </w:rPr>
      </w:pPr>
    </w:p>
    <w:p w:rsidR="00991C0D" w:rsidRPr="007472A8" w:rsidRDefault="00991C0D" w:rsidP="00991C0D">
      <w:pPr>
        <w:tabs>
          <w:tab w:val="left" w:pos="851"/>
        </w:tabs>
        <w:spacing w:after="0"/>
        <w:ind w:firstLine="709"/>
        <w:jc w:val="both"/>
        <w:rPr>
          <w:rFonts w:ascii="Times New Roman" w:eastAsia="Times New Roman" w:hAnsi="Times New Roman" w:cs="Times New Roman"/>
          <w:color w:val="00B050"/>
          <w:sz w:val="28"/>
          <w:szCs w:val="28"/>
          <w:lang w:eastAsia="ru-RU"/>
        </w:rPr>
      </w:pPr>
    </w:p>
    <w:p w:rsidR="00991C0D" w:rsidRPr="007472A8" w:rsidRDefault="00991C0D" w:rsidP="00991C0D">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991C0D" w:rsidRPr="007472A8" w:rsidRDefault="00991C0D" w:rsidP="00991C0D">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991C0D" w:rsidRPr="007472A8" w:rsidRDefault="00991C0D" w:rsidP="00991C0D">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991C0D" w:rsidRPr="007472A8" w:rsidRDefault="00991C0D" w:rsidP="00991C0D">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Золотое сердечко</w:t>
      </w:r>
      <w:r w:rsidRPr="007472A8">
        <w:rPr>
          <w:rFonts w:ascii="Times New Roman" w:eastAsia="Times New Roman" w:hAnsi="Times New Roman" w:cs="Times New Roman"/>
          <w:color w:val="000000"/>
          <w:sz w:val="28"/>
          <w:szCs w:val="28"/>
          <w:lang w:eastAsia="ru-RU"/>
        </w:rPr>
        <w:t>»,</w:t>
      </w:r>
    </w:p>
    <w:p w:rsidR="00991C0D" w:rsidRDefault="00991C0D" w:rsidP="00991C0D">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Сапожникова С. Н.</w:t>
      </w:r>
    </w:p>
    <w:p w:rsidR="00991C0D" w:rsidRDefault="00991C0D" w:rsidP="00991C0D">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год обучения</w:t>
      </w:r>
      <w:r w:rsidRPr="007472A8">
        <w:rPr>
          <w:rFonts w:ascii="Times New Roman" w:eastAsia="Times New Roman" w:hAnsi="Times New Roman" w:cs="Times New Roman"/>
          <w:color w:val="000000"/>
          <w:sz w:val="28"/>
          <w:szCs w:val="28"/>
          <w:lang w:eastAsia="ru-RU"/>
        </w:rPr>
        <w:t>)</w:t>
      </w:r>
    </w:p>
    <w:p w:rsidR="00991C0D" w:rsidRDefault="00991C0D" w:rsidP="00991C0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91C0D" w:rsidRPr="00AC715C" w:rsidRDefault="00991C0D" w:rsidP="00991C0D">
      <w:pPr>
        <w:spacing w:after="0"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lastRenderedPageBreak/>
        <w:t xml:space="preserve">Программа разработана для детей </w:t>
      </w:r>
      <w:r>
        <w:rPr>
          <w:rFonts w:ascii="Times New Roman" w:eastAsia="Times New Roman" w:hAnsi="Times New Roman" w:cs="Times New Roman"/>
          <w:sz w:val="28"/>
          <w:szCs w:val="28"/>
          <w:lang w:eastAsia="ru-RU"/>
        </w:rPr>
        <w:t>младшего</w:t>
      </w:r>
      <w:r w:rsidRPr="00AC715C">
        <w:rPr>
          <w:rFonts w:ascii="Times New Roman" w:eastAsia="Times New Roman" w:hAnsi="Times New Roman" w:cs="Times New Roman"/>
          <w:sz w:val="28"/>
          <w:szCs w:val="28"/>
          <w:lang w:eastAsia="ru-RU"/>
        </w:rPr>
        <w:t xml:space="preserve"> школьного возраста с учетом особенностей их развития.  </w:t>
      </w:r>
    </w:p>
    <w:p w:rsidR="00991C0D" w:rsidRPr="00AC715C" w:rsidRDefault="00991C0D" w:rsidP="00991C0D">
      <w:pPr>
        <w:spacing w:after="0"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t xml:space="preserve">Курс рассчитан на </w:t>
      </w:r>
      <w:r w:rsidR="0009070B">
        <w:rPr>
          <w:rFonts w:ascii="Times New Roman" w:eastAsia="Times New Roman" w:hAnsi="Times New Roman" w:cs="Times New Roman"/>
          <w:sz w:val="28"/>
          <w:szCs w:val="28"/>
          <w:lang w:eastAsia="ru-RU"/>
        </w:rPr>
        <w:t>200</w:t>
      </w:r>
      <w:r w:rsidRPr="00AC715C">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ов</w:t>
      </w:r>
      <w:r w:rsidRPr="00AC715C">
        <w:rPr>
          <w:rFonts w:ascii="Times New Roman" w:eastAsia="Times New Roman" w:hAnsi="Times New Roman" w:cs="Times New Roman"/>
          <w:sz w:val="28"/>
          <w:szCs w:val="28"/>
          <w:lang w:eastAsia="ru-RU"/>
        </w:rPr>
        <w:t xml:space="preserve"> (в том числе, теоретические занятия – </w:t>
      </w:r>
      <w:r w:rsidR="0009070B">
        <w:rPr>
          <w:rFonts w:ascii="Times New Roman" w:eastAsia="Times New Roman" w:hAnsi="Times New Roman" w:cs="Times New Roman"/>
          <w:sz w:val="28"/>
          <w:szCs w:val="28"/>
          <w:lang w:eastAsia="ru-RU"/>
        </w:rPr>
        <w:t>54</w:t>
      </w:r>
      <w:r w:rsidRPr="00AC715C">
        <w:rPr>
          <w:rFonts w:ascii="Times New Roman" w:eastAsia="Times New Roman" w:hAnsi="Times New Roman" w:cs="Times New Roman"/>
          <w:sz w:val="28"/>
          <w:szCs w:val="28"/>
          <w:lang w:eastAsia="ru-RU"/>
        </w:rPr>
        <w:t xml:space="preserve">, практические занятия – </w:t>
      </w:r>
      <w:r w:rsidR="0009070B">
        <w:rPr>
          <w:rFonts w:ascii="Times New Roman" w:eastAsia="Times New Roman" w:hAnsi="Times New Roman" w:cs="Times New Roman"/>
          <w:sz w:val="28"/>
          <w:szCs w:val="28"/>
          <w:lang w:eastAsia="ru-RU"/>
        </w:rPr>
        <w:t>146</w:t>
      </w:r>
      <w:r w:rsidRPr="00AC715C">
        <w:rPr>
          <w:rFonts w:ascii="Times New Roman" w:eastAsia="Times New Roman" w:hAnsi="Times New Roman" w:cs="Times New Roman"/>
          <w:sz w:val="28"/>
          <w:szCs w:val="28"/>
          <w:lang w:eastAsia="ru-RU"/>
        </w:rPr>
        <w:t>).</w:t>
      </w:r>
    </w:p>
    <w:p w:rsidR="003B5203" w:rsidRDefault="00991C0D" w:rsidP="00991C0D">
      <w:pPr>
        <w:spacing w:line="360" w:lineRule="auto"/>
        <w:ind w:firstLine="567"/>
        <w:jc w:val="both"/>
        <w:rPr>
          <w:rFonts w:ascii="Times New Roman" w:eastAsia="Times New Roman" w:hAnsi="Times New Roman" w:cs="Times New Roman"/>
          <w:b/>
          <w:color w:val="000000"/>
          <w:sz w:val="28"/>
          <w:szCs w:val="28"/>
          <w:lang w:eastAsia="ru-RU"/>
        </w:rPr>
      </w:pPr>
      <w:r w:rsidRPr="00AC715C">
        <w:rPr>
          <w:rFonts w:ascii="Times New Roman" w:eastAsia="Times New Roman" w:hAnsi="Times New Roman" w:cs="Times New Roman"/>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991C0D" w:rsidRDefault="00991C0D" w:rsidP="00FB0474">
      <w:pPr>
        <w:pStyle w:val="a3"/>
        <w:numPr>
          <w:ilvl w:val="0"/>
          <w:numId w:val="41"/>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991C0D" w:rsidRDefault="00991C0D" w:rsidP="00991C0D">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«Музей – хранитель наследия веков» 1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431"/>
        <w:gridCol w:w="2268"/>
      </w:tblGrid>
      <w:tr w:rsidR="00991C0D" w:rsidRPr="000355BE" w:rsidTr="00991C0D">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0355BE">
              <w:rPr>
                <w:rFonts w:ascii="Times New Roman" w:eastAsia="Times New Roman" w:hAnsi="Times New Roman" w:cs="Times New Roman"/>
                <w:b/>
                <w:color w:val="000000"/>
                <w:sz w:val="28"/>
                <w:szCs w:val="28"/>
                <w:lang w:eastAsia="ru-RU"/>
              </w:rPr>
              <w:t>№</w:t>
            </w:r>
          </w:p>
          <w:p w:rsidR="00991C0D" w:rsidRPr="000355BE" w:rsidRDefault="00991C0D" w:rsidP="00CA7B28">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0355BE">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5BE">
              <w:rPr>
                <w:rFonts w:ascii="Times New Roman" w:eastAsia="Times New Roman" w:hAnsi="Times New Roman" w:cs="Times New Roman"/>
                <w:b/>
                <w:color w:val="000000"/>
                <w:sz w:val="28"/>
                <w:szCs w:val="28"/>
                <w:lang w:eastAsia="ru-RU"/>
              </w:rPr>
              <w:t>Тема</w:t>
            </w:r>
          </w:p>
        </w:tc>
        <w:tc>
          <w:tcPr>
            <w:tcW w:w="3771" w:type="dxa"/>
            <w:gridSpan w:val="3"/>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5BE">
              <w:rPr>
                <w:rFonts w:ascii="Times New Roman" w:eastAsia="Times New Roman" w:hAnsi="Times New Roman" w:cs="Times New Roman"/>
                <w:b/>
                <w:sz w:val="28"/>
                <w:szCs w:val="28"/>
                <w:lang w:eastAsia="ru-RU"/>
              </w:rPr>
              <w:t>Количество часов</w:t>
            </w:r>
          </w:p>
        </w:tc>
        <w:tc>
          <w:tcPr>
            <w:tcW w:w="2268" w:type="dxa"/>
            <w:vMerge w:val="restart"/>
            <w:tcBorders>
              <w:top w:val="single" w:sz="6" w:space="0" w:color="auto"/>
              <w:left w:val="single" w:sz="6" w:space="0" w:color="auto"/>
              <w:right w:val="single" w:sz="6" w:space="0" w:color="auto"/>
            </w:tcBorders>
            <w:shd w:val="clear" w:color="auto" w:fill="FFFFFF"/>
          </w:tcPr>
          <w:p w:rsidR="00991C0D" w:rsidRPr="000355BE" w:rsidRDefault="00991C0D" w:rsidP="00CA7B28">
            <w:pPr>
              <w:spacing w:after="0" w:line="240" w:lineRule="auto"/>
              <w:jc w:val="center"/>
              <w:rPr>
                <w:rFonts w:ascii="Times New Roman" w:eastAsia="Times New Roman" w:hAnsi="Times New Roman" w:cs="Times New Roman"/>
                <w:b/>
                <w:sz w:val="28"/>
                <w:szCs w:val="28"/>
                <w:lang w:eastAsia="ru-RU"/>
              </w:rPr>
            </w:pPr>
            <w:r w:rsidRPr="000355BE">
              <w:rPr>
                <w:rFonts w:ascii="Times New Roman" w:eastAsia="Times New Roman" w:hAnsi="Times New Roman" w:cs="Times New Roman"/>
                <w:b/>
                <w:sz w:val="28"/>
                <w:szCs w:val="28"/>
                <w:lang w:eastAsia="ru-RU"/>
              </w:rPr>
              <w:t>Формы контроля</w:t>
            </w:r>
          </w:p>
        </w:tc>
      </w:tr>
      <w:tr w:rsidR="00991C0D" w:rsidRPr="000355BE" w:rsidTr="00991C0D">
        <w:trPr>
          <w:trHeight w:val="336"/>
        </w:trPr>
        <w:tc>
          <w:tcPr>
            <w:tcW w:w="600" w:type="dxa"/>
            <w:vMerge/>
            <w:tcBorders>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5BE">
              <w:rPr>
                <w:rFonts w:ascii="Times New Roman" w:eastAsia="Times New Roman" w:hAnsi="Times New Roman" w:cs="Times New Roman"/>
                <w:b/>
                <w:color w:val="000000"/>
                <w:sz w:val="28"/>
                <w:szCs w:val="28"/>
                <w:lang w:eastAsia="ru-RU"/>
              </w:rPr>
              <w:t>Всего</w:t>
            </w:r>
          </w:p>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pacing w:after="0" w:line="240" w:lineRule="auto"/>
              <w:jc w:val="center"/>
              <w:rPr>
                <w:rFonts w:ascii="Times New Roman" w:eastAsia="Times New Roman" w:hAnsi="Times New Roman" w:cs="Times New Roman"/>
                <w:b/>
                <w:sz w:val="28"/>
                <w:szCs w:val="28"/>
                <w:lang w:eastAsia="ru-RU"/>
              </w:rPr>
            </w:pPr>
            <w:r w:rsidRPr="000355BE">
              <w:rPr>
                <w:rFonts w:ascii="Times New Roman" w:eastAsia="Times New Roman" w:hAnsi="Times New Roman" w:cs="Times New Roman"/>
                <w:b/>
                <w:sz w:val="28"/>
                <w:szCs w:val="28"/>
                <w:lang w:eastAsia="ru-RU"/>
              </w:rPr>
              <w:t>теория</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5BE">
              <w:rPr>
                <w:rFonts w:ascii="Times New Roman" w:eastAsia="Times New Roman" w:hAnsi="Times New Roman" w:cs="Times New Roman"/>
                <w:b/>
                <w:sz w:val="28"/>
                <w:szCs w:val="28"/>
                <w:lang w:eastAsia="ru-RU"/>
              </w:rPr>
              <w:t>практика</w:t>
            </w:r>
          </w:p>
        </w:tc>
        <w:tc>
          <w:tcPr>
            <w:tcW w:w="2268" w:type="dxa"/>
            <w:vMerge/>
            <w:tcBorders>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991C0D" w:rsidRPr="000355BE" w:rsidTr="00991C0D">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55BE">
              <w:rPr>
                <w:rFonts w:ascii="Times New Roman" w:hAnsi="Times New Roman" w:cs="Times New Roman"/>
                <w:sz w:val="28"/>
                <w:szCs w:val="28"/>
              </w:rPr>
              <w:t>Введение. Основы музееведения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0355B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14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0355B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7</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0355B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 xml:space="preserve">Викторина </w:t>
            </w:r>
          </w:p>
        </w:tc>
      </w:tr>
      <w:tr w:rsidR="00991C0D" w:rsidRPr="000355BE" w:rsidTr="00991C0D">
        <w:trPr>
          <w:trHeight w:val="91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2.</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55BE">
              <w:rPr>
                <w:rFonts w:ascii="Times New Roman" w:hAnsi="Times New Roman" w:cs="Times New Roman"/>
                <w:sz w:val="28"/>
                <w:szCs w:val="28"/>
              </w:rPr>
              <w:t>Музейная терминология как азбука музейного дела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0355B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14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0355B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4</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0355B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 xml:space="preserve"> Словарь краеведа</w:t>
            </w:r>
          </w:p>
        </w:tc>
      </w:tr>
      <w:tr w:rsidR="00991C0D" w:rsidRPr="000355BE" w:rsidTr="00991C0D">
        <w:trPr>
          <w:trHeight w:val="54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3.</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55BE">
              <w:rPr>
                <w:rFonts w:ascii="Times New Roman" w:hAnsi="Times New Roman" w:cs="Times New Roman"/>
                <w:sz w:val="28"/>
                <w:szCs w:val="28"/>
              </w:rPr>
              <w:t>Музейные фонды, их комплектование, учет и хранение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B95B7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2</w:t>
            </w:r>
            <w:r w:rsidR="00B95B76">
              <w:rPr>
                <w:rFonts w:ascii="Times New Roman" w:eastAsia="Times New Roman" w:hAnsi="Times New Roman" w:cs="Times New Roman"/>
                <w:sz w:val="28"/>
                <w:szCs w:val="28"/>
                <w:lang w:eastAsia="ru-RU"/>
              </w:rPr>
              <w:t>8</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10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B95B7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1</w:t>
            </w:r>
            <w:r w:rsidR="00B95B76">
              <w:rPr>
                <w:rFonts w:ascii="Times New Roman" w:eastAsia="Times New Roman" w:hAnsi="Times New Roman" w:cs="Times New Roman"/>
                <w:sz w:val="28"/>
                <w:szCs w:val="28"/>
                <w:lang w:eastAsia="ru-RU"/>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 xml:space="preserve">Тест  </w:t>
            </w:r>
          </w:p>
        </w:tc>
      </w:tr>
      <w:tr w:rsidR="00991C0D" w:rsidRPr="000355BE" w:rsidTr="00991C0D">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4.</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Работа актива музея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4138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10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4138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2</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4138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Контрольные задания</w:t>
            </w:r>
          </w:p>
        </w:tc>
      </w:tr>
      <w:tr w:rsidR="00991C0D" w:rsidRPr="000355BE" w:rsidTr="00991C0D">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color w:val="000000"/>
                <w:sz w:val="28"/>
                <w:szCs w:val="28"/>
                <w:lang w:eastAsia="ru-RU"/>
              </w:rPr>
              <w:t>5.</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55BE">
              <w:rPr>
                <w:rFonts w:ascii="Times New Roman" w:eastAsia="Times New Roman" w:hAnsi="Times New Roman" w:cs="Times New Roman"/>
                <w:iCs/>
                <w:color w:val="000000"/>
                <w:sz w:val="28"/>
                <w:szCs w:val="28"/>
                <w:lang w:eastAsia="ru-RU"/>
              </w:rPr>
              <w:t>Экспозиционная работа</w:t>
            </w:r>
          </w:p>
          <w:p w:rsidR="00991C0D" w:rsidRPr="000355BE" w:rsidRDefault="00991C0D"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B95B76"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91C0D" w:rsidRPr="000355BE">
              <w:rPr>
                <w:rFonts w:ascii="Times New Roman" w:eastAsia="Times New Roman" w:hAnsi="Times New Roman" w:cs="Times New Roman"/>
                <w:sz w:val="28"/>
                <w:szCs w:val="28"/>
                <w:lang w:eastAsia="ru-RU"/>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10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B95B76"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91C0D" w:rsidRPr="000355BE">
              <w:rPr>
                <w:rFonts w:ascii="Times New Roman" w:eastAsia="Times New Roman" w:hAnsi="Times New Roman" w:cs="Times New Roman"/>
                <w:sz w:val="28"/>
                <w:szCs w:val="28"/>
                <w:lang w:eastAsia="ru-RU"/>
              </w:rPr>
              <w:t>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color w:val="000000"/>
                <w:sz w:val="28"/>
                <w:szCs w:val="28"/>
                <w:lang w:eastAsia="ru-RU"/>
              </w:rPr>
              <w:t>Практическая работа</w:t>
            </w:r>
          </w:p>
        </w:tc>
      </w:tr>
      <w:tr w:rsidR="00991C0D" w:rsidRPr="000355BE" w:rsidTr="00991C0D">
        <w:trPr>
          <w:trHeight w:val="882"/>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color w:val="000000"/>
                <w:sz w:val="28"/>
                <w:szCs w:val="28"/>
                <w:lang w:eastAsia="ru-RU"/>
              </w:rPr>
              <w:t>6.</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55BE">
              <w:rPr>
                <w:rFonts w:ascii="Times New Roman" w:eastAsia="Times New Roman" w:hAnsi="Times New Roman" w:cs="Times New Roman"/>
                <w:color w:val="000000"/>
                <w:sz w:val="28"/>
                <w:szCs w:val="28"/>
                <w:lang w:eastAsia="ru-RU"/>
              </w:rPr>
              <w:t>Культурно-массовая работа школьного музея</w:t>
            </w:r>
          </w:p>
          <w:p w:rsidR="00991C0D" w:rsidRPr="000355BE" w:rsidRDefault="00991C0D"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B95B76"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10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B95B76"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41385" w:rsidRPr="000355BE">
              <w:rPr>
                <w:rFonts w:ascii="Times New Roman" w:eastAsia="Times New Roman" w:hAnsi="Times New Roman" w:cs="Times New Roman"/>
                <w:sz w:val="28"/>
                <w:szCs w:val="28"/>
                <w:lang w:eastAsia="ru-RU"/>
              </w:rPr>
              <w:t>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color w:val="000000"/>
                <w:sz w:val="28"/>
                <w:szCs w:val="28"/>
                <w:lang w:eastAsia="ru-RU"/>
              </w:rPr>
              <w:t xml:space="preserve">Творческая </w:t>
            </w:r>
          </w:p>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color w:val="000000"/>
                <w:sz w:val="28"/>
                <w:szCs w:val="28"/>
                <w:lang w:eastAsia="ru-RU"/>
              </w:rPr>
              <w:t>работа</w:t>
            </w:r>
          </w:p>
        </w:tc>
      </w:tr>
      <w:tr w:rsidR="00991C0D" w:rsidRPr="000355BE" w:rsidTr="00991C0D">
        <w:trPr>
          <w:trHeight w:val="523"/>
        </w:trPr>
        <w:tc>
          <w:tcPr>
            <w:tcW w:w="600" w:type="dxa"/>
            <w:tcBorders>
              <w:top w:val="single" w:sz="6" w:space="0" w:color="auto"/>
              <w:left w:val="single" w:sz="6" w:space="0" w:color="auto"/>
              <w:bottom w:val="nil"/>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color w:val="000000"/>
                <w:sz w:val="28"/>
                <w:szCs w:val="28"/>
                <w:lang w:eastAsia="ru-RU"/>
              </w:rPr>
              <w:t>7.</w:t>
            </w:r>
          </w:p>
        </w:tc>
        <w:tc>
          <w:tcPr>
            <w:tcW w:w="3000" w:type="dxa"/>
            <w:tcBorders>
              <w:top w:val="single" w:sz="6" w:space="0" w:color="auto"/>
              <w:left w:val="single" w:sz="6" w:space="0" w:color="auto"/>
              <w:bottom w:val="nil"/>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55BE">
              <w:rPr>
                <w:rFonts w:ascii="Times New Roman" w:eastAsia="Times New Roman" w:hAnsi="Times New Roman" w:cs="Times New Roman"/>
                <w:color w:val="000000"/>
                <w:sz w:val="28"/>
                <w:szCs w:val="28"/>
                <w:lang w:eastAsia="ru-RU"/>
              </w:rPr>
              <w:t xml:space="preserve">Подготовка музейной экскурсии </w:t>
            </w:r>
          </w:p>
        </w:tc>
        <w:tc>
          <w:tcPr>
            <w:tcW w:w="1080" w:type="dxa"/>
            <w:tcBorders>
              <w:top w:val="single" w:sz="6" w:space="0" w:color="auto"/>
              <w:left w:val="single" w:sz="6" w:space="0" w:color="auto"/>
              <w:bottom w:val="nil"/>
              <w:right w:val="single" w:sz="6" w:space="0" w:color="auto"/>
            </w:tcBorders>
            <w:shd w:val="clear" w:color="auto" w:fill="FFFFFF"/>
          </w:tcPr>
          <w:p w:rsidR="00991C0D" w:rsidRPr="000355BE" w:rsidRDefault="00B95B76"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260" w:type="dxa"/>
            <w:tcBorders>
              <w:top w:val="single" w:sz="6" w:space="0" w:color="auto"/>
              <w:left w:val="single" w:sz="6" w:space="0" w:color="auto"/>
              <w:bottom w:val="nil"/>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10</w:t>
            </w:r>
          </w:p>
        </w:tc>
        <w:tc>
          <w:tcPr>
            <w:tcW w:w="1431" w:type="dxa"/>
            <w:tcBorders>
              <w:top w:val="single" w:sz="6" w:space="0" w:color="auto"/>
              <w:left w:val="single" w:sz="6" w:space="0" w:color="auto"/>
              <w:bottom w:val="nil"/>
              <w:right w:val="single" w:sz="6" w:space="0" w:color="auto"/>
            </w:tcBorders>
            <w:shd w:val="clear" w:color="auto" w:fill="FFFFFF"/>
          </w:tcPr>
          <w:p w:rsidR="00991C0D" w:rsidRPr="000355BE" w:rsidRDefault="00B95B76"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41385" w:rsidRPr="000355BE">
              <w:rPr>
                <w:rFonts w:ascii="Times New Roman" w:eastAsia="Times New Roman" w:hAnsi="Times New Roman" w:cs="Times New Roman"/>
                <w:sz w:val="28"/>
                <w:szCs w:val="28"/>
                <w:lang w:eastAsia="ru-RU"/>
              </w:rPr>
              <w:t>0</w:t>
            </w:r>
          </w:p>
        </w:tc>
        <w:tc>
          <w:tcPr>
            <w:tcW w:w="2268" w:type="dxa"/>
            <w:tcBorders>
              <w:top w:val="single" w:sz="6" w:space="0" w:color="auto"/>
              <w:left w:val="single" w:sz="6" w:space="0" w:color="auto"/>
              <w:bottom w:val="nil"/>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color w:val="000000"/>
                <w:sz w:val="28"/>
                <w:szCs w:val="28"/>
                <w:lang w:eastAsia="ru-RU"/>
              </w:rPr>
              <w:t>Практическая работа</w:t>
            </w:r>
          </w:p>
        </w:tc>
      </w:tr>
      <w:tr w:rsidR="00991C0D" w:rsidRPr="000355BE" w:rsidTr="00991C0D">
        <w:trPr>
          <w:trHeight w:val="523"/>
        </w:trPr>
        <w:tc>
          <w:tcPr>
            <w:tcW w:w="600" w:type="dxa"/>
            <w:tcBorders>
              <w:top w:val="single" w:sz="6" w:space="0" w:color="auto"/>
              <w:left w:val="single" w:sz="6" w:space="0" w:color="auto"/>
              <w:bottom w:val="nil"/>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1" w:type="dxa"/>
            <w:tcBorders>
              <w:top w:val="single" w:sz="6" w:space="0" w:color="auto"/>
              <w:left w:val="single" w:sz="6" w:space="0" w:color="auto"/>
              <w:bottom w:val="nil"/>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nil"/>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991C0D" w:rsidRPr="000355BE" w:rsidTr="00991C0D">
        <w:trPr>
          <w:trHeight w:val="264"/>
        </w:trPr>
        <w:tc>
          <w:tcPr>
            <w:tcW w:w="600" w:type="dxa"/>
            <w:tcBorders>
              <w:top w:val="nil"/>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8.</w:t>
            </w:r>
          </w:p>
        </w:tc>
        <w:tc>
          <w:tcPr>
            <w:tcW w:w="3000" w:type="dxa"/>
            <w:tcBorders>
              <w:top w:val="nil"/>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991C0D" w:rsidRPr="000355BE" w:rsidRDefault="000355B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4</w:t>
            </w:r>
          </w:p>
        </w:tc>
        <w:tc>
          <w:tcPr>
            <w:tcW w:w="1260" w:type="dxa"/>
            <w:tcBorders>
              <w:top w:val="nil"/>
              <w:left w:val="single" w:sz="6" w:space="0" w:color="auto"/>
              <w:bottom w:val="single" w:sz="6" w:space="0" w:color="auto"/>
              <w:right w:val="single" w:sz="6" w:space="0" w:color="auto"/>
            </w:tcBorders>
            <w:shd w:val="clear" w:color="auto" w:fill="FFFFFF"/>
          </w:tcPr>
          <w:p w:rsidR="00991C0D" w:rsidRPr="000355BE" w:rsidRDefault="000355B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1</w:t>
            </w:r>
          </w:p>
        </w:tc>
        <w:tc>
          <w:tcPr>
            <w:tcW w:w="1431" w:type="dxa"/>
            <w:tcBorders>
              <w:top w:val="nil"/>
              <w:left w:val="single" w:sz="6" w:space="0" w:color="auto"/>
              <w:bottom w:val="single" w:sz="6" w:space="0" w:color="auto"/>
              <w:right w:val="single" w:sz="6" w:space="0" w:color="auto"/>
            </w:tcBorders>
            <w:shd w:val="clear" w:color="auto" w:fill="FFFFFF"/>
          </w:tcPr>
          <w:p w:rsidR="00991C0D" w:rsidRPr="000355BE" w:rsidRDefault="000355B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3</w:t>
            </w:r>
          </w:p>
        </w:tc>
        <w:tc>
          <w:tcPr>
            <w:tcW w:w="2268" w:type="dxa"/>
            <w:tcBorders>
              <w:top w:val="nil"/>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Оценка качества работы</w:t>
            </w:r>
          </w:p>
        </w:tc>
      </w:tr>
      <w:tr w:rsidR="00991C0D" w:rsidRPr="000355BE" w:rsidTr="00991C0D">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55BE">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B95B76"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0355B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54</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0355BE" w:rsidP="000A14F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1</w:t>
            </w:r>
            <w:r w:rsidR="000A14F5">
              <w:rPr>
                <w:rFonts w:ascii="Times New Roman" w:eastAsia="Times New Roman" w:hAnsi="Times New Roman" w:cs="Times New Roman"/>
                <w:sz w:val="28"/>
                <w:szCs w:val="28"/>
                <w:lang w:eastAsia="ru-RU"/>
              </w:rPr>
              <w:t>46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91C0D" w:rsidRPr="000355BE" w:rsidRDefault="00991C0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91C0D" w:rsidRPr="000355BE" w:rsidRDefault="00991C0D" w:rsidP="00991C0D">
      <w:pPr>
        <w:jc w:val="both"/>
        <w:rPr>
          <w:rFonts w:ascii="Times New Roman" w:eastAsia="Times New Roman" w:hAnsi="Times New Roman" w:cs="Times New Roman"/>
          <w:b/>
          <w:color w:val="000000"/>
          <w:sz w:val="28"/>
          <w:szCs w:val="28"/>
          <w:lang w:eastAsia="ru-RU"/>
        </w:rPr>
      </w:pPr>
    </w:p>
    <w:p w:rsidR="00991C0D" w:rsidRDefault="00991C0D" w:rsidP="00FB0474">
      <w:pPr>
        <w:pStyle w:val="a3"/>
        <w:numPr>
          <w:ilvl w:val="0"/>
          <w:numId w:val="41"/>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991C0D" w:rsidRPr="00DF5EAE" w:rsidRDefault="00991C0D" w:rsidP="00FB0474">
      <w:pPr>
        <w:pStyle w:val="a3"/>
        <w:numPr>
          <w:ilvl w:val="0"/>
          <w:numId w:val="42"/>
        </w:numPr>
        <w:spacing w:line="360" w:lineRule="auto"/>
        <w:jc w:val="both"/>
        <w:rPr>
          <w:rFonts w:ascii="Times New Roman" w:hAnsi="Times New Roman" w:cs="Times New Roman"/>
          <w:b/>
          <w:sz w:val="28"/>
          <w:szCs w:val="28"/>
        </w:rPr>
      </w:pPr>
      <w:r w:rsidRPr="00DF5EAE">
        <w:rPr>
          <w:rFonts w:ascii="Times New Roman" w:hAnsi="Times New Roman" w:cs="Times New Roman"/>
          <w:b/>
          <w:sz w:val="28"/>
          <w:szCs w:val="28"/>
        </w:rPr>
        <w:t>Введение. Основы музееведения.</w:t>
      </w:r>
    </w:p>
    <w:p w:rsidR="00991C0D" w:rsidRPr="00954F67" w:rsidRDefault="00991C0D" w:rsidP="000355BE">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lastRenderedPageBreak/>
        <w:t>Теоретическая часть.</w:t>
      </w:r>
      <w:r>
        <w:rPr>
          <w:rFonts w:ascii="Times New Roman" w:hAnsi="Times New Roman" w:cs="Times New Roman"/>
          <w:sz w:val="28"/>
          <w:szCs w:val="28"/>
        </w:rPr>
        <w:t xml:space="preserve">   Знакомство с музеями разных профилей.</w:t>
      </w:r>
      <w:r w:rsidRPr="00954F67">
        <w:rPr>
          <w:rFonts w:ascii="Times New Roman" w:hAnsi="Times New Roman" w:cs="Times New Roman"/>
          <w:sz w:val="28"/>
          <w:szCs w:val="28"/>
        </w:rPr>
        <w:t xml:space="preserve"> Музей на службе человека. Новые возможности музея. Начало</w:t>
      </w:r>
      <w:r>
        <w:rPr>
          <w:rFonts w:ascii="Times New Roman" w:hAnsi="Times New Roman" w:cs="Times New Roman"/>
          <w:sz w:val="28"/>
          <w:szCs w:val="28"/>
        </w:rPr>
        <w:t xml:space="preserve"> коллекционирования древностей при </w:t>
      </w:r>
      <w:r w:rsidRPr="00954F67">
        <w:rPr>
          <w:rFonts w:ascii="Times New Roman" w:hAnsi="Times New Roman" w:cs="Times New Roman"/>
          <w:sz w:val="28"/>
          <w:szCs w:val="28"/>
        </w:rPr>
        <w:t>Пётр</w:t>
      </w:r>
      <w:r>
        <w:rPr>
          <w:rFonts w:ascii="Times New Roman" w:hAnsi="Times New Roman" w:cs="Times New Roman"/>
          <w:sz w:val="28"/>
          <w:szCs w:val="28"/>
        </w:rPr>
        <w:t>е</w:t>
      </w:r>
      <w:r w:rsidRPr="00954F67">
        <w:rPr>
          <w:rFonts w:ascii="Times New Roman" w:hAnsi="Times New Roman" w:cs="Times New Roman"/>
          <w:sz w:val="28"/>
          <w:szCs w:val="28"/>
        </w:rPr>
        <w:t xml:space="preserve"> 1</w:t>
      </w:r>
      <w:r>
        <w:rPr>
          <w:rFonts w:ascii="Times New Roman" w:hAnsi="Times New Roman" w:cs="Times New Roman"/>
          <w:sz w:val="28"/>
          <w:szCs w:val="28"/>
        </w:rPr>
        <w:t>.</w:t>
      </w:r>
      <w:r w:rsidRPr="00954F67">
        <w:rPr>
          <w:rFonts w:ascii="Times New Roman" w:hAnsi="Times New Roman" w:cs="Times New Roman"/>
          <w:sz w:val="28"/>
          <w:szCs w:val="28"/>
        </w:rPr>
        <w:t xml:space="preserve"> Охрана и пропаганда памятников истории и культуры. Ведущие музеи страны в наше время.</w:t>
      </w:r>
    </w:p>
    <w:p w:rsidR="00991C0D" w:rsidRPr="00954F67" w:rsidRDefault="00991C0D" w:rsidP="000355BE">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Pr>
          <w:rFonts w:ascii="Times New Roman" w:hAnsi="Times New Roman" w:cs="Times New Roman"/>
          <w:sz w:val="28"/>
          <w:szCs w:val="28"/>
        </w:rPr>
        <w:t xml:space="preserve"> Музеи в городе Ирбите</w:t>
      </w:r>
      <w:r w:rsidRPr="00954F67">
        <w:rPr>
          <w:rFonts w:ascii="Times New Roman" w:hAnsi="Times New Roman" w:cs="Times New Roman"/>
          <w:sz w:val="28"/>
          <w:szCs w:val="28"/>
        </w:rPr>
        <w:t>. Правила поведения в музеях. Экскурс</w:t>
      </w:r>
      <w:r>
        <w:rPr>
          <w:rFonts w:ascii="Times New Roman" w:hAnsi="Times New Roman" w:cs="Times New Roman"/>
          <w:sz w:val="28"/>
          <w:szCs w:val="28"/>
        </w:rPr>
        <w:t>ии в музеи города</w:t>
      </w:r>
      <w:r w:rsidRPr="00954F67">
        <w:rPr>
          <w:rFonts w:ascii="Times New Roman" w:hAnsi="Times New Roman" w:cs="Times New Roman"/>
          <w:sz w:val="28"/>
          <w:szCs w:val="28"/>
        </w:rPr>
        <w:t xml:space="preserve">. </w:t>
      </w:r>
      <w:r>
        <w:rPr>
          <w:rFonts w:ascii="Times New Roman" w:hAnsi="Times New Roman" w:cs="Times New Roman"/>
          <w:sz w:val="28"/>
          <w:szCs w:val="28"/>
        </w:rPr>
        <w:t>Проведение викторины по музею нашей школы</w:t>
      </w:r>
      <w:r w:rsidRPr="00954F67">
        <w:rPr>
          <w:rFonts w:ascii="Times New Roman" w:hAnsi="Times New Roman" w:cs="Times New Roman"/>
          <w:sz w:val="28"/>
          <w:szCs w:val="28"/>
        </w:rPr>
        <w:t>.</w:t>
      </w:r>
    </w:p>
    <w:p w:rsidR="00991C0D" w:rsidRPr="00DD5B1D" w:rsidRDefault="00991C0D" w:rsidP="00FB0474">
      <w:pPr>
        <w:pStyle w:val="a3"/>
        <w:numPr>
          <w:ilvl w:val="0"/>
          <w:numId w:val="42"/>
        </w:numPr>
        <w:spacing w:line="360" w:lineRule="auto"/>
        <w:jc w:val="both"/>
        <w:rPr>
          <w:rFonts w:ascii="Times New Roman" w:hAnsi="Times New Roman" w:cs="Times New Roman"/>
          <w:b/>
          <w:sz w:val="28"/>
          <w:szCs w:val="28"/>
        </w:rPr>
      </w:pPr>
      <w:r w:rsidRPr="00DD5B1D">
        <w:rPr>
          <w:rFonts w:ascii="Times New Roman" w:hAnsi="Times New Roman" w:cs="Times New Roman"/>
          <w:b/>
          <w:sz w:val="28"/>
          <w:szCs w:val="28"/>
        </w:rPr>
        <w:t>Музейная терминология как азбука музейного дела</w:t>
      </w:r>
    </w:p>
    <w:p w:rsidR="00991C0D" w:rsidRPr="00954F67" w:rsidRDefault="00991C0D" w:rsidP="000355BE">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Особенности в использовании музейных форм работы. Предметность и наглядность. </w:t>
      </w:r>
    </w:p>
    <w:p w:rsidR="00991C0D" w:rsidRPr="00954F67" w:rsidRDefault="00991C0D" w:rsidP="000355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Типология музеев. Ори</w:t>
      </w:r>
      <w:r w:rsidRPr="00954F67">
        <w:rPr>
          <w:rFonts w:ascii="Times New Roman" w:hAnsi="Times New Roman" w:cs="Times New Roman"/>
          <w:sz w:val="28"/>
          <w:szCs w:val="28"/>
        </w:rPr>
        <w:t>ентация в музее. Определение ценно</w:t>
      </w:r>
      <w:r>
        <w:rPr>
          <w:rFonts w:ascii="Times New Roman" w:hAnsi="Times New Roman" w:cs="Times New Roman"/>
          <w:sz w:val="28"/>
          <w:szCs w:val="28"/>
        </w:rPr>
        <w:t>сти экспоната - предмета матери</w:t>
      </w:r>
      <w:r w:rsidRPr="00954F67">
        <w:rPr>
          <w:rFonts w:ascii="Times New Roman" w:hAnsi="Times New Roman" w:cs="Times New Roman"/>
          <w:sz w:val="28"/>
          <w:szCs w:val="28"/>
        </w:rPr>
        <w:t>альной культуры, документа, фотографии.</w:t>
      </w:r>
    </w:p>
    <w:p w:rsidR="00991C0D" w:rsidRPr="00954F67" w:rsidRDefault="00991C0D" w:rsidP="000355BE">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 xml:space="preserve">Понимание </w:t>
      </w:r>
      <w:r>
        <w:rPr>
          <w:rFonts w:ascii="Times New Roman" w:hAnsi="Times New Roman" w:cs="Times New Roman"/>
          <w:sz w:val="28"/>
          <w:szCs w:val="28"/>
        </w:rPr>
        <w:t xml:space="preserve">термина «школьный музей». </w:t>
      </w:r>
      <w:r w:rsidRPr="00954F67">
        <w:rPr>
          <w:rFonts w:ascii="Times New Roman" w:hAnsi="Times New Roman" w:cs="Times New Roman"/>
          <w:sz w:val="28"/>
          <w:szCs w:val="28"/>
        </w:rPr>
        <w:t>Сущность и сп</w:t>
      </w:r>
      <w:r>
        <w:rPr>
          <w:rFonts w:ascii="Times New Roman" w:hAnsi="Times New Roman" w:cs="Times New Roman"/>
          <w:sz w:val="28"/>
          <w:szCs w:val="28"/>
        </w:rPr>
        <w:t>ецифические особенности школьно</w:t>
      </w:r>
      <w:r w:rsidRPr="00954F67">
        <w:rPr>
          <w:rFonts w:ascii="Times New Roman" w:hAnsi="Times New Roman" w:cs="Times New Roman"/>
          <w:sz w:val="28"/>
          <w:szCs w:val="28"/>
        </w:rPr>
        <w:t>го музея.</w:t>
      </w:r>
    </w:p>
    <w:p w:rsidR="00991C0D" w:rsidRPr="00954F67" w:rsidRDefault="00991C0D" w:rsidP="000355BE">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Составление словаря музейных терминов. Викторины и кроссворды на музейную тематику. Экскурсия </w:t>
      </w:r>
      <w:r>
        <w:rPr>
          <w:rFonts w:ascii="Times New Roman" w:hAnsi="Times New Roman" w:cs="Times New Roman"/>
          <w:sz w:val="28"/>
          <w:szCs w:val="28"/>
        </w:rPr>
        <w:t>в музеи                             г. Ирбита</w:t>
      </w:r>
      <w:r w:rsidRPr="00954F67">
        <w:rPr>
          <w:rFonts w:ascii="Times New Roman" w:hAnsi="Times New Roman" w:cs="Times New Roman"/>
          <w:sz w:val="28"/>
          <w:szCs w:val="28"/>
        </w:rPr>
        <w:t>.</w:t>
      </w:r>
    </w:p>
    <w:p w:rsidR="00991C0D" w:rsidRPr="00DD5B1D" w:rsidRDefault="00991C0D" w:rsidP="00FB0474">
      <w:pPr>
        <w:pStyle w:val="a3"/>
        <w:numPr>
          <w:ilvl w:val="0"/>
          <w:numId w:val="42"/>
        </w:numPr>
        <w:spacing w:line="360" w:lineRule="auto"/>
        <w:jc w:val="both"/>
        <w:rPr>
          <w:rFonts w:ascii="Times New Roman" w:hAnsi="Times New Roman" w:cs="Times New Roman"/>
          <w:b/>
          <w:sz w:val="28"/>
          <w:szCs w:val="28"/>
        </w:rPr>
      </w:pPr>
      <w:r w:rsidRPr="00DD5B1D">
        <w:rPr>
          <w:rFonts w:ascii="Times New Roman" w:hAnsi="Times New Roman" w:cs="Times New Roman"/>
          <w:b/>
          <w:sz w:val="28"/>
          <w:szCs w:val="28"/>
        </w:rPr>
        <w:t>Музейные фонды, их комплектование, учет и хранение</w:t>
      </w:r>
    </w:p>
    <w:p w:rsidR="00991C0D" w:rsidRPr="00954F67" w:rsidRDefault="00991C0D" w:rsidP="000355BE">
      <w:pPr>
        <w:spacing w:after="0"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954F67">
        <w:rPr>
          <w:rFonts w:ascii="Times New Roman" w:hAnsi="Times New Roman" w:cs="Times New Roman"/>
          <w:i/>
          <w:sz w:val="28"/>
          <w:szCs w:val="28"/>
        </w:rPr>
        <w:t xml:space="preserve">  Теоретическая часть.</w:t>
      </w:r>
      <w:r w:rsidRPr="00954F67">
        <w:rPr>
          <w:rFonts w:ascii="Times New Roman" w:hAnsi="Times New Roman" w:cs="Times New Roman"/>
          <w:sz w:val="28"/>
          <w:szCs w:val="28"/>
        </w:rPr>
        <w:t xml:space="preserve">  Понятие о фондах музея</w:t>
      </w:r>
      <w:r>
        <w:rPr>
          <w:rFonts w:ascii="Times New Roman" w:hAnsi="Times New Roman" w:cs="Times New Roman"/>
          <w:sz w:val="28"/>
          <w:szCs w:val="28"/>
        </w:rPr>
        <w:t>.</w:t>
      </w:r>
      <w:r w:rsidRPr="00954F67">
        <w:rPr>
          <w:rFonts w:ascii="Times New Roman" w:hAnsi="Times New Roman" w:cs="Times New Roman"/>
          <w:sz w:val="28"/>
          <w:szCs w:val="28"/>
        </w:rPr>
        <w:t xml:space="preserve"> Инвентарная книга. Основной фонд и научно-вспомогательный фонд. Обеспечение сохранности предметов в экспозиции и фондах. Требования к помещению. Архивная книга - её содержание, строение, правила занесения экспонатов. </w:t>
      </w:r>
    </w:p>
    <w:p w:rsidR="00991C0D" w:rsidRPr="00954F67" w:rsidRDefault="00991C0D" w:rsidP="000355BE">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Хранение музейных фондов. Режим хранения фондов (температурно-влажностный, световой, биологический; защита от загрязнителей воз-духа, от механических повреждений;</w:t>
      </w:r>
      <w:r>
        <w:rPr>
          <w:rFonts w:ascii="Times New Roman" w:hAnsi="Times New Roman" w:cs="Times New Roman"/>
          <w:sz w:val="28"/>
          <w:szCs w:val="28"/>
        </w:rPr>
        <w:t xml:space="preserve"> защита в экстремальных ситуаци</w:t>
      </w:r>
      <w:r w:rsidRPr="00954F67">
        <w:rPr>
          <w:rFonts w:ascii="Times New Roman" w:hAnsi="Times New Roman" w:cs="Times New Roman"/>
          <w:sz w:val="28"/>
          <w:szCs w:val="28"/>
        </w:rPr>
        <w:t>ях). Терминология экспоната. Знаковое значение предметов обихода.</w:t>
      </w:r>
    </w:p>
    <w:p w:rsidR="00991C0D" w:rsidRPr="00954F67" w:rsidRDefault="00991C0D" w:rsidP="000355BE">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lastRenderedPageBreak/>
        <w:t>Практическая часть.</w:t>
      </w:r>
      <w:r w:rsidRPr="00954F67">
        <w:rPr>
          <w:rFonts w:ascii="Times New Roman" w:hAnsi="Times New Roman" w:cs="Times New Roman"/>
          <w:sz w:val="28"/>
          <w:szCs w:val="28"/>
        </w:rPr>
        <w:t xml:space="preserve">  Книга поступлений – основной документ учета музейных предметов. Проведение инвентаризации</w:t>
      </w:r>
      <w:r>
        <w:rPr>
          <w:rFonts w:ascii="Times New Roman" w:hAnsi="Times New Roman" w:cs="Times New Roman"/>
          <w:sz w:val="28"/>
          <w:szCs w:val="28"/>
        </w:rPr>
        <w:t>.</w:t>
      </w:r>
      <w:r w:rsidRPr="00954F67">
        <w:rPr>
          <w:rFonts w:ascii="Times New Roman" w:hAnsi="Times New Roman" w:cs="Times New Roman"/>
          <w:sz w:val="28"/>
          <w:szCs w:val="28"/>
        </w:rPr>
        <w:t xml:space="preserve"> Ведение книг учета. Пополнение картотеки музейного фонда. </w:t>
      </w:r>
    </w:p>
    <w:p w:rsidR="00991C0D" w:rsidRPr="00954F67" w:rsidRDefault="00991C0D" w:rsidP="00FB0474">
      <w:pPr>
        <w:pStyle w:val="a3"/>
        <w:numPr>
          <w:ilvl w:val="0"/>
          <w:numId w:val="4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Работа актива</w:t>
      </w:r>
      <w:r w:rsidRPr="00954F67">
        <w:rPr>
          <w:rFonts w:ascii="Times New Roman" w:hAnsi="Times New Roman" w:cs="Times New Roman"/>
          <w:b/>
          <w:sz w:val="28"/>
          <w:szCs w:val="28"/>
        </w:rPr>
        <w:t xml:space="preserve"> музея</w:t>
      </w:r>
    </w:p>
    <w:p w:rsidR="00991C0D" w:rsidRPr="00954F67" w:rsidRDefault="00991C0D" w:rsidP="000355BE">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Рас</w:t>
      </w:r>
      <w:r>
        <w:rPr>
          <w:rFonts w:ascii="Times New Roman" w:hAnsi="Times New Roman" w:cs="Times New Roman"/>
          <w:sz w:val="28"/>
          <w:szCs w:val="28"/>
        </w:rPr>
        <w:t>пределение обязанностей в активе</w:t>
      </w:r>
      <w:r w:rsidRPr="00954F67">
        <w:rPr>
          <w:rFonts w:ascii="Times New Roman" w:hAnsi="Times New Roman" w:cs="Times New Roman"/>
          <w:sz w:val="28"/>
          <w:szCs w:val="28"/>
        </w:rPr>
        <w:t xml:space="preserve"> музея. Планирование работы. Творческий союз взрослых и детей – залог успеха. </w:t>
      </w:r>
    </w:p>
    <w:p w:rsidR="00991C0D" w:rsidRDefault="00991C0D" w:rsidP="000355BE">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Участие детей в конкурсах различного уровня. Организация мероприятий на базе школьного музея. </w:t>
      </w:r>
    </w:p>
    <w:p w:rsidR="00991C0D" w:rsidRPr="00F87B6A" w:rsidRDefault="00991C0D" w:rsidP="00FB0474">
      <w:pPr>
        <w:pStyle w:val="a3"/>
        <w:numPr>
          <w:ilvl w:val="0"/>
          <w:numId w:val="42"/>
        </w:numPr>
        <w:spacing w:line="360" w:lineRule="auto"/>
        <w:jc w:val="both"/>
        <w:rPr>
          <w:rFonts w:ascii="Times New Roman" w:hAnsi="Times New Roman" w:cs="Times New Roman"/>
          <w:b/>
          <w:sz w:val="28"/>
          <w:szCs w:val="28"/>
        </w:rPr>
      </w:pPr>
      <w:r w:rsidRPr="00F87B6A">
        <w:rPr>
          <w:rFonts w:ascii="Times New Roman" w:hAnsi="Times New Roman" w:cs="Times New Roman"/>
          <w:b/>
          <w:sz w:val="28"/>
          <w:szCs w:val="28"/>
        </w:rPr>
        <w:t>Экспозиционная работа</w:t>
      </w:r>
    </w:p>
    <w:p w:rsidR="00991C0D" w:rsidRPr="00954F67" w:rsidRDefault="00991C0D" w:rsidP="000355BE">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Экспонат – главная структурная единица экспозиции. Экспозиция – коллективный труд. Постоянная экспозиция и временная выставка. Общие требования к обеспечению сохраннос</w:t>
      </w:r>
      <w:r>
        <w:rPr>
          <w:rFonts w:ascii="Times New Roman" w:hAnsi="Times New Roman" w:cs="Times New Roman"/>
          <w:sz w:val="28"/>
          <w:szCs w:val="28"/>
        </w:rPr>
        <w:t>ти предме</w:t>
      </w:r>
      <w:r w:rsidRPr="00954F67">
        <w:rPr>
          <w:rFonts w:ascii="Times New Roman" w:hAnsi="Times New Roman" w:cs="Times New Roman"/>
          <w:sz w:val="28"/>
          <w:szCs w:val="28"/>
        </w:rPr>
        <w:t xml:space="preserve">тов в экспозиции и фондах. </w:t>
      </w:r>
      <w:r>
        <w:rPr>
          <w:rFonts w:ascii="Times New Roman" w:hAnsi="Times New Roman" w:cs="Times New Roman"/>
          <w:sz w:val="28"/>
          <w:szCs w:val="28"/>
        </w:rPr>
        <w:t xml:space="preserve">Учеба проведения экскурсии. </w:t>
      </w:r>
    </w:p>
    <w:p w:rsidR="00991C0D" w:rsidRDefault="00991C0D" w:rsidP="000355BE">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Текст экспозиции, этикетаж. Работа над имиджем «экскурсовод»: костюм. </w:t>
      </w:r>
    </w:p>
    <w:p w:rsidR="00991C0D" w:rsidRPr="00F87B6A" w:rsidRDefault="00991C0D" w:rsidP="00FB0474">
      <w:pPr>
        <w:pStyle w:val="a3"/>
        <w:numPr>
          <w:ilvl w:val="0"/>
          <w:numId w:val="42"/>
        </w:numPr>
        <w:spacing w:line="360" w:lineRule="auto"/>
        <w:jc w:val="both"/>
        <w:rPr>
          <w:rFonts w:ascii="Times New Roman" w:hAnsi="Times New Roman" w:cs="Times New Roman"/>
          <w:b/>
          <w:sz w:val="28"/>
          <w:szCs w:val="28"/>
        </w:rPr>
      </w:pPr>
      <w:r w:rsidRPr="00F87B6A">
        <w:rPr>
          <w:rFonts w:ascii="Times New Roman" w:hAnsi="Times New Roman" w:cs="Times New Roman"/>
          <w:b/>
          <w:sz w:val="28"/>
          <w:szCs w:val="28"/>
        </w:rPr>
        <w:t>Культурно-массовая работа школьного музея</w:t>
      </w:r>
    </w:p>
    <w:p w:rsidR="00991C0D" w:rsidRPr="00954F67" w:rsidRDefault="00991C0D" w:rsidP="000355BE">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 xml:space="preserve"> Теоретическая часть.</w:t>
      </w:r>
      <w:r w:rsidRPr="00954F67">
        <w:rPr>
          <w:rFonts w:ascii="Times New Roman" w:hAnsi="Times New Roman" w:cs="Times New Roman"/>
          <w:sz w:val="28"/>
          <w:szCs w:val="28"/>
        </w:rPr>
        <w:t xml:space="preserve">    Аудитория школьного музея: учащиеся, жители деревни, гости. Специфика и особенность методики экскурсий в школьном музее. </w:t>
      </w:r>
    </w:p>
    <w:p w:rsidR="00991C0D" w:rsidRDefault="00991C0D" w:rsidP="000355BE">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 xml:space="preserve"> Практическая часть.</w:t>
      </w:r>
      <w:r>
        <w:rPr>
          <w:rFonts w:ascii="Times New Roman" w:hAnsi="Times New Roman" w:cs="Times New Roman"/>
          <w:i/>
          <w:sz w:val="28"/>
          <w:szCs w:val="28"/>
        </w:rPr>
        <w:t xml:space="preserve"> </w:t>
      </w:r>
      <w:r w:rsidRPr="00954F67">
        <w:rPr>
          <w:rFonts w:ascii="Times New Roman" w:hAnsi="Times New Roman" w:cs="Times New Roman"/>
          <w:sz w:val="28"/>
          <w:szCs w:val="28"/>
        </w:rPr>
        <w:t>Формы массовой работы музея: экскурсия, беседа, урок в музее, встреча, праздник. Исследовательская работа по сбору</w:t>
      </w:r>
      <w:r>
        <w:rPr>
          <w:rFonts w:ascii="Times New Roman" w:hAnsi="Times New Roman" w:cs="Times New Roman"/>
          <w:sz w:val="28"/>
          <w:szCs w:val="28"/>
        </w:rPr>
        <w:t xml:space="preserve"> материала для «Портфеля экскур</w:t>
      </w:r>
      <w:r w:rsidRPr="00954F67">
        <w:rPr>
          <w:rFonts w:ascii="Times New Roman" w:hAnsi="Times New Roman" w:cs="Times New Roman"/>
          <w:sz w:val="28"/>
          <w:szCs w:val="28"/>
        </w:rPr>
        <w:t>совода». Проведение экскурсий для уча</w:t>
      </w:r>
      <w:r>
        <w:rPr>
          <w:rFonts w:ascii="Times New Roman" w:hAnsi="Times New Roman" w:cs="Times New Roman"/>
          <w:sz w:val="28"/>
          <w:szCs w:val="28"/>
        </w:rPr>
        <w:t xml:space="preserve">щихся. </w:t>
      </w:r>
      <w:r w:rsidRPr="00954F67">
        <w:rPr>
          <w:rFonts w:ascii="Times New Roman" w:hAnsi="Times New Roman" w:cs="Times New Roman"/>
          <w:sz w:val="28"/>
          <w:szCs w:val="28"/>
        </w:rPr>
        <w:t>Проведен</w:t>
      </w:r>
      <w:r>
        <w:rPr>
          <w:rFonts w:ascii="Times New Roman" w:hAnsi="Times New Roman" w:cs="Times New Roman"/>
          <w:sz w:val="28"/>
          <w:szCs w:val="28"/>
        </w:rPr>
        <w:t>ие в музее занятий ДО «Дом, дом открой свою тайну</w:t>
      </w:r>
      <w:r w:rsidRPr="00954F67">
        <w:rPr>
          <w:rFonts w:ascii="Times New Roman" w:hAnsi="Times New Roman" w:cs="Times New Roman"/>
          <w:sz w:val="28"/>
          <w:szCs w:val="28"/>
        </w:rPr>
        <w:t xml:space="preserve">». Сотрудничество с другими детскими объединениями школы. </w:t>
      </w:r>
    </w:p>
    <w:p w:rsidR="00991C0D" w:rsidRPr="00F87B6A" w:rsidRDefault="00991C0D" w:rsidP="00FB0474">
      <w:pPr>
        <w:pStyle w:val="a3"/>
        <w:numPr>
          <w:ilvl w:val="0"/>
          <w:numId w:val="42"/>
        </w:numPr>
        <w:spacing w:line="360" w:lineRule="auto"/>
        <w:jc w:val="both"/>
        <w:rPr>
          <w:rFonts w:ascii="Times New Roman" w:hAnsi="Times New Roman" w:cs="Times New Roman"/>
          <w:b/>
          <w:sz w:val="28"/>
          <w:szCs w:val="28"/>
        </w:rPr>
      </w:pPr>
      <w:r w:rsidRPr="00F87B6A">
        <w:rPr>
          <w:rFonts w:ascii="Times New Roman" w:hAnsi="Times New Roman" w:cs="Times New Roman"/>
          <w:b/>
          <w:sz w:val="28"/>
          <w:szCs w:val="28"/>
        </w:rPr>
        <w:t>Подготовка музейной экскурсии</w:t>
      </w:r>
    </w:p>
    <w:p w:rsidR="00991C0D" w:rsidRDefault="00991C0D" w:rsidP="000355BE">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lastRenderedPageBreak/>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Экскурсия - одна из форм работы. </w:t>
      </w:r>
      <w:r>
        <w:rPr>
          <w:rFonts w:ascii="Times New Roman" w:hAnsi="Times New Roman" w:cs="Times New Roman"/>
          <w:sz w:val="28"/>
          <w:szCs w:val="28"/>
        </w:rPr>
        <w:t>Тема и цель экскурсии</w:t>
      </w:r>
      <w:r w:rsidRPr="00954F67">
        <w:rPr>
          <w:rFonts w:ascii="Times New Roman" w:hAnsi="Times New Roman" w:cs="Times New Roman"/>
          <w:sz w:val="28"/>
          <w:szCs w:val="28"/>
        </w:rPr>
        <w:t xml:space="preserve">. Содержание экскурсии. </w:t>
      </w:r>
    </w:p>
    <w:p w:rsidR="00991C0D" w:rsidRDefault="00991C0D" w:rsidP="000355BE">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Подготовка и проведение экскурсий. </w:t>
      </w:r>
      <w:r>
        <w:rPr>
          <w:rFonts w:ascii="Times New Roman" w:hAnsi="Times New Roman" w:cs="Times New Roman"/>
          <w:sz w:val="28"/>
          <w:szCs w:val="28"/>
        </w:rPr>
        <w:t xml:space="preserve">   </w:t>
      </w:r>
    </w:p>
    <w:p w:rsidR="00991C0D" w:rsidRPr="00F87B6A" w:rsidRDefault="00991C0D" w:rsidP="00FB0474">
      <w:pPr>
        <w:pStyle w:val="a3"/>
        <w:numPr>
          <w:ilvl w:val="0"/>
          <w:numId w:val="42"/>
        </w:numPr>
        <w:spacing w:line="360" w:lineRule="auto"/>
        <w:jc w:val="both"/>
        <w:rPr>
          <w:rFonts w:ascii="Times New Roman" w:hAnsi="Times New Roman" w:cs="Times New Roman"/>
          <w:b/>
          <w:sz w:val="28"/>
          <w:szCs w:val="28"/>
        </w:rPr>
      </w:pPr>
      <w:r w:rsidRPr="00F87B6A">
        <w:rPr>
          <w:rFonts w:ascii="Times New Roman" w:hAnsi="Times New Roman" w:cs="Times New Roman"/>
          <w:b/>
          <w:sz w:val="28"/>
          <w:szCs w:val="28"/>
        </w:rPr>
        <w:t>Предъявление результатов</w:t>
      </w:r>
    </w:p>
    <w:p w:rsidR="00A03072" w:rsidRDefault="00991C0D" w:rsidP="000355BE">
      <w:pPr>
        <w:spacing w:line="360" w:lineRule="auto"/>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w:t>
      </w:r>
      <w:r w:rsidRPr="00BD5CFA">
        <w:rPr>
          <w:rFonts w:ascii="Times New Roman" w:hAnsi="Times New Roman" w:cs="Times New Roman"/>
          <w:sz w:val="28"/>
          <w:szCs w:val="28"/>
        </w:rPr>
        <w:t>Предъявление результ</w:t>
      </w:r>
      <w:r w:rsidR="00A03072">
        <w:rPr>
          <w:rFonts w:ascii="Times New Roman" w:hAnsi="Times New Roman" w:cs="Times New Roman"/>
          <w:sz w:val="28"/>
          <w:szCs w:val="28"/>
        </w:rPr>
        <w:t>атов работа музея на научно-</w:t>
      </w:r>
      <w:r w:rsidRPr="00BD5CFA">
        <w:rPr>
          <w:rFonts w:ascii="Times New Roman" w:hAnsi="Times New Roman" w:cs="Times New Roman"/>
          <w:sz w:val="28"/>
          <w:szCs w:val="28"/>
        </w:rPr>
        <w:t>практической, конференциях. Участие в муниципальных, областных и всероссийских конкурсах.</w:t>
      </w:r>
    </w:p>
    <w:p w:rsidR="00A03072" w:rsidRDefault="00A03072" w:rsidP="00991C0D">
      <w:pPr>
        <w:jc w:val="both"/>
        <w:rPr>
          <w:rFonts w:ascii="Times New Roman" w:eastAsia="Times New Roman" w:hAnsi="Times New Roman" w:cs="Times New Roman"/>
          <w:b/>
          <w:color w:val="000000"/>
          <w:sz w:val="28"/>
          <w:szCs w:val="28"/>
          <w:lang w:eastAsia="ru-RU"/>
        </w:rPr>
      </w:pPr>
    </w:p>
    <w:p w:rsidR="00A03072" w:rsidRDefault="00A03072">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A03072" w:rsidRPr="007472A8" w:rsidTr="00CA7B28">
        <w:tc>
          <w:tcPr>
            <w:tcW w:w="4075" w:type="dxa"/>
            <w:hideMark/>
          </w:tcPr>
          <w:p w:rsidR="00A03072" w:rsidRPr="007472A8" w:rsidRDefault="00A03072" w:rsidP="00CA7B28">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A03072" w:rsidRPr="007472A8" w:rsidRDefault="00A03072" w:rsidP="00A03072">
      <w:pPr>
        <w:tabs>
          <w:tab w:val="left" w:pos="851"/>
        </w:tabs>
        <w:spacing w:after="0"/>
        <w:ind w:firstLine="709"/>
        <w:jc w:val="both"/>
        <w:rPr>
          <w:rFonts w:ascii="Times New Roman" w:eastAsia="MS Mincho" w:hAnsi="Times New Roman" w:cs="Times New Roman"/>
          <w:color w:val="00B050"/>
          <w:sz w:val="28"/>
          <w:szCs w:val="28"/>
          <w:lang w:eastAsia="ja-JP"/>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A03072" w:rsidRPr="007472A8" w:rsidRDefault="00A03072" w:rsidP="00A03072">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A03072" w:rsidRPr="007472A8" w:rsidRDefault="00A03072" w:rsidP="00A03072">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A03072" w:rsidRPr="007472A8" w:rsidRDefault="00A03072" w:rsidP="00A03072">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Юный краевед» </w:t>
      </w:r>
    </w:p>
    <w:p w:rsidR="00A03072" w:rsidRDefault="00A03072" w:rsidP="00A03072">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Сапожникова С.Н.,</w:t>
      </w:r>
    </w:p>
    <w:p w:rsidR="00A03072" w:rsidRDefault="00A03072" w:rsidP="00A03072">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год обучения</w:t>
      </w:r>
      <w:r w:rsidRPr="007472A8">
        <w:rPr>
          <w:rFonts w:ascii="Times New Roman" w:eastAsia="Times New Roman" w:hAnsi="Times New Roman" w:cs="Times New Roman"/>
          <w:color w:val="000000"/>
          <w:sz w:val="28"/>
          <w:szCs w:val="28"/>
          <w:lang w:eastAsia="ru-RU"/>
        </w:rPr>
        <w:t>)</w:t>
      </w:r>
    </w:p>
    <w:p w:rsidR="00A03072" w:rsidRDefault="00A03072" w:rsidP="00A03072">
      <w:pPr>
        <w:jc w:val="both"/>
        <w:rPr>
          <w:rFonts w:ascii="Times New Roman" w:hAnsi="Times New Roman" w:cs="Times New Roman"/>
          <w:sz w:val="28"/>
          <w:szCs w:val="28"/>
        </w:rPr>
      </w:pPr>
    </w:p>
    <w:p w:rsidR="00A03072" w:rsidRDefault="00A03072" w:rsidP="00A03072">
      <w:pPr>
        <w:rPr>
          <w:rFonts w:ascii="Times New Roman" w:hAnsi="Times New Roman" w:cs="Times New Roman"/>
          <w:sz w:val="28"/>
          <w:szCs w:val="28"/>
        </w:rPr>
      </w:pPr>
      <w:r>
        <w:rPr>
          <w:rFonts w:ascii="Times New Roman" w:hAnsi="Times New Roman" w:cs="Times New Roman"/>
          <w:sz w:val="28"/>
          <w:szCs w:val="28"/>
        </w:rPr>
        <w:br w:type="page"/>
      </w:r>
    </w:p>
    <w:p w:rsidR="00A03072" w:rsidRPr="00AC715C" w:rsidRDefault="00A03072" w:rsidP="00A03072">
      <w:pPr>
        <w:spacing w:after="0"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A03072" w:rsidRPr="00AC715C" w:rsidRDefault="00A03072" w:rsidP="00A03072">
      <w:pPr>
        <w:spacing w:after="0"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t xml:space="preserve">Курс рассчитан на </w:t>
      </w:r>
      <w:r w:rsidR="007636F3">
        <w:rPr>
          <w:rFonts w:ascii="Times New Roman" w:eastAsia="Times New Roman" w:hAnsi="Times New Roman" w:cs="Times New Roman"/>
          <w:sz w:val="28"/>
          <w:szCs w:val="28"/>
          <w:lang w:eastAsia="ru-RU"/>
        </w:rPr>
        <w:t>152</w:t>
      </w:r>
      <w:r w:rsidRPr="00AC715C">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ов</w:t>
      </w:r>
      <w:r w:rsidRPr="00AC715C">
        <w:rPr>
          <w:rFonts w:ascii="Times New Roman" w:eastAsia="Times New Roman" w:hAnsi="Times New Roman" w:cs="Times New Roman"/>
          <w:sz w:val="28"/>
          <w:szCs w:val="28"/>
          <w:lang w:eastAsia="ru-RU"/>
        </w:rPr>
        <w:t xml:space="preserve"> (в том числе, теоретические занятия – </w:t>
      </w:r>
      <w:r w:rsidR="007636F3">
        <w:rPr>
          <w:rFonts w:ascii="Times New Roman" w:eastAsia="Times New Roman" w:hAnsi="Times New Roman" w:cs="Times New Roman"/>
          <w:sz w:val="28"/>
          <w:szCs w:val="28"/>
          <w:lang w:eastAsia="ru-RU"/>
        </w:rPr>
        <w:t>43</w:t>
      </w:r>
      <w:r w:rsidRPr="00AC715C">
        <w:rPr>
          <w:rFonts w:ascii="Times New Roman" w:eastAsia="Times New Roman" w:hAnsi="Times New Roman" w:cs="Times New Roman"/>
          <w:sz w:val="28"/>
          <w:szCs w:val="28"/>
          <w:lang w:eastAsia="ru-RU"/>
        </w:rPr>
        <w:t xml:space="preserve">, практические занятия – </w:t>
      </w:r>
      <w:r>
        <w:rPr>
          <w:rFonts w:ascii="Times New Roman" w:eastAsia="Times New Roman" w:hAnsi="Times New Roman" w:cs="Times New Roman"/>
          <w:sz w:val="28"/>
          <w:szCs w:val="28"/>
          <w:lang w:eastAsia="ru-RU"/>
        </w:rPr>
        <w:t>1</w:t>
      </w:r>
      <w:r w:rsidR="007636F3">
        <w:rPr>
          <w:rFonts w:ascii="Times New Roman" w:eastAsia="Times New Roman" w:hAnsi="Times New Roman" w:cs="Times New Roman"/>
          <w:sz w:val="28"/>
          <w:szCs w:val="28"/>
          <w:lang w:eastAsia="ru-RU"/>
        </w:rPr>
        <w:t>09</w:t>
      </w:r>
      <w:r w:rsidRPr="00AC715C">
        <w:rPr>
          <w:rFonts w:ascii="Times New Roman" w:eastAsia="Times New Roman" w:hAnsi="Times New Roman" w:cs="Times New Roman"/>
          <w:sz w:val="28"/>
          <w:szCs w:val="28"/>
          <w:lang w:eastAsia="ru-RU"/>
        </w:rPr>
        <w:t>).</w:t>
      </w:r>
    </w:p>
    <w:p w:rsidR="00A03072" w:rsidRDefault="00A03072" w:rsidP="00A03072">
      <w:pPr>
        <w:spacing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A03072" w:rsidRDefault="00A03072" w:rsidP="00FB0474">
      <w:pPr>
        <w:pStyle w:val="a3"/>
        <w:numPr>
          <w:ilvl w:val="0"/>
          <w:numId w:val="43"/>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A03072" w:rsidRDefault="00A03072" w:rsidP="00A03072">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«Музей – хранитель наследия веков» 1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431"/>
        <w:gridCol w:w="2268"/>
      </w:tblGrid>
      <w:tr w:rsidR="00A03072" w:rsidRPr="00954F67" w:rsidTr="007636F3">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636F3">
              <w:rPr>
                <w:rFonts w:ascii="Times New Roman" w:eastAsia="Times New Roman" w:hAnsi="Times New Roman" w:cs="Times New Roman"/>
                <w:b/>
                <w:color w:val="000000"/>
                <w:sz w:val="28"/>
                <w:szCs w:val="28"/>
                <w:lang w:eastAsia="ru-RU"/>
              </w:rPr>
              <w:t>№</w:t>
            </w:r>
          </w:p>
          <w:p w:rsidR="00A03072" w:rsidRPr="007636F3"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7636F3">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636F3">
              <w:rPr>
                <w:rFonts w:ascii="Times New Roman" w:eastAsia="Times New Roman" w:hAnsi="Times New Roman" w:cs="Times New Roman"/>
                <w:b/>
                <w:color w:val="000000"/>
                <w:sz w:val="28"/>
                <w:szCs w:val="28"/>
                <w:lang w:eastAsia="ru-RU"/>
              </w:rPr>
              <w:t>Тема</w:t>
            </w:r>
          </w:p>
        </w:tc>
        <w:tc>
          <w:tcPr>
            <w:tcW w:w="3771" w:type="dxa"/>
            <w:gridSpan w:val="3"/>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636F3">
              <w:rPr>
                <w:rFonts w:ascii="Times New Roman" w:eastAsia="Times New Roman" w:hAnsi="Times New Roman" w:cs="Times New Roman"/>
                <w:b/>
                <w:sz w:val="28"/>
                <w:szCs w:val="28"/>
                <w:lang w:eastAsia="ru-RU"/>
              </w:rPr>
              <w:t>Количество часов</w:t>
            </w:r>
          </w:p>
        </w:tc>
        <w:tc>
          <w:tcPr>
            <w:tcW w:w="2268" w:type="dxa"/>
            <w:vMerge w:val="restart"/>
            <w:tcBorders>
              <w:top w:val="single" w:sz="6" w:space="0" w:color="auto"/>
              <w:left w:val="single" w:sz="6" w:space="0" w:color="auto"/>
              <w:right w:val="single" w:sz="6" w:space="0" w:color="auto"/>
            </w:tcBorders>
            <w:shd w:val="clear" w:color="auto" w:fill="FFFFFF"/>
          </w:tcPr>
          <w:p w:rsidR="00A03072" w:rsidRPr="007636F3" w:rsidRDefault="00A03072" w:rsidP="00CA7B28">
            <w:pPr>
              <w:spacing w:after="0" w:line="240" w:lineRule="auto"/>
              <w:jc w:val="center"/>
              <w:rPr>
                <w:rFonts w:ascii="Times New Roman" w:eastAsia="Times New Roman" w:hAnsi="Times New Roman" w:cs="Times New Roman"/>
                <w:b/>
                <w:sz w:val="28"/>
                <w:szCs w:val="28"/>
                <w:lang w:eastAsia="ru-RU"/>
              </w:rPr>
            </w:pPr>
            <w:r w:rsidRPr="007636F3">
              <w:rPr>
                <w:rFonts w:ascii="Times New Roman" w:eastAsia="Times New Roman" w:hAnsi="Times New Roman" w:cs="Times New Roman"/>
                <w:b/>
                <w:sz w:val="28"/>
                <w:szCs w:val="28"/>
                <w:lang w:eastAsia="ru-RU"/>
              </w:rPr>
              <w:t>Формы контроля</w:t>
            </w:r>
          </w:p>
        </w:tc>
      </w:tr>
      <w:tr w:rsidR="00A03072" w:rsidRPr="00954F67" w:rsidTr="007636F3">
        <w:trPr>
          <w:trHeight w:val="336"/>
        </w:trPr>
        <w:tc>
          <w:tcPr>
            <w:tcW w:w="600" w:type="dxa"/>
            <w:vMerge/>
            <w:tcBorders>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636F3">
              <w:rPr>
                <w:rFonts w:ascii="Times New Roman" w:eastAsia="Times New Roman" w:hAnsi="Times New Roman" w:cs="Times New Roman"/>
                <w:b/>
                <w:color w:val="000000"/>
                <w:sz w:val="28"/>
                <w:szCs w:val="28"/>
                <w:lang w:eastAsia="ru-RU"/>
              </w:rPr>
              <w:t>Всего</w:t>
            </w:r>
          </w:p>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pacing w:after="0" w:line="240" w:lineRule="auto"/>
              <w:jc w:val="center"/>
              <w:rPr>
                <w:rFonts w:ascii="Times New Roman" w:eastAsia="Times New Roman" w:hAnsi="Times New Roman" w:cs="Times New Roman"/>
                <w:b/>
                <w:sz w:val="28"/>
                <w:szCs w:val="28"/>
                <w:lang w:eastAsia="ru-RU"/>
              </w:rPr>
            </w:pPr>
            <w:r w:rsidRPr="007636F3">
              <w:rPr>
                <w:rFonts w:ascii="Times New Roman" w:eastAsia="Times New Roman" w:hAnsi="Times New Roman" w:cs="Times New Roman"/>
                <w:b/>
                <w:sz w:val="28"/>
                <w:szCs w:val="28"/>
                <w:lang w:eastAsia="ru-RU"/>
              </w:rPr>
              <w:t>теория</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636F3">
              <w:rPr>
                <w:rFonts w:ascii="Times New Roman" w:eastAsia="Times New Roman" w:hAnsi="Times New Roman" w:cs="Times New Roman"/>
                <w:b/>
                <w:sz w:val="28"/>
                <w:szCs w:val="28"/>
                <w:lang w:eastAsia="ru-RU"/>
              </w:rPr>
              <w:t>практика</w:t>
            </w:r>
          </w:p>
        </w:tc>
        <w:tc>
          <w:tcPr>
            <w:tcW w:w="2268" w:type="dxa"/>
            <w:vMerge/>
            <w:tcBorders>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A03072" w:rsidRPr="000F6B06" w:rsidTr="007636F3">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636F3">
              <w:rPr>
                <w:rFonts w:ascii="Times New Roman" w:hAnsi="Times New Roman" w:cs="Times New Roman"/>
                <w:sz w:val="28"/>
                <w:szCs w:val="28"/>
              </w:rPr>
              <w:t>Введение. Основы музееведения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7636F3"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7</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7636F3"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2</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7636F3"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 xml:space="preserve">Викторина </w:t>
            </w:r>
          </w:p>
        </w:tc>
      </w:tr>
      <w:tr w:rsidR="00A03072" w:rsidRPr="000F6B06" w:rsidTr="007636F3">
        <w:trPr>
          <w:trHeight w:val="91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2.</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636F3">
              <w:rPr>
                <w:rFonts w:ascii="Times New Roman" w:hAnsi="Times New Roman" w:cs="Times New Roman"/>
                <w:sz w:val="28"/>
                <w:szCs w:val="28"/>
              </w:rPr>
              <w:t>Музейная терминология как азбука музейного дела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7636F3"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10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7636F3"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5</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7636F3"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 xml:space="preserve"> Словарь краеведа</w:t>
            </w:r>
          </w:p>
        </w:tc>
      </w:tr>
      <w:tr w:rsidR="00A03072" w:rsidRPr="000F6B06" w:rsidTr="007636F3">
        <w:trPr>
          <w:trHeight w:val="54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3.</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636F3">
              <w:rPr>
                <w:rFonts w:ascii="Times New Roman" w:hAnsi="Times New Roman" w:cs="Times New Roman"/>
                <w:sz w:val="28"/>
                <w:szCs w:val="28"/>
              </w:rPr>
              <w:t>Музейные фонды, их комплектование, учет и хранение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8</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1</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 xml:space="preserve">Тест  </w:t>
            </w:r>
          </w:p>
        </w:tc>
      </w:tr>
      <w:tr w:rsidR="00A03072" w:rsidRPr="000F6B06" w:rsidTr="007636F3">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4.</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Работа актива музея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7636F3" w:rsidP="00C7251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1</w:t>
            </w:r>
            <w:r w:rsidR="00C72515">
              <w:rPr>
                <w:rFonts w:ascii="Times New Roman" w:eastAsia="Times New Roman" w:hAnsi="Times New Roman" w:cs="Times New Roman"/>
                <w:sz w:val="28"/>
                <w:szCs w:val="28"/>
                <w:lang w:eastAsia="ru-RU"/>
              </w:rPr>
              <w:t>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C7251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C7251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Контрольные задания</w:t>
            </w:r>
          </w:p>
        </w:tc>
      </w:tr>
      <w:tr w:rsidR="00A03072" w:rsidRPr="00954F67" w:rsidTr="007636F3">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color w:val="000000"/>
                <w:sz w:val="28"/>
                <w:szCs w:val="28"/>
                <w:lang w:eastAsia="ru-RU"/>
              </w:rPr>
              <w:t>5.</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636F3">
              <w:rPr>
                <w:rFonts w:ascii="Times New Roman" w:eastAsia="Times New Roman" w:hAnsi="Times New Roman" w:cs="Times New Roman"/>
                <w:iCs/>
                <w:color w:val="000000"/>
                <w:sz w:val="28"/>
                <w:szCs w:val="28"/>
                <w:lang w:eastAsia="ru-RU"/>
              </w:rPr>
              <w:t>Экспозиционная работа</w:t>
            </w:r>
          </w:p>
          <w:p w:rsidR="00A03072" w:rsidRPr="007636F3"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7636F3" w:rsidP="00C7251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1</w:t>
            </w:r>
            <w:r w:rsidR="00C72515">
              <w:rPr>
                <w:rFonts w:ascii="Times New Roman" w:eastAsia="Times New Roman" w:hAnsi="Times New Roman" w:cs="Times New Roman"/>
                <w:sz w:val="28"/>
                <w:szCs w:val="28"/>
                <w:lang w:eastAsia="ru-RU"/>
              </w:rPr>
              <w:t>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C7251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C7251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636F3">
              <w:rPr>
                <w:rFonts w:ascii="Times New Roman" w:eastAsia="Times New Roman" w:hAnsi="Times New Roman" w:cs="Times New Roman"/>
                <w:color w:val="000000"/>
                <w:sz w:val="28"/>
                <w:szCs w:val="28"/>
                <w:lang w:eastAsia="ru-RU"/>
              </w:rPr>
              <w:t>Практическая работа</w:t>
            </w:r>
          </w:p>
        </w:tc>
      </w:tr>
      <w:tr w:rsidR="00A03072" w:rsidRPr="00954F67" w:rsidTr="007636F3">
        <w:trPr>
          <w:trHeight w:val="882"/>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color w:val="000000"/>
                <w:sz w:val="28"/>
                <w:szCs w:val="28"/>
                <w:lang w:eastAsia="ru-RU"/>
              </w:rPr>
              <w:t>6.</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636F3">
              <w:rPr>
                <w:rFonts w:ascii="Times New Roman" w:eastAsia="Times New Roman" w:hAnsi="Times New Roman" w:cs="Times New Roman"/>
                <w:color w:val="000000"/>
                <w:sz w:val="28"/>
                <w:szCs w:val="28"/>
                <w:lang w:eastAsia="ru-RU"/>
              </w:rPr>
              <w:t>Культурно-массовая работа школьного музея</w:t>
            </w:r>
          </w:p>
          <w:p w:rsidR="00A03072" w:rsidRPr="007636F3"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C7251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636F3" w:rsidRPr="007636F3">
              <w:rPr>
                <w:rFonts w:ascii="Times New Roman" w:eastAsia="Times New Roman" w:hAnsi="Times New Roman" w:cs="Times New Roman"/>
                <w:sz w:val="28"/>
                <w:szCs w:val="28"/>
                <w:lang w:eastAsia="ru-RU"/>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7636F3"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10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C7251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636F3" w:rsidRPr="007636F3">
              <w:rPr>
                <w:rFonts w:ascii="Times New Roman" w:eastAsia="Times New Roman" w:hAnsi="Times New Roman" w:cs="Times New Roman"/>
                <w:sz w:val="28"/>
                <w:szCs w:val="28"/>
                <w:lang w:eastAsia="ru-RU"/>
              </w:rPr>
              <w:t>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636F3">
              <w:rPr>
                <w:rFonts w:ascii="Times New Roman" w:eastAsia="Times New Roman" w:hAnsi="Times New Roman" w:cs="Times New Roman"/>
                <w:color w:val="000000"/>
                <w:sz w:val="28"/>
                <w:szCs w:val="28"/>
                <w:lang w:eastAsia="ru-RU"/>
              </w:rPr>
              <w:t xml:space="preserve">Творческая </w:t>
            </w:r>
          </w:p>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636F3">
              <w:rPr>
                <w:rFonts w:ascii="Times New Roman" w:eastAsia="Times New Roman" w:hAnsi="Times New Roman" w:cs="Times New Roman"/>
                <w:color w:val="000000"/>
                <w:sz w:val="28"/>
                <w:szCs w:val="28"/>
                <w:lang w:eastAsia="ru-RU"/>
              </w:rPr>
              <w:t>работа</w:t>
            </w:r>
          </w:p>
        </w:tc>
      </w:tr>
      <w:tr w:rsidR="00A03072" w:rsidRPr="00954F67" w:rsidTr="007636F3">
        <w:trPr>
          <w:trHeight w:val="523"/>
        </w:trPr>
        <w:tc>
          <w:tcPr>
            <w:tcW w:w="600" w:type="dxa"/>
            <w:tcBorders>
              <w:top w:val="single" w:sz="6" w:space="0" w:color="auto"/>
              <w:left w:val="single" w:sz="6" w:space="0" w:color="auto"/>
              <w:bottom w:val="nil"/>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color w:val="000000"/>
                <w:sz w:val="28"/>
                <w:szCs w:val="28"/>
                <w:lang w:eastAsia="ru-RU"/>
              </w:rPr>
              <w:t>7.</w:t>
            </w:r>
          </w:p>
        </w:tc>
        <w:tc>
          <w:tcPr>
            <w:tcW w:w="3000" w:type="dxa"/>
            <w:tcBorders>
              <w:top w:val="single" w:sz="6" w:space="0" w:color="auto"/>
              <w:left w:val="single" w:sz="6" w:space="0" w:color="auto"/>
              <w:bottom w:val="nil"/>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636F3">
              <w:rPr>
                <w:rFonts w:ascii="Times New Roman" w:eastAsia="Times New Roman" w:hAnsi="Times New Roman" w:cs="Times New Roman"/>
                <w:color w:val="000000"/>
                <w:sz w:val="28"/>
                <w:szCs w:val="28"/>
                <w:lang w:eastAsia="ru-RU"/>
              </w:rPr>
              <w:t xml:space="preserve">Подготовка музейной экскурсии </w:t>
            </w:r>
          </w:p>
        </w:tc>
        <w:tc>
          <w:tcPr>
            <w:tcW w:w="1080" w:type="dxa"/>
            <w:tcBorders>
              <w:top w:val="single" w:sz="6" w:space="0" w:color="auto"/>
              <w:left w:val="single" w:sz="6" w:space="0" w:color="auto"/>
              <w:bottom w:val="nil"/>
              <w:right w:val="single" w:sz="6" w:space="0" w:color="auto"/>
            </w:tcBorders>
            <w:shd w:val="clear" w:color="auto" w:fill="FFFFFF"/>
          </w:tcPr>
          <w:p w:rsidR="00A03072" w:rsidRPr="007636F3" w:rsidRDefault="00C7251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1260" w:type="dxa"/>
            <w:tcBorders>
              <w:top w:val="single" w:sz="6" w:space="0" w:color="auto"/>
              <w:left w:val="single" w:sz="6" w:space="0" w:color="auto"/>
              <w:bottom w:val="nil"/>
              <w:right w:val="single" w:sz="6" w:space="0" w:color="auto"/>
            </w:tcBorders>
            <w:shd w:val="clear" w:color="auto" w:fill="FFFFFF"/>
          </w:tcPr>
          <w:p w:rsidR="00A03072" w:rsidRPr="007636F3" w:rsidRDefault="007636F3"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20</w:t>
            </w:r>
          </w:p>
        </w:tc>
        <w:tc>
          <w:tcPr>
            <w:tcW w:w="1431" w:type="dxa"/>
            <w:tcBorders>
              <w:top w:val="single" w:sz="6" w:space="0" w:color="auto"/>
              <w:left w:val="single" w:sz="6" w:space="0" w:color="auto"/>
              <w:bottom w:val="nil"/>
              <w:right w:val="single" w:sz="6" w:space="0" w:color="auto"/>
            </w:tcBorders>
            <w:shd w:val="clear" w:color="auto" w:fill="FFFFFF"/>
          </w:tcPr>
          <w:p w:rsidR="00A03072" w:rsidRPr="007636F3" w:rsidRDefault="00C7251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636F3" w:rsidRPr="007636F3">
              <w:rPr>
                <w:rFonts w:ascii="Times New Roman" w:eastAsia="Times New Roman" w:hAnsi="Times New Roman" w:cs="Times New Roman"/>
                <w:sz w:val="28"/>
                <w:szCs w:val="28"/>
                <w:lang w:eastAsia="ru-RU"/>
              </w:rPr>
              <w:t>0</w:t>
            </w:r>
          </w:p>
        </w:tc>
        <w:tc>
          <w:tcPr>
            <w:tcW w:w="2268" w:type="dxa"/>
            <w:tcBorders>
              <w:top w:val="single" w:sz="6" w:space="0" w:color="auto"/>
              <w:left w:val="single" w:sz="6" w:space="0" w:color="auto"/>
              <w:bottom w:val="nil"/>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636F3">
              <w:rPr>
                <w:rFonts w:ascii="Times New Roman" w:eastAsia="Times New Roman" w:hAnsi="Times New Roman" w:cs="Times New Roman"/>
                <w:color w:val="000000"/>
                <w:sz w:val="28"/>
                <w:szCs w:val="28"/>
                <w:lang w:eastAsia="ru-RU"/>
              </w:rPr>
              <w:t>Практическая работа</w:t>
            </w:r>
          </w:p>
        </w:tc>
      </w:tr>
      <w:tr w:rsidR="007636F3" w:rsidRPr="00954F67" w:rsidTr="007636F3">
        <w:trPr>
          <w:trHeight w:val="523"/>
        </w:trPr>
        <w:tc>
          <w:tcPr>
            <w:tcW w:w="600" w:type="dxa"/>
            <w:tcBorders>
              <w:top w:val="single" w:sz="6" w:space="0" w:color="auto"/>
              <w:left w:val="single" w:sz="6" w:space="0" w:color="auto"/>
              <w:bottom w:val="nil"/>
              <w:right w:val="single" w:sz="6" w:space="0" w:color="auto"/>
            </w:tcBorders>
            <w:shd w:val="clear" w:color="auto" w:fill="FFFFFF"/>
          </w:tcPr>
          <w:p w:rsidR="007636F3" w:rsidRPr="007636F3" w:rsidRDefault="007636F3"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7636F3" w:rsidRPr="007636F3" w:rsidRDefault="007636F3" w:rsidP="00CA7B2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7636F3" w:rsidRPr="007636F3" w:rsidRDefault="007636F3"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7636F3" w:rsidRPr="007636F3" w:rsidRDefault="007636F3"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1" w:type="dxa"/>
            <w:tcBorders>
              <w:top w:val="single" w:sz="6" w:space="0" w:color="auto"/>
              <w:left w:val="single" w:sz="6" w:space="0" w:color="auto"/>
              <w:bottom w:val="nil"/>
              <w:right w:val="single" w:sz="6" w:space="0" w:color="auto"/>
            </w:tcBorders>
            <w:shd w:val="clear" w:color="auto" w:fill="FFFFFF"/>
          </w:tcPr>
          <w:p w:rsidR="007636F3" w:rsidRPr="007636F3" w:rsidRDefault="007636F3"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nil"/>
              <w:right w:val="single" w:sz="6" w:space="0" w:color="auto"/>
            </w:tcBorders>
            <w:shd w:val="clear" w:color="auto" w:fill="FFFFFF"/>
          </w:tcPr>
          <w:p w:rsidR="007636F3" w:rsidRPr="007636F3" w:rsidRDefault="007636F3"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A03072" w:rsidRPr="00954F67" w:rsidTr="007636F3">
        <w:trPr>
          <w:trHeight w:val="264"/>
        </w:trPr>
        <w:tc>
          <w:tcPr>
            <w:tcW w:w="600" w:type="dxa"/>
            <w:tcBorders>
              <w:top w:val="nil"/>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8.</w:t>
            </w:r>
          </w:p>
        </w:tc>
        <w:tc>
          <w:tcPr>
            <w:tcW w:w="3000" w:type="dxa"/>
            <w:tcBorders>
              <w:top w:val="nil"/>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636F3">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A03072" w:rsidRPr="007636F3" w:rsidRDefault="007636F3"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7</w:t>
            </w:r>
          </w:p>
        </w:tc>
        <w:tc>
          <w:tcPr>
            <w:tcW w:w="1260" w:type="dxa"/>
            <w:tcBorders>
              <w:top w:val="nil"/>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1</w:t>
            </w:r>
          </w:p>
        </w:tc>
        <w:tc>
          <w:tcPr>
            <w:tcW w:w="1431" w:type="dxa"/>
            <w:tcBorders>
              <w:top w:val="nil"/>
              <w:left w:val="single" w:sz="6" w:space="0" w:color="auto"/>
              <w:bottom w:val="single" w:sz="6" w:space="0" w:color="auto"/>
              <w:right w:val="single" w:sz="6" w:space="0" w:color="auto"/>
            </w:tcBorders>
            <w:shd w:val="clear" w:color="auto" w:fill="FFFFFF"/>
          </w:tcPr>
          <w:p w:rsidR="00A03072" w:rsidRPr="007636F3" w:rsidRDefault="007636F3"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6</w:t>
            </w:r>
          </w:p>
        </w:tc>
        <w:tc>
          <w:tcPr>
            <w:tcW w:w="2268" w:type="dxa"/>
            <w:tcBorders>
              <w:top w:val="nil"/>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Оценка качества работы</w:t>
            </w:r>
          </w:p>
        </w:tc>
      </w:tr>
      <w:tr w:rsidR="00A03072" w:rsidRPr="00954F67" w:rsidTr="007636F3">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636F3">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C7251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7636F3" w:rsidRPr="007636F3">
              <w:rPr>
                <w:rFonts w:ascii="Times New Roman" w:eastAsia="Times New Roman" w:hAnsi="Times New Roman" w:cs="Times New Roman"/>
                <w:sz w:val="28"/>
                <w:szCs w:val="28"/>
                <w:lang w:eastAsia="ru-RU"/>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7636F3" w:rsidP="00C7251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36F3">
              <w:rPr>
                <w:rFonts w:ascii="Times New Roman" w:eastAsia="Times New Roman" w:hAnsi="Times New Roman" w:cs="Times New Roman"/>
                <w:sz w:val="28"/>
                <w:szCs w:val="28"/>
                <w:lang w:eastAsia="ru-RU"/>
              </w:rPr>
              <w:t>4</w:t>
            </w:r>
            <w:r w:rsidR="00C72515">
              <w:rPr>
                <w:rFonts w:ascii="Times New Roman" w:eastAsia="Times New Roman" w:hAnsi="Times New Roman" w:cs="Times New Roman"/>
                <w:sz w:val="28"/>
                <w:szCs w:val="28"/>
                <w:lang w:eastAsia="ru-RU"/>
              </w:rPr>
              <w:t>9</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C7251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3072" w:rsidRPr="007636F3"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A03072" w:rsidRDefault="00A03072" w:rsidP="00A03072">
      <w:pPr>
        <w:jc w:val="both"/>
        <w:rPr>
          <w:rFonts w:ascii="Times New Roman" w:eastAsia="Times New Roman" w:hAnsi="Times New Roman" w:cs="Times New Roman"/>
          <w:b/>
          <w:color w:val="000000"/>
          <w:sz w:val="28"/>
          <w:szCs w:val="28"/>
          <w:lang w:eastAsia="ru-RU"/>
        </w:rPr>
      </w:pPr>
    </w:p>
    <w:p w:rsidR="00A03072" w:rsidRDefault="00A03072" w:rsidP="00FB0474">
      <w:pPr>
        <w:pStyle w:val="a3"/>
        <w:numPr>
          <w:ilvl w:val="0"/>
          <w:numId w:val="43"/>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A03072" w:rsidRPr="00276A2C" w:rsidRDefault="00A03072" w:rsidP="00FB0474">
      <w:pPr>
        <w:pStyle w:val="a3"/>
        <w:numPr>
          <w:ilvl w:val="0"/>
          <w:numId w:val="32"/>
        </w:numPr>
        <w:spacing w:line="360" w:lineRule="auto"/>
        <w:jc w:val="both"/>
        <w:rPr>
          <w:rFonts w:ascii="Times New Roman" w:hAnsi="Times New Roman" w:cs="Times New Roman"/>
          <w:b/>
          <w:sz w:val="28"/>
          <w:szCs w:val="28"/>
        </w:rPr>
      </w:pPr>
      <w:r w:rsidRPr="00276A2C">
        <w:rPr>
          <w:rFonts w:ascii="Times New Roman" w:hAnsi="Times New Roman" w:cs="Times New Roman"/>
          <w:b/>
          <w:sz w:val="28"/>
          <w:szCs w:val="28"/>
        </w:rPr>
        <w:t>Введение. Основы музееведения</w:t>
      </w:r>
    </w:p>
    <w:p w:rsidR="00A03072" w:rsidRPr="00954F67" w:rsidRDefault="00A03072" w:rsidP="007636F3">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lastRenderedPageBreak/>
        <w:t>Теоретическая часть.</w:t>
      </w:r>
      <w:r w:rsidRPr="00954F67">
        <w:rPr>
          <w:rFonts w:ascii="Times New Roman" w:hAnsi="Times New Roman" w:cs="Times New Roman"/>
          <w:sz w:val="28"/>
          <w:szCs w:val="28"/>
        </w:rPr>
        <w:t xml:space="preserve">   Знакомство по литературе, кино-фото материалам с крупными музеями разных профилей; коллекционирование древностей; Эрмитаж; Новые тенденции в музейном деле; Музей на службе человека. Новые возможности музея. Начало коллекционирования древностей. Пётр 1 и его Кунсткамера. Помещичьи собрания памятников искусства в древности в 18 -19 вв. Пропаганда памятников истории и методика музейного дела. Музеи в советское время. Охрана и пропаганда памятников истории и культуры. Ведущие музеи страны в наше время.</w:t>
      </w:r>
    </w:p>
    <w:p w:rsidR="00A03072" w:rsidRPr="00954F67" w:rsidRDefault="00A03072" w:rsidP="007636F3">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Музеи в городе, их функции. Особенности проведения экскурсий в музеях. Правила поведения в музеях. Экскурсии в музеи города и школьные музеи района. Знакомство по литературе, кинофотоматериалам, в ходе экскурсий с крупными музеями разных профилей; беседа с сотрудниками местного музея об истории создания музея, формировании его коллекций; проведение викторины по музеям нашей страны.</w:t>
      </w:r>
    </w:p>
    <w:p w:rsidR="00A03072" w:rsidRPr="00276A2C" w:rsidRDefault="00A03072" w:rsidP="00FB0474">
      <w:pPr>
        <w:pStyle w:val="a3"/>
        <w:numPr>
          <w:ilvl w:val="0"/>
          <w:numId w:val="32"/>
        </w:numPr>
        <w:spacing w:line="360" w:lineRule="auto"/>
        <w:jc w:val="both"/>
        <w:rPr>
          <w:rFonts w:ascii="Times New Roman" w:hAnsi="Times New Roman" w:cs="Times New Roman"/>
          <w:b/>
          <w:sz w:val="28"/>
          <w:szCs w:val="28"/>
        </w:rPr>
      </w:pPr>
      <w:r w:rsidRPr="00276A2C">
        <w:rPr>
          <w:rFonts w:ascii="Times New Roman" w:hAnsi="Times New Roman" w:cs="Times New Roman"/>
          <w:b/>
          <w:sz w:val="28"/>
          <w:szCs w:val="28"/>
        </w:rPr>
        <w:t>Музейная терминология как азбука музейного дела</w:t>
      </w:r>
    </w:p>
    <w:p w:rsidR="00A03072" w:rsidRPr="00954F67" w:rsidRDefault="00A03072" w:rsidP="007636F3">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Прямая связь деятельности музея с развитием и направленностью туристско-краеведческой работы в школе. Особенности в использовании музейных форм работы. Предметность и наглядность. Разнотемность и мобильность экспозиции. Эволюция школьного музея. Чем отличается школьный музей от музея государственного? Виды и формы работы музеев. Крупнейшие музеи России</w:t>
      </w:r>
      <w:r>
        <w:rPr>
          <w:rFonts w:ascii="Times New Roman" w:hAnsi="Times New Roman" w:cs="Times New Roman"/>
          <w:sz w:val="28"/>
          <w:szCs w:val="28"/>
        </w:rPr>
        <w:t>.</w:t>
      </w:r>
    </w:p>
    <w:p w:rsidR="00A03072" w:rsidRPr="00954F67" w:rsidRDefault="00A03072" w:rsidP="007636F3">
      <w:pPr>
        <w:spacing w:after="0" w:line="360" w:lineRule="auto"/>
        <w:ind w:firstLine="709"/>
        <w:jc w:val="both"/>
        <w:rPr>
          <w:rFonts w:ascii="Times New Roman" w:hAnsi="Times New Roman" w:cs="Times New Roman"/>
          <w:sz w:val="28"/>
          <w:szCs w:val="28"/>
        </w:rPr>
      </w:pPr>
      <w:r w:rsidRPr="00954F67">
        <w:rPr>
          <w:rFonts w:ascii="Times New Roman" w:hAnsi="Times New Roman" w:cs="Times New Roman"/>
          <w:sz w:val="28"/>
          <w:szCs w:val="28"/>
        </w:rPr>
        <w:t>Современное понимание термина «</w:t>
      </w:r>
      <w:r>
        <w:rPr>
          <w:rFonts w:ascii="Times New Roman" w:hAnsi="Times New Roman" w:cs="Times New Roman"/>
          <w:sz w:val="28"/>
          <w:szCs w:val="28"/>
        </w:rPr>
        <w:t>музееведение» как научной дисци</w:t>
      </w:r>
      <w:r w:rsidRPr="00954F67">
        <w:rPr>
          <w:rFonts w:ascii="Times New Roman" w:hAnsi="Times New Roman" w:cs="Times New Roman"/>
          <w:sz w:val="28"/>
          <w:szCs w:val="28"/>
        </w:rPr>
        <w:t xml:space="preserve">плины. </w:t>
      </w:r>
      <w:r>
        <w:rPr>
          <w:rFonts w:ascii="Times New Roman" w:hAnsi="Times New Roman" w:cs="Times New Roman"/>
          <w:sz w:val="28"/>
          <w:szCs w:val="28"/>
        </w:rPr>
        <w:t>Основы организации му</w:t>
      </w:r>
      <w:r w:rsidRPr="00954F67">
        <w:rPr>
          <w:rFonts w:ascii="Times New Roman" w:hAnsi="Times New Roman" w:cs="Times New Roman"/>
          <w:sz w:val="28"/>
          <w:szCs w:val="28"/>
        </w:rPr>
        <w:t>зейного дела. Ключевые понятия музе</w:t>
      </w:r>
      <w:r>
        <w:rPr>
          <w:rFonts w:ascii="Times New Roman" w:hAnsi="Times New Roman" w:cs="Times New Roman"/>
          <w:sz w:val="28"/>
          <w:szCs w:val="28"/>
        </w:rPr>
        <w:t>еведения. Типология музеев. Ори</w:t>
      </w:r>
      <w:r w:rsidRPr="00954F67">
        <w:rPr>
          <w:rFonts w:ascii="Times New Roman" w:hAnsi="Times New Roman" w:cs="Times New Roman"/>
          <w:sz w:val="28"/>
          <w:szCs w:val="28"/>
        </w:rPr>
        <w:t>ентация в музее. Определение ценно</w:t>
      </w:r>
      <w:r>
        <w:rPr>
          <w:rFonts w:ascii="Times New Roman" w:hAnsi="Times New Roman" w:cs="Times New Roman"/>
          <w:sz w:val="28"/>
          <w:szCs w:val="28"/>
        </w:rPr>
        <w:t>сти экспоната - предмета матери</w:t>
      </w:r>
      <w:r w:rsidRPr="00954F67">
        <w:rPr>
          <w:rFonts w:ascii="Times New Roman" w:hAnsi="Times New Roman" w:cs="Times New Roman"/>
          <w:sz w:val="28"/>
          <w:szCs w:val="28"/>
        </w:rPr>
        <w:t>альной культуры, документа, фотографии.</w:t>
      </w:r>
    </w:p>
    <w:p w:rsidR="00A03072" w:rsidRPr="00954F67" w:rsidRDefault="00A03072" w:rsidP="007636F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Крупнейшие музеи России</w:t>
      </w:r>
      <w:r w:rsidRPr="00954F67">
        <w:rPr>
          <w:rFonts w:ascii="Times New Roman" w:hAnsi="Times New Roman" w:cs="Times New Roman"/>
          <w:sz w:val="28"/>
          <w:szCs w:val="28"/>
        </w:rPr>
        <w:t xml:space="preserve">. Музеи на общественных началах. Взаимодействие государственных и общественных музеев. Понимание </w:t>
      </w:r>
      <w:r>
        <w:rPr>
          <w:rFonts w:ascii="Times New Roman" w:hAnsi="Times New Roman" w:cs="Times New Roman"/>
          <w:sz w:val="28"/>
          <w:szCs w:val="28"/>
        </w:rPr>
        <w:t>термина «школьный музей». Профи</w:t>
      </w:r>
      <w:r w:rsidRPr="00954F67">
        <w:rPr>
          <w:rFonts w:ascii="Times New Roman" w:hAnsi="Times New Roman" w:cs="Times New Roman"/>
          <w:sz w:val="28"/>
          <w:szCs w:val="28"/>
        </w:rPr>
        <w:t>ли школьных музеев. Сущность и сп</w:t>
      </w:r>
      <w:r>
        <w:rPr>
          <w:rFonts w:ascii="Times New Roman" w:hAnsi="Times New Roman" w:cs="Times New Roman"/>
          <w:sz w:val="28"/>
          <w:szCs w:val="28"/>
        </w:rPr>
        <w:t>ецифические особенности школьно</w:t>
      </w:r>
      <w:r w:rsidRPr="00954F67">
        <w:rPr>
          <w:rFonts w:ascii="Times New Roman" w:hAnsi="Times New Roman" w:cs="Times New Roman"/>
          <w:sz w:val="28"/>
          <w:szCs w:val="28"/>
        </w:rPr>
        <w:t>го музея.</w:t>
      </w:r>
    </w:p>
    <w:p w:rsidR="00A03072" w:rsidRPr="00954F67" w:rsidRDefault="00A03072" w:rsidP="007636F3">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lastRenderedPageBreak/>
        <w:t>Практическая часть.</w:t>
      </w:r>
      <w:r w:rsidRPr="00954F67">
        <w:rPr>
          <w:rFonts w:ascii="Times New Roman" w:hAnsi="Times New Roman" w:cs="Times New Roman"/>
          <w:sz w:val="28"/>
          <w:szCs w:val="28"/>
        </w:rPr>
        <w:t xml:space="preserve">  Паспортизация музея. Организация фондовой работы. Порядок сбора, учета, хранения музейных экспонатов. Определение, классификация и систематизация экспонатов. Составление словаря музейных терминов. Викторины и кроссворды на музейную тематику. Экскурсия в один из школьных музеев района.</w:t>
      </w:r>
    </w:p>
    <w:p w:rsidR="00A03072" w:rsidRPr="00276A2C" w:rsidRDefault="00A03072" w:rsidP="00FB0474">
      <w:pPr>
        <w:pStyle w:val="a3"/>
        <w:numPr>
          <w:ilvl w:val="0"/>
          <w:numId w:val="32"/>
        </w:numPr>
        <w:spacing w:line="360" w:lineRule="auto"/>
        <w:jc w:val="both"/>
        <w:rPr>
          <w:rFonts w:ascii="Times New Roman" w:hAnsi="Times New Roman" w:cs="Times New Roman"/>
          <w:b/>
          <w:sz w:val="28"/>
          <w:szCs w:val="28"/>
        </w:rPr>
      </w:pPr>
      <w:r w:rsidRPr="00276A2C">
        <w:rPr>
          <w:rFonts w:ascii="Times New Roman" w:hAnsi="Times New Roman" w:cs="Times New Roman"/>
          <w:b/>
          <w:sz w:val="28"/>
          <w:szCs w:val="28"/>
        </w:rPr>
        <w:t>Музейные фонды, их комплектование, учет и хранение</w:t>
      </w:r>
    </w:p>
    <w:p w:rsidR="00A03072" w:rsidRPr="00954F67" w:rsidRDefault="00A03072" w:rsidP="007636F3">
      <w:pPr>
        <w:spacing w:after="0"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954F67">
        <w:rPr>
          <w:rFonts w:ascii="Times New Roman" w:hAnsi="Times New Roman" w:cs="Times New Roman"/>
          <w:i/>
          <w:sz w:val="28"/>
          <w:szCs w:val="28"/>
        </w:rPr>
        <w:t xml:space="preserve">  Теоретическая часть.</w:t>
      </w:r>
      <w:r w:rsidRPr="00954F67">
        <w:rPr>
          <w:rFonts w:ascii="Times New Roman" w:hAnsi="Times New Roman" w:cs="Times New Roman"/>
          <w:sz w:val="28"/>
          <w:szCs w:val="28"/>
        </w:rPr>
        <w:t xml:space="preserve">  Понятие о фондах музея. Состав (структура) фондов. Инвентарная книга. Основной фонд и научно-вспомогательный фонд. Обеспечение сохранности предметов в экспозиции и фондах. Требования к помещению. Все ли может сохранить школьный музей? Основные направления фондовой ра</w:t>
      </w:r>
      <w:r>
        <w:rPr>
          <w:rFonts w:ascii="Times New Roman" w:hAnsi="Times New Roman" w:cs="Times New Roman"/>
          <w:sz w:val="28"/>
          <w:szCs w:val="28"/>
        </w:rPr>
        <w:t>боты: комплектование, учет, хра</w:t>
      </w:r>
      <w:r w:rsidRPr="00954F67">
        <w:rPr>
          <w:rFonts w:ascii="Times New Roman" w:hAnsi="Times New Roman" w:cs="Times New Roman"/>
          <w:sz w:val="28"/>
          <w:szCs w:val="28"/>
        </w:rPr>
        <w:t>нение, изучение фондов, проведение консультаций. Комплектование музейных ф</w:t>
      </w:r>
      <w:r>
        <w:rPr>
          <w:rFonts w:ascii="Times New Roman" w:hAnsi="Times New Roman" w:cs="Times New Roman"/>
          <w:sz w:val="28"/>
          <w:szCs w:val="28"/>
        </w:rPr>
        <w:t xml:space="preserve">ондов. </w:t>
      </w:r>
      <w:r w:rsidRPr="00954F67">
        <w:rPr>
          <w:rFonts w:ascii="Times New Roman" w:hAnsi="Times New Roman" w:cs="Times New Roman"/>
          <w:sz w:val="28"/>
          <w:szCs w:val="28"/>
        </w:rPr>
        <w:t>Архивная книга - её содержание, строение, правила занесения экспонатов. Фонд временного хранения.</w:t>
      </w:r>
    </w:p>
    <w:p w:rsidR="00A03072" w:rsidRPr="00954F67" w:rsidRDefault="00A03072" w:rsidP="007636F3">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Хранение музейных фондов. Режим хранения фондов (температурно-влажностный, световой, биологический; защита от загрязнителей воз-духа, от механических повреждений;</w:t>
      </w:r>
      <w:r>
        <w:rPr>
          <w:rFonts w:ascii="Times New Roman" w:hAnsi="Times New Roman" w:cs="Times New Roman"/>
          <w:sz w:val="28"/>
          <w:szCs w:val="28"/>
        </w:rPr>
        <w:t xml:space="preserve"> защита в экстремальных ситуаци</w:t>
      </w:r>
      <w:r w:rsidRPr="00954F67">
        <w:rPr>
          <w:rFonts w:ascii="Times New Roman" w:hAnsi="Times New Roman" w:cs="Times New Roman"/>
          <w:sz w:val="28"/>
          <w:szCs w:val="28"/>
        </w:rPr>
        <w:t>ях). Определение и описание предмето</w:t>
      </w:r>
      <w:r>
        <w:rPr>
          <w:rFonts w:ascii="Times New Roman" w:hAnsi="Times New Roman" w:cs="Times New Roman"/>
          <w:sz w:val="28"/>
          <w:szCs w:val="28"/>
        </w:rPr>
        <w:t>в. Организация хранения экспона</w:t>
      </w:r>
      <w:r w:rsidRPr="00954F67">
        <w:rPr>
          <w:rFonts w:ascii="Times New Roman" w:hAnsi="Times New Roman" w:cs="Times New Roman"/>
          <w:sz w:val="28"/>
          <w:szCs w:val="28"/>
        </w:rPr>
        <w:t>тов. Вспомогательные картотеки. Терминология экспоната. Знаковое значение предметов обихода.</w:t>
      </w:r>
    </w:p>
    <w:p w:rsidR="00A03072" w:rsidRPr="00954F67" w:rsidRDefault="00A03072" w:rsidP="007636F3">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Книга поступлений – основной документ учета музейных предметов. Проведение инвентаризации. Первичная нау</w:t>
      </w:r>
      <w:r>
        <w:rPr>
          <w:rFonts w:ascii="Times New Roman" w:hAnsi="Times New Roman" w:cs="Times New Roman"/>
          <w:sz w:val="28"/>
          <w:szCs w:val="28"/>
        </w:rPr>
        <w:t>чная обработка собранной коллек</w:t>
      </w:r>
      <w:r w:rsidRPr="00954F67">
        <w:rPr>
          <w:rFonts w:ascii="Times New Roman" w:hAnsi="Times New Roman" w:cs="Times New Roman"/>
          <w:sz w:val="28"/>
          <w:szCs w:val="28"/>
        </w:rPr>
        <w:t xml:space="preserve">ции. Ведение книг учета. Пополнение картотеки музейного фонда. </w:t>
      </w:r>
    </w:p>
    <w:p w:rsidR="00A03072" w:rsidRPr="00276A2C" w:rsidRDefault="00A03072" w:rsidP="00FB0474">
      <w:pPr>
        <w:pStyle w:val="a3"/>
        <w:numPr>
          <w:ilvl w:val="0"/>
          <w:numId w:val="32"/>
        </w:numPr>
        <w:spacing w:line="360" w:lineRule="auto"/>
        <w:jc w:val="both"/>
        <w:rPr>
          <w:rFonts w:ascii="Times New Roman" w:hAnsi="Times New Roman" w:cs="Times New Roman"/>
          <w:b/>
          <w:sz w:val="28"/>
          <w:szCs w:val="28"/>
        </w:rPr>
      </w:pPr>
      <w:r w:rsidRPr="00276A2C">
        <w:rPr>
          <w:rFonts w:ascii="Times New Roman" w:eastAsia="Times New Roman" w:hAnsi="Times New Roman" w:cs="Times New Roman"/>
          <w:b/>
          <w:sz w:val="28"/>
          <w:szCs w:val="28"/>
          <w:lang w:eastAsia="ru-RU"/>
        </w:rPr>
        <w:t>Работа актива музея</w:t>
      </w:r>
    </w:p>
    <w:p w:rsidR="00A03072" w:rsidRPr="00954F67" w:rsidRDefault="00A03072" w:rsidP="007636F3">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Совет и актив школьного музея. Распределение обязанностей в совете музея. Планирование работы. Творческий союз взрослых и детей – залог успеха. </w:t>
      </w:r>
    </w:p>
    <w:p w:rsidR="00A03072" w:rsidRPr="00954F67" w:rsidRDefault="00A03072" w:rsidP="007636F3">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lastRenderedPageBreak/>
        <w:tab/>
      </w: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Обучение актива основам музееведения. Участие детей в конкурсах различного уровня. Организация мероприятий на базе школьного музея. Помощь в поиске материалов к мероприятиям, подготовка мультимедийных презентаций. Совместное совершенствование содержания музейной комнаты и музейной работы. Участие в издательской деятельности.</w:t>
      </w:r>
    </w:p>
    <w:p w:rsidR="00A03072" w:rsidRPr="00BD5CFA" w:rsidRDefault="00A03072" w:rsidP="00FB0474">
      <w:pPr>
        <w:pStyle w:val="a3"/>
        <w:numPr>
          <w:ilvl w:val="0"/>
          <w:numId w:val="32"/>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Экспозиционная работа</w:t>
      </w:r>
    </w:p>
    <w:p w:rsidR="00A03072" w:rsidRPr="00954F67" w:rsidRDefault="00A03072" w:rsidP="007636F3">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Экспонат – главная структурная единица экспозиции. Идейный замысел и тематическая структура экспозиции. Экспозиция – коллективный труд. Методы построения экспозиции. Пояснительные тексты. Постоянная экспозиция и временная выставка. Научно вспомогательные материалы: макет, модель, карты, схемы, таблиц</w:t>
      </w:r>
      <w:r>
        <w:rPr>
          <w:rFonts w:ascii="Times New Roman" w:hAnsi="Times New Roman" w:cs="Times New Roman"/>
          <w:sz w:val="28"/>
          <w:szCs w:val="28"/>
        </w:rPr>
        <w:t>ы. Этапы создания музей</w:t>
      </w:r>
      <w:r w:rsidRPr="00954F67">
        <w:rPr>
          <w:rFonts w:ascii="Times New Roman" w:hAnsi="Times New Roman" w:cs="Times New Roman"/>
          <w:sz w:val="28"/>
          <w:szCs w:val="28"/>
        </w:rPr>
        <w:t>ной экспозиции. Активные способы</w:t>
      </w:r>
      <w:r>
        <w:rPr>
          <w:rFonts w:ascii="Times New Roman" w:hAnsi="Times New Roman" w:cs="Times New Roman"/>
          <w:sz w:val="28"/>
          <w:szCs w:val="28"/>
        </w:rPr>
        <w:t xml:space="preserve"> проведения экскурсии. </w:t>
      </w:r>
    </w:p>
    <w:p w:rsidR="00A03072" w:rsidRPr="00954F67" w:rsidRDefault="00A03072" w:rsidP="007636F3">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Изучение и отбор материалов, художественное оформлен</w:t>
      </w:r>
      <w:r>
        <w:rPr>
          <w:rFonts w:ascii="Times New Roman" w:hAnsi="Times New Roman" w:cs="Times New Roman"/>
          <w:sz w:val="28"/>
          <w:szCs w:val="28"/>
        </w:rPr>
        <w:t>ие</w:t>
      </w:r>
      <w:r w:rsidRPr="00954F67">
        <w:rPr>
          <w:rFonts w:ascii="Times New Roman" w:hAnsi="Times New Roman" w:cs="Times New Roman"/>
          <w:sz w:val="28"/>
          <w:szCs w:val="28"/>
        </w:rPr>
        <w:t>. Возможности организации экспозиции. Текст экспозиции, этикетаж. Работа над имиджем «экскурсовод»: костюм. Сравнительный анализ инструкций по хранению музейных предметов и технике безопасности. Составить экскурсию по экспозиции музея с элементами театрализованного представления. Составить экскурсию по экспози</w:t>
      </w:r>
      <w:r>
        <w:rPr>
          <w:rFonts w:ascii="Times New Roman" w:hAnsi="Times New Roman" w:cs="Times New Roman"/>
          <w:sz w:val="28"/>
          <w:szCs w:val="28"/>
        </w:rPr>
        <w:t>ции музея</w:t>
      </w:r>
      <w:r w:rsidRPr="00954F67">
        <w:rPr>
          <w:rFonts w:ascii="Times New Roman" w:hAnsi="Times New Roman" w:cs="Times New Roman"/>
          <w:sz w:val="28"/>
          <w:szCs w:val="28"/>
        </w:rPr>
        <w:t>.</w:t>
      </w:r>
    </w:p>
    <w:p w:rsidR="00A03072" w:rsidRPr="00BD5CFA" w:rsidRDefault="00A03072" w:rsidP="00FB0474">
      <w:pPr>
        <w:pStyle w:val="a3"/>
        <w:numPr>
          <w:ilvl w:val="0"/>
          <w:numId w:val="32"/>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Культурно-массовая работа школьного музея</w:t>
      </w:r>
    </w:p>
    <w:p w:rsidR="00A03072" w:rsidRPr="00954F67" w:rsidRDefault="00A03072" w:rsidP="007636F3">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 xml:space="preserve"> Теоретическая часть.</w:t>
      </w:r>
      <w:r w:rsidRPr="00954F67">
        <w:rPr>
          <w:rFonts w:ascii="Times New Roman" w:hAnsi="Times New Roman" w:cs="Times New Roman"/>
          <w:sz w:val="28"/>
          <w:szCs w:val="28"/>
        </w:rPr>
        <w:t xml:space="preserve">    Аудитория школьного музея: учащиеся, жители деревни, гости. Работа с организованными группами и случайными посетителями. Основные принципы экскурсионной методики: целенапра</w:t>
      </w:r>
      <w:r>
        <w:rPr>
          <w:rFonts w:ascii="Times New Roman" w:hAnsi="Times New Roman" w:cs="Times New Roman"/>
          <w:sz w:val="28"/>
          <w:szCs w:val="28"/>
        </w:rPr>
        <w:t>вленность, тематичность, логиче</w:t>
      </w:r>
      <w:r w:rsidRPr="00954F67">
        <w:rPr>
          <w:rFonts w:ascii="Times New Roman" w:hAnsi="Times New Roman" w:cs="Times New Roman"/>
          <w:sz w:val="28"/>
          <w:szCs w:val="28"/>
        </w:rPr>
        <w:t xml:space="preserve">ская и хронологическая последовательность, доступность, наглядность и конкретность. </w:t>
      </w:r>
    </w:p>
    <w:p w:rsidR="00A03072" w:rsidRDefault="00A03072" w:rsidP="007636F3">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 xml:space="preserve"> Практическая часть.</w:t>
      </w:r>
      <w:r>
        <w:rPr>
          <w:rFonts w:ascii="Times New Roman" w:hAnsi="Times New Roman" w:cs="Times New Roman"/>
          <w:i/>
          <w:sz w:val="28"/>
          <w:szCs w:val="28"/>
        </w:rPr>
        <w:t xml:space="preserve"> </w:t>
      </w:r>
      <w:r w:rsidRPr="00954F67">
        <w:rPr>
          <w:rFonts w:ascii="Times New Roman" w:hAnsi="Times New Roman" w:cs="Times New Roman"/>
          <w:sz w:val="28"/>
          <w:szCs w:val="28"/>
        </w:rPr>
        <w:t>Формы массовой работы музея: экскурсия, беседа, урок в музее, консультация, встреча, праздник. Исследовательская работа по сбору</w:t>
      </w:r>
      <w:r>
        <w:rPr>
          <w:rFonts w:ascii="Times New Roman" w:hAnsi="Times New Roman" w:cs="Times New Roman"/>
          <w:sz w:val="28"/>
          <w:szCs w:val="28"/>
        </w:rPr>
        <w:t xml:space="preserve"> материала для «Портфеля экскур</w:t>
      </w:r>
      <w:r w:rsidRPr="00954F67">
        <w:rPr>
          <w:rFonts w:ascii="Times New Roman" w:hAnsi="Times New Roman" w:cs="Times New Roman"/>
          <w:sz w:val="28"/>
          <w:szCs w:val="28"/>
        </w:rPr>
        <w:t xml:space="preserve">совода». Проведение в музее занятий </w:t>
      </w:r>
      <w:r w:rsidRPr="00954F67">
        <w:rPr>
          <w:rFonts w:ascii="Times New Roman" w:hAnsi="Times New Roman" w:cs="Times New Roman"/>
          <w:sz w:val="28"/>
          <w:szCs w:val="28"/>
        </w:rPr>
        <w:lastRenderedPageBreak/>
        <w:t xml:space="preserve">ДО «Крестьяноведение». Сотрудничество с другими детскими объединениями школы. </w:t>
      </w:r>
    </w:p>
    <w:p w:rsidR="00A03072" w:rsidRPr="001006E3" w:rsidRDefault="00A03072" w:rsidP="00FB0474">
      <w:pPr>
        <w:pStyle w:val="a3"/>
        <w:numPr>
          <w:ilvl w:val="0"/>
          <w:numId w:val="32"/>
        </w:numPr>
        <w:spacing w:line="360" w:lineRule="auto"/>
        <w:jc w:val="both"/>
        <w:rPr>
          <w:rFonts w:ascii="Times New Roman" w:hAnsi="Times New Roman" w:cs="Times New Roman"/>
          <w:b/>
          <w:sz w:val="28"/>
          <w:szCs w:val="28"/>
        </w:rPr>
      </w:pPr>
      <w:r w:rsidRPr="001006E3">
        <w:rPr>
          <w:rFonts w:ascii="Times New Roman" w:hAnsi="Times New Roman" w:cs="Times New Roman"/>
          <w:b/>
          <w:sz w:val="28"/>
          <w:szCs w:val="28"/>
        </w:rPr>
        <w:t>Подготовка музейной экскурсии</w:t>
      </w:r>
    </w:p>
    <w:p w:rsidR="00A03072" w:rsidRPr="00954F67" w:rsidRDefault="00A03072" w:rsidP="007636F3">
      <w:pPr>
        <w:spacing w:after="0"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Экскурсия - одна из форм работы. Целенаправленность, тематичность, научность, хронологическая последовательность, доступность, наглядность и конкретность. Учет образовательных и возрастных особенностей экскурсоводов.</w:t>
      </w:r>
    </w:p>
    <w:p w:rsidR="00A03072" w:rsidRPr="00954F67" w:rsidRDefault="00A03072" w:rsidP="007636F3">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Тема и цель экскурсии.    Запись полученных сведений.</w:t>
      </w:r>
    </w:p>
    <w:p w:rsidR="00A03072" w:rsidRPr="00954F67" w:rsidRDefault="00A03072" w:rsidP="007636F3">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Содержание экскурсии. Вступительная беседа, план и порядок проведения. Основная часть. Методы и приемы.  Обязательное сочетание показа с рассказом, прием сравнения. Требования к языку экскурсовода. Цитирование, использование приемов демонстрации.</w:t>
      </w:r>
    </w:p>
    <w:p w:rsidR="00A03072" w:rsidRDefault="00A03072" w:rsidP="007636F3">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 xml:space="preserve">Дальнейшее совершенствование. Учет замечаний и предложений. </w:t>
      </w:r>
      <w:r>
        <w:rPr>
          <w:rFonts w:ascii="Times New Roman" w:hAnsi="Times New Roman" w:cs="Times New Roman"/>
          <w:sz w:val="28"/>
          <w:szCs w:val="28"/>
        </w:rPr>
        <w:t xml:space="preserve">   </w:t>
      </w:r>
    </w:p>
    <w:p w:rsidR="00A03072" w:rsidRPr="00BD5CFA" w:rsidRDefault="00A03072" w:rsidP="007636F3">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Подготовка и проведение экскурсий. Составление «древа» психологических качеств личности экскурсовода. Исследование психологических процессов  (ощущение, восприятие, представление, внимание, память, мышление, речь), психологических свойств (интересы, склонности, способности, характер, темперамент), психологических состояний (настроение, эмоции, воля).</w:t>
      </w:r>
    </w:p>
    <w:p w:rsidR="00A03072" w:rsidRPr="00BD5CFA" w:rsidRDefault="00A03072" w:rsidP="00FB0474">
      <w:pPr>
        <w:pStyle w:val="a3"/>
        <w:numPr>
          <w:ilvl w:val="0"/>
          <w:numId w:val="32"/>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Предъявление результатов</w:t>
      </w:r>
    </w:p>
    <w:p w:rsidR="00A03072" w:rsidRDefault="00A03072" w:rsidP="007636F3">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Pr>
          <w:rFonts w:ascii="Times New Roman" w:hAnsi="Times New Roman" w:cs="Times New Roman"/>
          <w:i/>
          <w:sz w:val="28"/>
          <w:szCs w:val="28"/>
        </w:rPr>
        <w:t xml:space="preserve"> </w:t>
      </w:r>
      <w:r w:rsidRPr="00BD5CFA">
        <w:rPr>
          <w:rFonts w:ascii="Times New Roman" w:hAnsi="Times New Roman" w:cs="Times New Roman"/>
          <w:sz w:val="28"/>
          <w:szCs w:val="28"/>
        </w:rPr>
        <w:t>Предъявление результатов работа музея на научно-практической, краеведческой конференциях. Участие в муниципальных, областных и всероссийских конкурсах.</w:t>
      </w:r>
    </w:p>
    <w:p w:rsidR="00A03072" w:rsidRDefault="00A03072">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5495" w:type="dxa"/>
        <w:tblLook w:val="04A0" w:firstRow="1" w:lastRow="0" w:firstColumn="1" w:lastColumn="0" w:noHBand="0" w:noVBand="1"/>
      </w:tblPr>
      <w:tblGrid>
        <w:gridCol w:w="4075"/>
      </w:tblGrid>
      <w:tr w:rsidR="00A03072" w:rsidRPr="007472A8" w:rsidTr="00CA7B28">
        <w:tc>
          <w:tcPr>
            <w:tcW w:w="4075" w:type="dxa"/>
            <w:hideMark/>
          </w:tcPr>
          <w:p w:rsidR="00A03072" w:rsidRPr="007472A8" w:rsidRDefault="00A03072" w:rsidP="00CA7B28">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A03072" w:rsidRPr="007472A8" w:rsidRDefault="00A03072" w:rsidP="00A03072">
      <w:pPr>
        <w:tabs>
          <w:tab w:val="left" w:pos="851"/>
        </w:tabs>
        <w:spacing w:after="0"/>
        <w:ind w:firstLine="709"/>
        <w:jc w:val="both"/>
        <w:rPr>
          <w:rFonts w:ascii="Times New Roman" w:eastAsia="MS Mincho" w:hAnsi="Times New Roman" w:cs="Times New Roman"/>
          <w:color w:val="00B050"/>
          <w:sz w:val="28"/>
          <w:szCs w:val="28"/>
          <w:lang w:eastAsia="ja-JP"/>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both"/>
        <w:rPr>
          <w:rFonts w:ascii="Times New Roman" w:eastAsia="Times New Roman" w:hAnsi="Times New Roman" w:cs="Times New Roman"/>
          <w:color w:val="00B050"/>
          <w:sz w:val="28"/>
          <w:szCs w:val="28"/>
          <w:lang w:eastAsia="ru-RU"/>
        </w:rPr>
      </w:pPr>
    </w:p>
    <w:p w:rsidR="00A03072" w:rsidRPr="007472A8" w:rsidRDefault="00A03072" w:rsidP="00A03072">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A03072" w:rsidRPr="007472A8" w:rsidRDefault="00A03072" w:rsidP="00A03072">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A03072" w:rsidRPr="007472A8" w:rsidRDefault="00A03072" w:rsidP="00A03072">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A03072" w:rsidRPr="007472A8" w:rsidRDefault="00A03072" w:rsidP="00A03072">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Юные исследователи» </w:t>
      </w:r>
    </w:p>
    <w:p w:rsidR="00A03072" w:rsidRDefault="00A03072" w:rsidP="00A03072">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Сапожникова С.Н.,</w:t>
      </w:r>
    </w:p>
    <w:p w:rsidR="00A03072" w:rsidRPr="00F87B6A" w:rsidRDefault="0046550B" w:rsidP="00FB0474">
      <w:pPr>
        <w:pStyle w:val="a3"/>
        <w:numPr>
          <w:ilvl w:val="0"/>
          <w:numId w:val="44"/>
        </w:numPr>
        <w:tabs>
          <w:tab w:val="left" w:pos="851"/>
        </w:tab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03072" w:rsidRPr="00F87B6A">
        <w:rPr>
          <w:rFonts w:ascii="Times New Roman" w:eastAsia="Times New Roman" w:hAnsi="Times New Roman" w:cs="Times New Roman"/>
          <w:color w:val="000000"/>
          <w:sz w:val="28"/>
          <w:szCs w:val="28"/>
          <w:lang w:eastAsia="ru-RU"/>
        </w:rPr>
        <w:t>год обучения)</w:t>
      </w:r>
    </w:p>
    <w:p w:rsidR="00A03072" w:rsidRDefault="00A03072" w:rsidP="00A03072">
      <w:pPr>
        <w:jc w:val="both"/>
        <w:rPr>
          <w:rFonts w:ascii="Times New Roman" w:hAnsi="Times New Roman" w:cs="Times New Roman"/>
          <w:sz w:val="28"/>
          <w:szCs w:val="28"/>
        </w:rPr>
      </w:pPr>
    </w:p>
    <w:p w:rsidR="00A03072" w:rsidRDefault="00A03072" w:rsidP="00A03072">
      <w:pPr>
        <w:rPr>
          <w:rFonts w:ascii="Times New Roman" w:hAnsi="Times New Roman" w:cs="Times New Roman"/>
          <w:sz w:val="28"/>
          <w:szCs w:val="28"/>
        </w:rPr>
      </w:pPr>
      <w:r>
        <w:rPr>
          <w:rFonts w:ascii="Times New Roman" w:hAnsi="Times New Roman" w:cs="Times New Roman"/>
          <w:sz w:val="28"/>
          <w:szCs w:val="28"/>
        </w:rPr>
        <w:br w:type="page"/>
      </w:r>
    </w:p>
    <w:p w:rsidR="00A03072" w:rsidRPr="00AC715C" w:rsidRDefault="00A03072" w:rsidP="00A03072">
      <w:pPr>
        <w:spacing w:after="0"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lastRenderedPageBreak/>
        <w:t xml:space="preserve">Программа разработана для детей </w:t>
      </w:r>
      <w:r w:rsidR="0046550B">
        <w:rPr>
          <w:rFonts w:ascii="Times New Roman" w:eastAsia="Times New Roman" w:hAnsi="Times New Roman" w:cs="Times New Roman"/>
          <w:sz w:val="28"/>
          <w:szCs w:val="28"/>
          <w:lang w:eastAsia="ru-RU"/>
        </w:rPr>
        <w:t>старшего</w:t>
      </w:r>
      <w:r w:rsidRPr="00AC715C">
        <w:rPr>
          <w:rFonts w:ascii="Times New Roman" w:eastAsia="Times New Roman" w:hAnsi="Times New Roman" w:cs="Times New Roman"/>
          <w:sz w:val="28"/>
          <w:szCs w:val="28"/>
          <w:lang w:eastAsia="ru-RU"/>
        </w:rPr>
        <w:t xml:space="preserve"> школьного возраста с учетом особенностей их развития.  </w:t>
      </w:r>
    </w:p>
    <w:p w:rsidR="00A03072" w:rsidRPr="00AC715C" w:rsidRDefault="00A03072" w:rsidP="00A03072">
      <w:pPr>
        <w:spacing w:after="0"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t xml:space="preserve">Курс рассчитан на </w:t>
      </w:r>
      <w:r w:rsidR="00DE7FCD">
        <w:rPr>
          <w:rFonts w:ascii="Times New Roman" w:eastAsia="Times New Roman" w:hAnsi="Times New Roman" w:cs="Times New Roman"/>
          <w:sz w:val="28"/>
          <w:szCs w:val="28"/>
          <w:lang w:eastAsia="ru-RU"/>
        </w:rPr>
        <w:t>76</w:t>
      </w:r>
      <w:r w:rsidRPr="00AC715C">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ов</w:t>
      </w:r>
      <w:r w:rsidRPr="00AC715C">
        <w:rPr>
          <w:rFonts w:ascii="Times New Roman" w:eastAsia="Times New Roman" w:hAnsi="Times New Roman" w:cs="Times New Roman"/>
          <w:sz w:val="28"/>
          <w:szCs w:val="28"/>
          <w:lang w:eastAsia="ru-RU"/>
        </w:rPr>
        <w:t xml:space="preserve"> (в том числе, теоретические занятия – </w:t>
      </w:r>
      <w:r w:rsidR="00DE7FCD">
        <w:rPr>
          <w:rFonts w:ascii="Times New Roman" w:eastAsia="Times New Roman" w:hAnsi="Times New Roman" w:cs="Times New Roman"/>
          <w:sz w:val="28"/>
          <w:szCs w:val="28"/>
          <w:lang w:eastAsia="ru-RU"/>
        </w:rPr>
        <w:t>20</w:t>
      </w:r>
      <w:r w:rsidRPr="00AC715C">
        <w:rPr>
          <w:rFonts w:ascii="Times New Roman" w:eastAsia="Times New Roman" w:hAnsi="Times New Roman" w:cs="Times New Roman"/>
          <w:sz w:val="28"/>
          <w:szCs w:val="28"/>
          <w:lang w:eastAsia="ru-RU"/>
        </w:rPr>
        <w:t xml:space="preserve">, практические занятия – </w:t>
      </w:r>
      <w:r w:rsidR="00DE7FCD">
        <w:rPr>
          <w:rFonts w:ascii="Times New Roman" w:eastAsia="Times New Roman" w:hAnsi="Times New Roman" w:cs="Times New Roman"/>
          <w:sz w:val="28"/>
          <w:szCs w:val="28"/>
          <w:lang w:eastAsia="ru-RU"/>
        </w:rPr>
        <w:t>56</w:t>
      </w:r>
      <w:r w:rsidRPr="00AC715C">
        <w:rPr>
          <w:rFonts w:ascii="Times New Roman" w:eastAsia="Times New Roman" w:hAnsi="Times New Roman" w:cs="Times New Roman"/>
          <w:sz w:val="28"/>
          <w:szCs w:val="28"/>
          <w:lang w:eastAsia="ru-RU"/>
        </w:rPr>
        <w:t>).</w:t>
      </w:r>
    </w:p>
    <w:p w:rsidR="00A03072" w:rsidRDefault="00A03072" w:rsidP="00A03072">
      <w:pPr>
        <w:spacing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A03072" w:rsidRDefault="00A03072" w:rsidP="00FB0474">
      <w:pPr>
        <w:pStyle w:val="a3"/>
        <w:numPr>
          <w:ilvl w:val="0"/>
          <w:numId w:val="45"/>
        </w:numPr>
        <w:jc w:val="center"/>
        <w:rPr>
          <w:rFonts w:ascii="Times New Roman" w:hAnsi="Times New Roman" w:cs="Times New Roman"/>
          <w:b/>
          <w:sz w:val="28"/>
          <w:szCs w:val="28"/>
        </w:rPr>
      </w:pPr>
      <w:r>
        <w:rPr>
          <w:rFonts w:ascii="Times New Roman" w:hAnsi="Times New Roman" w:cs="Times New Roman"/>
          <w:b/>
          <w:sz w:val="28"/>
          <w:szCs w:val="28"/>
        </w:rPr>
        <w:t>Учебно-тематическое планирование по курсу</w:t>
      </w:r>
    </w:p>
    <w:p w:rsidR="00A03072" w:rsidRDefault="00A03072" w:rsidP="00A03072">
      <w:pPr>
        <w:jc w:val="center"/>
        <w:rPr>
          <w:rFonts w:ascii="Times New Roman" w:hAnsi="Times New Roman" w:cs="Times New Roman"/>
          <w:b/>
          <w:sz w:val="28"/>
          <w:szCs w:val="28"/>
        </w:rPr>
      </w:pPr>
      <w:r>
        <w:rPr>
          <w:rFonts w:ascii="Times New Roman" w:hAnsi="Times New Roman" w:cs="Times New Roman"/>
          <w:b/>
          <w:sz w:val="28"/>
          <w:szCs w:val="28"/>
        </w:rPr>
        <w:t>«Музей – хранитель наследия веков» 1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431"/>
        <w:gridCol w:w="2268"/>
      </w:tblGrid>
      <w:tr w:rsidR="00A03072" w:rsidRPr="00954F67" w:rsidTr="00DE7FCD">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DE7FCD">
              <w:rPr>
                <w:rFonts w:ascii="Times New Roman" w:eastAsia="Times New Roman" w:hAnsi="Times New Roman" w:cs="Times New Roman"/>
                <w:b/>
                <w:color w:val="000000"/>
                <w:sz w:val="28"/>
                <w:szCs w:val="28"/>
                <w:lang w:eastAsia="ru-RU"/>
              </w:rPr>
              <w:t>№</w:t>
            </w:r>
          </w:p>
          <w:p w:rsidR="00A03072" w:rsidRPr="00DE7FCD"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DE7FCD">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E7FCD">
              <w:rPr>
                <w:rFonts w:ascii="Times New Roman" w:eastAsia="Times New Roman" w:hAnsi="Times New Roman" w:cs="Times New Roman"/>
                <w:b/>
                <w:color w:val="000000"/>
                <w:sz w:val="28"/>
                <w:szCs w:val="28"/>
                <w:lang w:eastAsia="ru-RU"/>
              </w:rPr>
              <w:t>Тема</w:t>
            </w:r>
          </w:p>
        </w:tc>
        <w:tc>
          <w:tcPr>
            <w:tcW w:w="3771" w:type="dxa"/>
            <w:gridSpan w:val="3"/>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E7FCD">
              <w:rPr>
                <w:rFonts w:ascii="Times New Roman" w:eastAsia="Times New Roman" w:hAnsi="Times New Roman" w:cs="Times New Roman"/>
                <w:b/>
                <w:sz w:val="28"/>
                <w:szCs w:val="28"/>
                <w:lang w:eastAsia="ru-RU"/>
              </w:rPr>
              <w:t>Количество часов</w:t>
            </w:r>
          </w:p>
        </w:tc>
        <w:tc>
          <w:tcPr>
            <w:tcW w:w="2268" w:type="dxa"/>
            <w:vMerge w:val="restart"/>
            <w:tcBorders>
              <w:top w:val="single" w:sz="6" w:space="0" w:color="auto"/>
              <w:left w:val="single" w:sz="6" w:space="0" w:color="auto"/>
              <w:right w:val="single" w:sz="6" w:space="0" w:color="auto"/>
            </w:tcBorders>
            <w:shd w:val="clear" w:color="auto" w:fill="FFFFFF"/>
          </w:tcPr>
          <w:p w:rsidR="00A03072" w:rsidRPr="00DE7FCD" w:rsidRDefault="00A03072" w:rsidP="00CA7B28">
            <w:pPr>
              <w:spacing w:after="0" w:line="240" w:lineRule="auto"/>
              <w:jc w:val="center"/>
              <w:rPr>
                <w:rFonts w:ascii="Times New Roman" w:eastAsia="Times New Roman" w:hAnsi="Times New Roman" w:cs="Times New Roman"/>
                <w:b/>
                <w:sz w:val="28"/>
                <w:szCs w:val="28"/>
                <w:lang w:eastAsia="ru-RU"/>
              </w:rPr>
            </w:pPr>
            <w:r w:rsidRPr="00DE7FCD">
              <w:rPr>
                <w:rFonts w:ascii="Times New Roman" w:eastAsia="Times New Roman" w:hAnsi="Times New Roman" w:cs="Times New Roman"/>
                <w:b/>
                <w:sz w:val="28"/>
                <w:szCs w:val="28"/>
                <w:lang w:eastAsia="ru-RU"/>
              </w:rPr>
              <w:t>Формы контроля</w:t>
            </w:r>
          </w:p>
        </w:tc>
      </w:tr>
      <w:tr w:rsidR="00A03072" w:rsidRPr="00954F67" w:rsidTr="00DE7FCD">
        <w:trPr>
          <w:trHeight w:val="336"/>
        </w:trPr>
        <w:tc>
          <w:tcPr>
            <w:tcW w:w="600" w:type="dxa"/>
            <w:vMerge/>
            <w:tcBorders>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E7FCD">
              <w:rPr>
                <w:rFonts w:ascii="Times New Roman" w:eastAsia="Times New Roman" w:hAnsi="Times New Roman" w:cs="Times New Roman"/>
                <w:b/>
                <w:color w:val="000000"/>
                <w:sz w:val="28"/>
                <w:szCs w:val="28"/>
                <w:lang w:eastAsia="ru-RU"/>
              </w:rPr>
              <w:t>Всего</w:t>
            </w:r>
          </w:p>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pacing w:after="0" w:line="240" w:lineRule="auto"/>
              <w:jc w:val="center"/>
              <w:rPr>
                <w:rFonts w:ascii="Times New Roman" w:eastAsia="Times New Roman" w:hAnsi="Times New Roman" w:cs="Times New Roman"/>
                <w:b/>
                <w:sz w:val="28"/>
                <w:szCs w:val="28"/>
                <w:lang w:eastAsia="ru-RU"/>
              </w:rPr>
            </w:pPr>
            <w:r w:rsidRPr="00DE7FCD">
              <w:rPr>
                <w:rFonts w:ascii="Times New Roman" w:eastAsia="Times New Roman" w:hAnsi="Times New Roman" w:cs="Times New Roman"/>
                <w:b/>
                <w:sz w:val="28"/>
                <w:szCs w:val="28"/>
                <w:lang w:eastAsia="ru-RU"/>
              </w:rPr>
              <w:t>теория</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E7FCD">
              <w:rPr>
                <w:rFonts w:ascii="Times New Roman" w:eastAsia="Times New Roman" w:hAnsi="Times New Roman" w:cs="Times New Roman"/>
                <w:b/>
                <w:sz w:val="28"/>
                <w:szCs w:val="28"/>
                <w:lang w:eastAsia="ru-RU"/>
              </w:rPr>
              <w:t>практика</w:t>
            </w:r>
          </w:p>
        </w:tc>
        <w:tc>
          <w:tcPr>
            <w:tcW w:w="2268" w:type="dxa"/>
            <w:vMerge/>
            <w:tcBorders>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A03072" w:rsidRPr="00954F67" w:rsidTr="00DE7FCD">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E7FCD">
              <w:rPr>
                <w:rFonts w:ascii="Times New Roman" w:hAnsi="Times New Roman" w:cs="Times New Roman"/>
                <w:sz w:val="28"/>
                <w:szCs w:val="28"/>
              </w:rPr>
              <w:t>Введение. Основы музееведения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1</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sz w:val="28"/>
                <w:szCs w:val="28"/>
                <w:lang w:eastAsia="ru-RU"/>
              </w:rPr>
              <w:t>Викторина</w:t>
            </w:r>
          </w:p>
        </w:tc>
      </w:tr>
      <w:tr w:rsidR="00A03072" w:rsidRPr="00954F67" w:rsidTr="00DE7FCD">
        <w:trPr>
          <w:trHeight w:val="91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2.</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E7FCD">
              <w:rPr>
                <w:rFonts w:ascii="Times New Roman" w:hAnsi="Times New Roman" w:cs="Times New Roman"/>
                <w:sz w:val="28"/>
                <w:szCs w:val="28"/>
              </w:rPr>
              <w:t>Музейная терминология как азбука музейного дела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10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2</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Контрольные задания</w:t>
            </w:r>
          </w:p>
        </w:tc>
      </w:tr>
      <w:tr w:rsidR="00A03072" w:rsidRPr="00954F67" w:rsidTr="00DE7FCD">
        <w:trPr>
          <w:trHeight w:val="54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3.</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E7FCD">
              <w:rPr>
                <w:rFonts w:ascii="Times New Roman" w:hAnsi="Times New Roman" w:cs="Times New Roman"/>
                <w:sz w:val="28"/>
                <w:szCs w:val="28"/>
              </w:rPr>
              <w:t>Музейные фонды, их комплектование, учет и хранение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16</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6</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 xml:space="preserve">Тест </w:t>
            </w:r>
          </w:p>
        </w:tc>
      </w:tr>
      <w:tr w:rsidR="00A03072" w:rsidRPr="00954F67" w:rsidTr="00DE7FCD">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4.</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sz w:val="28"/>
                <w:szCs w:val="28"/>
                <w:lang w:eastAsia="ru-RU"/>
              </w:rPr>
              <w:t>Работа актива музея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10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2</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Контрольные задания</w:t>
            </w:r>
          </w:p>
        </w:tc>
      </w:tr>
      <w:tr w:rsidR="00A03072" w:rsidRPr="00954F67" w:rsidTr="00DE7FCD">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5.</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E7FCD">
              <w:rPr>
                <w:rFonts w:ascii="Times New Roman" w:eastAsia="Times New Roman" w:hAnsi="Times New Roman" w:cs="Times New Roman"/>
                <w:iCs/>
                <w:color w:val="000000"/>
                <w:sz w:val="28"/>
                <w:szCs w:val="28"/>
                <w:lang w:eastAsia="ru-RU"/>
              </w:rPr>
              <w:t>Экспозиционная работа</w:t>
            </w:r>
          </w:p>
          <w:p w:rsidR="00A03072" w:rsidRPr="00DE7FCD"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10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2</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Практическая работа</w:t>
            </w:r>
          </w:p>
        </w:tc>
      </w:tr>
      <w:tr w:rsidR="00A03072" w:rsidRPr="00954F67" w:rsidTr="00DE7FCD">
        <w:trPr>
          <w:trHeight w:val="882"/>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6.</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Культурно-массовая работа школьного музея</w:t>
            </w:r>
          </w:p>
          <w:p w:rsidR="00A03072" w:rsidRPr="00DE7FCD"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10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2</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 xml:space="preserve">Творческая </w:t>
            </w:r>
          </w:p>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работа</w:t>
            </w:r>
          </w:p>
        </w:tc>
      </w:tr>
      <w:tr w:rsidR="00A03072" w:rsidRPr="00954F67" w:rsidTr="00DE7FCD">
        <w:trPr>
          <w:trHeight w:val="523"/>
        </w:trPr>
        <w:tc>
          <w:tcPr>
            <w:tcW w:w="600" w:type="dxa"/>
            <w:tcBorders>
              <w:top w:val="single" w:sz="6" w:space="0" w:color="auto"/>
              <w:left w:val="single" w:sz="6" w:space="0" w:color="auto"/>
              <w:bottom w:val="nil"/>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7.</w:t>
            </w:r>
          </w:p>
        </w:tc>
        <w:tc>
          <w:tcPr>
            <w:tcW w:w="3000" w:type="dxa"/>
            <w:tcBorders>
              <w:top w:val="single" w:sz="6" w:space="0" w:color="auto"/>
              <w:left w:val="single" w:sz="6" w:space="0" w:color="auto"/>
              <w:bottom w:val="nil"/>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 xml:space="preserve">Подготовка музейной экскурсии </w:t>
            </w:r>
          </w:p>
        </w:tc>
        <w:tc>
          <w:tcPr>
            <w:tcW w:w="1080" w:type="dxa"/>
            <w:tcBorders>
              <w:top w:val="single" w:sz="6" w:space="0" w:color="auto"/>
              <w:left w:val="single" w:sz="6" w:space="0" w:color="auto"/>
              <w:bottom w:val="nil"/>
              <w:right w:val="single" w:sz="6" w:space="0" w:color="auto"/>
            </w:tcBorders>
            <w:shd w:val="clear" w:color="auto" w:fill="FFFFFF"/>
          </w:tcPr>
          <w:p w:rsidR="00A03072"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11</w:t>
            </w:r>
          </w:p>
        </w:tc>
        <w:tc>
          <w:tcPr>
            <w:tcW w:w="1260" w:type="dxa"/>
            <w:tcBorders>
              <w:top w:val="single" w:sz="6" w:space="0" w:color="auto"/>
              <w:left w:val="single" w:sz="6" w:space="0" w:color="auto"/>
              <w:bottom w:val="nil"/>
              <w:right w:val="single" w:sz="6" w:space="0" w:color="auto"/>
            </w:tcBorders>
            <w:shd w:val="clear" w:color="auto" w:fill="FFFFFF"/>
          </w:tcPr>
          <w:p w:rsidR="00A03072"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3</w:t>
            </w:r>
          </w:p>
        </w:tc>
        <w:tc>
          <w:tcPr>
            <w:tcW w:w="1431" w:type="dxa"/>
            <w:tcBorders>
              <w:top w:val="single" w:sz="6" w:space="0" w:color="auto"/>
              <w:left w:val="single" w:sz="6" w:space="0" w:color="auto"/>
              <w:bottom w:val="nil"/>
              <w:right w:val="single" w:sz="6" w:space="0" w:color="auto"/>
            </w:tcBorders>
            <w:shd w:val="clear" w:color="auto" w:fill="FFFFFF"/>
          </w:tcPr>
          <w:p w:rsidR="00A03072"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8</w:t>
            </w:r>
          </w:p>
        </w:tc>
        <w:tc>
          <w:tcPr>
            <w:tcW w:w="2268" w:type="dxa"/>
            <w:tcBorders>
              <w:top w:val="single" w:sz="6" w:space="0" w:color="auto"/>
              <w:left w:val="single" w:sz="6" w:space="0" w:color="auto"/>
              <w:bottom w:val="nil"/>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Практическая работа</w:t>
            </w:r>
          </w:p>
        </w:tc>
      </w:tr>
      <w:tr w:rsidR="00DE7FCD" w:rsidRPr="00954F67" w:rsidTr="00DE7FCD">
        <w:trPr>
          <w:trHeight w:val="523"/>
        </w:trPr>
        <w:tc>
          <w:tcPr>
            <w:tcW w:w="600"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CA7B2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431"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268"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A03072" w:rsidRPr="00954F67" w:rsidTr="00DE7FCD">
        <w:trPr>
          <w:trHeight w:val="264"/>
        </w:trPr>
        <w:tc>
          <w:tcPr>
            <w:tcW w:w="600" w:type="dxa"/>
            <w:tcBorders>
              <w:top w:val="nil"/>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8.</w:t>
            </w:r>
          </w:p>
        </w:tc>
        <w:tc>
          <w:tcPr>
            <w:tcW w:w="3000" w:type="dxa"/>
            <w:tcBorders>
              <w:top w:val="nil"/>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5</w:t>
            </w:r>
          </w:p>
        </w:tc>
        <w:tc>
          <w:tcPr>
            <w:tcW w:w="1260" w:type="dxa"/>
            <w:tcBorders>
              <w:top w:val="nil"/>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2</w:t>
            </w:r>
          </w:p>
        </w:tc>
        <w:tc>
          <w:tcPr>
            <w:tcW w:w="1431" w:type="dxa"/>
            <w:tcBorders>
              <w:top w:val="nil"/>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3</w:t>
            </w:r>
          </w:p>
        </w:tc>
        <w:tc>
          <w:tcPr>
            <w:tcW w:w="2268" w:type="dxa"/>
            <w:tcBorders>
              <w:top w:val="nil"/>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Оценка качества работы</w:t>
            </w:r>
          </w:p>
        </w:tc>
      </w:tr>
      <w:tr w:rsidR="00A03072" w:rsidRPr="00954F67" w:rsidTr="00DE7FCD">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76</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20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DE7FCD"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56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3072" w:rsidRPr="00DE7FCD" w:rsidRDefault="00A03072"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A03072" w:rsidRPr="00A03072" w:rsidRDefault="00A03072" w:rsidP="00A03072">
      <w:pPr>
        <w:jc w:val="both"/>
        <w:rPr>
          <w:rFonts w:ascii="Times New Roman" w:hAnsi="Times New Roman" w:cs="Times New Roman"/>
          <w:sz w:val="28"/>
          <w:szCs w:val="28"/>
        </w:rPr>
      </w:pPr>
    </w:p>
    <w:p w:rsidR="00A03072" w:rsidRDefault="00A03072" w:rsidP="00FB0474">
      <w:pPr>
        <w:pStyle w:val="a3"/>
        <w:numPr>
          <w:ilvl w:val="0"/>
          <w:numId w:val="45"/>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A03072" w:rsidRPr="0063548F" w:rsidRDefault="00A03072" w:rsidP="00FB0474">
      <w:pPr>
        <w:pStyle w:val="a3"/>
        <w:numPr>
          <w:ilvl w:val="0"/>
          <w:numId w:val="46"/>
        </w:numPr>
        <w:spacing w:line="360" w:lineRule="auto"/>
        <w:jc w:val="both"/>
        <w:rPr>
          <w:rFonts w:ascii="Times New Roman" w:hAnsi="Times New Roman" w:cs="Times New Roman"/>
          <w:b/>
          <w:sz w:val="28"/>
          <w:szCs w:val="28"/>
        </w:rPr>
      </w:pPr>
      <w:r w:rsidRPr="0063548F">
        <w:rPr>
          <w:rFonts w:ascii="Times New Roman" w:hAnsi="Times New Roman" w:cs="Times New Roman"/>
          <w:b/>
          <w:sz w:val="28"/>
          <w:szCs w:val="28"/>
        </w:rPr>
        <w:t>Введение. Основы музееведения</w:t>
      </w:r>
      <w:r w:rsidR="0046550B">
        <w:rPr>
          <w:rFonts w:ascii="Times New Roman" w:hAnsi="Times New Roman" w:cs="Times New Roman"/>
          <w:b/>
          <w:sz w:val="28"/>
          <w:szCs w:val="28"/>
        </w:rPr>
        <w:t>.</w:t>
      </w:r>
    </w:p>
    <w:p w:rsidR="00A03072" w:rsidRPr="00954F67" w:rsidRDefault="00A03072" w:rsidP="00DE7FCD">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lastRenderedPageBreak/>
        <w:t>Теоретическая часть.</w:t>
      </w:r>
      <w:r w:rsidRPr="00954F67">
        <w:rPr>
          <w:rFonts w:ascii="Times New Roman" w:hAnsi="Times New Roman" w:cs="Times New Roman"/>
          <w:sz w:val="28"/>
          <w:szCs w:val="28"/>
        </w:rPr>
        <w:t xml:space="preserve">   Знакомство по литературе, кино-фото материалам с крупными музеями разных профилей; коллекционирование древностей; Эрмитаж; Музеи прошлого века; Новые тенденции в музейном деле; Музей на службе человека. Новые возможности музея. Начало коллекционирования древностей. Пётр 1 и его Кунсткамера. Помещичьи собрания памятников искусства в древности в 18 -19 вв. Научные общества и музеи в советское  время. Пропаганда памятников истории и методика музейного дела. Музеи в советское время. Охрана и пропаганда памятников истории и культуры. Ведущие музеи страны в наше время.</w:t>
      </w:r>
    </w:p>
    <w:p w:rsidR="00A03072" w:rsidRPr="00954F67" w:rsidRDefault="00A03072" w:rsidP="00DE7FCD">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Музеи в городе, их функции. Особенности проведения экскурсий в музеях. Правила поведения в музеях. Экскурсии в музеи города и школьные музеи района. Знакомство по литературе, кинофотоматериалам, в ходе экскурсий с крупными музеями разных профилей; беседа с сотрудниками местного музея об истории создания музея, формировании его коллекций; проведение викторины по музеям нашей страны.</w:t>
      </w:r>
    </w:p>
    <w:p w:rsidR="00A03072" w:rsidRPr="0063548F" w:rsidRDefault="00A03072" w:rsidP="00FB0474">
      <w:pPr>
        <w:pStyle w:val="a3"/>
        <w:numPr>
          <w:ilvl w:val="0"/>
          <w:numId w:val="46"/>
        </w:numPr>
        <w:spacing w:line="360" w:lineRule="auto"/>
        <w:jc w:val="both"/>
        <w:rPr>
          <w:rFonts w:ascii="Times New Roman" w:hAnsi="Times New Roman" w:cs="Times New Roman"/>
          <w:b/>
          <w:sz w:val="28"/>
          <w:szCs w:val="28"/>
        </w:rPr>
      </w:pPr>
      <w:r w:rsidRPr="0063548F">
        <w:rPr>
          <w:rFonts w:ascii="Times New Roman" w:hAnsi="Times New Roman" w:cs="Times New Roman"/>
          <w:b/>
          <w:sz w:val="28"/>
          <w:szCs w:val="28"/>
        </w:rPr>
        <w:t>Музейная терминология как азбука музейного дела</w:t>
      </w:r>
      <w:r w:rsidR="0046550B">
        <w:rPr>
          <w:rFonts w:ascii="Times New Roman" w:hAnsi="Times New Roman" w:cs="Times New Roman"/>
          <w:b/>
          <w:sz w:val="28"/>
          <w:szCs w:val="28"/>
        </w:rPr>
        <w:t>.</w:t>
      </w:r>
    </w:p>
    <w:p w:rsidR="00A03072" w:rsidRPr="00954F67" w:rsidRDefault="00A03072" w:rsidP="00DE7FCD">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Соответствие содержания работы музея программным требованиям. Прямая связь деятельности музея с развитием и направленностью туристско-краеведческой работы в школе. Особенности в использовании музейных форм работы. Предметность и наглядность. Разнотемность и мобильность экспозиции. Эволюция школьного музея. Чем отличается школьный музей от музея государственного? Виды и формы работы музеев. Крупнейшие музеи России</w:t>
      </w:r>
      <w:r w:rsidR="0046550B">
        <w:rPr>
          <w:rFonts w:ascii="Times New Roman" w:hAnsi="Times New Roman" w:cs="Times New Roman"/>
          <w:sz w:val="28"/>
          <w:szCs w:val="28"/>
        </w:rPr>
        <w:t>.</w:t>
      </w:r>
    </w:p>
    <w:p w:rsidR="00A03072" w:rsidRPr="00954F67" w:rsidRDefault="00A03072" w:rsidP="00DE7FCD">
      <w:pPr>
        <w:spacing w:after="0" w:line="360" w:lineRule="auto"/>
        <w:ind w:firstLine="709"/>
        <w:jc w:val="both"/>
        <w:rPr>
          <w:rFonts w:ascii="Times New Roman" w:hAnsi="Times New Roman" w:cs="Times New Roman"/>
          <w:sz w:val="28"/>
          <w:szCs w:val="28"/>
        </w:rPr>
      </w:pPr>
      <w:r w:rsidRPr="00954F67">
        <w:rPr>
          <w:rFonts w:ascii="Times New Roman" w:hAnsi="Times New Roman" w:cs="Times New Roman"/>
          <w:sz w:val="28"/>
          <w:szCs w:val="28"/>
        </w:rPr>
        <w:t>Современное понимание термина «</w:t>
      </w:r>
      <w:r>
        <w:rPr>
          <w:rFonts w:ascii="Times New Roman" w:hAnsi="Times New Roman" w:cs="Times New Roman"/>
          <w:sz w:val="28"/>
          <w:szCs w:val="28"/>
        </w:rPr>
        <w:t>музееведение» как научной дисци</w:t>
      </w:r>
      <w:r w:rsidRPr="00954F67">
        <w:rPr>
          <w:rFonts w:ascii="Times New Roman" w:hAnsi="Times New Roman" w:cs="Times New Roman"/>
          <w:sz w:val="28"/>
          <w:szCs w:val="28"/>
        </w:rPr>
        <w:t>плины. Предмет исследования науки</w:t>
      </w:r>
      <w:r>
        <w:rPr>
          <w:rFonts w:ascii="Times New Roman" w:hAnsi="Times New Roman" w:cs="Times New Roman"/>
          <w:sz w:val="28"/>
          <w:szCs w:val="28"/>
        </w:rPr>
        <w:t xml:space="preserve"> о музее. Основы организации му</w:t>
      </w:r>
      <w:r w:rsidRPr="00954F67">
        <w:rPr>
          <w:rFonts w:ascii="Times New Roman" w:hAnsi="Times New Roman" w:cs="Times New Roman"/>
          <w:sz w:val="28"/>
          <w:szCs w:val="28"/>
        </w:rPr>
        <w:t>зейного дела. Ключевые понятия музе</w:t>
      </w:r>
      <w:r>
        <w:rPr>
          <w:rFonts w:ascii="Times New Roman" w:hAnsi="Times New Roman" w:cs="Times New Roman"/>
          <w:sz w:val="28"/>
          <w:szCs w:val="28"/>
        </w:rPr>
        <w:t>еведения. Типология музеев. Ори</w:t>
      </w:r>
      <w:r w:rsidRPr="00954F67">
        <w:rPr>
          <w:rFonts w:ascii="Times New Roman" w:hAnsi="Times New Roman" w:cs="Times New Roman"/>
          <w:sz w:val="28"/>
          <w:szCs w:val="28"/>
        </w:rPr>
        <w:t>ентация в музее. Определение ценно</w:t>
      </w:r>
      <w:r>
        <w:rPr>
          <w:rFonts w:ascii="Times New Roman" w:hAnsi="Times New Roman" w:cs="Times New Roman"/>
          <w:sz w:val="28"/>
          <w:szCs w:val="28"/>
        </w:rPr>
        <w:t>сти экспоната - предмета матери</w:t>
      </w:r>
      <w:r w:rsidRPr="00954F67">
        <w:rPr>
          <w:rFonts w:ascii="Times New Roman" w:hAnsi="Times New Roman" w:cs="Times New Roman"/>
          <w:sz w:val="28"/>
          <w:szCs w:val="28"/>
        </w:rPr>
        <w:t>альной культуры, документа, фотографии.</w:t>
      </w:r>
    </w:p>
    <w:p w:rsidR="00A03072" w:rsidRPr="00954F67" w:rsidRDefault="00A03072" w:rsidP="00DE7FCD">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lastRenderedPageBreak/>
        <w:t>Крупнейшие музеи России. Золо</w:t>
      </w:r>
      <w:r>
        <w:rPr>
          <w:rFonts w:ascii="Times New Roman" w:hAnsi="Times New Roman" w:cs="Times New Roman"/>
          <w:sz w:val="28"/>
          <w:szCs w:val="28"/>
        </w:rPr>
        <w:t>тое кольцо России. Рекламные му</w:t>
      </w:r>
      <w:r w:rsidRPr="00954F67">
        <w:rPr>
          <w:rFonts w:ascii="Times New Roman" w:hAnsi="Times New Roman" w:cs="Times New Roman"/>
          <w:sz w:val="28"/>
          <w:szCs w:val="28"/>
        </w:rPr>
        <w:t xml:space="preserve">зейные проспекты. Музеи на общественных началах. Взаимодействие государственных и общественных музеев. Понимание </w:t>
      </w:r>
      <w:r>
        <w:rPr>
          <w:rFonts w:ascii="Times New Roman" w:hAnsi="Times New Roman" w:cs="Times New Roman"/>
          <w:sz w:val="28"/>
          <w:szCs w:val="28"/>
        </w:rPr>
        <w:t>термина «школьный музей». Профи</w:t>
      </w:r>
      <w:r w:rsidRPr="00954F67">
        <w:rPr>
          <w:rFonts w:ascii="Times New Roman" w:hAnsi="Times New Roman" w:cs="Times New Roman"/>
          <w:sz w:val="28"/>
          <w:szCs w:val="28"/>
        </w:rPr>
        <w:t>ли школьных музеев. Сущность и сп</w:t>
      </w:r>
      <w:r>
        <w:rPr>
          <w:rFonts w:ascii="Times New Roman" w:hAnsi="Times New Roman" w:cs="Times New Roman"/>
          <w:sz w:val="28"/>
          <w:szCs w:val="28"/>
        </w:rPr>
        <w:t>ецифические особенности школьно</w:t>
      </w:r>
      <w:r w:rsidRPr="00954F67">
        <w:rPr>
          <w:rFonts w:ascii="Times New Roman" w:hAnsi="Times New Roman" w:cs="Times New Roman"/>
          <w:sz w:val="28"/>
          <w:szCs w:val="28"/>
        </w:rPr>
        <w:t>го музея.</w:t>
      </w:r>
    </w:p>
    <w:p w:rsidR="00A03072" w:rsidRPr="00954F67" w:rsidRDefault="00A03072" w:rsidP="00DE7FCD">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Нормативная база. Паспортизация музея. Организация фондовой работы. Порядок сбора, учета, хранения музейных экспонатов. Определение, классификация и систематизация экспонатов. Составление словаря музейных терминов. Викторины и кроссворды на музейную тематику. Экскурсия в один из школьных музеев района.</w:t>
      </w:r>
    </w:p>
    <w:p w:rsidR="00A03072" w:rsidRPr="0063548F" w:rsidRDefault="00A03072" w:rsidP="00FB0474">
      <w:pPr>
        <w:pStyle w:val="a3"/>
        <w:numPr>
          <w:ilvl w:val="0"/>
          <w:numId w:val="46"/>
        </w:numPr>
        <w:spacing w:line="360" w:lineRule="auto"/>
        <w:jc w:val="both"/>
        <w:rPr>
          <w:rFonts w:ascii="Times New Roman" w:hAnsi="Times New Roman" w:cs="Times New Roman"/>
          <w:b/>
          <w:sz w:val="28"/>
          <w:szCs w:val="28"/>
        </w:rPr>
      </w:pPr>
      <w:r w:rsidRPr="0063548F">
        <w:rPr>
          <w:rFonts w:ascii="Times New Roman" w:hAnsi="Times New Roman" w:cs="Times New Roman"/>
          <w:b/>
          <w:sz w:val="28"/>
          <w:szCs w:val="28"/>
        </w:rPr>
        <w:t>Музейные фонды, их комплектование, учет и хранение</w:t>
      </w:r>
      <w:r w:rsidR="0046550B">
        <w:rPr>
          <w:rFonts w:ascii="Times New Roman" w:hAnsi="Times New Roman" w:cs="Times New Roman"/>
          <w:b/>
          <w:sz w:val="28"/>
          <w:szCs w:val="28"/>
        </w:rPr>
        <w:t>.</w:t>
      </w:r>
    </w:p>
    <w:p w:rsidR="00A03072" w:rsidRPr="00954F67" w:rsidRDefault="00A03072" w:rsidP="00DE7FCD">
      <w:pPr>
        <w:spacing w:after="0"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954F67">
        <w:rPr>
          <w:rFonts w:ascii="Times New Roman" w:hAnsi="Times New Roman" w:cs="Times New Roman"/>
          <w:i/>
          <w:sz w:val="28"/>
          <w:szCs w:val="28"/>
        </w:rPr>
        <w:t xml:space="preserve">  Теоретическая часть.</w:t>
      </w:r>
      <w:r w:rsidRPr="00954F67">
        <w:rPr>
          <w:rFonts w:ascii="Times New Roman" w:hAnsi="Times New Roman" w:cs="Times New Roman"/>
          <w:sz w:val="28"/>
          <w:szCs w:val="28"/>
        </w:rPr>
        <w:t xml:space="preserve">  Понятие о фондах музея. Состав (структура) фондов. Инвентарная книга. Основной фонд и научно-вспомогательный фонд. Обеспечение сохранности предметов в экспозиции и фондах. Требования к помещению. Все ли может сохранить школьный музей? Основные направления фондовой ра</w:t>
      </w:r>
      <w:r>
        <w:rPr>
          <w:rFonts w:ascii="Times New Roman" w:hAnsi="Times New Roman" w:cs="Times New Roman"/>
          <w:sz w:val="28"/>
          <w:szCs w:val="28"/>
        </w:rPr>
        <w:t>боты: комплектование, учет, хра</w:t>
      </w:r>
      <w:r w:rsidRPr="00954F67">
        <w:rPr>
          <w:rFonts w:ascii="Times New Roman" w:hAnsi="Times New Roman" w:cs="Times New Roman"/>
          <w:sz w:val="28"/>
          <w:szCs w:val="28"/>
        </w:rPr>
        <w:t>нение, изучение фондов, проведение консультаций. Комплектование музейных ф</w:t>
      </w:r>
      <w:r>
        <w:rPr>
          <w:rFonts w:ascii="Times New Roman" w:hAnsi="Times New Roman" w:cs="Times New Roman"/>
          <w:sz w:val="28"/>
          <w:szCs w:val="28"/>
        </w:rPr>
        <w:t>ондов. Научная каталогизация му</w:t>
      </w:r>
      <w:r w:rsidRPr="00954F67">
        <w:rPr>
          <w:rFonts w:ascii="Times New Roman" w:hAnsi="Times New Roman" w:cs="Times New Roman"/>
          <w:sz w:val="28"/>
          <w:szCs w:val="28"/>
        </w:rPr>
        <w:t>зейных фондов. Музейные каталоги и их системы. Архивная книга - её содержание, строение, правила занесения экспонатов. Фонд временного хранения.</w:t>
      </w:r>
    </w:p>
    <w:p w:rsidR="00A03072" w:rsidRPr="00954F67" w:rsidRDefault="00A03072" w:rsidP="00DE7FCD">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Хранение музейных фондов. Режим хранения фондов (температурно-влажностный, световой, биологический; защита от загрязнителей воз-духа, от механических повреждений;</w:t>
      </w:r>
      <w:r>
        <w:rPr>
          <w:rFonts w:ascii="Times New Roman" w:hAnsi="Times New Roman" w:cs="Times New Roman"/>
          <w:sz w:val="28"/>
          <w:szCs w:val="28"/>
        </w:rPr>
        <w:t xml:space="preserve"> защита в экстремальных ситуаци</w:t>
      </w:r>
      <w:r w:rsidRPr="00954F67">
        <w:rPr>
          <w:rFonts w:ascii="Times New Roman" w:hAnsi="Times New Roman" w:cs="Times New Roman"/>
          <w:sz w:val="28"/>
          <w:szCs w:val="28"/>
        </w:rPr>
        <w:t>ях). Задачи консервации и реставрации музейных предметов. Особенности фондовой работы в школьном музее. Определение и описание предметов. Организация хранения экспона¬тов. Вспомогательные картотеки. Терминология экспоната. Знаковое значение предметов обихода.</w:t>
      </w:r>
    </w:p>
    <w:p w:rsidR="00A03072" w:rsidRPr="00954F67" w:rsidRDefault="00A03072" w:rsidP="00DE7FCD">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Книга поступлений – основной документ учета музейных предметов. Картотеки и их разновидности. Проведение </w:t>
      </w:r>
      <w:r w:rsidRPr="00954F67">
        <w:rPr>
          <w:rFonts w:ascii="Times New Roman" w:hAnsi="Times New Roman" w:cs="Times New Roman"/>
          <w:sz w:val="28"/>
          <w:szCs w:val="28"/>
        </w:rPr>
        <w:lastRenderedPageBreak/>
        <w:t>инвентаризации. Акты приема и передачи музейных предметов. Анализ условий хранения музейных</w:t>
      </w:r>
      <w:r>
        <w:rPr>
          <w:rFonts w:ascii="Times New Roman" w:hAnsi="Times New Roman" w:cs="Times New Roman"/>
          <w:sz w:val="28"/>
          <w:szCs w:val="28"/>
        </w:rPr>
        <w:t xml:space="preserve"> предметов в экспозициях и пере</w:t>
      </w:r>
      <w:r w:rsidRPr="00954F67">
        <w:rPr>
          <w:rFonts w:ascii="Times New Roman" w:hAnsi="Times New Roman" w:cs="Times New Roman"/>
          <w:sz w:val="28"/>
          <w:szCs w:val="28"/>
        </w:rPr>
        <w:t>движных выставках. Первичная нау</w:t>
      </w:r>
      <w:r>
        <w:rPr>
          <w:rFonts w:ascii="Times New Roman" w:hAnsi="Times New Roman" w:cs="Times New Roman"/>
          <w:sz w:val="28"/>
          <w:szCs w:val="28"/>
        </w:rPr>
        <w:t>чная обработка собранной коллек</w:t>
      </w:r>
      <w:r w:rsidRPr="00954F67">
        <w:rPr>
          <w:rFonts w:ascii="Times New Roman" w:hAnsi="Times New Roman" w:cs="Times New Roman"/>
          <w:sz w:val="28"/>
          <w:szCs w:val="28"/>
        </w:rPr>
        <w:t xml:space="preserve">ции. Ведение книг учета. Пополнение картотеки музейного фонда. </w:t>
      </w:r>
    </w:p>
    <w:p w:rsidR="00A03072" w:rsidRPr="0063548F" w:rsidRDefault="00A03072" w:rsidP="00FB0474">
      <w:pPr>
        <w:pStyle w:val="a3"/>
        <w:numPr>
          <w:ilvl w:val="0"/>
          <w:numId w:val="46"/>
        </w:numPr>
        <w:spacing w:line="360" w:lineRule="auto"/>
        <w:jc w:val="both"/>
        <w:rPr>
          <w:rFonts w:ascii="Times New Roman" w:hAnsi="Times New Roman" w:cs="Times New Roman"/>
          <w:b/>
          <w:sz w:val="28"/>
          <w:szCs w:val="28"/>
        </w:rPr>
      </w:pPr>
      <w:r w:rsidRPr="0063548F">
        <w:rPr>
          <w:rFonts w:ascii="Times New Roman" w:eastAsia="Times New Roman" w:hAnsi="Times New Roman" w:cs="Times New Roman"/>
          <w:b/>
          <w:sz w:val="28"/>
          <w:szCs w:val="28"/>
          <w:lang w:eastAsia="ru-RU"/>
        </w:rPr>
        <w:t>Работа актива музея</w:t>
      </w:r>
      <w:r w:rsidR="0046550B">
        <w:rPr>
          <w:rFonts w:ascii="Times New Roman" w:eastAsia="Times New Roman" w:hAnsi="Times New Roman" w:cs="Times New Roman"/>
          <w:b/>
          <w:sz w:val="28"/>
          <w:szCs w:val="28"/>
          <w:lang w:eastAsia="ru-RU"/>
        </w:rPr>
        <w:t>.</w:t>
      </w:r>
    </w:p>
    <w:p w:rsidR="00A03072" w:rsidRPr="00954F67" w:rsidRDefault="00A03072" w:rsidP="00DE7FCD">
      <w:pPr>
        <w:spacing w:after="0"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Совет и актив школьного музея. Распределение обязанностей в совете музея. Планирование работы. Творческий союз взрослых и детей – залог успеха. </w:t>
      </w:r>
    </w:p>
    <w:p w:rsidR="00A03072" w:rsidRPr="00954F67" w:rsidRDefault="00A03072" w:rsidP="00DE7FCD">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Обучение актива основам музееведения. Участие детей в конкурсах различного уровня. Организация мероприятий на базе школьного музея. Помощь в поиске материалов к мероприятиям, подготовка мультимедийных презентаций. Совместное совершенствование содержания музейной комнаты и музейной работы. Участие в издательской деятельности.</w:t>
      </w:r>
    </w:p>
    <w:p w:rsidR="00A03072" w:rsidRPr="00BD5CFA" w:rsidRDefault="00A03072" w:rsidP="00FB0474">
      <w:pPr>
        <w:pStyle w:val="a3"/>
        <w:numPr>
          <w:ilvl w:val="0"/>
          <w:numId w:val="46"/>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Экспозиционная работа</w:t>
      </w:r>
      <w:r w:rsidR="0046550B">
        <w:rPr>
          <w:rFonts w:ascii="Times New Roman" w:hAnsi="Times New Roman" w:cs="Times New Roman"/>
          <w:b/>
          <w:sz w:val="28"/>
          <w:szCs w:val="28"/>
        </w:rPr>
        <w:t>.</w:t>
      </w:r>
    </w:p>
    <w:p w:rsidR="00A03072" w:rsidRPr="00954F67" w:rsidRDefault="00A03072" w:rsidP="00DE7FCD">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Экспонат – главная структурная единица экспозиции. Идейный замысел и тематическая структура экспозиции. Экспозиция – коллективный труд. Методы построения экспозиции. Пояснительные тексты. Постоянная экспозиция и временная выставка. Научно вспомогательные материалы: диорама, макет, модель, карты, схемы, таблиц</w:t>
      </w:r>
      <w:r>
        <w:rPr>
          <w:rFonts w:ascii="Times New Roman" w:hAnsi="Times New Roman" w:cs="Times New Roman"/>
          <w:sz w:val="28"/>
          <w:szCs w:val="28"/>
        </w:rPr>
        <w:t>ы, модели. Этапы создания музей</w:t>
      </w:r>
      <w:r w:rsidRPr="00954F67">
        <w:rPr>
          <w:rFonts w:ascii="Times New Roman" w:hAnsi="Times New Roman" w:cs="Times New Roman"/>
          <w:sz w:val="28"/>
          <w:szCs w:val="28"/>
        </w:rPr>
        <w:t>ной экспозиции. Общие требования к</w:t>
      </w:r>
      <w:r>
        <w:rPr>
          <w:rFonts w:ascii="Times New Roman" w:hAnsi="Times New Roman" w:cs="Times New Roman"/>
          <w:sz w:val="28"/>
          <w:szCs w:val="28"/>
        </w:rPr>
        <w:t xml:space="preserve"> обеспечению сохранности предме</w:t>
      </w:r>
      <w:r w:rsidRPr="00954F67">
        <w:rPr>
          <w:rFonts w:ascii="Times New Roman" w:hAnsi="Times New Roman" w:cs="Times New Roman"/>
          <w:sz w:val="28"/>
          <w:szCs w:val="28"/>
        </w:rPr>
        <w:t>тов в экспозиции и фондах. Реклама экспозиции. Активные с</w:t>
      </w:r>
      <w:r>
        <w:rPr>
          <w:rFonts w:ascii="Times New Roman" w:hAnsi="Times New Roman" w:cs="Times New Roman"/>
          <w:sz w:val="28"/>
          <w:szCs w:val="28"/>
        </w:rPr>
        <w:t>пособы проведения экскурсии. Ме</w:t>
      </w:r>
      <w:r w:rsidRPr="00954F67">
        <w:rPr>
          <w:rFonts w:ascii="Times New Roman" w:hAnsi="Times New Roman" w:cs="Times New Roman"/>
          <w:sz w:val="28"/>
          <w:szCs w:val="28"/>
        </w:rPr>
        <w:t>тодика подготовки и проведения комплексной экскурсии по экспозиции.</w:t>
      </w:r>
    </w:p>
    <w:p w:rsidR="00A03072" w:rsidRPr="00954F67" w:rsidRDefault="00A03072" w:rsidP="00DE7FCD">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Изучение и отбор материалов, художественное оформление, изготовление оборудования. Возможности организации экспозиции. Текст экспозиции, этикетаж. Работа над имиджем «экскурсовод»: костюм. Сравнительный анализ инструкций по хранению музейных предметов и технике безопасности. Составить экскурсию по экспозиции музея с </w:t>
      </w:r>
      <w:r w:rsidRPr="00954F67">
        <w:rPr>
          <w:rFonts w:ascii="Times New Roman" w:hAnsi="Times New Roman" w:cs="Times New Roman"/>
          <w:sz w:val="28"/>
          <w:szCs w:val="28"/>
        </w:rPr>
        <w:lastRenderedPageBreak/>
        <w:t>элементами театрализованного представления. Составить экскурсию по экспозиции музея, по населенному пункту с вовлечением зрителей в диалог.</w:t>
      </w:r>
    </w:p>
    <w:p w:rsidR="00A03072" w:rsidRPr="00BD5CFA" w:rsidRDefault="00A03072" w:rsidP="00FB0474">
      <w:pPr>
        <w:pStyle w:val="a3"/>
        <w:numPr>
          <w:ilvl w:val="0"/>
          <w:numId w:val="46"/>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Культурно-массовая работа школьного музея</w:t>
      </w:r>
      <w:r w:rsidR="0046550B">
        <w:rPr>
          <w:rFonts w:ascii="Times New Roman" w:hAnsi="Times New Roman" w:cs="Times New Roman"/>
          <w:b/>
          <w:sz w:val="28"/>
          <w:szCs w:val="28"/>
        </w:rPr>
        <w:t>.</w:t>
      </w:r>
    </w:p>
    <w:p w:rsidR="00A03072" w:rsidRPr="00954F67" w:rsidRDefault="00A03072" w:rsidP="00DE7FCD">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 xml:space="preserve"> Теоретическая часть.</w:t>
      </w:r>
      <w:r w:rsidRPr="00954F67">
        <w:rPr>
          <w:rFonts w:ascii="Times New Roman" w:hAnsi="Times New Roman" w:cs="Times New Roman"/>
          <w:sz w:val="28"/>
          <w:szCs w:val="28"/>
        </w:rPr>
        <w:t xml:space="preserve">    Аудитория школьного музея: учащиеся, жители деревни, гости. Работа с организованными группами и случайными посетителями. Основные принципы экскурсионной методики: целенапра</w:t>
      </w:r>
      <w:r>
        <w:rPr>
          <w:rFonts w:ascii="Times New Roman" w:hAnsi="Times New Roman" w:cs="Times New Roman"/>
          <w:sz w:val="28"/>
          <w:szCs w:val="28"/>
        </w:rPr>
        <w:t>вленность, тематичность, логиче</w:t>
      </w:r>
      <w:r w:rsidRPr="00954F67">
        <w:rPr>
          <w:rFonts w:ascii="Times New Roman" w:hAnsi="Times New Roman" w:cs="Times New Roman"/>
          <w:sz w:val="28"/>
          <w:szCs w:val="28"/>
        </w:rPr>
        <w:t>ская и хронологическая последовательность, доступность, наглядность и конкретность. Специфика и особенность методики экскурсий в школьном музее. Особенности методики проведения экскурсии по городу (населенному пункту) и памятным местам. Требования к маршруту. Приемы показа памятных мест, исторических объектов.</w:t>
      </w:r>
    </w:p>
    <w:p w:rsidR="00A03072" w:rsidRPr="00954F67" w:rsidRDefault="00A03072" w:rsidP="00DE7FCD">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 xml:space="preserve"> Практическая часть.</w:t>
      </w:r>
      <w:r w:rsidR="0046550B">
        <w:rPr>
          <w:rFonts w:ascii="Times New Roman" w:hAnsi="Times New Roman" w:cs="Times New Roman"/>
          <w:i/>
          <w:sz w:val="28"/>
          <w:szCs w:val="28"/>
        </w:rPr>
        <w:t xml:space="preserve"> </w:t>
      </w:r>
      <w:r w:rsidRPr="00954F67">
        <w:rPr>
          <w:rFonts w:ascii="Times New Roman" w:hAnsi="Times New Roman" w:cs="Times New Roman"/>
          <w:sz w:val="28"/>
          <w:szCs w:val="28"/>
        </w:rPr>
        <w:t>Формы массовой работы музея: экскурсия, лекция, беседа, урок в музее, консультация, встреча, конференция, праздник. Исследовательская работа по сбору</w:t>
      </w:r>
      <w:r>
        <w:rPr>
          <w:rFonts w:ascii="Times New Roman" w:hAnsi="Times New Roman" w:cs="Times New Roman"/>
          <w:sz w:val="28"/>
          <w:szCs w:val="28"/>
        </w:rPr>
        <w:t xml:space="preserve"> материала для «Портфеля экскур</w:t>
      </w:r>
      <w:r w:rsidRPr="00954F67">
        <w:rPr>
          <w:rFonts w:ascii="Times New Roman" w:hAnsi="Times New Roman" w:cs="Times New Roman"/>
          <w:sz w:val="28"/>
          <w:szCs w:val="28"/>
        </w:rPr>
        <w:t>совода». Защита экскурсионных «мар</w:t>
      </w:r>
      <w:r>
        <w:rPr>
          <w:rFonts w:ascii="Times New Roman" w:hAnsi="Times New Roman" w:cs="Times New Roman"/>
          <w:sz w:val="28"/>
          <w:szCs w:val="28"/>
        </w:rPr>
        <w:t>шрутов», разработанных самостоя</w:t>
      </w:r>
      <w:r w:rsidRPr="00954F67">
        <w:rPr>
          <w:rFonts w:ascii="Times New Roman" w:hAnsi="Times New Roman" w:cs="Times New Roman"/>
          <w:sz w:val="28"/>
          <w:szCs w:val="28"/>
        </w:rPr>
        <w:t>тельно. Проведение экскурсий для</w:t>
      </w:r>
      <w:r>
        <w:rPr>
          <w:rFonts w:ascii="Times New Roman" w:hAnsi="Times New Roman" w:cs="Times New Roman"/>
          <w:sz w:val="28"/>
          <w:szCs w:val="28"/>
        </w:rPr>
        <w:t xml:space="preserve"> учащихся с последующим обсужде</w:t>
      </w:r>
      <w:r w:rsidRPr="00954F67">
        <w:rPr>
          <w:rFonts w:ascii="Times New Roman" w:hAnsi="Times New Roman" w:cs="Times New Roman"/>
          <w:sz w:val="28"/>
          <w:szCs w:val="28"/>
        </w:rPr>
        <w:t>нием. "Проведение в музее занятий ДО «Крестьяноведение». Сотрудничество с друг</w:t>
      </w:r>
      <w:r>
        <w:rPr>
          <w:rFonts w:ascii="Times New Roman" w:hAnsi="Times New Roman" w:cs="Times New Roman"/>
          <w:sz w:val="28"/>
          <w:szCs w:val="28"/>
        </w:rPr>
        <w:t>ими детскими объединениями музея</w:t>
      </w:r>
      <w:r w:rsidRPr="00954F67">
        <w:rPr>
          <w:rFonts w:ascii="Times New Roman" w:hAnsi="Times New Roman" w:cs="Times New Roman"/>
          <w:sz w:val="28"/>
          <w:szCs w:val="28"/>
        </w:rPr>
        <w:t>. Работа в Микрокомплексе (Детск</w:t>
      </w:r>
      <w:r>
        <w:rPr>
          <w:rFonts w:ascii="Times New Roman" w:hAnsi="Times New Roman" w:cs="Times New Roman"/>
          <w:sz w:val="28"/>
          <w:szCs w:val="28"/>
        </w:rPr>
        <w:t>ий сад, Дом Культуры, сельская библиотека д.Бердюгина</w:t>
      </w:r>
      <w:r w:rsidRPr="00954F67">
        <w:rPr>
          <w:rFonts w:ascii="Times New Roman" w:hAnsi="Times New Roman" w:cs="Times New Roman"/>
          <w:sz w:val="28"/>
          <w:szCs w:val="28"/>
        </w:rPr>
        <w:t>, Территориальная Админи</w:t>
      </w:r>
      <w:r>
        <w:rPr>
          <w:rFonts w:ascii="Times New Roman" w:hAnsi="Times New Roman" w:cs="Times New Roman"/>
          <w:sz w:val="28"/>
          <w:szCs w:val="28"/>
        </w:rPr>
        <w:t>страция. Сельский клуб п. Лопатково, с. Волково</w:t>
      </w:r>
      <w:r w:rsidRPr="00954F67">
        <w:rPr>
          <w:rFonts w:ascii="Times New Roman" w:hAnsi="Times New Roman" w:cs="Times New Roman"/>
          <w:sz w:val="28"/>
          <w:szCs w:val="28"/>
        </w:rPr>
        <w:t>).</w:t>
      </w:r>
    </w:p>
    <w:p w:rsidR="00A03072" w:rsidRPr="00BD5CFA" w:rsidRDefault="00A03072" w:rsidP="00FB0474">
      <w:pPr>
        <w:pStyle w:val="a3"/>
        <w:numPr>
          <w:ilvl w:val="0"/>
          <w:numId w:val="46"/>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Подготовка музейной экскурсии</w:t>
      </w:r>
      <w:r w:rsidR="0046550B">
        <w:rPr>
          <w:rFonts w:ascii="Times New Roman" w:hAnsi="Times New Roman" w:cs="Times New Roman"/>
          <w:b/>
          <w:sz w:val="28"/>
          <w:szCs w:val="28"/>
        </w:rPr>
        <w:t>.</w:t>
      </w:r>
    </w:p>
    <w:p w:rsidR="00A03072" w:rsidRPr="00954F67" w:rsidRDefault="00A03072" w:rsidP="00DE7FCD">
      <w:pPr>
        <w:spacing w:after="0"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Экскурсия - одна из форм работы. Целенаправленность, тематичность, научность, хронологическая последовательность, доступность, наглядность и конкретность. Учет образовательных и возрастных особенностей экскурсоводов.</w:t>
      </w:r>
    </w:p>
    <w:p w:rsidR="00A03072" w:rsidRPr="00954F67" w:rsidRDefault="00A03072" w:rsidP="00DE7FCD">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lastRenderedPageBreak/>
        <w:t>Тема и цель экскурсии.    План экскурсии, цель. Изучение литературы, источников и экспонатов. Отбор и систематизирование необходимых сведений и фактов. Запись полученных сведений.</w:t>
      </w:r>
    </w:p>
    <w:p w:rsidR="00A03072" w:rsidRPr="00954F67" w:rsidRDefault="00A03072" w:rsidP="00DE7FCD">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Содержание экскурсии. Вступительная беседа, план и порядок проведения. Основная часть. Содержание подтем и отдельных вопросов применительно к подгруппам отобранных экспонатов. Заключение.</w:t>
      </w:r>
    </w:p>
    <w:p w:rsidR="00A03072" w:rsidRPr="00954F67" w:rsidRDefault="00A03072" w:rsidP="00DE7FCD">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Методы и приемы.  Обязательное сочетание показа с рассказом, прием сравнения. Требования к языку экскурсовода. Цитирование, использование приемов демонстрации.</w:t>
      </w:r>
    </w:p>
    <w:p w:rsidR="00A03072" w:rsidRPr="00954F67" w:rsidRDefault="00A03072" w:rsidP="00DE7FCD">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Дальнейшее совершенствование. Учет замечаний и предложений. Углубленное изучение темы. Учет активности и заинтересованности группы в ходе экскурсии.</w:t>
      </w:r>
    </w:p>
    <w:p w:rsidR="00A03072" w:rsidRPr="00BD5CFA" w:rsidRDefault="00A03072" w:rsidP="00DE7FCD">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Подготовка и проведение экскурсий. Составление «древа» психологических качеств личности экскурсовода. Исследование психологических процессов  (ощущение, восприятие, представление, внимание, память, мышление, речь), психологических свойств (интересы, склонности, способности, характер, темперамент), психологических состояний (настроение, эмоции, воля).</w:t>
      </w:r>
    </w:p>
    <w:p w:rsidR="00A03072" w:rsidRPr="00BD5CFA" w:rsidRDefault="00A03072" w:rsidP="00FB0474">
      <w:pPr>
        <w:pStyle w:val="a3"/>
        <w:numPr>
          <w:ilvl w:val="0"/>
          <w:numId w:val="46"/>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Предъявление результатов</w:t>
      </w:r>
    </w:p>
    <w:p w:rsidR="00A03072" w:rsidRDefault="0046550B" w:rsidP="00DE7FCD">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Pr>
          <w:rFonts w:ascii="Times New Roman" w:hAnsi="Times New Roman" w:cs="Times New Roman"/>
          <w:i/>
          <w:sz w:val="28"/>
          <w:szCs w:val="28"/>
        </w:rPr>
        <w:t xml:space="preserve"> </w:t>
      </w:r>
      <w:r w:rsidR="00A03072" w:rsidRPr="00BD5CFA">
        <w:rPr>
          <w:rFonts w:ascii="Times New Roman" w:hAnsi="Times New Roman" w:cs="Times New Roman"/>
          <w:sz w:val="28"/>
          <w:szCs w:val="28"/>
        </w:rPr>
        <w:t>Предъявление результатов работа музея на научно-практической, краеведческой конференциях. Участие в муниципальных, областных и всероссийских конкурсах.</w:t>
      </w:r>
    </w:p>
    <w:p w:rsidR="003B5203" w:rsidRPr="00A03072" w:rsidRDefault="003B5203" w:rsidP="00A03072">
      <w:pPr>
        <w:jc w:val="both"/>
        <w:rPr>
          <w:rFonts w:ascii="Times New Roman" w:eastAsia="Times New Roman" w:hAnsi="Times New Roman" w:cs="Times New Roman"/>
          <w:b/>
          <w:color w:val="000000"/>
          <w:sz w:val="28"/>
          <w:szCs w:val="28"/>
          <w:lang w:eastAsia="ru-RU"/>
        </w:rPr>
      </w:pPr>
      <w:r w:rsidRPr="00A03072">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3B5203" w:rsidRPr="007472A8" w:rsidTr="003B5203">
        <w:tc>
          <w:tcPr>
            <w:tcW w:w="4075" w:type="dxa"/>
            <w:hideMark/>
          </w:tcPr>
          <w:p w:rsidR="003B5203" w:rsidRPr="007472A8" w:rsidRDefault="003B5203" w:rsidP="003B5203">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3B5203" w:rsidRPr="007472A8" w:rsidRDefault="003B5203" w:rsidP="003B5203">
      <w:pPr>
        <w:tabs>
          <w:tab w:val="left" w:pos="851"/>
        </w:tabs>
        <w:spacing w:after="0"/>
        <w:ind w:firstLine="709"/>
        <w:jc w:val="both"/>
        <w:rPr>
          <w:rFonts w:ascii="Times New Roman" w:eastAsia="MS Mincho" w:hAnsi="Times New Roman" w:cs="Times New Roman"/>
          <w:color w:val="00B050"/>
          <w:sz w:val="28"/>
          <w:szCs w:val="28"/>
          <w:lang w:eastAsia="ja-JP"/>
        </w:rPr>
      </w:pPr>
    </w:p>
    <w:p w:rsidR="003B5203" w:rsidRPr="007472A8" w:rsidRDefault="003B5203" w:rsidP="003B5203">
      <w:pPr>
        <w:tabs>
          <w:tab w:val="left" w:pos="851"/>
        </w:tabs>
        <w:spacing w:after="0"/>
        <w:ind w:firstLine="709"/>
        <w:jc w:val="both"/>
        <w:rPr>
          <w:rFonts w:ascii="Times New Roman" w:eastAsia="Times New Roman" w:hAnsi="Times New Roman" w:cs="Times New Roman"/>
          <w:color w:val="00B050"/>
          <w:sz w:val="28"/>
          <w:szCs w:val="28"/>
          <w:lang w:eastAsia="ru-RU"/>
        </w:rPr>
      </w:pPr>
    </w:p>
    <w:p w:rsidR="003B5203" w:rsidRPr="007472A8" w:rsidRDefault="003B5203" w:rsidP="003B5203">
      <w:pPr>
        <w:tabs>
          <w:tab w:val="left" w:pos="851"/>
        </w:tabs>
        <w:spacing w:after="0"/>
        <w:ind w:firstLine="709"/>
        <w:jc w:val="both"/>
        <w:rPr>
          <w:rFonts w:ascii="Times New Roman" w:eastAsia="Times New Roman" w:hAnsi="Times New Roman" w:cs="Times New Roman"/>
          <w:color w:val="00B050"/>
          <w:sz w:val="28"/>
          <w:szCs w:val="28"/>
          <w:lang w:eastAsia="ru-RU"/>
        </w:rPr>
      </w:pPr>
    </w:p>
    <w:p w:rsidR="003B5203" w:rsidRPr="007472A8" w:rsidRDefault="003B5203" w:rsidP="003B5203">
      <w:pPr>
        <w:tabs>
          <w:tab w:val="left" w:pos="851"/>
        </w:tabs>
        <w:spacing w:after="0"/>
        <w:ind w:firstLine="709"/>
        <w:jc w:val="both"/>
        <w:rPr>
          <w:rFonts w:ascii="Times New Roman" w:eastAsia="Times New Roman" w:hAnsi="Times New Roman" w:cs="Times New Roman"/>
          <w:color w:val="00B050"/>
          <w:sz w:val="28"/>
          <w:szCs w:val="28"/>
          <w:lang w:eastAsia="ru-RU"/>
        </w:rPr>
      </w:pPr>
    </w:p>
    <w:p w:rsidR="003B5203" w:rsidRPr="007472A8" w:rsidRDefault="003B5203" w:rsidP="003B5203">
      <w:pPr>
        <w:tabs>
          <w:tab w:val="left" w:pos="851"/>
        </w:tabs>
        <w:spacing w:after="0"/>
        <w:ind w:firstLine="709"/>
        <w:jc w:val="both"/>
        <w:rPr>
          <w:rFonts w:ascii="Times New Roman" w:eastAsia="Times New Roman" w:hAnsi="Times New Roman" w:cs="Times New Roman"/>
          <w:color w:val="00B050"/>
          <w:sz w:val="28"/>
          <w:szCs w:val="28"/>
          <w:lang w:eastAsia="ru-RU"/>
        </w:rPr>
      </w:pPr>
    </w:p>
    <w:p w:rsidR="003B5203" w:rsidRPr="007472A8" w:rsidRDefault="003B5203" w:rsidP="003B5203">
      <w:pPr>
        <w:tabs>
          <w:tab w:val="left" w:pos="851"/>
        </w:tabs>
        <w:spacing w:after="0"/>
        <w:ind w:firstLine="709"/>
        <w:jc w:val="both"/>
        <w:rPr>
          <w:rFonts w:ascii="Times New Roman" w:eastAsia="Times New Roman" w:hAnsi="Times New Roman" w:cs="Times New Roman"/>
          <w:color w:val="00B050"/>
          <w:sz w:val="28"/>
          <w:szCs w:val="28"/>
          <w:lang w:eastAsia="ru-RU"/>
        </w:rPr>
      </w:pPr>
    </w:p>
    <w:p w:rsidR="003B5203" w:rsidRPr="007472A8" w:rsidRDefault="003B5203" w:rsidP="003B5203">
      <w:pPr>
        <w:tabs>
          <w:tab w:val="left" w:pos="851"/>
        </w:tabs>
        <w:spacing w:after="0"/>
        <w:ind w:firstLine="709"/>
        <w:jc w:val="both"/>
        <w:rPr>
          <w:rFonts w:ascii="Times New Roman" w:eastAsia="Times New Roman" w:hAnsi="Times New Roman" w:cs="Times New Roman"/>
          <w:color w:val="00B050"/>
          <w:sz w:val="28"/>
          <w:szCs w:val="28"/>
          <w:lang w:eastAsia="ru-RU"/>
        </w:rPr>
      </w:pPr>
    </w:p>
    <w:p w:rsidR="003B5203" w:rsidRPr="007472A8" w:rsidRDefault="003B5203" w:rsidP="003B5203">
      <w:pPr>
        <w:tabs>
          <w:tab w:val="left" w:pos="851"/>
        </w:tabs>
        <w:spacing w:after="0"/>
        <w:ind w:firstLine="709"/>
        <w:jc w:val="both"/>
        <w:rPr>
          <w:rFonts w:ascii="Times New Roman" w:eastAsia="Times New Roman" w:hAnsi="Times New Roman" w:cs="Times New Roman"/>
          <w:color w:val="00B050"/>
          <w:sz w:val="28"/>
          <w:szCs w:val="28"/>
          <w:lang w:eastAsia="ru-RU"/>
        </w:rPr>
      </w:pPr>
    </w:p>
    <w:p w:rsidR="003B5203" w:rsidRPr="007472A8" w:rsidRDefault="003B5203" w:rsidP="003B5203">
      <w:pPr>
        <w:tabs>
          <w:tab w:val="left" w:pos="851"/>
        </w:tabs>
        <w:spacing w:after="0"/>
        <w:ind w:firstLine="709"/>
        <w:jc w:val="both"/>
        <w:rPr>
          <w:rFonts w:ascii="Times New Roman" w:eastAsia="Times New Roman" w:hAnsi="Times New Roman" w:cs="Times New Roman"/>
          <w:color w:val="00B050"/>
          <w:sz w:val="28"/>
          <w:szCs w:val="28"/>
          <w:lang w:eastAsia="ru-RU"/>
        </w:rPr>
      </w:pPr>
    </w:p>
    <w:p w:rsidR="003B5203" w:rsidRPr="007472A8" w:rsidRDefault="003B5203" w:rsidP="003B5203">
      <w:pPr>
        <w:tabs>
          <w:tab w:val="left" w:pos="851"/>
        </w:tabs>
        <w:spacing w:after="0"/>
        <w:ind w:firstLine="709"/>
        <w:jc w:val="both"/>
        <w:rPr>
          <w:rFonts w:ascii="Times New Roman" w:eastAsia="Times New Roman" w:hAnsi="Times New Roman" w:cs="Times New Roman"/>
          <w:color w:val="00B050"/>
          <w:sz w:val="28"/>
          <w:szCs w:val="28"/>
          <w:lang w:eastAsia="ru-RU"/>
        </w:rPr>
      </w:pPr>
    </w:p>
    <w:p w:rsidR="003B5203" w:rsidRPr="007472A8" w:rsidRDefault="003B5203" w:rsidP="003B5203">
      <w:pPr>
        <w:tabs>
          <w:tab w:val="left" w:pos="851"/>
        </w:tabs>
        <w:spacing w:after="0"/>
        <w:ind w:firstLine="709"/>
        <w:jc w:val="both"/>
        <w:rPr>
          <w:rFonts w:ascii="Times New Roman" w:eastAsia="Times New Roman" w:hAnsi="Times New Roman" w:cs="Times New Roman"/>
          <w:color w:val="00B050"/>
          <w:sz w:val="28"/>
          <w:szCs w:val="28"/>
          <w:lang w:eastAsia="ru-RU"/>
        </w:rPr>
      </w:pPr>
    </w:p>
    <w:p w:rsidR="003B5203" w:rsidRPr="007472A8" w:rsidRDefault="003B5203" w:rsidP="003B5203">
      <w:pPr>
        <w:tabs>
          <w:tab w:val="left" w:pos="851"/>
        </w:tabs>
        <w:spacing w:after="0"/>
        <w:ind w:firstLine="709"/>
        <w:jc w:val="both"/>
        <w:rPr>
          <w:rFonts w:ascii="Times New Roman" w:eastAsia="Times New Roman" w:hAnsi="Times New Roman" w:cs="Times New Roman"/>
          <w:color w:val="00B050"/>
          <w:sz w:val="28"/>
          <w:szCs w:val="28"/>
          <w:lang w:eastAsia="ru-RU"/>
        </w:rPr>
      </w:pPr>
    </w:p>
    <w:p w:rsidR="003B5203" w:rsidRPr="007472A8" w:rsidRDefault="003B5203" w:rsidP="003B5203">
      <w:pPr>
        <w:tabs>
          <w:tab w:val="left" w:pos="851"/>
        </w:tabs>
        <w:spacing w:after="0"/>
        <w:ind w:firstLine="709"/>
        <w:jc w:val="both"/>
        <w:rPr>
          <w:rFonts w:ascii="Times New Roman" w:eastAsia="Times New Roman" w:hAnsi="Times New Roman" w:cs="Times New Roman"/>
          <w:color w:val="00B050"/>
          <w:sz w:val="28"/>
          <w:szCs w:val="28"/>
          <w:lang w:eastAsia="ru-RU"/>
        </w:rPr>
      </w:pPr>
    </w:p>
    <w:p w:rsidR="003B5203" w:rsidRPr="007472A8" w:rsidRDefault="003B5203" w:rsidP="003B5203">
      <w:pPr>
        <w:tabs>
          <w:tab w:val="left" w:pos="851"/>
        </w:tabs>
        <w:spacing w:after="0"/>
        <w:ind w:firstLine="709"/>
        <w:jc w:val="both"/>
        <w:rPr>
          <w:rFonts w:ascii="Times New Roman" w:eastAsia="Times New Roman" w:hAnsi="Times New Roman" w:cs="Times New Roman"/>
          <w:color w:val="00B050"/>
          <w:sz w:val="28"/>
          <w:szCs w:val="28"/>
          <w:lang w:eastAsia="ru-RU"/>
        </w:rPr>
      </w:pPr>
    </w:p>
    <w:p w:rsidR="003B5203" w:rsidRPr="007472A8" w:rsidRDefault="003B5203" w:rsidP="003B5203">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3B5203" w:rsidRPr="007472A8" w:rsidRDefault="003B5203" w:rsidP="003B5203">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3B5203" w:rsidRPr="007472A8" w:rsidRDefault="003B5203" w:rsidP="003B5203">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3B5203" w:rsidRPr="007472A8" w:rsidRDefault="003B5203" w:rsidP="003B5203">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Музейное дело</w:t>
      </w:r>
      <w:r w:rsidRPr="007472A8">
        <w:rPr>
          <w:rFonts w:ascii="Times New Roman" w:eastAsia="Times New Roman" w:hAnsi="Times New Roman" w:cs="Times New Roman"/>
          <w:color w:val="000000"/>
          <w:sz w:val="28"/>
          <w:szCs w:val="28"/>
          <w:lang w:eastAsia="ru-RU"/>
        </w:rPr>
        <w:t>»,</w:t>
      </w:r>
    </w:p>
    <w:p w:rsidR="003B5203" w:rsidRDefault="003B5203" w:rsidP="003B5203">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Устьянцева Н.В.,</w:t>
      </w:r>
    </w:p>
    <w:p w:rsidR="003B5203" w:rsidRDefault="003B5203" w:rsidP="003B5203">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год обучения</w:t>
      </w:r>
      <w:r w:rsidRPr="007472A8">
        <w:rPr>
          <w:rFonts w:ascii="Times New Roman" w:eastAsia="Times New Roman" w:hAnsi="Times New Roman" w:cs="Times New Roman"/>
          <w:color w:val="000000"/>
          <w:sz w:val="28"/>
          <w:szCs w:val="28"/>
          <w:lang w:eastAsia="ru-RU"/>
        </w:rPr>
        <w:t>)</w:t>
      </w:r>
    </w:p>
    <w:p w:rsidR="003B5203" w:rsidRDefault="003B5203" w:rsidP="003B520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3B5203" w:rsidRPr="00AC715C" w:rsidRDefault="003B5203" w:rsidP="003B5203">
      <w:pPr>
        <w:spacing w:after="0"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lastRenderedPageBreak/>
        <w:t xml:space="preserve">Программа разработана для детей </w:t>
      </w:r>
      <w:r w:rsidR="00A57B6F">
        <w:rPr>
          <w:rFonts w:ascii="Times New Roman" w:eastAsia="Times New Roman" w:hAnsi="Times New Roman" w:cs="Times New Roman"/>
          <w:sz w:val="28"/>
          <w:szCs w:val="28"/>
          <w:lang w:eastAsia="ru-RU"/>
        </w:rPr>
        <w:t xml:space="preserve">младшего, </w:t>
      </w:r>
      <w:r w:rsidRPr="00AC715C">
        <w:rPr>
          <w:rFonts w:ascii="Times New Roman" w:eastAsia="Times New Roman" w:hAnsi="Times New Roman" w:cs="Times New Roman"/>
          <w:sz w:val="28"/>
          <w:szCs w:val="28"/>
          <w:lang w:eastAsia="ru-RU"/>
        </w:rPr>
        <w:t>среднего</w:t>
      </w:r>
      <w:r w:rsidR="00A57B6F">
        <w:rPr>
          <w:rFonts w:ascii="Times New Roman" w:eastAsia="Times New Roman" w:hAnsi="Times New Roman" w:cs="Times New Roman"/>
          <w:sz w:val="28"/>
          <w:szCs w:val="28"/>
          <w:lang w:eastAsia="ru-RU"/>
        </w:rPr>
        <w:t xml:space="preserve"> и старшего</w:t>
      </w:r>
      <w:r w:rsidRPr="00AC715C">
        <w:rPr>
          <w:rFonts w:ascii="Times New Roman" w:eastAsia="Times New Roman" w:hAnsi="Times New Roman" w:cs="Times New Roman"/>
          <w:sz w:val="28"/>
          <w:szCs w:val="28"/>
          <w:lang w:eastAsia="ru-RU"/>
        </w:rPr>
        <w:t xml:space="preserve"> школьного возраста с учетом особенностей их развития.  </w:t>
      </w:r>
    </w:p>
    <w:p w:rsidR="003B5203" w:rsidRPr="00F25C2B" w:rsidRDefault="003B5203" w:rsidP="003B5203">
      <w:pPr>
        <w:spacing w:after="0" w:line="360" w:lineRule="auto"/>
        <w:ind w:firstLine="567"/>
        <w:jc w:val="both"/>
        <w:rPr>
          <w:rFonts w:ascii="Times New Roman" w:eastAsia="Times New Roman" w:hAnsi="Times New Roman" w:cs="Times New Roman"/>
          <w:sz w:val="28"/>
          <w:szCs w:val="28"/>
          <w:lang w:eastAsia="ru-RU"/>
        </w:rPr>
      </w:pPr>
      <w:r w:rsidRPr="00F25C2B">
        <w:rPr>
          <w:rFonts w:ascii="Times New Roman" w:eastAsia="Times New Roman" w:hAnsi="Times New Roman" w:cs="Times New Roman"/>
          <w:sz w:val="28"/>
          <w:szCs w:val="28"/>
          <w:lang w:eastAsia="ru-RU"/>
        </w:rPr>
        <w:t xml:space="preserve">Занятия проводятся </w:t>
      </w:r>
      <w:r w:rsidR="00F25C2B" w:rsidRPr="00F25C2B">
        <w:rPr>
          <w:rFonts w:ascii="Times New Roman" w:eastAsia="Times New Roman" w:hAnsi="Times New Roman" w:cs="Times New Roman"/>
          <w:sz w:val="28"/>
          <w:szCs w:val="28"/>
          <w:lang w:eastAsia="ru-RU"/>
        </w:rPr>
        <w:t>1</w:t>
      </w:r>
      <w:r w:rsidRPr="00F25C2B">
        <w:rPr>
          <w:rFonts w:ascii="Times New Roman" w:eastAsia="Times New Roman" w:hAnsi="Times New Roman" w:cs="Times New Roman"/>
          <w:sz w:val="28"/>
          <w:szCs w:val="28"/>
          <w:lang w:eastAsia="ru-RU"/>
        </w:rPr>
        <w:t xml:space="preserve"> раз в неделю с нагрузкой 2 часа.</w:t>
      </w:r>
    </w:p>
    <w:p w:rsidR="003B5203" w:rsidRPr="00AC715C" w:rsidRDefault="003B5203" w:rsidP="003B5203">
      <w:pPr>
        <w:spacing w:after="0"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t xml:space="preserve">Курс рассчитан на </w:t>
      </w:r>
      <w:r w:rsidR="00E02EE7">
        <w:rPr>
          <w:rFonts w:ascii="Times New Roman" w:eastAsia="Times New Roman" w:hAnsi="Times New Roman" w:cs="Times New Roman"/>
          <w:sz w:val="28"/>
          <w:szCs w:val="28"/>
          <w:lang w:eastAsia="ru-RU"/>
        </w:rPr>
        <w:t>76</w:t>
      </w:r>
      <w:r w:rsidRPr="00AC715C">
        <w:rPr>
          <w:rFonts w:ascii="Times New Roman" w:eastAsia="Times New Roman" w:hAnsi="Times New Roman" w:cs="Times New Roman"/>
          <w:sz w:val="28"/>
          <w:szCs w:val="28"/>
          <w:lang w:eastAsia="ru-RU"/>
        </w:rPr>
        <w:t xml:space="preserve"> час</w:t>
      </w:r>
      <w:r w:rsidR="00E02EE7">
        <w:rPr>
          <w:rFonts w:ascii="Times New Roman" w:eastAsia="Times New Roman" w:hAnsi="Times New Roman" w:cs="Times New Roman"/>
          <w:sz w:val="28"/>
          <w:szCs w:val="28"/>
          <w:lang w:eastAsia="ru-RU"/>
        </w:rPr>
        <w:t>ов</w:t>
      </w:r>
      <w:r w:rsidRPr="00AC715C">
        <w:rPr>
          <w:rFonts w:ascii="Times New Roman" w:eastAsia="Times New Roman" w:hAnsi="Times New Roman" w:cs="Times New Roman"/>
          <w:sz w:val="28"/>
          <w:szCs w:val="28"/>
          <w:lang w:eastAsia="ru-RU"/>
        </w:rPr>
        <w:t xml:space="preserve"> (в том числе, теоретические занятия – </w:t>
      </w:r>
      <w:r w:rsidR="00E02EE7">
        <w:rPr>
          <w:rFonts w:ascii="Times New Roman" w:eastAsia="Times New Roman" w:hAnsi="Times New Roman" w:cs="Times New Roman"/>
          <w:sz w:val="28"/>
          <w:szCs w:val="28"/>
          <w:lang w:eastAsia="ru-RU"/>
        </w:rPr>
        <w:t>31</w:t>
      </w:r>
      <w:r w:rsidRPr="00AC715C">
        <w:rPr>
          <w:rFonts w:ascii="Times New Roman" w:eastAsia="Times New Roman" w:hAnsi="Times New Roman" w:cs="Times New Roman"/>
          <w:sz w:val="28"/>
          <w:szCs w:val="28"/>
          <w:lang w:eastAsia="ru-RU"/>
        </w:rPr>
        <w:t xml:space="preserve">, практические занятия – </w:t>
      </w:r>
      <w:r w:rsidR="00E02EE7">
        <w:rPr>
          <w:rFonts w:ascii="Times New Roman" w:eastAsia="Times New Roman" w:hAnsi="Times New Roman" w:cs="Times New Roman"/>
          <w:sz w:val="28"/>
          <w:szCs w:val="28"/>
          <w:lang w:eastAsia="ru-RU"/>
        </w:rPr>
        <w:t>45</w:t>
      </w:r>
      <w:r w:rsidRPr="00AC715C">
        <w:rPr>
          <w:rFonts w:ascii="Times New Roman" w:eastAsia="Times New Roman" w:hAnsi="Times New Roman" w:cs="Times New Roman"/>
          <w:sz w:val="28"/>
          <w:szCs w:val="28"/>
          <w:lang w:eastAsia="ru-RU"/>
        </w:rPr>
        <w:t>).</w:t>
      </w:r>
    </w:p>
    <w:p w:rsidR="003B5203" w:rsidRDefault="003B5203" w:rsidP="003B5203">
      <w:pPr>
        <w:spacing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1558"/>
        <w:gridCol w:w="1654"/>
        <w:gridCol w:w="1654"/>
        <w:gridCol w:w="1654"/>
      </w:tblGrid>
      <w:tr w:rsidR="00F25C2B" w:rsidRPr="005521A7" w:rsidTr="00BF06CC">
        <w:trPr>
          <w:cantSplit/>
          <w:trHeight w:val="433"/>
        </w:trPr>
        <w:tc>
          <w:tcPr>
            <w:tcW w:w="1985" w:type="dxa"/>
            <w:tcBorders>
              <w:top w:val="single" w:sz="4" w:space="0" w:color="auto"/>
              <w:left w:val="single" w:sz="4" w:space="0" w:color="auto"/>
              <w:bottom w:val="single" w:sz="4" w:space="0" w:color="auto"/>
              <w:right w:val="single" w:sz="4" w:space="0" w:color="auto"/>
            </w:tcBorders>
          </w:tcPr>
          <w:p w:rsidR="00F25C2B" w:rsidRPr="005521A7" w:rsidRDefault="00F25C2B"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Понедельник</w:t>
            </w:r>
          </w:p>
        </w:tc>
        <w:tc>
          <w:tcPr>
            <w:tcW w:w="1418" w:type="dxa"/>
            <w:tcBorders>
              <w:top w:val="single" w:sz="4" w:space="0" w:color="auto"/>
              <w:left w:val="single" w:sz="4" w:space="0" w:color="auto"/>
              <w:bottom w:val="single" w:sz="4" w:space="0" w:color="auto"/>
              <w:right w:val="single" w:sz="4" w:space="0" w:color="auto"/>
            </w:tcBorders>
          </w:tcPr>
          <w:p w:rsidR="00F25C2B" w:rsidRPr="005521A7" w:rsidRDefault="00F25C2B"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Вторник</w:t>
            </w:r>
          </w:p>
        </w:tc>
        <w:tc>
          <w:tcPr>
            <w:tcW w:w="1558" w:type="dxa"/>
            <w:tcBorders>
              <w:top w:val="single" w:sz="4" w:space="0" w:color="auto"/>
              <w:left w:val="single" w:sz="4" w:space="0" w:color="auto"/>
              <w:bottom w:val="single" w:sz="4" w:space="0" w:color="auto"/>
              <w:right w:val="single" w:sz="4" w:space="0" w:color="auto"/>
            </w:tcBorders>
          </w:tcPr>
          <w:p w:rsidR="00F25C2B" w:rsidRPr="005521A7" w:rsidRDefault="00F25C2B"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Среда</w:t>
            </w:r>
          </w:p>
        </w:tc>
        <w:tc>
          <w:tcPr>
            <w:tcW w:w="1654" w:type="dxa"/>
            <w:tcBorders>
              <w:top w:val="single" w:sz="4" w:space="0" w:color="auto"/>
              <w:left w:val="single" w:sz="4" w:space="0" w:color="auto"/>
              <w:bottom w:val="single" w:sz="4" w:space="0" w:color="auto"/>
              <w:right w:val="single" w:sz="4" w:space="0" w:color="auto"/>
            </w:tcBorders>
          </w:tcPr>
          <w:p w:rsidR="00F25C2B" w:rsidRPr="005521A7" w:rsidRDefault="00F25C2B"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Четверг</w:t>
            </w:r>
          </w:p>
        </w:tc>
        <w:tc>
          <w:tcPr>
            <w:tcW w:w="1654" w:type="dxa"/>
            <w:tcBorders>
              <w:top w:val="single" w:sz="4" w:space="0" w:color="auto"/>
              <w:left w:val="single" w:sz="4" w:space="0" w:color="auto"/>
              <w:bottom w:val="single" w:sz="4" w:space="0" w:color="auto"/>
              <w:right w:val="single" w:sz="4" w:space="0" w:color="auto"/>
            </w:tcBorders>
          </w:tcPr>
          <w:p w:rsidR="00F25C2B" w:rsidRPr="005521A7" w:rsidRDefault="00F25C2B"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Пятница</w:t>
            </w:r>
          </w:p>
        </w:tc>
        <w:tc>
          <w:tcPr>
            <w:tcW w:w="1654" w:type="dxa"/>
            <w:tcBorders>
              <w:top w:val="single" w:sz="4" w:space="0" w:color="auto"/>
              <w:left w:val="single" w:sz="4" w:space="0" w:color="auto"/>
              <w:bottom w:val="single" w:sz="4" w:space="0" w:color="auto"/>
              <w:right w:val="single" w:sz="4" w:space="0" w:color="auto"/>
            </w:tcBorders>
          </w:tcPr>
          <w:p w:rsidR="00F25C2B" w:rsidRPr="005521A7" w:rsidRDefault="00F25C2B"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Суббота</w:t>
            </w:r>
          </w:p>
        </w:tc>
      </w:tr>
      <w:tr w:rsidR="00F25C2B" w:rsidRPr="005521A7" w:rsidTr="00BF06CC">
        <w:trPr>
          <w:cantSplit/>
          <w:trHeight w:val="978"/>
        </w:trPr>
        <w:tc>
          <w:tcPr>
            <w:tcW w:w="1985" w:type="dxa"/>
            <w:tcBorders>
              <w:top w:val="single" w:sz="4" w:space="0" w:color="auto"/>
              <w:left w:val="single" w:sz="4" w:space="0" w:color="auto"/>
              <w:bottom w:val="single" w:sz="4" w:space="0" w:color="auto"/>
              <w:right w:val="single" w:sz="4" w:space="0" w:color="auto"/>
            </w:tcBorders>
          </w:tcPr>
          <w:p w:rsidR="00F25C2B" w:rsidRPr="005521A7" w:rsidRDefault="00F25C2B" w:rsidP="00BF06CC">
            <w:pPr>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5C2B" w:rsidRPr="00F25C2B" w:rsidRDefault="00F25C2B" w:rsidP="00F25C2B">
            <w:pPr>
              <w:spacing w:after="0" w:line="240" w:lineRule="auto"/>
              <w:jc w:val="center"/>
              <w:rPr>
                <w:rFonts w:ascii="Times New Roman" w:eastAsia="Calibri" w:hAnsi="Times New Roman" w:cs="Times New Roman"/>
                <w:sz w:val="24"/>
                <w:szCs w:val="24"/>
              </w:rPr>
            </w:pPr>
            <w:r w:rsidRPr="00F25C2B">
              <w:rPr>
                <w:rFonts w:ascii="Times New Roman" w:eastAsia="Calibri" w:hAnsi="Times New Roman" w:cs="Times New Roman"/>
                <w:sz w:val="24"/>
                <w:szCs w:val="24"/>
              </w:rPr>
              <w:t>15.30-17.15</w:t>
            </w:r>
          </w:p>
          <w:p w:rsidR="00F25C2B" w:rsidRPr="005521A7" w:rsidRDefault="00F25C2B" w:rsidP="00F25C2B">
            <w:pPr>
              <w:spacing w:after="0" w:line="240" w:lineRule="auto"/>
              <w:jc w:val="center"/>
              <w:rPr>
                <w:rFonts w:ascii="Times New Roman" w:eastAsia="Calibri" w:hAnsi="Times New Roman" w:cs="Times New Roman"/>
                <w:sz w:val="24"/>
                <w:szCs w:val="24"/>
              </w:rPr>
            </w:pPr>
            <w:r w:rsidRPr="00F25C2B">
              <w:rPr>
                <w:rFonts w:ascii="Times New Roman" w:eastAsia="Calibri" w:hAnsi="Times New Roman" w:cs="Times New Roman"/>
                <w:sz w:val="24"/>
                <w:szCs w:val="24"/>
              </w:rPr>
              <w:t>17.25-18.10</w:t>
            </w:r>
          </w:p>
        </w:tc>
        <w:tc>
          <w:tcPr>
            <w:tcW w:w="1558" w:type="dxa"/>
            <w:tcBorders>
              <w:top w:val="single" w:sz="4" w:space="0" w:color="auto"/>
              <w:left w:val="single" w:sz="4" w:space="0" w:color="auto"/>
              <w:bottom w:val="single" w:sz="4" w:space="0" w:color="auto"/>
              <w:right w:val="single" w:sz="4" w:space="0" w:color="auto"/>
            </w:tcBorders>
          </w:tcPr>
          <w:p w:rsidR="00F25C2B" w:rsidRPr="005521A7" w:rsidRDefault="00F25C2B" w:rsidP="00BF06CC">
            <w:pPr>
              <w:spacing w:after="0" w:line="240" w:lineRule="auto"/>
              <w:jc w:val="center"/>
              <w:rPr>
                <w:rFonts w:ascii="Times New Roman" w:eastAsia="Calibri" w:hAnsi="Times New Roman" w:cs="Times New Roman"/>
                <w:b/>
                <w:sz w:val="24"/>
                <w:szCs w:val="24"/>
              </w:rPr>
            </w:pPr>
          </w:p>
        </w:tc>
        <w:tc>
          <w:tcPr>
            <w:tcW w:w="1654" w:type="dxa"/>
            <w:tcBorders>
              <w:top w:val="single" w:sz="4" w:space="0" w:color="auto"/>
              <w:left w:val="single" w:sz="4" w:space="0" w:color="auto"/>
              <w:bottom w:val="single" w:sz="4" w:space="0" w:color="auto"/>
              <w:right w:val="single" w:sz="4" w:space="0" w:color="auto"/>
            </w:tcBorders>
          </w:tcPr>
          <w:p w:rsidR="00F25C2B" w:rsidRPr="005521A7" w:rsidRDefault="00F25C2B" w:rsidP="00BF06CC">
            <w:pPr>
              <w:spacing w:after="0" w:line="240" w:lineRule="auto"/>
              <w:jc w:val="center"/>
              <w:rPr>
                <w:rFonts w:ascii="Times New Roman" w:eastAsia="Calibri"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F25C2B" w:rsidRPr="005521A7" w:rsidRDefault="00F25C2B" w:rsidP="00BF06CC">
            <w:pPr>
              <w:spacing w:after="0" w:line="240" w:lineRule="auto"/>
              <w:jc w:val="center"/>
              <w:rPr>
                <w:rFonts w:ascii="Times New Roman" w:eastAsia="Calibri"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vAlign w:val="center"/>
          </w:tcPr>
          <w:p w:rsidR="00F25C2B" w:rsidRPr="005521A7" w:rsidRDefault="00F25C2B" w:rsidP="00BF06CC">
            <w:pPr>
              <w:spacing w:after="0" w:line="240" w:lineRule="auto"/>
              <w:jc w:val="center"/>
              <w:rPr>
                <w:rFonts w:ascii="Times New Roman" w:eastAsia="Calibri" w:hAnsi="Times New Roman" w:cs="Times New Roman"/>
                <w:sz w:val="24"/>
                <w:szCs w:val="24"/>
              </w:rPr>
            </w:pPr>
          </w:p>
        </w:tc>
      </w:tr>
    </w:tbl>
    <w:p w:rsidR="00F25C2B" w:rsidRDefault="00F25C2B" w:rsidP="003B5203">
      <w:pPr>
        <w:spacing w:line="360" w:lineRule="auto"/>
        <w:ind w:firstLine="567"/>
        <w:jc w:val="both"/>
        <w:rPr>
          <w:rFonts w:ascii="Times New Roman" w:eastAsia="Times New Roman" w:hAnsi="Times New Roman" w:cs="Times New Roman"/>
          <w:sz w:val="28"/>
          <w:szCs w:val="28"/>
          <w:lang w:eastAsia="ru-RU"/>
        </w:rPr>
      </w:pPr>
    </w:p>
    <w:p w:rsidR="003B5203" w:rsidRDefault="003B5203" w:rsidP="00FB0474">
      <w:pPr>
        <w:pStyle w:val="a3"/>
        <w:numPr>
          <w:ilvl w:val="0"/>
          <w:numId w:val="25"/>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Учебно-тематическое планирование по курсу </w:t>
      </w:r>
    </w:p>
    <w:p w:rsidR="003B5203" w:rsidRDefault="003B5203" w:rsidP="003B5203">
      <w:pPr>
        <w:pStyle w:val="a3"/>
        <w:spacing w:line="360" w:lineRule="auto"/>
        <w:ind w:left="927"/>
        <w:jc w:val="center"/>
        <w:rPr>
          <w:rFonts w:ascii="Times New Roman" w:eastAsia="Times New Roman" w:hAnsi="Times New Roman" w:cs="Times New Roman"/>
          <w:b/>
          <w:color w:val="000000"/>
          <w:sz w:val="28"/>
          <w:szCs w:val="28"/>
          <w:lang w:eastAsia="ru-RU"/>
        </w:rPr>
      </w:pPr>
      <w:r w:rsidRPr="003B5203">
        <w:rPr>
          <w:rFonts w:ascii="Times New Roman" w:eastAsia="Times New Roman" w:hAnsi="Times New Roman" w:cs="Times New Roman"/>
          <w:b/>
          <w:color w:val="000000"/>
          <w:sz w:val="28"/>
          <w:szCs w:val="28"/>
          <w:lang w:eastAsia="ru-RU"/>
        </w:rPr>
        <w:t>«Музей – хранитель наследия веков»</w:t>
      </w:r>
      <w:r>
        <w:rPr>
          <w:rFonts w:ascii="Times New Roman" w:eastAsia="Times New Roman" w:hAnsi="Times New Roman" w:cs="Times New Roman"/>
          <w:b/>
          <w:color w:val="000000"/>
          <w:sz w:val="28"/>
          <w:szCs w:val="28"/>
          <w:lang w:eastAsia="ru-RU"/>
        </w:rPr>
        <w:t xml:space="preserve"> 1 год обучения</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4728"/>
        <w:gridCol w:w="1091"/>
        <w:gridCol w:w="1275"/>
        <w:gridCol w:w="1555"/>
      </w:tblGrid>
      <w:tr w:rsidR="003B5203" w:rsidRPr="003B5203" w:rsidTr="003B5203">
        <w:trPr>
          <w:trHeight w:val="304"/>
          <w:jc w:val="center"/>
        </w:trPr>
        <w:tc>
          <w:tcPr>
            <w:tcW w:w="700" w:type="dxa"/>
            <w:vMerge w:val="restart"/>
          </w:tcPr>
          <w:p w:rsidR="003B5203" w:rsidRPr="003B5203" w:rsidRDefault="003B5203" w:rsidP="003B5203">
            <w:pPr>
              <w:spacing w:after="0" w:line="240" w:lineRule="auto"/>
              <w:jc w:val="center"/>
              <w:rPr>
                <w:rFonts w:ascii="Times New Roman" w:eastAsia="Times New Roman" w:hAnsi="Times New Roman" w:cs="Times New Roman"/>
                <w:b/>
                <w:sz w:val="28"/>
                <w:szCs w:val="28"/>
                <w:lang w:eastAsia="ru-RU"/>
              </w:rPr>
            </w:pPr>
            <w:r w:rsidRPr="003B5203">
              <w:rPr>
                <w:rFonts w:ascii="Times New Roman" w:eastAsia="Times New Roman" w:hAnsi="Times New Roman" w:cs="Times New Roman"/>
                <w:b/>
                <w:sz w:val="28"/>
                <w:szCs w:val="28"/>
                <w:lang w:eastAsia="ru-RU"/>
              </w:rPr>
              <w:t>№</w:t>
            </w:r>
          </w:p>
          <w:p w:rsidR="003B5203" w:rsidRPr="003B5203" w:rsidRDefault="003B5203" w:rsidP="003B5203">
            <w:pPr>
              <w:spacing w:after="0" w:line="240" w:lineRule="auto"/>
              <w:jc w:val="center"/>
              <w:rPr>
                <w:rFonts w:ascii="Times New Roman" w:eastAsia="Times New Roman" w:hAnsi="Times New Roman" w:cs="Times New Roman"/>
                <w:b/>
                <w:sz w:val="28"/>
                <w:szCs w:val="28"/>
                <w:lang w:eastAsia="ru-RU"/>
              </w:rPr>
            </w:pPr>
            <w:r w:rsidRPr="003B5203">
              <w:rPr>
                <w:rFonts w:ascii="Times New Roman" w:eastAsia="Times New Roman" w:hAnsi="Times New Roman" w:cs="Times New Roman"/>
                <w:b/>
                <w:sz w:val="28"/>
                <w:szCs w:val="28"/>
                <w:lang w:eastAsia="ru-RU"/>
              </w:rPr>
              <w:t>п\п</w:t>
            </w:r>
          </w:p>
        </w:tc>
        <w:tc>
          <w:tcPr>
            <w:tcW w:w="4728" w:type="dxa"/>
            <w:vMerge w:val="restart"/>
          </w:tcPr>
          <w:p w:rsidR="003B5203" w:rsidRPr="003B5203" w:rsidRDefault="003B5203" w:rsidP="003B5203">
            <w:pPr>
              <w:spacing w:after="0" w:line="240" w:lineRule="auto"/>
              <w:jc w:val="center"/>
              <w:rPr>
                <w:rFonts w:ascii="Times New Roman" w:eastAsia="Times New Roman" w:hAnsi="Times New Roman" w:cs="Times New Roman"/>
                <w:b/>
                <w:sz w:val="28"/>
                <w:szCs w:val="28"/>
                <w:lang w:eastAsia="ru-RU"/>
              </w:rPr>
            </w:pPr>
            <w:r w:rsidRPr="003B5203">
              <w:rPr>
                <w:rFonts w:ascii="Times New Roman" w:eastAsia="Times New Roman" w:hAnsi="Times New Roman" w:cs="Times New Roman"/>
                <w:b/>
                <w:sz w:val="28"/>
                <w:szCs w:val="28"/>
                <w:lang w:eastAsia="ru-RU"/>
              </w:rPr>
              <w:t>Тема занятия</w:t>
            </w:r>
          </w:p>
        </w:tc>
        <w:tc>
          <w:tcPr>
            <w:tcW w:w="3921" w:type="dxa"/>
            <w:gridSpan w:val="3"/>
          </w:tcPr>
          <w:p w:rsidR="003B5203" w:rsidRPr="003B5203" w:rsidRDefault="003B5203" w:rsidP="003B520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Количество</w:t>
            </w:r>
            <w:r w:rsidRPr="003B5203">
              <w:rPr>
                <w:rFonts w:ascii="Times New Roman" w:eastAsia="Times New Roman" w:hAnsi="Times New Roman" w:cs="Times New Roman"/>
                <w:b/>
                <w:sz w:val="28"/>
                <w:szCs w:val="28"/>
                <w:lang w:eastAsia="ru-RU"/>
              </w:rPr>
              <w:t xml:space="preserve"> часов</w:t>
            </w:r>
          </w:p>
        </w:tc>
      </w:tr>
      <w:tr w:rsidR="003B5203" w:rsidRPr="003B5203" w:rsidTr="003B5203">
        <w:trPr>
          <w:trHeight w:val="321"/>
          <w:jc w:val="center"/>
        </w:trPr>
        <w:tc>
          <w:tcPr>
            <w:tcW w:w="700" w:type="dxa"/>
            <w:vMerge/>
          </w:tcPr>
          <w:p w:rsidR="003B5203" w:rsidRPr="003B5203" w:rsidRDefault="003B5203" w:rsidP="003B5203">
            <w:pPr>
              <w:spacing w:after="0" w:line="240" w:lineRule="auto"/>
              <w:jc w:val="both"/>
              <w:rPr>
                <w:rFonts w:ascii="Times New Roman" w:eastAsia="Times New Roman" w:hAnsi="Times New Roman" w:cs="Times New Roman"/>
                <w:sz w:val="28"/>
                <w:szCs w:val="28"/>
                <w:lang w:eastAsia="ru-RU"/>
              </w:rPr>
            </w:pPr>
          </w:p>
        </w:tc>
        <w:tc>
          <w:tcPr>
            <w:tcW w:w="4728" w:type="dxa"/>
            <w:vMerge/>
          </w:tcPr>
          <w:p w:rsidR="003B5203" w:rsidRPr="003B5203" w:rsidRDefault="003B5203" w:rsidP="003B5203">
            <w:pPr>
              <w:spacing w:after="0" w:line="240" w:lineRule="auto"/>
              <w:jc w:val="both"/>
              <w:rPr>
                <w:rFonts w:ascii="Times New Roman" w:eastAsia="Times New Roman" w:hAnsi="Times New Roman" w:cs="Times New Roman"/>
                <w:sz w:val="28"/>
                <w:szCs w:val="28"/>
                <w:lang w:eastAsia="ru-RU"/>
              </w:rPr>
            </w:pPr>
          </w:p>
        </w:tc>
        <w:tc>
          <w:tcPr>
            <w:tcW w:w="1091" w:type="dxa"/>
          </w:tcPr>
          <w:p w:rsidR="003B5203" w:rsidRPr="003B5203" w:rsidRDefault="003B5203" w:rsidP="003B5203">
            <w:pPr>
              <w:spacing w:after="0" w:line="240" w:lineRule="auto"/>
              <w:jc w:val="center"/>
              <w:rPr>
                <w:rFonts w:ascii="Times New Roman" w:eastAsia="Times New Roman" w:hAnsi="Times New Roman" w:cs="Times New Roman"/>
                <w:b/>
                <w:sz w:val="28"/>
                <w:szCs w:val="28"/>
                <w:lang w:eastAsia="ru-RU"/>
              </w:rPr>
            </w:pPr>
            <w:r w:rsidRPr="003B5203">
              <w:rPr>
                <w:rFonts w:ascii="Times New Roman" w:eastAsia="Times New Roman" w:hAnsi="Times New Roman" w:cs="Times New Roman"/>
                <w:b/>
                <w:sz w:val="28"/>
                <w:szCs w:val="28"/>
                <w:lang w:eastAsia="ru-RU"/>
              </w:rPr>
              <w:t>Всего</w:t>
            </w:r>
          </w:p>
        </w:tc>
        <w:tc>
          <w:tcPr>
            <w:tcW w:w="1275" w:type="dxa"/>
          </w:tcPr>
          <w:p w:rsidR="003B5203" w:rsidRPr="003B5203" w:rsidRDefault="003B5203" w:rsidP="003B5203">
            <w:pPr>
              <w:spacing w:after="0" w:line="240" w:lineRule="auto"/>
              <w:jc w:val="center"/>
              <w:rPr>
                <w:rFonts w:ascii="Times New Roman" w:eastAsia="Times New Roman" w:hAnsi="Times New Roman" w:cs="Times New Roman"/>
                <w:b/>
                <w:sz w:val="28"/>
                <w:szCs w:val="28"/>
                <w:lang w:eastAsia="ru-RU"/>
              </w:rPr>
            </w:pPr>
            <w:r w:rsidRPr="003B5203">
              <w:rPr>
                <w:rFonts w:ascii="Times New Roman" w:eastAsia="Times New Roman" w:hAnsi="Times New Roman" w:cs="Times New Roman"/>
                <w:b/>
                <w:sz w:val="28"/>
                <w:szCs w:val="28"/>
                <w:lang w:eastAsia="ru-RU"/>
              </w:rPr>
              <w:t>Теория</w:t>
            </w:r>
          </w:p>
        </w:tc>
        <w:tc>
          <w:tcPr>
            <w:tcW w:w="1555" w:type="dxa"/>
          </w:tcPr>
          <w:p w:rsidR="003B5203" w:rsidRPr="003B5203" w:rsidRDefault="003B5203" w:rsidP="003B5203">
            <w:pPr>
              <w:spacing w:after="0" w:line="240" w:lineRule="auto"/>
              <w:jc w:val="center"/>
              <w:rPr>
                <w:rFonts w:ascii="Times New Roman" w:eastAsia="Times New Roman" w:hAnsi="Times New Roman" w:cs="Times New Roman"/>
                <w:b/>
                <w:sz w:val="28"/>
                <w:szCs w:val="28"/>
                <w:lang w:eastAsia="ru-RU"/>
              </w:rPr>
            </w:pPr>
            <w:r w:rsidRPr="003B5203">
              <w:rPr>
                <w:rFonts w:ascii="Times New Roman" w:eastAsia="Times New Roman" w:hAnsi="Times New Roman" w:cs="Times New Roman"/>
                <w:b/>
                <w:sz w:val="28"/>
                <w:szCs w:val="28"/>
                <w:lang w:eastAsia="ru-RU"/>
              </w:rPr>
              <w:t>Практика</w:t>
            </w:r>
          </w:p>
        </w:tc>
      </w:tr>
      <w:tr w:rsidR="003B5203" w:rsidRPr="003B5203" w:rsidTr="003B5203">
        <w:trPr>
          <w:trHeight w:val="304"/>
          <w:jc w:val="center"/>
        </w:trPr>
        <w:tc>
          <w:tcPr>
            <w:tcW w:w="700" w:type="dxa"/>
          </w:tcPr>
          <w:p w:rsidR="003B5203" w:rsidRPr="003B5203" w:rsidRDefault="003B5203" w:rsidP="003B5203">
            <w:pPr>
              <w:spacing w:after="0" w:line="240" w:lineRule="auto"/>
              <w:jc w:val="center"/>
              <w:rPr>
                <w:rFonts w:ascii="Times New Roman" w:eastAsia="Times New Roman" w:hAnsi="Times New Roman" w:cs="Times New Roman"/>
                <w:sz w:val="28"/>
                <w:szCs w:val="28"/>
                <w:lang w:eastAsia="ru-RU"/>
              </w:rPr>
            </w:pPr>
            <w:r w:rsidRPr="003B520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tc>
        <w:tc>
          <w:tcPr>
            <w:tcW w:w="4728" w:type="dxa"/>
          </w:tcPr>
          <w:p w:rsidR="003B5203" w:rsidRPr="003B5203" w:rsidRDefault="003B5203" w:rsidP="003B5203">
            <w:pPr>
              <w:spacing w:after="0" w:line="240" w:lineRule="auto"/>
              <w:rPr>
                <w:rFonts w:ascii="Times New Roman" w:eastAsia="Times New Roman" w:hAnsi="Times New Roman" w:cs="Times New Roman"/>
                <w:sz w:val="28"/>
                <w:szCs w:val="28"/>
                <w:lang w:eastAsia="ru-RU"/>
              </w:rPr>
            </w:pPr>
            <w:r w:rsidRPr="003B5203">
              <w:rPr>
                <w:rFonts w:ascii="Times New Roman" w:eastAsia="Times New Roman" w:hAnsi="Times New Roman" w:cs="Times New Roman"/>
                <w:sz w:val="28"/>
                <w:szCs w:val="28"/>
                <w:lang w:eastAsia="ru-RU"/>
              </w:rPr>
              <w:t xml:space="preserve">Введение в курс. </w:t>
            </w:r>
          </w:p>
        </w:tc>
        <w:tc>
          <w:tcPr>
            <w:tcW w:w="1091" w:type="dxa"/>
          </w:tcPr>
          <w:p w:rsidR="003B5203" w:rsidRPr="003B5203" w:rsidRDefault="003B5203" w:rsidP="003B5203">
            <w:pPr>
              <w:spacing w:after="0" w:line="240" w:lineRule="auto"/>
              <w:jc w:val="center"/>
              <w:rPr>
                <w:rFonts w:ascii="Times New Roman" w:eastAsia="Times New Roman" w:hAnsi="Times New Roman" w:cs="Times New Roman"/>
                <w:sz w:val="28"/>
                <w:szCs w:val="28"/>
                <w:lang w:eastAsia="ru-RU"/>
              </w:rPr>
            </w:pPr>
            <w:r w:rsidRPr="003B5203">
              <w:rPr>
                <w:rFonts w:ascii="Times New Roman" w:eastAsia="Times New Roman" w:hAnsi="Times New Roman" w:cs="Times New Roman"/>
                <w:sz w:val="28"/>
                <w:szCs w:val="28"/>
                <w:lang w:eastAsia="ru-RU"/>
              </w:rPr>
              <w:t>4</w:t>
            </w:r>
          </w:p>
        </w:tc>
        <w:tc>
          <w:tcPr>
            <w:tcW w:w="1275" w:type="dxa"/>
          </w:tcPr>
          <w:p w:rsidR="003B5203" w:rsidRPr="003B5203" w:rsidRDefault="003B5203" w:rsidP="003B5203">
            <w:pPr>
              <w:spacing w:after="0" w:line="240" w:lineRule="auto"/>
              <w:jc w:val="center"/>
              <w:rPr>
                <w:rFonts w:ascii="Times New Roman" w:eastAsia="Times New Roman" w:hAnsi="Times New Roman" w:cs="Times New Roman"/>
                <w:sz w:val="28"/>
                <w:szCs w:val="28"/>
                <w:lang w:eastAsia="ru-RU"/>
              </w:rPr>
            </w:pPr>
            <w:r w:rsidRPr="003B5203">
              <w:rPr>
                <w:rFonts w:ascii="Times New Roman" w:eastAsia="Times New Roman" w:hAnsi="Times New Roman" w:cs="Times New Roman"/>
                <w:sz w:val="28"/>
                <w:szCs w:val="28"/>
                <w:lang w:eastAsia="ru-RU"/>
              </w:rPr>
              <w:t>4</w:t>
            </w:r>
          </w:p>
        </w:tc>
        <w:tc>
          <w:tcPr>
            <w:tcW w:w="1555" w:type="dxa"/>
          </w:tcPr>
          <w:p w:rsidR="003B5203" w:rsidRPr="003B5203" w:rsidRDefault="003B5203" w:rsidP="003B5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B5203" w:rsidRPr="003B5203" w:rsidTr="003B5203">
        <w:trPr>
          <w:trHeight w:val="304"/>
          <w:jc w:val="center"/>
        </w:trPr>
        <w:tc>
          <w:tcPr>
            <w:tcW w:w="700" w:type="dxa"/>
          </w:tcPr>
          <w:p w:rsidR="003B5203" w:rsidRPr="003B5203" w:rsidRDefault="003B5203" w:rsidP="003B5203">
            <w:pPr>
              <w:spacing w:after="0" w:line="240" w:lineRule="auto"/>
              <w:jc w:val="center"/>
              <w:rPr>
                <w:rFonts w:ascii="Times New Roman" w:eastAsia="Times New Roman" w:hAnsi="Times New Roman" w:cs="Times New Roman"/>
                <w:sz w:val="28"/>
                <w:szCs w:val="28"/>
                <w:lang w:eastAsia="ru-RU"/>
              </w:rPr>
            </w:pPr>
            <w:r w:rsidRPr="003B520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tc>
        <w:tc>
          <w:tcPr>
            <w:tcW w:w="4728" w:type="dxa"/>
          </w:tcPr>
          <w:p w:rsidR="003B5203" w:rsidRPr="003B5203" w:rsidRDefault="003B5203" w:rsidP="003B5203">
            <w:pPr>
              <w:spacing w:after="0" w:line="240" w:lineRule="auto"/>
              <w:rPr>
                <w:rFonts w:ascii="Times New Roman" w:eastAsia="Times New Roman" w:hAnsi="Times New Roman" w:cs="Times New Roman"/>
                <w:sz w:val="28"/>
                <w:szCs w:val="28"/>
                <w:lang w:eastAsia="ru-RU"/>
              </w:rPr>
            </w:pPr>
            <w:r w:rsidRPr="003B5203">
              <w:rPr>
                <w:rFonts w:ascii="Times New Roman" w:eastAsia="Times New Roman" w:hAnsi="Times New Roman" w:cs="Times New Roman"/>
                <w:sz w:val="28"/>
                <w:szCs w:val="28"/>
                <w:lang w:eastAsia="ru-RU"/>
              </w:rPr>
              <w:t>Музейные предметы</w:t>
            </w:r>
            <w:r>
              <w:rPr>
                <w:rFonts w:ascii="Times New Roman" w:eastAsia="Times New Roman" w:hAnsi="Times New Roman" w:cs="Times New Roman"/>
                <w:sz w:val="28"/>
                <w:szCs w:val="28"/>
                <w:lang w:eastAsia="ru-RU"/>
              </w:rPr>
              <w:t>.</w:t>
            </w:r>
          </w:p>
        </w:tc>
        <w:tc>
          <w:tcPr>
            <w:tcW w:w="1091" w:type="dxa"/>
          </w:tcPr>
          <w:p w:rsidR="003B5203" w:rsidRPr="003B5203" w:rsidRDefault="003B5203" w:rsidP="003B5203">
            <w:pPr>
              <w:spacing w:after="0" w:line="240" w:lineRule="auto"/>
              <w:jc w:val="center"/>
              <w:rPr>
                <w:rFonts w:ascii="Times New Roman" w:eastAsia="Times New Roman" w:hAnsi="Times New Roman" w:cs="Times New Roman"/>
                <w:sz w:val="28"/>
                <w:szCs w:val="28"/>
                <w:lang w:eastAsia="ru-RU"/>
              </w:rPr>
            </w:pPr>
            <w:r w:rsidRPr="003B5203">
              <w:rPr>
                <w:rFonts w:ascii="Times New Roman" w:eastAsia="Times New Roman" w:hAnsi="Times New Roman" w:cs="Times New Roman"/>
                <w:sz w:val="28"/>
                <w:szCs w:val="28"/>
                <w:lang w:eastAsia="ru-RU"/>
              </w:rPr>
              <w:t>6</w:t>
            </w:r>
          </w:p>
        </w:tc>
        <w:tc>
          <w:tcPr>
            <w:tcW w:w="1275" w:type="dxa"/>
          </w:tcPr>
          <w:p w:rsidR="003B5203" w:rsidRPr="003B5203" w:rsidRDefault="003B5203" w:rsidP="003B5203">
            <w:pPr>
              <w:spacing w:after="0" w:line="240" w:lineRule="auto"/>
              <w:jc w:val="center"/>
              <w:rPr>
                <w:rFonts w:ascii="Times New Roman" w:eastAsia="Times New Roman" w:hAnsi="Times New Roman" w:cs="Times New Roman"/>
                <w:sz w:val="28"/>
                <w:szCs w:val="28"/>
                <w:lang w:eastAsia="ru-RU"/>
              </w:rPr>
            </w:pPr>
            <w:r w:rsidRPr="003B5203">
              <w:rPr>
                <w:rFonts w:ascii="Times New Roman" w:eastAsia="Times New Roman" w:hAnsi="Times New Roman" w:cs="Times New Roman"/>
                <w:sz w:val="28"/>
                <w:szCs w:val="28"/>
                <w:lang w:eastAsia="ru-RU"/>
              </w:rPr>
              <w:t>2</w:t>
            </w:r>
          </w:p>
        </w:tc>
        <w:tc>
          <w:tcPr>
            <w:tcW w:w="1555" w:type="dxa"/>
          </w:tcPr>
          <w:p w:rsidR="003B5203" w:rsidRPr="003B5203" w:rsidRDefault="003B5203" w:rsidP="003B5203">
            <w:pPr>
              <w:spacing w:after="0" w:line="240" w:lineRule="auto"/>
              <w:jc w:val="center"/>
              <w:rPr>
                <w:rFonts w:ascii="Times New Roman" w:eastAsia="Times New Roman" w:hAnsi="Times New Roman" w:cs="Times New Roman"/>
                <w:sz w:val="28"/>
                <w:szCs w:val="28"/>
                <w:lang w:eastAsia="ru-RU"/>
              </w:rPr>
            </w:pPr>
            <w:r w:rsidRPr="003B5203">
              <w:rPr>
                <w:rFonts w:ascii="Times New Roman" w:eastAsia="Times New Roman" w:hAnsi="Times New Roman" w:cs="Times New Roman"/>
                <w:sz w:val="28"/>
                <w:szCs w:val="28"/>
                <w:lang w:eastAsia="ru-RU"/>
              </w:rPr>
              <w:t>4</w:t>
            </w:r>
          </w:p>
        </w:tc>
      </w:tr>
      <w:tr w:rsidR="003B5203" w:rsidRPr="003B5203" w:rsidTr="003B5203">
        <w:trPr>
          <w:trHeight w:val="304"/>
          <w:jc w:val="center"/>
        </w:trPr>
        <w:tc>
          <w:tcPr>
            <w:tcW w:w="700" w:type="dxa"/>
          </w:tcPr>
          <w:p w:rsidR="003B5203" w:rsidRPr="003B5203" w:rsidRDefault="003B5203" w:rsidP="003B5203">
            <w:pPr>
              <w:spacing w:after="0" w:line="240" w:lineRule="auto"/>
              <w:jc w:val="center"/>
              <w:rPr>
                <w:rFonts w:ascii="Times New Roman" w:eastAsia="Times New Roman" w:hAnsi="Times New Roman" w:cs="Times New Roman"/>
                <w:sz w:val="28"/>
                <w:szCs w:val="28"/>
                <w:lang w:eastAsia="ru-RU"/>
              </w:rPr>
            </w:pPr>
            <w:r w:rsidRPr="003B520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tc>
        <w:tc>
          <w:tcPr>
            <w:tcW w:w="4728" w:type="dxa"/>
          </w:tcPr>
          <w:p w:rsidR="003B5203" w:rsidRPr="003B5203" w:rsidRDefault="003B5203" w:rsidP="003B5203">
            <w:pPr>
              <w:spacing w:after="0" w:line="240" w:lineRule="auto"/>
              <w:rPr>
                <w:rFonts w:ascii="Times New Roman" w:eastAsia="Times New Roman" w:hAnsi="Times New Roman" w:cs="Times New Roman"/>
                <w:sz w:val="28"/>
                <w:szCs w:val="28"/>
                <w:lang w:eastAsia="ru-RU"/>
              </w:rPr>
            </w:pPr>
            <w:r w:rsidRPr="003B5203">
              <w:rPr>
                <w:rFonts w:ascii="Times New Roman" w:eastAsia="Times New Roman" w:hAnsi="Times New Roman" w:cs="Times New Roman"/>
                <w:sz w:val="28"/>
                <w:szCs w:val="28"/>
                <w:lang w:eastAsia="ru-RU"/>
              </w:rPr>
              <w:t>Музейная экспозиция</w:t>
            </w:r>
            <w:r>
              <w:rPr>
                <w:rFonts w:ascii="Times New Roman" w:eastAsia="Times New Roman" w:hAnsi="Times New Roman" w:cs="Times New Roman"/>
                <w:sz w:val="28"/>
                <w:szCs w:val="28"/>
                <w:lang w:eastAsia="ru-RU"/>
              </w:rPr>
              <w:t>.</w:t>
            </w:r>
          </w:p>
        </w:tc>
        <w:tc>
          <w:tcPr>
            <w:tcW w:w="1091" w:type="dxa"/>
          </w:tcPr>
          <w:p w:rsidR="003B5203" w:rsidRPr="003B5203" w:rsidRDefault="002D7C26" w:rsidP="003B5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75" w:type="dxa"/>
          </w:tcPr>
          <w:p w:rsidR="003B5203" w:rsidRPr="003B5203" w:rsidRDefault="002D7C26" w:rsidP="003B5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55" w:type="dxa"/>
          </w:tcPr>
          <w:p w:rsidR="003B5203" w:rsidRPr="003B5203" w:rsidRDefault="00E02EE7" w:rsidP="003B5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3B5203" w:rsidRPr="003B5203" w:rsidTr="003B5203">
        <w:trPr>
          <w:trHeight w:val="304"/>
          <w:jc w:val="center"/>
        </w:trPr>
        <w:tc>
          <w:tcPr>
            <w:tcW w:w="700" w:type="dxa"/>
          </w:tcPr>
          <w:p w:rsidR="003B5203" w:rsidRPr="003B5203" w:rsidRDefault="003B5203" w:rsidP="003B5203">
            <w:pPr>
              <w:spacing w:after="0" w:line="240" w:lineRule="auto"/>
              <w:jc w:val="center"/>
              <w:rPr>
                <w:rFonts w:ascii="Times New Roman" w:eastAsia="Times New Roman" w:hAnsi="Times New Roman" w:cs="Times New Roman"/>
                <w:sz w:val="28"/>
                <w:szCs w:val="28"/>
                <w:lang w:eastAsia="ru-RU"/>
              </w:rPr>
            </w:pPr>
            <w:r w:rsidRPr="003B520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p>
        </w:tc>
        <w:tc>
          <w:tcPr>
            <w:tcW w:w="4728" w:type="dxa"/>
          </w:tcPr>
          <w:p w:rsidR="003B5203" w:rsidRPr="003B5203" w:rsidRDefault="003B5203" w:rsidP="003B5203">
            <w:pPr>
              <w:spacing w:after="0" w:line="240" w:lineRule="auto"/>
              <w:rPr>
                <w:rFonts w:ascii="Times New Roman" w:eastAsia="Times New Roman" w:hAnsi="Times New Roman" w:cs="Times New Roman"/>
                <w:bCs/>
                <w:sz w:val="28"/>
                <w:szCs w:val="28"/>
                <w:lang w:eastAsia="ru-RU"/>
              </w:rPr>
            </w:pPr>
            <w:r w:rsidRPr="003B5203">
              <w:rPr>
                <w:rFonts w:ascii="Times New Roman" w:eastAsia="Times New Roman" w:hAnsi="Times New Roman" w:cs="Times New Roman"/>
                <w:sz w:val="28"/>
                <w:szCs w:val="28"/>
                <w:lang w:eastAsia="ru-RU"/>
              </w:rPr>
              <w:t>Предметы и экспозиции школьного музея</w:t>
            </w:r>
            <w:r>
              <w:rPr>
                <w:rFonts w:ascii="Times New Roman" w:eastAsia="Times New Roman" w:hAnsi="Times New Roman" w:cs="Times New Roman"/>
                <w:sz w:val="28"/>
                <w:szCs w:val="28"/>
                <w:lang w:eastAsia="ru-RU"/>
              </w:rPr>
              <w:t>.</w:t>
            </w:r>
          </w:p>
        </w:tc>
        <w:tc>
          <w:tcPr>
            <w:tcW w:w="1091" w:type="dxa"/>
          </w:tcPr>
          <w:p w:rsidR="003B5203" w:rsidRPr="003B5203" w:rsidRDefault="00823C86" w:rsidP="003B5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275" w:type="dxa"/>
          </w:tcPr>
          <w:p w:rsidR="003B5203" w:rsidRPr="003B5203" w:rsidRDefault="00823C86" w:rsidP="003B5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55" w:type="dxa"/>
          </w:tcPr>
          <w:p w:rsidR="003B5203" w:rsidRPr="003B5203" w:rsidRDefault="00823C86" w:rsidP="003B5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3B5203" w:rsidRPr="003B5203" w:rsidTr="003B5203">
        <w:trPr>
          <w:trHeight w:val="304"/>
          <w:jc w:val="center"/>
        </w:trPr>
        <w:tc>
          <w:tcPr>
            <w:tcW w:w="700" w:type="dxa"/>
          </w:tcPr>
          <w:p w:rsidR="003B5203" w:rsidRPr="003B5203" w:rsidRDefault="00823C86" w:rsidP="003B5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5203">
              <w:rPr>
                <w:rFonts w:ascii="Times New Roman" w:eastAsia="Times New Roman" w:hAnsi="Times New Roman" w:cs="Times New Roman"/>
                <w:sz w:val="28"/>
                <w:szCs w:val="28"/>
                <w:lang w:eastAsia="ru-RU"/>
              </w:rPr>
              <w:t>.</w:t>
            </w:r>
          </w:p>
        </w:tc>
        <w:tc>
          <w:tcPr>
            <w:tcW w:w="4728" w:type="dxa"/>
          </w:tcPr>
          <w:p w:rsidR="003B5203" w:rsidRPr="003B5203" w:rsidRDefault="003B5203" w:rsidP="003B5203">
            <w:pPr>
              <w:spacing w:after="0" w:line="240" w:lineRule="auto"/>
              <w:rPr>
                <w:rFonts w:ascii="Times New Roman" w:eastAsia="Times New Roman" w:hAnsi="Times New Roman" w:cs="Times New Roman"/>
                <w:b/>
                <w:sz w:val="28"/>
                <w:szCs w:val="28"/>
                <w:lang w:eastAsia="ru-RU"/>
              </w:rPr>
            </w:pPr>
            <w:r w:rsidRPr="003B5203">
              <w:rPr>
                <w:rFonts w:ascii="Times New Roman" w:eastAsia="Times New Roman" w:hAnsi="Times New Roman" w:cs="Times New Roman"/>
                <w:sz w:val="28"/>
                <w:szCs w:val="28"/>
                <w:lang w:eastAsia="ru-RU"/>
              </w:rPr>
              <w:t>Фонды музея</w:t>
            </w:r>
            <w:r>
              <w:rPr>
                <w:rFonts w:ascii="Times New Roman" w:eastAsia="Times New Roman" w:hAnsi="Times New Roman" w:cs="Times New Roman"/>
                <w:sz w:val="28"/>
                <w:szCs w:val="28"/>
                <w:lang w:eastAsia="ru-RU"/>
              </w:rPr>
              <w:t>.</w:t>
            </w:r>
          </w:p>
        </w:tc>
        <w:tc>
          <w:tcPr>
            <w:tcW w:w="1091" w:type="dxa"/>
          </w:tcPr>
          <w:p w:rsidR="003B5203" w:rsidRPr="003B5203" w:rsidRDefault="002D7C26" w:rsidP="003B5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75" w:type="dxa"/>
          </w:tcPr>
          <w:p w:rsidR="003B5203" w:rsidRPr="003B5203" w:rsidRDefault="002D7C26" w:rsidP="003B5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55" w:type="dxa"/>
          </w:tcPr>
          <w:p w:rsidR="003B5203" w:rsidRPr="003B5203" w:rsidRDefault="002D7C26" w:rsidP="003B5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3B5203" w:rsidRPr="003B5203" w:rsidTr="003B5203">
        <w:trPr>
          <w:trHeight w:val="627"/>
          <w:jc w:val="center"/>
        </w:trPr>
        <w:tc>
          <w:tcPr>
            <w:tcW w:w="700" w:type="dxa"/>
          </w:tcPr>
          <w:p w:rsidR="003B5203" w:rsidRPr="003B5203" w:rsidRDefault="00823C86" w:rsidP="003B5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5203">
              <w:rPr>
                <w:rFonts w:ascii="Times New Roman" w:eastAsia="Times New Roman" w:hAnsi="Times New Roman" w:cs="Times New Roman"/>
                <w:sz w:val="28"/>
                <w:szCs w:val="28"/>
                <w:lang w:eastAsia="ru-RU"/>
              </w:rPr>
              <w:t>.</w:t>
            </w:r>
          </w:p>
        </w:tc>
        <w:tc>
          <w:tcPr>
            <w:tcW w:w="4728" w:type="dxa"/>
          </w:tcPr>
          <w:p w:rsidR="003B5203" w:rsidRPr="003B5203" w:rsidRDefault="00823C86" w:rsidP="003B5203">
            <w:pPr>
              <w:spacing w:after="0" w:line="240" w:lineRule="auto"/>
              <w:rPr>
                <w:rFonts w:ascii="Times New Roman" w:eastAsia="Times New Roman" w:hAnsi="Times New Roman" w:cs="Times New Roman"/>
                <w:sz w:val="28"/>
                <w:szCs w:val="28"/>
                <w:lang w:eastAsia="ru-RU"/>
              </w:rPr>
            </w:pPr>
            <w:r w:rsidRPr="00823C86">
              <w:rPr>
                <w:rFonts w:ascii="Times New Roman" w:eastAsia="Times New Roman" w:hAnsi="Times New Roman" w:cs="Times New Roman"/>
                <w:sz w:val="28"/>
                <w:szCs w:val="28"/>
                <w:lang w:eastAsia="ru-RU"/>
              </w:rPr>
              <w:t>Правила учета музейных предметов и коллекций.</w:t>
            </w:r>
          </w:p>
        </w:tc>
        <w:tc>
          <w:tcPr>
            <w:tcW w:w="1091" w:type="dxa"/>
          </w:tcPr>
          <w:p w:rsidR="003B5203" w:rsidRPr="003B5203" w:rsidRDefault="002D7C26" w:rsidP="003B5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275" w:type="dxa"/>
          </w:tcPr>
          <w:p w:rsidR="003B5203" w:rsidRPr="003B5203" w:rsidRDefault="002D7C26" w:rsidP="003B5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555" w:type="dxa"/>
          </w:tcPr>
          <w:p w:rsidR="003B5203" w:rsidRPr="003B5203" w:rsidRDefault="00E02EE7" w:rsidP="003B5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3B5203" w:rsidRPr="003B5203" w:rsidTr="003B5203">
        <w:trPr>
          <w:trHeight w:val="304"/>
          <w:jc w:val="center"/>
        </w:trPr>
        <w:tc>
          <w:tcPr>
            <w:tcW w:w="700" w:type="dxa"/>
          </w:tcPr>
          <w:p w:rsidR="003B5203" w:rsidRPr="003B5203" w:rsidRDefault="00823C86" w:rsidP="003B5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B5203">
              <w:rPr>
                <w:rFonts w:ascii="Times New Roman" w:eastAsia="Times New Roman" w:hAnsi="Times New Roman" w:cs="Times New Roman"/>
                <w:sz w:val="28"/>
                <w:szCs w:val="28"/>
                <w:lang w:eastAsia="ru-RU"/>
              </w:rPr>
              <w:t>.</w:t>
            </w:r>
          </w:p>
        </w:tc>
        <w:tc>
          <w:tcPr>
            <w:tcW w:w="4728" w:type="dxa"/>
          </w:tcPr>
          <w:p w:rsidR="003B5203" w:rsidRPr="003B5203" w:rsidRDefault="00823C86" w:rsidP="003B5203">
            <w:pPr>
              <w:spacing w:after="0" w:line="240" w:lineRule="auto"/>
              <w:rPr>
                <w:rFonts w:ascii="Times New Roman" w:eastAsia="Times New Roman" w:hAnsi="Times New Roman" w:cs="Times New Roman"/>
                <w:sz w:val="28"/>
                <w:szCs w:val="28"/>
                <w:lang w:eastAsia="ru-RU"/>
              </w:rPr>
            </w:pPr>
            <w:r w:rsidRPr="00823C86">
              <w:rPr>
                <w:rFonts w:ascii="Times New Roman" w:eastAsia="Times New Roman" w:hAnsi="Times New Roman" w:cs="Times New Roman"/>
                <w:sz w:val="28"/>
                <w:szCs w:val="28"/>
                <w:lang w:eastAsia="ru-RU"/>
              </w:rPr>
              <w:t>Школа юного экскурсовода.</w:t>
            </w:r>
          </w:p>
        </w:tc>
        <w:tc>
          <w:tcPr>
            <w:tcW w:w="1091" w:type="dxa"/>
          </w:tcPr>
          <w:p w:rsidR="003B5203" w:rsidRPr="003B5203" w:rsidRDefault="002D7C26" w:rsidP="003B5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275" w:type="dxa"/>
          </w:tcPr>
          <w:p w:rsidR="003B5203" w:rsidRPr="003B5203" w:rsidRDefault="002D7C26" w:rsidP="003B5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555" w:type="dxa"/>
          </w:tcPr>
          <w:p w:rsidR="003B5203" w:rsidRPr="003B5203" w:rsidRDefault="002D7C26" w:rsidP="003B5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3B5203" w:rsidRPr="003B5203" w:rsidTr="003B5203">
        <w:trPr>
          <w:trHeight w:val="304"/>
          <w:jc w:val="center"/>
        </w:trPr>
        <w:tc>
          <w:tcPr>
            <w:tcW w:w="700" w:type="dxa"/>
          </w:tcPr>
          <w:p w:rsidR="003B5203" w:rsidRPr="003B5203" w:rsidRDefault="003B5203" w:rsidP="003B5203">
            <w:pPr>
              <w:spacing w:after="0" w:line="240" w:lineRule="auto"/>
              <w:jc w:val="center"/>
              <w:rPr>
                <w:rFonts w:ascii="Times New Roman" w:eastAsia="Times New Roman" w:hAnsi="Times New Roman" w:cs="Times New Roman"/>
                <w:b/>
                <w:sz w:val="28"/>
                <w:szCs w:val="28"/>
                <w:lang w:eastAsia="ru-RU"/>
              </w:rPr>
            </w:pPr>
          </w:p>
        </w:tc>
        <w:tc>
          <w:tcPr>
            <w:tcW w:w="4728" w:type="dxa"/>
          </w:tcPr>
          <w:p w:rsidR="003B5203" w:rsidRPr="003B5203" w:rsidRDefault="003B5203" w:rsidP="003B520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Всего часов</w:t>
            </w:r>
          </w:p>
        </w:tc>
        <w:tc>
          <w:tcPr>
            <w:tcW w:w="1091" w:type="dxa"/>
          </w:tcPr>
          <w:p w:rsidR="003B5203" w:rsidRPr="003B5203" w:rsidRDefault="003B5203" w:rsidP="003B5203">
            <w:pPr>
              <w:spacing w:after="0" w:line="240" w:lineRule="auto"/>
              <w:jc w:val="center"/>
              <w:rPr>
                <w:rFonts w:ascii="Times New Roman" w:eastAsia="Times New Roman" w:hAnsi="Times New Roman" w:cs="Times New Roman"/>
                <w:sz w:val="28"/>
                <w:szCs w:val="28"/>
                <w:lang w:eastAsia="ru-RU"/>
              </w:rPr>
            </w:pPr>
            <w:r w:rsidRPr="003B5203">
              <w:rPr>
                <w:rFonts w:ascii="Times New Roman" w:eastAsia="Times New Roman" w:hAnsi="Times New Roman" w:cs="Times New Roman"/>
                <w:sz w:val="28"/>
                <w:szCs w:val="28"/>
                <w:lang w:eastAsia="ru-RU"/>
              </w:rPr>
              <w:t>76</w:t>
            </w:r>
          </w:p>
        </w:tc>
        <w:tc>
          <w:tcPr>
            <w:tcW w:w="1275" w:type="dxa"/>
          </w:tcPr>
          <w:p w:rsidR="003B5203" w:rsidRPr="003B5203" w:rsidRDefault="00E02EE7" w:rsidP="00E02EE7">
            <w:pPr>
              <w:tabs>
                <w:tab w:val="left" w:pos="360"/>
                <w:tab w:val="center" w:pos="52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555" w:type="dxa"/>
          </w:tcPr>
          <w:p w:rsidR="003B5203" w:rsidRPr="003B5203" w:rsidRDefault="00E02EE7" w:rsidP="003B5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bl>
    <w:p w:rsidR="003B5203" w:rsidRDefault="003B5203" w:rsidP="003B5203">
      <w:pPr>
        <w:pStyle w:val="a3"/>
        <w:spacing w:line="360" w:lineRule="auto"/>
        <w:ind w:left="0"/>
        <w:jc w:val="both"/>
        <w:rPr>
          <w:rFonts w:ascii="Times New Roman" w:eastAsia="Times New Roman" w:hAnsi="Times New Roman" w:cs="Times New Roman"/>
          <w:b/>
          <w:color w:val="000000"/>
          <w:sz w:val="28"/>
          <w:szCs w:val="28"/>
          <w:lang w:eastAsia="ru-RU"/>
        </w:rPr>
      </w:pPr>
    </w:p>
    <w:p w:rsidR="003B5203" w:rsidRDefault="003B5203" w:rsidP="00FB0474">
      <w:pPr>
        <w:pStyle w:val="a3"/>
        <w:numPr>
          <w:ilvl w:val="0"/>
          <w:numId w:val="25"/>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3B5203" w:rsidRPr="003B5203" w:rsidRDefault="003B5203" w:rsidP="00FB0474">
      <w:pPr>
        <w:pStyle w:val="a3"/>
        <w:numPr>
          <w:ilvl w:val="0"/>
          <w:numId w:val="26"/>
        </w:numPr>
        <w:spacing w:line="360" w:lineRule="auto"/>
        <w:jc w:val="both"/>
        <w:rPr>
          <w:rFonts w:ascii="Times New Roman" w:eastAsia="Times New Roman" w:hAnsi="Times New Roman" w:cs="Times New Roman"/>
          <w:b/>
          <w:color w:val="000000"/>
          <w:sz w:val="28"/>
          <w:szCs w:val="28"/>
          <w:lang w:eastAsia="ru-RU"/>
        </w:rPr>
      </w:pPr>
      <w:r w:rsidRPr="003B5203">
        <w:rPr>
          <w:rFonts w:ascii="Times New Roman" w:eastAsia="Times New Roman" w:hAnsi="Times New Roman" w:cs="Times New Roman"/>
          <w:b/>
          <w:color w:val="000000"/>
          <w:sz w:val="28"/>
          <w:szCs w:val="28"/>
          <w:lang w:eastAsia="ru-RU"/>
        </w:rPr>
        <w:t>Вв</w:t>
      </w:r>
      <w:r>
        <w:rPr>
          <w:rFonts w:ascii="Times New Roman" w:eastAsia="Times New Roman" w:hAnsi="Times New Roman" w:cs="Times New Roman"/>
          <w:b/>
          <w:color w:val="000000"/>
          <w:sz w:val="28"/>
          <w:szCs w:val="28"/>
          <w:lang w:eastAsia="ru-RU"/>
        </w:rPr>
        <w:t>едение в курс</w:t>
      </w:r>
      <w:r w:rsidRPr="003B5203">
        <w:rPr>
          <w:rFonts w:ascii="Times New Roman" w:eastAsia="Times New Roman" w:hAnsi="Times New Roman" w:cs="Times New Roman"/>
          <w:b/>
          <w:color w:val="000000"/>
          <w:sz w:val="28"/>
          <w:szCs w:val="28"/>
          <w:lang w:eastAsia="ru-RU"/>
        </w:rPr>
        <w:t>.</w:t>
      </w:r>
    </w:p>
    <w:p w:rsidR="003B5203" w:rsidRPr="003B5203" w:rsidRDefault="003B5203" w:rsidP="003B5203">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3B5203">
        <w:rPr>
          <w:rFonts w:ascii="Times New Roman" w:eastAsia="Times New Roman" w:hAnsi="Times New Roman" w:cs="Times New Roman"/>
          <w:color w:val="000000"/>
          <w:sz w:val="28"/>
          <w:szCs w:val="28"/>
          <w:lang w:eastAsia="ru-RU"/>
        </w:rPr>
        <w:t>Инструктаж по технике безопасности. Цели и задачи работы детского объединения. Что такое музей. Ирбит – город музеев. Музеи городов Свердловской области, России, мира. Правила безопасного поведения во время экскурсии, поездки, массовых мероприятий.</w:t>
      </w:r>
    </w:p>
    <w:p w:rsidR="003B5203" w:rsidRPr="003B5203" w:rsidRDefault="003B5203" w:rsidP="00FB0474">
      <w:pPr>
        <w:pStyle w:val="a3"/>
        <w:numPr>
          <w:ilvl w:val="0"/>
          <w:numId w:val="26"/>
        </w:numPr>
        <w:spacing w:line="360" w:lineRule="auto"/>
        <w:jc w:val="both"/>
        <w:rPr>
          <w:rFonts w:ascii="Times New Roman" w:eastAsia="Times New Roman" w:hAnsi="Times New Roman" w:cs="Times New Roman"/>
          <w:b/>
          <w:color w:val="000000"/>
          <w:sz w:val="28"/>
          <w:szCs w:val="28"/>
          <w:lang w:eastAsia="ru-RU"/>
        </w:rPr>
      </w:pPr>
      <w:r w:rsidRPr="003B5203">
        <w:rPr>
          <w:rFonts w:ascii="Times New Roman" w:eastAsia="Times New Roman" w:hAnsi="Times New Roman" w:cs="Times New Roman"/>
          <w:b/>
          <w:color w:val="000000"/>
          <w:sz w:val="28"/>
          <w:szCs w:val="28"/>
          <w:lang w:eastAsia="ru-RU"/>
        </w:rPr>
        <w:lastRenderedPageBreak/>
        <w:t xml:space="preserve">Музейные предметы. </w:t>
      </w:r>
    </w:p>
    <w:p w:rsidR="003B5203" w:rsidRDefault="003B5203" w:rsidP="003B5203">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3B5203">
        <w:rPr>
          <w:rFonts w:ascii="Times New Roman" w:eastAsia="Times New Roman" w:hAnsi="Times New Roman" w:cs="Times New Roman"/>
          <w:color w:val="000000"/>
          <w:sz w:val="28"/>
          <w:szCs w:val="28"/>
          <w:lang w:eastAsia="ru-RU"/>
        </w:rPr>
        <w:t xml:space="preserve">Как предмет становится экспонатом. Признаки музейного предмета. Легенда экспоната. Бытование </w:t>
      </w:r>
      <w:r>
        <w:rPr>
          <w:rFonts w:ascii="Times New Roman" w:eastAsia="Times New Roman" w:hAnsi="Times New Roman" w:cs="Times New Roman"/>
          <w:color w:val="000000"/>
          <w:sz w:val="28"/>
          <w:szCs w:val="28"/>
          <w:lang w:eastAsia="ru-RU"/>
        </w:rPr>
        <w:t>предмета. Источники информации.</w:t>
      </w:r>
    </w:p>
    <w:p w:rsidR="003B5203" w:rsidRPr="003B5203" w:rsidRDefault="003B5203" w:rsidP="00823C86">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3B5203">
        <w:rPr>
          <w:rFonts w:ascii="Times New Roman" w:eastAsia="Times New Roman" w:hAnsi="Times New Roman" w:cs="Times New Roman"/>
          <w:color w:val="000000"/>
          <w:sz w:val="28"/>
          <w:szCs w:val="28"/>
          <w:lang w:eastAsia="ru-RU"/>
        </w:rPr>
        <w:t>Правила научного описания предмета. О</w:t>
      </w:r>
      <w:r>
        <w:rPr>
          <w:rFonts w:ascii="Times New Roman" w:eastAsia="Times New Roman" w:hAnsi="Times New Roman" w:cs="Times New Roman"/>
          <w:color w:val="000000"/>
          <w:sz w:val="28"/>
          <w:szCs w:val="28"/>
          <w:lang w:eastAsia="ru-RU"/>
        </w:rPr>
        <w:t>пределение степени сохранности.</w:t>
      </w:r>
    </w:p>
    <w:p w:rsidR="00823C86" w:rsidRPr="00823C86" w:rsidRDefault="003B5203" w:rsidP="00FB0474">
      <w:pPr>
        <w:pStyle w:val="a3"/>
        <w:numPr>
          <w:ilvl w:val="0"/>
          <w:numId w:val="26"/>
        </w:numPr>
        <w:spacing w:line="360" w:lineRule="auto"/>
        <w:jc w:val="both"/>
        <w:rPr>
          <w:rFonts w:ascii="Times New Roman" w:eastAsia="Times New Roman" w:hAnsi="Times New Roman" w:cs="Times New Roman"/>
          <w:b/>
          <w:color w:val="000000"/>
          <w:sz w:val="28"/>
          <w:szCs w:val="28"/>
          <w:lang w:eastAsia="ru-RU"/>
        </w:rPr>
      </w:pPr>
      <w:r w:rsidRPr="00823C86">
        <w:rPr>
          <w:rFonts w:ascii="Times New Roman" w:eastAsia="Times New Roman" w:hAnsi="Times New Roman" w:cs="Times New Roman"/>
          <w:b/>
          <w:color w:val="000000"/>
          <w:sz w:val="28"/>
          <w:szCs w:val="28"/>
          <w:lang w:eastAsia="ru-RU"/>
        </w:rPr>
        <w:t xml:space="preserve">Музейная экспозиция. </w:t>
      </w:r>
    </w:p>
    <w:p w:rsidR="00823C86" w:rsidRDefault="00823C86" w:rsidP="00823C86">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3B5203" w:rsidRPr="00823C86">
        <w:rPr>
          <w:rFonts w:ascii="Times New Roman" w:eastAsia="Times New Roman" w:hAnsi="Times New Roman" w:cs="Times New Roman"/>
          <w:color w:val="000000"/>
          <w:sz w:val="28"/>
          <w:szCs w:val="28"/>
          <w:lang w:eastAsia="ru-RU"/>
        </w:rPr>
        <w:t xml:space="preserve">Экспозиционный комплекс. Экспозиционный пояс. Раздел экспозиции. Организация работы. Методы и принципы построения. Современные подходы к созданию. Требования к оформлению текстов. Этикетаж. Экспозиционное оборудование. Научно-вспомогательные материалы. Правила составления топографических описей. </w:t>
      </w:r>
    </w:p>
    <w:p w:rsidR="003B5203" w:rsidRPr="00823C86" w:rsidRDefault="00823C86" w:rsidP="00823C86">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003B5203" w:rsidRPr="00823C86">
        <w:rPr>
          <w:rFonts w:ascii="Times New Roman" w:eastAsia="Times New Roman" w:hAnsi="Times New Roman" w:cs="Times New Roman"/>
          <w:color w:val="000000"/>
          <w:sz w:val="28"/>
          <w:szCs w:val="28"/>
          <w:lang w:eastAsia="ru-RU"/>
        </w:rPr>
        <w:t>Работа над созданием новых экспозиций. Переэкспозиции.</w:t>
      </w:r>
    </w:p>
    <w:p w:rsidR="00823C86" w:rsidRPr="00823C86" w:rsidRDefault="00823C86" w:rsidP="00FB0474">
      <w:pPr>
        <w:pStyle w:val="a3"/>
        <w:numPr>
          <w:ilvl w:val="0"/>
          <w:numId w:val="26"/>
        </w:numPr>
        <w:spacing w:line="360" w:lineRule="auto"/>
        <w:jc w:val="both"/>
        <w:rPr>
          <w:rFonts w:ascii="Times New Roman" w:eastAsia="Times New Roman" w:hAnsi="Times New Roman" w:cs="Times New Roman"/>
          <w:b/>
          <w:color w:val="000000"/>
          <w:sz w:val="28"/>
          <w:szCs w:val="28"/>
          <w:lang w:eastAsia="ru-RU"/>
        </w:rPr>
      </w:pPr>
      <w:r w:rsidRPr="00823C86">
        <w:rPr>
          <w:rFonts w:ascii="Times New Roman" w:eastAsia="Times New Roman" w:hAnsi="Times New Roman" w:cs="Times New Roman"/>
          <w:b/>
          <w:color w:val="000000"/>
          <w:sz w:val="28"/>
          <w:szCs w:val="28"/>
          <w:lang w:eastAsia="ru-RU"/>
        </w:rPr>
        <w:t xml:space="preserve">Предметы и экспозиции школьного музея. </w:t>
      </w:r>
    </w:p>
    <w:p w:rsidR="00823C86" w:rsidRDefault="00823C86" w:rsidP="00823C86">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823C86">
        <w:rPr>
          <w:rFonts w:ascii="Times New Roman" w:eastAsia="Times New Roman" w:hAnsi="Times New Roman" w:cs="Times New Roman"/>
          <w:color w:val="000000"/>
          <w:sz w:val="28"/>
          <w:szCs w:val="28"/>
          <w:lang w:eastAsia="ru-RU"/>
        </w:rPr>
        <w:t xml:space="preserve">Принципы и правила сбора музейных предметов. </w:t>
      </w:r>
    </w:p>
    <w:p w:rsidR="003B5203" w:rsidRPr="00823C86" w:rsidRDefault="00823C86" w:rsidP="00823C86">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823C86">
        <w:rPr>
          <w:rFonts w:ascii="Times New Roman" w:eastAsia="Times New Roman" w:hAnsi="Times New Roman" w:cs="Times New Roman"/>
          <w:color w:val="000000"/>
          <w:sz w:val="28"/>
          <w:szCs w:val="28"/>
          <w:lang w:eastAsia="ru-RU"/>
        </w:rPr>
        <w:t>Работа над проектом «Виртуальный музей».</w:t>
      </w:r>
    </w:p>
    <w:p w:rsidR="00823C86" w:rsidRPr="00823C86" w:rsidRDefault="00823C86" w:rsidP="00FB0474">
      <w:pPr>
        <w:pStyle w:val="a3"/>
        <w:numPr>
          <w:ilvl w:val="0"/>
          <w:numId w:val="26"/>
        </w:numPr>
        <w:spacing w:line="360" w:lineRule="auto"/>
        <w:jc w:val="both"/>
        <w:rPr>
          <w:rFonts w:ascii="Times New Roman" w:eastAsia="Times New Roman" w:hAnsi="Times New Roman" w:cs="Times New Roman"/>
          <w:b/>
          <w:color w:val="000000"/>
          <w:sz w:val="28"/>
          <w:szCs w:val="28"/>
          <w:lang w:eastAsia="ru-RU"/>
        </w:rPr>
      </w:pPr>
      <w:r w:rsidRPr="00823C86">
        <w:rPr>
          <w:rFonts w:ascii="Times New Roman" w:eastAsia="Times New Roman" w:hAnsi="Times New Roman" w:cs="Times New Roman"/>
          <w:b/>
          <w:color w:val="000000"/>
          <w:sz w:val="28"/>
          <w:szCs w:val="28"/>
          <w:lang w:eastAsia="ru-RU"/>
        </w:rPr>
        <w:t>Фонды музея</w:t>
      </w:r>
      <w:r w:rsidR="003B5203" w:rsidRPr="00823C86">
        <w:rPr>
          <w:rFonts w:ascii="Times New Roman" w:eastAsia="Times New Roman" w:hAnsi="Times New Roman" w:cs="Times New Roman"/>
          <w:b/>
          <w:color w:val="000000"/>
          <w:sz w:val="28"/>
          <w:szCs w:val="28"/>
          <w:lang w:eastAsia="ru-RU"/>
        </w:rPr>
        <w:t xml:space="preserve">. </w:t>
      </w:r>
    </w:p>
    <w:p w:rsidR="003B5203" w:rsidRDefault="00823C86" w:rsidP="00823C86">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3B5203" w:rsidRPr="00823C86">
        <w:rPr>
          <w:rFonts w:ascii="Times New Roman" w:eastAsia="Times New Roman" w:hAnsi="Times New Roman" w:cs="Times New Roman"/>
          <w:color w:val="000000"/>
          <w:sz w:val="28"/>
          <w:szCs w:val="28"/>
          <w:lang w:eastAsia="ru-RU"/>
        </w:rPr>
        <w:t xml:space="preserve">Основной фонд. Вспомогательный фонд. Правила </w:t>
      </w:r>
      <w:r>
        <w:rPr>
          <w:rFonts w:ascii="Times New Roman" w:eastAsia="Times New Roman" w:hAnsi="Times New Roman" w:cs="Times New Roman"/>
          <w:color w:val="000000"/>
          <w:sz w:val="28"/>
          <w:szCs w:val="28"/>
          <w:lang w:eastAsia="ru-RU"/>
        </w:rPr>
        <w:t>комплектования музейных фондов.</w:t>
      </w:r>
    </w:p>
    <w:p w:rsidR="003B5203" w:rsidRPr="00823C86" w:rsidRDefault="00823C86" w:rsidP="00823C86">
      <w:pPr>
        <w:spacing w:line="360" w:lineRule="auto"/>
        <w:ind w:firstLine="567"/>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823C86">
        <w:rPr>
          <w:rFonts w:ascii="Times New Roman" w:eastAsia="Times New Roman" w:hAnsi="Times New Roman" w:cs="Times New Roman"/>
          <w:color w:val="000000"/>
          <w:sz w:val="28"/>
          <w:szCs w:val="28"/>
          <w:lang w:eastAsia="ru-RU"/>
        </w:rPr>
        <w:t>Основной фонд. Вспомогательный фонд. Правила комплектования музейных фондов.</w:t>
      </w:r>
    </w:p>
    <w:p w:rsidR="00823C86" w:rsidRPr="00823C86" w:rsidRDefault="003B5203" w:rsidP="00FB0474">
      <w:pPr>
        <w:pStyle w:val="a3"/>
        <w:numPr>
          <w:ilvl w:val="0"/>
          <w:numId w:val="26"/>
        </w:numPr>
        <w:spacing w:line="360" w:lineRule="auto"/>
        <w:jc w:val="both"/>
        <w:rPr>
          <w:rFonts w:ascii="Times New Roman" w:eastAsia="Times New Roman" w:hAnsi="Times New Roman" w:cs="Times New Roman"/>
          <w:b/>
          <w:color w:val="000000"/>
          <w:sz w:val="28"/>
          <w:szCs w:val="28"/>
          <w:lang w:eastAsia="ru-RU"/>
        </w:rPr>
      </w:pPr>
      <w:r w:rsidRPr="00823C86">
        <w:rPr>
          <w:rFonts w:ascii="Times New Roman" w:eastAsia="Times New Roman" w:hAnsi="Times New Roman" w:cs="Times New Roman"/>
          <w:b/>
          <w:color w:val="000000"/>
          <w:sz w:val="28"/>
          <w:szCs w:val="28"/>
          <w:lang w:eastAsia="ru-RU"/>
        </w:rPr>
        <w:t xml:space="preserve">Правила учета музейных предметов и коллекций. </w:t>
      </w:r>
    </w:p>
    <w:p w:rsidR="00823C86" w:rsidRDefault="00823C86" w:rsidP="00823C86">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3B5203" w:rsidRPr="00823C86">
        <w:rPr>
          <w:rFonts w:ascii="Times New Roman" w:eastAsia="Times New Roman" w:hAnsi="Times New Roman" w:cs="Times New Roman"/>
          <w:color w:val="000000"/>
          <w:sz w:val="28"/>
          <w:szCs w:val="28"/>
          <w:lang w:eastAsia="ru-RU"/>
        </w:rPr>
        <w:t xml:space="preserve">Первичная обработка музейных предметов: актирование и запись в книгу поступлений. Научная регистрация: классификация и научное определение с </w:t>
      </w:r>
      <w:r>
        <w:rPr>
          <w:rFonts w:ascii="Times New Roman" w:eastAsia="Times New Roman" w:hAnsi="Times New Roman" w:cs="Times New Roman"/>
          <w:color w:val="000000"/>
          <w:sz w:val="28"/>
          <w:szCs w:val="28"/>
          <w:lang w:eastAsia="ru-RU"/>
        </w:rPr>
        <w:t>занесением в инвентарную книгу.</w:t>
      </w:r>
    </w:p>
    <w:p w:rsidR="003B5203" w:rsidRPr="003B5203" w:rsidRDefault="00823C86" w:rsidP="00823C86">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lastRenderedPageBreak/>
        <w:t xml:space="preserve">Практика: </w:t>
      </w:r>
      <w:r w:rsidR="003B5203" w:rsidRPr="00823C86">
        <w:rPr>
          <w:rFonts w:ascii="Times New Roman" w:eastAsia="Times New Roman" w:hAnsi="Times New Roman" w:cs="Times New Roman"/>
          <w:color w:val="000000"/>
          <w:sz w:val="28"/>
          <w:szCs w:val="28"/>
          <w:lang w:eastAsia="ru-RU"/>
        </w:rPr>
        <w:t>Оформление документации</w:t>
      </w:r>
      <w:r>
        <w:rPr>
          <w:rFonts w:ascii="Times New Roman" w:eastAsia="Times New Roman" w:hAnsi="Times New Roman" w:cs="Times New Roman"/>
          <w:color w:val="000000"/>
          <w:sz w:val="28"/>
          <w:szCs w:val="28"/>
          <w:lang w:eastAsia="ru-RU"/>
        </w:rPr>
        <w:t>.</w:t>
      </w:r>
    </w:p>
    <w:p w:rsidR="00823C86" w:rsidRPr="00823C86" w:rsidRDefault="003B5203" w:rsidP="00FB0474">
      <w:pPr>
        <w:pStyle w:val="a3"/>
        <w:numPr>
          <w:ilvl w:val="0"/>
          <w:numId w:val="26"/>
        </w:numPr>
        <w:spacing w:line="360" w:lineRule="auto"/>
        <w:jc w:val="both"/>
        <w:rPr>
          <w:rFonts w:ascii="Times New Roman" w:eastAsia="Times New Roman" w:hAnsi="Times New Roman" w:cs="Times New Roman"/>
          <w:b/>
          <w:color w:val="000000"/>
          <w:sz w:val="28"/>
          <w:szCs w:val="28"/>
          <w:lang w:eastAsia="ru-RU"/>
        </w:rPr>
      </w:pPr>
      <w:r w:rsidRPr="00823C86">
        <w:rPr>
          <w:rFonts w:ascii="Times New Roman" w:eastAsia="Times New Roman" w:hAnsi="Times New Roman" w:cs="Times New Roman"/>
          <w:b/>
          <w:color w:val="000000"/>
          <w:sz w:val="28"/>
          <w:szCs w:val="28"/>
          <w:lang w:eastAsia="ru-RU"/>
        </w:rPr>
        <w:t xml:space="preserve">Школа юного экскурсовода. </w:t>
      </w:r>
    </w:p>
    <w:p w:rsidR="002D7C26" w:rsidRDefault="00823C86" w:rsidP="002D7C26">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3B5203" w:rsidRPr="00823C86">
        <w:rPr>
          <w:rFonts w:ascii="Times New Roman" w:eastAsia="Times New Roman" w:hAnsi="Times New Roman" w:cs="Times New Roman"/>
          <w:color w:val="000000"/>
          <w:sz w:val="28"/>
          <w:szCs w:val="28"/>
          <w:lang w:eastAsia="ru-RU"/>
        </w:rPr>
        <w:t xml:space="preserve">Экскурсии обзорные и тематические. Виды экскурсий. Формы и методы проведения экскурсий. Методическая копилка экскурсовода. Портфель экскурсовода. Составление экскурсий, посвященных отдельным экспонатам и экспозициям школьного музея. Работа над имиджем экскурсовода: внешний вид, речь. </w:t>
      </w:r>
    </w:p>
    <w:p w:rsidR="00E02EE7" w:rsidRDefault="002D7C26" w:rsidP="002D7C26">
      <w:pPr>
        <w:spacing w:line="36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003B5203" w:rsidRPr="00823C86">
        <w:rPr>
          <w:rFonts w:ascii="Times New Roman" w:eastAsia="Times New Roman" w:hAnsi="Times New Roman" w:cs="Times New Roman"/>
          <w:color w:val="000000"/>
          <w:sz w:val="28"/>
          <w:szCs w:val="28"/>
          <w:lang w:eastAsia="ru-RU"/>
        </w:rPr>
        <w:t>Подготовка и проведение экскурсий в школьном музее.</w:t>
      </w:r>
      <w:r w:rsidRPr="00823C86">
        <w:rPr>
          <w:rFonts w:ascii="Times New Roman" w:eastAsia="Times New Roman" w:hAnsi="Times New Roman" w:cs="Times New Roman"/>
          <w:b/>
          <w:color w:val="000000"/>
          <w:sz w:val="28"/>
          <w:szCs w:val="28"/>
          <w:lang w:eastAsia="ru-RU"/>
        </w:rPr>
        <w:t xml:space="preserve"> </w:t>
      </w:r>
    </w:p>
    <w:p w:rsidR="00E02EE7" w:rsidRDefault="00E02EE7">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E02EE7" w:rsidRPr="007472A8" w:rsidTr="00E30768">
        <w:tc>
          <w:tcPr>
            <w:tcW w:w="4075" w:type="dxa"/>
            <w:hideMark/>
          </w:tcPr>
          <w:p w:rsidR="00E02EE7" w:rsidRPr="007472A8" w:rsidRDefault="00E02EE7" w:rsidP="00E30768">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E02EE7" w:rsidRPr="007472A8" w:rsidRDefault="00E02EE7" w:rsidP="00E02EE7">
      <w:pPr>
        <w:tabs>
          <w:tab w:val="left" w:pos="851"/>
        </w:tabs>
        <w:spacing w:after="0"/>
        <w:ind w:firstLine="709"/>
        <w:jc w:val="both"/>
        <w:rPr>
          <w:rFonts w:ascii="Times New Roman" w:eastAsia="MS Mincho" w:hAnsi="Times New Roman" w:cs="Times New Roman"/>
          <w:color w:val="00B050"/>
          <w:sz w:val="28"/>
          <w:szCs w:val="28"/>
          <w:lang w:eastAsia="ja-JP"/>
        </w:rPr>
      </w:pPr>
    </w:p>
    <w:p w:rsidR="00E02EE7" w:rsidRPr="007472A8" w:rsidRDefault="00E02EE7" w:rsidP="00E02EE7">
      <w:pPr>
        <w:tabs>
          <w:tab w:val="left" w:pos="851"/>
        </w:tabs>
        <w:spacing w:after="0"/>
        <w:ind w:firstLine="709"/>
        <w:jc w:val="both"/>
        <w:rPr>
          <w:rFonts w:ascii="Times New Roman" w:eastAsia="Times New Roman" w:hAnsi="Times New Roman" w:cs="Times New Roman"/>
          <w:color w:val="00B050"/>
          <w:sz w:val="28"/>
          <w:szCs w:val="28"/>
          <w:lang w:eastAsia="ru-RU"/>
        </w:rPr>
      </w:pPr>
    </w:p>
    <w:p w:rsidR="00E02EE7" w:rsidRPr="007472A8" w:rsidRDefault="00E02EE7" w:rsidP="00E02EE7">
      <w:pPr>
        <w:tabs>
          <w:tab w:val="left" w:pos="851"/>
        </w:tabs>
        <w:spacing w:after="0"/>
        <w:ind w:firstLine="709"/>
        <w:jc w:val="both"/>
        <w:rPr>
          <w:rFonts w:ascii="Times New Roman" w:eastAsia="Times New Roman" w:hAnsi="Times New Roman" w:cs="Times New Roman"/>
          <w:color w:val="00B050"/>
          <w:sz w:val="28"/>
          <w:szCs w:val="28"/>
          <w:lang w:eastAsia="ru-RU"/>
        </w:rPr>
      </w:pPr>
    </w:p>
    <w:p w:rsidR="00E02EE7" w:rsidRPr="007472A8" w:rsidRDefault="00E02EE7" w:rsidP="00E02EE7">
      <w:pPr>
        <w:tabs>
          <w:tab w:val="left" w:pos="851"/>
        </w:tabs>
        <w:spacing w:after="0"/>
        <w:ind w:firstLine="709"/>
        <w:jc w:val="both"/>
        <w:rPr>
          <w:rFonts w:ascii="Times New Roman" w:eastAsia="Times New Roman" w:hAnsi="Times New Roman" w:cs="Times New Roman"/>
          <w:color w:val="00B050"/>
          <w:sz w:val="28"/>
          <w:szCs w:val="28"/>
          <w:lang w:eastAsia="ru-RU"/>
        </w:rPr>
      </w:pPr>
    </w:p>
    <w:p w:rsidR="00E02EE7" w:rsidRPr="007472A8" w:rsidRDefault="00E02EE7" w:rsidP="00E02EE7">
      <w:pPr>
        <w:tabs>
          <w:tab w:val="left" w:pos="851"/>
        </w:tabs>
        <w:spacing w:after="0"/>
        <w:ind w:firstLine="709"/>
        <w:jc w:val="both"/>
        <w:rPr>
          <w:rFonts w:ascii="Times New Roman" w:eastAsia="Times New Roman" w:hAnsi="Times New Roman" w:cs="Times New Roman"/>
          <w:color w:val="00B050"/>
          <w:sz w:val="28"/>
          <w:szCs w:val="28"/>
          <w:lang w:eastAsia="ru-RU"/>
        </w:rPr>
      </w:pPr>
    </w:p>
    <w:p w:rsidR="00E02EE7" w:rsidRPr="007472A8" w:rsidRDefault="00E02EE7" w:rsidP="00E02EE7">
      <w:pPr>
        <w:tabs>
          <w:tab w:val="left" w:pos="851"/>
        </w:tabs>
        <w:spacing w:after="0"/>
        <w:ind w:firstLine="709"/>
        <w:jc w:val="both"/>
        <w:rPr>
          <w:rFonts w:ascii="Times New Roman" w:eastAsia="Times New Roman" w:hAnsi="Times New Roman" w:cs="Times New Roman"/>
          <w:color w:val="00B050"/>
          <w:sz w:val="28"/>
          <w:szCs w:val="28"/>
          <w:lang w:eastAsia="ru-RU"/>
        </w:rPr>
      </w:pPr>
    </w:p>
    <w:p w:rsidR="00E02EE7" w:rsidRPr="007472A8" w:rsidRDefault="00E02EE7" w:rsidP="00E02EE7">
      <w:pPr>
        <w:tabs>
          <w:tab w:val="left" w:pos="851"/>
        </w:tabs>
        <w:spacing w:after="0"/>
        <w:ind w:firstLine="709"/>
        <w:jc w:val="both"/>
        <w:rPr>
          <w:rFonts w:ascii="Times New Roman" w:eastAsia="Times New Roman" w:hAnsi="Times New Roman" w:cs="Times New Roman"/>
          <w:color w:val="00B050"/>
          <w:sz w:val="28"/>
          <w:szCs w:val="28"/>
          <w:lang w:eastAsia="ru-RU"/>
        </w:rPr>
      </w:pPr>
    </w:p>
    <w:p w:rsidR="00E02EE7" w:rsidRPr="007472A8" w:rsidRDefault="00E02EE7" w:rsidP="00E02EE7">
      <w:pPr>
        <w:tabs>
          <w:tab w:val="left" w:pos="851"/>
        </w:tabs>
        <w:spacing w:after="0"/>
        <w:ind w:firstLine="709"/>
        <w:jc w:val="both"/>
        <w:rPr>
          <w:rFonts w:ascii="Times New Roman" w:eastAsia="Times New Roman" w:hAnsi="Times New Roman" w:cs="Times New Roman"/>
          <w:color w:val="00B050"/>
          <w:sz w:val="28"/>
          <w:szCs w:val="28"/>
          <w:lang w:eastAsia="ru-RU"/>
        </w:rPr>
      </w:pPr>
    </w:p>
    <w:p w:rsidR="00E02EE7" w:rsidRPr="007472A8" w:rsidRDefault="00E02EE7" w:rsidP="00E02EE7">
      <w:pPr>
        <w:tabs>
          <w:tab w:val="left" w:pos="851"/>
        </w:tabs>
        <w:spacing w:after="0"/>
        <w:ind w:firstLine="709"/>
        <w:jc w:val="both"/>
        <w:rPr>
          <w:rFonts w:ascii="Times New Roman" w:eastAsia="Times New Roman" w:hAnsi="Times New Roman" w:cs="Times New Roman"/>
          <w:color w:val="00B050"/>
          <w:sz w:val="28"/>
          <w:szCs w:val="28"/>
          <w:lang w:eastAsia="ru-RU"/>
        </w:rPr>
      </w:pPr>
    </w:p>
    <w:p w:rsidR="00E02EE7" w:rsidRPr="007472A8" w:rsidRDefault="00E02EE7" w:rsidP="00E02EE7">
      <w:pPr>
        <w:tabs>
          <w:tab w:val="left" w:pos="851"/>
        </w:tabs>
        <w:spacing w:after="0"/>
        <w:ind w:firstLine="709"/>
        <w:jc w:val="both"/>
        <w:rPr>
          <w:rFonts w:ascii="Times New Roman" w:eastAsia="Times New Roman" w:hAnsi="Times New Roman" w:cs="Times New Roman"/>
          <w:color w:val="00B050"/>
          <w:sz w:val="28"/>
          <w:szCs w:val="28"/>
          <w:lang w:eastAsia="ru-RU"/>
        </w:rPr>
      </w:pPr>
    </w:p>
    <w:p w:rsidR="00E02EE7" w:rsidRPr="007472A8" w:rsidRDefault="00E02EE7" w:rsidP="00E02EE7">
      <w:pPr>
        <w:tabs>
          <w:tab w:val="left" w:pos="851"/>
        </w:tabs>
        <w:spacing w:after="0"/>
        <w:ind w:firstLine="709"/>
        <w:jc w:val="both"/>
        <w:rPr>
          <w:rFonts w:ascii="Times New Roman" w:eastAsia="Times New Roman" w:hAnsi="Times New Roman" w:cs="Times New Roman"/>
          <w:color w:val="00B050"/>
          <w:sz w:val="28"/>
          <w:szCs w:val="28"/>
          <w:lang w:eastAsia="ru-RU"/>
        </w:rPr>
      </w:pPr>
    </w:p>
    <w:p w:rsidR="00E02EE7" w:rsidRPr="007472A8" w:rsidRDefault="00E02EE7" w:rsidP="00E02EE7">
      <w:pPr>
        <w:tabs>
          <w:tab w:val="left" w:pos="851"/>
        </w:tabs>
        <w:spacing w:after="0"/>
        <w:ind w:firstLine="709"/>
        <w:jc w:val="both"/>
        <w:rPr>
          <w:rFonts w:ascii="Times New Roman" w:eastAsia="Times New Roman" w:hAnsi="Times New Roman" w:cs="Times New Roman"/>
          <w:color w:val="00B050"/>
          <w:sz w:val="28"/>
          <w:szCs w:val="28"/>
          <w:lang w:eastAsia="ru-RU"/>
        </w:rPr>
      </w:pPr>
    </w:p>
    <w:p w:rsidR="00E02EE7" w:rsidRPr="007472A8" w:rsidRDefault="00E02EE7" w:rsidP="00E02EE7">
      <w:pPr>
        <w:tabs>
          <w:tab w:val="left" w:pos="851"/>
        </w:tabs>
        <w:spacing w:after="0"/>
        <w:ind w:firstLine="709"/>
        <w:jc w:val="both"/>
        <w:rPr>
          <w:rFonts w:ascii="Times New Roman" w:eastAsia="Times New Roman" w:hAnsi="Times New Roman" w:cs="Times New Roman"/>
          <w:color w:val="00B050"/>
          <w:sz w:val="28"/>
          <w:szCs w:val="28"/>
          <w:lang w:eastAsia="ru-RU"/>
        </w:rPr>
      </w:pPr>
    </w:p>
    <w:p w:rsidR="00E02EE7" w:rsidRPr="007472A8" w:rsidRDefault="00E02EE7" w:rsidP="00E02EE7">
      <w:pPr>
        <w:tabs>
          <w:tab w:val="left" w:pos="851"/>
        </w:tabs>
        <w:spacing w:after="0"/>
        <w:ind w:firstLine="709"/>
        <w:jc w:val="both"/>
        <w:rPr>
          <w:rFonts w:ascii="Times New Roman" w:eastAsia="Times New Roman" w:hAnsi="Times New Roman" w:cs="Times New Roman"/>
          <w:color w:val="00B050"/>
          <w:sz w:val="28"/>
          <w:szCs w:val="28"/>
          <w:lang w:eastAsia="ru-RU"/>
        </w:rPr>
      </w:pPr>
    </w:p>
    <w:p w:rsidR="00E02EE7" w:rsidRPr="007472A8" w:rsidRDefault="00E02EE7" w:rsidP="00E02EE7">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E02EE7" w:rsidRPr="007472A8" w:rsidRDefault="00E02EE7" w:rsidP="00E02EE7">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E02EE7" w:rsidRPr="007472A8" w:rsidRDefault="00E02EE7" w:rsidP="00E02EE7">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E02EE7" w:rsidRPr="007472A8" w:rsidRDefault="00E02EE7" w:rsidP="00E02EE7">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Юный краевед</w:t>
      </w:r>
      <w:r w:rsidRPr="007472A8">
        <w:rPr>
          <w:rFonts w:ascii="Times New Roman" w:eastAsia="Times New Roman" w:hAnsi="Times New Roman" w:cs="Times New Roman"/>
          <w:color w:val="000000"/>
          <w:sz w:val="28"/>
          <w:szCs w:val="28"/>
          <w:lang w:eastAsia="ru-RU"/>
        </w:rPr>
        <w:t>»,</w:t>
      </w:r>
    </w:p>
    <w:p w:rsidR="00E02EE7" w:rsidRDefault="00E02EE7" w:rsidP="00E02EE7">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Новгородова В.В.,</w:t>
      </w:r>
    </w:p>
    <w:p w:rsidR="00E02EE7" w:rsidRDefault="00E02EE7" w:rsidP="00E02EE7">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год обучения</w:t>
      </w:r>
      <w:r w:rsidRPr="007472A8">
        <w:rPr>
          <w:rFonts w:ascii="Times New Roman" w:eastAsia="Times New Roman" w:hAnsi="Times New Roman" w:cs="Times New Roman"/>
          <w:color w:val="000000"/>
          <w:sz w:val="28"/>
          <w:szCs w:val="28"/>
          <w:lang w:eastAsia="ru-RU"/>
        </w:rPr>
        <w:t>)</w:t>
      </w:r>
    </w:p>
    <w:p w:rsidR="00E02EE7" w:rsidRDefault="00E02EE7" w:rsidP="00E02EE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E02EE7" w:rsidRPr="00AC715C" w:rsidRDefault="00E02EE7" w:rsidP="00E02EE7">
      <w:pPr>
        <w:spacing w:after="0"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lastRenderedPageBreak/>
        <w:t xml:space="preserve">Программа разработана для детей </w:t>
      </w:r>
      <w:r w:rsidR="00A57B6F">
        <w:rPr>
          <w:rFonts w:ascii="Times New Roman" w:eastAsia="Times New Roman" w:hAnsi="Times New Roman" w:cs="Times New Roman"/>
          <w:sz w:val="28"/>
          <w:szCs w:val="28"/>
          <w:lang w:eastAsia="ru-RU"/>
        </w:rPr>
        <w:t xml:space="preserve">младшего, </w:t>
      </w:r>
      <w:r w:rsidRPr="00AC715C">
        <w:rPr>
          <w:rFonts w:ascii="Times New Roman" w:eastAsia="Times New Roman" w:hAnsi="Times New Roman" w:cs="Times New Roman"/>
          <w:sz w:val="28"/>
          <w:szCs w:val="28"/>
          <w:lang w:eastAsia="ru-RU"/>
        </w:rPr>
        <w:t>среднего</w:t>
      </w:r>
      <w:r w:rsidR="00A57B6F">
        <w:rPr>
          <w:rFonts w:ascii="Times New Roman" w:eastAsia="Times New Roman" w:hAnsi="Times New Roman" w:cs="Times New Roman"/>
          <w:sz w:val="28"/>
          <w:szCs w:val="28"/>
          <w:lang w:eastAsia="ru-RU"/>
        </w:rPr>
        <w:t xml:space="preserve"> и старшего</w:t>
      </w:r>
      <w:r w:rsidRPr="00AC715C">
        <w:rPr>
          <w:rFonts w:ascii="Times New Roman" w:eastAsia="Times New Roman" w:hAnsi="Times New Roman" w:cs="Times New Roman"/>
          <w:sz w:val="28"/>
          <w:szCs w:val="28"/>
          <w:lang w:eastAsia="ru-RU"/>
        </w:rPr>
        <w:t xml:space="preserve"> школьного возраста с учетом особенностей их развития.  </w:t>
      </w:r>
    </w:p>
    <w:p w:rsidR="00E02EE7" w:rsidRPr="00AC715C" w:rsidRDefault="00E02EE7" w:rsidP="00E02EE7">
      <w:pPr>
        <w:spacing w:after="0"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t xml:space="preserve">Курс рассчитан на </w:t>
      </w:r>
      <w:r w:rsidR="00D8164C">
        <w:rPr>
          <w:rFonts w:ascii="Times New Roman" w:eastAsia="Times New Roman" w:hAnsi="Times New Roman" w:cs="Times New Roman"/>
          <w:sz w:val="28"/>
          <w:szCs w:val="28"/>
          <w:lang w:eastAsia="ru-RU"/>
        </w:rPr>
        <w:t>281</w:t>
      </w:r>
      <w:r w:rsidRPr="00AC715C">
        <w:rPr>
          <w:rFonts w:ascii="Times New Roman" w:eastAsia="Times New Roman" w:hAnsi="Times New Roman" w:cs="Times New Roman"/>
          <w:sz w:val="28"/>
          <w:szCs w:val="28"/>
          <w:lang w:eastAsia="ru-RU"/>
        </w:rPr>
        <w:t xml:space="preserve"> час (в том числе, теоретические занятия – </w:t>
      </w:r>
      <w:r w:rsidR="00D8164C">
        <w:rPr>
          <w:rFonts w:ascii="Times New Roman" w:eastAsia="Times New Roman" w:hAnsi="Times New Roman" w:cs="Times New Roman"/>
          <w:sz w:val="28"/>
          <w:szCs w:val="28"/>
          <w:lang w:eastAsia="ru-RU"/>
        </w:rPr>
        <w:t>90</w:t>
      </w:r>
      <w:r w:rsidRPr="00AC715C">
        <w:rPr>
          <w:rFonts w:ascii="Times New Roman" w:eastAsia="Times New Roman" w:hAnsi="Times New Roman" w:cs="Times New Roman"/>
          <w:sz w:val="28"/>
          <w:szCs w:val="28"/>
          <w:lang w:eastAsia="ru-RU"/>
        </w:rPr>
        <w:t xml:space="preserve">, практические занятия – </w:t>
      </w:r>
      <w:r w:rsidR="00D8164C">
        <w:rPr>
          <w:rFonts w:ascii="Times New Roman" w:eastAsia="Times New Roman" w:hAnsi="Times New Roman" w:cs="Times New Roman"/>
          <w:sz w:val="28"/>
          <w:szCs w:val="28"/>
          <w:lang w:eastAsia="ru-RU"/>
        </w:rPr>
        <w:t>191</w:t>
      </w:r>
      <w:r w:rsidRPr="00AC715C">
        <w:rPr>
          <w:rFonts w:ascii="Times New Roman" w:eastAsia="Times New Roman" w:hAnsi="Times New Roman" w:cs="Times New Roman"/>
          <w:sz w:val="28"/>
          <w:szCs w:val="28"/>
          <w:lang w:eastAsia="ru-RU"/>
        </w:rPr>
        <w:t>).</w:t>
      </w:r>
    </w:p>
    <w:p w:rsidR="00970395" w:rsidRDefault="00E02EE7" w:rsidP="00E02EE7">
      <w:pPr>
        <w:spacing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970395" w:rsidRDefault="00970395" w:rsidP="00FB0474">
      <w:pPr>
        <w:pStyle w:val="a3"/>
        <w:numPr>
          <w:ilvl w:val="0"/>
          <w:numId w:val="27"/>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970395" w:rsidRDefault="00970395" w:rsidP="00970395">
      <w:pPr>
        <w:pStyle w:val="a3"/>
        <w:spacing w:line="360" w:lineRule="auto"/>
        <w:ind w:left="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«Музей – хранитель наследия веков» 1 год обучения</w:t>
      </w:r>
    </w:p>
    <w:tbl>
      <w:tblPr>
        <w:tblW w:w="9781"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431"/>
        <w:gridCol w:w="2410"/>
      </w:tblGrid>
      <w:tr w:rsidR="00970395" w:rsidRPr="00954F67" w:rsidTr="00970395">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70395">
              <w:rPr>
                <w:rFonts w:ascii="Times New Roman" w:eastAsia="Times New Roman" w:hAnsi="Times New Roman" w:cs="Times New Roman"/>
                <w:b/>
                <w:color w:val="000000"/>
                <w:sz w:val="28"/>
                <w:szCs w:val="28"/>
                <w:lang w:eastAsia="ru-RU"/>
              </w:rPr>
              <w:t>№</w:t>
            </w:r>
          </w:p>
          <w:p w:rsidR="00970395" w:rsidRPr="00970395" w:rsidRDefault="00970395" w:rsidP="00E30768">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970395">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0395">
              <w:rPr>
                <w:rFonts w:ascii="Times New Roman" w:eastAsia="Times New Roman" w:hAnsi="Times New Roman" w:cs="Times New Roman"/>
                <w:b/>
                <w:color w:val="000000"/>
                <w:sz w:val="28"/>
                <w:szCs w:val="28"/>
                <w:lang w:eastAsia="ru-RU"/>
              </w:rPr>
              <w:t>Тема</w:t>
            </w:r>
          </w:p>
        </w:tc>
        <w:tc>
          <w:tcPr>
            <w:tcW w:w="3771" w:type="dxa"/>
            <w:gridSpan w:val="3"/>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0395">
              <w:rPr>
                <w:rFonts w:ascii="Times New Roman" w:eastAsia="Times New Roman" w:hAnsi="Times New Roman" w:cs="Times New Roman"/>
                <w:b/>
                <w:sz w:val="28"/>
                <w:szCs w:val="28"/>
                <w:lang w:eastAsia="ru-RU"/>
              </w:rPr>
              <w:t>Количество часов</w:t>
            </w:r>
          </w:p>
        </w:tc>
        <w:tc>
          <w:tcPr>
            <w:tcW w:w="2410" w:type="dxa"/>
            <w:vMerge w:val="restart"/>
            <w:tcBorders>
              <w:top w:val="single" w:sz="6" w:space="0" w:color="auto"/>
              <w:left w:val="single" w:sz="6" w:space="0" w:color="auto"/>
              <w:right w:val="single" w:sz="6" w:space="0" w:color="auto"/>
            </w:tcBorders>
            <w:shd w:val="clear" w:color="auto" w:fill="FFFFFF"/>
          </w:tcPr>
          <w:p w:rsidR="00970395" w:rsidRPr="00970395" w:rsidRDefault="00970395" w:rsidP="00E30768">
            <w:pPr>
              <w:spacing w:after="0" w:line="240" w:lineRule="auto"/>
              <w:jc w:val="center"/>
              <w:rPr>
                <w:rFonts w:ascii="Times New Roman" w:eastAsia="Times New Roman" w:hAnsi="Times New Roman" w:cs="Times New Roman"/>
                <w:b/>
                <w:sz w:val="28"/>
                <w:szCs w:val="28"/>
                <w:lang w:eastAsia="ru-RU"/>
              </w:rPr>
            </w:pPr>
            <w:r w:rsidRPr="00970395">
              <w:rPr>
                <w:rFonts w:ascii="Times New Roman" w:eastAsia="Times New Roman" w:hAnsi="Times New Roman" w:cs="Times New Roman"/>
                <w:b/>
                <w:sz w:val="28"/>
                <w:szCs w:val="28"/>
                <w:lang w:eastAsia="ru-RU"/>
              </w:rPr>
              <w:t>Формы контроля</w:t>
            </w:r>
          </w:p>
        </w:tc>
      </w:tr>
      <w:tr w:rsidR="00970395" w:rsidRPr="00954F67" w:rsidTr="00970395">
        <w:trPr>
          <w:trHeight w:val="336"/>
        </w:trPr>
        <w:tc>
          <w:tcPr>
            <w:tcW w:w="600" w:type="dxa"/>
            <w:vMerge/>
            <w:tcBorders>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70395">
              <w:rPr>
                <w:rFonts w:ascii="Times New Roman" w:eastAsia="Times New Roman" w:hAnsi="Times New Roman" w:cs="Times New Roman"/>
                <w:b/>
                <w:color w:val="000000"/>
                <w:sz w:val="28"/>
                <w:szCs w:val="28"/>
                <w:lang w:eastAsia="ru-RU"/>
              </w:rPr>
              <w:t>Всего</w:t>
            </w:r>
          </w:p>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pacing w:after="0" w:line="240" w:lineRule="auto"/>
              <w:jc w:val="center"/>
              <w:rPr>
                <w:rFonts w:ascii="Times New Roman" w:eastAsia="Times New Roman" w:hAnsi="Times New Roman" w:cs="Times New Roman"/>
                <w:b/>
                <w:sz w:val="28"/>
                <w:szCs w:val="28"/>
                <w:lang w:eastAsia="ru-RU"/>
              </w:rPr>
            </w:pPr>
            <w:r w:rsidRPr="00970395">
              <w:rPr>
                <w:rFonts w:ascii="Times New Roman" w:eastAsia="Times New Roman" w:hAnsi="Times New Roman" w:cs="Times New Roman"/>
                <w:b/>
                <w:sz w:val="28"/>
                <w:szCs w:val="28"/>
                <w:lang w:eastAsia="ru-RU"/>
              </w:rPr>
              <w:t>теория</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70395">
              <w:rPr>
                <w:rFonts w:ascii="Times New Roman" w:eastAsia="Times New Roman" w:hAnsi="Times New Roman" w:cs="Times New Roman"/>
                <w:b/>
                <w:sz w:val="28"/>
                <w:szCs w:val="28"/>
                <w:lang w:eastAsia="ru-RU"/>
              </w:rPr>
              <w:t>практика</w:t>
            </w:r>
          </w:p>
        </w:tc>
        <w:tc>
          <w:tcPr>
            <w:tcW w:w="2410" w:type="dxa"/>
            <w:vMerge/>
            <w:tcBorders>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970395" w:rsidRPr="00954F67" w:rsidTr="00970395">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70395">
              <w:rPr>
                <w:rFonts w:ascii="Times New Roman" w:eastAsia="Times New Roman" w:hAnsi="Times New Roman" w:cs="Times New Roman"/>
                <w:iCs/>
                <w:color w:val="000000"/>
                <w:sz w:val="28"/>
                <w:szCs w:val="28"/>
                <w:lang w:eastAsia="ru-RU"/>
              </w:rPr>
              <w:t>История музейного дела.</w:t>
            </w:r>
          </w:p>
          <w:p w:rsidR="00970395" w:rsidRPr="00970395" w:rsidRDefault="00970395"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30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12</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70395">
              <w:rPr>
                <w:rFonts w:ascii="Times New Roman" w:eastAsia="Times New Roman" w:hAnsi="Times New Roman" w:cs="Times New Roman"/>
                <w:sz w:val="28"/>
                <w:szCs w:val="28"/>
                <w:lang w:eastAsia="ru-RU"/>
              </w:rPr>
              <w:t>Викторина</w:t>
            </w:r>
          </w:p>
        </w:tc>
      </w:tr>
      <w:tr w:rsidR="00970395" w:rsidRPr="00954F67" w:rsidTr="00970395">
        <w:trPr>
          <w:trHeight w:val="91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2.</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70395">
              <w:rPr>
                <w:rFonts w:ascii="Times New Roman" w:eastAsia="Times New Roman" w:hAnsi="Times New Roman" w:cs="Times New Roman"/>
                <w:iCs/>
                <w:color w:val="000000"/>
                <w:sz w:val="28"/>
                <w:szCs w:val="28"/>
                <w:lang w:eastAsia="ru-RU"/>
              </w:rPr>
              <w:t>Сущность и специфические особенности.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8</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12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70395">
              <w:rPr>
                <w:rFonts w:ascii="Times New Roman" w:eastAsia="Times New Roman" w:hAnsi="Times New Roman" w:cs="Times New Roman"/>
                <w:color w:val="000000"/>
                <w:sz w:val="28"/>
                <w:szCs w:val="28"/>
                <w:lang w:eastAsia="ru-RU"/>
              </w:rPr>
              <w:t>Контрольные задания</w:t>
            </w:r>
          </w:p>
        </w:tc>
      </w:tr>
      <w:tr w:rsidR="00970395" w:rsidRPr="00954F67" w:rsidTr="00970395">
        <w:trPr>
          <w:trHeight w:val="54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3.</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70395">
              <w:rPr>
                <w:rFonts w:ascii="Times New Roman" w:eastAsia="Times New Roman" w:hAnsi="Times New Roman" w:cs="Times New Roman"/>
                <w:iCs/>
                <w:color w:val="000000"/>
                <w:sz w:val="28"/>
                <w:szCs w:val="28"/>
                <w:lang w:eastAsia="ru-RU"/>
              </w:rPr>
              <w:t>Учет и хранение фондов.</w:t>
            </w:r>
          </w:p>
          <w:p w:rsidR="00970395" w:rsidRPr="00970395" w:rsidRDefault="00970395"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40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14</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26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70395">
              <w:rPr>
                <w:rFonts w:ascii="Times New Roman" w:eastAsia="Times New Roman" w:hAnsi="Times New Roman" w:cs="Times New Roman"/>
                <w:color w:val="000000"/>
                <w:sz w:val="28"/>
                <w:szCs w:val="28"/>
                <w:lang w:eastAsia="ru-RU"/>
              </w:rPr>
              <w:t xml:space="preserve">Тест </w:t>
            </w:r>
          </w:p>
        </w:tc>
      </w:tr>
      <w:tr w:rsidR="00970395" w:rsidRPr="00954F67" w:rsidTr="00970395">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70395">
              <w:rPr>
                <w:rFonts w:ascii="Times New Roman" w:eastAsia="Times New Roman" w:hAnsi="Times New Roman" w:cs="Times New Roman"/>
                <w:color w:val="000000"/>
                <w:sz w:val="28"/>
                <w:szCs w:val="28"/>
                <w:lang w:eastAsia="ru-RU"/>
              </w:rPr>
              <w:t>4.</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70395">
              <w:rPr>
                <w:rFonts w:ascii="Times New Roman" w:eastAsia="Times New Roman" w:hAnsi="Times New Roman" w:cs="Times New Roman"/>
                <w:color w:val="000000"/>
                <w:sz w:val="28"/>
                <w:szCs w:val="28"/>
                <w:lang w:eastAsia="ru-RU"/>
              </w:rPr>
              <w:t>Актив школьного музея</w:t>
            </w:r>
          </w:p>
          <w:p w:rsidR="00970395" w:rsidRPr="00970395" w:rsidRDefault="00970395" w:rsidP="00E3076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70395">
              <w:rPr>
                <w:rFonts w:ascii="Times New Roman" w:eastAsia="Times New Roman" w:hAnsi="Times New Roman" w:cs="Times New Roman"/>
                <w:color w:val="000000"/>
                <w:sz w:val="28"/>
                <w:szCs w:val="28"/>
                <w:lang w:eastAsia="ru-RU"/>
              </w:rPr>
              <w:t>30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70395">
              <w:rPr>
                <w:rFonts w:ascii="Times New Roman" w:eastAsia="Times New Roman" w:hAnsi="Times New Roman" w:cs="Times New Roman"/>
                <w:color w:val="000000"/>
                <w:sz w:val="28"/>
                <w:szCs w:val="28"/>
                <w:lang w:eastAsia="ru-RU"/>
              </w:rPr>
              <w:t>14</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70395">
              <w:rPr>
                <w:rFonts w:ascii="Times New Roman" w:eastAsia="Times New Roman" w:hAnsi="Times New Roman" w:cs="Times New Roman"/>
                <w:color w:val="000000"/>
                <w:sz w:val="28"/>
                <w:szCs w:val="28"/>
                <w:lang w:eastAsia="ru-RU"/>
              </w:rPr>
              <w:t>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70395">
              <w:rPr>
                <w:rFonts w:ascii="Times New Roman" w:eastAsia="Times New Roman" w:hAnsi="Times New Roman" w:cs="Times New Roman"/>
                <w:color w:val="000000"/>
                <w:sz w:val="28"/>
                <w:szCs w:val="28"/>
                <w:lang w:eastAsia="ru-RU"/>
              </w:rPr>
              <w:t>Контрольные задания</w:t>
            </w:r>
          </w:p>
        </w:tc>
      </w:tr>
      <w:tr w:rsidR="00970395" w:rsidRPr="00954F67" w:rsidTr="00970395">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5.</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70395">
              <w:rPr>
                <w:rFonts w:ascii="Times New Roman" w:eastAsia="Times New Roman" w:hAnsi="Times New Roman" w:cs="Times New Roman"/>
                <w:iCs/>
                <w:color w:val="000000"/>
                <w:sz w:val="28"/>
                <w:szCs w:val="28"/>
                <w:lang w:eastAsia="ru-RU"/>
              </w:rPr>
              <w:t>Экспозиционная работа</w:t>
            </w:r>
          </w:p>
          <w:p w:rsidR="00970395" w:rsidRPr="00970395" w:rsidRDefault="00970395"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50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sz w:val="28"/>
                <w:szCs w:val="28"/>
                <w:lang w:eastAsia="ru-RU"/>
              </w:rPr>
              <w:t>10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sz w:val="28"/>
                <w:szCs w:val="28"/>
                <w:lang w:eastAsia="ru-RU"/>
              </w:rPr>
              <w:t>40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70395">
              <w:rPr>
                <w:rFonts w:ascii="Times New Roman" w:eastAsia="Times New Roman" w:hAnsi="Times New Roman" w:cs="Times New Roman"/>
                <w:color w:val="000000"/>
                <w:sz w:val="28"/>
                <w:szCs w:val="28"/>
                <w:lang w:eastAsia="ru-RU"/>
              </w:rPr>
              <w:t>Практическая работа</w:t>
            </w:r>
          </w:p>
        </w:tc>
      </w:tr>
      <w:tr w:rsidR="00970395" w:rsidRPr="00954F67" w:rsidTr="00970395">
        <w:trPr>
          <w:trHeight w:val="882"/>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6.</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Культурно-массовая работа школьного музея</w:t>
            </w:r>
          </w:p>
          <w:p w:rsidR="00970395" w:rsidRPr="00970395" w:rsidRDefault="00970395"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50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14</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36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70395">
              <w:rPr>
                <w:rFonts w:ascii="Times New Roman" w:eastAsia="Times New Roman" w:hAnsi="Times New Roman" w:cs="Times New Roman"/>
                <w:color w:val="000000"/>
                <w:sz w:val="28"/>
                <w:szCs w:val="28"/>
                <w:lang w:eastAsia="ru-RU"/>
              </w:rPr>
              <w:t xml:space="preserve">Творческая </w:t>
            </w:r>
          </w:p>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70395">
              <w:rPr>
                <w:rFonts w:ascii="Times New Roman" w:eastAsia="Times New Roman" w:hAnsi="Times New Roman" w:cs="Times New Roman"/>
                <w:color w:val="000000"/>
                <w:sz w:val="28"/>
                <w:szCs w:val="28"/>
                <w:lang w:eastAsia="ru-RU"/>
              </w:rPr>
              <w:t>работа</w:t>
            </w:r>
          </w:p>
        </w:tc>
      </w:tr>
      <w:tr w:rsidR="00970395" w:rsidRPr="00954F67" w:rsidTr="00970395">
        <w:trPr>
          <w:trHeight w:val="523"/>
        </w:trPr>
        <w:tc>
          <w:tcPr>
            <w:tcW w:w="600" w:type="dxa"/>
            <w:tcBorders>
              <w:top w:val="single" w:sz="6" w:space="0" w:color="auto"/>
              <w:left w:val="single" w:sz="6" w:space="0" w:color="auto"/>
              <w:bottom w:val="nil"/>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7.</w:t>
            </w:r>
          </w:p>
        </w:tc>
        <w:tc>
          <w:tcPr>
            <w:tcW w:w="3000" w:type="dxa"/>
            <w:tcBorders>
              <w:top w:val="single" w:sz="6" w:space="0" w:color="auto"/>
              <w:left w:val="single" w:sz="6" w:space="0" w:color="auto"/>
              <w:bottom w:val="nil"/>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 xml:space="preserve">Подготовка музейной экскурсии </w:t>
            </w:r>
          </w:p>
        </w:tc>
        <w:tc>
          <w:tcPr>
            <w:tcW w:w="1080" w:type="dxa"/>
            <w:tcBorders>
              <w:top w:val="single" w:sz="6" w:space="0" w:color="auto"/>
              <w:left w:val="single" w:sz="6" w:space="0" w:color="auto"/>
              <w:bottom w:val="nil"/>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40</w:t>
            </w:r>
          </w:p>
        </w:tc>
        <w:tc>
          <w:tcPr>
            <w:tcW w:w="1260" w:type="dxa"/>
            <w:tcBorders>
              <w:top w:val="single" w:sz="6" w:space="0" w:color="auto"/>
              <w:left w:val="single" w:sz="6" w:space="0" w:color="auto"/>
              <w:bottom w:val="nil"/>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16</w:t>
            </w:r>
          </w:p>
        </w:tc>
        <w:tc>
          <w:tcPr>
            <w:tcW w:w="1431" w:type="dxa"/>
            <w:tcBorders>
              <w:top w:val="single" w:sz="6" w:space="0" w:color="auto"/>
              <w:left w:val="single" w:sz="6" w:space="0" w:color="auto"/>
              <w:bottom w:val="nil"/>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color w:val="000000"/>
                <w:sz w:val="28"/>
                <w:szCs w:val="28"/>
                <w:lang w:eastAsia="ru-RU"/>
              </w:rPr>
              <w:t>24</w:t>
            </w:r>
          </w:p>
        </w:tc>
        <w:tc>
          <w:tcPr>
            <w:tcW w:w="2410" w:type="dxa"/>
            <w:tcBorders>
              <w:top w:val="single" w:sz="6" w:space="0" w:color="auto"/>
              <w:left w:val="single" w:sz="6" w:space="0" w:color="auto"/>
              <w:bottom w:val="nil"/>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70395">
              <w:rPr>
                <w:rFonts w:ascii="Times New Roman" w:eastAsia="Times New Roman" w:hAnsi="Times New Roman" w:cs="Times New Roman"/>
                <w:color w:val="000000"/>
                <w:sz w:val="28"/>
                <w:szCs w:val="28"/>
                <w:lang w:eastAsia="ru-RU"/>
              </w:rPr>
              <w:t>Практическая работа</w:t>
            </w:r>
          </w:p>
        </w:tc>
      </w:tr>
      <w:tr w:rsidR="00970395" w:rsidRPr="00954F67" w:rsidTr="00970395">
        <w:trPr>
          <w:trHeight w:val="523"/>
        </w:trPr>
        <w:tc>
          <w:tcPr>
            <w:tcW w:w="600" w:type="dxa"/>
            <w:tcBorders>
              <w:top w:val="single" w:sz="6" w:space="0" w:color="auto"/>
              <w:left w:val="single" w:sz="6" w:space="0" w:color="auto"/>
              <w:bottom w:val="nil"/>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431" w:type="dxa"/>
            <w:tcBorders>
              <w:top w:val="single" w:sz="6" w:space="0" w:color="auto"/>
              <w:left w:val="single" w:sz="6" w:space="0" w:color="auto"/>
              <w:bottom w:val="nil"/>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410" w:type="dxa"/>
            <w:tcBorders>
              <w:top w:val="single" w:sz="6" w:space="0" w:color="auto"/>
              <w:left w:val="single" w:sz="6" w:space="0" w:color="auto"/>
              <w:bottom w:val="nil"/>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970395" w:rsidRPr="00954F67" w:rsidTr="00970395">
        <w:trPr>
          <w:trHeight w:val="264"/>
        </w:trPr>
        <w:tc>
          <w:tcPr>
            <w:tcW w:w="600" w:type="dxa"/>
            <w:tcBorders>
              <w:top w:val="nil"/>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sz w:val="28"/>
                <w:szCs w:val="28"/>
                <w:lang w:eastAsia="ru-RU"/>
              </w:rPr>
              <w:t>8.</w:t>
            </w:r>
          </w:p>
        </w:tc>
        <w:tc>
          <w:tcPr>
            <w:tcW w:w="3000" w:type="dxa"/>
            <w:tcBorders>
              <w:top w:val="nil"/>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70395">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sz w:val="28"/>
                <w:szCs w:val="28"/>
                <w:lang w:eastAsia="ru-RU"/>
              </w:rPr>
              <w:t>21</w:t>
            </w:r>
          </w:p>
        </w:tc>
        <w:tc>
          <w:tcPr>
            <w:tcW w:w="1260" w:type="dxa"/>
            <w:tcBorders>
              <w:top w:val="nil"/>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sz w:val="28"/>
                <w:szCs w:val="28"/>
                <w:lang w:eastAsia="ru-RU"/>
              </w:rPr>
              <w:t>2</w:t>
            </w:r>
          </w:p>
        </w:tc>
        <w:tc>
          <w:tcPr>
            <w:tcW w:w="1431" w:type="dxa"/>
            <w:tcBorders>
              <w:top w:val="nil"/>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sz w:val="28"/>
                <w:szCs w:val="28"/>
                <w:lang w:eastAsia="ru-RU"/>
              </w:rPr>
              <w:t>19</w:t>
            </w:r>
          </w:p>
        </w:tc>
        <w:tc>
          <w:tcPr>
            <w:tcW w:w="2410" w:type="dxa"/>
            <w:tcBorders>
              <w:top w:val="nil"/>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sz w:val="28"/>
                <w:szCs w:val="28"/>
                <w:lang w:eastAsia="ru-RU"/>
              </w:rPr>
              <w:t>Оценка качества работы</w:t>
            </w:r>
          </w:p>
        </w:tc>
      </w:tr>
      <w:tr w:rsidR="00970395" w:rsidRPr="00954F67" w:rsidTr="00970395">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Всего часов</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sz w:val="28"/>
                <w:szCs w:val="28"/>
                <w:lang w:eastAsia="ru-RU"/>
              </w:rPr>
              <w:t>281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sz w:val="28"/>
                <w:szCs w:val="28"/>
                <w:lang w:eastAsia="ru-RU"/>
              </w:rPr>
              <w:t>90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0395">
              <w:rPr>
                <w:rFonts w:ascii="Times New Roman" w:eastAsia="Times New Roman" w:hAnsi="Times New Roman" w:cs="Times New Roman"/>
                <w:sz w:val="28"/>
                <w:szCs w:val="28"/>
                <w:lang w:eastAsia="ru-RU"/>
              </w:rPr>
              <w:t>191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70395" w:rsidRPr="00970395" w:rsidRDefault="00970395"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807E35" w:rsidRDefault="00807E35" w:rsidP="00970395">
      <w:pPr>
        <w:pStyle w:val="a3"/>
        <w:spacing w:line="360" w:lineRule="auto"/>
        <w:ind w:left="0"/>
        <w:jc w:val="both"/>
        <w:rPr>
          <w:rFonts w:ascii="Times New Roman" w:eastAsia="Times New Roman" w:hAnsi="Times New Roman" w:cs="Times New Roman"/>
          <w:b/>
          <w:color w:val="000000"/>
          <w:sz w:val="28"/>
          <w:szCs w:val="28"/>
          <w:lang w:eastAsia="ru-RU"/>
        </w:rPr>
      </w:pPr>
    </w:p>
    <w:p w:rsidR="00807E35" w:rsidRDefault="00807E35" w:rsidP="00970395">
      <w:pPr>
        <w:pStyle w:val="a3"/>
        <w:spacing w:line="360" w:lineRule="auto"/>
        <w:ind w:left="0"/>
        <w:jc w:val="both"/>
        <w:rPr>
          <w:rFonts w:ascii="Times New Roman" w:eastAsia="Times New Roman" w:hAnsi="Times New Roman" w:cs="Times New Roman"/>
          <w:b/>
          <w:color w:val="000000"/>
          <w:sz w:val="28"/>
          <w:szCs w:val="28"/>
          <w:lang w:eastAsia="ru-RU"/>
        </w:rPr>
      </w:pPr>
    </w:p>
    <w:p w:rsidR="00807E35" w:rsidRDefault="00807E35" w:rsidP="00970395">
      <w:pPr>
        <w:pStyle w:val="a3"/>
        <w:spacing w:line="360" w:lineRule="auto"/>
        <w:ind w:left="0"/>
        <w:jc w:val="both"/>
        <w:rPr>
          <w:rFonts w:ascii="Times New Roman" w:eastAsia="Times New Roman" w:hAnsi="Times New Roman" w:cs="Times New Roman"/>
          <w:b/>
          <w:color w:val="000000"/>
          <w:sz w:val="28"/>
          <w:szCs w:val="28"/>
          <w:lang w:eastAsia="ru-RU"/>
        </w:rPr>
      </w:pPr>
    </w:p>
    <w:p w:rsidR="00BF06CC" w:rsidRDefault="00BF06CC" w:rsidP="00970395">
      <w:pPr>
        <w:pStyle w:val="a3"/>
        <w:spacing w:line="360" w:lineRule="auto"/>
        <w:ind w:left="0"/>
        <w:jc w:val="both"/>
        <w:rPr>
          <w:rFonts w:ascii="Times New Roman" w:eastAsia="Times New Roman" w:hAnsi="Times New Roman" w:cs="Times New Roman"/>
          <w:b/>
          <w:color w:val="000000"/>
          <w:sz w:val="28"/>
          <w:szCs w:val="28"/>
          <w:lang w:eastAsia="ru-RU"/>
        </w:rPr>
      </w:pPr>
    </w:p>
    <w:p w:rsidR="00807E35" w:rsidRDefault="00807E35" w:rsidP="00FB0474">
      <w:pPr>
        <w:pStyle w:val="a3"/>
        <w:numPr>
          <w:ilvl w:val="0"/>
          <w:numId w:val="27"/>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807E35" w:rsidRPr="00807E35" w:rsidRDefault="00807E35" w:rsidP="00FB0474">
      <w:pPr>
        <w:pStyle w:val="a3"/>
        <w:numPr>
          <w:ilvl w:val="0"/>
          <w:numId w:val="28"/>
        </w:numPr>
        <w:spacing w:line="360" w:lineRule="auto"/>
        <w:jc w:val="both"/>
        <w:rPr>
          <w:rFonts w:ascii="Times New Roman" w:eastAsia="Times New Roman" w:hAnsi="Times New Roman" w:cs="Times New Roman"/>
          <w:b/>
          <w:color w:val="000000"/>
          <w:sz w:val="28"/>
          <w:szCs w:val="28"/>
          <w:lang w:eastAsia="ru-RU"/>
        </w:rPr>
      </w:pPr>
      <w:r w:rsidRPr="00807E35">
        <w:rPr>
          <w:rFonts w:ascii="Times New Roman" w:eastAsia="Times New Roman" w:hAnsi="Times New Roman" w:cs="Times New Roman"/>
          <w:b/>
          <w:color w:val="000000"/>
          <w:sz w:val="28"/>
          <w:szCs w:val="28"/>
          <w:lang w:eastAsia="ru-RU"/>
        </w:rPr>
        <w:t>История музейного дела.</w:t>
      </w:r>
    </w:p>
    <w:p w:rsidR="00807E35" w:rsidRPr="00807E35" w:rsidRDefault="00807E35" w:rsidP="00807E35">
      <w:pPr>
        <w:spacing w:line="360" w:lineRule="auto"/>
        <w:ind w:firstLine="567"/>
        <w:jc w:val="both"/>
        <w:rPr>
          <w:rFonts w:ascii="Times New Roman" w:eastAsia="Times New Roman" w:hAnsi="Times New Roman" w:cs="Times New Roman"/>
          <w:color w:val="000000"/>
          <w:sz w:val="28"/>
          <w:szCs w:val="28"/>
          <w:lang w:eastAsia="ru-RU"/>
        </w:rPr>
      </w:pPr>
      <w:r w:rsidRPr="00807E35">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w:t>
      </w:r>
      <w:r w:rsidRPr="00807E35">
        <w:rPr>
          <w:rFonts w:ascii="Times New Roman" w:eastAsia="Times New Roman" w:hAnsi="Times New Roman" w:cs="Times New Roman"/>
          <w:color w:val="000000"/>
          <w:sz w:val="28"/>
          <w:szCs w:val="28"/>
          <w:lang w:eastAsia="ru-RU"/>
        </w:rPr>
        <w:t>Знакомство по литературе, кино-фото материалам с крупными музеями разных профилей; коллекционирование древностей; Эрмитаж; Музеи прошлого века; Новые тенденции в музейном деле; Музей на службе человека. Новые возможности музея. Начало коллекционирования древностей. Пётр 1 и его Кунсткамера. Помещичьи собрания памятников искусства в древности в 18 -19 вв. Научные общества и музеи в советское  время. Пропаганда памятников истории и методика музейного дела. Музеи в советское время. Охрана и пропаганда памятников истории и культуры. Ведущие музеи страны в наше время.</w:t>
      </w:r>
    </w:p>
    <w:p w:rsidR="00807E35" w:rsidRPr="00807E35" w:rsidRDefault="00807E35" w:rsidP="00807E35">
      <w:pPr>
        <w:spacing w:line="360" w:lineRule="auto"/>
        <w:ind w:firstLine="567"/>
        <w:jc w:val="both"/>
        <w:rPr>
          <w:rFonts w:ascii="Times New Roman" w:eastAsia="Times New Roman" w:hAnsi="Times New Roman" w:cs="Times New Roman"/>
          <w:color w:val="000000"/>
          <w:sz w:val="28"/>
          <w:szCs w:val="28"/>
          <w:lang w:eastAsia="ru-RU"/>
        </w:rPr>
      </w:pPr>
      <w:r w:rsidRPr="00807E35">
        <w:rPr>
          <w:rFonts w:ascii="Times New Roman" w:eastAsia="Times New Roman" w:hAnsi="Times New Roman" w:cs="Times New Roman"/>
          <w:i/>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w:t>
      </w:r>
      <w:r w:rsidRPr="00807E35">
        <w:rPr>
          <w:rFonts w:ascii="Times New Roman" w:eastAsia="Times New Roman" w:hAnsi="Times New Roman" w:cs="Times New Roman"/>
          <w:color w:val="000000"/>
          <w:sz w:val="28"/>
          <w:szCs w:val="28"/>
          <w:lang w:eastAsia="ru-RU"/>
        </w:rPr>
        <w:t>Музеи в городе, их функции. Особенности проведения экскурсий в музеях. Правила поведения в музеях. Экскурсии в музеи города и школьные музеи района. Знакомство по литературе, кинофотоматериалам, в ходе экскурсий с крупными музеями разных профилей; беседа с сотрудниками местного музея об истории создания музея, формировании его коллекций; проведение викторины по музеям нашей страны.</w:t>
      </w:r>
    </w:p>
    <w:p w:rsidR="00807E35" w:rsidRPr="00807E35" w:rsidRDefault="00807E35" w:rsidP="00FB0474">
      <w:pPr>
        <w:pStyle w:val="a3"/>
        <w:numPr>
          <w:ilvl w:val="0"/>
          <w:numId w:val="28"/>
        </w:numPr>
        <w:spacing w:line="360" w:lineRule="auto"/>
        <w:jc w:val="both"/>
        <w:rPr>
          <w:rFonts w:ascii="Times New Roman" w:eastAsia="Times New Roman" w:hAnsi="Times New Roman" w:cs="Times New Roman"/>
          <w:b/>
          <w:color w:val="000000"/>
          <w:sz w:val="28"/>
          <w:szCs w:val="28"/>
          <w:lang w:eastAsia="ru-RU"/>
        </w:rPr>
      </w:pPr>
      <w:r w:rsidRPr="00807E35">
        <w:rPr>
          <w:rFonts w:ascii="Times New Roman" w:eastAsia="Times New Roman" w:hAnsi="Times New Roman" w:cs="Times New Roman"/>
          <w:b/>
          <w:color w:val="000000"/>
          <w:sz w:val="28"/>
          <w:szCs w:val="28"/>
          <w:lang w:eastAsia="ru-RU"/>
        </w:rPr>
        <w:t>Сущность и специфические особенности.</w:t>
      </w:r>
    </w:p>
    <w:p w:rsidR="00807E35" w:rsidRPr="00807E35" w:rsidRDefault="00807E35" w:rsidP="00807E35">
      <w:pPr>
        <w:spacing w:after="0" w:line="360" w:lineRule="auto"/>
        <w:ind w:firstLine="567"/>
        <w:jc w:val="both"/>
        <w:rPr>
          <w:rFonts w:ascii="Times New Roman" w:eastAsia="Times New Roman" w:hAnsi="Times New Roman" w:cs="Times New Roman"/>
          <w:color w:val="000000"/>
          <w:sz w:val="28"/>
          <w:szCs w:val="28"/>
          <w:lang w:eastAsia="ru-RU"/>
        </w:rPr>
      </w:pPr>
      <w:r w:rsidRPr="00807E35">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w:t>
      </w:r>
      <w:r w:rsidRPr="00807E35">
        <w:rPr>
          <w:rFonts w:ascii="Times New Roman" w:eastAsia="Times New Roman" w:hAnsi="Times New Roman" w:cs="Times New Roman"/>
          <w:color w:val="000000"/>
          <w:sz w:val="28"/>
          <w:szCs w:val="28"/>
          <w:lang w:eastAsia="ru-RU"/>
        </w:rPr>
        <w:t>Соответствие содержания работы музея программным требованиям. Прямая связь деятельности музея с развитием и направленностью туристско-краеведческой работы в школе. Особенности в использовании музейных форм работы. Предметность и наглядность. Разнотемность и мобильность экспозиции. Эволюция школьного музея. Чем отличается школьный музей от музея государственного? Виды и формы работы музеев. Крупнейшие музеи России</w:t>
      </w:r>
      <w:r>
        <w:rPr>
          <w:rFonts w:ascii="Times New Roman" w:eastAsia="Times New Roman" w:hAnsi="Times New Roman" w:cs="Times New Roman"/>
          <w:color w:val="000000"/>
          <w:sz w:val="28"/>
          <w:szCs w:val="28"/>
          <w:lang w:eastAsia="ru-RU"/>
        </w:rPr>
        <w:t>.</w:t>
      </w:r>
    </w:p>
    <w:p w:rsidR="00807E35" w:rsidRPr="00807E35" w:rsidRDefault="00807E35" w:rsidP="00807E35">
      <w:pPr>
        <w:spacing w:after="0" w:line="360" w:lineRule="auto"/>
        <w:ind w:firstLine="567"/>
        <w:jc w:val="both"/>
        <w:rPr>
          <w:rFonts w:ascii="Times New Roman" w:eastAsia="Times New Roman" w:hAnsi="Times New Roman" w:cs="Times New Roman"/>
          <w:color w:val="000000"/>
          <w:sz w:val="28"/>
          <w:szCs w:val="28"/>
          <w:lang w:eastAsia="ru-RU"/>
        </w:rPr>
      </w:pPr>
      <w:r w:rsidRPr="00807E35">
        <w:rPr>
          <w:rFonts w:ascii="Times New Roman" w:eastAsia="Times New Roman" w:hAnsi="Times New Roman" w:cs="Times New Roman"/>
          <w:color w:val="000000"/>
          <w:sz w:val="28"/>
          <w:szCs w:val="28"/>
          <w:lang w:eastAsia="ru-RU"/>
        </w:rPr>
        <w:t xml:space="preserve">Современное понимание термина «музееведение» как научной дисциплины. Предмет исследования науки о музее. Основы организации </w:t>
      </w:r>
      <w:r w:rsidRPr="00807E35">
        <w:rPr>
          <w:rFonts w:ascii="Times New Roman" w:eastAsia="Times New Roman" w:hAnsi="Times New Roman" w:cs="Times New Roman"/>
          <w:color w:val="000000"/>
          <w:sz w:val="28"/>
          <w:szCs w:val="28"/>
          <w:lang w:eastAsia="ru-RU"/>
        </w:rPr>
        <w:lastRenderedPageBreak/>
        <w:t xml:space="preserve">музейного дела. Ключевые понятия музееведения. Типология музеев. Ориентация в музее. Определение ценности экспоната </w:t>
      </w:r>
      <w:r w:rsidR="009027AD">
        <w:rPr>
          <w:rFonts w:ascii="Times New Roman" w:eastAsia="Times New Roman" w:hAnsi="Times New Roman" w:cs="Times New Roman"/>
          <w:color w:val="000000"/>
          <w:sz w:val="28"/>
          <w:szCs w:val="28"/>
          <w:lang w:eastAsia="ru-RU"/>
        </w:rPr>
        <w:t>–</w:t>
      </w:r>
      <w:r w:rsidRPr="00807E35">
        <w:rPr>
          <w:rFonts w:ascii="Times New Roman" w:eastAsia="Times New Roman" w:hAnsi="Times New Roman" w:cs="Times New Roman"/>
          <w:color w:val="000000"/>
          <w:sz w:val="28"/>
          <w:szCs w:val="28"/>
          <w:lang w:eastAsia="ru-RU"/>
        </w:rPr>
        <w:t xml:space="preserve"> предмета материальной культуры, документа, фотографии.</w:t>
      </w:r>
    </w:p>
    <w:p w:rsidR="00807E35" w:rsidRPr="00807E35" w:rsidRDefault="00807E35" w:rsidP="00807E35">
      <w:pPr>
        <w:spacing w:line="360" w:lineRule="auto"/>
        <w:ind w:firstLine="567"/>
        <w:jc w:val="both"/>
        <w:rPr>
          <w:rFonts w:ascii="Times New Roman" w:eastAsia="Times New Roman" w:hAnsi="Times New Roman" w:cs="Times New Roman"/>
          <w:color w:val="000000"/>
          <w:sz w:val="28"/>
          <w:szCs w:val="28"/>
          <w:lang w:eastAsia="ru-RU"/>
        </w:rPr>
      </w:pPr>
      <w:r w:rsidRPr="00807E35">
        <w:rPr>
          <w:rFonts w:ascii="Times New Roman" w:eastAsia="Times New Roman" w:hAnsi="Times New Roman" w:cs="Times New Roman"/>
          <w:color w:val="000000"/>
          <w:sz w:val="28"/>
          <w:szCs w:val="28"/>
          <w:lang w:eastAsia="ru-RU"/>
        </w:rPr>
        <w:t>Крупнейшие музеи России. Золотое кольцо России. Рекламные музейные проспекты. Музеи на общественных началах. Взаимодействие государственных и общественных музеев. Понимание термина «школьный музей». Профили школьных музеев. Сущность и специфические особенности школьного музея.</w:t>
      </w:r>
    </w:p>
    <w:p w:rsidR="00807E35" w:rsidRPr="00807E35" w:rsidRDefault="00807E35" w:rsidP="00807E35">
      <w:pPr>
        <w:spacing w:line="360" w:lineRule="auto"/>
        <w:ind w:firstLine="567"/>
        <w:jc w:val="both"/>
        <w:rPr>
          <w:rFonts w:ascii="Times New Roman" w:eastAsia="Times New Roman" w:hAnsi="Times New Roman" w:cs="Times New Roman"/>
          <w:color w:val="000000"/>
          <w:sz w:val="28"/>
          <w:szCs w:val="28"/>
          <w:lang w:eastAsia="ru-RU"/>
        </w:rPr>
      </w:pPr>
      <w:r w:rsidRPr="00807E35">
        <w:rPr>
          <w:rFonts w:ascii="Times New Roman" w:eastAsia="Times New Roman" w:hAnsi="Times New Roman" w:cs="Times New Roman"/>
          <w:i/>
          <w:color w:val="000000"/>
          <w:sz w:val="28"/>
          <w:szCs w:val="28"/>
          <w:lang w:eastAsia="ru-RU"/>
        </w:rPr>
        <w:t>Практика:</w:t>
      </w:r>
      <w:r w:rsidRPr="00807E35">
        <w:rPr>
          <w:rFonts w:ascii="Times New Roman" w:eastAsia="Times New Roman" w:hAnsi="Times New Roman" w:cs="Times New Roman"/>
          <w:color w:val="000000"/>
          <w:sz w:val="28"/>
          <w:szCs w:val="28"/>
          <w:lang w:eastAsia="ru-RU"/>
        </w:rPr>
        <w:t xml:space="preserve">  Нормативная база. Паспортизация музея. Организация фондовой работы. Порядок сбора, учета, хранения музейных экспонатов. Определение, классификация и систематизация экспонатов. Составление словаря музейных терминов. Викторины и кроссворды на музейную тематику. Экскурсия в один из школьных музеев района.</w:t>
      </w:r>
    </w:p>
    <w:p w:rsidR="00807E35" w:rsidRPr="00807E35" w:rsidRDefault="00807E35" w:rsidP="00FB0474">
      <w:pPr>
        <w:pStyle w:val="a3"/>
        <w:numPr>
          <w:ilvl w:val="0"/>
          <w:numId w:val="28"/>
        </w:numPr>
        <w:spacing w:line="360" w:lineRule="auto"/>
        <w:jc w:val="both"/>
        <w:rPr>
          <w:rFonts w:ascii="Times New Roman" w:eastAsia="Times New Roman" w:hAnsi="Times New Roman" w:cs="Times New Roman"/>
          <w:b/>
          <w:color w:val="000000"/>
          <w:sz w:val="28"/>
          <w:szCs w:val="28"/>
          <w:lang w:eastAsia="ru-RU"/>
        </w:rPr>
      </w:pPr>
      <w:r w:rsidRPr="00807E35">
        <w:rPr>
          <w:rFonts w:ascii="Times New Roman" w:eastAsia="Times New Roman" w:hAnsi="Times New Roman" w:cs="Times New Roman"/>
          <w:b/>
          <w:color w:val="000000"/>
          <w:sz w:val="28"/>
          <w:szCs w:val="28"/>
          <w:lang w:eastAsia="ru-RU"/>
        </w:rPr>
        <w:t>Учет и хранение фондов.</w:t>
      </w:r>
    </w:p>
    <w:p w:rsidR="00807E35" w:rsidRPr="00807E35" w:rsidRDefault="00807E35" w:rsidP="00807E35">
      <w:pPr>
        <w:spacing w:after="0" w:line="360" w:lineRule="auto"/>
        <w:ind w:firstLine="567"/>
        <w:jc w:val="both"/>
        <w:rPr>
          <w:rFonts w:ascii="Times New Roman" w:eastAsia="Times New Roman" w:hAnsi="Times New Roman" w:cs="Times New Roman"/>
          <w:color w:val="000000"/>
          <w:sz w:val="28"/>
          <w:szCs w:val="28"/>
          <w:lang w:eastAsia="ru-RU"/>
        </w:rPr>
      </w:pPr>
      <w:r w:rsidRPr="00807E35">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w:t>
      </w:r>
      <w:r w:rsidRPr="00807E35">
        <w:rPr>
          <w:rFonts w:ascii="Times New Roman" w:eastAsia="Times New Roman" w:hAnsi="Times New Roman" w:cs="Times New Roman"/>
          <w:color w:val="000000"/>
          <w:sz w:val="28"/>
          <w:szCs w:val="28"/>
          <w:lang w:eastAsia="ru-RU"/>
        </w:rPr>
        <w:t xml:space="preserve">Понятие о фондах музея. Состав (структура) фондов. Инвентарная книга. Основной фонд и научно-вспомогательный фонд. Обеспечение сохранности предметов в экспозиции и фондах. Требования к помещению. Все ли может сохранить школьный музей? Основные направления фондовой работы: комплектование, учет, хранение, изучение фондов, проведение консультаций. Комплектование музейных фондов. Научная каталогизация музейных фондов. Музейные каталоги и их системы. Архивная книга </w:t>
      </w:r>
      <w:r w:rsidR="009027AD">
        <w:rPr>
          <w:rFonts w:ascii="Times New Roman" w:eastAsia="Times New Roman" w:hAnsi="Times New Roman" w:cs="Times New Roman"/>
          <w:color w:val="000000"/>
          <w:sz w:val="28"/>
          <w:szCs w:val="28"/>
          <w:lang w:eastAsia="ru-RU"/>
        </w:rPr>
        <w:t>–</w:t>
      </w:r>
      <w:r w:rsidRPr="00807E35">
        <w:rPr>
          <w:rFonts w:ascii="Times New Roman" w:eastAsia="Times New Roman" w:hAnsi="Times New Roman" w:cs="Times New Roman"/>
          <w:color w:val="000000"/>
          <w:sz w:val="28"/>
          <w:szCs w:val="28"/>
          <w:lang w:eastAsia="ru-RU"/>
        </w:rPr>
        <w:t xml:space="preserve"> её содержание, строение, правила занесения экспонатов. Фонд временного хранения.</w:t>
      </w:r>
    </w:p>
    <w:p w:rsidR="00807E35" w:rsidRPr="00807E35" w:rsidRDefault="00807E35" w:rsidP="00807E35">
      <w:pPr>
        <w:spacing w:line="360" w:lineRule="auto"/>
        <w:ind w:firstLine="567"/>
        <w:jc w:val="both"/>
        <w:rPr>
          <w:rFonts w:ascii="Times New Roman" w:eastAsia="Times New Roman" w:hAnsi="Times New Roman" w:cs="Times New Roman"/>
          <w:color w:val="000000"/>
          <w:sz w:val="28"/>
          <w:szCs w:val="28"/>
          <w:lang w:eastAsia="ru-RU"/>
        </w:rPr>
      </w:pPr>
      <w:r w:rsidRPr="00807E35">
        <w:rPr>
          <w:rFonts w:ascii="Times New Roman" w:eastAsia="Times New Roman" w:hAnsi="Times New Roman" w:cs="Times New Roman"/>
          <w:color w:val="000000"/>
          <w:sz w:val="28"/>
          <w:szCs w:val="28"/>
          <w:lang w:eastAsia="ru-RU"/>
        </w:rPr>
        <w:t>Хранение музейных фондов. Режим хранения фондов (температурно-влажностный, световой, биологический; защита от загрязнителей воз-духа, от механических повреждений; защита в экстремальных ситуациях). Задачи консервации и реставрации музейных предметов. Особенности фондовой работы в школьном музее. Определение и описание предмето</w:t>
      </w:r>
      <w:r>
        <w:rPr>
          <w:rFonts w:ascii="Times New Roman" w:eastAsia="Times New Roman" w:hAnsi="Times New Roman" w:cs="Times New Roman"/>
          <w:color w:val="000000"/>
          <w:sz w:val="28"/>
          <w:szCs w:val="28"/>
          <w:lang w:eastAsia="ru-RU"/>
        </w:rPr>
        <w:t>в. Организация хранения экспона</w:t>
      </w:r>
      <w:r w:rsidRPr="00807E35">
        <w:rPr>
          <w:rFonts w:ascii="Times New Roman" w:eastAsia="Times New Roman" w:hAnsi="Times New Roman" w:cs="Times New Roman"/>
          <w:color w:val="000000"/>
          <w:sz w:val="28"/>
          <w:szCs w:val="28"/>
          <w:lang w:eastAsia="ru-RU"/>
        </w:rPr>
        <w:t>тов. Вспомогательные картотеки. Терминология экспоната. Знаковое значение предметов обихода.</w:t>
      </w:r>
    </w:p>
    <w:p w:rsidR="00807E35" w:rsidRPr="00807E35" w:rsidRDefault="00807E35" w:rsidP="00807E35">
      <w:pPr>
        <w:spacing w:line="360" w:lineRule="auto"/>
        <w:ind w:firstLine="567"/>
        <w:jc w:val="both"/>
        <w:rPr>
          <w:rFonts w:ascii="Times New Roman" w:eastAsia="Times New Roman" w:hAnsi="Times New Roman" w:cs="Times New Roman"/>
          <w:color w:val="000000"/>
          <w:sz w:val="28"/>
          <w:szCs w:val="28"/>
          <w:lang w:eastAsia="ru-RU"/>
        </w:rPr>
      </w:pPr>
      <w:r w:rsidRPr="00807E35">
        <w:rPr>
          <w:rFonts w:ascii="Times New Roman" w:eastAsia="Times New Roman" w:hAnsi="Times New Roman" w:cs="Times New Roman"/>
          <w:i/>
          <w:color w:val="000000"/>
          <w:sz w:val="28"/>
          <w:szCs w:val="28"/>
          <w:lang w:eastAsia="ru-RU"/>
        </w:rPr>
        <w:lastRenderedPageBreak/>
        <w:t>Практика:</w:t>
      </w:r>
      <w:r>
        <w:rPr>
          <w:rFonts w:ascii="Times New Roman" w:eastAsia="Times New Roman" w:hAnsi="Times New Roman" w:cs="Times New Roman"/>
          <w:color w:val="000000"/>
          <w:sz w:val="28"/>
          <w:szCs w:val="28"/>
          <w:lang w:eastAsia="ru-RU"/>
        </w:rPr>
        <w:t xml:space="preserve"> </w:t>
      </w:r>
      <w:r w:rsidRPr="00807E35">
        <w:rPr>
          <w:rFonts w:ascii="Times New Roman" w:eastAsia="Times New Roman" w:hAnsi="Times New Roman" w:cs="Times New Roman"/>
          <w:color w:val="000000"/>
          <w:sz w:val="28"/>
          <w:szCs w:val="28"/>
          <w:lang w:eastAsia="ru-RU"/>
        </w:rPr>
        <w:t xml:space="preserve">Книга поступлений – основной документ учета музейных предметов. Картотеки и их разновидности. Проведение инвентаризации. Акты приема и передачи музейных предметов. Анализ условий хранения музейных предметов в экспозициях и передвижных выставках. Первичная научная обработка собранной коллекции. Ведение книг учета. Пополнение картотеки музейного фонда. </w:t>
      </w:r>
    </w:p>
    <w:p w:rsidR="00807E35" w:rsidRPr="00807E35" w:rsidRDefault="00807E35" w:rsidP="00FB0474">
      <w:pPr>
        <w:pStyle w:val="a3"/>
        <w:numPr>
          <w:ilvl w:val="0"/>
          <w:numId w:val="28"/>
        </w:numPr>
        <w:spacing w:line="360" w:lineRule="auto"/>
        <w:jc w:val="both"/>
        <w:rPr>
          <w:rFonts w:ascii="Times New Roman" w:eastAsia="Times New Roman" w:hAnsi="Times New Roman" w:cs="Times New Roman"/>
          <w:b/>
          <w:color w:val="000000"/>
          <w:sz w:val="28"/>
          <w:szCs w:val="28"/>
          <w:lang w:eastAsia="ru-RU"/>
        </w:rPr>
      </w:pPr>
      <w:r w:rsidRPr="00807E35">
        <w:rPr>
          <w:rFonts w:ascii="Times New Roman" w:eastAsia="Times New Roman" w:hAnsi="Times New Roman" w:cs="Times New Roman"/>
          <w:b/>
          <w:color w:val="000000"/>
          <w:sz w:val="28"/>
          <w:szCs w:val="28"/>
          <w:lang w:eastAsia="ru-RU"/>
        </w:rPr>
        <w:t>Актив школьного музея.</w:t>
      </w:r>
    </w:p>
    <w:p w:rsidR="00807E35" w:rsidRPr="00807E35" w:rsidRDefault="00807E35" w:rsidP="00807E35">
      <w:pPr>
        <w:spacing w:line="360" w:lineRule="auto"/>
        <w:ind w:firstLine="567"/>
        <w:jc w:val="both"/>
        <w:rPr>
          <w:rFonts w:ascii="Times New Roman" w:eastAsia="Times New Roman" w:hAnsi="Times New Roman" w:cs="Times New Roman"/>
          <w:color w:val="000000"/>
          <w:sz w:val="28"/>
          <w:szCs w:val="28"/>
          <w:lang w:eastAsia="ru-RU"/>
        </w:rPr>
      </w:pPr>
      <w:r w:rsidRPr="00807E35">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w:t>
      </w:r>
      <w:r w:rsidRPr="00807E35">
        <w:rPr>
          <w:rFonts w:ascii="Times New Roman" w:eastAsia="Times New Roman" w:hAnsi="Times New Roman" w:cs="Times New Roman"/>
          <w:color w:val="000000"/>
          <w:sz w:val="28"/>
          <w:szCs w:val="28"/>
          <w:lang w:eastAsia="ru-RU"/>
        </w:rPr>
        <w:t xml:space="preserve">Совет и актив школьного музея. Распределение обязанностей в совете музея. Планирование работы. Творческий союз взрослых и детей – залог успеха. </w:t>
      </w:r>
    </w:p>
    <w:p w:rsidR="00807E35" w:rsidRPr="00807E35" w:rsidRDefault="00807E35" w:rsidP="00807E35">
      <w:pPr>
        <w:spacing w:line="360" w:lineRule="auto"/>
        <w:jc w:val="both"/>
        <w:rPr>
          <w:rFonts w:ascii="Times New Roman" w:eastAsia="Times New Roman" w:hAnsi="Times New Roman" w:cs="Times New Roman"/>
          <w:color w:val="000000"/>
          <w:sz w:val="28"/>
          <w:szCs w:val="28"/>
          <w:lang w:eastAsia="ru-RU"/>
        </w:rPr>
      </w:pPr>
      <w:r w:rsidRPr="00807E35">
        <w:rPr>
          <w:rFonts w:ascii="Times New Roman" w:eastAsia="Times New Roman" w:hAnsi="Times New Roman" w:cs="Times New Roman"/>
          <w:color w:val="000000"/>
          <w:sz w:val="28"/>
          <w:szCs w:val="28"/>
          <w:lang w:eastAsia="ru-RU"/>
        </w:rPr>
        <w:tab/>
      </w:r>
      <w:r w:rsidRPr="00807E35">
        <w:rPr>
          <w:rFonts w:ascii="Times New Roman" w:eastAsia="Times New Roman" w:hAnsi="Times New Roman" w:cs="Times New Roman"/>
          <w:i/>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w:t>
      </w:r>
      <w:r w:rsidRPr="00807E35">
        <w:rPr>
          <w:rFonts w:ascii="Times New Roman" w:eastAsia="Times New Roman" w:hAnsi="Times New Roman" w:cs="Times New Roman"/>
          <w:color w:val="000000"/>
          <w:sz w:val="28"/>
          <w:szCs w:val="28"/>
          <w:lang w:eastAsia="ru-RU"/>
        </w:rPr>
        <w:t>Обучение актива основам музееведения. Участие детей в конкурсах различного уровня. Организация мероприятий на базе школьного музея. Помощь в поиске материалов к мероприятиям, подготовка мультимедийных презентаций. Совместное совершенствование содержания музейной комнаты и музейной работы. Участие в издательской деятельности.</w:t>
      </w:r>
    </w:p>
    <w:p w:rsidR="00807E35" w:rsidRPr="00807E35" w:rsidRDefault="00807E35" w:rsidP="00FB0474">
      <w:pPr>
        <w:pStyle w:val="a3"/>
        <w:numPr>
          <w:ilvl w:val="0"/>
          <w:numId w:val="28"/>
        </w:numPr>
        <w:spacing w:line="360" w:lineRule="auto"/>
        <w:jc w:val="both"/>
        <w:rPr>
          <w:rFonts w:ascii="Times New Roman" w:eastAsia="Times New Roman" w:hAnsi="Times New Roman" w:cs="Times New Roman"/>
          <w:b/>
          <w:color w:val="000000"/>
          <w:sz w:val="28"/>
          <w:szCs w:val="28"/>
          <w:lang w:eastAsia="ru-RU"/>
        </w:rPr>
      </w:pPr>
      <w:r w:rsidRPr="00807E35">
        <w:rPr>
          <w:rFonts w:ascii="Times New Roman" w:eastAsia="Times New Roman" w:hAnsi="Times New Roman" w:cs="Times New Roman"/>
          <w:b/>
          <w:color w:val="000000"/>
          <w:sz w:val="28"/>
          <w:szCs w:val="28"/>
          <w:lang w:eastAsia="ru-RU"/>
        </w:rPr>
        <w:t>Экспозиционная работа.</w:t>
      </w:r>
    </w:p>
    <w:p w:rsidR="00807E35" w:rsidRPr="00807E35" w:rsidRDefault="00807E35" w:rsidP="00807E35">
      <w:pPr>
        <w:spacing w:line="360" w:lineRule="auto"/>
        <w:ind w:firstLine="567"/>
        <w:jc w:val="both"/>
        <w:rPr>
          <w:rFonts w:ascii="Times New Roman" w:eastAsia="Times New Roman" w:hAnsi="Times New Roman" w:cs="Times New Roman"/>
          <w:color w:val="000000"/>
          <w:sz w:val="28"/>
          <w:szCs w:val="28"/>
          <w:lang w:eastAsia="ru-RU"/>
        </w:rPr>
      </w:pPr>
      <w:r w:rsidRPr="00807E35">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w:t>
      </w:r>
      <w:r w:rsidRPr="00807E35">
        <w:rPr>
          <w:rFonts w:ascii="Times New Roman" w:eastAsia="Times New Roman" w:hAnsi="Times New Roman" w:cs="Times New Roman"/>
          <w:color w:val="000000"/>
          <w:sz w:val="28"/>
          <w:szCs w:val="28"/>
          <w:lang w:eastAsia="ru-RU"/>
        </w:rPr>
        <w:t>Экспонат – главная структурная единица экспозиции. Идейный замысел и тематическая структура экспозиции. Экспозиция – коллективный труд. Методы построения экспозиции. Пояснительные тексты. Постоянная экспозиция и временная выставка. Научно вспомогательные материалы: диорама, макет, модель, карты, схемы, таблицы, модели. Этапы создания музейной экспозиции. Общие требования к обеспечению сохранности предметов в экспозиции и фондах. Реклама экспозиции. Активные способы проведения экскурсии. Методика подготовки и проведения комплексной экскурсии по экспозиции.</w:t>
      </w:r>
    </w:p>
    <w:p w:rsidR="00807E35" w:rsidRPr="00807E35" w:rsidRDefault="00807E35" w:rsidP="00807E35">
      <w:pPr>
        <w:spacing w:line="360" w:lineRule="auto"/>
        <w:ind w:firstLine="567"/>
        <w:jc w:val="both"/>
        <w:rPr>
          <w:rFonts w:ascii="Times New Roman" w:eastAsia="Times New Roman" w:hAnsi="Times New Roman" w:cs="Times New Roman"/>
          <w:color w:val="000000"/>
          <w:sz w:val="28"/>
          <w:szCs w:val="28"/>
          <w:lang w:eastAsia="ru-RU"/>
        </w:rPr>
      </w:pPr>
      <w:r w:rsidRPr="00807E35">
        <w:rPr>
          <w:rFonts w:ascii="Times New Roman" w:eastAsia="Times New Roman" w:hAnsi="Times New Roman" w:cs="Times New Roman"/>
          <w:i/>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w:t>
      </w:r>
      <w:r w:rsidRPr="00807E35">
        <w:rPr>
          <w:rFonts w:ascii="Times New Roman" w:eastAsia="Times New Roman" w:hAnsi="Times New Roman" w:cs="Times New Roman"/>
          <w:color w:val="000000"/>
          <w:sz w:val="28"/>
          <w:szCs w:val="28"/>
          <w:lang w:eastAsia="ru-RU"/>
        </w:rPr>
        <w:t xml:space="preserve">Изучение и отбор материалов, художественное оформление, изготовление оборудования. Возможности организации экспозиции. Текст </w:t>
      </w:r>
      <w:r w:rsidRPr="00807E35">
        <w:rPr>
          <w:rFonts w:ascii="Times New Roman" w:eastAsia="Times New Roman" w:hAnsi="Times New Roman" w:cs="Times New Roman"/>
          <w:color w:val="000000"/>
          <w:sz w:val="28"/>
          <w:szCs w:val="28"/>
          <w:lang w:eastAsia="ru-RU"/>
        </w:rPr>
        <w:lastRenderedPageBreak/>
        <w:t>экспозиции, этикетаж. Работа над имиджем «экскурсовод»: костюм. Сравнительный анализ инструкций по хранению музейных предметов и технике безопасности. Составить экскурсию по экспозиции музея с элементами театрализованного представления. Составить экскурсию по экспозиции музея, по населенному пункту с вовлечением зрителей в диалог.</w:t>
      </w:r>
    </w:p>
    <w:p w:rsidR="00807E35" w:rsidRPr="00807E35" w:rsidRDefault="00807E35" w:rsidP="00FB0474">
      <w:pPr>
        <w:pStyle w:val="a3"/>
        <w:numPr>
          <w:ilvl w:val="0"/>
          <w:numId w:val="28"/>
        </w:numPr>
        <w:spacing w:line="360" w:lineRule="auto"/>
        <w:jc w:val="both"/>
        <w:rPr>
          <w:rFonts w:ascii="Times New Roman" w:eastAsia="Times New Roman" w:hAnsi="Times New Roman" w:cs="Times New Roman"/>
          <w:b/>
          <w:color w:val="000000"/>
          <w:sz w:val="28"/>
          <w:szCs w:val="28"/>
          <w:lang w:eastAsia="ru-RU"/>
        </w:rPr>
      </w:pPr>
      <w:r w:rsidRPr="00807E35">
        <w:rPr>
          <w:rFonts w:ascii="Times New Roman" w:eastAsia="Times New Roman" w:hAnsi="Times New Roman" w:cs="Times New Roman"/>
          <w:b/>
          <w:color w:val="000000"/>
          <w:sz w:val="28"/>
          <w:szCs w:val="28"/>
          <w:lang w:eastAsia="ru-RU"/>
        </w:rPr>
        <w:t>Культурно-массовая работа школьного музея.</w:t>
      </w:r>
    </w:p>
    <w:p w:rsidR="00807E35" w:rsidRPr="00807E35" w:rsidRDefault="00BB0A70" w:rsidP="00BB0A70">
      <w:pPr>
        <w:spacing w:line="360" w:lineRule="auto"/>
        <w:ind w:firstLine="567"/>
        <w:jc w:val="both"/>
        <w:rPr>
          <w:rFonts w:ascii="Times New Roman" w:eastAsia="Times New Roman" w:hAnsi="Times New Roman" w:cs="Times New Roman"/>
          <w:color w:val="000000"/>
          <w:sz w:val="28"/>
          <w:szCs w:val="28"/>
          <w:lang w:eastAsia="ru-RU"/>
        </w:rPr>
      </w:pPr>
      <w:r w:rsidRPr="00BB0A70">
        <w:rPr>
          <w:rFonts w:ascii="Times New Roman" w:eastAsia="Times New Roman" w:hAnsi="Times New Roman" w:cs="Times New Roman"/>
          <w:i/>
          <w:color w:val="000000"/>
          <w:sz w:val="28"/>
          <w:szCs w:val="28"/>
          <w:lang w:eastAsia="ru-RU"/>
        </w:rPr>
        <w:t>Теория:</w:t>
      </w:r>
      <w:r>
        <w:rPr>
          <w:rFonts w:ascii="Times New Roman" w:eastAsia="Times New Roman" w:hAnsi="Times New Roman" w:cs="Times New Roman"/>
          <w:color w:val="000000"/>
          <w:sz w:val="28"/>
          <w:szCs w:val="28"/>
          <w:lang w:eastAsia="ru-RU"/>
        </w:rPr>
        <w:t xml:space="preserve"> </w:t>
      </w:r>
      <w:r w:rsidR="00807E35" w:rsidRPr="00807E35">
        <w:rPr>
          <w:rFonts w:ascii="Times New Roman" w:eastAsia="Times New Roman" w:hAnsi="Times New Roman" w:cs="Times New Roman"/>
          <w:color w:val="000000"/>
          <w:sz w:val="28"/>
          <w:szCs w:val="28"/>
          <w:lang w:eastAsia="ru-RU"/>
        </w:rPr>
        <w:t>Аудитория школьного музея: учащиеся, жители деревни, гости. Работа с организованными группами и случайными посетителями. Основные принципы экскурсионной методики: целенаправленность, тематичность, логическая и хронологическая последовательность, доступность, наглядность и конкретность. Специфика и особенность методики экскурсий в школьном музее. Особенности методики проведения экскурсии по городу (населенному пункту) и памятным местам. Требования к маршруту. Приемы показа памятных мест, исторических объектов.</w:t>
      </w:r>
    </w:p>
    <w:p w:rsidR="00807E35" w:rsidRPr="00807E35" w:rsidRDefault="00807E35" w:rsidP="00BB0A70">
      <w:pPr>
        <w:spacing w:line="360" w:lineRule="auto"/>
        <w:ind w:firstLine="567"/>
        <w:jc w:val="both"/>
        <w:rPr>
          <w:rFonts w:ascii="Times New Roman" w:eastAsia="Times New Roman" w:hAnsi="Times New Roman" w:cs="Times New Roman"/>
          <w:color w:val="000000"/>
          <w:sz w:val="28"/>
          <w:szCs w:val="28"/>
          <w:lang w:eastAsia="ru-RU"/>
        </w:rPr>
      </w:pPr>
      <w:r w:rsidRPr="00BB0A70">
        <w:rPr>
          <w:rFonts w:ascii="Times New Roman" w:eastAsia="Times New Roman" w:hAnsi="Times New Roman" w:cs="Times New Roman"/>
          <w:i/>
          <w:color w:val="000000"/>
          <w:sz w:val="28"/>
          <w:szCs w:val="28"/>
          <w:lang w:eastAsia="ru-RU"/>
        </w:rPr>
        <w:t>Практи</w:t>
      </w:r>
      <w:r w:rsidR="00BB0A70" w:rsidRPr="00BB0A70">
        <w:rPr>
          <w:rFonts w:ascii="Times New Roman" w:eastAsia="Times New Roman" w:hAnsi="Times New Roman" w:cs="Times New Roman"/>
          <w:i/>
          <w:color w:val="000000"/>
          <w:sz w:val="28"/>
          <w:szCs w:val="28"/>
          <w:lang w:eastAsia="ru-RU"/>
        </w:rPr>
        <w:t>ка:</w:t>
      </w:r>
      <w:r w:rsidRPr="00BB0A70">
        <w:rPr>
          <w:rFonts w:ascii="Times New Roman" w:eastAsia="Times New Roman" w:hAnsi="Times New Roman" w:cs="Times New Roman"/>
          <w:i/>
          <w:color w:val="000000"/>
          <w:sz w:val="28"/>
          <w:szCs w:val="28"/>
          <w:lang w:eastAsia="ru-RU"/>
        </w:rPr>
        <w:t xml:space="preserve"> </w:t>
      </w:r>
      <w:r w:rsidRPr="00807E35">
        <w:rPr>
          <w:rFonts w:ascii="Times New Roman" w:eastAsia="Times New Roman" w:hAnsi="Times New Roman" w:cs="Times New Roman"/>
          <w:color w:val="000000"/>
          <w:sz w:val="28"/>
          <w:szCs w:val="28"/>
          <w:lang w:eastAsia="ru-RU"/>
        </w:rPr>
        <w:t xml:space="preserve"> Формы массовой работы музея: </w:t>
      </w:r>
      <w:r w:rsidR="00BB0A70">
        <w:rPr>
          <w:rFonts w:ascii="Times New Roman" w:eastAsia="Times New Roman" w:hAnsi="Times New Roman" w:cs="Times New Roman"/>
          <w:color w:val="000000"/>
          <w:sz w:val="28"/>
          <w:szCs w:val="28"/>
          <w:lang w:eastAsia="ru-RU"/>
        </w:rPr>
        <w:t xml:space="preserve">экскурсия, лекция, беседа, урок </w:t>
      </w:r>
      <w:r w:rsidRPr="00807E35">
        <w:rPr>
          <w:rFonts w:ascii="Times New Roman" w:eastAsia="Times New Roman" w:hAnsi="Times New Roman" w:cs="Times New Roman"/>
          <w:color w:val="000000"/>
          <w:sz w:val="28"/>
          <w:szCs w:val="28"/>
          <w:lang w:eastAsia="ru-RU"/>
        </w:rPr>
        <w:t xml:space="preserve">в музее, консультация, встреча, конференция, праздник. Исследовательская работа по сбору материала для «Портфеля экскурсовода». Защита экскурсионных «маршрутов», разработанных самостоятельно. Проведение экскурсий для учащихся с последующим обсуждением. </w:t>
      </w:r>
      <w:r w:rsidR="009027AD">
        <w:rPr>
          <w:rFonts w:ascii="Times New Roman" w:eastAsia="Times New Roman" w:hAnsi="Times New Roman" w:cs="Times New Roman"/>
          <w:color w:val="000000"/>
          <w:sz w:val="28"/>
          <w:szCs w:val="28"/>
          <w:lang w:eastAsia="ru-RU"/>
        </w:rPr>
        <w:t>«</w:t>
      </w:r>
      <w:r w:rsidRPr="00807E35">
        <w:rPr>
          <w:rFonts w:ascii="Times New Roman" w:eastAsia="Times New Roman" w:hAnsi="Times New Roman" w:cs="Times New Roman"/>
          <w:color w:val="000000"/>
          <w:sz w:val="28"/>
          <w:szCs w:val="28"/>
          <w:lang w:eastAsia="ru-RU"/>
        </w:rPr>
        <w:t>Проведение в музее занятий ДО «Крестьяноведение». Сотрудничество с другими детскими объединениями школы. Работа в Микрокомплексе (Детский сад, Дом Культуры д. Речкалова, Территориальная Администрация, Дом Культуры д. Симанова).</w:t>
      </w:r>
    </w:p>
    <w:p w:rsidR="00807E35" w:rsidRPr="00BB0A70" w:rsidRDefault="00807E35" w:rsidP="00FB0474">
      <w:pPr>
        <w:pStyle w:val="a3"/>
        <w:numPr>
          <w:ilvl w:val="0"/>
          <w:numId w:val="28"/>
        </w:numPr>
        <w:spacing w:line="360" w:lineRule="auto"/>
        <w:jc w:val="both"/>
        <w:rPr>
          <w:rFonts w:ascii="Times New Roman" w:eastAsia="Times New Roman" w:hAnsi="Times New Roman" w:cs="Times New Roman"/>
          <w:b/>
          <w:color w:val="000000"/>
          <w:sz w:val="28"/>
          <w:szCs w:val="28"/>
          <w:lang w:eastAsia="ru-RU"/>
        </w:rPr>
      </w:pPr>
      <w:r w:rsidRPr="00BB0A70">
        <w:rPr>
          <w:rFonts w:ascii="Times New Roman" w:eastAsia="Times New Roman" w:hAnsi="Times New Roman" w:cs="Times New Roman"/>
          <w:b/>
          <w:color w:val="000000"/>
          <w:sz w:val="28"/>
          <w:szCs w:val="28"/>
          <w:lang w:eastAsia="ru-RU"/>
        </w:rPr>
        <w:t>Подготовка музейной экскурсии</w:t>
      </w:r>
      <w:r w:rsidR="00BB0A70" w:rsidRPr="00BB0A70">
        <w:rPr>
          <w:rFonts w:ascii="Times New Roman" w:eastAsia="Times New Roman" w:hAnsi="Times New Roman" w:cs="Times New Roman"/>
          <w:b/>
          <w:color w:val="000000"/>
          <w:sz w:val="28"/>
          <w:szCs w:val="28"/>
          <w:lang w:eastAsia="ru-RU"/>
        </w:rPr>
        <w:t>.</w:t>
      </w:r>
    </w:p>
    <w:p w:rsidR="00807E35" w:rsidRPr="00807E35" w:rsidRDefault="00807E35" w:rsidP="00BB0A70">
      <w:pPr>
        <w:spacing w:after="0" w:line="360" w:lineRule="auto"/>
        <w:ind w:firstLine="567"/>
        <w:jc w:val="both"/>
        <w:rPr>
          <w:rFonts w:ascii="Times New Roman" w:eastAsia="Times New Roman" w:hAnsi="Times New Roman" w:cs="Times New Roman"/>
          <w:color w:val="000000"/>
          <w:sz w:val="28"/>
          <w:szCs w:val="28"/>
          <w:lang w:eastAsia="ru-RU"/>
        </w:rPr>
      </w:pPr>
      <w:r w:rsidRPr="00BB0A70">
        <w:rPr>
          <w:rFonts w:ascii="Times New Roman" w:eastAsia="Times New Roman" w:hAnsi="Times New Roman" w:cs="Times New Roman"/>
          <w:i/>
          <w:color w:val="000000"/>
          <w:sz w:val="28"/>
          <w:szCs w:val="28"/>
          <w:lang w:eastAsia="ru-RU"/>
        </w:rPr>
        <w:t>Теор</w:t>
      </w:r>
      <w:r w:rsidR="00BB0A70" w:rsidRPr="00BB0A70">
        <w:rPr>
          <w:rFonts w:ascii="Times New Roman" w:eastAsia="Times New Roman" w:hAnsi="Times New Roman" w:cs="Times New Roman"/>
          <w:i/>
          <w:color w:val="000000"/>
          <w:sz w:val="28"/>
          <w:szCs w:val="28"/>
          <w:lang w:eastAsia="ru-RU"/>
        </w:rPr>
        <w:t>ия:</w:t>
      </w:r>
      <w:r w:rsidR="00BB0A70">
        <w:rPr>
          <w:rFonts w:ascii="Times New Roman" w:eastAsia="Times New Roman" w:hAnsi="Times New Roman" w:cs="Times New Roman"/>
          <w:color w:val="000000"/>
          <w:sz w:val="28"/>
          <w:szCs w:val="28"/>
          <w:lang w:eastAsia="ru-RU"/>
        </w:rPr>
        <w:t xml:space="preserve"> </w:t>
      </w:r>
      <w:r w:rsidRPr="00807E35">
        <w:rPr>
          <w:rFonts w:ascii="Times New Roman" w:eastAsia="Times New Roman" w:hAnsi="Times New Roman" w:cs="Times New Roman"/>
          <w:color w:val="000000"/>
          <w:sz w:val="28"/>
          <w:szCs w:val="28"/>
          <w:lang w:eastAsia="ru-RU"/>
        </w:rPr>
        <w:t xml:space="preserve">Экскурсия </w:t>
      </w:r>
      <w:r w:rsidR="009027AD">
        <w:rPr>
          <w:rFonts w:ascii="Times New Roman" w:eastAsia="Times New Roman" w:hAnsi="Times New Roman" w:cs="Times New Roman"/>
          <w:color w:val="000000"/>
          <w:sz w:val="28"/>
          <w:szCs w:val="28"/>
          <w:lang w:eastAsia="ru-RU"/>
        </w:rPr>
        <w:t>–</w:t>
      </w:r>
      <w:r w:rsidRPr="00807E35">
        <w:rPr>
          <w:rFonts w:ascii="Times New Roman" w:eastAsia="Times New Roman" w:hAnsi="Times New Roman" w:cs="Times New Roman"/>
          <w:color w:val="000000"/>
          <w:sz w:val="28"/>
          <w:szCs w:val="28"/>
          <w:lang w:eastAsia="ru-RU"/>
        </w:rPr>
        <w:t xml:space="preserve"> одна из форм работы. Целенаправленность, тематичность, научность, хронологическая последовательность, доступность, наглядность и конкретность. Учет образовательных и возрастных особенностей экскурсоводов.</w:t>
      </w:r>
    </w:p>
    <w:p w:rsidR="00807E35" w:rsidRPr="00807E35" w:rsidRDefault="00807E35" w:rsidP="00BB0A70">
      <w:pPr>
        <w:spacing w:after="0" w:line="360" w:lineRule="auto"/>
        <w:ind w:firstLine="567"/>
        <w:jc w:val="both"/>
        <w:rPr>
          <w:rFonts w:ascii="Times New Roman" w:eastAsia="Times New Roman" w:hAnsi="Times New Roman" w:cs="Times New Roman"/>
          <w:color w:val="000000"/>
          <w:sz w:val="28"/>
          <w:szCs w:val="28"/>
          <w:lang w:eastAsia="ru-RU"/>
        </w:rPr>
      </w:pPr>
      <w:r w:rsidRPr="00807E35">
        <w:rPr>
          <w:rFonts w:ascii="Times New Roman" w:eastAsia="Times New Roman" w:hAnsi="Times New Roman" w:cs="Times New Roman"/>
          <w:color w:val="000000"/>
          <w:sz w:val="28"/>
          <w:szCs w:val="28"/>
          <w:lang w:eastAsia="ru-RU"/>
        </w:rPr>
        <w:lastRenderedPageBreak/>
        <w:t>Тема и цель экскурсии.    План экскурсии, цель. Изучение литературы, источников и экспонатов. Отбор и систематизирование необходимых сведений и фактов. Запись полученных сведений.</w:t>
      </w:r>
    </w:p>
    <w:p w:rsidR="00807E35" w:rsidRPr="00807E35" w:rsidRDefault="00807E35" w:rsidP="00BB0A70">
      <w:pPr>
        <w:spacing w:after="0" w:line="360" w:lineRule="auto"/>
        <w:ind w:firstLine="567"/>
        <w:jc w:val="both"/>
        <w:rPr>
          <w:rFonts w:ascii="Times New Roman" w:eastAsia="Times New Roman" w:hAnsi="Times New Roman" w:cs="Times New Roman"/>
          <w:color w:val="000000"/>
          <w:sz w:val="28"/>
          <w:szCs w:val="28"/>
          <w:lang w:eastAsia="ru-RU"/>
        </w:rPr>
      </w:pPr>
      <w:r w:rsidRPr="00807E35">
        <w:rPr>
          <w:rFonts w:ascii="Times New Roman" w:eastAsia="Times New Roman" w:hAnsi="Times New Roman" w:cs="Times New Roman"/>
          <w:color w:val="000000"/>
          <w:sz w:val="28"/>
          <w:szCs w:val="28"/>
          <w:lang w:eastAsia="ru-RU"/>
        </w:rPr>
        <w:t>Содержание экскурсии. Вступительная беседа, план и порядок проведения. Основная часть. Содержание подтем и отдельных вопросов применительно к подгруппам отобранных экспонатов. Заключение.</w:t>
      </w:r>
    </w:p>
    <w:p w:rsidR="00807E35" w:rsidRPr="00807E35" w:rsidRDefault="00807E35" w:rsidP="00BB0A70">
      <w:pPr>
        <w:spacing w:after="0" w:line="360" w:lineRule="auto"/>
        <w:ind w:firstLine="567"/>
        <w:jc w:val="both"/>
        <w:rPr>
          <w:rFonts w:ascii="Times New Roman" w:eastAsia="Times New Roman" w:hAnsi="Times New Roman" w:cs="Times New Roman"/>
          <w:color w:val="000000"/>
          <w:sz w:val="28"/>
          <w:szCs w:val="28"/>
          <w:lang w:eastAsia="ru-RU"/>
        </w:rPr>
      </w:pPr>
      <w:r w:rsidRPr="00807E35">
        <w:rPr>
          <w:rFonts w:ascii="Times New Roman" w:eastAsia="Times New Roman" w:hAnsi="Times New Roman" w:cs="Times New Roman"/>
          <w:color w:val="000000"/>
          <w:sz w:val="28"/>
          <w:szCs w:val="28"/>
          <w:lang w:eastAsia="ru-RU"/>
        </w:rPr>
        <w:t>Методы и приемы.  Обязательное сочетание показа с рассказом, прием сравнения. Требования к языку экскурсовода. Цитирование, использование приемов демонстрации.</w:t>
      </w:r>
    </w:p>
    <w:p w:rsidR="00807E35" w:rsidRPr="00807E35" w:rsidRDefault="00807E35" w:rsidP="00BB0A70">
      <w:pPr>
        <w:spacing w:line="360" w:lineRule="auto"/>
        <w:ind w:firstLine="567"/>
        <w:jc w:val="both"/>
        <w:rPr>
          <w:rFonts w:ascii="Times New Roman" w:eastAsia="Times New Roman" w:hAnsi="Times New Roman" w:cs="Times New Roman"/>
          <w:color w:val="000000"/>
          <w:sz w:val="28"/>
          <w:szCs w:val="28"/>
          <w:lang w:eastAsia="ru-RU"/>
        </w:rPr>
      </w:pPr>
      <w:r w:rsidRPr="00807E35">
        <w:rPr>
          <w:rFonts w:ascii="Times New Roman" w:eastAsia="Times New Roman" w:hAnsi="Times New Roman" w:cs="Times New Roman"/>
          <w:color w:val="000000"/>
          <w:sz w:val="28"/>
          <w:szCs w:val="28"/>
          <w:lang w:eastAsia="ru-RU"/>
        </w:rPr>
        <w:t>Дальнейшее совершенствование. Учет замечаний и предложений. Углубленное изучение темы. Учет активности и заинтересованности группы в ходе экскурсии.</w:t>
      </w:r>
    </w:p>
    <w:p w:rsidR="00807E35" w:rsidRPr="00807E35" w:rsidRDefault="00807E35" w:rsidP="00BB0A70">
      <w:pPr>
        <w:spacing w:line="360" w:lineRule="auto"/>
        <w:ind w:firstLine="426"/>
        <w:jc w:val="both"/>
        <w:rPr>
          <w:rFonts w:ascii="Times New Roman" w:eastAsia="Times New Roman" w:hAnsi="Times New Roman" w:cs="Times New Roman"/>
          <w:color w:val="000000"/>
          <w:sz w:val="28"/>
          <w:szCs w:val="28"/>
          <w:lang w:eastAsia="ru-RU"/>
        </w:rPr>
      </w:pPr>
      <w:r w:rsidRPr="00BB0A70">
        <w:rPr>
          <w:rFonts w:ascii="Times New Roman" w:eastAsia="Times New Roman" w:hAnsi="Times New Roman" w:cs="Times New Roman"/>
          <w:i/>
          <w:color w:val="000000"/>
          <w:sz w:val="28"/>
          <w:szCs w:val="28"/>
          <w:lang w:eastAsia="ru-RU"/>
        </w:rPr>
        <w:t>Практи</w:t>
      </w:r>
      <w:r w:rsidR="00BB0A70" w:rsidRPr="00BB0A70">
        <w:rPr>
          <w:rFonts w:ascii="Times New Roman" w:eastAsia="Times New Roman" w:hAnsi="Times New Roman" w:cs="Times New Roman"/>
          <w:i/>
          <w:color w:val="000000"/>
          <w:sz w:val="28"/>
          <w:szCs w:val="28"/>
          <w:lang w:eastAsia="ru-RU"/>
        </w:rPr>
        <w:t>ка:</w:t>
      </w:r>
      <w:r w:rsidR="00BB0A70">
        <w:rPr>
          <w:rFonts w:ascii="Times New Roman" w:eastAsia="Times New Roman" w:hAnsi="Times New Roman" w:cs="Times New Roman"/>
          <w:color w:val="000000"/>
          <w:sz w:val="28"/>
          <w:szCs w:val="28"/>
          <w:lang w:eastAsia="ru-RU"/>
        </w:rPr>
        <w:t xml:space="preserve"> </w:t>
      </w:r>
      <w:r w:rsidRPr="00807E35">
        <w:rPr>
          <w:rFonts w:ascii="Times New Roman" w:eastAsia="Times New Roman" w:hAnsi="Times New Roman" w:cs="Times New Roman"/>
          <w:color w:val="000000"/>
          <w:sz w:val="28"/>
          <w:szCs w:val="28"/>
          <w:lang w:eastAsia="ru-RU"/>
        </w:rPr>
        <w:t>Подготовка и проведение экскурсий. Составление «древа» психологических качеств личности экскурсовода. Исследование психологических процессов  (ощущение, восприятие, представление, внимание, память, мышление, речь), психологических свойств (интересы, склонности, способности, характер, темперамент), психологических состояний (настроение, эмоции, воля).</w:t>
      </w:r>
    </w:p>
    <w:p w:rsidR="00807E35" w:rsidRPr="00BB0A70" w:rsidRDefault="00807E35" w:rsidP="00FB0474">
      <w:pPr>
        <w:pStyle w:val="a3"/>
        <w:numPr>
          <w:ilvl w:val="0"/>
          <w:numId w:val="28"/>
        </w:numPr>
        <w:spacing w:line="360" w:lineRule="auto"/>
        <w:jc w:val="both"/>
        <w:rPr>
          <w:rFonts w:ascii="Times New Roman" w:eastAsia="Times New Roman" w:hAnsi="Times New Roman" w:cs="Times New Roman"/>
          <w:b/>
          <w:color w:val="000000"/>
          <w:sz w:val="28"/>
          <w:szCs w:val="28"/>
          <w:lang w:eastAsia="ru-RU"/>
        </w:rPr>
      </w:pPr>
      <w:r w:rsidRPr="00BB0A70">
        <w:rPr>
          <w:rFonts w:ascii="Times New Roman" w:eastAsia="Times New Roman" w:hAnsi="Times New Roman" w:cs="Times New Roman"/>
          <w:b/>
          <w:color w:val="000000"/>
          <w:sz w:val="28"/>
          <w:szCs w:val="28"/>
          <w:lang w:eastAsia="ru-RU"/>
        </w:rPr>
        <w:t>Предъявление результатов</w:t>
      </w:r>
      <w:r w:rsidR="00BB0A70" w:rsidRPr="00BB0A70">
        <w:rPr>
          <w:rFonts w:ascii="Times New Roman" w:eastAsia="Times New Roman" w:hAnsi="Times New Roman" w:cs="Times New Roman"/>
          <w:b/>
          <w:color w:val="000000"/>
          <w:sz w:val="28"/>
          <w:szCs w:val="28"/>
          <w:lang w:eastAsia="ru-RU"/>
        </w:rPr>
        <w:t>.</w:t>
      </w:r>
    </w:p>
    <w:p w:rsidR="00C44AAC" w:rsidRDefault="00BB0A70" w:rsidP="00BB0A70">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00807E35" w:rsidRPr="00807E35">
        <w:rPr>
          <w:rFonts w:ascii="Times New Roman" w:eastAsia="Times New Roman" w:hAnsi="Times New Roman" w:cs="Times New Roman"/>
          <w:color w:val="000000"/>
          <w:sz w:val="28"/>
          <w:szCs w:val="28"/>
          <w:lang w:eastAsia="ru-RU"/>
        </w:rPr>
        <w:t>Предъявление результатов работа музея на научно-практической, краеведческой конференциях. Участие в муниципальных, областных и всероссийских конкурсах.</w:t>
      </w:r>
    </w:p>
    <w:p w:rsidR="00340F85" w:rsidRDefault="00340F85" w:rsidP="00BB0A70">
      <w:pPr>
        <w:spacing w:line="360" w:lineRule="auto"/>
        <w:ind w:firstLine="567"/>
        <w:jc w:val="both"/>
        <w:rPr>
          <w:rFonts w:ascii="Times New Roman" w:eastAsia="Times New Roman" w:hAnsi="Times New Roman" w:cs="Times New Roman"/>
          <w:b/>
          <w:color w:val="000000"/>
          <w:sz w:val="28"/>
          <w:szCs w:val="28"/>
          <w:lang w:eastAsia="ru-RU"/>
        </w:rPr>
      </w:pPr>
    </w:p>
    <w:p w:rsidR="00340F85" w:rsidRDefault="00340F85">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340F85" w:rsidRPr="007472A8" w:rsidTr="00657A76">
        <w:tc>
          <w:tcPr>
            <w:tcW w:w="4075" w:type="dxa"/>
            <w:hideMark/>
          </w:tcPr>
          <w:p w:rsidR="00340F85" w:rsidRPr="007472A8" w:rsidRDefault="00340F85" w:rsidP="00657A76">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340F85" w:rsidRPr="007472A8" w:rsidRDefault="00340F85" w:rsidP="00340F85">
      <w:pPr>
        <w:tabs>
          <w:tab w:val="left" w:pos="851"/>
        </w:tabs>
        <w:spacing w:after="0"/>
        <w:ind w:firstLine="709"/>
        <w:jc w:val="both"/>
        <w:rPr>
          <w:rFonts w:ascii="Times New Roman" w:eastAsia="MS Mincho" w:hAnsi="Times New Roman" w:cs="Times New Roman"/>
          <w:color w:val="00B050"/>
          <w:sz w:val="28"/>
          <w:szCs w:val="28"/>
          <w:lang w:eastAsia="ja-JP"/>
        </w:rPr>
      </w:pPr>
    </w:p>
    <w:p w:rsidR="00340F85" w:rsidRPr="007472A8" w:rsidRDefault="00340F85" w:rsidP="00340F85">
      <w:pPr>
        <w:tabs>
          <w:tab w:val="left" w:pos="851"/>
        </w:tabs>
        <w:spacing w:after="0"/>
        <w:ind w:firstLine="709"/>
        <w:jc w:val="both"/>
        <w:rPr>
          <w:rFonts w:ascii="Times New Roman" w:eastAsia="Times New Roman" w:hAnsi="Times New Roman" w:cs="Times New Roman"/>
          <w:color w:val="00B050"/>
          <w:sz w:val="28"/>
          <w:szCs w:val="28"/>
          <w:lang w:eastAsia="ru-RU"/>
        </w:rPr>
      </w:pPr>
    </w:p>
    <w:p w:rsidR="00340F85" w:rsidRPr="007472A8" w:rsidRDefault="00340F85" w:rsidP="00340F85">
      <w:pPr>
        <w:tabs>
          <w:tab w:val="left" w:pos="851"/>
        </w:tabs>
        <w:spacing w:after="0"/>
        <w:ind w:firstLine="709"/>
        <w:jc w:val="both"/>
        <w:rPr>
          <w:rFonts w:ascii="Times New Roman" w:eastAsia="Times New Roman" w:hAnsi="Times New Roman" w:cs="Times New Roman"/>
          <w:color w:val="00B050"/>
          <w:sz w:val="28"/>
          <w:szCs w:val="28"/>
          <w:lang w:eastAsia="ru-RU"/>
        </w:rPr>
      </w:pPr>
    </w:p>
    <w:p w:rsidR="00340F85" w:rsidRPr="007472A8" w:rsidRDefault="00340F85" w:rsidP="00340F85">
      <w:pPr>
        <w:tabs>
          <w:tab w:val="left" w:pos="851"/>
        </w:tabs>
        <w:spacing w:after="0"/>
        <w:ind w:firstLine="709"/>
        <w:jc w:val="both"/>
        <w:rPr>
          <w:rFonts w:ascii="Times New Roman" w:eastAsia="Times New Roman" w:hAnsi="Times New Roman" w:cs="Times New Roman"/>
          <w:color w:val="00B050"/>
          <w:sz w:val="28"/>
          <w:szCs w:val="28"/>
          <w:lang w:eastAsia="ru-RU"/>
        </w:rPr>
      </w:pPr>
    </w:p>
    <w:p w:rsidR="00340F85" w:rsidRPr="007472A8" w:rsidRDefault="00340F85" w:rsidP="00340F85">
      <w:pPr>
        <w:tabs>
          <w:tab w:val="left" w:pos="851"/>
        </w:tabs>
        <w:spacing w:after="0"/>
        <w:ind w:firstLine="709"/>
        <w:jc w:val="both"/>
        <w:rPr>
          <w:rFonts w:ascii="Times New Roman" w:eastAsia="Times New Roman" w:hAnsi="Times New Roman" w:cs="Times New Roman"/>
          <w:color w:val="00B050"/>
          <w:sz w:val="28"/>
          <w:szCs w:val="28"/>
          <w:lang w:eastAsia="ru-RU"/>
        </w:rPr>
      </w:pPr>
    </w:p>
    <w:p w:rsidR="00340F85" w:rsidRPr="007472A8" w:rsidRDefault="00340F85" w:rsidP="00340F85">
      <w:pPr>
        <w:tabs>
          <w:tab w:val="left" w:pos="851"/>
        </w:tabs>
        <w:spacing w:after="0"/>
        <w:ind w:firstLine="709"/>
        <w:jc w:val="both"/>
        <w:rPr>
          <w:rFonts w:ascii="Times New Roman" w:eastAsia="Times New Roman" w:hAnsi="Times New Roman" w:cs="Times New Roman"/>
          <w:color w:val="00B050"/>
          <w:sz w:val="28"/>
          <w:szCs w:val="28"/>
          <w:lang w:eastAsia="ru-RU"/>
        </w:rPr>
      </w:pPr>
    </w:p>
    <w:p w:rsidR="00340F85" w:rsidRPr="007472A8" w:rsidRDefault="00340F85" w:rsidP="00340F85">
      <w:pPr>
        <w:tabs>
          <w:tab w:val="left" w:pos="851"/>
        </w:tabs>
        <w:spacing w:after="0"/>
        <w:ind w:firstLine="709"/>
        <w:jc w:val="both"/>
        <w:rPr>
          <w:rFonts w:ascii="Times New Roman" w:eastAsia="Times New Roman" w:hAnsi="Times New Roman" w:cs="Times New Roman"/>
          <w:color w:val="00B050"/>
          <w:sz w:val="28"/>
          <w:szCs w:val="28"/>
          <w:lang w:eastAsia="ru-RU"/>
        </w:rPr>
      </w:pPr>
    </w:p>
    <w:p w:rsidR="00340F85" w:rsidRPr="007472A8" w:rsidRDefault="00340F85" w:rsidP="00340F85">
      <w:pPr>
        <w:tabs>
          <w:tab w:val="left" w:pos="851"/>
        </w:tabs>
        <w:spacing w:after="0"/>
        <w:ind w:firstLine="709"/>
        <w:jc w:val="both"/>
        <w:rPr>
          <w:rFonts w:ascii="Times New Roman" w:eastAsia="Times New Roman" w:hAnsi="Times New Roman" w:cs="Times New Roman"/>
          <w:color w:val="00B050"/>
          <w:sz w:val="28"/>
          <w:szCs w:val="28"/>
          <w:lang w:eastAsia="ru-RU"/>
        </w:rPr>
      </w:pPr>
    </w:p>
    <w:p w:rsidR="00340F85" w:rsidRPr="007472A8" w:rsidRDefault="00340F85" w:rsidP="00340F85">
      <w:pPr>
        <w:tabs>
          <w:tab w:val="left" w:pos="851"/>
        </w:tabs>
        <w:spacing w:after="0"/>
        <w:ind w:firstLine="709"/>
        <w:jc w:val="both"/>
        <w:rPr>
          <w:rFonts w:ascii="Times New Roman" w:eastAsia="Times New Roman" w:hAnsi="Times New Roman" w:cs="Times New Roman"/>
          <w:color w:val="00B050"/>
          <w:sz w:val="28"/>
          <w:szCs w:val="28"/>
          <w:lang w:eastAsia="ru-RU"/>
        </w:rPr>
      </w:pPr>
    </w:p>
    <w:p w:rsidR="00340F85" w:rsidRPr="007472A8" w:rsidRDefault="00340F85" w:rsidP="00340F85">
      <w:pPr>
        <w:tabs>
          <w:tab w:val="left" w:pos="851"/>
        </w:tabs>
        <w:spacing w:after="0"/>
        <w:ind w:firstLine="709"/>
        <w:jc w:val="both"/>
        <w:rPr>
          <w:rFonts w:ascii="Times New Roman" w:eastAsia="Times New Roman" w:hAnsi="Times New Roman" w:cs="Times New Roman"/>
          <w:color w:val="00B050"/>
          <w:sz w:val="28"/>
          <w:szCs w:val="28"/>
          <w:lang w:eastAsia="ru-RU"/>
        </w:rPr>
      </w:pPr>
    </w:p>
    <w:p w:rsidR="00340F85" w:rsidRPr="007472A8" w:rsidRDefault="00340F85" w:rsidP="00340F85">
      <w:pPr>
        <w:tabs>
          <w:tab w:val="left" w:pos="851"/>
        </w:tabs>
        <w:spacing w:after="0"/>
        <w:ind w:firstLine="709"/>
        <w:jc w:val="both"/>
        <w:rPr>
          <w:rFonts w:ascii="Times New Roman" w:eastAsia="Times New Roman" w:hAnsi="Times New Roman" w:cs="Times New Roman"/>
          <w:color w:val="00B050"/>
          <w:sz w:val="28"/>
          <w:szCs w:val="28"/>
          <w:lang w:eastAsia="ru-RU"/>
        </w:rPr>
      </w:pPr>
    </w:p>
    <w:p w:rsidR="00340F85" w:rsidRPr="007472A8" w:rsidRDefault="00340F85" w:rsidP="00340F85">
      <w:pPr>
        <w:tabs>
          <w:tab w:val="left" w:pos="851"/>
        </w:tabs>
        <w:spacing w:after="0"/>
        <w:ind w:firstLine="709"/>
        <w:jc w:val="both"/>
        <w:rPr>
          <w:rFonts w:ascii="Times New Roman" w:eastAsia="Times New Roman" w:hAnsi="Times New Roman" w:cs="Times New Roman"/>
          <w:color w:val="00B050"/>
          <w:sz w:val="28"/>
          <w:szCs w:val="28"/>
          <w:lang w:eastAsia="ru-RU"/>
        </w:rPr>
      </w:pPr>
    </w:p>
    <w:p w:rsidR="00340F85" w:rsidRPr="007472A8" w:rsidRDefault="00340F85" w:rsidP="00340F85">
      <w:pPr>
        <w:tabs>
          <w:tab w:val="left" w:pos="851"/>
        </w:tabs>
        <w:spacing w:after="0"/>
        <w:ind w:firstLine="709"/>
        <w:jc w:val="both"/>
        <w:rPr>
          <w:rFonts w:ascii="Times New Roman" w:eastAsia="Times New Roman" w:hAnsi="Times New Roman" w:cs="Times New Roman"/>
          <w:color w:val="00B050"/>
          <w:sz w:val="28"/>
          <w:szCs w:val="28"/>
          <w:lang w:eastAsia="ru-RU"/>
        </w:rPr>
      </w:pPr>
    </w:p>
    <w:p w:rsidR="00340F85" w:rsidRPr="007472A8" w:rsidRDefault="00340F85" w:rsidP="00340F85">
      <w:pPr>
        <w:tabs>
          <w:tab w:val="left" w:pos="851"/>
        </w:tabs>
        <w:spacing w:after="0"/>
        <w:ind w:firstLine="709"/>
        <w:jc w:val="both"/>
        <w:rPr>
          <w:rFonts w:ascii="Times New Roman" w:eastAsia="Times New Roman" w:hAnsi="Times New Roman" w:cs="Times New Roman"/>
          <w:color w:val="00B050"/>
          <w:sz w:val="28"/>
          <w:szCs w:val="28"/>
          <w:lang w:eastAsia="ru-RU"/>
        </w:rPr>
      </w:pPr>
    </w:p>
    <w:p w:rsidR="00340F85" w:rsidRPr="007472A8" w:rsidRDefault="00340F85" w:rsidP="00340F85">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340F85" w:rsidRPr="007472A8" w:rsidRDefault="00340F85" w:rsidP="00340F85">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340F85" w:rsidRPr="007472A8" w:rsidRDefault="00340F85" w:rsidP="00340F85">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340F85" w:rsidRPr="007472A8" w:rsidRDefault="00340F85" w:rsidP="00340F85">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Музейное дело</w:t>
      </w:r>
      <w:r w:rsidRPr="007472A8">
        <w:rPr>
          <w:rFonts w:ascii="Times New Roman" w:eastAsia="Times New Roman" w:hAnsi="Times New Roman" w:cs="Times New Roman"/>
          <w:color w:val="000000"/>
          <w:sz w:val="28"/>
          <w:szCs w:val="28"/>
          <w:lang w:eastAsia="ru-RU"/>
        </w:rPr>
        <w:t>»,</w:t>
      </w:r>
    </w:p>
    <w:p w:rsidR="00340F85" w:rsidRDefault="00340F85" w:rsidP="00340F85">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Пешкова И. Л.,</w:t>
      </w:r>
    </w:p>
    <w:p w:rsidR="00340F85" w:rsidRDefault="00340F85" w:rsidP="00340F85">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год обучения</w:t>
      </w:r>
      <w:r w:rsidRPr="007472A8">
        <w:rPr>
          <w:rFonts w:ascii="Times New Roman" w:eastAsia="Times New Roman" w:hAnsi="Times New Roman" w:cs="Times New Roman"/>
          <w:color w:val="000000"/>
          <w:sz w:val="28"/>
          <w:szCs w:val="28"/>
          <w:lang w:eastAsia="ru-RU"/>
        </w:rPr>
        <w:t>)</w:t>
      </w:r>
    </w:p>
    <w:p w:rsidR="00340F85" w:rsidRDefault="00340F8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340F85" w:rsidRPr="00AC715C" w:rsidRDefault="00340F85" w:rsidP="00340F85">
      <w:pPr>
        <w:spacing w:after="0"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340F85" w:rsidRPr="007446CF" w:rsidRDefault="00340F85" w:rsidP="00340F85">
      <w:pPr>
        <w:spacing w:after="0" w:line="360" w:lineRule="auto"/>
        <w:ind w:firstLine="567"/>
        <w:jc w:val="both"/>
        <w:rPr>
          <w:rFonts w:ascii="Times New Roman" w:eastAsia="Times New Roman" w:hAnsi="Times New Roman" w:cs="Times New Roman"/>
          <w:sz w:val="28"/>
          <w:szCs w:val="28"/>
          <w:lang w:eastAsia="ru-RU"/>
        </w:rPr>
      </w:pPr>
      <w:r w:rsidRPr="007446CF">
        <w:rPr>
          <w:rFonts w:ascii="Times New Roman" w:eastAsia="Times New Roman" w:hAnsi="Times New Roman" w:cs="Times New Roman"/>
          <w:sz w:val="28"/>
          <w:szCs w:val="28"/>
          <w:lang w:eastAsia="ru-RU"/>
        </w:rPr>
        <w:t xml:space="preserve">Занятия проводятся 2 раза в неделю с нагрузкой </w:t>
      </w:r>
      <w:r w:rsidR="007446CF" w:rsidRPr="007446CF">
        <w:rPr>
          <w:rFonts w:ascii="Times New Roman" w:eastAsia="Times New Roman" w:hAnsi="Times New Roman" w:cs="Times New Roman"/>
          <w:sz w:val="28"/>
          <w:szCs w:val="28"/>
          <w:lang w:eastAsia="ru-RU"/>
        </w:rPr>
        <w:t>1</w:t>
      </w:r>
      <w:r w:rsidRPr="007446CF">
        <w:rPr>
          <w:rFonts w:ascii="Times New Roman" w:eastAsia="Times New Roman" w:hAnsi="Times New Roman" w:cs="Times New Roman"/>
          <w:sz w:val="28"/>
          <w:szCs w:val="28"/>
          <w:lang w:eastAsia="ru-RU"/>
        </w:rPr>
        <w:t xml:space="preserve"> час.</w:t>
      </w:r>
    </w:p>
    <w:p w:rsidR="00340F85" w:rsidRPr="00AC715C" w:rsidRDefault="00340F85" w:rsidP="00340F85">
      <w:pPr>
        <w:spacing w:after="0"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t xml:space="preserve">Курс рассчитан на </w:t>
      </w:r>
      <w:r w:rsidR="00C02069">
        <w:rPr>
          <w:rFonts w:ascii="Times New Roman" w:eastAsia="Times New Roman" w:hAnsi="Times New Roman" w:cs="Times New Roman"/>
          <w:sz w:val="28"/>
          <w:szCs w:val="28"/>
          <w:lang w:eastAsia="ru-RU"/>
        </w:rPr>
        <w:t>54</w:t>
      </w:r>
      <w:r w:rsidRPr="00AC715C">
        <w:rPr>
          <w:rFonts w:ascii="Times New Roman" w:eastAsia="Times New Roman" w:hAnsi="Times New Roman" w:cs="Times New Roman"/>
          <w:sz w:val="28"/>
          <w:szCs w:val="28"/>
          <w:lang w:eastAsia="ru-RU"/>
        </w:rPr>
        <w:t xml:space="preserve"> часа (в том числе, теоретические занятия – </w:t>
      </w:r>
      <w:r w:rsidR="00C02069">
        <w:rPr>
          <w:rFonts w:ascii="Times New Roman" w:eastAsia="Times New Roman" w:hAnsi="Times New Roman" w:cs="Times New Roman"/>
          <w:sz w:val="28"/>
          <w:szCs w:val="28"/>
          <w:lang w:eastAsia="ru-RU"/>
        </w:rPr>
        <w:t>1</w:t>
      </w:r>
      <w:r w:rsidR="00745897">
        <w:rPr>
          <w:rFonts w:ascii="Times New Roman" w:eastAsia="Times New Roman" w:hAnsi="Times New Roman" w:cs="Times New Roman"/>
          <w:sz w:val="28"/>
          <w:szCs w:val="28"/>
          <w:lang w:eastAsia="ru-RU"/>
        </w:rPr>
        <w:t>6</w:t>
      </w:r>
      <w:r w:rsidRPr="00AC715C">
        <w:rPr>
          <w:rFonts w:ascii="Times New Roman" w:eastAsia="Times New Roman" w:hAnsi="Times New Roman" w:cs="Times New Roman"/>
          <w:sz w:val="28"/>
          <w:szCs w:val="28"/>
          <w:lang w:eastAsia="ru-RU"/>
        </w:rPr>
        <w:t xml:space="preserve">, практические занятия – </w:t>
      </w:r>
      <w:r w:rsidR="00C02069">
        <w:rPr>
          <w:rFonts w:ascii="Times New Roman" w:eastAsia="Times New Roman" w:hAnsi="Times New Roman" w:cs="Times New Roman"/>
          <w:sz w:val="28"/>
          <w:szCs w:val="28"/>
          <w:lang w:eastAsia="ru-RU"/>
        </w:rPr>
        <w:t>3</w:t>
      </w:r>
      <w:r w:rsidR="00745897">
        <w:rPr>
          <w:rFonts w:ascii="Times New Roman" w:eastAsia="Times New Roman" w:hAnsi="Times New Roman" w:cs="Times New Roman"/>
          <w:sz w:val="28"/>
          <w:szCs w:val="28"/>
          <w:lang w:eastAsia="ru-RU"/>
        </w:rPr>
        <w:t>8</w:t>
      </w:r>
      <w:r w:rsidRPr="00AC715C">
        <w:rPr>
          <w:rFonts w:ascii="Times New Roman" w:eastAsia="Times New Roman" w:hAnsi="Times New Roman" w:cs="Times New Roman"/>
          <w:sz w:val="28"/>
          <w:szCs w:val="28"/>
          <w:lang w:eastAsia="ru-RU"/>
        </w:rPr>
        <w:t>).</w:t>
      </w:r>
    </w:p>
    <w:p w:rsidR="00340F85" w:rsidRDefault="00340F85" w:rsidP="00340F85">
      <w:pPr>
        <w:spacing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1558"/>
        <w:gridCol w:w="1654"/>
        <w:gridCol w:w="1654"/>
        <w:gridCol w:w="1654"/>
      </w:tblGrid>
      <w:tr w:rsidR="007446CF" w:rsidRPr="005521A7" w:rsidTr="00BF06CC">
        <w:trPr>
          <w:cantSplit/>
          <w:trHeight w:val="433"/>
        </w:trPr>
        <w:tc>
          <w:tcPr>
            <w:tcW w:w="1985" w:type="dxa"/>
            <w:tcBorders>
              <w:top w:val="single" w:sz="4" w:space="0" w:color="auto"/>
              <w:left w:val="single" w:sz="4" w:space="0" w:color="auto"/>
              <w:bottom w:val="single" w:sz="4" w:space="0" w:color="auto"/>
              <w:right w:val="single" w:sz="4" w:space="0" w:color="auto"/>
            </w:tcBorders>
          </w:tcPr>
          <w:p w:rsidR="007446CF" w:rsidRPr="005521A7" w:rsidRDefault="007446CF"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Понедельник</w:t>
            </w:r>
          </w:p>
        </w:tc>
        <w:tc>
          <w:tcPr>
            <w:tcW w:w="1418" w:type="dxa"/>
            <w:tcBorders>
              <w:top w:val="single" w:sz="4" w:space="0" w:color="auto"/>
              <w:left w:val="single" w:sz="4" w:space="0" w:color="auto"/>
              <w:bottom w:val="single" w:sz="4" w:space="0" w:color="auto"/>
              <w:right w:val="single" w:sz="4" w:space="0" w:color="auto"/>
            </w:tcBorders>
          </w:tcPr>
          <w:p w:rsidR="007446CF" w:rsidRPr="005521A7" w:rsidRDefault="007446CF"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Вторник</w:t>
            </w:r>
          </w:p>
        </w:tc>
        <w:tc>
          <w:tcPr>
            <w:tcW w:w="1558" w:type="dxa"/>
            <w:tcBorders>
              <w:top w:val="single" w:sz="4" w:space="0" w:color="auto"/>
              <w:left w:val="single" w:sz="4" w:space="0" w:color="auto"/>
              <w:bottom w:val="single" w:sz="4" w:space="0" w:color="auto"/>
              <w:right w:val="single" w:sz="4" w:space="0" w:color="auto"/>
            </w:tcBorders>
          </w:tcPr>
          <w:p w:rsidR="007446CF" w:rsidRPr="005521A7" w:rsidRDefault="007446CF"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Среда</w:t>
            </w:r>
          </w:p>
        </w:tc>
        <w:tc>
          <w:tcPr>
            <w:tcW w:w="1654" w:type="dxa"/>
            <w:tcBorders>
              <w:top w:val="single" w:sz="4" w:space="0" w:color="auto"/>
              <w:left w:val="single" w:sz="4" w:space="0" w:color="auto"/>
              <w:bottom w:val="single" w:sz="4" w:space="0" w:color="auto"/>
              <w:right w:val="single" w:sz="4" w:space="0" w:color="auto"/>
            </w:tcBorders>
          </w:tcPr>
          <w:p w:rsidR="007446CF" w:rsidRPr="005521A7" w:rsidRDefault="007446CF"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Четверг</w:t>
            </w:r>
          </w:p>
        </w:tc>
        <w:tc>
          <w:tcPr>
            <w:tcW w:w="1654" w:type="dxa"/>
            <w:tcBorders>
              <w:top w:val="single" w:sz="4" w:space="0" w:color="auto"/>
              <w:left w:val="single" w:sz="4" w:space="0" w:color="auto"/>
              <w:bottom w:val="single" w:sz="4" w:space="0" w:color="auto"/>
              <w:right w:val="single" w:sz="4" w:space="0" w:color="auto"/>
            </w:tcBorders>
          </w:tcPr>
          <w:p w:rsidR="007446CF" w:rsidRPr="005521A7" w:rsidRDefault="007446CF"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Пятница</w:t>
            </w:r>
          </w:p>
        </w:tc>
        <w:tc>
          <w:tcPr>
            <w:tcW w:w="1654" w:type="dxa"/>
            <w:tcBorders>
              <w:top w:val="single" w:sz="4" w:space="0" w:color="auto"/>
              <w:left w:val="single" w:sz="4" w:space="0" w:color="auto"/>
              <w:bottom w:val="single" w:sz="4" w:space="0" w:color="auto"/>
              <w:right w:val="single" w:sz="4" w:space="0" w:color="auto"/>
            </w:tcBorders>
          </w:tcPr>
          <w:p w:rsidR="007446CF" w:rsidRPr="005521A7" w:rsidRDefault="007446CF" w:rsidP="00BF06CC">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Суббота</w:t>
            </w:r>
          </w:p>
        </w:tc>
      </w:tr>
      <w:tr w:rsidR="007446CF" w:rsidRPr="005521A7" w:rsidTr="00BF06CC">
        <w:trPr>
          <w:cantSplit/>
          <w:trHeight w:val="978"/>
        </w:trPr>
        <w:tc>
          <w:tcPr>
            <w:tcW w:w="1985" w:type="dxa"/>
            <w:tcBorders>
              <w:top w:val="single" w:sz="4" w:space="0" w:color="auto"/>
              <w:left w:val="single" w:sz="4" w:space="0" w:color="auto"/>
              <w:bottom w:val="single" w:sz="4" w:space="0" w:color="auto"/>
              <w:right w:val="single" w:sz="4" w:space="0" w:color="auto"/>
            </w:tcBorders>
          </w:tcPr>
          <w:p w:rsidR="007446CF" w:rsidRPr="005521A7" w:rsidRDefault="007446CF" w:rsidP="00BF06CC">
            <w:pPr>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446CF" w:rsidRPr="005521A7" w:rsidRDefault="007446CF" w:rsidP="00BF06CC">
            <w:pPr>
              <w:spacing w:after="0" w:line="240" w:lineRule="auto"/>
              <w:jc w:val="center"/>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7446CF" w:rsidRPr="005521A7" w:rsidRDefault="00285861" w:rsidP="00BF06CC">
            <w:pPr>
              <w:spacing w:after="0" w:line="240" w:lineRule="auto"/>
              <w:jc w:val="center"/>
              <w:rPr>
                <w:rFonts w:ascii="Times New Roman" w:eastAsia="Calibri" w:hAnsi="Times New Roman" w:cs="Times New Roman"/>
                <w:b/>
                <w:sz w:val="24"/>
                <w:szCs w:val="24"/>
              </w:rPr>
            </w:pPr>
            <w:r>
              <w:rPr>
                <w:rFonts w:ascii="Times New Roman" w:hAnsi="Times New Roman"/>
                <w:sz w:val="24"/>
                <w:szCs w:val="24"/>
              </w:rPr>
              <w:t>15.40-16.25</w:t>
            </w:r>
          </w:p>
        </w:tc>
        <w:tc>
          <w:tcPr>
            <w:tcW w:w="1654" w:type="dxa"/>
            <w:tcBorders>
              <w:top w:val="single" w:sz="4" w:space="0" w:color="auto"/>
              <w:left w:val="single" w:sz="4" w:space="0" w:color="auto"/>
              <w:bottom w:val="single" w:sz="4" w:space="0" w:color="auto"/>
              <w:right w:val="single" w:sz="4" w:space="0" w:color="auto"/>
            </w:tcBorders>
          </w:tcPr>
          <w:p w:rsidR="007446CF" w:rsidRPr="005521A7" w:rsidRDefault="00285861" w:rsidP="00BF06CC">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15.40-16.25</w:t>
            </w:r>
          </w:p>
        </w:tc>
        <w:tc>
          <w:tcPr>
            <w:tcW w:w="1654" w:type="dxa"/>
            <w:tcBorders>
              <w:top w:val="single" w:sz="4" w:space="0" w:color="auto"/>
              <w:left w:val="single" w:sz="4" w:space="0" w:color="auto"/>
              <w:bottom w:val="single" w:sz="4" w:space="0" w:color="auto"/>
              <w:right w:val="single" w:sz="4" w:space="0" w:color="auto"/>
            </w:tcBorders>
          </w:tcPr>
          <w:p w:rsidR="007446CF" w:rsidRPr="005521A7" w:rsidRDefault="007446CF" w:rsidP="00BF06CC">
            <w:pPr>
              <w:spacing w:after="0" w:line="240" w:lineRule="auto"/>
              <w:jc w:val="center"/>
              <w:rPr>
                <w:rFonts w:ascii="Times New Roman" w:eastAsia="Calibri"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vAlign w:val="center"/>
          </w:tcPr>
          <w:p w:rsidR="007446CF" w:rsidRPr="005521A7" w:rsidRDefault="007446CF" w:rsidP="00BF06CC">
            <w:pPr>
              <w:spacing w:after="0" w:line="240" w:lineRule="auto"/>
              <w:jc w:val="center"/>
              <w:rPr>
                <w:rFonts w:ascii="Times New Roman" w:eastAsia="Calibri" w:hAnsi="Times New Roman" w:cs="Times New Roman"/>
                <w:sz w:val="24"/>
                <w:szCs w:val="24"/>
              </w:rPr>
            </w:pPr>
          </w:p>
        </w:tc>
      </w:tr>
    </w:tbl>
    <w:p w:rsidR="007446CF" w:rsidRDefault="007446CF" w:rsidP="00340F85">
      <w:pPr>
        <w:spacing w:line="360" w:lineRule="auto"/>
        <w:ind w:firstLine="567"/>
        <w:jc w:val="both"/>
        <w:rPr>
          <w:rFonts w:ascii="Times New Roman" w:eastAsia="Times New Roman" w:hAnsi="Times New Roman" w:cs="Times New Roman"/>
          <w:color w:val="000000"/>
          <w:sz w:val="28"/>
          <w:szCs w:val="28"/>
          <w:lang w:eastAsia="ru-RU"/>
        </w:rPr>
      </w:pPr>
    </w:p>
    <w:p w:rsidR="00C44AAC" w:rsidRDefault="00744CAB" w:rsidP="00FB0474">
      <w:pPr>
        <w:pStyle w:val="a3"/>
        <w:numPr>
          <w:ilvl w:val="0"/>
          <w:numId w:val="90"/>
        </w:num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744CAB" w:rsidRDefault="00744CAB" w:rsidP="00744CAB">
      <w:p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«Музей – хранитель наследия веков» 1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2853"/>
        <w:gridCol w:w="919"/>
        <w:gridCol w:w="1136"/>
        <w:gridCol w:w="1492"/>
        <w:gridCol w:w="2888"/>
      </w:tblGrid>
      <w:tr w:rsidR="00744CAB" w:rsidRPr="00744CAB" w:rsidTr="00657A76">
        <w:tc>
          <w:tcPr>
            <w:tcW w:w="0" w:type="auto"/>
            <w:vMerge w:val="restart"/>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b/>
                <w:sz w:val="28"/>
                <w:szCs w:val="28"/>
                <w:lang w:eastAsia="ru-RU"/>
              </w:rPr>
            </w:pPr>
            <w:r w:rsidRPr="00744CAB">
              <w:rPr>
                <w:rFonts w:ascii="Times New Roman" w:eastAsia="Times New Roman" w:hAnsi="Times New Roman" w:cs="Times New Roman"/>
                <w:b/>
                <w:sz w:val="28"/>
                <w:szCs w:val="28"/>
                <w:lang w:eastAsia="ru-RU"/>
              </w:rPr>
              <w:t>№</w:t>
            </w:r>
          </w:p>
        </w:tc>
        <w:tc>
          <w:tcPr>
            <w:tcW w:w="2853" w:type="dxa"/>
            <w:vMerge w:val="restart"/>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b/>
                <w:sz w:val="28"/>
                <w:szCs w:val="28"/>
                <w:lang w:eastAsia="ru-RU"/>
              </w:rPr>
            </w:pPr>
            <w:r w:rsidRPr="00744CAB">
              <w:rPr>
                <w:rFonts w:ascii="Times New Roman" w:eastAsia="Times New Roman" w:hAnsi="Times New Roman" w:cs="Times New Roman"/>
                <w:b/>
                <w:sz w:val="28"/>
                <w:szCs w:val="28"/>
                <w:lang w:eastAsia="ru-RU"/>
              </w:rPr>
              <w:t>Тема</w:t>
            </w:r>
          </w:p>
        </w:tc>
        <w:tc>
          <w:tcPr>
            <w:tcW w:w="3547" w:type="dxa"/>
            <w:gridSpan w:val="3"/>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b/>
                <w:sz w:val="28"/>
                <w:szCs w:val="28"/>
                <w:lang w:eastAsia="ru-RU"/>
              </w:rPr>
            </w:pPr>
            <w:r w:rsidRPr="00744CAB">
              <w:rPr>
                <w:rFonts w:ascii="Times New Roman" w:eastAsia="Times New Roman" w:hAnsi="Times New Roman" w:cs="Times New Roman"/>
                <w:b/>
                <w:sz w:val="28"/>
                <w:szCs w:val="28"/>
                <w:lang w:eastAsia="ru-RU"/>
              </w:rPr>
              <w:t>Количество часов</w:t>
            </w:r>
          </w:p>
        </w:tc>
        <w:tc>
          <w:tcPr>
            <w:tcW w:w="0" w:type="auto"/>
            <w:vMerge w:val="restart"/>
            <w:tcBorders>
              <w:top w:val="single" w:sz="4" w:space="0" w:color="000000"/>
              <w:left w:val="single" w:sz="4" w:space="0" w:color="000000"/>
              <w:right w:val="single" w:sz="4" w:space="0" w:color="000000"/>
            </w:tcBorders>
          </w:tcPr>
          <w:p w:rsidR="00744CAB" w:rsidRPr="00744CAB" w:rsidRDefault="00744CAB" w:rsidP="00744CAB">
            <w:pPr>
              <w:spacing w:after="0" w:line="240" w:lineRule="auto"/>
              <w:jc w:val="center"/>
              <w:rPr>
                <w:rFonts w:ascii="Times New Roman" w:eastAsia="Times New Roman" w:hAnsi="Times New Roman" w:cs="Times New Roman"/>
                <w:b/>
                <w:sz w:val="28"/>
                <w:szCs w:val="28"/>
                <w:lang w:eastAsia="ru-RU"/>
              </w:rPr>
            </w:pPr>
            <w:r w:rsidRPr="00744CAB">
              <w:rPr>
                <w:rFonts w:ascii="Times New Roman" w:eastAsia="Times New Roman" w:hAnsi="Times New Roman" w:cs="Times New Roman"/>
                <w:b/>
                <w:sz w:val="28"/>
                <w:szCs w:val="28"/>
                <w:lang w:eastAsia="ru-RU"/>
              </w:rPr>
              <w:t>Формы аттестации</w:t>
            </w:r>
          </w:p>
          <w:p w:rsidR="00744CAB" w:rsidRPr="00744CAB" w:rsidRDefault="00744CAB" w:rsidP="00744CAB">
            <w:pPr>
              <w:spacing w:after="0" w:line="240" w:lineRule="auto"/>
              <w:jc w:val="center"/>
              <w:rPr>
                <w:rFonts w:ascii="Times New Roman" w:eastAsia="Times New Roman" w:hAnsi="Times New Roman" w:cs="Times New Roman"/>
                <w:b/>
                <w:sz w:val="28"/>
                <w:szCs w:val="28"/>
                <w:lang w:eastAsia="ru-RU"/>
              </w:rPr>
            </w:pPr>
            <w:r w:rsidRPr="00744CAB">
              <w:rPr>
                <w:rFonts w:ascii="Times New Roman" w:eastAsia="Times New Roman" w:hAnsi="Times New Roman" w:cs="Times New Roman"/>
                <w:b/>
                <w:sz w:val="28"/>
                <w:szCs w:val="28"/>
                <w:lang w:eastAsia="ru-RU"/>
              </w:rPr>
              <w:t>(контроля)</w:t>
            </w:r>
          </w:p>
        </w:tc>
      </w:tr>
      <w:tr w:rsidR="00744CAB" w:rsidRPr="00744CAB" w:rsidTr="00657A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4CAB" w:rsidRPr="00744CAB" w:rsidRDefault="00744CAB" w:rsidP="00744CAB">
            <w:pPr>
              <w:spacing w:after="0" w:line="240" w:lineRule="auto"/>
              <w:rPr>
                <w:rFonts w:ascii="Times New Roman" w:eastAsia="Times New Roman" w:hAnsi="Times New Roman" w:cs="Times New Roman"/>
                <w:b/>
                <w:sz w:val="28"/>
                <w:szCs w:val="28"/>
                <w:lang w:eastAsia="ru-RU"/>
              </w:rPr>
            </w:pPr>
          </w:p>
        </w:tc>
        <w:tc>
          <w:tcPr>
            <w:tcW w:w="2853" w:type="dxa"/>
            <w:vMerge/>
            <w:tcBorders>
              <w:top w:val="single" w:sz="4" w:space="0" w:color="000000"/>
              <w:left w:val="single" w:sz="4" w:space="0" w:color="000000"/>
              <w:bottom w:val="single" w:sz="4" w:space="0" w:color="000000"/>
              <w:right w:val="single" w:sz="4" w:space="0" w:color="000000"/>
            </w:tcBorders>
            <w:vAlign w:val="center"/>
            <w:hideMark/>
          </w:tcPr>
          <w:p w:rsidR="00744CAB" w:rsidRPr="00744CAB" w:rsidRDefault="00744CAB" w:rsidP="00744CAB">
            <w:pPr>
              <w:spacing w:after="0" w:line="240" w:lineRule="auto"/>
              <w:rPr>
                <w:rFonts w:ascii="Times New Roman" w:eastAsia="Times New Roman" w:hAnsi="Times New Roman" w:cs="Times New Roman"/>
                <w:b/>
                <w:sz w:val="28"/>
                <w:szCs w:val="28"/>
                <w:lang w:eastAsia="ru-RU"/>
              </w:rPr>
            </w:pPr>
          </w:p>
        </w:tc>
        <w:tc>
          <w:tcPr>
            <w:tcW w:w="919"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b/>
                <w:sz w:val="28"/>
                <w:szCs w:val="28"/>
                <w:lang w:eastAsia="ru-RU"/>
              </w:rPr>
            </w:pPr>
            <w:r w:rsidRPr="00744CAB">
              <w:rPr>
                <w:rFonts w:ascii="Times New Roman" w:eastAsia="Times New Roman" w:hAnsi="Times New Roman" w:cs="Times New Roman"/>
                <w:b/>
                <w:sz w:val="28"/>
                <w:szCs w:val="28"/>
                <w:lang w:eastAsia="ru-RU"/>
              </w:rPr>
              <w:t xml:space="preserve">Всего </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b/>
                <w:sz w:val="28"/>
                <w:szCs w:val="28"/>
                <w:lang w:eastAsia="ru-RU"/>
              </w:rPr>
            </w:pPr>
            <w:r w:rsidRPr="00744CAB">
              <w:rPr>
                <w:rFonts w:ascii="Times New Roman" w:eastAsia="Times New Roman" w:hAnsi="Times New Roman" w:cs="Times New Roman"/>
                <w:b/>
                <w:sz w:val="28"/>
                <w:szCs w:val="28"/>
                <w:lang w:eastAsia="ru-RU"/>
              </w:rPr>
              <w:t xml:space="preserve">Теория </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b/>
                <w:sz w:val="28"/>
                <w:szCs w:val="28"/>
                <w:lang w:eastAsia="ru-RU"/>
              </w:rPr>
            </w:pPr>
            <w:r w:rsidRPr="00744CAB">
              <w:rPr>
                <w:rFonts w:ascii="Times New Roman" w:eastAsia="Times New Roman" w:hAnsi="Times New Roman" w:cs="Times New Roman"/>
                <w:b/>
                <w:sz w:val="28"/>
                <w:szCs w:val="28"/>
                <w:lang w:eastAsia="ru-RU"/>
              </w:rPr>
              <w:t xml:space="preserve">Практика </w:t>
            </w:r>
          </w:p>
        </w:tc>
        <w:tc>
          <w:tcPr>
            <w:tcW w:w="0" w:type="auto"/>
            <w:vMerge/>
            <w:tcBorders>
              <w:left w:val="single" w:sz="4" w:space="0" w:color="000000"/>
              <w:bottom w:val="single" w:sz="4" w:space="0" w:color="000000"/>
              <w:right w:val="single" w:sz="4" w:space="0" w:color="000000"/>
            </w:tcBorders>
          </w:tcPr>
          <w:p w:rsidR="00744CAB" w:rsidRPr="00744CAB" w:rsidRDefault="00744CAB" w:rsidP="00744CAB">
            <w:pPr>
              <w:spacing w:after="0" w:line="240" w:lineRule="auto"/>
              <w:rPr>
                <w:rFonts w:ascii="Times New Roman" w:eastAsia="Times New Roman" w:hAnsi="Times New Roman" w:cs="Times New Roman"/>
                <w:b/>
                <w:sz w:val="28"/>
                <w:szCs w:val="28"/>
                <w:lang w:eastAsia="ru-RU"/>
              </w:rPr>
            </w:pPr>
          </w:p>
        </w:tc>
      </w:tr>
      <w:tr w:rsidR="00744CAB" w:rsidRPr="00744CAB" w:rsidTr="00657A76">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1.</w:t>
            </w:r>
          </w:p>
        </w:tc>
        <w:tc>
          <w:tcPr>
            <w:tcW w:w="2853"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Исторические предпосылки возникновения музеев.</w:t>
            </w:r>
          </w:p>
        </w:tc>
        <w:tc>
          <w:tcPr>
            <w:tcW w:w="919"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Сочинение  «Наследие, которым я дорожу»</w:t>
            </w:r>
          </w:p>
        </w:tc>
      </w:tr>
      <w:tr w:rsidR="00744CAB" w:rsidRPr="00744CAB" w:rsidTr="00657A76">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tc>
        <w:tc>
          <w:tcPr>
            <w:tcW w:w="2853"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Музей в школе – хранитель памяти.</w:t>
            </w:r>
          </w:p>
        </w:tc>
        <w:tc>
          <w:tcPr>
            <w:tcW w:w="919"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744CAB" w:rsidRPr="00744CAB" w:rsidRDefault="00744CAB" w:rsidP="00744CAB">
            <w:pPr>
              <w:spacing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План работы на год.</w:t>
            </w:r>
          </w:p>
        </w:tc>
      </w:tr>
      <w:tr w:rsidR="00744CAB" w:rsidRPr="00744CAB" w:rsidTr="00657A76">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tc>
        <w:tc>
          <w:tcPr>
            <w:tcW w:w="2853"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Фонды школьного музея.</w:t>
            </w:r>
          </w:p>
        </w:tc>
        <w:tc>
          <w:tcPr>
            <w:tcW w:w="919"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830792" w:rsidP="00744C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Практикум</w:t>
            </w:r>
          </w:p>
        </w:tc>
      </w:tr>
      <w:tr w:rsidR="00744CAB" w:rsidRPr="00744CAB" w:rsidTr="00657A76">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p>
        </w:tc>
        <w:tc>
          <w:tcPr>
            <w:tcW w:w="2853"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Экспонат. Информационный потенциал музейного экспоната</w:t>
            </w:r>
            <w:r w:rsidR="00830792">
              <w:rPr>
                <w:rFonts w:ascii="Times New Roman" w:eastAsia="Times New Roman" w:hAnsi="Times New Roman" w:cs="Times New Roman"/>
                <w:sz w:val="28"/>
                <w:szCs w:val="28"/>
                <w:lang w:eastAsia="ru-RU"/>
              </w:rPr>
              <w:t>.</w:t>
            </w:r>
          </w:p>
        </w:tc>
        <w:tc>
          <w:tcPr>
            <w:tcW w:w="919"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A551A8" w:rsidP="00744C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A551A8" w:rsidP="00744C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744CAB" w:rsidRPr="00744CAB" w:rsidRDefault="00744CAB" w:rsidP="00744CAB">
            <w:pPr>
              <w:spacing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Инвентарная  книга школьного музея»</w:t>
            </w:r>
          </w:p>
        </w:tc>
      </w:tr>
      <w:tr w:rsidR="00744CAB" w:rsidRPr="00744CAB" w:rsidTr="00657A76">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p>
        </w:tc>
        <w:tc>
          <w:tcPr>
            <w:tcW w:w="2853"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Музейная экспозиция.</w:t>
            </w:r>
          </w:p>
        </w:tc>
        <w:tc>
          <w:tcPr>
            <w:tcW w:w="919"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A551A8" w:rsidP="00744C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Практикум</w:t>
            </w:r>
          </w:p>
        </w:tc>
      </w:tr>
      <w:tr w:rsidR="00744CAB" w:rsidRPr="00744CAB" w:rsidTr="00657A76">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tc>
        <w:tc>
          <w:tcPr>
            <w:tcW w:w="2853"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Приемы оформления сменной экспозиции.</w:t>
            </w:r>
          </w:p>
        </w:tc>
        <w:tc>
          <w:tcPr>
            <w:tcW w:w="919"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Проект  сменной экспозиции</w:t>
            </w:r>
          </w:p>
        </w:tc>
      </w:tr>
      <w:tr w:rsidR="00744CAB" w:rsidRPr="00744CAB" w:rsidTr="00657A76">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p>
        </w:tc>
        <w:tc>
          <w:tcPr>
            <w:tcW w:w="2853"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 xml:space="preserve">Сбор и обработка воспоминаний.  </w:t>
            </w:r>
          </w:p>
        </w:tc>
        <w:tc>
          <w:tcPr>
            <w:tcW w:w="919"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A551A8" w:rsidP="00744C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A551A8" w:rsidP="00744C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Анкетирование  и интервьюирование</w:t>
            </w:r>
          </w:p>
        </w:tc>
      </w:tr>
      <w:tr w:rsidR="00744CAB" w:rsidRPr="00744CAB" w:rsidTr="00657A76">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853"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Организация школьного музея.</w:t>
            </w:r>
          </w:p>
        </w:tc>
        <w:tc>
          <w:tcPr>
            <w:tcW w:w="919"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 xml:space="preserve">Выборы исполнительных органов школьного </w:t>
            </w:r>
            <w:r w:rsidRPr="00744CAB">
              <w:rPr>
                <w:rFonts w:ascii="Times New Roman" w:eastAsia="Times New Roman" w:hAnsi="Times New Roman" w:cs="Times New Roman"/>
                <w:sz w:val="28"/>
                <w:szCs w:val="28"/>
                <w:lang w:eastAsia="ru-RU"/>
              </w:rPr>
              <w:lastRenderedPageBreak/>
              <w:t>музея</w:t>
            </w:r>
          </w:p>
        </w:tc>
      </w:tr>
      <w:tr w:rsidR="00744CAB" w:rsidRPr="00744CAB" w:rsidTr="00657A76">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p>
        </w:tc>
        <w:tc>
          <w:tcPr>
            <w:tcW w:w="2853"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Пути овладения культурой общения.</w:t>
            </w:r>
          </w:p>
        </w:tc>
        <w:tc>
          <w:tcPr>
            <w:tcW w:w="919"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Таблица сравнения</w:t>
            </w:r>
          </w:p>
        </w:tc>
      </w:tr>
      <w:tr w:rsidR="00744CAB" w:rsidRPr="00744CAB" w:rsidTr="00657A76">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853"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Организация экскурсии</w:t>
            </w:r>
            <w:r w:rsidR="00A551A8">
              <w:rPr>
                <w:rFonts w:ascii="Times New Roman" w:eastAsia="Times New Roman" w:hAnsi="Times New Roman" w:cs="Times New Roman"/>
                <w:sz w:val="28"/>
                <w:szCs w:val="28"/>
                <w:lang w:eastAsia="ru-RU"/>
              </w:rPr>
              <w:t>.</w:t>
            </w:r>
          </w:p>
        </w:tc>
        <w:tc>
          <w:tcPr>
            <w:tcW w:w="919" w:type="dxa"/>
            <w:tcBorders>
              <w:top w:val="single" w:sz="4" w:space="0" w:color="000000"/>
              <w:left w:val="single" w:sz="4" w:space="0" w:color="000000"/>
              <w:bottom w:val="single" w:sz="4" w:space="0" w:color="000000"/>
              <w:right w:val="single" w:sz="4" w:space="0" w:color="000000"/>
            </w:tcBorders>
            <w:hideMark/>
          </w:tcPr>
          <w:p w:rsidR="00744CAB" w:rsidRPr="00744CAB" w:rsidRDefault="00CE0C78" w:rsidP="00744C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CE0C78" w:rsidP="00744C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CE0C78" w:rsidP="00744C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Игра – практикум</w:t>
            </w:r>
          </w:p>
        </w:tc>
      </w:tr>
      <w:tr w:rsidR="00744CAB" w:rsidRPr="00744CAB" w:rsidTr="00657A76">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CE0C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E0C7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tc>
        <w:tc>
          <w:tcPr>
            <w:tcW w:w="2853"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Развитие творческой активности</w:t>
            </w:r>
            <w:r w:rsidR="00C02069">
              <w:rPr>
                <w:rFonts w:ascii="Times New Roman" w:eastAsia="Times New Roman" w:hAnsi="Times New Roman" w:cs="Times New Roman"/>
                <w:sz w:val="28"/>
                <w:szCs w:val="28"/>
                <w:lang w:eastAsia="ru-RU"/>
              </w:rPr>
              <w:t>.</w:t>
            </w:r>
          </w:p>
        </w:tc>
        <w:tc>
          <w:tcPr>
            <w:tcW w:w="919"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0</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Конкурсы  «Открытки для ветеранов», «Подарки для ветеранов», «Ветераны в нашей семье»</w:t>
            </w:r>
          </w:p>
        </w:tc>
      </w:tr>
      <w:tr w:rsidR="00744CAB" w:rsidRPr="00744CAB" w:rsidTr="00657A76">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CE0C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E0C7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tc>
        <w:tc>
          <w:tcPr>
            <w:tcW w:w="2853"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Игры и праздники</w:t>
            </w:r>
          </w:p>
        </w:tc>
        <w:tc>
          <w:tcPr>
            <w:tcW w:w="919"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5897" w:rsidP="00744C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5897" w:rsidP="00744C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 xml:space="preserve">Сценарий линейки </w:t>
            </w:r>
          </w:p>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 xml:space="preserve"> «День героев Отечества»</w:t>
            </w:r>
          </w:p>
        </w:tc>
      </w:tr>
      <w:tr w:rsidR="00744CAB" w:rsidRPr="00744CAB" w:rsidTr="00657A76">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CE0C78">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1</w:t>
            </w:r>
            <w:r w:rsidR="00CE0C7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tc>
        <w:tc>
          <w:tcPr>
            <w:tcW w:w="2853"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Календарь традиций школьного музея</w:t>
            </w:r>
          </w:p>
        </w:tc>
        <w:tc>
          <w:tcPr>
            <w:tcW w:w="919"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Летопись  детского объединения «Друзья музея»</w:t>
            </w:r>
          </w:p>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p>
        </w:tc>
      </w:tr>
      <w:tr w:rsidR="00744CAB" w:rsidRPr="00744CAB" w:rsidTr="00657A76">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4CAB">
            <w:pPr>
              <w:spacing w:after="0" w:line="240" w:lineRule="auto"/>
              <w:rPr>
                <w:rFonts w:ascii="Times New Roman" w:eastAsia="Times New Roman" w:hAnsi="Times New Roman" w:cs="Times New Roman"/>
                <w:b/>
                <w:sz w:val="28"/>
                <w:szCs w:val="28"/>
                <w:lang w:eastAsia="ru-RU"/>
              </w:rPr>
            </w:pPr>
          </w:p>
        </w:tc>
        <w:tc>
          <w:tcPr>
            <w:tcW w:w="2853" w:type="dxa"/>
            <w:tcBorders>
              <w:top w:val="single" w:sz="4" w:space="0" w:color="000000"/>
              <w:left w:val="single" w:sz="4" w:space="0" w:color="000000"/>
              <w:bottom w:val="single" w:sz="4" w:space="0" w:color="000000"/>
              <w:right w:val="single" w:sz="4" w:space="0" w:color="000000"/>
            </w:tcBorders>
            <w:hideMark/>
          </w:tcPr>
          <w:p w:rsidR="00744CAB" w:rsidRPr="00744CAB" w:rsidRDefault="00744CAB" w:rsidP="00A551A8">
            <w:pPr>
              <w:spacing w:after="0" w:line="240" w:lineRule="auto"/>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Итого</w:t>
            </w:r>
            <w:r w:rsidR="00A551A8">
              <w:rPr>
                <w:rFonts w:ascii="Times New Roman" w:eastAsia="Times New Roman" w:hAnsi="Times New Roman" w:cs="Times New Roman"/>
                <w:sz w:val="28"/>
                <w:szCs w:val="28"/>
                <w:lang w:eastAsia="ru-RU"/>
              </w:rPr>
              <w:t>:</w:t>
            </w:r>
          </w:p>
        </w:tc>
        <w:tc>
          <w:tcPr>
            <w:tcW w:w="919" w:type="dxa"/>
            <w:tcBorders>
              <w:top w:val="single" w:sz="4" w:space="0" w:color="000000"/>
              <w:left w:val="single" w:sz="4" w:space="0" w:color="000000"/>
              <w:bottom w:val="single" w:sz="4" w:space="0" w:color="000000"/>
              <w:right w:val="single" w:sz="4" w:space="0" w:color="000000"/>
            </w:tcBorders>
            <w:hideMark/>
          </w:tcPr>
          <w:p w:rsidR="00744CAB" w:rsidRPr="00744CAB" w:rsidRDefault="00A551A8" w:rsidP="00744C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44CAB" w:rsidRPr="00744CAB">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744CAB" w:rsidP="00745897">
            <w:pPr>
              <w:spacing w:after="0" w:line="240" w:lineRule="auto"/>
              <w:jc w:val="center"/>
              <w:rPr>
                <w:rFonts w:ascii="Times New Roman" w:eastAsia="Times New Roman" w:hAnsi="Times New Roman" w:cs="Times New Roman"/>
                <w:sz w:val="28"/>
                <w:szCs w:val="28"/>
                <w:lang w:eastAsia="ru-RU"/>
              </w:rPr>
            </w:pPr>
            <w:r w:rsidRPr="00744CAB">
              <w:rPr>
                <w:rFonts w:ascii="Times New Roman" w:eastAsia="Times New Roman" w:hAnsi="Times New Roman" w:cs="Times New Roman"/>
                <w:sz w:val="28"/>
                <w:szCs w:val="28"/>
                <w:lang w:eastAsia="ru-RU"/>
              </w:rPr>
              <w:t>1</w:t>
            </w:r>
            <w:r w:rsidR="00745897">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744CAB" w:rsidRPr="00744CAB" w:rsidRDefault="00A551A8" w:rsidP="007458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45897">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744CAB" w:rsidRPr="00744CAB" w:rsidRDefault="00744CAB" w:rsidP="00744CAB">
            <w:pPr>
              <w:spacing w:after="0" w:line="240" w:lineRule="auto"/>
              <w:jc w:val="center"/>
              <w:rPr>
                <w:rFonts w:ascii="Times New Roman" w:eastAsia="Times New Roman" w:hAnsi="Times New Roman" w:cs="Times New Roman"/>
                <w:sz w:val="28"/>
                <w:szCs w:val="28"/>
                <w:lang w:eastAsia="ru-RU"/>
              </w:rPr>
            </w:pPr>
          </w:p>
        </w:tc>
      </w:tr>
    </w:tbl>
    <w:p w:rsidR="00744CAB" w:rsidRDefault="00744CAB" w:rsidP="00744CAB">
      <w:pPr>
        <w:spacing w:line="360" w:lineRule="auto"/>
        <w:jc w:val="both"/>
        <w:rPr>
          <w:rFonts w:ascii="Times New Roman" w:eastAsia="Times New Roman" w:hAnsi="Times New Roman" w:cs="Times New Roman"/>
          <w:color w:val="000000"/>
          <w:sz w:val="28"/>
          <w:szCs w:val="28"/>
          <w:lang w:eastAsia="ru-RU"/>
        </w:rPr>
      </w:pPr>
    </w:p>
    <w:p w:rsidR="00744CAB" w:rsidRDefault="00744CAB" w:rsidP="00FB0474">
      <w:pPr>
        <w:pStyle w:val="a3"/>
        <w:numPr>
          <w:ilvl w:val="0"/>
          <w:numId w:val="90"/>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744CAB" w:rsidRPr="00744CAB" w:rsidRDefault="00744CAB" w:rsidP="00FB0474">
      <w:pPr>
        <w:pStyle w:val="a3"/>
        <w:numPr>
          <w:ilvl w:val="0"/>
          <w:numId w:val="91"/>
        </w:numPr>
        <w:spacing w:line="360" w:lineRule="auto"/>
        <w:jc w:val="both"/>
        <w:rPr>
          <w:rFonts w:ascii="Times New Roman" w:eastAsia="Times New Roman" w:hAnsi="Times New Roman" w:cs="Times New Roman"/>
          <w:b/>
          <w:color w:val="000000"/>
          <w:sz w:val="28"/>
          <w:szCs w:val="28"/>
          <w:lang w:eastAsia="ru-RU"/>
        </w:rPr>
      </w:pPr>
      <w:r w:rsidRPr="00744CAB">
        <w:rPr>
          <w:rFonts w:ascii="Times New Roman" w:eastAsia="Times New Roman" w:hAnsi="Times New Roman" w:cs="Times New Roman"/>
          <w:b/>
          <w:color w:val="000000"/>
          <w:sz w:val="28"/>
          <w:szCs w:val="28"/>
          <w:lang w:eastAsia="ru-RU"/>
        </w:rPr>
        <w:t>Исторические предпосылки возникновения музеев.</w:t>
      </w:r>
    </w:p>
    <w:p w:rsidR="00744CAB" w:rsidRDefault="00744CAB" w:rsidP="00744CAB">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Теоретическая часть. </w:t>
      </w:r>
      <w:r w:rsidRPr="00744CAB">
        <w:rPr>
          <w:rFonts w:ascii="Times New Roman" w:eastAsia="Times New Roman" w:hAnsi="Times New Roman" w:cs="Times New Roman"/>
          <w:color w:val="000000"/>
          <w:sz w:val="28"/>
          <w:szCs w:val="28"/>
          <w:lang w:eastAsia="ru-RU"/>
        </w:rPr>
        <w:t>Понятие об историко-культурном и природном наследии. Формы бытования наследия. Цели и задачи работы музеев. Музейное дело в России. Основы музейного дела</w:t>
      </w:r>
      <w:r>
        <w:rPr>
          <w:rFonts w:ascii="Times New Roman" w:eastAsia="Times New Roman" w:hAnsi="Times New Roman" w:cs="Times New Roman"/>
          <w:color w:val="000000"/>
          <w:sz w:val="28"/>
          <w:szCs w:val="28"/>
          <w:lang w:eastAsia="ru-RU"/>
        </w:rPr>
        <w:t xml:space="preserve">. </w:t>
      </w:r>
      <w:r w:rsidRPr="00744CAB">
        <w:rPr>
          <w:rFonts w:ascii="Times New Roman" w:eastAsia="Times New Roman" w:hAnsi="Times New Roman" w:cs="Times New Roman"/>
          <w:color w:val="000000"/>
          <w:sz w:val="28"/>
          <w:szCs w:val="28"/>
          <w:lang w:eastAsia="ru-RU"/>
        </w:rPr>
        <w:t xml:space="preserve">Правила поведения в музее.                                         </w:t>
      </w:r>
    </w:p>
    <w:p w:rsidR="00744CAB" w:rsidRDefault="00744CAB" w:rsidP="00744CAB">
      <w:pPr>
        <w:spacing w:line="360" w:lineRule="auto"/>
        <w:ind w:firstLine="567"/>
        <w:jc w:val="both"/>
        <w:rPr>
          <w:rFonts w:ascii="Times New Roman" w:eastAsia="Times New Roman" w:hAnsi="Times New Roman" w:cs="Times New Roman"/>
          <w:color w:val="000000"/>
          <w:sz w:val="28"/>
          <w:szCs w:val="28"/>
          <w:lang w:eastAsia="ru-RU"/>
        </w:rPr>
      </w:pPr>
      <w:r w:rsidRPr="00744CAB">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w:t>
      </w:r>
      <w:r w:rsidRPr="00744CAB">
        <w:rPr>
          <w:rFonts w:ascii="Times New Roman" w:eastAsia="Times New Roman" w:hAnsi="Times New Roman" w:cs="Times New Roman"/>
          <w:color w:val="000000"/>
          <w:sz w:val="28"/>
          <w:szCs w:val="28"/>
          <w:lang w:eastAsia="ru-RU"/>
        </w:rPr>
        <w:t>Сформулировать при помощи изобразительных средств определения основных понятий: окружающий мир, время, культура, культурное наследие, музей, вещь музейного значения,</w:t>
      </w:r>
      <w:r>
        <w:rPr>
          <w:rFonts w:ascii="Times New Roman" w:eastAsia="Times New Roman" w:hAnsi="Times New Roman" w:cs="Times New Roman"/>
          <w:color w:val="000000"/>
          <w:sz w:val="28"/>
          <w:szCs w:val="28"/>
          <w:lang w:eastAsia="ru-RU"/>
        </w:rPr>
        <w:t xml:space="preserve"> подлинник, копия, реставрация.</w:t>
      </w:r>
    </w:p>
    <w:p w:rsidR="00744CAB" w:rsidRPr="00744CAB" w:rsidRDefault="00744CAB" w:rsidP="00FB0474">
      <w:pPr>
        <w:pStyle w:val="a3"/>
        <w:numPr>
          <w:ilvl w:val="0"/>
          <w:numId w:val="91"/>
        </w:numPr>
        <w:spacing w:line="360" w:lineRule="auto"/>
        <w:jc w:val="both"/>
        <w:rPr>
          <w:rFonts w:ascii="Times New Roman" w:eastAsia="Times New Roman" w:hAnsi="Times New Roman" w:cs="Times New Roman"/>
          <w:b/>
          <w:color w:val="000000"/>
          <w:sz w:val="28"/>
          <w:szCs w:val="28"/>
          <w:lang w:eastAsia="ru-RU"/>
        </w:rPr>
      </w:pPr>
      <w:r w:rsidRPr="00744CAB">
        <w:rPr>
          <w:rFonts w:ascii="Times New Roman" w:eastAsia="Times New Roman" w:hAnsi="Times New Roman" w:cs="Times New Roman"/>
          <w:b/>
          <w:color w:val="000000"/>
          <w:sz w:val="28"/>
          <w:szCs w:val="28"/>
          <w:lang w:eastAsia="ru-RU"/>
        </w:rPr>
        <w:t>Музей в школе – хранитель памяти.</w:t>
      </w:r>
    </w:p>
    <w:p w:rsidR="00744CAB" w:rsidRPr="00744CAB" w:rsidRDefault="00744CAB" w:rsidP="00744CAB">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Теоретическая часть. </w:t>
      </w:r>
      <w:r w:rsidRPr="00744CAB">
        <w:rPr>
          <w:rFonts w:ascii="Times New Roman" w:eastAsia="Times New Roman" w:hAnsi="Times New Roman" w:cs="Times New Roman"/>
          <w:color w:val="000000"/>
          <w:sz w:val="28"/>
          <w:szCs w:val="28"/>
          <w:lang w:eastAsia="ru-RU"/>
        </w:rPr>
        <w:t xml:space="preserve">Сущность понятия «школьный музей», его роль.  Документы, регламентирующие работу школьного музея. Понятие «профиль музея». Сущность и специфические особенности школьных музеев разного </w:t>
      </w:r>
      <w:r w:rsidRPr="00744CAB">
        <w:rPr>
          <w:rFonts w:ascii="Times New Roman" w:eastAsia="Times New Roman" w:hAnsi="Times New Roman" w:cs="Times New Roman"/>
          <w:color w:val="000000"/>
          <w:sz w:val="28"/>
          <w:szCs w:val="28"/>
          <w:lang w:eastAsia="ru-RU"/>
        </w:rPr>
        <w:lastRenderedPageBreak/>
        <w:t xml:space="preserve">профиля. Функции школьного музея. Совет школьного  музея, распределение обязанностей среди его членов, актив музея. </w:t>
      </w:r>
    </w:p>
    <w:p w:rsidR="00744CAB" w:rsidRDefault="00744CAB" w:rsidP="00744CAB">
      <w:pPr>
        <w:spacing w:line="360" w:lineRule="auto"/>
        <w:ind w:firstLine="567"/>
        <w:jc w:val="both"/>
        <w:rPr>
          <w:rFonts w:ascii="Times New Roman" w:eastAsia="Times New Roman" w:hAnsi="Times New Roman" w:cs="Times New Roman"/>
          <w:color w:val="000000"/>
          <w:sz w:val="28"/>
          <w:szCs w:val="28"/>
          <w:lang w:eastAsia="ru-RU"/>
        </w:rPr>
      </w:pPr>
      <w:r w:rsidRPr="00744CAB">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w:t>
      </w:r>
      <w:r w:rsidRPr="00744CAB">
        <w:rPr>
          <w:rFonts w:ascii="Times New Roman" w:eastAsia="Times New Roman" w:hAnsi="Times New Roman" w:cs="Times New Roman"/>
          <w:color w:val="000000"/>
          <w:sz w:val="28"/>
          <w:szCs w:val="28"/>
          <w:lang w:eastAsia="ru-RU"/>
        </w:rPr>
        <w:t xml:space="preserve">Посещение экскурсий в школьном  музее. </w:t>
      </w:r>
    </w:p>
    <w:p w:rsidR="00744CAB" w:rsidRPr="00744CAB" w:rsidRDefault="00744CAB" w:rsidP="00FB0474">
      <w:pPr>
        <w:pStyle w:val="a3"/>
        <w:numPr>
          <w:ilvl w:val="0"/>
          <w:numId w:val="91"/>
        </w:numPr>
        <w:spacing w:line="360" w:lineRule="auto"/>
        <w:jc w:val="both"/>
        <w:rPr>
          <w:rFonts w:ascii="Times New Roman" w:eastAsia="Times New Roman" w:hAnsi="Times New Roman" w:cs="Times New Roman"/>
          <w:b/>
          <w:color w:val="000000"/>
          <w:sz w:val="28"/>
          <w:szCs w:val="28"/>
          <w:lang w:eastAsia="ru-RU"/>
        </w:rPr>
      </w:pPr>
      <w:r w:rsidRPr="00744CAB">
        <w:rPr>
          <w:rFonts w:ascii="Times New Roman" w:eastAsia="Times New Roman" w:hAnsi="Times New Roman" w:cs="Times New Roman"/>
          <w:b/>
          <w:color w:val="000000"/>
          <w:sz w:val="28"/>
          <w:szCs w:val="28"/>
          <w:lang w:eastAsia="ru-RU"/>
        </w:rPr>
        <w:t>Фонды школьного музея.</w:t>
      </w:r>
    </w:p>
    <w:p w:rsidR="00744CAB" w:rsidRPr="00744CAB" w:rsidRDefault="00744CAB" w:rsidP="00744CAB">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Теоретическая часть. </w:t>
      </w:r>
      <w:r w:rsidRPr="00744CAB">
        <w:rPr>
          <w:rFonts w:ascii="Times New Roman" w:eastAsia="Times New Roman" w:hAnsi="Times New Roman" w:cs="Times New Roman"/>
          <w:color w:val="000000"/>
          <w:sz w:val="28"/>
          <w:szCs w:val="28"/>
          <w:lang w:eastAsia="ru-RU"/>
        </w:rPr>
        <w:t>Структура и состав собрания школьного  музея: основной и научно-вспомогательные фонды, музейные коллекции. Основные принципы формирования фондов и коллекций. Организация учета фондов школьного музея. Что нельзя хранить в школьном музее.</w:t>
      </w:r>
    </w:p>
    <w:p w:rsidR="00744CAB" w:rsidRDefault="00830792" w:rsidP="00744CAB">
      <w:pPr>
        <w:spacing w:line="360" w:lineRule="auto"/>
        <w:ind w:firstLine="567"/>
        <w:jc w:val="both"/>
        <w:rPr>
          <w:rFonts w:ascii="Times New Roman" w:eastAsia="Times New Roman" w:hAnsi="Times New Roman" w:cs="Times New Roman"/>
          <w:color w:val="000000"/>
          <w:sz w:val="28"/>
          <w:szCs w:val="28"/>
          <w:lang w:eastAsia="ru-RU"/>
        </w:rPr>
      </w:pPr>
      <w:r w:rsidRPr="00744CAB">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i/>
          <w:color w:val="000000"/>
          <w:sz w:val="28"/>
          <w:szCs w:val="28"/>
          <w:lang w:eastAsia="ru-RU"/>
        </w:rPr>
        <w:t xml:space="preserve"> </w:t>
      </w:r>
      <w:r w:rsidR="00744CAB" w:rsidRPr="00744CAB">
        <w:rPr>
          <w:rFonts w:ascii="Times New Roman" w:eastAsia="Times New Roman" w:hAnsi="Times New Roman" w:cs="Times New Roman"/>
          <w:color w:val="000000"/>
          <w:sz w:val="28"/>
          <w:szCs w:val="28"/>
          <w:lang w:eastAsia="ru-RU"/>
        </w:rPr>
        <w:t>Игра – практикум по разработке структуры музейного собрания,  формированию основного и научно-вспомогательного фондов, тематических, систематических и персональных коллекций. Создание инвентарной книги собственного «домашнего музея».</w:t>
      </w:r>
    </w:p>
    <w:p w:rsidR="00830792" w:rsidRPr="00830792" w:rsidRDefault="00830792" w:rsidP="00FB0474">
      <w:pPr>
        <w:pStyle w:val="a3"/>
        <w:numPr>
          <w:ilvl w:val="0"/>
          <w:numId w:val="91"/>
        </w:numPr>
        <w:spacing w:line="360" w:lineRule="auto"/>
        <w:jc w:val="both"/>
        <w:rPr>
          <w:rFonts w:ascii="Times New Roman" w:eastAsia="Times New Roman" w:hAnsi="Times New Roman" w:cs="Times New Roman"/>
          <w:b/>
          <w:color w:val="000000"/>
          <w:sz w:val="28"/>
          <w:szCs w:val="28"/>
          <w:lang w:eastAsia="ru-RU"/>
        </w:rPr>
      </w:pPr>
      <w:r w:rsidRPr="00830792">
        <w:rPr>
          <w:rFonts w:ascii="Times New Roman" w:eastAsia="Times New Roman" w:hAnsi="Times New Roman" w:cs="Times New Roman"/>
          <w:b/>
          <w:color w:val="000000"/>
          <w:sz w:val="28"/>
          <w:szCs w:val="28"/>
          <w:lang w:eastAsia="ru-RU"/>
        </w:rPr>
        <w:t>Экспонат. Информационный потенциал музейного экспоната.</w:t>
      </w:r>
    </w:p>
    <w:p w:rsidR="00830792" w:rsidRPr="00830792" w:rsidRDefault="00830792" w:rsidP="00830792">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Теоретическая часть. </w:t>
      </w:r>
      <w:r w:rsidRPr="00830792">
        <w:rPr>
          <w:rFonts w:ascii="Times New Roman" w:eastAsia="Times New Roman" w:hAnsi="Times New Roman" w:cs="Times New Roman"/>
          <w:color w:val="000000"/>
          <w:sz w:val="28"/>
          <w:szCs w:val="28"/>
          <w:lang w:eastAsia="ru-RU"/>
        </w:rPr>
        <w:t xml:space="preserve">Экспонат – памятник материальной культуры. Музейный предмет как источник научных знаний.  Типы  и группы музейных предметов. Музейные предметы научно-вспомогательные материалы. Рождение вещи, жизнь вещи, смерть вещи. Задача учета и научного описания музейных предметов. Система учета музейных фондов: главная инвентарная книга, инвентарные книги и коллекционные описи, паспорта музейных предметов и вспомогательные картотеки. Понятие об атрибуции музейных предметов. Взаимообмен экспонатами музея школы с другими музейными учреждениями и отдельными лицами. </w:t>
      </w:r>
    </w:p>
    <w:p w:rsidR="00830792" w:rsidRDefault="00830792" w:rsidP="00830792">
      <w:pPr>
        <w:spacing w:line="360" w:lineRule="auto"/>
        <w:ind w:firstLine="567"/>
        <w:jc w:val="both"/>
        <w:rPr>
          <w:rFonts w:ascii="Times New Roman" w:eastAsia="Times New Roman" w:hAnsi="Times New Roman" w:cs="Times New Roman"/>
          <w:color w:val="000000"/>
          <w:sz w:val="28"/>
          <w:szCs w:val="28"/>
          <w:lang w:eastAsia="ru-RU"/>
        </w:rPr>
      </w:pPr>
      <w:r w:rsidRPr="00744CAB">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i/>
          <w:color w:val="000000"/>
          <w:sz w:val="28"/>
          <w:szCs w:val="28"/>
          <w:lang w:eastAsia="ru-RU"/>
        </w:rPr>
        <w:t xml:space="preserve"> </w:t>
      </w:r>
      <w:r w:rsidRPr="00830792">
        <w:rPr>
          <w:rFonts w:ascii="Times New Roman" w:eastAsia="Times New Roman" w:hAnsi="Times New Roman" w:cs="Times New Roman"/>
          <w:color w:val="000000"/>
          <w:sz w:val="28"/>
          <w:szCs w:val="28"/>
          <w:lang w:eastAsia="ru-RU"/>
        </w:rPr>
        <w:t>Классификация предоставленных музейных предметов. Формулирование правил хранения фотографий, семейных реликвий.</w:t>
      </w:r>
    </w:p>
    <w:p w:rsidR="00830792" w:rsidRPr="00A551A8" w:rsidRDefault="00830792" w:rsidP="00FB0474">
      <w:pPr>
        <w:pStyle w:val="a3"/>
        <w:numPr>
          <w:ilvl w:val="0"/>
          <w:numId w:val="91"/>
        </w:numPr>
        <w:spacing w:line="360" w:lineRule="auto"/>
        <w:jc w:val="both"/>
        <w:rPr>
          <w:rFonts w:ascii="Times New Roman" w:eastAsia="Times New Roman" w:hAnsi="Times New Roman" w:cs="Times New Roman"/>
          <w:b/>
          <w:sz w:val="28"/>
          <w:szCs w:val="28"/>
          <w:lang w:eastAsia="ru-RU"/>
        </w:rPr>
      </w:pPr>
      <w:r w:rsidRPr="00A551A8">
        <w:rPr>
          <w:rFonts w:ascii="Times New Roman" w:eastAsia="Times New Roman" w:hAnsi="Times New Roman" w:cs="Times New Roman"/>
          <w:b/>
          <w:sz w:val="28"/>
          <w:szCs w:val="28"/>
          <w:lang w:eastAsia="ru-RU"/>
        </w:rPr>
        <w:t>Музейная экспозиция.</w:t>
      </w:r>
    </w:p>
    <w:p w:rsidR="00830792" w:rsidRPr="00135679" w:rsidRDefault="00830792" w:rsidP="0083079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color w:val="000000"/>
          <w:sz w:val="28"/>
          <w:szCs w:val="28"/>
          <w:lang w:eastAsia="ru-RU"/>
        </w:rPr>
        <w:lastRenderedPageBreak/>
        <w:t xml:space="preserve">Теоретическая часть. </w:t>
      </w:r>
      <w:r w:rsidRPr="00135679">
        <w:rPr>
          <w:rFonts w:ascii="Times New Roman" w:eastAsia="Times New Roman" w:hAnsi="Times New Roman" w:cs="Times New Roman"/>
          <w:sz w:val="28"/>
          <w:szCs w:val="28"/>
          <w:lang w:eastAsia="ru-RU"/>
        </w:rPr>
        <w:t>Основные понятия раздела (экспонат, экспозиционный материал, тематическая структура, экспозиционные комплекс</w:t>
      </w:r>
      <w:r>
        <w:rPr>
          <w:rFonts w:ascii="Times New Roman" w:eastAsia="Times New Roman" w:hAnsi="Times New Roman" w:cs="Times New Roman"/>
          <w:sz w:val="28"/>
          <w:szCs w:val="28"/>
          <w:lang w:eastAsia="ru-RU"/>
        </w:rPr>
        <w:t>ы, музейная экспозиция и др.). Э</w:t>
      </w:r>
      <w:r w:rsidRPr="00135679">
        <w:rPr>
          <w:rFonts w:ascii="Times New Roman" w:eastAsia="Times New Roman" w:hAnsi="Times New Roman" w:cs="Times New Roman"/>
          <w:sz w:val="28"/>
          <w:szCs w:val="28"/>
          <w:lang w:eastAsia="ru-RU"/>
        </w:rPr>
        <w:t>кспозиционные материалы (музейные предметы, копии, тексты, фоно</w:t>
      </w:r>
      <w:r>
        <w:rPr>
          <w:rFonts w:ascii="Times New Roman" w:eastAsia="Times New Roman" w:hAnsi="Times New Roman" w:cs="Times New Roman"/>
          <w:sz w:val="28"/>
          <w:szCs w:val="28"/>
          <w:lang w:eastAsia="ru-RU"/>
        </w:rPr>
        <w:t>комментарии, указатели и др.).</w:t>
      </w:r>
      <w:r w:rsidRPr="00135679">
        <w:rPr>
          <w:rFonts w:ascii="Times New Roman" w:eastAsia="Times New Roman" w:hAnsi="Times New Roman" w:cs="Times New Roman"/>
          <w:sz w:val="28"/>
          <w:szCs w:val="28"/>
          <w:lang w:eastAsia="ru-RU"/>
        </w:rPr>
        <w:t xml:space="preserve"> Экспозиция в школьном музее. Тексты в музейной экспозиции, их назначение. Виды оглавительных и сопроводительных текстов. Правила составления этикеток к экспонатам. Приемы размещения текстов в экспозиции. </w:t>
      </w:r>
    </w:p>
    <w:p w:rsidR="00830792" w:rsidRPr="00135679" w:rsidRDefault="00830792" w:rsidP="00830792">
      <w:pPr>
        <w:spacing w:line="360" w:lineRule="auto"/>
        <w:ind w:firstLine="567"/>
        <w:jc w:val="both"/>
        <w:rPr>
          <w:rFonts w:ascii="Times New Roman" w:eastAsia="Times New Roman" w:hAnsi="Times New Roman" w:cs="Times New Roman"/>
          <w:sz w:val="28"/>
          <w:szCs w:val="28"/>
          <w:lang w:eastAsia="ru-RU"/>
        </w:rPr>
      </w:pPr>
      <w:r w:rsidRPr="00744CAB">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i/>
          <w:color w:val="000000"/>
          <w:sz w:val="28"/>
          <w:szCs w:val="28"/>
          <w:lang w:eastAsia="ru-RU"/>
        </w:rPr>
        <w:t xml:space="preserve"> </w:t>
      </w:r>
      <w:r w:rsidRPr="00135679">
        <w:rPr>
          <w:rFonts w:ascii="Times New Roman" w:eastAsia="Times New Roman" w:hAnsi="Times New Roman" w:cs="Times New Roman"/>
          <w:sz w:val="28"/>
          <w:szCs w:val="28"/>
          <w:lang w:eastAsia="ru-RU"/>
        </w:rPr>
        <w:t>Знакомство с постоянной экспозицией музея.  Анализ существующей в школьном музее экспозиции по содержанию, приемам построения и оформления экспозиции. Игра – практикум по составлению этикетажа к экспонатам школьного музея. Собирательская работа для домашнего музея.</w:t>
      </w:r>
    </w:p>
    <w:p w:rsidR="00830792" w:rsidRPr="001A58DB" w:rsidRDefault="00830792" w:rsidP="00FB0474">
      <w:pPr>
        <w:pStyle w:val="a3"/>
        <w:numPr>
          <w:ilvl w:val="0"/>
          <w:numId w:val="91"/>
        </w:numPr>
        <w:spacing w:line="360" w:lineRule="auto"/>
        <w:jc w:val="both"/>
        <w:rPr>
          <w:rFonts w:ascii="Times New Roman" w:eastAsia="Times New Roman" w:hAnsi="Times New Roman" w:cs="Times New Roman"/>
          <w:b/>
          <w:sz w:val="28"/>
          <w:szCs w:val="28"/>
          <w:lang w:eastAsia="ru-RU"/>
        </w:rPr>
      </w:pPr>
      <w:r w:rsidRPr="001A58DB">
        <w:rPr>
          <w:rFonts w:ascii="Times New Roman" w:eastAsia="Times New Roman" w:hAnsi="Times New Roman" w:cs="Times New Roman"/>
          <w:b/>
          <w:sz w:val="28"/>
          <w:szCs w:val="28"/>
          <w:lang w:eastAsia="ru-RU"/>
        </w:rPr>
        <w:t>Приемы оформления сменной экспозиции.</w:t>
      </w:r>
    </w:p>
    <w:p w:rsidR="00830792" w:rsidRPr="00135679" w:rsidRDefault="00A551A8" w:rsidP="0083079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color w:val="000000"/>
          <w:sz w:val="28"/>
          <w:szCs w:val="28"/>
          <w:lang w:eastAsia="ru-RU"/>
        </w:rPr>
        <w:t xml:space="preserve">Теоретическая часть. </w:t>
      </w:r>
      <w:r w:rsidR="00830792" w:rsidRPr="00135679">
        <w:rPr>
          <w:rFonts w:ascii="Times New Roman" w:eastAsia="Times New Roman" w:hAnsi="Times New Roman" w:cs="Times New Roman"/>
          <w:sz w:val="28"/>
          <w:szCs w:val="28"/>
          <w:lang w:eastAsia="ru-RU"/>
        </w:rPr>
        <w:t xml:space="preserve">Алгоритм разработки и построение сменной экспозиции по теме проведенного поиска с последовательной отработкой этапов и приемов экспозиционной работы. </w:t>
      </w:r>
    </w:p>
    <w:p w:rsidR="00830792" w:rsidRPr="00135679" w:rsidRDefault="00A551A8" w:rsidP="00830792">
      <w:pPr>
        <w:spacing w:line="360" w:lineRule="auto"/>
        <w:ind w:firstLine="567"/>
        <w:jc w:val="both"/>
        <w:rPr>
          <w:rFonts w:ascii="Times New Roman" w:eastAsia="Times New Roman" w:hAnsi="Times New Roman" w:cs="Times New Roman"/>
          <w:sz w:val="28"/>
          <w:szCs w:val="28"/>
          <w:lang w:eastAsia="ru-RU"/>
        </w:rPr>
      </w:pPr>
      <w:r w:rsidRPr="00744CAB">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i/>
          <w:color w:val="000000"/>
          <w:sz w:val="28"/>
          <w:szCs w:val="28"/>
          <w:lang w:eastAsia="ru-RU"/>
        </w:rPr>
        <w:t xml:space="preserve"> </w:t>
      </w:r>
      <w:r w:rsidR="00830792" w:rsidRPr="00135679">
        <w:rPr>
          <w:rFonts w:ascii="Times New Roman" w:eastAsia="Times New Roman" w:hAnsi="Times New Roman" w:cs="Times New Roman"/>
          <w:sz w:val="28"/>
          <w:szCs w:val="28"/>
          <w:lang w:eastAsia="ru-RU"/>
        </w:rPr>
        <w:t>Разработка и построение сменной экспозиции по теме проведенного поиска с последовательной отработкой этапов и приемов экспозиционной работы.</w:t>
      </w:r>
    </w:p>
    <w:p w:rsidR="00830792" w:rsidRPr="001A58DB" w:rsidRDefault="00830792" w:rsidP="00FB0474">
      <w:pPr>
        <w:pStyle w:val="a3"/>
        <w:numPr>
          <w:ilvl w:val="0"/>
          <w:numId w:val="91"/>
        </w:numPr>
        <w:spacing w:line="360" w:lineRule="auto"/>
        <w:jc w:val="both"/>
        <w:rPr>
          <w:rFonts w:ascii="Times New Roman" w:eastAsia="Times New Roman" w:hAnsi="Times New Roman" w:cs="Times New Roman"/>
          <w:b/>
          <w:sz w:val="28"/>
          <w:szCs w:val="28"/>
          <w:lang w:eastAsia="ru-RU"/>
        </w:rPr>
      </w:pPr>
      <w:r w:rsidRPr="001A58DB">
        <w:rPr>
          <w:rFonts w:ascii="Times New Roman" w:eastAsia="Times New Roman" w:hAnsi="Times New Roman" w:cs="Times New Roman"/>
          <w:b/>
          <w:sz w:val="28"/>
          <w:szCs w:val="28"/>
          <w:lang w:eastAsia="ru-RU"/>
        </w:rPr>
        <w:t>Сбор и обработка воспоминаний.</w:t>
      </w:r>
    </w:p>
    <w:p w:rsidR="00830792" w:rsidRPr="00135679" w:rsidRDefault="00A551A8" w:rsidP="0083079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color w:val="000000"/>
          <w:sz w:val="28"/>
          <w:szCs w:val="28"/>
          <w:lang w:eastAsia="ru-RU"/>
        </w:rPr>
        <w:t xml:space="preserve">Теоретическая часть. </w:t>
      </w:r>
      <w:r w:rsidR="00830792" w:rsidRPr="00135679">
        <w:rPr>
          <w:rFonts w:ascii="Times New Roman" w:eastAsia="Times New Roman" w:hAnsi="Times New Roman" w:cs="Times New Roman"/>
          <w:sz w:val="28"/>
          <w:szCs w:val="28"/>
          <w:lang w:eastAsia="ru-RU"/>
        </w:rPr>
        <w:t xml:space="preserve">Правила сбора и обработки воспоминаний. Правила анкетирования и интервьюирования. Работа с информаторами по вопросникам. Современные требования к анкетам, интервью. Обработка анкет информаторов. </w:t>
      </w:r>
    </w:p>
    <w:p w:rsidR="00830792" w:rsidRPr="00135679" w:rsidRDefault="00A551A8" w:rsidP="00830792">
      <w:pPr>
        <w:spacing w:line="360" w:lineRule="auto"/>
        <w:ind w:firstLine="567"/>
        <w:jc w:val="both"/>
        <w:rPr>
          <w:rFonts w:ascii="Times New Roman" w:eastAsia="Times New Roman" w:hAnsi="Times New Roman" w:cs="Times New Roman"/>
          <w:sz w:val="28"/>
          <w:szCs w:val="28"/>
          <w:lang w:eastAsia="ru-RU"/>
        </w:rPr>
      </w:pPr>
      <w:r w:rsidRPr="00744CAB">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i/>
          <w:color w:val="000000"/>
          <w:sz w:val="28"/>
          <w:szCs w:val="28"/>
          <w:lang w:eastAsia="ru-RU"/>
        </w:rPr>
        <w:t xml:space="preserve"> </w:t>
      </w:r>
      <w:r w:rsidR="00830792" w:rsidRPr="00135679">
        <w:rPr>
          <w:rFonts w:ascii="Times New Roman" w:eastAsia="Times New Roman" w:hAnsi="Times New Roman" w:cs="Times New Roman"/>
          <w:sz w:val="28"/>
          <w:szCs w:val="28"/>
          <w:lang w:eastAsia="ru-RU"/>
        </w:rPr>
        <w:t>Проведение анкетирования и интервьюирования членов семьи, родственников.</w:t>
      </w:r>
    </w:p>
    <w:p w:rsidR="00830792" w:rsidRPr="001A58DB" w:rsidRDefault="00830792" w:rsidP="00FB0474">
      <w:pPr>
        <w:pStyle w:val="a3"/>
        <w:numPr>
          <w:ilvl w:val="0"/>
          <w:numId w:val="91"/>
        </w:numPr>
        <w:spacing w:line="360" w:lineRule="auto"/>
        <w:jc w:val="both"/>
        <w:rPr>
          <w:rFonts w:ascii="Times New Roman" w:eastAsia="Times New Roman" w:hAnsi="Times New Roman" w:cs="Times New Roman"/>
          <w:b/>
          <w:sz w:val="28"/>
          <w:szCs w:val="28"/>
          <w:lang w:eastAsia="ru-RU"/>
        </w:rPr>
      </w:pPr>
      <w:r w:rsidRPr="001A58DB">
        <w:rPr>
          <w:rFonts w:ascii="Times New Roman" w:eastAsia="Times New Roman" w:hAnsi="Times New Roman" w:cs="Times New Roman"/>
          <w:b/>
          <w:sz w:val="28"/>
          <w:szCs w:val="28"/>
          <w:lang w:eastAsia="ru-RU"/>
        </w:rPr>
        <w:t>Организация школьного музея.</w:t>
      </w:r>
    </w:p>
    <w:p w:rsidR="00830792" w:rsidRPr="00135679" w:rsidRDefault="00A551A8" w:rsidP="0083079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color w:val="000000"/>
          <w:sz w:val="28"/>
          <w:szCs w:val="28"/>
          <w:lang w:eastAsia="ru-RU"/>
        </w:rPr>
        <w:lastRenderedPageBreak/>
        <w:t xml:space="preserve">Теоретическая часть. </w:t>
      </w:r>
      <w:r w:rsidR="00830792" w:rsidRPr="00135679">
        <w:rPr>
          <w:rFonts w:ascii="Times New Roman" w:eastAsia="Times New Roman" w:hAnsi="Times New Roman" w:cs="Times New Roman"/>
          <w:sz w:val="28"/>
          <w:szCs w:val="28"/>
          <w:lang w:eastAsia="ru-RU"/>
        </w:rPr>
        <w:t>Школьный  музей как общественное учебно- исследовательское объединение учащихся. Профиль и название музея. Формы организации, ролевые функции, права и обязанности актива школьного музея. Учредител</w:t>
      </w:r>
      <w:r>
        <w:rPr>
          <w:rFonts w:ascii="Times New Roman" w:eastAsia="Times New Roman" w:hAnsi="Times New Roman" w:cs="Times New Roman"/>
          <w:sz w:val="28"/>
          <w:szCs w:val="28"/>
          <w:lang w:eastAsia="ru-RU"/>
        </w:rPr>
        <w:t>ьные документы школьного музея.</w:t>
      </w:r>
    </w:p>
    <w:p w:rsidR="00830792" w:rsidRDefault="00A551A8" w:rsidP="00830792">
      <w:pPr>
        <w:spacing w:line="360" w:lineRule="auto"/>
        <w:ind w:firstLine="567"/>
        <w:jc w:val="both"/>
        <w:rPr>
          <w:rFonts w:ascii="Times New Roman" w:eastAsia="Times New Roman" w:hAnsi="Times New Roman" w:cs="Times New Roman"/>
          <w:sz w:val="28"/>
          <w:szCs w:val="28"/>
          <w:lang w:eastAsia="ru-RU"/>
        </w:rPr>
      </w:pPr>
      <w:r w:rsidRPr="00744CAB">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i/>
          <w:color w:val="000000"/>
          <w:sz w:val="28"/>
          <w:szCs w:val="28"/>
          <w:lang w:eastAsia="ru-RU"/>
        </w:rPr>
        <w:t xml:space="preserve"> </w:t>
      </w:r>
      <w:r w:rsidR="00830792" w:rsidRPr="00135679">
        <w:rPr>
          <w:rFonts w:ascii="Times New Roman" w:eastAsia="Times New Roman" w:hAnsi="Times New Roman" w:cs="Times New Roman"/>
          <w:sz w:val="28"/>
          <w:szCs w:val="28"/>
          <w:lang w:eastAsia="ru-RU"/>
        </w:rPr>
        <w:t>Подготовка проектов, обсуждение и принятие Устава</w:t>
      </w:r>
      <w:r>
        <w:rPr>
          <w:rFonts w:ascii="Times New Roman" w:eastAsia="Times New Roman" w:hAnsi="Times New Roman" w:cs="Times New Roman"/>
          <w:sz w:val="28"/>
          <w:szCs w:val="28"/>
          <w:lang w:eastAsia="ru-RU"/>
        </w:rPr>
        <w:t xml:space="preserve"> </w:t>
      </w:r>
      <w:r w:rsidR="00830792" w:rsidRPr="00135679">
        <w:rPr>
          <w:rFonts w:ascii="Times New Roman" w:eastAsia="Times New Roman" w:hAnsi="Times New Roman" w:cs="Times New Roman"/>
          <w:sz w:val="28"/>
          <w:szCs w:val="28"/>
          <w:lang w:eastAsia="ru-RU"/>
        </w:rPr>
        <w:t xml:space="preserve">(Положения) и концепции школьного музея. Выборы исполнительных органов школьного музея: Совета школьного музея, руководителя школьного музея, формирование рабочих </w:t>
      </w:r>
      <w:r>
        <w:rPr>
          <w:rFonts w:ascii="Times New Roman" w:eastAsia="Times New Roman" w:hAnsi="Times New Roman" w:cs="Times New Roman"/>
          <w:sz w:val="28"/>
          <w:szCs w:val="28"/>
          <w:lang w:eastAsia="ru-RU"/>
        </w:rPr>
        <w:t>групп, выборы их руководителей.</w:t>
      </w:r>
    </w:p>
    <w:p w:rsidR="00CE0C78" w:rsidRPr="00CE0C78" w:rsidRDefault="00CE0C78" w:rsidP="00FB0474">
      <w:pPr>
        <w:pStyle w:val="a3"/>
        <w:numPr>
          <w:ilvl w:val="0"/>
          <w:numId w:val="91"/>
        </w:numPr>
        <w:spacing w:line="360" w:lineRule="auto"/>
        <w:jc w:val="both"/>
        <w:rPr>
          <w:rFonts w:ascii="Times New Roman" w:eastAsia="Times New Roman" w:hAnsi="Times New Roman" w:cs="Times New Roman"/>
          <w:b/>
          <w:sz w:val="28"/>
          <w:szCs w:val="28"/>
          <w:lang w:eastAsia="ru-RU"/>
        </w:rPr>
      </w:pPr>
      <w:r w:rsidRPr="00CE0C78">
        <w:rPr>
          <w:rFonts w:ascii="Times New Roman" w:eastAsia="Times New Roman" w:hAnsi="Times New Roman" w:cs="Times New Roman"/>
          <w:b/>
          <w:sz w:val="28"/>
          <w:szCs w:val="28"/>
          <w:lang w:eastAsia="ru-RU"/>
        </w:rPr>
        <w:t>Пути овладения культурой общения.</w:t>
      </w:r>
    </w:p>
    <w:p w:rsidR="00CE0C78" w:rsidRPr="00CE0C78" w:rsidRDefault="00CE0C78" w:rsidP="00CE0C78">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color w:val="000000"/>
          <w:sz w:val="28"/>
          <w:szCs w:val="28"/>
          <w:lang w:eastAsia="ru-RU"/>
        </w:rPr>
        <w:t xml:space="preserve">Теоретическая часть. </w:t>
      </w:r>
      <w:r w:rsidRPr="00CE0C78">
        <w:rPr>
          <w:rFonts w:ascii="Times New Roman" w:eastAsia="Times New Roman" w:hAnsi="Times New Roman" w:cs="Times New Roman"/>
          <w:sz w:val="28"/>
          <w:szCs w:val="28"/>
          <w:lang w:eastAsia="ru-RU"/>
        </w:rPr>
        <w:t>Основные принципы подготовки и проведения экскурсий в школьном музее. Правила коллективного создания текста экскурсии в школьном музее по вновь созданной экспозиции. Технология коллективного проведения экскурсии в школьном музее по экспозиции. Технология коллективного проведения экскурсии по памятным местам окрестностей школы.</w:t>
      </w:r>
    </w:p>
    <w:p w:rsidR="00CE0C78" w:rsidRDefault="00CE0C78" w:rsidP="00CE0C78">
      <w:pPr>
        <w:spacing w:line="360" w:lineRule="auto"/>
        <w:ind w:firstLine="709"/>
        <w:jc w:val="both"/>
        <w:rPr>
          <w:rFonts w:ascii="Times New Roman" w:eastAsia="Times New Roman" w:hAnsi="Times New Roman" w:cs="Times New Roman"/>
          <w:sz w:val="28"/>
          <w:szCs w:val="28"/>
          <w:lang w:eastAsia="ru-RU"/>
        </w:rPr>
      </w:pPr>
      <w:r w:rsidRPr="00744CAB">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i/>
          <w:color w:val="000000"/>
          <w:sz w:val="28"/>
          <w:szCs w:val="28"/>
          <w:lang w:eastAsia="ru-RU"/>
        </w:rPr>
        <w:t xml:space="preserve"> </w:t>
      </w:r>
      <w:r w:rsidRPr="00CE0C78">
        <w:rPr>
          <w:rFonts w:ascii="Times New Roman" w:eastAsia="Times New Roman" w:hAnsi="Times New Roman" w:cs="Times New Roman"/>
          <w:sz w:val="28"/>
          <w:szCs w:val="28"/>
          <w:lang w:eastAsia="ru-RU"/>
        </w:rPr>
        <w:t>Прослушивание экскурсии разных типов (по населенному пункту, в музее, по памятным местам)</w:t>
      </w:r>
      <w:r>
        <w:rPr>
          <w:rFonts w:ascii="Times New Roman" w:eastAsia="Times New Roman" w:hAnsi="Times New Roman" w:cs="Times New Roman"/>
          <w:sz w:val="28"/>
          <w:szCs w:val="28"/>
          <w:lang w:eastAsia="ru-RU"/>
        </w:rPr>
        <w:t>.</w:t>
      </w:r>
    </w:p>
    <w:p w:rsidR="00CE0C78" w:rsidRDefault="00CE0C78" w:rsidP="00FB0474">
      <w:pPr>
        <w:pStyle w:val="a3"/>
        <w:numPr>
          <w:ilvl w:val="0"/>
          <w:numId w:val="91"/>
        </w:numPr>
        <w:spacing w:line="360" w:lineRule="auto"/>
        <w:jc w:val="both"/>
        <w:rPr>
          <w:rFonts w:ascii="Times New Roman" w:eastAsia="Times New Roman" w:hAnsi="Times New Roman" w:cs="Times New Roman"/>
          <w:b/>
          <w:sz w:val="28"/>
          <w:szCs w:val="28"/>
          <w:lang w:eastAsia="ru-RU"/>
        </w:rPr>
      </w:pPr>
      <w:r w:rsidRPr="00CE0C78">
        <w:rPr>
          <w:rFonts w:ascii="Times New Roman" w:eastAsia="Times New Roman" w:hAnsi="Times New Roman" w:cs="Times New Roman"/>
          <w:b/>
          <w:sz w:val="28"/>
          <w:szCs w:val="28"/>
          <w:lang w:eastAsia="ru-RU"/>
        </w:rPr>
        <w:t xml:space="preserve"> Организация экскурсии.</w:t>
      </w:r>
    </w:p>
    <w:p w:rsidR="00CE0C78" w:rsidRDefault="00CE0C78" w:rsidP="00CE0C78">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color w:val="000000"/>
          <w:sz w:val="28"/>
          <w:szCs w:val="28"/>
          <w:lang w:eastAsia="ru-RU"/>
        </w:rPr>
        <w:t xml:space="preserve">Теоретическая часть. </w:t>
      </w:r>
      <w:r w:rsidRPr="00CE0C78">
        <w:rPr>
          <w:rFonts w:ascii="Times New Roman" w:eastAsia="Times New Roman" w:hAnsi="Times New Roman" w:cs="Times New Roman"/>
          <w:sz w:val="28"/>
          <w:szCs w:val="28"/>
          <w:lang w:eastAsia="ru-RU"/>
        </w:rPr>
        <w:t xml:space="preserve">Виды экскурсий. Методика построения и проведения экскурсии. Мастерство экскурсовода: речь, внешний вид, свободное владение материалом, этика. </w:t>
      </w:r>
    </w:p>
    <w:p w:rsidR="00CE0C78" w:rsidRDefault="00CE0C78" w:rsidP="00CE0C78">
      <w:pPr>
        <w:spacing w:line="360" w:lineRule="auto"/>
        <w:ind w:firstLine="567"/>
        <w:jc w:val="both"/>
        <w:rPr>
          <w:rFonts w:ascii="Times New Roman" w:eastAsia="Times New Roman" w:hAnsi="Times New Roman" w:cs="Times New Roman"/>
          <w:sz w:val="28"/>
          <w:szCs w:val="28"/>
          <w:lang w:eastAsia="ru-RU"/>
        </w:rPr>
      </w:pPr>
      <w:r w:rsidRPr="00744CAB">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i/>
          <w:color w:val="000000"/>
          <w:sz w:val="28"/>
          <w:szCs w:val="28"/>
          <w:lang w:eastAsia="ru-RU"/>
        </w:rPr>
        <w:t xml:space="preserve"> </w:t>
      </w:r>
      <w:r w:rsidRPr="00CE0C78">
        <w:rPr>
          <w:rFonts w:ascii="Times New Roman" w:eastAsia="Times New Roman" w:hAnsi="Times New Roman" w:cs="Times New Roman"/>
          <w:sz w:val="28"/>
          <w:szCs w:val="28"/>
          <w:lang w:eastAsia="ru-RU"/>
        </w:rPr>
        <w:t>Подготовка экскурсоводов. Организация и проведение экскурсий для учащихся, родителей и жителей деревни.</w:t>
      </w:r>
    </w:p>
    <w:p w:rsidR="00C02069" w:rsidRPr="00C02069" w:rsidRDefault="00C02069" w:rsidP="00FB0474">
      <w:pPr>
        <w:pStyle w:val="a3"/>
        <w:numPr>
          <w:ilvl w:val="0"/>
          <w:numId w:val="91"/>
        </w:numPr>
        <w:spacing w:line="360" w:lineRule="auto"/>
        <w:jc w:val="both"/>
        <w:rPr>
          <w:rFonts w:ascii="Times New Roman" w:eastAsia="Times New Roman" w:hAnsi="Times New Roman" w:cs="Times New Roman"/>
          <w:b/>
          <w:sz w:val="28"/>
          <w:szCs w:val="28"/>
          <w:lang w:eastAsia="ru-RU"/>
        </w:rPr>
      </w:pPr>
      <w:r w:rsidRPr="00C02069">
        <w:rPr>
          <w:rFonts w:ascii="Times New Roman" w:eastAsia="Times New Roman" w:hAnsi="Times New Roman" w:cs="Times New Roman"/>
          <w:b/>
          <w:sz w:val="28"/>
          <w:szCs w:val="28"/>
          <w:lang w:eastAsia="ru-RU"/>
        </w:rPr>
        <w:t xml:space="preserve"> Развитие творческой активности. </w:t>
      </w:r>
    </w:p>
    <w:p w:rsidR="00C02069" w:rsidRDefault="00C02069" w:rsidP="00C02069">
      <w:pPr>
        <w:spacing w:line="360" w:lineRule="auto"/>
        <w:ind w:firstLine="567"/>
        <w:jc w:val="both"/>
        <w:rPr>
          <w:rFonts w:ascii="Times New Roman" w:eastAsia="Times New Roman" w:hAnsi="Times New Roman" w:cs="Times New Roman"/>
          <w:sz w:val="28"/>
          <w:szCs w:val="28"/>
          <w:lang w:eastAsia="ru-RU"/>
        </w:rPr>
      </w:pPr>
      <w:r w:rsidRPr="00744CAB">
        <w:rPr>
          <w:rFonts w:ascii="Times New Roman" w:eastAsia="Times New Roman" w:hAnsi="Times New Roman" w:cs="Times New Roman"/>
          <w:i/>
          <w:color w:val="000000"/>
          <w:sz w:val="28"/>
          <w:szCs w:val="28"/>
          <w:lang w:eastAsia="ru-RU"/>
        </w:rPr>
        <w:lastRenderedPageBreak/>
        <w:t>Практическая часть.</w:t>
      </w:r>
      <w:r>
        <w:rPr>
          <w:rFonts w:ascii="Times New Roman" w:eastAsia="Times New Roman" w:hAnsi="Times New Roman" w:cs="Times New Roman"/>
          <w:i/>
          <w:color w:val="000000"/>
          <w:sz w:val="28"/>
          <w:szCs w:val="28"/>
          <w:lang w:eastAsia="ru-RU"/>
        </w:rPr>
        <w:t xml:space="preserve"> </w:t>
      </w:r>
      <w:r w:rsidRPr="00C02069">
        <w:rPr>
          <w:rFonts w:ascii="Times New Roman" w:eastAsia="Times New Roman" w:hAnsi="Times New Roman" w:cs="Times New Roman"/>
          <w:sz w:val="28"/>
          <w:szCs w:val="28"/>
          <w:lang w:eastAsia="ru-RU"/>
        </w:rPr>
        <w:t>Участие в организации и проведении конкурсов детских работ «Открытки для ветеранов», «Подарки для ветеранов», «Ветераны в нашей семье». Сбор и оформление воспоминаний ветеранов.</w:t>
      </w:r>
    </w:p>
    <w:p w:rsidR="00745897" w:rsidRDefault="00745897" w:rsidP="00FB0474">
      <w:pPr>
        <w:pStyle w:val="a3"/>
        <w:numPr>
          <w:ilvl w:val="0"/>
          <w:numId w:val="91"/>
        </w:num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Игры и праздники.</w:t>
      </w:r>
    </w:p>
    <w:p w:rsidR="00745897" w:rsidRPr="00745897" w:rsidRDefault="00745897" w:rsidP="00745897">
      <w:pPr>
        <w:spacing w:line="360" w:lineRule="auto"/>
        <w:ind w:firstLine="567"/>
        <w:jc w:val="both"/>
        <w:rPr>
          <w:rFonts w:ascii="Times New Roman" w:eastAsia="Times New Roman" w:hAnsi="Times New Roman" w:cs="Times New Roman"/>
          <w:sz w:val="28"/>
          <w:szCs w:val="28"/>
          <w:lang w:eastAsia="ru-RU"/>
        </w:rPr>
      </w:pPr>
      <w:r w:rsidRPr="00744CAB">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sz w:val="28"/>
          <w:szCs w:val="28"/>
          <w:lang w:eastAsia="ru-RU"/>
        </w:rPr>
        <w:t>Разработка с</w:t>
      </w:r>
      <w:r w:rsidRPr="00745897">
        <w:rPr>
          <w:rFonts w:ascii="Times New Roman" w:eastAsia="Times New Roman" w:hAnsi="Times New Roman" w:cs="Times New Roman"/>
          <w:sz w:val="28"/>
          <w:szCs w:val="28"/>
          <w:lang w:eastAsia="ru-RU"/>
        </w:rPr>
        <w:t>ценари</w:t>
      </w:r>
      <w:r>
        <w:rPr>
          <w:rFonts w:ascii="Times New Roman" w:eastAsia="Times New Roman" w:hAnsi="Times New Roman" w:cs="Times New Roman"/>
          <w:sz w:val="28"/>
          <w:szCs w:val="28"/>
          <w:lang w:eastAsia="ru-RU"/>
        </w:rPr>
        <w:t xml:space="preserve">я линейки </w:t>
      </w:r>
      <w:r w:rsidRPr="00745897">
        <w:rPr>
          <w:rFonts w:ascii="Times New Roman" w:eastAsia="Times New Roman" w:hAnsi="Times New Roman" w:cs="Times New Roman"/>
          <w:sz w:val="28"/>
          <w:szCs w:val="28"/>
          <w:lang w:eastAsia="ru-RU"/>
        </w:rPr>
        <w:t>«День героев Отечества»</w:t>
      </w:r>
    </w:p>
    <w:p w:rsidR="00830792" w:rsidRPr="00AC715C" w:rsidRDefault="00CE0C78" w:rsidP="00FB0474">
      <w:pPr>
        <w:pStyle w:val="a3"/>
        <w:numPr>
          <w:ilvl w:val="0"/>
          <w:numId w:val="91"/>
        </w:num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0792" w:rsidRPr="00AC715C">
        <w:rPr>
          <w:rFonts w:ascii="Times New Roman" w:eastAsia="Times New Roman" w:hAnsi="Times New Roman" w:cs="Times New Roman"/>
          <w:b/>
          <w:sz w:val="28"/>
          <w:szCs w:val="28"/>
          <w:lang w:eastAsia="ru-RU"/>
        </w:rPr>
        <w:t>Календарь традиций школьного музея.</w:t>
      </w:r>
    </w:p>
    <w:p w:rsidR="00830792" w:rsidRPr="00135679" w:rsidRDefault="00830792" w:rsidP="00830792">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Сентябрь. Международный день распространении грамотности</w:t>
      </w:r>
      <w:r>
        <w:rPr>
          <w:rFonts w:ascii="Times New Roman" w:eastAsia="Times New Roman" w:hAnsi="Times New Roman" w:cs="Times New Roman"/>
          <w:sz w:val="28"/>
          <w:szCs w:val="28"/>
          <w:lang w:eastAsia="ru-RU"/>
        </w:rPr>
        <w:t>.</w:t>
      </w:r>
    </w:p>
    <w:p w:rsidR="00830792" w:rsidRPr="00135679" w:rsidRDefault="00830792" w:rsidP="00830792">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Октябрь. День учителя</w:t>
      </w:r>
      <w:r>
        <w:rPr>
          <w:rFonts w:ascii="Times New Roman" w:eastAsia="Times New Roman" w:hAnsi="Times New Roman" w:cs="Times New Roman"/>
          <w:sz w:val="28"/>
          <w:szCs w:val="28"/>
          <w:lang w:eastAsia="ru-RU"/>
        </w:rPr>
        <w:t>.</w:t>
      </w:r>
    </w:p>
    <w:p w:rsidR="00830792" w:rsidRPr="00135679" w:rsidRDefault="00830792" w:rsidP="00830792">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Ноябрь. День народного единства</w:t>
      </w:r>
      <w:r>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День проведения военного парада на Красной площади в г.</w:t>
      </w:r>
      <w:r w:rsidR="00745897">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Москве в ознаменование 24 годовщины Великой Октябрьской революции</w:t>
      </w:r>
      <w:r>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Международный день толерантности</w:t>
      </w:r>
      <w:r>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День  памяти воинов, погибших в чеченской войне</w:t>
      </w:r>
      <w:r>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День матери</w:t>
      </w:r>
      <w:r>
        <w:rPr>
          <w:rFonts w:ascii="Times New Roman" w:eastAsia="Times New Roman" w:hAnsi="Times New Roman" w:cs="Times New Roman"/>
          <w:sz w:val="28"/>
          <w:szCs w:val="28"/>
          <w:lang w:eastAsia="ru-RU"/>
        </w:rPr>
        <w:t>.</w:t>
      </w:r>
    </w:p>
    <w:p w:rsidR="00830792" w:rsidRPr="00135679" w:rsidRDefault="00830792" w:rsidP="00830792">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Декабрь. День неизвестного солдата</w:t>
      </w:r>
      <w:r>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День начала контрнаступления советских войск в 1941 г. Под Москвой</w:t>
      </w:r>
      <w:r>
        <w:rPr>
          <w:rFonts w:ascii="Times New Roman" w:eastAsia="Times New Roman" w:hAnsi="Times New Roman" w:cs="Times New Roman"/>
          <w:sz w:val="28"/>
          <w:szCs w:val="28"/>
          <w:lang w:eastAsia="ru-RU"/>
        </w:rPr>
        <w:t>.</w:t>
      </w:r>
      <w:r w:rsidRPr="00135679">
        <w:rPr>
          <w:rFonts w:ascii="Times New Roman" w:eastAsia="Times New Roman" w:hAnsi="Times New Roman" w:cs="Times New Roman"/>
          <w:sz w:val="28"/>
          <w:szCs w:val="28"/>
          <w:lang w:eastAsia="ru-RU"/>
        </w:rPr>
        <w:t xml:space="preserve"> День Героев отечества</w:t>
      </w:r>
      <w:r>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 xml:space="preserve">День  памяти Елохина А.А. </w:t>
      </w:r>
    </w:p>
    <w:p w:rsidR="00830792" w:rsidRPr="00135679" w:rsidRDefault="00830792" w:rsidP="00830792">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Январь.  День  рождения музея</w:t>
      </w:r>
      <w:r>
        <w:rPr>
          <w:rFonts w:ascii="Times New Roman" w:eastAsia="Times New Roman" w:hAnsi="Times New Roman" w:cs="Times New Roman"/>
          <w:sz w:val="28"/>
          <w:szCs w:val="28"/>
          <w:lang w:eastAsia="ru-RU"/>
        </w:rPr>
        <w:t>.</w:t>
      </w:r>
    </w:p>
    <w:p w:rsidR="00830792" w:rsidRPr="00135679" w:rsidRDefault="00830792" w:rsidP="00830792">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Февраль. День российской науки</w:t>
      </w:r>
      <w:r>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День памяти о россиянах, исполнявших служебный долг за пределами Отечества,  день воинов – афганцев</w:t>
      </w:r>
      <w:r>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День  памяти Карпова Г.Р. Международный день родного языка</w:t>
      </w:r>
      <w:r>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День защитника Отечества</w:t>
      </w:r>
      <w:r>
        <w:rPr>
          <w:rFonts w:ascii="Times New Roman" w:eastAsia="Times New Roman" w:hAnsi="Times New Roman" w:cs="Times New Roman"/>
          <w:sz w:val="28"/>
          <w:szCs w:val="28"/>
          <w:lang w:eastAsia="ru-RU"/>
        </w:rPr>
        <w:t>.</w:t>
      </w:r>
    </w:p>
    <w:p w:rsidR="00830792" w:rsidRPr="00135679" w:rsidRDefault="00830792" w:rsidP="00830792">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Март. День воссоединения Крыма с Россией</w:t>
      </w:r>
      <w:r>
        <w:rPr>
          <w:rFonts w:ascii="Times New Roman" w:eastAsia="Times New Roman" w:hAnsi="Times New Roman" w:cs="Times New Roman"/>
          <w:sz w:val="28"/>
          <w:szCs w:val="28"/>
          <w:lang w:eastAsia="ru-RU"/>
        </w:rPr>
        <w:t>.</w:t>
      </w:r>
    </w:p>
    <w:p w:rsidR="00830792" w:rsidRPr="00135679" w:rsidRDefault="00830792" w:rsidP="00830792">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Апрель. День космонавтики</w:t>
      </w:r>
      <w:r>
        <w:rPr>
          <w:rFonts w:ascii="Times New Roman" w:eastAsia="Times New Roman" w:hAnsi="Times New Roman" w:cs="Times New Roman"/>
          <w:sz w:val="28"/>
          <w:szCs w:val="28"/>
          <w:lang w:eastAsia="ru-RU"/>
        </w:rPr>
        <w:t>.</w:t>
      </w:r>
    </w:p>
    <w:p w:rsidR="00830792" w:rsidRPr="00135679" w:rsidRDefault="00830792" w:rsidP="00830792">
      <w:pPr>
        <w:spacing w:after="0" w:line="360" w:lineRule="auto"/>
        <w:ind w:firstLine="567"/>
        <w:jc w:val="both"/>
        <w:rPr>
          <w:rFonts w:ascii="Times New Roman" w:eastAsia="Times New Roman" w:hAnsi="Times New Roman" w:cs="Times New Roman"/>
          <w:sz w:val="28"/>
          <w:szCs w:val="28"/>
          <w:lang w:eastAsia="ru-RU"/>
        </w:rPr>
      </w:pPr>
      <w:r w:rsidRPr="00135679">
        <w:rPr>
          <w:rFonts w:ascii="Times New Roman" w:eastAsia="Times New Roman" w:hAnsi="Times New Roman" w:cs="Times New Roman"/>
          <w:sz w:val="28"/>
          <w:szCs w:val="28"/>
          <w:lang w:eastAsia="ru-RU"/>
        </w:rPr>
        <w:t>Май. День Победы</w:t>
      </w:r>
      <w:r>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День славянской письменности и культуры</w:t>
      </w:r>
      <w:r>
        <w:rPr>
          <w:rFonts w:ascii="Times New Roman" w:eastAsia="Times New Roman" w:hAnsi="Times New Roman" w:cs="Times New Roman"/>
          <w:sz w:val="28"/>
          <w:szCs w:val="28"/>
          <w:lang w:eastAsia="ru-RU"/>
        </w:rPr>
        <w:t>.</w:t>
      </w:r>
    </w:p>
    <w:p w:rsidR="00830792" w:rsidRPr="00744CAB" w:rsidRDefault="00830792" w:rsidP="00830792">
      <w:pPr>
        <w:spacing w:line="360" w:lineRule="auto"/>
        <w:ind w:firstLine="567"/>
        <w:jc w:val="both"/>
        <w:rPr>
          <w:rFonts w:ascii="Times New Roman" w:eastAsia="Times New Roman" w:hAnsi="Times New Roman" w:cs="Times New Roman"/>
          <w:color w:val="000000"/>
          <w:sz w:val="28"/>
          <w:szCs w:val="28"/>
          <w:lang w:eastAsia="ru-RU"/>
        </w:rPr>
      </w:pPr>
      <w:r w:rsidRPr="00135679">
        <w:rPr>
          <w:rFonts w:ascii="Times New Roman" w:eastAsia="Times New Roman" w:hAnsi="Times New Roman" w:cs="Times New Roman"/>
          <w:sz w:val="28"/>
          <w:szCs w:val="28"/>
          <w:lang w:eastAsia="ru-RU"/>
        </w:rPr>
        <w:t>Июнь. Международный день защиты детей</w:t>
      </w:r>
      <w:r>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День Русского языка – Пушкинский день России</w:t>
      </w:r>
      <w:r>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День России</w:t>
      </w:r>
      <w:r>
        <w:rPr>
          <w:rFonts w:ascii="Times New Roman" w:eastAsia="Times New Roman" w:hAnsi="Times New Roman" w:cs="Times New Roman"/>
          <w:sz w:val="28"/>
          <w:szCs w:val="28"/>
          <w:lang w:eastAsia="ru-RU"/>
        </w:rPr>
        <w:t xml:space="preserve">. </w:t>
      </w:r>
      <w:r w:rsidRPr="00135679">
        <w:rPr>
          <w:rFonts w:ascii="Times New Roman" w:eastAsia="Times New Roman" w:hAnsi="Times New Roman" w:cs="Times New Roman"/>
          <w:sz w:val="28"/>
          <w:szCs w:val="28"/>
          <w:lang w:eastAsia="ru-RU"/>
        </w:rPr>
        <w:t>День памяти и скорби – день начала Великой Отечественной войны</w:t>
      </w:r>
      <w:r>
        <w:rPr>
          <w:rFonts w:ascii="Times New Roman" w:eastAsia="Times New Roman" w:hAnsi="Times New Roman" w:cs="Times New Roman"/>
          <w:sz w:val="28"/>
          <w:szCs w:val="28"/>
          <w:lang w:eastAsia="ru-RU"/>
        </w:rPr>
        <w:t>.</w:t>
      </w:r>
    </w:p>
    <w:p w:rsidR="00C44AAC" w:rsidRDefault="00C44AAC">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C44AAC" w:rsidRPr="007472A8" w:rsidTr="00C44AAC">
        <w:tc>
          <w:tcPr>
            <w:tcW w:w="4075" w:type="dxa"/>
            <w:hideMark/>
          </w:tcPr>
          <w:p w:rsidR="00C44AAC" w:rsidRPr="007472A8" w:rsidRDefault="00C44AAC" w:rsidP="00C44AAC">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C44AAC" w:rsidRPr="007472A8" w:rsidRDefault="00C44AAC" w:rsidP="00C44AAC">
      <w:pPr>
        <w:tabs>
          <w:tab w:val="left" w:pos="851"/>
        </w:tabs>
        <w:spacing w:after="0"/>
        <w:ind w:firstLine="709"/>
        <w:jc w:val="both"/>
        <w:rPr>
          <w:rFonts w:ascii="Times New Roman" w:eastAsia="MS Mincho" w:hAnsi="Times New Roman" w:cs="Times New Roman"/>
          <w:color w:val="00B050"/>
          <w:sz w:val="28"/>
          <w:szCs w:val="28"/>
          <w:lang w:eastAsia="ja-JP"/>
        </w:rPr>
      </w:pPr>
    </w:p>
    <w:p w:rsidR="00C44AAC" w:rsidRPr="007472A8" w:rsidRDefault="00C44AAC" w:rsidP="00C44AAC">
      <w:pPr>
        <w:tabs>
          <w:tab w:val="left" w:pos="851"/>
        </w:tabs>
        <w:spacing w:after="0"/>
        <w:ind w:firstLine="709"/>
        <w:jc w:val="both"/>
        <w:rPr>
          <w:rFonts w:ascii="Times New Roman" w:eastAsia="Times New Roman" w:hAnsi="Times New Roman" w:cs="Times New Roman"/>
          <w:color w:val="00B050"/>
          <w:sz w:val="28"/>
          <w:szCs w:val="28"/>
          <w:lang w:eastAsia="ru-RU"/>
        </w:rPr>
      </w:pPr>
    </w:p>
    <w:p w:rsidR="00C44AAC" w:rsidRPr="007472A8" w:rsidRDefault="00C44AAC" w:rsidP="00C44AAC">
      <w:pPr>
        <w:tabs>
          <w:tab w:val="left" w:pos="851"/>
        </w:tabs>
        <w:spacing w:after="0"/>
        <w:ind w:firstLine="709"/>
        <w:jc w:val="both"/>
        <w:rPr>
          <w:rFonts w:ascii="Times New Roman" w:eastAsia="Times New Roman" w:hAnsi="Times New Roman" w:cs="Times New Roman"/>
          <w:color w:val="00B050"/>
          <w:sz w:val="28"/>
          <w:szCs w:val="28"/>
          <w:lang w:eastAsia="ru-RU"/>
        </w:rPr>
      </w:pPr>
    </w:p>
    <w:p w:rsidR="00C44AAC" w:rsidRPr="007472A8" w:rsidRDefault="00C44AAC" w:rsidP="00C44AAC">
      <w:pPr>
        <w:tabs>
          <w:tab w:val="left" w:pos="851"/>
        </w:tabs>
        <w:spacing w:after="0"/>
        <w:ind w:firstLine="709"/>
        <w:jc w:val="both"/>
        <w:rPr>
          <w:rFonts w:ascii="Times New Roman" w:eastAsia="Times New Roman" w:hAnsi="Times New Roman" w:cs="Times New Roman"/>
          <w:color w:val="00B050"/>
          <w:sz w:val="28"/>
          <w:szCs w:val="28"/>
          <w:lang w:eastAsia="ru-RU"/>
        </w:rPr>
      </w:pPr>
    </w:p>
    <w:p w:rsidR="00C44AAC" w:rsidRPr="007472A8" w:rsidRDefault="00C44AAC" w:rsidP="00C44AAC">
      <w:pPr>
        <w:tabs>
          <w:tab w:val="left" w:pos="851"/>
        </w:tabs>
        <w:spacing w:after="0"/>
        <w:ind w:firstLine="709"/>
        <w:jc w:val="both"/>
        <w:rPr>
          <w:rFonts w:ascii="Times New Roman" w:eastAsia="Times New Roman" w:hAnsi="Times New Roman" w:cs="Times New Roman"/>
          <w:color w:val="00B050"/>
          <w:sz w:val="28"/>
          <w:szCs w:val="28"/>
          <w:lang w:eastAsia="ru-RU"/>
        </w:rPr>
      </w:pPr>
    </w:p>
    <w:p w:rsidR="00C44AAC" w:rsidRPr="007472A8" w:rsidRDefault="00C44AAC" w:rsidP="00C44AAC">
      <w:pPr>
        <w:tabs>
          <w:tab w:val="left" w:pos="851"/>
        </w:tabs>
        <w:spacing w:after="0"/>
        <w:ind w:firstLine="709"/>
        <w:jc w:val="both"/>
        <w:rPr>
          <w:rFonts w:ascii="Times New Roman" w:eastAsia="Times New Roman" w:hAnsi="Times New Roman" w:cs="Times New Roman"/>
          <w:color w:val="00B050"/>
          <w:sz w:val="28"/>
          <w:szCs w:val="28"/>
          <w:lang w:eastAsia="ru-RU"/>
        </w:rPr>
      </w:pPr>
    </w:p>
    <w:p w:rsidR="00C44AAC" w:rsidRPr="007472A8" w:rsidRDefault="00C44AAC" w:rsidP="00C44AAC">
      <w:pPr>
        <w:tabs>
          <w:tab w:val="left" w:pos="851"/>
        </w:tabs>
        <w:spacing w:after="0"/>
        <w:ind w:firstLine="709"/>
        <w:jc w:val="both"/>
        <w:rPr>
          <w:rFonts w:ascii="Times New Roman" w:eastAsia="Times New Roman" w:hAnsi="Times New Roman" w:cs="Times New Roman"/>
          <w:color w:val="00B050"/>
          <w:sz w:val="28"/>
          <w:szCs w:val="28"/>
          <w:lang w:eastAsia="ru-RU"/>
        </w:rPr>
      </w:pPr>
    </w:p>
    <w:p w:rsidR="00C44AAC" w:rsidRPr="007472A8" w:rsidRDefault="00C44AAC" w:rsidP="00C44AAC">
      <w:pPr>
        <w:tabs>
          <w:tab w:val="left" w:pos="851"/>
        </w:tabs>
        <w:spacing w:after="0"/>
        <w:ind w:firstLine="709"/>
        <w:jc w:val="both"/>
        <w:rPr>
          <w:rFonts w:ascii="Times New Roman" w:eastAsia="Times New Roman" w:hAnsi="Times New Roman" w:cs="Times New Roman"/>
          <w:color w:val="00B050"/>
          <w:sz w:val="28"/>
          <w:szCs w:val="28"/>
          <w:lang w:eastAsia="ru-RU"/>
        </w:rPr>
      </w:pPr>
    </w:p>
    <w:p w:rsidR="00C44AAC" w:rsidRPr="007472A8" w:rsidRDefault="00C44AAC" w:rsidP="00C44AAC">
      <w:pPr>
        <w:tabs>
          <w:tab w:val="left" w:pos="851"/>
        </w:tabs>
        <w:spacing w:after="0"/>
        <w:ind w:firstLine="709"/>
        <w:jc w:val="both"/>
        <w:rPr>
          <w:rFonts w:ascii="Times New Roman" w:eastAsia="Times New Roman" w:hAnsi="Times New Roman" w:cs="Times New Roman"/>
          <w:color w:val="00B050"/>
          <w:sz w:val="28"/>
          <w:szCs w:val="28"/>
          <w:lang w:eastAsia="ru-RU"/>
        </w:rPr>
      </w:pPr>
    </w:p>
    <w:p w:rsidR="00C44AAC" w:rsidRPr="007472A8" w:rsidRDefault="00C44AAC" w:rsidP="00C44AAC">
      <w:pPr>
        <w:tabs>
          <w:tab w:val="left" w:pos="851"/>
        </w:tabs>
        <w:spacing w:after="0"/>
        <w:ind w:firstLine="709"/>
        <w:jc w:val="both"/>
        <w:rPr>
          <w:rFonts w:ascii="Times New Roman" w:eastAsia="Times New Roman" w:hAnsi="Times New Roman" w:cs="Times New Roman"/>
          <w:color w:val="00B050"/>
          <w:sz w:val="28"/>
          <w:szCs w:val="28"/>
          <w:lang w:eastAsia="ru-RU"/>
        </w:rPr>
      </w:pPr>
    </w:p>
    <w:p w:rsidR="00C44AAC" w:rsidRPr="007472A8" w:rsidRDefault="00C44AAC" w:rsidP="00C44AAC">
      <w:pPr>
        <w:tabs>
          <w:tab w:val="left" w:pos="851"/>
        </w:tabs>
        <w:spacing w:after="0"/>
        <w:ind w:firstLine="709"/>
        <w:jc w:val="both"/>
        <w:rPr>
          <w:rFonts w:ascii="Times New Roman" w:eastAsia="Times New Roman" w:hAnsi="Times New Roman" w:cs="Times New Roman"/>
          <w:color w:val="00B050"/>
          <w:sz w:val="28"/>
          <w:szCs w:val="28"/>
          <w:lang w:eastAsia="ru-RU"/>
        </w:rPr>
      </w:pPr>
    </w:p>
    <w:p w:rsidR="00C44AAC" w:rsidRPr="007472A8" w:rsidRDefault="00C44AAC" w:rsidP="00C44AAC">
      <w:pPr>
        <w:tabs>
          <w:tab w:val="left" w:pos="851"/>
        </w:tabs>
        <w:spacing w:after="0"/>
        <w:ind w:firstLine="709"/>
        <w:jc w:val="both"/>
        <w:rPr>
          <w:rFonts w:ascii="Times New Roman" w:eastAsia="Times New Roman" w:hAnsi="Times New Roman" w:cs="Times New Roman"/>
          <w:color w:val="00B050"/>
          <w:sz w:val="28"/>
          <w:szCs w:val="28"/>
          <w:lang w:eastAsia="ru-RU"/>
        </w:rPr>
      </w:pPr>
    </w:p>
    <w:p w:rsidR="00C44AAC" w:rsidRPr="007472A8" w:rsidRDefault="00C44AAC" w:rsidP="00C44AAC">
      <w:pPr>
        <w:tabs>
          <w:tab w:val="left" w:pos="851"/>
        </w:tabs>
        <w:spacing w:after="0"/>
        <w:ind w:firstLine="709"/>
        <w:jc w:val="both"/>
        <w:rPr>
          <w:rFonts w:ascii="Times New Roman" w:eastAsia="Times New Roman" w:hAnsi="Times New Roman" w:cs="Times New Roman"/>
          <w:color w:val="00B050"/>
          <w:sz w:val="28"/>
          <w:szCs w:val="28"/>
          <w:lang w:eastAsia="ru-RU"/>
        </w:rPr>
      </w:pPr>
    </w:p>
    <w:p w:rsidR="00C44AAC" w:rsidRPr="007472A8" w:rsidRDefault="00C44AAC" w:rsidP="00C44AAC">
      <w:pPr>
        <w:tabs>
          <w:tab w:val="left" w:pos="851"/>
        </w:tabs>
        <w:spacing w:after="0"/>
        <w:ind w:firstLine="709"/>
        <w:jc w:val="both"/>
        <w:rPr>
          <w:rFonts w:ascii="Times New Roman" w:eastAsia="Times New Roman" w:hAnsi="Times New Roman" w:cs="Times New Roman"/>
          <w:color w:val="00B050"/>
          <w:sz w:val="28"/>
          <w:szCs w:val="28"/>
          <w:lang w:eastAsia="ru-RU"/>
        </w:rPr>
      </w:pPr>
    </w:p>
    <w:p w:rsidR="00C44AAC" w:rsidRPr="007472A8" w:rsidRDefault="00C44AAC" w:rsidP="00C44AAC">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C44AAC" w:rsidRPr="007472A8" w:rsidRDefault="00C44AAC" w:rsidP="00C44AAC">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C44AAC" w:rsidRPr="007472A8" w:rsidRDefault="00C44AAC" w:rsidP="00C44AAC">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C44AAC" w:rsidRPr="007472A8" w:rsidRDefault="00C44AAC" w:rsidP="00C44AAC">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Юный музеевед</w:t>
      </w:r>
      <w:r w:rsidRPr="007472A8">
        <w:rPr>
          <w:rFonts w:ascii="Times New Roman" w:eastAsia="Times New Roman" w:hAnsi="Times New Roman" w:cs="Times New Roman"/>
          <w:color w:val="000000"/>
          <w:sz w:val="28"/>
          <w:szCs w:val="28"/>
          <w:lang w:eastAsia="ru-RU"/>
        </w:rPr>
        <w:t>»,</w:t>
      </w:r>
    </w:p>
    <w:p w:rsidR="00C44AAC" w:rsidRDefault="00C44AAC" w:rsidP="00C44AAC">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Соколова Л.Н.,</w:t>
      </w:r>
    </w:p>
    <w:p w:rsidR="00C44AAC" w:rsidRDefault="00C44AAC" w:rsidP="00C44AAC">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год обучения</w:t>
      </w:r>
      <w:r w:rsidRPr="007472A8">
        <w:rPr>
          <w:rFonts w:ascii="Times New Roman" w:eastAsia="Times New Roman" w:hAnsi="Times New Roman" w:cs="Times New Roman"/>
          <w:color w:val="000000"/>
          <w:sz w:val="28"/>
          <w:szCs w:val="28"/>
          <w:lang w:eastAsia="ru-RU"/>
        </w:rPr>
        <w:t>)</w:t>
      </w:r>
    </w:p>
    <w:p w:rsidR="00E5778F" w:rsidRDefault="00C44AA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E5778F" w:rsidRPr="00575000" w:rsidRDefault="00E5778F" w:rsidP="00E5778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575000">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Pr>
          <w:rFonts w:ascii="Times New Roman" w:eastAsia="Times New Roman" w:hAnsi="Times New Roman" w:cs="Times New Roman"/>
          <w:color w:val="000000"/>
          <w:sz w:val="28"/>
          <w:szCs w:val="28"/>
          <w:lang w:eastAsia="ru-RU"/>
        </w:rPr>
        <w:t>младшего</w:t>
      </w:r>
      <w:r w:rsidR="00B73D7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75000">
        <w:rPr>
          <w:rFonts w:ascii="Times New Roman" w:eastAsia="Times New Roman" w:hAnsi="Times New Roman" w:cs="Times New Roman"/>
          <w:color w:val="000000"/>
          <w:sz w:val="28"/>
          <w:szCs w:val="28"/>
          <w:lang w:eastAsia="ru-RU"/>
        </w:rPr>
        <w:t>среднего</w:t>
      </w:r>
      <w:r w:rsidR="00B73D76">
        <w:rPr>
          <w:rFonts w:ascii="Times New Roman" w:eastAsia="Times New Roman" w:hAnsi="Times New Roman" w:cs="Times New Roman"/>
          <w:color w:val="000000"/>
          <w:sz w:val="28"/>
          <w:szCs w:val="28"/>
          <w:lang w:eastAsia="ru-RU"/>
        </w:rPr>
        <w:t xml:space="preserve"> и старшего</w:t>
      </w:r>
      <w:r w:rsidRPr="00575000">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E5778F" w:rsidRPr="005521A7" w:rsidRDefault="00E5778F" w:rsidP="00E5778F">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5521A7">
        <w:rPr>
          <w:rFonts w:ascii="Times New Roman" w:eastAsia="Times New Roman" w:hAnsi="Times New Roman" w:cs="Times New Roman"/>
          <w:sz w:val="28"/>
          <w:szCs w:val="28"/>
          <w:lang w:eastAsia="ru-RU"/>
        </w:rPr>
        <w:t xml:space="preserve">Занятия проводятся 3 раза в неделю с нагрузкой </w:t>
      </w:r>
      <w:r>
        <w:rPr>
          <w:rFonts w:ascii="Times New Roman" w:eastAsia="Times New Roman" w:hAnsi="Times New Roman" w:cs="Times New Roman"/>
          <w:sz w:val="28"/>
          <w:szCs w:val="28"/>
          <w:lang w:eastAsia="ru-RU"/>
        </w:rPr>
        <w:t>1</w:t>
      </w:r>
      <w:r w:rsidRPr="005521A7">
        <w:rPr>
          <w:rFonts w:ascii="Times New Roman" w:eastAsia="Times New Roman" w:hAnsi="Times New Roman" w:cs="Times New Roman"/>
          <w:sz w:val="28"/>
          <w:szCs w:val="28"/>
          <w:lang w:eastAsia="ru-RU"/>
        </w:rPr>
        <w:t xml:space="preserve"> час.</w:t>
      </w:r>
    </w:p>
    <w:p w:rsidR="00E5778F" w:rsidRPr="00575000" w:rsidRDefault="00E5778F" w:rsidP="00E5778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575000">
        <w:rPr>
          <w:rFonts w:ascii="Times New Roman" w:eastAsia="Times New Roman" w:hAnsi="Times New Roman" w:cs="Times New Roman"/>
          <w:color w:val="000000"/>
          <w:sz w:val="28"/>
          <w:szCs w:val="28"/>
          <w:lang w:eastAsia="ru-RU"/>
        </w:rPr>
        <w:t xml:space="preserve">Курс рассчитан на </w:t>
      </w:r>
      <w:r w:rsidR="00893111">
        <w:rPr>
          <w:rFonts w:ascii="Times New Roman" w:eastAsia="Times New Roman" w:hAnsi="Times New Roman" w:cs="Times New Roman"/>
          <w:color w:val="000000"/>
          <w:sz w:val="28"/>
          <w:szCs w:val="28"/>
          <w:lang w:eastAsia="ru-RU"/>
        </w:rPr>
        <w:t>47</w:t>
      </w:r>
      <w:r w:rsidRPr="00575000">
        <w:rPr>
          <w:rFonts w:ascii="Times New Roman" w:eastAsia="Times New Roman" w:hAnsi="Times New Roman" w:cs="Times New Roman"/>
          <w:color w:val="000000"/>
          <w:sz w:val="28"/>
          <w:szCs w:val="28"/>
          <w:lang w:eastAsia="ru-RU"/>
        </w:rPr>
        <w:t xml:space="preserve"> часа (в том числе, теоретические занятия – </w:t>
      </w:r>
      <w:r w:rsidR="00893111">
        <w:rPr>
          <w:rFonts w:ascii="Times New Roman" w:eastAsia="Times New Roman" w:hAnsi="Times New Roman" w:cs="Times New Roman"/>
          <w:color w:val="000000"/>
          <w:sz w:val="28"/>
          <w:szCs w:val="28"/>
          <w:lang w:eastAsia="ru-RU"/>
        </w:rPr>
        <w:t>15</w:t>
      </w:r>
      <w:r w:rsidRPr="00575000">
        <w:rPr>
          <w:rFonts w:ascii="Times New Roman" w:eastAsia="Times New Roman" w:hAnsi="Times New Roman" w:cs="Times New Roman"/>
          <w:color w:val="000000"/>
          <w:sz w:val="28"/>
          <w:szCs w:val="28"/>
          <w:lang w:eastAsia="ru-RU"/>
        </w:rPr>
        <w:t xml:space="preserve">, практические занятия – </w:t>
      </w:r>
      <w:r w:rsidR="00893111">
        <w:rPr>
          <w:rFonts w:ascii="Times New Roman" w:eastAsia="Times New Roman" w:hAnsi="Times New Roman" w:cs="Times New Roman"/>
          <w:color w:val="000000"/>
          <w:sz w:val="28"/>
          <w:szCs w:val="28"/>
          <w:lang w:eastAsia="ru-RU"/>
        </w:rPr>
        <w:t>32</w:t>
      </w:r>
      <w:r w:rsidRPr="00575000">
        <w:rPr>
          <w:rFonts w:ascii="Times New Roman" w:eastAsia="Times New Roman" w:hAnsi="Times New Roman" w:cs="Times New Roman"/>
          <w:color w:val="000000"/>
          <w:sz w:val="28"/>
          <w:szCs w:val="28"/>
          <w:lang w:eastAsia="ru-RU"/>
        </w:rPr>
        <w:t>).</w:t>
      </w:r>
    </w:p>
    <w:p w:rsidR="00E5778F" w:rsidRDefault="00E5778F" w:rsidP="00E5778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575000">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1558"/>
        <w:gridCol w:w="1654"/>
        <w:gridCol w:w="1654"/>
        <w:gridCol w:w="1654"/>
      </w:tblGrid>
      <w:tr w:rsidR="00E5778F" w:rsidRPr="005521A7" w:rsidTr="00E5778F">
        <w:trPr>
          <w:cantSplit/>
          <w:trHeight w:val="433"/>
        </w:trPr>
        <w:tc>
          <w:tcPr>
            <w:tcW w:w="1985" w:type="dxa"/>
            <w:tcBorders>
              <w:top w:val="single" w:sz="4" w:space="0" w:color="auto"/>
              <w:left w:val="single" w:sz="4" w:space="0" w:color="auto"/>
              <w:bottom w:val="single" w:sz="4" w:space="0" w:color="auto"/>
              <w:right w:val="single" w:sz="4" w:space="0" w:color="auto"/>
            </w:tcBorders>
          </w:tcPr>
          <w:p w:rsidR="00E5778F" w:rsidRPr="005521A7" w:rsidRDefault="00E5778F" w:rsidP="00E5778F">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Понедельник</w:t>
            </w:r>
          </w:p>
        </w:tc>
        <w:tc>
          <w:tcPr>
            <w:tcW w:w="1418" w:type="dxa"/>
            <w:tcBorders>
              <w:top w:val="single" w:sz="4" w:space="0" w:color="auto"/>
              <w:left w:val="single" w:sz="4" w:space="0" w:color="auto"/>
              <w:bottom w:val="single" w:sz="4" w:space="0" w:color="auto"/>
              <w:right w:val="single" w:sz="4" w:space="0" w:color="auto"/>
            </w:tcBorders>
          </w:tcPr>
          <w:p w:rsidR="00E5778F" w:rsidRPr="005521A7" w:rsidRDefault="00E5778F" w:rsidP="00E5778F">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Вторник</w:t>
            </w:r>
          </w:p>
        </w:tc>
        <w:tc>
          <w:tcPr>
            <w:tcW w:w="1558" w:type="dxa"/>
            <w:tcBorders>
              <w:top w:val="single" w:sz="4" w:space="0" w:color="auto"/>
              <w:left w:val="single" w:sz="4" w:space="0" w:color="auto"/>
              <w:bottom w:val="single" w:sz="4" w:space="0" w:color="auto"/>
              <w:right w:val="single" w:sz="4" w:space="0" w:color="auto"/>
            </w:tcBorders>
          </w:tcPr>
          <w:p w:rsidR="00E5778F" w:rsidRPr="005521A7" w:rsidRDefault="00E5778F" w:rsidP="00E5778F">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Среда</w:t>
            </w:r>
          </w:p>
        </w:tc>
        <w:tc>
          <w:tcPr>
            <w:tcW w:w="1654" w:type="dxa"/>
            <w:tcBorders>
              <w:top w:val="single" w:sz="4" w:space="0" w:color="auto"/>
              <w:left w:val="single" w:sz="4" w:space="0" w:color="auto"/>
              <w:bottom w:val="single" w:sz="4" w:space="0" w:color="auto"/>
              <w:right w:val="single" w:sz="4" w:space="0" w:color="auto"/>
            </w:tcBorders>
          </w:tcPr>
          <w:p w:rsidR="00E5778F" w:rsidRPr="005521A7" w:rsidRDefault="00E5778F" w:rsidP="00E5778F">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Четверг</w:t>
            </w:r>
          </w:p>
        </w:tc>
        <w:tc>
          <w:tcPr>
            <w:tcW w:w="1654" w:type="dxa"/>
            <w:tcBorders>
              <w:top w:val="single" w:sz="4" w:space="0" w:color="auto"/>
              <w:left w:val="single" w:sz="4" w:space="0" w:color="auto"/>
              <w:bottom w:val="single" w:sz="4" w:space="0" w:color="auto"/>
              <w:right w:val="single" w:sz="4" w:space="0" w:color="auto"/>
            </w:tcBorders>
          </w:tcPr>
          <w:p w:rsidR="00E5778F" w:rsidRPr="005521A7" w:rsidRDefault="00E5778F" w:rsidP="00E5778F">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Пятница</w:t>
            </w:r>
          </w:p>
        </w:tc>
        <w:tc>
          <w:tcPr>
            <w:tcW w:w="1654" w:type="dxa"/>
            <w:tcBorders>
              <w:top w:val="single" w:sz="4" w:space="0" w:color="auto"/>
              <w:left w:val="single" w:sz="4" w:space="0" w:color="auto"/>
              <w:bottom w:val="single" w:sz="4" w:space="0" w:color="auto"/>
              <w:right w:val="single" w:sz="4" w:space="0" w:color="auto"/>
            </w:tcBorders>
          </w:tcPr>
          <w:p w:rsidR="00E5778F" w:rsidRPr="005521A7" w:rsidRDefault="00E5778F" w:rsidP="00E5778F">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Суббота</w:t>
            </w:r>
          </w:p>
        </w:tc>
      </w:tr>
      <w:tr w:rsidR="00E5778F" w:rsidRPr="005521A7" w:rsidTr="00E5778F">
        <w:trPr>
          <w:cantSplit/>
          <w:trHeight w:val="978"/>
        </w:trPr>
        <w:tc>
          <w:tcPr>
            <w:tcW w:w="1985" w:type="dxa"/>
            <w:tcBorders>
              <w:top w:val="single" w:sz="4" w:space="0" w:color="auto"/>
              <w:left w:val="single" w:sz="4" w:space="0" w:color="auto"/>
              <w:bottom w:val="single" w:sz="4" w:space="0" w:color="auto"/>
              <w:right w:val="single" w:sz="4" w:space="0" w:color="auto"/>
            </w:tcBorders>
          </w:tcPr>
          <w:p w:rsidR="00E5778F" w:rsidRPr="00E5778F" w:rsidRDefault="00E5778F" w:rsidP="00E5778F">
            <w:pPr>
              <w:spacing w:after="0" w:line="240" w:lineRule="auto"/>
              <w:jc w:val="center"/>
              <w:rPr>
                <w:rFonts w:ascii="Times New Roman" w:eastAsia="Calibri" w:hAnsi="Times New Roman" w:cs="Times New Roman"/>
                <w:sz w:val="24"/>
                <w:szCs w:val="24"/>
              </w:rPr>
            </w:pPr>
            <w:r w:rsidRPr="00E5778F">
              <w:rPr>
                <w:rFonts w:ascii="Times New Roman" w:eastAsia="Calibri" w:hAnsi="Times New Roman" w:cs="Times New Roman"/>
                <w:sz w:val="24"/>
                <w:szCs w:val="24"/>
              </w:rPr>
              <w:t>08.00-08.45</w:t>
            </w:r>
          </w:p>
          <w:p w:rsidR="00E5778F" w:rsidRPr="00E5778F" w:rsidRDefault="00E5778F" w:rsidP="00E5778F">
            <w:pPr>
              <w:spacing w:after="0" w:line="240" w:lineRule="auto"/>
              <w:jc w:val="center"/>
              <w:rPr>
                <w:rFonts w:ascii="Times New Roman" w:eastAsia="Calibri" w:hAnsi="Times New Roman" w:cs="Times New Roman"/>
                <w:b/>
                <w:sz w:val="24"/>
                <w:szCs w:val="24"/>
              </w:rPr>
            </w:pPr>
            <w:r w:rsidRPr="00E5778F">
              <w:rPr>
                <w:rFonts w:ascii="Times New Roman" w:eastAsia="Calibri" w:hAnsi="Times New Roman" w:cs="Times New Roman"/>
                <w:b/>
                <w:sz w:val="24"/>
                <w:szCs w:val="24"/>
              </w:rPr>
              <w:t>(1 гр.)</w:t>
            </w:r>
          </w:p>
          <w:p w:rsidR="00E5778F" w:rsidRPr="00E5778F" w:rsidRDefault="00E5778F" w:rsidP="00E5778F">
            <w:pPr>
              <w:spacing w:after="0" w:line="240" w:lineRule="auto"/>
              <w:jc w:val="center"/>
              <w:rPr>
                <w:rFonts w:ascii="Times New Roman" w:eastAsia="Calibri" w:hAnsi="Times New Roman" w:cs="Times New Roman"/>
                <w:b/>
                <w:sz w:val="24"/>
                <w:szCs w:val="24"/>
              </w:rPr>
            </w:pPr>
          </w:p>
          <w:p w:rsidR="00E5778F" w:rsidRPr="00E5778F" w:rsidRDefault="00E5778F" w:rsidP="00E5778F">
            <w:pPr>
              <w:spacing w:after="0" w:line="240" w:lineRule="auto"/>
              <w:jc w:val="center"/>
              <w:rPr>
                <w:rFonts w:ascii="Times New Roman" w:eastAsia="Calibri" w:hAnsi="Times New Roman" w:cs="Times New Roman"/>
                <w:sz w:val="24"/>
                <w:szCs w:val="24"/>
              </w:rPr>
            </w:pPr>
            <w:r w:rsidRPr="00E5778F">
              <w:rPr>
                <w:rFonts w:ascii="Times New Roman" w:eastAsia="Calibri" w:hAnsi="Times New Roman" w:cs="Times New Roman"/>
                <w:sz w:val="24"/>
                <w:szCs w:val="24"/>
              </w:rPr>
              <w:t>15.00-15.45</w:t>
            </w:r>
          </w:p>
          <w:p w:rsidR="00E5778F" w:rsidRPr="005521A7" w:rsidRDefault="00E5778F" w:rsidP="00E5778F">
            <w:pPr>
              <w:spacing w:after="0" w:line="240" w:lineRule="auto"/>
              <w:jc w:val="center"/>
              <w:rPr>
                <w:rFonts w:ascii="Times New Roman" w:eastAsia="Calibri" w:hAnsi="Times New Roman" w:cs="Times New Roman"/>
                <w:sz w:val="24"/>
                <w:szCs w:val="24"/>
              </w:rPr>
            </w:pPr>
            <w:r w:rsidRPr="00E5778F">
              <w:rPr>
                <w:rFonts w:ascii="Times New Roman" w:eastAsia="Calibri" w:hAnsi="Times New Roman" w:cs="Times New Roman"/>
                <w:b/>
                <w:sz w:val="24"/>
                <w:szCs w:val="24"/>
              </w:rPr>
              <w:t>(2 гр.)</w:t>
            </w:r>
          </w:p>
        </w:tc>
        <w:tc>
          <w:tcPr>
            <w:tcW w:w="1418" w:type="dxa"/>
            <w:tcBorders>
              <w:top w:val="single" w:sz="4" w:space="0" w:color="auto"/>
              <w:left w:val="single" w:sz="4" w:space="0" w:color="auto"/>
              <w:bottom w:val="single" w:sz="4" w:space="0" w:color="auto"/>
              <w:right w:val="single" w:sz="4" w:space="0" w:color="auto"/>
            </w:tcBorders>
          </w:tcPr>
          <w:p w:rsidR="00E5778F" w:rsidRPr="00E5778F" w:rsidRDefault="00E5778F" w:rsidP="00E5778F">
            <w:pPr>
              <w:spacing w:after="0" w:line="240" w:lineRule="auto"/>
              <w:jc w:val="center"/>
              <w:rPr>
                <w:rFonts w:ascii="Times New Roman" w:eastAsia="Calibri" w:hAnsi="Times New Roman" w:cs="Times New Roman"/>
                <w:sz w:val="24"/>
                <w:szCs w:val="24"/>
              </w:rPr>
            </w:pPr>
            <w:r w:rsidRPr="00E5778F">
              <w:rPr>
                <w:rFonts w:ascii="Times New Roman" w:eastAsia="Calibri" w:hAnsi="Times New Roman" w:cs="Times New Roman"/>
                <w:sz w:val="24"/>
                <w:szCs w:val="24"/>
              </w:rPr>
              <w:t>08.00-08.45</w:t>
            </w:r>
          </w:p>
          <w:p w:rsidR="00E5778F" w:rsidRPr="00E5778F" w:rsidRDefault="00E5778F" w:rsidP="00E5778F">
            <w:pPr>
              <w:spacing w:after="0" w:line="240" w:lineRule="auto"/>
              <w:jc w:val="center"/>
              <w:rPr>
                <w:rFonts w:ascii="Times New Roman" w:eastAsia="Calibri" w:hAnsi="Times New Roman" w:cs="Times New Roman"/>
                <w:b/>
                <w:sz w:val="24"/>
                <w:szCs w:val="24"/>
              </w:rPr>
            </w:pPr>
            <w:r w:rsidRPr="00E5778F">
              <w:rPr>
                <w:rFonts w:ascii="Times New Roman" w:eastAsia="Calibri" w:hAnsi="Times New Roman" w:cs="Times New Roman"/>
                <w:b/>
                <w:sz w:val="24"/>
                <w:szCs w:val="24"/>
              </w:rPr>
              <w:t>(1 гр.)</w:t>
            </w:r>
          </w:p>
          <w:p w:rsidR="00E5778F" w:rsidRPr="00E5778F" w:rsidRDefault="00E5778F" w:rsidP="00E5778F">
            <w:pPr>
              <w:spacing w:after="0" w:line="240" w:lineRule="auto"/>
              <w:jc w:val="center"/>
              <w:rPr>
                <w:rFonts w:ascii="Times New Roman" w:eastAsia="Calibri" w:hAnsi="Times New Roman" w:cs="Times New Roman"/>
                <w:sz w:val="24"/>
                <w:szCs w:val="24"/>
              </w:rPr>
            </w:pPr>
          </w:p>
          <w:p w:rsidR="00E5778F" w:rsidRPr="00E5778F" w:rsidRDefault="00E5778F" w:rsidP="00E5778F">
            <w:pPr>
              <w:spacing w:after="0" w:line="240" w:lineRule="auto"/>
              <w:jc w:val="center"/>
              <w:rPr>
                <w:rFonts w:ascii="Times New Roman" w:eastAsia="Calibri" w:hAnsi="Times New Roman" w:cs="Times New Roman"/>
                <w:sz w:val="24"/>
                <w:szCs w:val="24"/>
              </w:rPr>
            </w:pPr>
            <w:r w:rsidRPr="00E5778F">
              <w:rPr>
                <w:rFonts w:ascii="Times New Roman" w:eastAsia="Calibri" w:hAnsi="Times New Roman" w:cs="Times New Roman"/>
                <w:sz w:val="24"/>
                <w:szCs w:val="24"/>
              </w:rPr>
              <w:t>15.00-15.45</w:t>
            </w:r>
          </w:p>
          <w:p w:rsidR="00E5778F" w:rsidRPr="005521A7" w:rsidRDefault="00E5778F" w:rsidP="00E5778F">
            <w:pPr>
              <w:spacing w:after="0" w:line="240" w:lineRule="auto"/>
              <w:jc w:val="center"/>
              <w:rPr>
                <w:rFonts w:ascii="Times New Roman" w:eastAsia="Calibri" w:hAnsi="Times New Roman" w:cs="Times New Roman"/>
                <w:sz w:val="24"/>
                <w:szCs w:val="24"/>
              </w:rPr>
            </w:pPr>
            <w:r w:rsidRPr="00E5778F">
              <w:rPr>
                <w:rFonts w:ascii="Times New Roman" w:eastAsia="Calibri" w:hAnsi="Times New Roman" w:cs="Times New Roman"/>
                <w:b/>
                <w:sz w:val="24"/>
                <w:szCs w:val="24"/>
              </w:rPr>
              <w:t>(2 гр.)</w:t>
            </w:r>
          </w:p>
        </w:tc>
        <w:tc>
          <w:tcPr>
            <w:tcW w:w="1558" w:type="dxa"/>
            <w:tcBorders>
              <w:top w:val="single" w:sz="4" w:space="0" w:color="auto"/>
              <w:left w:val="single" w:sz="4" w:space="0" w:color="auto"/>
              <w:bottom w:val="single" w:sz="4" w:space="0" w:color="auto"/>
              <w:right w:val="single" w:sz="4" w:space="0" w:color="auto"/>
            </w:tcBorders>
          </w:tcPr>
          <w:p w:rsidR="00E5778F" w:rsidRPr="005521A7" w:rsidRDefault="00E5778F" w:rsidP="00E5778F">
            <w:pPr>
              <w:spacing w:after="0" w:line="240" w:lineRule="auto"/>
              <w:jc w:val="center"/>
              <w:rPr>
                <w:rFonts w:ascii="Times New Roman" w:eastAsia="Calibri" w:hAnsi="Times New Roman" w:cs="Times New Roman"/>
                <w:b/>
                <w:sz w:val="24"/>
                <w:szCs w:val="24"/>
              </w:rPr>
            </w:pPr>
          </w:p>
        </w:tc>
        <w:tc>
          <w:tcPr>
            <w:tcW w:w="1654" w:type="dxa"/>
            <w:tcBorders>
              <w:top w:val="single" w:sz="4" w:space="0" w:color="auto"/>
              <w:left w:val="single" w:sz="4" w:space="0" w:color="auto"/>
              <w:bottom w:val="single" w:sz="4" w:space="0" w:color="auto"/>
              <w:right w:val="single" w:sz="4" w:space="0" w:color="auto"/>
            </w:tcBorders>
          </w:tcPr>
          <w:p w:rsidR="00E5778F" w:rsidRPr="00E5778F" w:rsidRDefault="00E5778F" w:rsidP="00E5778F">
            <w:pPr>
              <w:spacing w:after="0" w:line="240" w:lineRule="auto"/>
              <w:jc w:val="center"/>
              <w:rPr>
                <w:rFonts w:ascii="Times New Roman" w:eastAsia="Calibri" w:hAnsi="Times New Roman" w:cs="Times New Roman"/>
                <w:sz w:val="24"/>
                <w:szCs w:val="24"/>
              </w:rPr>
            </w:pPr>
            <w:r w:rsidRPr="00E5778F">
              <w:rPr>
                <w:rFonts w:ascii="Times New Roman" w:eastAsia="Calibri" w:hAnsi="Times New Roman" w:cs="Times New Roman"/>
                <w:sz w:val="24"/>
                <w:szCs w:val="24"/>
              </w:rPr>
              <w:t>08.00-08.45</w:t>
            </w:r>
          </w:p>
          <w:p w:rsidR="00E5778F" w:rsidRPr="005521A7" w:rsidRDefault="00E5778F" w:rsidP="00E5778F">
            <w:pPr>
              <w:spacing w:after="0" w:line="240" w:lineRule="auto"/>
              <w:jc w:val="center"/>
              <w:rPr>
                <w:rFonts w:ascii="Times New Roman" w:eastAsia="Calibri" w:hAnsi="Times New Roman" w:cs="Times New Roman"/>
                <w:sz w:val="24"/>
                <w:szCs w:val="24"/>
              </w:rPr>
            </w:pPr>
            <w:r w:rsidRPr="00E5778F">
              <w:rPr>
                <w:rFonts w:ascii="Times New Roman" w:eastAsia="Calibri" w:hAnsi="Times New Roman" w:cs="Times New Roman"/>
                <w:b/>
                <w:sz w:val="24"/>
                <w:szCs w:val="24"/>
              </w:rPr>
              <w:t>(1 гр.)</w:t>
            </w:r>
          </w:p>
        </w:tc>
        <w:tc>
          <w:tcPr>
            <w:tcW w:w="1654" w:type="dxa"/>
            <w:tcBorders>
              <w:top w:val="single" w:sz="4" w:space="0" w:color="auto"/>
              <w:left w:val="single" w:sz="4" w:space="0" w:color="auto"/>
              <w:bottom w:val="single" w:sz="4" w:space="0" w:color="auto"/>
              <w:right w:val="single" w:sz="4" w:space="0" w:color="auto"/>
            </w:tcBorders>
          </w:tcPr>
          <w:p w:rsidR="00E5778F" w:rsidRPr="00E5778F" w:rsidRDefault="00E5778F" w:rsidP="00E5778F">
            <w:pPr>
              <w:spacing w:after="0" w:line="240" w:lineRule="auto"/>
              <w:jc w:val="center"/>
              <w:rPr>
                <w:rFonts w:ascii="Times New Roman" w:eastAsia="Calibri" w:hAnsi="Times New Roman" w:cs="Times New Roman"/>
                <w:sz w:val="24"/>
                <w:szCs w:val="24"/>
              </w:rPr>
            </w:pPr>
            <w:r w:rsidRPr="00E5778F">
              <w:rPr>
                <w:rFonts w:ascii="Times New Roman" w:eastAsia="Calibri" w:hAnsi="Times New Roman" w:cs="Times New Roman"/>
                <w:sz w:val="24"/>
                <w:szCs w:val="24"/>
              </w:rPr>
              <w:t>15.00-15.45</w:t>
            </w:r>
          </w:p>
          <w:p w:rsidR="00E5778F" w:rsidRPr="00893111" w:rsidRDefault="00E5778F" w:rsidP="00FB0474">
            <w:pPr>
              <w:pStyle w:val="a3"/>
              <w:numPr>
                <w:ilvl w:val="0"/>
                <w:numId w:val="122"/>
              </w:numPr>
              <w:spacing w:after="0" w:line="240" w:lineRule="auto"/>
              <w:jc w:val="center"/>
              <w:rPr>
                <w:rFonts w:ascii="Times New Roman" w:eastAsia="Calibri" w:hAnsi="Times New Roman" w:cs="Times New Roman"/>
                <w:sz w:val="24"/>
                <w:szCs w:val="24"/>
              </w:rPr>
            </w:pPr>
            <w:r w:rsidRPr="00893111">
              <w:rPr>
                <w:rFonts w:ascii="Times New Roman" w:eastAsia="Calibri" w:hAnsi="Times New Roman" w:cs="Times New Roman"/>
                <w:b/>
                <w:sz w:val="24"/>
                <w:szCs w:val="24"/>
              </w:rPr>
              <w:t>гр.)</w:t>
            </w:r>
          </w:p>
        </w:tc>
        <w:tc>
          <w:tcPr>
            <w:tcW w:w="1654" w:type="dxa"/>
            <w:tcBorders>
              <w:top w:val="single" w:sz="4" w:space="0" w:color="auto"/>
              <w:left w:val="single" w:sz="4" w:space="0" w:color="auto"/>
              <w:bottom w:val="single" w:sz="4" w:space="0" w:color="auto"/>
              <w:right w:val="single" w:sz="4" w:space="0" w:color="auto"/>
            </w:tcBorders>
            <w:vAlign w:val="center"/>
          </w:tcPr>
          <w:p w:rsidR="00E5778F" w:rsidRPr="005521A7" w:rsidRDefault="00E5778F" w:rsidP="00E5778F">
            <w:pPr>
              <w:spacing w:after="0" w:line="240" w:lineRule="auto"/>
              <w:jc w:val="center"/>
              <w:rPr>
                <w:rFonts w:ascii="Times New Roman" w:eastAsia="Calibri" w:hAnsi="Times New Roman" w:cs="Times New Roman"/>
                <w:sz w:val="24"/>
                <w:szCs w:val="24"/>
              </w:rPr>
            </w:pPr>
          </w:p>
        </w:tc>
      </w:tr>
    </w:tbl>
    <w:p w:rsidR="00E5778F" w:rsidRDefault="00E5778F" w:rsidP="00E5778F">
      <w:pPr>
        <w:tabs>
          <w:tab w:val="left" w:pos="851"/>
        </w:tabs>
        <w:spacing w:after="0" w:line="360" w:lineRule="auto"/>
        <w:jc w:val="both"/>
        <w:rPr>
          <w:rFonts w:ascii="Times New Roman" w:eastAsia="Times New Roman" w:hAnsi="Times New Roman" w:cs="Times New Roman"/>
          <w:color w:val="000000"/>
          <w:sz w:val="28"/>
          <w:szCs w:val="28"/>
          <w:lang w:eastAsia="ru-RU"/>
        </w:rPr>
      </w:pPr>
    </w:p>
    <w:p w:rsidR="00E5778F" w:rsidRPr="00893111" w:rsidRDefault="00E5778F" w:rsidP="00FB0474">
      <w:pPr>
        <w:pStyle w:val="a3"/>
        <w:numPr>
          <w:ilvl w:val="0"/>
          <w:numId w:val="123"/>
        </w:numPr>
        <w:tabs>
          <w:tab w:val="left" w:pos="851"/>
        </w:tabs>
        <w:spacing w:after="0" w:line="360" w:lineRule="auto"/>
        <w:jc w:val="center"/>
        <w:rPr>
          <w:rFonts w:ascii="Times New Roman" w:eastAsia="Times New Roman" w:hAnsi="Times New Roman" w:cs="Times New Roman"/>
          <w:b/>
          <w:color w:val="000000"/>
          <w:sz w:val="28"/>
          <w:szCs w:val="28"/>
          <w:lang w:eastAsia="ru-RU"/>
        </w:rPr>
      </w:pPr>
      <w:r w:rsidRPr="00893111">
        <w:rPr>
          <w:rFonts w:ascii="Times New Roman" w:eastAsia="Times New Roman" w:hAnsi="Times New Roman" w:cs="Times New Roman"/>
          <w:b/>
          <w:color w:val="000000"/>
          <w:sz w:val="28"/>
          <w:szCs w:val="28"/>
          <w:lang w:eastAsia="ru-RU"/>
        </w:rPr>
        <w:t xml:space="preserve">Учебно-тематическое планирование по курсу </w:t>
      </w:r>
    </w:p>
    <w:p w:rsidR="00E5778F" w:rsidRDefault="00E5778F" w:rsidP="00E5778F">
      <w:pPr>
        <w:pStyle w:val="a3"/>
        <w:tabs>
          <w:tab w:val="left" w:pos="851"/>
        </w:tabs>
        <w:spacing w:after="0" w:line="360" w:lineRule="auto"/>
        <w:ind w:left="0"/>
        <w:jc w:val="center"/>
        <w:rPr>
          <w:rFonts w:ascii="Times New Roman" w:eastAsia="Times New Roman" w:hAnsi="Times New Roman" w:cs="Times New Roman"/>
          <w:b/>
          <w:color w:val="000000"/>
          <w:sz w:val="28"/>
          <w:szCs w:val="28"/>
          <w:lang w:eastAsia="ru-RU"/>
        </w:rPr>
      </w:pPr>
      <w:r w:rsidRPr="00575000">
        <w:rPr>
          <w:rFonts w:ascii="Times New Roman" w:eastAsia="Times New Roman" w:hAnsi="Times New Roman" w:cs="Times New Roman"/>
          <w:b/>
          <w:color w:val="000000"/>
          <w:sz w:val="28"/>
          <w:szCs w:val="28"/>
          <w:lang w:eastAsia="ru-RU"/>
        </w:rPr>
        <w:t>«Музей – хранитель наследия веков»</w:t>
      </w:r>
      <w:r>
        <w:rPr>
          <w:rFonts w:ascii="Times New Roman" w:eastAsia="Times New Roman" w:hAnsi="Times New Roman" w:cs="Times New Roman"/>
          <w:b/>
          <w:color w:val="000000"/>
          <w:sz w:val="28"/>
          <w:szCs w:val="28"/>
          <w:lang w:eastAsia="ru-RU"/>
        </w:rPr>
        <w:t xml:space="preserve"> 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680"/>
        <w:gridCol w:w="1260"/>
        <w:gridCol w:w="1260"/>
        <w:gridCol w:w="1492"/>
      </w:tblGrid>
      <w:tr w:rsidR="00E5778F" w:rsidRPr="00575000" w:rsidTr="00E5778F">
        <w:trPr>
          <w:trHeight w:val="678"/>
        </w:trPr>
        <w:tc>
          <w:tcPr>
            <w:tcW w:w="1008" w:type="dxa"/>
            <w:vMerge w:val="restart"/>
          </w:tcPr>
          <w:p w:rsidR="00E5778F" w:rsidRPr="00F3645E" w:rsidRDefault="00E5778F" w:rsidP="00E5778F">
            <w:pPr>
              <w:spacing w:after="0" w:line="240" w:lineRule="auto"/>
              <w:jc w:val="center"/>
              <w:rPr>
                <w:rFonts w:ascii="Times New Roman" w:eastAsia="Calibri" w:hAnsi="Times New Roman" w:cs="Times New Roman"/>
                <w:b/>
                <w:sz w:val="28"/>
                <w:szCs w:val="28"/>
                <w:lang w:eastAsia="ru-RU"/>
              </w:rPr>
            </w:pPr>
            <w:r w:rsidRPr="00F3645E">
              <w:rPr>
                <w:rFonts w:ascii="Times New Roman" w:eastAsia="Calibri" w:hAnsi="Times New Roman" w:cs="Times New Roman"/>
                <w:b/>
                <w:sz w:val="28"/>
                <w:szCs w:val="28"/>
                <w:lang w:eastAsia="ru-RU"/>
              </w:rPr>
              <w:t>№</w:t>
            </w:r>
          </w:p>
          <w:p w:rsidR="00E5778F" w:rsidRPr="00F3645E" w:rsidRDefault="00E5778F" w:rsidP="00E5778F">
            <w:pPr>
              <w:spacing w:after="0" w:line="240" w:lineRule="auto"/>
              <w:jc w:val="center"/>
              <w:rPr>
                <w:rFonts w:ascii="Times New Roman" w:eastAsia="Calibri" w:hAnsi="Times New Roman" w:cs="Times New Roman"/>
                <w:b/>
                <w:sz w:val="28"/>
                <w:szCs w:val="28"/>
                <w:lang w:eastAsia="ru-RU"/>
              </w:rPr>
            </w:pPr>
            <w:r w:rsidRPr="00F3645E">
              <w:rPr>
                <w:rFonts w:ascii="Times New Roman" w:eastAsia="Calibri" w:hAnsi="Times New Roman" w:cs="Times New Roman"/>
                <w:b/>
                <w:sz w:val="28"/>
                <w:szCs w:val="28"/>
                <w:lang w:eastAsia="ru-RU"/>
              </w:rPr>
              <w:t>п/п</w:t>
            </w:r>
          </w:p>
        </w:tc>
        <w:tc>
          <w:tcPr>
            <w:tcW w:w="4680" w:type="dxa"/>
            <w:vMerge w:val="restart"/>
          </w:tcPr>
          <w:p w:rsidR="00E5778F" w:rsidRPr="00F3645E" w:rsidRDefault="00E5778F" w:rsidP="00E5778F">
            <w:pPr>
              <w:spacing w:after="0" w:line="240" w:lineRule="auto"/>
              <w:jc w:val="center"/>
              <w:rPr>
                <w:rFonts w:ascii="Times New Roman" w:eastAsia="Calibri" w:hAnsi="Times New Roman" w:cs="Times New Roman"/>
                <w:sz w:val="28"/>
                <w:szCs w:val="28"/>
                <w:lang w:eastAsia="ru-RU"/>
              </w:rPr>
            </w:pPr>
          </w:p>
          <w:p w:rsidR="00E5778F" w:rsidRPr="00F3645E" w:rsidRDefault="00E5778F"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Тема</w:t>
            </w:r>
          </w:p>
        </w:tc>
        <w:tc>
          <w:tcPr>
            <w:tcW w:w="4012" w:type="dxa"/>
            <w:gridSpan w:val="3"/>
          </w:tcPr>
          <w:p w:rsidR="00E5778F" w:rsidRPr="00F3645E" w:rsidRDefault="00E5778F" w:rsidP="00E5778F">
            <w:pPr>
              <w:spacing w:after="0" w:line="240" w:lineRule="auto"/>
              <w:jc w:val="center"/>
              <w:rPr>
                <w:rFonts w:ascii="Times New Roman" w:eastAsia="Calibri" w:hAnsi="Times New Roman" w:cs="Times New Roman"/>
                <w:sz w:val="28"/>
                <w:szCs w:val="28"/>
                <w:lang w:eastAsia="ru-RU"/>
              </w:rPr>
            </w:pPr>
          </w:p>
          <w:p w:rsidR="00E5778F" w:rsidRPr="00F3645E" w:rsidRDefault="00E5778F" w:rsidP="00E5778F">
            <w:pPr>
              <w:spacing w:after="0" w:line="240" w:lineRule="auto"/>
              <w:jc w:val="center"/>
              <w:rPr>
                <w:rFonts w:ascii="Times New Roman" w:eastAsia="Calibri" w:hAnsi="Times New Roman" w:cs="Times New Roman"/>
                <w:b/>
                <w:sz w:val="28"/>
                <w:szCs w:val="28"/>
                <w:lang w:eastAsia="ru-RU"/>
              </w:rPr>
            </w:pPr>
            <w:r w:rsidRPr="00F3645E">
              <w:rPr>
                <w:rFonts w:ascii="Times New Roman" w:eastAsia="Calibri" w:hAnsi="Times New Roman" w:cs="Times New Roman"/>
                <w:b/>
                <w:sz w:val="28"/>
                <w:szCs w:val="28"/>
                <w:lang w:eastAsia="ru-RU"/>
              </w:rPr>
              <w:t>Количество часов</w:t>
            </w:r>
          </w:p>
        </w:tc>
      </w:tr>
      <w:tr w:rsidR="00E5778F" w:rsidRPr="00575000" w:rsidTr="00E5778F">
        <w:trPr>
          <w:trHeight w:val="412"/>
        </w:trPr>
        <w:tc>
          <w:tcPr>
            <w:tcW w:w="1008" w:type="dxa"/>
            <w:vMerge/>
          </w:tcPr>
          <w:p w:rsidR="00E5778F" w:rsidRPr="00F3645E" w:rsidRDefault="00E5778F" w:rsidP="00E5778F">
            <w:pPr>
              <w:spacing w:after="0" w:line="240" w:lineRule="auto"/>
              <w:jc w:val="center"/>
              <w:rPr>
                <w:rFonts w:ascii="Times New Roman" w:eastAsia="Calibri" w:hAnsi="Times New Roman" w:cs="Times New Roman"/>
                <w:b/>
                <w:sz w:val="28"/>
                <w:szCs w:val="28"/>
                <w:lang w:eastAsia="ru-RU"/>
              </w:rPr>
            </w:pPr>
          </w:p>
        </w:tc>
        <w:tc>
          <w:tcPr>
            <w:tcW w:w="4680" w:type="dxa"/>
            <w:vMerge/>
          </w:tcPr>
          <w:p w:rsidR="00E5778F" w:rsidRPr="00F3645E" w:rsidRDefault="00E5778F" w:rsidP="00E5778F">
            <w:pPr>
              <w:spacing w:after="0" w:line="240" w:lineRule="auto"/>
              <w:jc w:val="center"/>
              <w:rPr>
                <w:rFonts w:ascii="Times New Roman" w:eastAsia="Calibri" w:hAnsi="Times New Roman" w:cs="Times New Roman"/>
                <w:sz w:val="28"/>
                <w:szCs w:val="28"/>
                <w:lang w:eastAsia="ru-RU"/>
              </w:rPr>
            </w:pPr>
          </w:p>
        </w:tc>
        <w:tc>
          <w:tcPr>
            <w:tcW w:w="1260" w:type="dxa"/>
          </w:tcPr>
          <w:p w:rsidR="00E5778F" w:rsidRPr="00F3645E" w:rsidRDefault="00E5778F" w:rsidP="00E5778F">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b/>
                <w:sz w:val="28"/>
                <w:szCs w:val="28"/>
                <w:lang w:eastAsia="ru-RU"/>
              </w:rPr>
              <w:t>Всего</w:t>
            </w:r>
          </w:p>
        </w:tc>
        <w:tc>
          <w:tcPr>
            <w:tcW w:w="1260" w:type="dxa"/>
            <w:shd w:val="clear" w:color="auto" w:fill="auto"/>
          </w:tcPr>
          <w:p w:rsidR="00E5778F" w:rsidRPr="00F3645E" w:rsidRDefault="00E5778F" w:rsidP="00E5778F">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b/>
                <w:sz w:val="28"/>
                <w:szCs w:val="28"/>
                <w:lang w:eastAsia="ru-RU"/>
              </w:rPr>
              <w:t>Теория</w:t>
            </w:r>
          </w:p>
        </w:tc>
        <w:tc>
          <w:tcPr>
            <w:tcW w:w="1492" w:type="dxa"/>
            <w:shd w:val="clear" w:color="auto" w:fill="auto"/>
          </w:tcPr>
          <w:p w:rsidR="00E5778F" w:rsidRPr="00F3645E" w:rsidRDefault="00E5778F" w:rsidP="00E5778F">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b/>
                <w:sz w:val="28"/>
                <w:szCs w:val="28"/>
                <w:lang w:eastAsia="ru-RU"/>
              </w:rPr>
              <w:t>Практика</w:t>
            </w:r>
          </w:p>
        </w:tc>
      </w:tr>
      <w:tr w:rsidR="00E5778F" w:rsidRPr="00575000" w:rsidTr="00E5778F">
        <w:tc>
          <w:tcPr>
            <w:tcW w:w="1008" w:type="dxa"/>
          </w:tcPr>
          <w:p w:rsidR="00E5778F" w:rsidRPr="00F3645E" w:rsidRDefault="00E5778F" w:rsidP="00E5778F">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w:t>
            </w:r>
          </w:p>
        </w:tc>
        <w:tc>
          <w:tcPr>
            <w:tcW w:w="4680" w:type="dxa"/>
          </w:tcPr>
          <w:p w:rsidR="00E5778F" w:rsidRPr="00F3645E" w:rsidRDefault="00E5778F" w:rsidP="00E5778F">
            <w:pPr>
              <w:spacing w:after="0" w:line="240" w:lineRule="auto"/>
              <w:rPr>
                <w:rFonts w:ascii="Times New Roman" w:eastAsia="Times New Roman" w:hAnsi="Times New Roman" w:cs="Times New Roman"/>
                <w:sz w:val="28"/>
                <w:szCs w:val="28"/>
              </w:rPr>
            </w:pPr>
            <w:r w:rsidRPr="00F3645E">
              <w:rPr>
                <w:rFonts w:ascii="Times New Roman" w:eastAsia="Times New Roman" w:hAnsi="Times New Roman" w:cs="Times New Roman"/>
                <w:sz w:val="28"/>
                <w:szCs w:val="28"/>
              </w:rPr>
              <w:t xml:space="preserve">Вводное занятие. </w:t>
            </w:r>
          </w:p>
          <w:p w:rsidR="00E5778F" w:rsidRPr="00F3645E" w:rsidRDefault="00E5778F" w:rsidP="00E5778F">
            <w:pPr>
              <w:spacing w:after="0" w:line="240" w:lineRule="auto"/>
              <w:rPr>
                <w:rFonts w:ascii="Times New Roman" w:eastAsia="Times New Roman" w:hAnsi="Times New Roman" w:cs="Times New Roman"/>
                <w:sz w:val="28"/>
                <w:szCs w:val="28"/>
              </w:rPr>
            </w:pPr>
            <w:r w:rsidRPr="00F3645E">
              <w:rPr>
                <w:rFonts w:ascii="Times New Roman" w:eastAsia="Times New Roman" w:hAnsi="Times New Roman" w:cs="Times New Roman"/>
                <w:sz w:val="28"/>
                <w:szCs w:val="28"/>
              </w:rPr>
              <w:t xml:space="preserve">Что такое «музееведение»? </w:t>
            </w:r>
          </w:p>
          <w:p w:rsidR="00E5778F" w:rsidRPr="00F3645E" w:rsidRDefault="00E5778F" w:rsidP="00E5778F">
            <w:pPr>
              <w:spacing w:after="0" w:line="240" w:lineRule="auto"/>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Правила работы и техника безопасности в музее.</w:t>
            </w:r>
          </w:p>
        </w:tc>
        <w:tc>
          <w:tcPr>
            <w:tcW w:w="1260"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260"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492" w:type="dxa"/>
          </w:tcPr>
          <w:p w:rsidR="00E5778F" w:rsidRPr="00F3645E" w:rsidRDefault="00E5778F"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r w:rsidR="00E5778F" w:rsidRPr="00575000" w:rsidTr="00E5778F">
        <w:tc>
          <w:tcPr>
            <w:tcW w:w="1008" w:type="dxa"/>
          </w:tcPr>
          <w:p w:rsidR="00E5778F" w:rsidRPr="00F3645E" w:rsidRDefault="00E5778F" w:rsidP="00E5778F">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p>
        </w:tc>
        <w:tc>
          <w:tcPr>
            <w:tcW w:w="4680" w:type="dxa"/>
          </w:tcPr>
          <w:p w:rsidR="00E5778F" w:rsidRPr="00F3645E" w:rsidRDefault="00E5778F" w:rsidP="00E5778F">
            <w:pPr>
              <w:spacing w:after="0" w:line="240" w:lineRule="auto"/>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Знакомство с новыми музейными материалами. </w:t>
            </w:r>
          </w:p>
        </w:tc>
        <w:tc>
          <w:tcPr>
            <w:tcW w:w="1260"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260"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492"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r>
      <w:tr w:rsidR="00E5778F" w:rsidRPr="00575000" w:rsidTr="00E5778F">
        <w:tc>
          <w:tcPr>
            <w:tcW w:w="1008" w:type="dxa"/>
          </w:tcPr>
          <w:p w:rsidR="00E5778F" w:rsidRPr="00F3645E" w:rsidRDefault="00E5778F" w:rsidP="00E5778F">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w:t>
            </w:r>
          </w:p>
        </w:tc>
        <w:tc>
          <w:tcPr>
            <w:tcW w:w="4680" w:type="dxa"/>
          </w:tcPr>
          <w:p w:rsidR="00E5778F" w:rsidRPr="00F3645E" w:rsidRDefault="00E5778F" w:rsidP="00E5778F">
            <w:pPr>
              <w:spacing w:after="0" w:line="240" w:lineRule="auto"/>
              <w:rPr>
                <w:rFonts w:ascii="Times New Roman" w:eastAsia="Times New Roman" w:hAnsi="Times New Roman" w:cs="Times New Roman"/>
                <w:sz w:val="28"/>
                <w:szCs w:val="28"/>
              </w:rPr>
            </w:pPr>
            <w:r w:rsidRPr="00F3645E">
              <w:rPr>
                <w:rFonts w:ascii="Times New Roman" w:eastAsia="Times New Roman" w:hAnsi="Times New Roman" w:cs="Times New Roman"/>
                <w:sz w:val="28"/>
                <w:szCs w:val="28"/>
              </w:rPr>
              <w:t>История музейного дела</w:t>
            </w:r>
          </w:p>
        </w:tc>
        <w:tc>
          <w:tcPr>
            <w:tcW w:w="1260"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1260"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492"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r>
      <w:tr w:rsidR="00E5778F" w:rsidRPr="00575000" w:rsidTr="00E5778F">
        <w:tc>
          <w:tcPr>
            <w:tcW w:w="1008" w:type="dxa"/>
          </w:tcPr>
          <w:p w:rsidR="00E5778F" w:rsidRPr="00F3645E" w:rsidRDefault="00E5778F" w:rsidP="00E5778F">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w:t>
            </w:r>
          </w:p>
        </w:tc>
        <w:tc>
          <w:tcPr>
            <w:tcW w:w="4680" w:type="dxa"/>
          </w:tcPr>
          <w:p w:rsidR="00E5778F" w:rsidRPr="00F3645E" w:rsidRDefault="00E5778F" w:rsidP="00E5778F">
            <w:pPr>
              <w:spacing w:after="0" w:line="240" w:lineRule="auto"/>
              <w:rPr>
                <w:rFonts w:ascii="Times New Roman" w:eastAsia="Times New Roman" w:hAnsi="Times New Roman" w:cs="Times New Roman"/>
                <w:sz w:val="28"/>
                <w:szCs w:val="28"/>
              </w:rPr>
            </w:pPr>
            <w:r w:rsidRPr="00F3645E">
              <w:rPr>
                <w:rFonts w:ascii="Times New Roman" w:eastAsia="Times New Roman" w:hAnsi="Times New Roman" w:cs="Times New Roman"/>
                <w:sz w:val="28"/>
                <w:szCs w:val="28"/>
              </w:rPr>
              <w:t>Фондовая деятельность в музее.</w:t>
            </w:r>
          </w:p>
        </w:tc>
        <w:tc>
          <w:tcPr>
            <w:tcW w:w="1260"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1260"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492"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r>
      <w:tr w:rsidR="00E5778F" w:rsidRPr="00575000" w:rsidTr="00E5778F">
        <w:tc>
          <w:tcPr>
            <w:tcW w:w="1008" w:type="dxa"/>
          </w:tcPr>
          <w:p w:rsidR="00E5778F" w:rsidRPr="00F3645E" w:rsidRDefault="00E5778F" w:rsidP="00E5778F">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w:t>
            </w:r>
          </w:p>
        </w:tc>
        <w:tc>
          <w:tcPr>
            <w:tcW w:w="4680" w:type="dxa"/>
          </w:tcPr>
          <w:p w:rsidR="00E5778F" w:rsidRPr="00F3645E" w:rsidRDefault="00E5778F" w:rsidP="00E5778F">
            <w:pPr>
              <w:spacing w:after="0" w:line="240" w:lineRule="auto"/>
              <w:rPr>
                <w:rFonts w:ascii="Times New Roman" w:eastAsia="Times New Roman" w:hAnsi="Times New Roman" w:cs="Times New Roman"/>
                <w:sz w:val="28"/>
                <w:szCs w:val="28"/>
              </w:rPr>
            </w:pPr>
            <w:r w:rsidRPr="00F3645E">
              <w:rPr>
                <w:rFonts w:ascii="Times New Roman" w:eastAsia="Times New Roman" w:hAnsi="Times New Roman" w:cs="Times New Roman"/>
                <w:sz w:val="28"/>
                <w:szCs w:val="28"/>
              </w:rPr>
              <w:t>Экспозиционная деятельность.</w:t>
            </w:r>
          </w:p>
        </w:tc>
        <w:tc>
          <w:tcPr>
            <w:tcW w:w="1260"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1260"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1492"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r>
      <w:tr w:rsidR="00E5778F" w:rsidRPr="00575000" w:rsidTr="00E5778F">
        <w:tc>
          <w:tcPr>
            <w:tcW w:w="1008" w:type="dxa"/>
          </w:tcPr>
          <w:p w:rsidR="00E5778F" w:rsidRPr="00F3645E" w:rsidRDefault="00E5778F" w:rsidP="00E5778F">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w:t>
            </w:r>
          </w:p>
        </w:tc>
        <w:tc>
          <w:tcPr>
            <w:tcW w:w="4680" w:type="dxa"/>
          </w:tcPr>
          <w:p w:rsidR="00E5778F" w:rsidRPr="00F3645E" w:rsidRDefault="00E5778F" w:rsidP="00E5778F">
            <w:pPr>
              <w:spacing w:after="0" w:line="240" w:lineRule="auto"/>
              <w:rPr>
                <w:rFonts w:ascii="Times New Roman" w:eastAsia="Times New Roman" w:hAnsi="Times New Roman" w:cs="Times New Roman"/>
                <w:sz w:val="28"/>
                <w:szCs w:val="28"/>
              </w:rPr>
            </w:pPr>
            <w:r w:rsidRPr="00F3645E">
              <w:rPr>
                <w:rFonts w:ascii="Times New Roman" w:eastAsia="Times New Roman" w:hAnsi="Times New Roman" w:cs="Times New Roman"/>
                <w:sz w:val="28"/>
                <w:szCs w:val="28"/>
              </w:rPr>
              <w:t>Школа экскурсовода. Экскурсионная деятельность.</w:t>
            </w:r>
          </w:p>
        </w:tc>
        <w:tc>
          <w:tcPr>
            <w:tcW w:w="1260"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p>
        </w:tc>
        <w:tc>
          <w:tcPr>
            <w:tcW w:w="1260"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1492"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p>
        </w:tc>
      </w:tr>
      <w:tr w:rsidR="00E5778F" w:rsidRPr="00575000" w:rsidTr="00E5778F">
        <w:tc>
          <w:tcPr>
            <w:tcW w:w="1008" w:type="dxa"/>
          </w:tcPr>
          <w:p w:rsidR="00E5778F" w:rsidRPr="00F3645E" w:rsidRDefault="00E5778F" w:rsidP="00E5778F">
            <w:pPr>
              <w:spacing w:after="0" w:line="240" w:lineRule="auto"/>
              <w:jc w:val="center"/>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w:t>
            </w:r>
          </w:p>
        </w:tc>
        <w:tc>
          <w:tcPr>
            <w:tcW w:w="4680" w:type="dxa"/>
          </w:tcPr>
          <w:p w:rsidR="00E5778F" w:rsidRPr="00F3645E" w:rsidRDefault="00E5778F" w:rsidP="00E5778F">
            <w:pPr>
              <w:spacing w:after="0" w:line="240" w:lineRule="auto"/>
              <w:rPr>
                <w:rFonts w:ascii="Times New Roman" w:eastAsia="Calibri" w:hAnsi="Times New Roman" w:cs="Times New Roman"/>
                <w:sz w:val="28"/>
                <w:szCs w:val="28"/>
                <w:lang w:eastAsia="ru-RU"/>
              </w:rPr>
            </w:pPr>
            <w:r w:rsidRPr="00F3645E">
              <w:rPr>
                <w:rFonts w:ascii="Times New Roman" w:eastAsia="Calibri" w:hAnsi="Times New Roman" w:cs="Times New Roman"/>
                <w:sz w:val="28"/>
                <w:szCs w:val="28"/>
                <w:lang w:eastAsia="ru-RU"/>
              </w:rPr>
              <w:t>Участие в массовых мероприятиях экскурсионно-краеведческого характера.</w:t>
            </w:r>
          </w:p>
        </w:tc>
        <w:tc>
          <w:tcPr>
            <w:tcW w:w="1260"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p>
        </w:tc>
        <w:tc>
          <w:tcPr>
            <w:tcW w:w="1260"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492"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r>
      <w:tr w:rsidR="00E5778F" w:rsidRPr="00575000" w:rsidTr="00E5778F">
        <w:tc>
          <w:tcPr>
            <w:tcW w:w="1008" w:type="dxa"/>
          </w:tcPr>
          <w:p w:rsidR="00E5778F" w:rsidRPr="00F3645E" w:rsidRDefault="00E5778F" w:rsidP="00E5778F">
            <w:pPr>
              <w:spacing w:after="0" w:line="240" w:lineRule="auto"/>
              <w:jc w:val="center"/>
              <w:rPr>
                <w:rFonts w:ascii="Times New Roman" w:eastAsia="Calibri" w:hAnsi="Times New Roman" w:cs="Times New Roman"/>
                <w:sz w:val="28"/>
                <w:szCs w:val="28"/>
                <w:lang w:eastAsia="ru-RU"/>
              </w:rPr>
            </w:pPr>
          </w:p>
        </w:tc>
        <w:tc>
          <w:tcPr>
            <w:tcW w:w="4680" w:type="dxa"/>
          </w:tcPr>
          <w:p w:rsidR="00E5778F" w:rsidRPr="00F3645E" w:rsidRDefault="00E5778F" w:rsidP="00E5778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Всего часов</w:t>
            </w:r>
          </w:p>
        </w:tc>
        <w:tc>
          <w:tcPr>
            <w:tcW w:w="1260"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47</w:t>
            </w:r>
          </w:p>
        </w:tc>
        <w:tc>
          <w:tcPr>
            <w:tcW w:w="1260"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w:t>
            </w:r>
          </w:p>
        </w:tc>
        <w:tc>
          <w:tcPr>
            <w:tcW w:w="1492" w:type="dxa"/>
          </w:tcPr>
          <w:p w:rsidR="00E5778F" w:rsidRPr="00F3645E" w:rsidRDefault="00893111" w:rsidP="00E5778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w:t>
            </w:r>
          </w:p>
        </w:tc>
      </w:tr>
    </w:tbl>
    <w:p w:rsidR="00E5778F" w:rsidRDefault="00E5778F" w:rsidP="00E5778F">
      <w:pPr>
        <w:pStyle w:val="a3"/>
        <w:tabs>
          <w:tab w:val="left" w:pos="851"/>
        </w:tabs>
        <w:spacing w:after="0" w:line="360" w:lineRule="auto"/>
        <w:ind w:left="0"/>
        <w:jc w:val="both"/>
        <w:rPr>
          <w:rFonts w:ascii="Times New Roman" w:eastAsia="Times New Roman" w:hAnsi="Times New Roman" w:cs="Times New Roman"/>
          <w:color w:val="000000"/>
          <w:sz w:val="28"/>
          <w:szCs w:val="28"/>
          <w:lang w:eastAsia="ru-RU"/>
        </w:rPr>
      </w:pPr>
    </w:p>
    <w:p w:rsidR="00893111" w:rsidRDefault="00893111" w:rsidP="00E5778F">
      <w:pPr>
        <w:pStyle w:val="a3"/>
        <w:tabs>
          <w:tab w:val="left" w:pos="851"/>
        </w:tabs>
        <w:spacing w:after="0" w:line="360" w:lineRule="auto"/>
        <w:ind w:left="0"/>
        <w:jc w:val="both"/>
        <w:rPr>
          <w:rFonts w:ascii="Times New Roman" w:eastAsia="Times New Roman" w:hAnsi="Times New Roman" w:cs="Times New Roman"/>
          <w:color w:val="000000"/>
          <w:sz w:val="28"/>
          <w:szCs w:val="28"/>
          <w:lang w:eastAsia="ru-RU"/>
        </w:rPr>
      </w:pPr>
    </w:p>
    <w:p w:rsidR="00893111" w:rsidRDefault="00893111" w:rsidP="00E5778F">
      <w:pPr>
        <w:pStyle w:val="a3"/>
        <w:tabs>
          <w:tab w:val="left" w:pos="851"/>
        </w:tabs>
        <w:spacing w:after="0" w:line="360" w:lineRule="auto"/>
        <w:ind w:left="0"/>
        <w:jc w:val="both"/>
        <w:rPr>
          <w:rFonts w:ascii="Times New Roman" w:eastAsia="Times New Roman" w:hAnsi="Times New Roman" w:cs="Times New Roman"/>
          <w:color w:val="000000"/>
          <w:sz w:val="28"/>
          <w:szCs w:val="28"/>
          <w:lang w:eastAsia="ru-RU"/>
        </w:rPr>
      </w:pPr>
    </w:p>
    <w:p w:rsidR="00893111" w:rsidRDefault="00893111" w:rsidP="00E5778F">
      <w:pPr>
        <w:pStyle w:val="a3"/>
        <w:tabs>
          <w:tab w:val="left" w:pos="851"/>
        </w:tabs>
        <w:spacing w:after="0" w:line="360" w:lineRule="auto"/>
        <w:ind w:left="0"/>
        <w:jc w:val="both"/>
        <w:rPr>
          <w:rFonts w:ascii="Times New Roman" w:eastAsia="Times New Roman" w:hAnsi="Times New Roman" w:cs="Times New Roman"/>
          <w:color w:val="000000"/>
          <w:sz w:val="28"/>
          <w:szCs w:val="28"/>
          <w:lang w:eastAsia="ru-RU"/>
        </w:rPr>
      </w:pPr>
    </w:p>
    <w:p w:rsidR="00E5778F" w:rsidRPr="00893111" w:rsidRDefault="00E5778F" w:rsidP="00FB0474">
      <w:pPr>
        <w:pStyle w:val="a3"/>
        <w:numPr>
          <w:ilvl w:val="0"/>
          <w:numId w:val="123"/>
        </w:numPr>
        <w:tabs>
          <w:tab w:val="left" w:pos="851"/>
        </w:tabs>
        <w:spacing w:after="0" w:line="360" w:lineRule="auto"/>
        <w:jc w:val="center"/>
        <w:rPr>
          <w:rFonts w:ascii="Times New Roman" w:eastAsia="Times New Roman" w:hAnsi="Times New Roman" w:cs="Times New Roman"/>
          <w:b/>
          <w:color w:val="000000"/>
          <w:sz w:val="28"/>
          <w:szCs w:val="28"/>
          <w:lang w:eastAsia="ru-RU"/>
        </w:rPr>
      </w:pPr>
      <w:r w:rsidRPr="00893111">
        <w:rPr>
          <w:rFonts w:ascii="Times New Roman" w:eastAsia="Times New Roman" w:hAnsi="Times New Roman" w:cs="Times New Roman"/>
          <w:b/>
          <w:color w:val="000000"/>
          <w:sz w:val="28"/>
          <w:szCs w:val="28"/>
          <w:lang w:eastAsia="ru-RU"/>
        </w:rPr>
        <w:t>Содержание программы</w:t>
      </w:r>
    </w:p>
    <w:p w:rsidR="00E5778F" w:rsidRPr="00893111" w:rsidRDefault="00E5778F" w:rsidP="00FB0474">
      <w:pPr>
        <w:pStyle w:val="a3"/>
        <w:numPr>
          <w:ilvl w:val="0"/>
          <w:numId w:val="124"/>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893111">
        <w:rPr>
          <w:rFonts w:ascii="Times New Roman" w:eastAsia="Times New Roman" w:hAnsi="Times New Roman" w:cs="Times New Roman"/>
          <w:b/>
          <w:color w:val="000000"/>
          <w:sz w:val="28"/>
          <w:szCs w:val="28"/>
          <w:lang w:eastAsia="ru-RU"/>
        </w:rPr>
        <w:t xml:space="preserve">Вводное занятие. </w:t>
      </w:r>
    </w:p>
    <w:p w:rsidR="00E5778F" w:rsidRPr="00F3645E" w:rsidRDefault="00E5778F" w:rsidP="00E5778F">
      <w:pPr>
        <w:tabs>
          <w:tab w:val="left" w:pos="851"/>
        </w:tabs>
        <w:spacing w:after="0" w:line="360" w:lineRule="auto"/>
        <w:jc w:val="both"/>
        <w:rPr>
          <w:rFonts w:ascii="Times New Roman" w:eastAsia="Times New Roman" w:hAnsi="Times New Roman" w:cs="Times New Roman"/>
          <w:color w:val="000000"/>
          <w:sz w:val="28"/>
          <w:szCs w:val="28"/>
          <w:lang w:eastAsia="ru-RU"/>
        </w:rPr>
      </w:pPr>
      <w:r w:rsidRPr="00F3645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Теория: </w:t>
      </w:r>
      <w:r w:rsidRPr="00F3645E">
        <w:rPr>
          <w:rFonts w:ascii="Times New Roman" w:eastAsia="Times New Roman" w:hAnsi="Times New Roman" w:cs="Times New Roman"/>
          <w:color w:val="000000"/>
          <w:sz w:val="28"/>
          <w:szCs w:val="28"/>
          <w:lang w:eastAsia="ru-RU"/>
        </w:rPr>
        <w:t>Что такое «музееведение»? Правила работы и техника безопасности в музее.</w:t>
      </w:r>
    </w:p>
    <w:p w:rsidR="00E5778F" w:rsidRPr="00893111" w:rsidRDefault="00E5778F" w:rsidP="00FB0474">
      <w:pPr>
        <w:pStyle w:val="a3"/>
        <w:numPr>
          <w:ilvl w:val="0"/>
          <w:numId w:val="124"/>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893111">
        <w:rPr>
          <w:rFonts w:ascii="Times New Roman" w:eastAsia="Times New Roman" w:hAnsi="Times New Roman" w:cs="Times New Roman"/>
          <w:b/>
          <w:color w:val="000000"/>
          <w:sz w:val="28"/>
          <w:szCs w:val="28"/>
          <w:lang w:eastAsia="ru-RU"/>
        </w:rPr>
        <w:t xml:space="preserve">Знакомство с новыми  музейными материалами. </w:t>
      </w:r>
    </w:p>
    <w:p w:rsidR="00E5778F" w:rsidRDefault="00E5778F" w:rsidP="00E5778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Pr>
          <w:rFonts w:ascii="Times New Roman" w:eastAsia="Times New Roman" w:hAnsi="Times New Roman" w:cs="Times New Roman"/>
          <w:color w:val="000000"/>
          <w:sz w:val="28"/>
          <w:szCs w:val="28"/>
          <w:lang w:eastAsia="ru-RU"/>
        </w:rPr>
        <w:t>Знакомство с основными понятиями.</w:t>
      </w:r>
      <w:r w:rsidRPr="00F3645E">
        <w:rPr>
          <w:rFonts w:ascii="Times New Roman" w:eastAsia="Times New Roman" w:hAnsi="Times New Roman" w:cs="Times New Roman"/>
          <w:color w:val="000000"/>
          <w:sz w:val="28"/>
          <w:szCs w:val="28"/>
          <w:lang w:eastAsia="ru-RU"/>
        </w:rPr>
        <w:t xml:space="preserve">            </w:t>
      </w:r>
    </w:p>
    <w:p w:rsidR="00E5778F" w:rsidRPr="00F3645E" w:rsidRDefault="00E5778F" w:rsidP="00E5778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F3645E">
        <w:rPr>
          <w:rFonts w:ascii="Times New Roman" w:eastAsia="Times New Roman" w:hAnsi="Times New Roman" w:cs="Times New Roman"/>
          <w:color w:val="000000"/>
          <w:sz w:val="28"/>
          <w:szCs w:val="28"/>
          <w:lang w:eastAsia="ru-RU"/>
        </w:rPr>
        <w:t>Работа с настенными стендами. Работа с папками, а</w:t>
      </w:r>
      <w:r>
        <w:rPr>
          <w:rFonts w:ascii="Times New Roman" w:eastAsia="Times New Roman" w:hAnsi="Times New Roman" w:cs="Times New Roman"/>
          <w:color w:val="000000"/>
          <w:sz w:val="28"/>
          <w:szCs w:val="28"/>
          <w:lang w:eastAsia="ru-RU"/>
        </w:rPr>
        <w:t>льбомами. Работа с экспонатами.</w:t>
      </w:r>
    </w:p>
    <w:p w:rsidR="00E5778F" w:rsidRPr="00F3645E" w:rsidRDefault="00E5778F" w:rsidP="00FB0474">
      <w:pPr>
        <w:pStyle w:val="a3"/>
        <w:numPr>
          <w:ilvl w:val="0"/>
          <w:numId w:val="124"/>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F3645E">
        <w:rPr>
          <w:rFonts w:ascii="Times New Roman" w:eastAsia="Times New Roman" w:hAnsi="Times New Roman" w:cs="Times New Roman"/>
          <w:b/>
          <w:color w:val="000000"/>
          <w:sz w:val="28"/>
          <w:szCs w:val="28"/>
          <w:lang w:eastAsia="ru-RU"/>
        </w:rPr>
        <w:t>История музейного дела.</w:t>
      </w:r>
    </w:p>
    <w:p w:rsidR="00E5778F" w:rsidRPr="0095012D" w:rsidRDefault="00E5778F" w:rsidP="00E5778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95012D">
        <w:rPr>
          <w:rFonts w:ascii="Times New Roman" w:eastAsia="Times New Roman" w:hAnsi="Times New Roman" w:cs="Times New Roman"/>
          <w:color w:val="000000"/>
          <w:sz w:val="28"/>
          <w:szCs w:val="28"/>
          <w:lang w:eastAsia="ru-RU"/>
        </w:rPr>
        <w:t>Основные понятия и определения в музейном деле. Краеведческий музей г.</w:t>
      </w:r>
      <w:r>
        <w:rPr>
          <w:rFonts w:ascii="Times New Roman" w:eastAsia="Times New Roman" w:hAnsi="Times New Roman" w:cs="Times New Roman"/>
          <w:color w:val="000000"/>
          <w:sz w:val="28"/>
          <w:szCs w:val="28"/>
          <w:lang w:eastAsia="ru-RU"/>
        </w:rPr>
        <w:t xml:space="preserve"> </w:t>
      </w:r>
      <w:r w:rsidRPr="0095012D">
        <w:rPr>
          <w:rFonts w:ascii="Times New Roman" w:eastAsia="Times New Roman" w:hAnsi="Times New Roman" w:cs="Times New Roman"/>
          <w:color w:val="000000"/>
          <w:sz w:val="28"/>
          <w:szCs w:val="28"/>
          <w:lang w:eastAsia="ru-RU"/>
        </w:rPr>
        <w:t>Ирбита, его история.</w:t>
      </w:r>
    </w:p>
    <w:p w:rsidR="00E5778F" w:rsidRPr="0095012D" w:rsidRDefault="00E5778F" w:rsidP="00FB0474">
      <w:pPr>
        <w:pStyle w:val="a3"/>
        <w:numPr>
          <w:ilvl w:val="0"/>
          <w:numId w:val="124"/>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95012D">
        <w:rPr>
          <w:rFonts w:ascii="Times New Roman" w:eastAsia="Times New Roman" w:hAnsi="Times New Roman" w:cs="Times New Roman"/>
          <w:b/>
          <w:color w:val="000000"/>
          <w:sz w:val="28"/>
          <w:szCs w:val="28"/>
          <w:lang w:eastAsia="ru-RU"/>
        </w:rPr>
        <w:t>Фондовая деятельность в музее.</w:t>
      </w:r>
    </w:p>
    <w:p w:rsidR="00E5778F" w:rsidRDefault="00E5778F" w:rsidP="00E5778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F3645E">
        <w:rPr>
          <w:rFonts w:ascii="Times New Roman" w:eastAsia="Times New Roman" w:hAnsi="Times New Roman" w:cs="Times New Roman"/>
          <w:color w:val="000000"/>
          <w:sz w:val="28"/>
          <w:szCs w:val="28"/>
          <w:lang w:eastAsia="ru-RU"/>
        </w:rPr>
        <w:t xml:space="preserve">Что такое фонды музея? Понятие «памятник», виды памятников. </w:t>
      </w:r>
    </w:p>
    <w:p w:rsidR="00E5778F" w:rsidRPr="00F3645E" w:rsidRDefault="00E5778F" w:rsidP="00E5778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F3645E">
        <w:rPr>
          <w:rFonts w:ascii="Times New Roman" w:eastAsia="Times New Roman" w:hAnsi="Times New Roman" w:cs="Times New Roman"/>
          <w:color w:val="000000"/>
          <w:sz w:val="28"/>
          <w:szCs w:val="28"/>
          <w:lang w:eastAsia="ru-RU"/>
        </w:rPr>
        <w:t xml:space="preserve">Экскурсия к памятникам архитектуры и скульптурным сооружениям. </w:t>
      </w:r>
    </w:p>
    <w:p w:rsidR="00E5778F" w:rsidRPr="0095012D" w:rsidRDefault="00E5778F" w:rsidP="00FB0474">
      <w:pPr>
        <w:pStyle w:val="a3"/>
        <w:numPr>
          <w:ilvl w:val="0"/>
          <w:numId w:val="124"/>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95012D">
        <w:rPr>
          <w:rFonts w:ascii="Times New Roman" w:eastAsia="Times New Roman" w:hAnsi="Times New Roman" w:cs="Times New Roman"/>
          <w:b/>
          <w:color w:val="000000"/>
          <w:sz w:val="28"/>
          <w:szCs w:val="28"/>
          <w:lang w:eastAsia="ru-RU"/>
        </w:rPr>
        <w:t>Экспозиционная деятельность.</w:t>
      </w:r>
    </w:p>
    <w:p w:rsidR="00E5778F" w:rsidRDefault="00E5778F" w:rsidP="00E5778F">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F3645E">
        <w:rPr>
          <w:rFonts w:ascii="Times New Roman" w:eastAsia="Times New Roman" w:hAnsi="Times New Roman" w:cs="Times New Roman"/>
          <w:color w:val="000000"/>
          <w:sz w:val="28"/>
          <w:szCs w:val="28"/>
          <w:lang w:eastAsia="ru-RU"/>
        </w:rPr>
        <w:t xml:space="preserve">Понятие «музейная экспозиция». Как правильно построить экспозицию. Текст в экспозиции. Назначение текстов в экспозиции. </w:t>
      </w:r>
    </w:p>
    <w:p w:rsidR="00E5778F" w:rsidRPr="00B610BB" w:rsidRDefault="00E5778F" w:rsidP="00E5778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B610BB">
        <w:rPr>
          <w:rFonts w:ascii="Times New Roman" w:eastAsia="Times New Roman" w:hAnsi="Times New Roman" w:cs="Times New Roman"/>
          <w:color w:val="000000"/>
          <w:sz w:val="28"/>
          <w:szCs w:val="28"/>
          <w:lang w:eastAsia="ru-RU"/>
        </w:rPr>
        <w:t>Построение экспозиций школьного  музея.</w:t>
      </w:r>
    </w:p>
    <w:p w:rsidR="00E5778F" w:rsidRPr="00B610BB" w:rsidRDefault="00E5778F" w:rsidP="00FB0474">
      <w:pPr>
        <w:pStyle w:val="a3"/>
        <w:numPr>
          <w:ilvl w:val="0"/>
          <w:numId w:val="124"/>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B610BB">
        <w:rPr>
          <w:rFonts w:ascii="Times New Roman" w:eastAsia="Times New Roman" w:hAnsi="Times New Roman" w:cs="Times New Roman"/>
          <w:b/>
          <w:color w:val="000000"/>
          <w:sz w:val="28"/>
          <w:szCs w:val="28"/>
          <w:lang w:eastAsia="ru-RU"/>
        </w:rPr>
        <w:t>Школа юного экскурсовода. Экскурсионная деятельность.</w:t>
      </w:r>
    </w:p>
    <w:p w:rsidR="00E5778F" w:rsidRDefault="00E5778F" w:rsidP="00E5778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F3645E">
        <w:rPr>
          <w:rFonts w:ascii="Times New Roman" w:eastAsia="Times New Roman" w:hAnsi="Times New Roman" w:cs="Times New Roman"/>
          <w:color w:val="000000"/>
          <w:sz w:val="28"/>
          <w:szCs w:val="28"/>
          <w:lang w:eastAsia="ru-RU"/>
        </w:rPr>
        <w:t xml:space="preserve">Виды экскурсий. Методика построения и проведения экскурсии. </w:t>
      </w:r>
    </w:p>
    <w:p w:rsidR="00E5778F" w:rsidRPr="00F3645E" w:rsidRDefault="00E5778F" w:rsidP="00E5778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F3645E">
        <w:rPr>
          <w:rFonts w:ascii="Times New Roman" w:eastAsia="Times New Roman" w:hAnsi="Times New Roman" w:cs="Times New Roman"/>
          <w:color w:val="000000"/>
          <w:sz w:val="28"/>
          <w:szCs w:val="28"/>
          <w:lang w:eastAsia="ru-RU"/>
        </w:rPr>
        <w:t>Практическая работа экскурсоводов. Мастерство экскурсовода: речь, внешний вид, свободное владение материалом, этика. Подготовка экскурсоводов. Организация и проведение экскурсий для учащихся, родителей и жителей деревни.</w:t>
      </w:r>
    </w:p>
    <w:p w:rsidR="00E5778F" w:rsidRDefault="00E5778F" w:rsidP="00FB0474">
      <w:pPr>
        <w:pStyle w:val="a3"/>
        <w:numPr>
          <w:ilvl w:val="0"/>
          <w:numId w:val="124"/>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B610BB">
        <w:rPr>
          <w:rFonts w:ascii="Times New Roman" w:eastAsia="Times New Roman" w:hAnsi="Times New Roman" w:cs="Times New Roman"/>
          <w:b/>
          <w:color w:val="000000"/>
          <w:sz w:val="28"/>
          <w:szCs w:val="28"/>
          <w:lang w:eastAsia="ru-RU"/>
        </w:rPr>
        <w:t xml:space="preserve">Участие в массовых  экскурсионно-краеведческих мероприятиях. </w:t>
      </w:r>
    </w:p>
    <w:p w:rsidR="00B402D1" w:rsidRPr="00E5778F" w:rsidRDefault="00E5778F" w:rsidP="00E5778F">
      <w:pPr>
        <w:rPr>
          <w:rFonts w:ascii="Times New Roman" w:eastAsia="Times New Roman" w:hAnsi="Times New Roman" w:cs="Times New Roman"/>
          <w:color w:val="000000"/>
          <w:sz w:val="28"/>
          <w:szCs w:val="28"/>
          <w:lang w:eastAsia="ru-RU"/>
        </w:rPr>
      </w:pPr>
      <w:r w:rsidRPr="00B610BB">
        <w:rPr>
          <w:rFonts w:ascii="Times New Roman" w:eastAsia="Times New Roman" w:hAnsi="Times New Roman" w:cs="Times New Roman"/>
          <w:color w:val="000000"/>
          <w:sz w:val="28"/>
          <w:szCs w:val="28"/>
          <w:lang w:eastAsia="ru-RU"/>
        </w:rPr>
        <w:t>Участие в районных краеведческих мероприятиях и др.</w:t>
      </w:r>
      <w:r>
        <w:rPr>
          <w:rFonts w:ascii="Times New Roman" w:eastAsia="Times New Roman" w:hAnsi="Times New Roman" w:cs="Times New Roman"/>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B402D1" w:rsidRPr="007472A8" w:rsidTr="00657A76">
        <w:tc>
          <w:tcPr>
            <w:tcW w:w="4075" w:type="dxa"/>
            <w:hideMark/>
          </w:tcPr>
          <w:p w:rsidR="00B402D1" w:rsidRPr="007472A8" w:rsidRDefault="00B402D1" w:rsidP="00657A76">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B402D1" w:rsidRPr="007472A8" w:rsidRDefault="00B402D1" w:rsidP="00B402D1">
      <w:pPr>
        <w:tabs>
          <w:tab w:val="left" w:pos="851"/>
        </w:tabs>
        <w:spacing w:after="0"/>
        <w:ind w:firstLine="709"/>
        <w:jc w:val="both"/>
        <w:rPr>
          <w:rFonts w:ascii="Times New Roman" w:eastAsia="MS Mincho" w:hAnsi="Times New Roman" w:cs="Times New Roman"/>
          <w:color w:val="00B050"/>
          <w:sz w:val="28"/>
          <w:szCs w:val="28"/>
          <w:lang w:eastAsia="ja-JP"/>
        </w:rPr>
      </w:pPr>
    </w:p>
    <w:p w:rsidR="00B402D1" w:rsidRPr="007472A8" w:rsidRDefault="00B402D1" w:rsidP="00B402D1">
      <w:pPr>
        <w:tabs>
          <w:tab w:val="left" w:pos="851"/>
        </w:tabs>
        <w:spacing w:after="0"/>
        <w:ind w:firstLine="709"/>
        <w:jc w:val="both"/>
        <w:rPr>
          <w:rFonts w:ascii="Times New Roman" w:eastAsia="Times New Roman" w:hAnsi="Times New Roman" w:cs="Times New Roman"/>
          <w:color w:val="00B050"/>
          <w:sz w:val="28"/>
          <w:szCs w:val="28"/>
          <w:lang w:eastAsia="ru-RU"/>
        </w:rPr>
      </w:pPr>
    </w:p>
    <w:p w:rsidR="00B402D1" w:rsidRPr="007472A8" w:rsidRDefault="00B402D1" w:rsidP="00B402D1">
      <w:pPr>
        <w:tabs>
          <w:tab w:val="left" w:pos="851"/>
        </w:tabs>
        <w:spacing w:after="0"/>
        <w:ind w:firstLine="709"/>
        <w:jc w:val="both"/>
        <w:rPr>
          <w:rFonts w:ascii="Times New Roman" w:eastAsia="Times New Roman" w:hAnsi="Times New Roman" w:cs="Times New Roman"/>
          <w:color w:val="00B050"/>
          <w:sz w:val="28"/>
          <w:szCs w:val="28"/>
          <w:lang w:eastAsia="ru-RU"/>
        </w:rPr>
      </w:pPr>
    </w:p>
    <w:p w:rsidR="00B402D1" w:rsidRPr="007472A8" w:rsidRDefault="00B402D1" w:rsidP="00B402D1">
      <w:pPr>
        <w:tabs>
          <w:tab w:val="left" w:pos="851"/>
        </w:tabs>
        <w:spacing w:after="0"/>
        <w:ind w:firstLine="709"/>
        <w:jc w:val="both"/>
        <w:rPr>
          <w:rFonts w:ascii="Times New Roman" w:eastAsia="Times New Roman" w:hAnsi="Times New Roman" w:cs="Times New Roman"/>
          <w:color w:val="00B050"/>
          <w:sz w:val="28"/>
          <w:szCs w:val="28"/>
          <w:lang w:eastAsia="ru-RU"/>
        </w:rPr>
      </w:pPr>
    </w:p>
    <w:p w:rsidR="00B402D1" w:rsidRPr="007472A8" w:rsidRDefault="00B402D1" w:rsidP="00B402D1">
      <w:pPr>
        <w:tabs>
          <w:tab w:val="left" w:pos="851"/>
        </w:tabs>
        <w:spacing w:after="0"/>
        <w:ind w:firstLine="709"/>
        <w:jc w:val="both"/>
        <w:rPr>
          <w:rFonts w:ascii="Times New Roman" w:eastAsia="Times New Roman" w:hAnsi="Times New Roman" w:cs="Times New Roman"/>
          <w:color w:val="00B050"/>
          <w:sz w:val="28"/>
          <w:szCs w:val="28"/>
          <w:lang w:eastAsia="ru-RU"/>
        </w:rPr>
      </w:pPr>
    </w:p>
    <w:p w:rsidR="00B402D1" w:rsidRPr="007472A8" w:rsidRDefault="00B402D1" w:rsidP="00B402D1">
      <w:pPr>
        <w:tabs>
          <w:tab w:val="left" w:pos="851"/>
        </w:tabs>
        <w:spacing w:after="0"/>
        <w:ind w:firstLine="709"/>
        <w:jc w:val="both"/>
        <w:rPr>
          <w:rFonts w:ascii="Times New Roman" w:eastAsia="Times New Roman" w:hAnsi="Times New Roman" w:cs="Times New Roman"/>
          <w:color w:val="00B050"/>
          <w:sz w:val="28"/>
          <w:szCs w:val="28"/>
          <w:lang w:eastAsia="ru-RU"/>
        </w:rPr>
      </w:pPr>
    </w:p>
    <w:p w:rsidR="00B402D1" w:rsidRPr="007472A8" w:rsidRDefault="00B402D1" w:rsidP="00B402D1">
      <w:pPr>
        <w:tabs>
          <w:tab w:val="left" w:pos="851"/>
        </w:tabs>
        <w:spacing w:after="0"/>
        <w:ind w:firstLine="709"/>
        <w:jc w:val="both"/>
        <w:rPr>
          <w:rFonts w:ascii="Times New Roman" w:eastAsia="Times New Roman" w:hAnsi="Times New Roman" w:cs="Times New Roman"/>
          <w:color w:val="00B050"/>
          <w:sz w:val="28"/>
          <w:szCs w:val="28"/>
          <w:lang w:eastAsia="ru-RU"/>
        </w:rPr>
      </w:pPr>
    </w:p>
    <w:p w:rsidR="00B402D1" w:rsidRPr="007472A8" w:rsidRDefault="00B402D1" w:rsidP="00B402D1">
      <w:pPr>
        <w:tabs>
          <w:tab w:val="left" w:pos="851"/>
        </w:tabs>
        <w:spacing w:after="0"/>
        <w:ind w:firstLine="709"/>
        <w:jc w:val="both"/>
        <w:rPr>
          <w:rFonts w:ascii="Times New Roman" w:eastAsia="Times New Roman" w:hAnsi="Times New Roman" w:cs="Times New Roman"/>
          <w:color w:val="00B050"/>
          <w:sz w:val="28"/>
          <w:szCs w:val="28"/>
          <w:lang w:eastAsia="ru-RU"/>
        </w:rPr>
      </w:pPr>
    </w:p>
    <w:p w:rsidR="00B402D1" w:rsidRPr="007472A8" w:rsidRDefault="00B402D1" w:rsidP="00B402D1">
      <w:pPr>
        <w:tabs>
          <w:tab w:val="left" w:pos="851"/>
        </w:tabs>
        <w:spacing w:after="0"/>
        <w:ind w:firstLine="709"/>
        <w:jc w:val="both"/>
        <w:rPr>
          <w:rFonts w:ascii="Times New Roman" w:eastAsia="Times New Roman" w:hAnsi="Times New Roman" w:cs="Times New Roman"/>
          <w:color w:val="00B050"/>
          <w:sz w:val="28"/>
          <w:szCs w:val="28"/>
          <w:lang w:eastAsia="ru-RU"/>
        </w:rPr>
      </w:pPr>
    </w:p>
    <w:p w:rsidR="00B402D1" w:rsidRPr="007472A8" w:rsidRDefault="00B402D1" w:rsidP="00B402D1">
      <w:pPr>
        <w:tabs>
          <w:tab w:val="left" w:pos="851"/>
        </w:tabs>
        <w:spacing w:after="0"/>
        <w:ind w:firstLine="709"/>
        <w:jc w:val="both"/>
        <w:rPr>
          <w:rFonts w:ascii="Times New Roman" w:eastAsia="Times New Roman" w:hAnsi="Times New Roman" w:cs="Times New Roman"/>
          <w:color w:val="00B050"/>
          <w:sz w:val="28"/>
          <w:szCs w:val="28"/>
          <w:lang w:eastAsia="ru-RU"/>
        </w:rPr>
      </w:pPr>
    </w:p>
    <w:p w:rsidR="00B402D1" w:rsidRPr="007472A8" w:rsidRDefault="00B402D1" w:rsidP="00B402D1">
      <w:pPr>
        <w:tabs>
          <w:tab w:val="left" w:pos="851"/>
        </w:tabs>
        <w:spacing w:after="0"/>
        <w:ind w:firstLine="709"/>
        <w:jc w:val="both"/>
        <w:rPr>
          <w:rFonts w:ascii="Times New Roman" w:eastAsia="Times New Roman" w:hAnsi="Times New Roman" w:cs="Times New Roman"/>
          <w:color w:val="00B050"/>
          <w:sz w:val="28"/>
          <w:szCs w:val="28"/>
          <w:lang w:eastAsia="ru-RU"/>
        </w:rPr>
      </w:pPr>
    </w:p>
    <w:p w:rsidR="00B402D1" w:rsidRPr="007472A8" w:rsidRDefault="00B402D1" w:rsidP="00B402D1">
      <w:pPr>
        <w:tabs>
          <w:tab w:val="left" w:pos="851"/>
        </w:tabs>
        <w:spacing w:after="0"/>
        <w:ind w:firstLine="709"/>
        <w:jc w:val="both"/>
        <w:rPr>
          <w:rFonts w:ascii="Times New Roman" w:eastAsia="Times New Roman" w:hAnsi="Times New Roman" w:cs="Times New Roman"/>
          <w:color w:val="00B050"/>
          <w:sz w:val="28"/>
          <w:szCs w:val="28"/>
          <w:lang w:eastAsia="ru-RU"/>
        </w:rPr>
      </w:pPr>
    </w:p>
    <w:p w:rsidR="00B402D1" w:rsidRPr="007472A8" w:rsidRDefault="00B402D1" w:rsidP="00B402D1">
      <w:pPr>
        <w:tabs>
          <w:tab w:val="left" w:pos="851"/>
        </w:tabs>
        <w:spacing w:after="0"/>
        <w:ind w:firstLine="709"/>
        <w:jc w:val="both"/>
        <w:rPr>
          <w:rFonts w:ascii="Times New Roman" w:eastAsia="Times New Roman" w:hAnsi="Times New Roman" w:cs="Times New Roman"/>
          <w:color w:val="00B050"/>
          <w:sz w:val="28"/>
          <w:szCs w:val="28"/>
          <w:lang w:eastAsia="ru-RU"/>
        </w:rPr>
      </w:pPr>
    </w:p>
    <w:p w:rsidR="00B402D1" w:rsidRPr="007472A8" w:rsidRDefault="00B402D1" w:rsidP="00B402D1">
      <w:pPr>
        <w:tabs>
          <w:tab w:val="left" w:pos="851"/>
        </w:tabs>
        <w:spacing w:after="0"/>
        <w:ind w:firstLine="709"/>
        <w:jc w:val="both"/>
        <w:rPr>
          <w:rFonts w:ascii="Times New Roman" w:eastAsia="Times New Roman" w:hAnsi="Times New Roman" w:cs="Times New Roman"/>
          <w:color w:val="00B050"/>
          <w:sz w:val="28"/>
          <w:szCs w:val="28"/>
          <w:lang w:eastAsia="ru-RU"/>
        </w:rPr>
      </w:pPr>
    </w:p>
    <w:p w:rsidR="00B402D1" w:rsidRPr="007472A8" w:rsidRDefault="00B402D1" w:rsidP="00B402D1">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B402D1" w:rsidRPr="007472A8" w:rsidRDefault="00B402D1" w:rsidP="00B402D1">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B402D1" w:rsidRPr="007472A8" w:rsidRDefault="00B402D1" w:rsidP="00B402D1">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B402D1" w:rsidRPr="007472A8" w:rsidRDefault="00B402D1" w:rsidP="00B402D1">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Музееведение</w:t>
      </w:r>
      <w:r w:rsidRPr="007472A8">
        <w:rPr>
          <w:rFonts w:ascii="Times New Roman" w:eastAsia="Times New Roman" w:hAnsi="Times New Roman" w:cs="Times New Roman"/>
          <w:color w:val="000000"/>
          <w:sz w:val="28"/>
          <w:szCs w:val="28"/>
          <w:lang w:eastAsia="ru-RU"/>
        </w:rPr>
        <w:t>»,</w:t>
      </w:r>
    </w:p>
    <w:p w:rsidR="00B402D1" w:rsidRDefault="00B402D1" w:rsidP="00B402D1">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Свалухина Л.И.,</w:t>
      </w:r>
    </w:p>
    <w:p w:rsidR="00B402D1" w:rsidRDefault="00B402D1" w:rsidP="00B402D1">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год обучения</w:t>
      </w:r>
      <w:r w:rsidRPr="007472A8">
        <w:rPr>
          <w:rFonts w:ascii="Times New Roman" w:eastAsia="Times New Roman" w:hAnsi="Times New Roman" w:cs="Times New Roman"/>
          <w:color w:val="000000"/>
          <w:sz w:val="28"/>
          <w:szCs w:val="28"/>
          <w:lang w:eastAsia="ru-RU"/>
        </w:rPr>
        <w:t>)</w:t>
      </w:r>
    </w:p>
    <w:p w:rsidR="00B402D1" w:rsidRDefault="00B402D1" w:rsidP="00B402D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402D1" w:rsidRPr="00AC715C" w:rsidRDefault="00B402D1" w:rsidP="00B402D1">
      <w:pPr>
        <w:spacing w:after="0"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lastRenderedPageBreak/>
        <w:t xml:space="preserve">Программа разработана для детей </w:t>
      </w:r>
      <w:r w:rsidR="00763705">
        <w:rPr>
          <w:rFonts w:ascii="Times New Roman" w:eastAsia="Times New Roman" w:hAnsi="Times New Roman" w:cs="Times New Roman"/>
          <w:sz w:val="28"/>
          <w:szCs w:val="28"/>
          <w:lang w:eastAsia="ru-RU"/>
        </w:rPr>
        <w:t xml:space="preserve">младшего, </w:t>
      </w:r>
      <w:r w:rsidRPr="00AC715C">
        <w:rPr>
          <w:rFonts w:ascii="Times New Roman" w:eastAsia="Times New Roman" w:hAnsi="Times New Roman" w:cs="Times New Roman"/>
          <w:sz w:val="28"/>
          <w:szCs w:val="28"/>
          <w:lang w:eastAsia="ru-RU"/>
        </w:rPr>
        <w:t>среднего</w:t>
      </w:r>
      <w:r w:rsidR="00763705">
        <w:rPr>
          <w:rFonts w:ascii="Times New Roman" w:eastAsia="Times New Roman" w:hAnsi="Times New Roman" w:cs="Times New Roman"/>
          <w:sz w:val="28"/>
          <w:szCs w:val="28"/>
          <w:lang w:eastAsia="ru-RU"/>
        </w:rPr>
        <w:t xml:space="preserve"> и старшего</w:t>
      </w:r>
      <w:r w:rsidRPr="00AC715C">
        <w:rPr>
          <w:rFonts w:ascii="Times New Roman" w:eastAsia="Times New Roman" w:hAnsi="Times New Roman" w:cs="Times New Roman"/>
          <w:sz w:val="28"/>
          <w:szCs w:val="28"/>
          <w:lang w:eastAsia="ru-RU"/>
        </w:rPr>
        <w:t xml:space="preserve"> школьного возраста с учетом особенностей их развития.  </w:t>
      </w:r>
    </w:p>
    <w:p w:rsidR="00B402D1" w:rsidRPr="00AC715C" w:rsidRDefault="00B402D1" w:rsidP="00B402D1">
      <w:pPr>
        <w:spacing w:after="0"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t xml:space="preserve">Курс рассчитан на </w:t>
      </w:r>
      <w:r w:rsidR="00657A76">
        <w:rPr>
          <w:rFonts w:ascii="Times New Roman" w:eastAsia="Times New Roman" w:hAnsi="Times New Roman" w:cs="Times New Roman"/>
          <w:sz w:val="28"/>
          <w:szCs w:val="28"/>
          <w:lang w:eastAsia="ru-RU"/>
        </w:rPr>
        <w:t>40</w:t>
      </w:r>
      <w:r w:rsidRPr="00AC715C">
        <w:rPr>
          <w:rFonts w:ascii="Times New Roman" w:eastAsia="Times New Roman" w:hAnsi="Times New Roman" w:cs="Times New Roman"/>
          <w:sz w:val="28"/>
          <w:szCs w:val="28"/>
          <w:lang w:eastAsia="ru-RU"/>
        </w:rPr>
        <w:t xml:space="preserve"> час</w:t>
      </w:r>
      <w:r w:rsidR="00657A76">
        <w:rPr>
          <w:rFonts w:ascii="Times New Roman" w:eastAsia="Times New Roman" w:hAnsi="Times New Roman" w:cs="Times New Roman"/>
          <w:sz w:val="28"/>
          <w:szCs w:val="28"/>
          <w:lang w:eastAsia="ru-RU"/>
        </w:rPr>
        <w:t>ов</w:t>
      </w:r>
      <w:r w:rsidRPr="00AC715C">
        <w:rPr>
          <w:rFonts w:ascii="Times New Roman" w:eastAsia="Times New Roman" w:hAnsi="Times New Roman" w:cs="Times New Roman"/>
          <w:sz w:val="28"/>
          <w:szCs w:val="28"/>
          <w:lang w:eastAsia="ru-RU"/>
        </w:rPr>
        <w:t xml:space="preserve"> (в том числе, теоретические занятия – </w:t>
      </w:r>
      <w:r w:rsidR="00657A76">
        <w:rPr>
          <w:rFonts w:ascii="Times New Roman" w:eastAsia="Times New Roman" w:hAnsi="Times New Roman" w:cs="Times New Roman"/>
          <w:sz w:val="28"/>
          <w:szCs w:val="28"/>
          <w:lang w:eastAsia="ru-RU"/>
        </w:rPr>
        <w:t>14</w:t>
      </w:r>
      <w:r w:rsidRPr="00AC715C">
        <w:rPr>
          <w:rFonts w:ascii="Times New Roman" w:eastAsia="Times New Roman" w:hAnsi="Times New Roman" w:cs="Times New Roman"/>
          <w:sz w:val="28"/>
          <w:szCs w:val="28"/>
          <w:lang w:eastAsia="ru-RU"/>
        </w:rPr>
        <w:t xml:space="preserve">, практические занятия – </w:t>
      </w:r>
      <w:r w:rsidR="00657A76">
        <w:rPr>
          <w:rFonts w:ascii="Times New Roman" w:eastAsia="Times New Roman" w:hAnsi="Times New Roman" w:cs="Times New Roman"/>
          <w:sz w:val="28"/>
          <w:szCs w:val="28"/>
          <w:lang w:eastAsia="ru-RU"/>
        </w:rPr>
        <w:t>26</w:t>
      </w:r>
      <w:r w:rsidRPr="00AC715C">
        <w:rPr>
          <w:rFonts w:ascii="Times New Roman" w:eastAsia="Times New Roman" w:hAnsi="Times New Roman" w:cs="Times New Roman"/>
          <w:sz w:val="28"/>
          <w:szCs w:val="28"/>
          <w:lang w:eastAsia="ru-RU"/>
        </w:rPr>
        <w:t>).</w:t>
      </w:r>
    </w:p>
    <w:p w:rsidR="00B402D1" w:rsidRDefault="00B402D1" w:rsidP="00B402D1">
      <w:pPr>
        <w:spacing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B402D1" w:rsidRPr="00B402D1" w:rsidRDefault="00B402D1" w:rsidP="00FB0474">
      <w:pPr>
        <w:pStyle w:val="a3"/>
        <w:numPr>
          <w:ilvl w:val="0"/>
          <w:numId w:val="94"/>
        </w:numPr>
        <w:spacing w:after="0" w:line="360" w:lineRule="auto"/>
        <w:jc w:val="center"/>
        <w:rPr>
          <w:rFonts w:ascii="Times New Roman" w:eastAsia="Calibri" w:hAnsi="Times New Roman" w:cs="Times New Roman"/>
          <w:b/>
          <w:sz w:val="28"/>
          <w:szCs w:val="28"/>
          <w:lang w:eastAsia="ru-RU"/>
        </w:rPr>
      </w:pPr>
      <w:r w:rsidRPr="00B402D1">
        <w:rPr>
          <w:rFonts w:ascii="Times New Roman" w:eastAsia="Calibri" w:hAnsi="Times New Roman" w:cs="Times New Roman"/>
          <w:b/>
          <w:sz w:val="28"/>
          <w:szCs w:val="28"/>
          <w:lang w:eastAsia="ru-RU"/>
        </w:rPr>
        <w:t>Учебно-тематическое планирование по курсу</w:t>
      </w:r>
    </w:p>
    <w:p w:rsidR="00B402D1" w:rsidRDefault="00B402D1" w:rsidP="00B402D1">
      <w:pPr>
        <w:spacing w:line="360" w:lineRule="auto"/>
        <w:jc w:val="center"/>
        <w:rPr>
          <w:rFonts w:ascii="Times New Roman" w:eastAsia="Calibri" w:hAnsi="Times New Roman" w:cs="Times New Roman"/>
          <w:b/>
          <w:sz w:val="28"/>
          <w:szCs w:val="28"/>
          <w:lang w:eastAsia="ru-RU"/>
        </w:rPr>
      </w:pPr>
      <w:r w:rsidRPr="00B402D1">
        <w:rPr>
          <w:rFonts w:ascii="Times New Roman" w:eastAsia="Calibri" w:hAnsi="Times New Roman" w:cs="Times New Roman"/>
          <w:b/>
          <w:sz w:val="28"/>
          <w:szCs w:val="28"/>
          <w:lang w:eastAsia="ru-RU"/>
        </w:rPr>
        <w:t>«Музей – хранитель наследия веков» 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109"/>
        <w:gridCol w:w="1109"/>
        <w:gridCol w:w="1467"/>
        <w:gridCol w:w="1701"/>
      </w:tblGrid>
      <w:tr w:rsidR="005419C7" w:rsidRPr="005419C7" w:rsidTr="005419C7">
        <w:trPr>
          <w:trHeight w:val="255"/>
        </w:trPr>
        <w:tc>
          <w:tcPr>
            <w:tcW w:w="675" w:type="dxa"/>
            <w:vMerge w:val="restart"/>
            <w:shd w:val="clear" w:color="auto" w:fill="FFFFFF" w:themeFill="background1"/>
          </w:tcPr>
          <w:p w:rsidR="005419C7" w:rsidRPr="005419C7" w:rsidRDefault="005419C7" w:rsidP="005419C7">
            <w:pPr>
              <w:spacing w:after="0" w:line="240" w:lineRule="auto"/>
              <w:jc w:val="both"/>
              <w:rPr>
                <w:rFonts w:ascii="Times New Roman" w:eastAsia="Times New Roman" w:hAnsi="Times New Roman" w:cs="Times New Roman"/>
                <w:b/>
                <w:bCs/>
                <w:color w:val="000000"/>
                <w:sz w:val="28"/>
                <w:szCs w:val="28"/>
                <w:lang w:eastAsia="ru-RU"/>
              </w:rPr>
            </w:pPr>
            <w:r w:rsidRPr="005419C7">
              <w:rPr>
                <w:rFonts w:ascii="Times New Roman" w:eastAsia="Times New Roman" w:hAnsi="Times New Roman" w:cs="Times New Roman"/>
                <w:b/>
                <w:sz w:val="28"/>
                <w:szCs w:val="28"/>
                <w:lang w:eastAsia="ru-RU"/>
              </w:rPr>
              <w:t>№</w:t>
            </w:r>
            <w:r w:rsidRPr="005419C7">
              <w:rPr>
                <w:rFonts w:ascii="Times New Roman" w:eastAsia="Times New Roman" w:hAnsi="Times New Roman" w:cs="Times New Roman"/>
                <w:b/>
                <w:sz w:val="28"/>
                <w:szCs w:val="28"/>
                <w:lang w:eastAsia="ru-RU"/>
              </w:rPr>
              <w:br/>
              <w:t>п/п</w:t>
            </w:r>
          </w:p>
        </w:tc>
        <w:tc>
          <w:tcPr>
            <w:tcW w:w="3686" w:type="dxa"/>
            <w:vMerge w:val="restart"/>
            <w:shd w:val="clear" w:color="auto" w:fill="FFFFFF" w:themeFill="background1"/>
          </w:tcPr>
          <w:p w:rsidR="005419C7" w:rsidRPr="005419C7" w:rsidRDefault="005419C7" w:rsidP="005419C7">
            <w:pPr>
              <w:spacing w:after="0" w:line="240" w:lineRule="auto"/>
              <w:jc w:val="both"/>
              <w:rPr>
                <w:rFonts w:ascii="Times New Roman" w:eastAsia="Times New Roman" w:hAnsi="Times New Roman" w:cs="Times New Roman"/>
                <w:b/>
                <w:bCs/>
                <w:color w:val="000000"/>
                <w:sz w:val="28"/>
                <w:szCs w:val="28"/>
                <w:lang w:eastAsia="ru-RU"/>
              </w:rPr>
            </w:pPr>
            <w:r w:rsidRPr="005419C7">
              <w:rPr>
                <w:rFonts w:ascii="Times New Roman" w:eastAsia="Times New Roman" w:hAnsi="Times New Roman" w:cs="Times New Roman"/>
                <w:b/>
                <w:bCs/>
                <w:color w:val="000000"/>
                <w:sz w:val="28"/>
                <w:szCs w:val="28"/>
                <w:lang w:eastAsia="ru-RU"/>
              </w:rPr>
              <w:t>Название раздела, темы</w:t>
            </w:r>
          </w:p>
        </w:tc>
        <w:tc>
          <w:tcPr>
            <w:tcW w:w="3685" w:type="dxa"/>
            <w:gridSpan w:val="3"/>
            <w:shd w:val="clear" w:color="auto" w:fill="FFFFFF" w:themeFill="background1"/>
          </w:tcPr>
          <w:p w:rsidR="005419C7" w:rsidRPr="005419C7" w:rsidRDefault="005419C7" w:rsidP="005419C7">
            <w:pPr>
              <w:spacing w:after="0" w:line="240" w:lineRule="auto"/>
              <w:jc w:val="center"/>
              <w:rPr>
                <w:rFonts w:ascii="Times New Roman" w:eastAsia="Times New Roman" w:hAnsi="Times New Roman" w:cs="Times New Roman"/>
                <w:b/>
                <w:bCs/>
                <w:color w:val="000000"/>
                <w:sz w:val="28"/>
                <w:szCs w:val="28"/>
                <w:lang w:eastAsia="ru-RU"/>
              </w:rPr>
            </w:pPr>
            <w:r w:rsidRPr="005419C7">
              <w:rPr>
                <w:rFonts w:ascii="Times New Roman" w:eastAsia="Times New Roman" w:hAnsi="Times New Roman" w:cs="Times New Roman"/>
                <w:b/>
                <w:bCs/>
                <w:color w:val="000000"/>
                <w:sz w:val="28"/>
                <w:szCs w:val="28"/>
                <w:lang w:eastAsia="ru-RU"/>
              </w:rPr>
              <w:t>Количество часов</w:t>
            </w:r>
          </w:p>
        </w:tc>
        <w:tc>
          <w:tcPr>
            <w:tcW w:w="1701" w:type="dxa"/>
            <w:vMerge w:val="restart"/>
            <w:shd w:val="clear" w:color="auto" w:fill="FFFFFF" w:themeFill="background1"/>
          </w:tcPr>
          <w:p w:rsidR="005419C7" w:rsidRPr="005419C7" w:rsidRDefault="005419C7" w:rsidP="005419C7">
            <w:pPr>
              <w:spacing w:after="0" w:line="240" w:lineRule="auto"/>
              <w:jc w:val="center"/>
              <w:rPr>
                <w:rFonts w:ascii="Times New Roman" w:eastAsia="Times New Roman" w:hAnsi="Times New Roman" w:cs="Times New Roman"/>
                <w:b/>
                <w:bCs/>
                <w:color w:val="000000"/>
                <w:sz w:val="28"/>
                <w:szCs w:val="28"/>
                <w:lang w:eastAsia="ru-RU"/>
              </w:rPr>
            </w:pPr>
            <w:r w:rsidRPr="005419C7">
              <w:rPr>
                <w:rFonts w:ascii="Times New Roman" w:eastAsia="Times New Roman" w:hAnsi="Times New Roman" w:cs="Times New Roman"/>
                <w:b/>
                <w:bCs/>
                <w:color w:val="000000"/>
                <w:sz w:val="28"/>
                <w:szCs w:val="28"/>
                <w:lang w:eastAsia="ru-RU"/>
              </w:rPr>
              <w:t>Форма аттестации (контроля)</w:t>
            </w:r>
          </w:p>
        </w:tc>
      </w:tr>
      <w:tr w:rsidR="005419C7" w:rsidRPr="005419C7" w:rsidTr="005419C7">
        <w:trPr>
          <w:trHeight w:val="300"/>
        </w:trPr>
        <w:tc>
          <w:tcPr>
            <w:tcW w:w="675" w:type="dxa"/>
            <w:vMerge/>
          </w:tcPr>
          <w:p w:rsidR="005419C7" w:rsidRPr="005419C7" w:rsidRDefault="005419C7" w:rsidP="005419C7">
            <w:pPr>
              <w:spacing w:after="0" w:line="240" w:lineRule="auto"/>
              <w:jc w:val="both"/>
              <w:rPr>
                <w:rFonts w:ascii="Times New Roman" w:eastAsia="Times New Roman" w:hAnsi="Times New Roman" w:cs="Times New Roman"/>
                <w:sz w:val="28"/>
                <w:szCs w:val="28"/>
                <w:lang w:eastAsia="ru-RU"/>
              </w:rPr>
            </w:pPr>
          </w:p>
        </w:tc>
        <w:tc>
          <w:tcPr>
            <w:tcW w:w="3686" w:type="dxa"/>
            <w:vMerge/>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p>
        </w:tc>
        <w:tc>
          <w:tcPr>
            <w:tcW w:w="1109" w:type="dxa"/>
            <w:shd w:val="clear" w:color="auto" w:fill="FFFFFF" w:themeFill="background1"/>
          </w:tcPr>
          <w:p w:rsidR="005419C7" w:rsidRPr="005419C7" w:rsidRDefault="005419C7" w:rsidP="005419C7">
            <w:pPr>
              <w:spacing w:after="0" w:line="240" w:lineRule="auto"/>
              <w:jc w:val="center"/>
              <w:rPr>
                <w:rFonts w:ascii="Times New Roman" w:eastAsia="Times New Roman" w:hAnsi="Times New Roman" w:cs="Times New Roman"/>
                <w:b/>
                <w:bCs/>
                <w:color w:val="000000"/>
                <w:sz w:val="28"/>
                <w:szCs w:val="28"/>
                <w:lang w:eastAsia="ru-RU"/>
              </w:rPr>
            </w:pPr>
            <w:r w:rsidRPr="005419C7">
              <w:rPr>
                <w:rFonts w:ascii="Times New Roman" w:eastAsia="Times New Roman" w:hAnsi="Times New Roman" w:cs="Times New Roman"/>
                <w:b/>
                <w:bCs/>
                <w:color w:val="000000"/>
                <w:sz w:val="28"/>
                <w:szCs w:val="28"/>
                <w:lang w:eastAsia="ru-RU"/>
              </w:rPr>
              <w:t>всего</w:t>
            </w:r>
          </w:p>
        </w:tc>
        <w:tc>
          <w:tcPr>
            <w:tcW w:w="1109" w:type="dxa"/>
            <w:shd w:val="clear" w:color="auto" w:fill="FFFFFF" w:themeFill="background1"/>
          </w:tcPr>
          <w:p w:rsidR="005419C7" w:rsidRPr="005419C7" w:rsidRDefault="005419C7" w:rsidP="005419C7">
            <w:pPr>
              <w:spacing w:after="0" w:line="240" w:lineRule="auto"/>
              <w:jc w:val="center"/>
              <w:rPr>
                <w:rFonts w:ascii="Times New Roman" w:eastAsia="Times New Roman" w:hAnsi="Times New Roman" w:cs="Times New Roman"/>
                <w:b/>
                <w:bCs/>
                <w:color w:val="000000"/>
                <w:sz w:val="28"/>
                <w:szCs w:val="28"/>
                <w:lang w:eastAsia="ru-RU"/>
              </w:rPr>
            </w:pPr>
            <w:r w:rsidRPr="005419C7">
              <w:rPr>
                <w:rFonts w:ascii="Times New Roman" w:eastAsia="Times New Roman" w:hAnsi="Times New Roman" w:cs="Times New Roman"/>
                <w:b/>
                <w:bCs/>
                <w:color w:val="000000"/>
                <w:sz w:val="28"/>
                <w:szCs w:val="28"/>
                <w:lang w:eastAsia="ru-RU"/>
              </w:rPr>
              <w:t>теория</w:t>
            </w:r>
          </w:p>
        </w:tc>
        <w:tc>
          <w:tcPr>
            <w:tcW w:w="1467" w:type="dxa"/>
            <w:shd w:val="clear" w:color="auto" w:fill="FFFFFF" w:themeFill="background1"/>
          </w:tcPr>
          <w:p w:rsidR="005419C7" w:rsidRPr="005419C7" w:rsidRDefault="005419C7" w:rsidP="005419C7">
            <w:pPr>
              <w:spacing w:after="0" w:line="240" w:lineRule="auto"/>
              <w:jc w:val="center"/>
              <w:rPr>
                <w:rFonts w:ascii="Times New Roman" w:eastAsia="Times New Roman" w:hAnsi="Times New Roman" w:cs="Times New Roman"/>
                <w:b/>
                <w:bCs/>
                <w:color w:val="000000"/>
                <w:sz w:val="28"/>
                <w:szCs w:val="28"/>
                <w:lang w:eastAsia="ru-RU"/>
              </w:rPr>
            </w:pPr>
            <w:r w:rsidRPr="005419C7">
              <w:rPr>
                <w:rFonts w:ascii="Times New Roman" w:eastAsia="Times New Roman" w:hAnsi="Times New Roman" w:cs="Times New Roman"/>
                <w:b/>
                <w:bCs/>
                <w:color w:val="000000"/>
                <w:sz w:val="28"/>
                <w:szCs w:val="28"/>
                <w:lang w:eastAsia="ru-RU"/>
              </w:rPr>
              <w:t>практика</w:t>
            </w:r>
          </w:p>
        </w:tc>
        <w:tc>
          <w:tcPr>
            <w:tcW w:w="1701" w:type="dxa"/>
            <w:vMerge/>
          </w:tcPr>
          <w:p w:rsidR="005419C7" w:rsidRPr="005419C7" w:rsidRDefault="005419C7" w:rsidP="005419C7">
            <w:pPr>
              <w:spacing w:after="0" w:line="240" w:lineRule="auto"/>
              <w:jc w:val="center"/>
              <w:rPr>
                <w:rFonts w:ascii="Times New Roman" w:eastAsia="Times New Roman" w:hAnsi="Times New Roman" w:cs="Times New Roman"/>
                <w:bCs/>
                <w:color w:val="000000"/>
                <w:sz w:val="28"/>
                <w:szCs w:val="28"/>
                <w:lang w:eastAsia="ru-RU"/>
              </w:rPr>
            </w:pPr>
          </w:p>
        </w:tc>
      </w:tr>
      <w:tr w:rsidR="005419C7" w:rsidRPr="005419C7" w:rsidTr="005419C7">
        <w:tc>
          <w:tcPr>
            <w:tcW w:w="675"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1.</w:t>
            </w:r>
          </w:p>
        </w:tc>
        <w:tc>
          <w:tcPr>
            <w:tcW w:w="3686"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Введение</w:t>
            </w:r>
            <w:r>
              <w:rPr>
                <w:rFonts w:ascii="Times New Roman" w:eastAsia="Times New Roman" w:hAnsi="Times New Roman" w:cs="Times New Roman"/>
                <w:bCs/>
                <w:color w:val="000000"/>
                <w:sz w:val="28"/>
                <w:szCs w:val="28"/>
                <w:lang w:eastAsia="ru-RU"/>
              </w:rPr>
              <w:t>.</w:t>
            </w:r>
          </w:p>
        </w:tc>
        <w:tc>
          <w:tcPr>
            <w:tcW w:w="1109"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2</w:t>
            </w:r>
          </w:p>
        </w:tc>
        <w:tc>
          <w:tcPr>
            <w:tcW w:w="1109"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1467"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w:t>
            </w:r>
          </w:p>
        </w:tc>
        <w:tc>
          <w:tcPr>
            <w:tcW w:w="1701" w:type="dxa"/>
          </w:tcPr>
          <w:p w:rsidR="005419C7" w:rsidRPr="005419C7" w:rsidRDefault="005419C7" w:rsidP="005419C7">
            <w:pPr>
              <w:spacing w:after="0" w:line="240" w:lineRule="auto"/>
              <w:jc w:val="center"/>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составление плана работы</w:t>
            </w:r>
          </w:p>
        </w:tc>
      </w:tr>
      <w:tr w:rsidR="005419C7" w:rsidRPr="005419C7" w:rsidTr="005419C7">
        <w:tc>
          <w:tcPr>
            <w:tcW w:w="675"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w:t>
            </w:r>
          </w:p>
        </w:tc>
        <w:tc>
          <w:tcPr>
            <w:tcW w:w="3686"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 xml:space="preserve">Основы музееведения. </w:t>
            </w:r>
            <w:r>
              <w:rPr>
                <w:rFonts w:ascii="Times New Roman" w:eastAsia="Times New Roman" w:hAnsi="Times New Roman" w:cs="Times New Roman"/>
                <w:bCs/>
                <w:color w:val="000000"/>
                <w:sz w:val="28"/>
                <w:szCs w:val="28"/>
                <w:lang w:eastAsia="ru-RU"/>
              </w:rPr>
              <w:t>Музейная терминология.</w:t>
            </w:r>
          </w:p>
        </w:tc>
        <w:tc>
          <w:tcPr>
            <w:tcW w:w="1109"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4</w:t>
            </w:r>
          </w:p>
        </w:tc>
        <w:tc>
          <w:tcPr>
            <w:tcW w:w="1109"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2</w:t>
            </w:r>
          </w:p>
        </w:tc>
        <w:tc>
          <w:tcPr>
            <w:tcW w:w="1467"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2</w:t>
            </w:r>
          </w:p>
        </w:tc>
        <w:tc>
          <w:tcPr>
            <w:tcW w:w="1701" w:type="dxa"/>
          </w:tcPr>
          <w:p w:rsidR="005419C7" w:rsidRPr="005419C7" w:rsidRDefault="005419C7" w:rsidP="005419C7">
            <w:pPr>
              <w:spacing w:after="0" w:line="240" w:lineRule="auto"/>
              <w:jc w:val="center"/>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 xml:space="preserve">зачет </w:t>
            </w:r>
          </w:p>
        </w:tc>
      </w:tr>
      <w:tr w:rsidR="005419C7" w:rsidRPr="005419C7" w:rsidTr="005419C7">
        <w:tc>
          <w:tcPr>
            <w:tcW w:w="675"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w:t>
            </w:r>
          </w:p>
        </w:tc>
        <w:tc>
          <w:tcPr>
            <w:tcW w:w="3686"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Фонды школьного музея</w:t>
            </w:r>
            <w:r>
              <w:rPr>
                <w:rFonts w:ascii="Times New Roman" w:eastAsia="Times New Roman" w:hAnsi="Times New Roman" w:cs="Times New Roman"/>
                <w:bCs/>
                <w:color w:val="000000"/>
                <w:sz w:val="28"/>
                <w:szCs w:val="28"/>
                <w:lang w:eastAsia="ru-RU"/>
              </w:rPr>
              <w:t>.</w:t>
            </w:r>
          </w:p>
        </w:tc>
        <w:tc>
          <w:tcPr>
            <w:tcW w:w="1109"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6</w:t>
            </w:r>
          </w:p>
        </w:tc>
        <w:tc>
          <w:tcPr>
            <w:tcW w:w="1109"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2</w:t>
            </w:r>
          </w:p>
        </w:tc>
        <w:tc>
          <w:tcPr>
            <w:tcW w:w="1467"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4</w:t>
            </w:r>
          </w:p>
        </w:tc>
        <w:tc>
          <w:tcPr>
            <w:tcW w:w="1701" w:type="dxa"/>
          </w:tcPr>
          <w:p w:rsidR="005419C7" w:rsidRPr="005419C7" w:rsidRDefault="005419C7" w:rsidP="005419C7">
            <w:pPr>
              <w:spacing w:after="0" w:line="240" w:lineRule="auto"/>
              <w:jc w:val="center"/>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игра - практикум</w:t>
            </w:r>
          </w:p>
        </w:tc>
      </w:tr>
      <w:tr w:rsidR="005419C7" w:rsidRPr="005419C7" w:rsidTr="005419C7">
        <w:tc>
          <w:tcPr>
            <w:tcW w:w="675"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4</w:t>
            </w:r>
            <w:r>
              <w:rPr>
                <w:rFonts w:ascii="Times New Roman" w:eastAsia="Times New Roman" w:hAnsi="Times New Roman" w:cs="Times New Roman"/>
                <w:bCs/>
                <w:color w:val="000000"/>
                <w:sz w:val="28"/>
                <w:szCs w:val="28"/>
                <w:lang w:eastAsia="ru-RU"/>
              </w:rPr>
              <w:t>.</w:t>
            </w:r>
          </w:p>
        </w:tc>
        <w:tc>
          <w:tcPr>
            <w:tcW w:w="3686"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Calibri" w:hAnsi="Times New Roman" w:cs="Times New Roman"/>
                <w:bCs/>
                <w:sz w:val="28"/>
                <w:szCs w:val="28"/>
              </w:rPr>
              <w:t xml:space="preserve">Экспонат. Информационный потенциал музейного </w:t>
            </w:r>
            <w:r w:rsidRPr="005419C7">
              <w:rPr>
                <w:rFonts w:ascii="Times New Roman" w:eastAsia="Calibri" w:hAnsi="Times New Roman" w:cs="Times New Roman"/>
                <w:bCs/>
                <w:spacing w:val="6"/>
                <w:sz w:val="28"/>
                <w:szCs w:val="28"/>
              </w:rPr>
              <w:t>экспоната.</w:t>
            </w:r>
          </w:p>
        </w:tc>
        <w:tc>
          <w:tcPr>
            <w:tcW w:w="1109"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8</w:t>
            </w:r>
          </w:p>
        </w:tc>
        <w:tc>
          <w:tcPr>
            <w:tcW w:w="1109"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2</w:t>
            </w:r>
          </w:p>
        </w:tc>
        <w:tc>
          <w:tcPr>
            <w:tcW w:w="1467"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6</w:t>
            </w:r>
          </w:p>
        </w:tc>
        <w:tc>
          <w:tcPr>
            <w:tcW w:w="1701" w:type="dxa"/>
          </w:tcPr>
          <w:p w:rsidR="005419C7" w:rsidRPr="005419C7" w:rsidRDefault="005419C7" w:rsidP="005419C7">
            <w:pPr>
              <w:spacing w:after="0" w:line="240" w:lineRule="auto"/>
              <w:jc w:val="center"/>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игра «Музейная азбука»</w:t>
            </w:r>
          </w:p>
        </w:tc>
      </w:tr>
      <w:tr w:rsidR="005419C7" w:rsidRPr="005419C7" w:rsidTr="005419C7">
        <w:tc>
          <w:tcPr>
            <w:tcW w:w="675"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w:t>
            </w:r>
          </w:p>
        </w:tc>
        <w:tc>
          <w:tcPr>
            <w:tcW w:w="3686" w:type="dxa"/>
          </w:tcPr>
          <w:p w:rsidR="005419C7" w:rsidRPr="005419C7" w:rsidRDefault="005419C7" w:rsidP="005419C7">
            <w:pPr>
              <w:spacing w:after="0" w:line="240" w:lineRule="auto"/>
              <w:rPr>
                <w:rFonts w:ascii="Times New Roman" w:eastAsia="Calibri" w:hAnsi="Times New Roman" w:cs="Times New Roman"/>
                <w:sz w:val="28"/>
                <w:szCs w:val="28"/>
              </w:rPr>
            </w:pPr>
            <w:r w:rsidRPr="005419C7">
              <w:rPr>
                <w:rFonts w:ascii="Times New Roman" w:eastAsia="Calibri" w:hAnsi="Times New Roman" w:cs="Times New Roman"/>
                <w:sz w:val="28"/>
                <w:szCs w:val="28"/>
              </w:rPr>
              <w:t>Музейная экспозиция.</w:t>
            </w:r>
          </w:p>
        </w:tc>
        <w:tc>
          <w:tcPr>
            <w:tcW w:w="1109" w:type="dxa"/>
          </w:tcPr>
          <w:p w:rsidR="005419C7" w:rsidRPr="005419C7" w:rsidRDefault="00657A76" w:rsidP="005419C7">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p>
        </w:tc>
        <w:tc>
          <w:tcPr>
            <w:tcW w:w="1109"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2</w:t>
            </w:r>
          </w:p>
        </w:tc>
        <w:tc>
          <w:tcPr>
            <w:tcW w:w="1467" w:type="dxa"/>
          </w:tcPr>
          <w:p w:rsidR="005419C7" w:rsidRPr="005419C7" w:rsidRDefault="00657A76" w:rsidP="005419C7">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p>
        </w:tc>
        <w:tc>
          <w:tcPr>
            <w:tcW w:w="1701" w:type="dxa"/>
          </w:tcPr>
          <w:p w:rsidR="005419C7" w:rsidRPr="005419C7" w:rsidRDefault="005419C7" w:rsidP="005419C7">
            <w:pPr>
              <w:spacing w:after="0" w:line="240" w:lineRule="auto"/>
              <w:jc w:val="center"/>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презентация</w:t>
            </w:r>
          </w:p>
          <w:p w:rsidR="005419C7" w:rsidRPr="005419C7" w:rsidRDefault="005419C7" w:rsidP="005419C7">
            <w:pPr>
              <w:spacing w:after="0" w:line="240" w:lineRule="auto"/>
              <w:jc w:val="center"/>
              <w:rPr>
                <w:rFonts w:ascii="Times New Roman" w:eastAsia="Times New Roman" w:hAnsi="Times New Roman" w:cs="Times New Roman"/>
                <w:bCs/>
                <w:color w:val="000000"/>
                <w:sz w:val="28"/>
                <w:szCs w:val="28"/>
                <w:lang w:eastAsia="ru-RU"/>
              </w:rPr>
            </w:pPr>
          </w:p>
        </w:tc>
      </w:tr>
      <w:tr w:rsidR="005419C7" w:rsidRPr="005419C7" w:rsidTr="005419C7">
        <w:tc>
          <w:tcPr>
            <w:tcW w:w="675" w:type="dxa"/>
          </w:tcPr>
          <w:p w:rsidR="005419C7" w:rsidRPr="005419C7" w:rsidRDefault="00657A76" w:rsidP="005419C7">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sidR="005419C7">
              <w:rPr>
                <w:rFonts w:ascii="Times New Roman" w:eastAsia="Times New Roman" w:hAnsi="Times New Roman" w:cs="Times New Roman"/>
                <w:bCs/>
                <w:color w:val="000000"/>
                <w:sz w:val="28"/>
                <w:szCs w:val="28"/>
                <w:lang w:eastAsia="ru-RU"/>
              </w:rPr>
              <w:t>.</w:t>
            </w:r>
          </w:p>
        </w:tc>
        <w:tc>
          <w:tcPr>
            <w:tcW w:w="3686" w:type="dxa"/>
          </w:tcPr>
          <w:p w:rsidR="005419C7" w:rsidRPr="005419C7" w:rsidRDefault="005419C7" w:rsidP="005419C7">
            <w:pPr>
              <w:spacing w:after="0" w:line="240" w:lineRule="auto"/>
              <w:rPr>
                <w:rFonts w:ascii="Times New Roman" w:eastAsia="Calibri" w:hAnsi="Times New Roman" w:cs="Times New Roman"/>
                <w:sz w:val="28"/>
                <w:szCs w:val="28"/>
              </w:rPr>
            </w:pPr>
            <w:r w:rsidRPr="005419C7">
              <w:rPr>
                <w:rFonts w:ascii="Times New Roman" w:eastAsia="Calibri" w:hAnsi="Times New Roman" w:cs="Times New Roman"/>
                <w:spacing w:val="-4"/>
                <w:w w:val="107"/>
                <w:sz w:val="28"/>
                <w:szCs w:val="28"/>
              </w:rPr>
              <w:t>Правила сбора и обработки воспоминаний.</w:t>
            </w:r>
          </w:p>
        </w:tc>
        <w:tc>
          <w:tcPr>
            <w:tcW w:w="1109"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4</w:t>
            </w:r>
          </w:p>
        </w:tc>
        <w:tc>
          <w:tcPr>
            <w:tcW w:w="1109"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2</w:t>
            </w:r>
          </w:p>
        </w:tc>
        <w:tc>
          <w:tcPr>
            <w:tcW w:w="1467"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2</w:t>
            </w:r>
          </w:p>
        </w:tc>
        <w:tc>
          <w:tcPr>
            <w:tcW w:w="1701" w:type="dxa"/>
          </w:tcPr>
          <w:p w:rsidR="005419C7" w:rsidRPr="005419C7" w:rsidRDefault="005419C7" w:rsidP="005419C7">
            <w:pPr>
              <w:spacing w:after="0" w:line="240" w:lineRule="auto"/>
              <w:jc w:val="center"/>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игра</w:t>
            </w:r>
          </w:p>
        </w:tc>
      </w:tr>
      <w:tr w:rsidR="005419C7" w:rsidRPr="005419C7" w:rsidTr="005419C7">
        <w:tc>
          <w:tcPr>
            <w:tcW w:w="675" w:type="dxa"/>
          </w:tcPr>
          <w:p w:rsidR="005419C7" w:rsidRPr="005419C7" w:rsidRDefault="00657A76" w:rsidP="005419C7">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r w:rsidR="005419C7">
              <w:rPr>
                <w:rFonts w:ascii="Times New Roman" w:eastAsia="Times New Roman" w:hAnsi="Times New Roman" w:cs="Times New Roman"/>
                <w:bCs/>
                <w:color w:val="000000"/>
                <w:sz w:val="28"/>
                <w:szCs w:val="28"/>
                <w:lang w:eastAsia="ru-RU"/>
              </w:rPr>
              <w:t>.</w:t>
            </w:r>
          </w:p>
        </w:tc>
        <w:tc>
          <w:tcPr>
            <w:tcW w:w="3686" w:type="dxa"/>
          </w:tcPr>
          <w:p w:rsidR="005419C7" w:rsidRPr="005419C7" w:rsidRDefault="005419C7" w:rsidP="00FB19C2">
            <w:pPr>
              <w:spacing w:after="0" w:line="240" w:lineRule="auto"/>
              <w:rPr>
                <w:rFonts w:ascii="Times New Roman" w:eastAsia="Calibri" w:hAnsi="Times New Roman" w:cs="Times New Roman"/>
                <w:sz w:val="28"/>
                <w:szCs w:val="28"/>
              </w:rPr>
            </w:pPr>
            <w:r w:rsidRPr="005419C7">
              <w:rPr>
                <w:rFonts w:ascii="Times New Roman" w:eastAsia="Calibri" w:hAnsi="Times New Roman" w:cs="Times New Roman"/>
                <w:sz w:val="28"/>
                <w:szCs w:val="28"/>
              </w:rPr>
              <w:t xml:space="preserve">Школа экскурсовода. </w:t>
            </w:r>
          </w:p>
        </w:tc>
        <w:tc>
          <w:tcPr>
            <w:tcW w:w="1109"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6</w:t>
            </w:r>
          </w:p>
        </w:tc>
        <w:tc>
          <w:tcPr>
            <w:tcW w:w="1109"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2</w:t>
            </w:r>
          </w:p>
        </w:tc>
        <w:tc>
          <w:tcPr>
            <w:tcW w:w="1467"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4</w:t>
            </w:r>
          </w:p>
        </w:tc>
        <w:tc>
          <w:tcPr>
            <w:tcW w:w="1701" w:type="dxa"/>
          </w:tcPr>
          <w:p w:rsidR="005419C7" w:rsidRPr="005419C7" w:rsidRDefault="005419C7" w:rsidP="005419C7">
            <w:pPr>
              <w:spacing w:after="0" w:line="240" w:lineRule="auto"/>
              <w:jc w:val="center"/>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проведение экскурсии</w:t>
            </w:r>
          </w:p>
        </w:tc>
      </w:tr>
      <w:tr w:rsidR="005419C7" w:rsidRPr="005419C7" w:rsidTr="005419C7">
        <w:tc>
          <w:tcPr>
            <w:tcW w:w="675"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p>
        </w:tc>
        <w:tc>
          <w:tcPr>
            <w:tcW w:w="3686" w:type="dxa"/>
          </w:tcPr>
          <w:p w:rsidR="005419C7" w:rsidRPr="005419C7" w:rsidRDefault="005419C7" w:rsidP="005419C7">
            <w:pPr>
              <w:spacing w:after="0" w:line="240" w:lineRule="auto"/>
              <w:rPr>
                <w:rFonts w:ascii="Times New Roman" w:eastAsia="Calibri" w:hAnsi="Times New Roman" w:cs="Times New Roman"/>
                <w:sz w:val="28"/>
                <w:szCs w:val="28"/>
              </w:rPr>
            </w:pPr>
            <w:r w:rsidRPr="005419C7">
              <w:rPr>
                <w:rFonts w:ascii="Times New Roman" w:eastAsia="Calibri" w:hAnsi="Times New Roman" w:cs="Times New Roman"/>
                <w:sz w:val="28"/>
                <w:szCs w:val="28"/>
              </w:rPr>
              <w:t>Итого:</w:t>
            </w:r>
          </w:p>
        </w:tc>
        <w:tc>
          <w:tcPr>
            <w:tcW w:w="1109"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40</w:t>
            </w:r>
          </w:p>
        </w:tc>
        <w:tc>
          <w:tcPr>
            <w:tcW w:w="1109"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4</w:t>
            </w:r>
          </w:p>
        </w:tc>
        <w:tc>
          <w:tcPr>
            <w:tcW w:w="1467" w:type="dxa"/>
          </w:tcPr>
          <w:p w:rsidR="005419C7" w:rsidRPr="005419C7" w:rsidRDefault="005419C7" w:rsidP="005419C7">
            <w:pPr>
              <w:spacing w:after="0" w:line="240" w:lineRule="auto"/>
              <w:jc w:val="both"/>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6</w:t>
            </w:r>
          </w:p>
        </w:tc>
        <w:tc>
          <w:tcPr>
            <w:tcW w:w="1701" w:type="dxa"/>
          </w:tcPr>
          <w:p w:rsidR="005419C7" w:rsidRPr="005419C7" w:rsidRDefault="005419C7" w:rsidP="005419C7">
            <w:pPr>
              <w:spacing w:after="0" w:line="240" w:lineRule="auto"/>
              <w:jc w:val="center"/>
              <w:rPr>
                <w:rFonts w:ascii="Times New Roman" w:eastAsia="Times New Roman" w:hAnsi="Times New Roman" w:cs="Times New Roman"/>
                <w:bCs/>
                <w:color w:val="000000"/>
                <w:sz w:val="28"/>
                <w:szCs w:val="28"/>
                <w:lang w:eastAsia="ru-RU"/>
              </w:rPr>
            </w:pPr>
          </w:p>
        </w:tc>
      </w:tr>
    </w:tbl>
    <w:p w:rsidR="005419C7" w:rsidRDefault="005419C7" w:rsidP="00B402D1">
      <w:pPr>
        <w:spacing w:line="360" w:lineRule="auto"/>
        <w:jc w:val="both"/>
        <w:rPr>
          <w:rFonts w:ascii="Times New Roman" w:eastAsia="Calibri" w:hAnsi="Times New Roman" w:cs="Times New Roman"/>
          <w:sz w:val="28"/>
          <w:szCs w:val="28"/>
          <w:lang w:eastAsia="ru-RU"/>
        </w:rPr>
      </w:pPr>
    </w:p>
    <w:p w:rsidR="005419C7" w:rsidRPr="005419C7" w:rsidRDefault="005419C7" w:rsidP="00FB0474">
      <w:pPr>
        <w:pStyle w:val="a3"/>
        <w:numPr>
          <w:ilvl w:val="0"/>
          <w:numId w:val="94"/>
        </w:numPr>
        <w:spacing w:line="360" w:lineRule="auto"/>
        <w:jc w:val="center"/>
        <w:rPr>
          <w:rFonts w:ascii="Times New Roman" w:eastAsia="Calibri" w:hAnsi="Times New Roman" w:cs="Times New Roman"/>
          <w:b/>
          <w:sz w:val="28"/>
          <w:szCs w:val="28"/>
          <w:lang w:eastAsia="ru-RU"/>
        </w:rPr>
      </w:pPr>
      <w:r w:rsidRPr="005419C7">
        <w:rPr>
          <w:rFonts w:ascii="Times New Roman" w:eastAsia="Calibri" w:hAnsi="Times New Roman" w:cs="Times New Roman"/>
          <w:b/>
          <w:sz w:val="28"/>
          <w:szCs w:val="28"/>
          <w:lang w:eastAsia="ru-RU"/>
        </w:rPr>
        <w:t>Содержание программы</w:t>
      </w:r>
    </w:p>
    <w:p w:rsidR="005419C7" w:rsidRDefault="005419C7" w:rsidP="00FB0474">
      <w:pPr>
        <w:pStyle w:val="a3"/>
        <w:numPr>
          <w:ilvl w:val="0"/>
          <w:numId w:val="95"/>
        </w:numPr>
        <w:spacing w:line="36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Введение.</w:t>
      </w:r>
    </w:p>
    <w:p w:rsidR="005419C7" w:rsidRDefault="005419C7" w:rsidP="005419C7">
      <w:pPr>
        <w:spacing w:line="36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Теоретическая часть.</w:t>
      </w:r>
      <w:r>
        <w:rPr>
          <w:rFonts w:ascii="Times New Roman" w:eastAsia="Calibri" w:hAnsi="Times New Roman" w:cs="Times New Roman"/>
          <w:sz w:val="28"/>
          <w:szCs w:val="28"/>
          <w:lang w:eastAsia="ru-RU"/>
        </w:rPr>
        <w:t xml:space="preserve"> </w:t>
      </w:r>
      <w:r w:rsidRPr="005419C7">
        <w:rPr>
          <w:rFonts w:ascii="Times New Roman" w:eastAsia="Calibri" w:hAnsi="Times New Roman" w:cs="Times New Roman"/>
          <w:sz w:val="28"/>
          <w:szCs w:val="28"/>
          <w:lang w:eastAsia="ru-RU"/>
        </w:rPr>
        <w:t>Инструктаж по технике безопасности. Цели и задачи работы детского объединения. Что такое музей. Ирбит – город музеев. Музеи городов Свердловской области, России, мира. Правила безопасного поведения во время экскурсии, поездки, массовых мероприятий.</w:t>
      </w:r>
    </w:p>
    <w:p w:rsidR="005419C7" w:rsidRDefault="005419C7" w:rsidP="005419C7">
      <w:pPr>
        <w:spacing w:line="360" w:lineRule="auto"/>
        <w:ind w:firstLine="567"/>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2. Основы музееведения. Музейная терминология.</w:t>
      </w:r>
    </w:p>
    <w:p w:rsidR="005419C7" w:rsidRPr="005419C7" w:rsidRDefault="005419C7" w:rsidP="005419C7">
      <w:pPr>
        <w:spacing w:line="36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Теоретическая часть.</w:t>
      </w:r>
      <w:r>
        <w:rPr>
          <w:rFonts w:ascii="Times New Roman" w:eastAsia="Calibri" w:hAnsi="Times New Roman" w:cs="Times New Roman"/>
          <w:sz w:val="28"/>
          <w:szCs w:val="28"/>
          <w:lang w:eastAsia="ru-RU"/>
        </w:rPr>
        <w:t xml:space="preserve"> </w:t>
      </w:r>
      <w:r w:rsidRPr="005419C7">
        <w:rPr>
          <w:rFonts w:ascii="Times New Roman" w:eastAsia="Calibri" w:hAnsi="Times New Roman" w:cs="Times New Roman"/>
          <w:sz w:val="28"/>
          <w:szCs w:val="28"/>
          <w:lang w:eastAsia="ru-RU"/>
        </w:rPr>
        <w:t>Понятие о фондах музея. Инвентарная книга. Обеспечение сохранности предметов в экспозиции и фондах. Все ли может сохранить школьный музей? Архивная книга - её содержание, строение, правила занесения экспонатов. Терминология экспоната. Знаковое значение предметов обихода.</w:t>
      </w:r>
    </w:p>
    <w:p w:rsidR="005419C7" w:rsidRDefault="005419C7" w:rsidP="005419C7">
      <w:pPr>
        <w:spacing w:line="360" w:lineRule="auto"/>
        <w:ind w:firstLine="567"/>
        <w:jc w:val="both"/>
        <w:rPr>
          <w:rFonts w:ascii="Times New Roman" w:eastAsia="Calibri" w:hAnsi="Times New Roman" w:cs="Times New Roman"/>
          <w:sz w:val="28"/>
          <w:szCs w:val="28"/>
          <w:lang w:eastAsia="ru-RU"/>
        </w:rPr>
      </w:pPr>
      <w:r w:rsidRPr="005419C7">
        <w:rPr>
          <w:rFonts w:ascii="Times New Roman" w:eastAsia="Calibri" w:hAnsi="Times New Roman" w:cs="Times New Roman"/>
          <w:i/>
          <w:sz w:val="28"/>
          <w:szCs w:val="28"/>
          <w:lang w:eastAsia="ru-RU"/>
        </w:rPr>
        <w:t>Практическая часть.</w:t>
      </w:r>
      <w:r w:rsidRPr="005419C7">
        <w:rPr>
          <w:rFonts w:ascii="Times New Roman" w:eastAsia="Calibri" w:hAnsi="Times New Roman" w:cs="Times New Roman"/>
          <w:sz w:val="28"/>
          <w:szCs w:val="28"/>
          <w:lang w:eastAsia="ru-RU"/>
        </w:rPr>
        <w:t xml:space="preserve">  Книга поступлений – основной документ учета музейных предме</w:t>
      </w:r>
      <w:r>
        <w:rPr>
          <w:rFonts w:ascii="Times New Roman" w:eastAsia="Calibri" w:hAnsi="Times New Roman" w:cs="Times New Roman"/>
          <w:sz w:val="28"/>
          <w:szCs w:val="28"/>
          <w:lang w:eastAsia="ru-RU"/>
        </w:rPr>
        <w:t>тов. Проведение инвентаризации.</w:t>
      </w:r>
    </w:p>
    <w:p w:rsidR="005419C7" w:rsidRDefault="005419C7" w:rsidP="00FB0474">
      <w:pPr>
        <w:pStyle w:val="a3"/>
        <w:numPr>
          <w:ilvl w:val="0"/>
          <w:numId w:val="94"/>
        </w:numPr>
        <w:spacing w:line="360" w:lineRule="auto"/>
        <w:jc w:val="both"/>
        <w:rPr>
          <w:rFonts w:ascii="Times New Roman" w:eastAsia="Calibri" w:hAnsi="Times New Roman" w:cs="Times New Roman"/>
          <w:b/>
          <w:sz w:val="28"/>
          <w:szCs w:val="28"/>
          <w:lang w:eastAsia="ru-RU"/>
        </w:rPr>
      </w:pPr>
      <w:r w:rsidRPr="005419C7">
        <w:rPr>
          <w:rFonts w:ascii="Times New Roman" w:eastAsia="Calibri" w:hAnsi="Times New Roman" w:cs="Times New Roman"/>
          <w:b/>
          <w:sz w:val="28"/>
          <w:szCs w:val="28"/>
          <w:lang w:eastAsia="ru-RU"/>
        </w:rPr>
        <w:t>Фонды школьного музея.</w:t>
      </w:r>
    </w:p>
    <w:p w:rsidR="00657A76" w:rsidRPr="00657A76" w:rsidRDefault="005419C7" w:rsidP="00657A76">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w:t>
      </w:r>
      <w:r w:rsidR="00657A76" w:rsidRPr="00657A76">
        <w:rPr>
          <w:rFonts w:ascii="Times New Roman" w:hAnsi="Times New Roman" w:cs="Times New Roman"/>
          <w:sz w:val="28"/>
          <w:szCs w:val="28"/>
        </w:rPr>
        <w:t>Структура и состав собрания школьного  музея: основной и научно-вспомогательные фонды, музейные коллекции. Основные принципы формирования фондов и коллекций. Организация учета фондов школьного музея. Обеспечение сохранности музейных предметов: температурно-влажностный и световой режимы хранения. Реставрация музейных предметов и их передача в фонды государственных и муниципальных музеев и архивов. Что нельзя хранить в школьном музее.</w:t>
      </w:r>
    </w:p>
    <w:p w:rsidR="00657A76" w:rsidRDefault="005419C7" w:rsidP="00657A76">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Книга поступлений – основной документ учета музейных предметов. Проведение инвентаризации</w:t>
      </w:r>
      <w:r>
        <w:rPr>
          <w:rFonts w:ascii="Times New Roman" w:hAnsi="Times New Roman" w:cs="Times New Roman"/>
          <w:sz w:val="28"/>
          <w:szCs w:val="28"/>
        </w:rPr>
        <w:t>.</w:t>
      </w:r>
      <w:r w:rsidRPr="00954F67">
        <w:rPr>
          <w:rFonts w:ascii="Times New Roman" w:hAnsi="Times New Roman" w:cs="Times New Roman"/>
          <w:sz w:val="28"/>
          <w:szCs w:val="28"/>
        </w:rPr>
        <w:t xml:space="preserve"> Ведение книг учета. Пополнение картотеки музейного фонда.</w:t>
      </w:r>
    </w:p>
    <w:p w:rsidR="00657A76" w:rsidRPr="00657A76" w:rsidRDefault="00657A76" w:rsidP="00FB0474">
      <w:pPr>
        <w:pStyle w:val="a3"/>
        <w:numPr>
          <w:ilvl w:val="0"/>
          <w:numId w:val="94"/>
        </w:numPr>
        <w:spacing w:after="0" w:line="360" w:lineRule="auto"/>
        <w:jc w:val="both"/>
        <w:rPr>
          <w:rFonts w:ascii="Times New Roman" w:hAnsi="Times New Roman" w:cs="Times New Roman"/>
          <w:sz w:val="28"/>
          <w:szCs w:val="28"/>
        </w:rPr>
      </w:pPr>
      <w:r>
        <w:rPr>
          <w:rFonts w:ascii="Times New Roman" w:eastAsia="Calibri" w:hAnsi="Times New Roman" w:cs="Times New Roman"/>
          <w:b/>
          <w:sz w:val="28"/>
          <w:szCs w:val="28"/>
          <w:lang w:eastAsia="ru-RU"/>
        </w:rPr>
        <w:t>Экспонат. Информационный потенциал музейного экспоната.</w:t>
      </w:r>
    </w:p>
    <w:p w:rsidR="00657A76" w:rsidRDefault="00657A76" w:rsidP="00657A76">
      <w:pPr>
        <w:spacing w:line="360" w:lineRule="auto"/>
        <w:ind w:firstLine="567"/>
        <w:jc w:val="both"/>
        <w:rPr>
          <w:rFonts w:ascii="Times New Roman" w:eastAsia="Calibri" w:hAnsi="Times New Roman" w:cs="Times New Roman"/>
          <w:sz w:val="28"/>
          <w:szCs w:val="28"/>
          <w:lang w:eastAsia="ru-RU"/>
        </w:rPr>
      </w:pPr>
      <w:r w:rsidRPr="00657A76">
        <w:rPr>
          <w:rFonts w:ascii="Times New Roman" w:eastAsia="Calibri" w:hAnsi="Times New Roman" w:cs="Times New Roman"/>
          <w:i/>
          <w:sz w:val="28"/>
          <w:szCs w:val="28"/>
          <w:lang w:eastAsia="ru-RU"/>
        </w:rPr>
        <w:t xml:space="preserve">Теоретическая часть. </w:t>
      </w:r>
      <w:r w:rsidRPr="00657A76">
        <w:rPr>
          <w:rFonts w:ascii="Times New Roman" w:eastAsia="Calibri" w:hAnsi="Times New Roman" w:cs="Times New Roman"/>
          <w:sz w:val="28"/>
          <w:szCs w:val="28"/>
          <w:lang w:eastAsia="ru-RU"/>
        </w:rPr>
        <w:t xml:space="preserve">Экспонат – памятник материальной культуры. Музейный предмет как источник научных знаний.  Типы  и группы музейных предметов. Музейные предметы научно-вспомогательные материалы. Рождение вещи, жизнь вещи, смерть вещи. Задача учета и научного описания музейных предметов. Понятие об атрибуции музейных предметов. </w:t>
      </w:r>
    </w:p>
    <w:p w:rsidR="00657A76" w:rsidRDefault="00657A76" w:rsidP="00657A76">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Pr>
          <w:rFonts w:ascii="Times New Roman" w:hAnsi="Times New Roman" w:cs="Times New Roman"/>
          <w:sz w:val="28"/>
          <w:szCs w:val="28"/>
        </w:rPr>
        <w:t xml:space="preserve"> </w:t>
      </w:r>
      <w:r w:rsidRPr="00657A76">
        <w:rPr>
          <w:rFonts w:ascii="Times New Roman" w:hAnsi="Times New Roman" w:cs="Times New Roman"/>
          <w:sz w:val="28"/>
          <w:szCs w:val="28"/>
        </w:rPr>
        <w:t>Классификация предоставленных музейных предметов. Формулирование правил хранения фотографий, семейных реликвий.</w:t>
      </w:r>
    </w:p>
    <w:p w:rsidR="00657A76" w:rsidRPr="00657A76" w:rsidRDefault="00657A76" w:rsidP="00FB0474">
      <w:pPr>
        <w:pStyle w:val="a3"/>
        <w:numPr>
          <w:ilvl w:val="0"/>
          <w:numId w:val="94"/>
        </w:numPr>
        <w:spacing w:line="360" w:lineRule="auto"/>
        <w:jc w:val="both"/>
        <w:rPr>
          <w:rFonts w:ascii="Times New Roman" w:hAnsi="Times New Roman" w:cs="Times New Roman"/>
          <w:b/>
          <w:sz w:val="28"/>
          <w:szCs w:val="28"/>
        </w:rPr>
      </w:pPr>
      <w:r w:rsidRPr="00657A76">
        <w:rPr>
          <w:rFonts w:ascii="Times New Roman" w:eastAsia="Calibri" w:hAnsi="Times New Roman" w:cs="Times New Roman"/>
          <w:b/>
          <w:sz w:val="28"/>
          <w:szCs w:val="28"/>
          <w:lang w:eastAsia="ru-RU"/>
        </w:rPr>
        <w:lastRenderedPageBreak/>
        <w:t>Музейная экспозиция.</w:t>
      </w:r>
    </w:p>
    <w:p w:rsidR="00657A76" w:rsidRPr="00657A76" w:rsidRDefault="00657A76" w:rsidP="00657A76">
      <w:pPr>
        <w:spacing w:after="0" w:line="36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Теоретическая часть.</w:t>
      </w:r>
      <w:r>
        <w:rPr>
          <w:rFonts w:ascii="Times New Roman" w:eastAsia="Calibri" w:hAnsi="Times New Roman" w:cs="Times New Roman"/>
          <w:sz w:val="28"/>
          <w:szCs w:val="28"/>
          <w:lang w:eastAsia="ru-RU"/>
        </w:rPr>
        <w:t xml:space="preserve"> </w:t>
      </w:r>
      <w:r w:rsidRPr="00657A76">
        <w:rPr>
          <w:rFonts w:ascii="Times New Roman" w:eastAsia="Calibri" w:hAnsi="Times New Roman" w:cs="Times New Roman"/>
          <w:sz w:val="28"/>
          <w:szCs w:val="28"/>
          <w:lang w:eastAsia="ru-RU"/>
        </w:rPr>
        <w:t>Музейная экспозиция. Основные понятия раздела (экспонат, экспозиционный материал, тематическая структура, экспозиционные комплекс</w:t>
      </w:r>
      <w:r>
        <w:rPr>
          <w:rFonts w:ascii="Times New Roman" w:eastAsia="Calibri" w:hAnsi="Times New Roman" w:cs="Times New Roman"/>
          <w:sz w:val="28"/>
          <w:szCs w:val="28"/>
          <w:lang w:eastAsia="ru-RU"/>
        </w:rPr>
        <w:t>ы, музейная экспозиция и др.). Э</w:t>
      </w:r>
      <w:r w:rsidRPr="00657A76">
        <w:rPr>
          <w:rFonts w:ascii="Times New Roman" w:eastAsia="Calibri" w:hAnsi="Times New Roman" w:cs="Times New Roman"/>
          <w:sz w:val="28"/>
          <w:szCs w:val="28"/>
          <w:lang w:eastAsia="ru-RU"/>
        </w:rPr>
        <w:t>кспозиционные материалы (музейные предметы, копии, тексты, фоно</w:t>
      </w:r>
      <w:r>
        <w:rPr>
          <w:rFonts w:ascii="Times New Roman" w:eastAsia="Calibri" w:hAnsi="Times New Roman" w:cs="Times New Roman"/>
          <w:sz w:val="28"/>
          <w:szCs w:val="28"/>
          <w:lang w:eastAsia="ru-RU"/>
        </w:rPr>
        <w:t>комментарии, указатели и др.). О</w:t>
      </w:r>
      <w:r w:rsidRPr="00657A76">
        <w:rPr>
          <w:rFonts w:ascii="Times New Roman" w:eastAsia="Calibri" w:hAnsi="Times New Roman" w:cs="Times New Roman"/>
          <w:sz w:val="28"/>
          <w:szCs w:val="28"/>
          <w:lang w:eastAsia="ru-RU"/>
        </w:rPr>
        <w:t xml:space="preserve">собенности экспозиций разных групп музеев (общеисторические музеи, исторические отделы краеведческих музеев, этнографические музеи, музеи – заповедники, музеи под открытым небом). Экспозиция в школьном музее. Тексты в музейной экспозиции, их назначение. Виды оглавительных и сопроводительных текстов. Правила составления этикеток к экспонатам. Приемы размещения текстов в экспозиции. </w:t>
      </w:r>
    </w:p>
    <w:p w:rsidR="00657A76" w:rsidRDefault="00657A76" w:rsidP="00657A76">
      <w:pPr>
        <w:spacing w:line="360" w:lineRule="auto"/>
        <w:ind w:firstLine="567"/>
        <w:jc w:val="both"/>
        <w:rPr>
          <w:rFonts w:ascii="Times New Roman" w:eastAsia="Calibri" w:hAnsi="Times New Roman" w:cs="Times New Roman"/>
          <w:sz w:val="28"/>
          <w:szCs w:val="28"/>
          <w:lang w:eastAsia="ru-RU"/>
        </w:rPr>
      </w:pPr>
      <w:r w:rsidRPr="00657A76">
        <w:rPr>
          <w:rFonts w:ascii="Times New Roman" w:eastAsia="Calibri" w:hAnsi="Times New Roman" w:cs="Times New Roman"/>
          <w:sz w:val="28"/>
          <w:szCs w:val="28"/>
          <w:lang w:eastAsia="ru-RU"/>
        </w:rPr>
        <w:t>Научное определение и описание музейных материалов. Шифр собранных предметов и документов. Порядок приема и выдачи музейных материалов.</w:t>
      </w:r>
    </w:p>
    <w:p w:rsidR="00657A76" w:rsidRDefault="00657A76" w:rsidP="00657A76">
      <w:pPr>
        <w:spacing w:line="36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Практическая часть.</w:t>
      </w:r>
      <w:r>
        <w:rPr>
          <w:rFonts w:ascii="Times New Roman" w:eastAsia="Calibri" w:hAnsi="Times New Roman" w:cs="Times New Roman"/>
          <w:sz w:val="28"/>
          <w:szCs w:val="28"/>
          <w:lang w:eastAsia="ru-RU"/>
        </w:rPr>
        <w:t xml:space="preserve"> </w:t>
      </w:r>
      <w:r w:rsidRPr="00657A76">
        <w:rPr>
          <w:rFonts w:ascii="Times New Roman" w:eastAsia="Calibri" w:hAnsi="Times New Roman" w:cs="Times New Roman"/>
          <w:sz w:val="28"/>
          <w:szCs w:val="28"/>
          <w:lang w:eastAsia="ru-RU"/>
        </w:rPr>
        <w:t>Знакомство с постоянной экспозицией музея.  Анализ существующей в школьном музее экспозиции по содержанию, приемам построения и оформления экспозиции. Игра – практикум по составлению этикетажа к экспонатам школьного музея. Собирательская работа для домашнего музея.</w:t>
      </w:r>
    </w:p>
    <w:p w:rsidR="00657A76" w:rsidRDefault="00657A76" w:rsidP="00FB0474">
      <w:pPr>
        <w:pStyle w:val="a3"/>
        <w:numPr>
          <w:ilvl w:val="0"/>
          <w:numId w:val="94"/>
        </w:numPr>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Правила сбора и обработки воспоминаний.</w:t>
      </w:r>
    </w:p>
    <w:p w:rsidR="007F128B" w:rsidRDefault="00657A76" w:rsidP="007F128B">
      <w:pPr>
        <w:spacing w:line="36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Теоретическая часть.</w:t>
      </w:r>
      <w:r>
        <w:rPr>
          <w:rFonts w:ascii="Times New Roman" w:eastAsia="Calibri" w:hAnsi="Times New Roman" w:cs="Times New Roman"/>
          <w:sz w:val="28"/>
          <w:szCs w:val="28"/>
          <w:lang w:eastAsia="ru-RU"/>
        </w:rPr>
        <w:t xml:space="preserve"> </w:t>
      </w:r>
      <w:r w:rsidRPr="00657A76">
        <w:rPr>
          <w:rFonts w:ascii="Times New Roman" w:eastAsia="Calibri" w:hAnsi="Times New Roman" w:cs="Times New Roman"/>
          <w:sz w:val="28"/>
          <w:szCs w:val="28"/>
          <w:lang w:eastAsia="ru-RU"/>
        </w:rPr>
        <w:t xml:space="preserve">Правила сбора и обработки воспоминаний. Правила анкетирования и интервьюирования. Работа с информаторами по вопросникам. Современные требования к анкетам, интервью. Обработка анкет информаторов. </w:t>
      </w:r>
    </w:p>
    <w:p w:rsidR="00FB19C2" w:rsidRDefault="007F128B" w:rsidP="00FB19C2">
      <w:pPr>
        <w:spacing w:line="36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Практическая часть.</w:t>
      </w:r>
      <w:r>
        <w:rPr>
          <w:rFonts w:ascii="Times New Roman" w:eastAsia="Calibri" w:hAnsi="Times New Roman" w:cs="Times New Roman"/>
          <w:sz w:val="28"/>
          <w:szCs w:val="28"/>
          <w:lang w:eastAsia="ru-RU"/>
        </w:rPr>
        <w:t xml:space="preserve"> </w:t>
      </w:r>
      <w:r w:rsidRPr="007F128B">
        <w:rPr>
          <w:rFonts w:ascii="Times New Roman" w:eastAsia="Calibri" w:hAnsi="Times New Roman" w:cs="Times New Roman"/>
          <w:sz w:val="28"/>
          <w:szCs w:val="28"/>
          <w:lang w:eastAsia="ru-RU"/>
        </w:rPr>
        <w:t>Проведение анкетирования и интервьюирования членов семьи, родственников.</w:t>
      </w:r>
    </w:p>
    <w:p w:rsidR="00FB19C2" w:rsidRPr="00FB19C2" w:rsidRDefault="00FB19C2" w:rsidP="00FB0474">
      <w:pPr>
        <w:pStyle w:val="a3"/>
        <w:numPr>
          <w:ilvl w:val="0"/>
          <w:numId w:val="94"/>
        </w:numPr>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Школа экскурсовода. </w:t>
      </w:r>
    </w:p>
    <w:p w:rsidR="00FB19C2" w:rsidRDefault="00FB19C2" w:rsidP="00FB19C2">
      <w:pPr>
        <w:spacing w:line="36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Теоретическая часть.</w:t>
      </w:r>
      <w:r>
        <w:rPr>
          <w:rFonts w:ascii="Times New Roman" w:eastAsia="Calibri" w:hAnsi="Times New Roman" w:cs="Times New Roman"/>
          <w:sz w:val="28"/>
          <w:szCs w:val="28"/>
          <w:lang w:eastAsia="ru-RU"/>
        </w:rPr>
        <w:t xml:space="preserve"> </w:t>
      </w:r>
      <w:r w:rsidRPr="00FB19C2">
        <w:rPr>
          <w:rFonts w:ascii="Times New Roman" w:eastAsia="Calibri" w:hAnsi="Times New Roman" w:cs="Times New Roman"/>
          <w:sz w:val="28"/>
          <w:szCs w:val="28"/>
          <w:lang w:eastAsia="ru-RU"/>
        </w:rPr>
        <w:t xml:space="preserve">Основные принципы подготовки и проведения экскурсий в школьном музее. Правила коллективного создания текста </w:t>
      </w:r>
      <w:r w:rsidRPr="00FB19C2">
        <w:rPr>
          <w:rFonts w:ascii="Times New Roman" w:eastAsia="Calibri" w:hAnsi="Times New Roman" w:cs="Times New Roman"/>
          <w:sz w:val="28"/>
          <w:szCs w:val="28"/>
          <w:lang w:eastAsia="ru-RU"/>
        </w:rPr>
        <w:lastRenderedPageBreak/>
        <w:t>экскурсии в школьном музее по вновь созданной экспозиции. Технология коллективного проведения экскурсии в школьном музее по экспозиции. Технология коллективного проведения экскурсии по памятным местам окрестностей школы.</w:t>
      </w:r>
    </w:p>
    <w:p w:rsidR="00FB19C2" w:rsidRDefault="00FB19C2" w:rsidP="00FB19C2">
      <w:pPr>
        <w:spacing w:after="0" w:line="36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Практическая часть.</w:t>
      </w:r>
      <w:r>
        <w:rPr>
          <w:rFonts w:ascii="Times New Roman" w:eastAsia="Calibri" w:hAnsi="Times New Roman" w:cs="Times New Roman"/>
          <w:sz w:val="28"/>
          <w:szCs w:val="28"/>
          <w:lang w:eastAsia="ru-RU"/>
        </w:rPr>
        <w:t xml:space="preserve"> Подготовка и проведение экскурсии.</w:t>
      </w:r>
    </w:p>
    <w:p w:rsidR="00626B1B" w:rsidRDefault="00626B1B" w:rsidP="00FB19C2">
      <w:pPr>
        <w:spacing w:after="0" w:line="360" w:lineRule="auto"/>
        <w:ind w:firstLine="567"/>
        <w:jc w:val="both"/>
        <w:rPr>
          <w:rFonts w:ascii="Times New Roman" w:eastAsia="Calibri" w:hAnsi="Times New Roman" w:cs="Times New Roman"/>
          <w:b/>
          <w:sz w:val="28"/>
          <w:szCs w:val="28"/>
          <w:lang w:eastAsia="ru-RU"/>
        </w:rPr>
      </w:pPr>
    </w:p>
    <w:p w:rsidR="00626B1B" w:rsidRDefault="00626B1B">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tbl>
      <w:tblPr>
        <w:tblW w:w="0" w:type="auto"/>
        <w:tblInd w:w="5495" w:type="dxa"/>
        <w:tblLook w:val="04A0" w:firstRow="1" w:lastRow="0" w:firstColumn="1" w:lastColumn="0" w:noHBand="0" w:noVBand="1"/>
      </w:tblPr>
      <w:tblGrid>
        <w:gridCol w:w="4075"/>
      </w:tblGrid>
      <w:tr w:rsidR="00626B1B" w:rsidRPr="007472A8" w:rsidTr="00BC18A9">
        <w:tc>
          <w:tcPr>
            <w:tcW w:w="4075" w:type="dxa"/>
            <w:hideMark/>
          </w:tcPr>
          <w:p w:rsidR="00626B1B" w:rsidRPr="007472A8" w:rsidRDefault="00626B1B" w:rsidP="00BC18A9">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626B1B" w:rsidRPr="007472A8" w:rsidRDefault="00626B1B" w:rsidP="00626B1B">
      <w:pPr>
        <w:tabs>
          <w:tab w:val="left" w:pos="851"/>
        </w:tabs>
        <w:spacing w:after="0"/>
        <w:ind w:firstLine="709"/>
        <w:jc w:val="both"/>
        <w:rPr>
          <w:rFonts w:ascii="Times New Roman" w:eastAsia="MS Mincho" w:hAnsi="Times New Roman" w:cs="Times New Roman"/>
          <w:color w:val="00B050"/>
          <w:sz w:val="28"/>
          <w:szCs w:val="28"/>
          <w:lang w:eastAsia="ja-JP"/>
        </w:rPr>
      </w:pPr>
    </w:p>
    <w:p w:rsidR="00626B1B" w:rsidRPr="007472A8" w:rsidRDefault="00626B1B" w:rsidP="00626B1B">
      <w:pPr>
        <w:tabs>
          <w:tab w:val="left" w:pos="851"/>
        </w:tabs>
        <w:spacing w:after="0"/>
        <w:ind w:firstLine="709"/>
        <w:jc w:val="both"/>
        <w:rPr>
          <w:rFonts w:ascii="Times New Roman" w:eastAsia="Times New Roman" w:hAnsi="Times New Roman" w:cs="Times New Roman"/>
          <w:color w:val="00B050"/>
          <w:sz w:val="28"/>
          <w:szCs w:val="28"/>
          <w:lang w:eastAsia="ru-RU"/>
        </w:rPr>
      </w:pPr>
    </w:p>
    <w:p w:rsidR="00626B1B" w:rsidRPr="007472A8" w:rsidRDefault="00626B1B" w:rsidP="00626B1B">
      <w:pPr>
        <w:tabs>
          <w:tab w:val="left" w:pos="851"/>
        </w:tabs>
        <w:spacing w:after="0"/>
        <w:ind w:firstLine="709"/>
        <w:jc w:val="both"/>
        <w:rPr>
          <w:rFonts w:ascii="Times New Roman" w:eastAsia="Times New Roman" w:hAnsi="Times New Roman" w:cs="Times New Roman"/>
          <w:color w:val="00B050"/>
          <w:sz w:val="28"/>
          <w:szCs w:val="28"/>
          <w:lang w:eastAsia="ru-RU"/>
        </w:rPr>
      </w:pPr>
    </w:p>
    <w:p w:rsidR="00626B1B" w:rsidRPr="007472A8" w:rsidRDefault="00626B1B" w:rsidP="00626B1B">
      <w:pPr>
        <w:tabs>
          <w:tab w:val="left" w:pos="851"/>
        </w:tabs>
        <w:spacing w:after="0"/>
        <w:ind w:firstLine="709"/>
        <w:jc w:val="both"/>
        <w:rPr>
          <w:rFonts w:ascii="Times New Roman" w:eastAsia="Times New Roman" w:hAnsi="Times New Roman" w:cs="Times New Roman"/>
          <w:color w:val="00B050"/>
          <w:sz w:val="28"/>
          <w:szCs w:val="28"/>
          <w:lang w:eastAsia="ru-RU"/>
        </w:rPr>
      </w:pPr>
    </w:p>
    <w:p w:rsidR="00626B1B" w:rsidRPr="007472A8" w:rsidRDefault="00626B1B" w:rsidP="00626B1B">
      <w:pPr>
        <w:tabs>
          <w:tab w:val="left" w:pos="851"/>
        </w:tabs>
        <w:spacing w:after="0"/>
        <w:ind w:firstLine="709"/>
        <w:jc w:val="both"/>
        <w:rPr>
          <w:rFonts w:ascii="Times New Roman" w:eastAsia="Times New Roman" w:hAnsi="Times New Roman" w:cs="Times New Roman"/>
          <w:color w:val="00B050"/>
          <w:sz w:val="28"/>
          <w:szCs w:val="28"/>
          <w:lang w:eastAsia="ru-RU"/>
        </w:rPr>
      </w:pPr>
    </w:p>
    <w:p w:rsidR="00626B1B" w:rsidRPr="007472A8" w:rsidRDefault="00626B1B" w:rsidP="00626B1B">
      <w:pPr>
        <w:tabs>
          <w:tab w:val="left" w:pos="851"/>
        </w:tabs>
        <w:spacing w:after="0"/>
        <w:ind w:firstLine="709"/>
        <w:jc w:val="both"/>
        <w:rPr>
          <w:rFonts w:ascii="Times New Roman" w:eastAsia="Times New Roman" w:hAnsi="Times New Roman" w:cs="Times New Roman"/>
          <w:color w:val="00B050"/>
          <w:sz w:val="28"/>
          <w:szCs w:val="28"/>
          <w:lang w:eastAsia="ru-RU"/>
        </w:rPr>
      </w:pPr>
    </w:p>
    <w:p w:rsidR="00626B1B" w:rsidRPr="007472A8" w:rsidRDefault="00626B1B" w:rsidP="00626B1B">
      <w:pPr>
        <w:tabs>
          <w:tab w:val="left" w:pos="851"/>
        </w:tabs>
        <w:spacing w:after="0"/>
        <w:ind w:firstLine="709"/>
        <w:jc w:val="both"/>
        <w:rPr>
          <w:rFonts w:ascii="Times New Roman" w:eastAsia="Times New Roman" w:hAnsi="Times New Roman" w:cs="Times New Roman"/>
          <w:color w:val="00B050"/>
          <w:sz w:val="28"/>
          <w:szCs w:val="28"/>
          <w:lang w:eastAsia="ru-RU"/>
        </w:rPr>
      </w:pPr>
    </w:p>
    <w:p w:rsidR="00626B1B" w:rsidRPr="007472A8" w:rsidRDefault="00626B1B" w:rsidP="00626B1B">
      <w:pPr>
        <w:tabs>
          <w:tab w:val="left" w:pos="851"/>
        </w:tabs>
        <w:spacing w:after="0"/>
        <w:ind w:firstLine="709"/>
        <w:jc w:val="both"/>
        <w:rPr>
          <w:rFonts w:ascii="Times New Roman" w:eastAsia="Times New Roman" w:hAnsi="Times New Roman" w:cs="Times New Roman"/>
          <w:color w:val="00B050"/>
          <w:sz w:val="28"/>
          <w:szCs w:val="28"/>
          <w:lang w:eastAsia="ru-RU"/>
        </w:rPr>
      </w:pPr>
    </w:p>
    <w:p w:rsidR="00626B1B" w:rsidRPr="007472A8" w:rsidRDefault="00626B1B" w:rsidP="00626B1B">
      <w:pPr>
        <w:tabs>
          <w:tab w:val="left" w:pos="851"/>
        </w:tabs>
        <w:spacing w:after="0"/>
        <w:ind w:firstLine="709"/>
        <w:jc w:val="both"/>
        <w:rPr>
          <w:rFonts w:ascii="Times New Roman" w:eastAsia="Times New Roman" w:hAnsi="Times New Roman" w:cs="Times New Roman"/>
          <w:color w:val="00B050"/>
          <w:sz w:val="28"/>
          <w:szCs w:val="28"/>
          <w:lang w:eastAsia="ru-RU"/>
        </w:rPr>
      </w:pPr>
    </w:p>
    <w:p w:rsidR="00626B1B" w:rsidRPr="007472A8" w:rsidRDefault="00626B1B" w:rsidP="00626B1B">
      <w:pPr>
        <w:tabs>
          <w:tab w:val="left" w:pos="851"/>
        </w:tabs>
        <w:spacing w:after="0"/>
        <w:ind w:firstLine="709"/>
        <w:jc w:val="both"/>
        <w:rPr>
          <w:rFonts w:ascii="Times New Roman" w:eastAsia="Times New Roman" w:hAnsi="Times New Roman" w:cs="Times New Roman"/>
          <w:color w:val="00B050"/>
          <w:sz w:val="28"/>
          <w:szCs w:val="28"/>
          <w:lang w:eastAsia="ru-RU"/>
        </w:rPr>
      </w:pPr>
    </w:p>
    <w:p w:rsidR="00626B1B" w:rsidRPr="007472A8" w:rsidRDefault="00626B1B" w:rsidP="00626B1B">
      <w:pPr>
        <w:tabs>
          <w:tab w:val="left" w:pos="851"/>
        </w:tabs>
        <w:spacing w:after="0"/>
        <w:ind w:firstLine="709"/>
        <w:jc w:val="both"/>
        <w:rPr>
          <w:rFonts w:ascii="Times New Roman" w:eastAsia="Times New Roman" w:hAnsi="Times New Roman" w:cs="Times New Roman"/>
          <w:color w:val="00B050"/>
          <w:sz w:val="28"/>
          <w:szCs w:val="28"/>
          <w:lang w:eastAsia="ru-RU"/>
        </w:rPr>
      </w:pPr>
    </w:p>
    <w:p w:rsidR="00626B1B" w:rsidRPr="007472A8" w:rsidRDefault="00626B1B" w:rsidP="00626B1B">
      <w:pPr>
        <w:tabs>
          <w:tab w:val="left" w:pos="851"/>
        </w:tabs>
        <w:spacing w:after="0"/>
        <w:ind w:firstLine="709"/>
        <w:jc w:val="both"/>
        <w:rPr>
          <w:rFonts w:ascii="Times New Roman" w:eastAsia="Times New Roman" w:hAnsi="Times New Roman" w:cs="Times New Roman"/>
          <w:color w:val="00B050"/>
          <w:sz w:val="28"/>
          <w:szCs w:val="28"/>
          <w:lang w:eastAsia="ru-RU"/>
        </w:rPr>
      </w:pPr>
    </w:p>
    <w:p w:rsidR="00626B1B" w:rsidRPr="007472A8" w:rsidRDefault="00626B1B" w:rsidP="00626B1B">
      <w:pPr>
        <w:tabs>
          <w:tab w:val="left" w:pos="851"/>
        </w:tabs>
        <w:spacing w:after="0"/>
        <w:ind w:firstLine="709"/>
        <w:jc w:val="both"/>
        <w:rPr>
          <w:rFonts w:ascii="Times New Roman" w:eastAsia="Times New Roman" w:hAnsi="Times New Roman" w:cs="Times New Roman"/>
          <w:color w:val="00B050"/>
          <w:sz w:val="28"/>
          <w:szCs w:val="28"/>
          <w:lang w:eastAsia="ru-RU"/>
        </w:rPr>
      </w:pPr>
    </w:p>
    <w:p w:rsidR="00626B1B" w:rsidRPr="007472A8" w:rsidRDefault="00626B1B" w:rsidP="00626B1B">
      <w:pPr>
        <w:tabs>
          <w:tab w:val="left" w:pos="851"/>
        </w:tabs>
        <w:spacing w:after="0"/>
        <w:ind w:firstLine="709"/>
        <w:jc w:val="both"/>
        <w:rPr>
          <w:rFonts w:ascii="Times New Roman" w:eastAsia="Times New Roman" w:hAnsi="Times New Roman" w:cs="Times New Roman"/>
          <w:color w:val="00B050"/>
          <w:sz w:val="28"/>
          <w:szCs w:val="28"/>
          <w:lang w:eastAsia="ru-RU"/>
        </w:rPr>
      </w:pPr>
    </w:p>
    <w:p w:rsidR="00626B1B" w:rsidRPr="007472A8" w:rsidRDefault="00626B1B" w:rsidP="00626B1B">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626B1B" w:rsidRPr="007472A8" w:rsidRDefault="00626B1B" w:rsidP="00626B1B">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626B1B" w:rsidRPr="007472A8" w:rsidRDefault="00626B1B" w:rsidP="00626B1B">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626B1B" w:rsidRPr="007472A8" w:rsidRDefault="00626B1B" w:rsidP="00626B1B">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Память</w:t>
      </w:r>
      <w:r w:rsidRPr="007472A8">
        <w:rPr>
          <w:rFonts w:ascii="Times New Roman" w:eastAsia="Times New Roman" w:hAnsi="Times New Roman" w:cs="Times New Roman"/>
          <w:color w:val="000000"/>
          <w:sz w:val="28"/>
          <w:szCs w:val="28"/>
          <w:lang w:eastAsia="ru-RU"/>
        </w:rPr>
        <w:t>»,</w:t>
      </w:r>
    </w:p>
    <w:p w:rsidR="00626B1B" w:rsidRDefault="00626B1B" w:rsidP="00626B1B">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Березина Л.А.,</w:t>
      </w:r>
    </w:p>
    <w:p w:rsidR="00626B1B" w:rsidRDefault="00626B1B" w:rsidP="00626B1B">
      <w:pPr>
        <w:spacing w:after="0" w:line="36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год обучения</w:t>
      </w:r>
      <w:r w:rsidRPr="007472A8">
        <w:rPr>
          <w:rFonts w:ascii="Times New Roman" w:eastAsia="Times New Roman" w:hAnsi="Times New Roman" w:cs="Times New Roman"/>
          <w:color w:val="000000"/>
          <w:sz w:val="28"/>
          <w:szCs w:val="28"/>
          <w:lang w:eastAsia="ru-RU"/>
        </w:rPr>
        <w:t>)</w:t>
      </w:r>
    </w:p>
    <w:p w:rsidR="00626B1B" w:rsidRDefault="00626B1B" w:rsidP="00626B1B">
      <w:pPr>
        <w:spacing w:after="0" w:line="360" w:lineRule="auto"/>
        <w:ind w:firstLine="567"/>
        <w:jc w:val="center"/>
        <w:rPr>
          <w:rFonts w:ascii="Times New Roman" w:eastAsia="Times New Roman" w:hAnsi="Times New Roman" w:cs="Times New Roman"/>
          <w:color w:val="000000"/>
          <w:sz w:val="28"/>
          <w:szCs w:val="28"/>
          <w:lang w:eastAsia="ru-RU"/>
        </w:rPr>
      </w:pPr>
    </w:p>
    <w:p w:rsidR="00304998" w:rsidRDefault="00304998" w:rsidP="00304998">
      <w:pPr>
        <w:rPr>
          <w:rFonts w:ascii="Times New Roman" w:eastAsia="Times New Roman" w:hAnsi="Times New Roman" w:cs="Times New Roman"/>
          <w:color w:val="000000"/>
          <w:sz w:val="28"/>
          <w:szCs w:val="28"/>
          <w:lang w:eastAsia="ru-RU"/>
        </w:rPr>
      </w:pPr>
    </w:p>
    <w:p w:rsidR="00304998" w:rsidRDefault="00304998" w:rsidP="00304998">
      <w:pPr>
        <w:rPr>
          <w:rFonts w:ascii="Times New Roman" w:eastAsia="Times New Roman" w:hAnsi="Times New Roman" w:cs="Times New Roman"/>
          <w:color w:val="000000"/>
          <w:sz w:val="28"/>
          <w:szCs w:val="28"/>
          <w:lang w:eastAsia="ru-RU"/>
        </w:rPr>
      </w:pPr>
    </w:p>
    <w:p w:rsidR="00304998" w:rsidRDefault="00304998" w:rsidP="00304998">
      <w:pPr>
        <w:rPr>
          <w:rFonts w:ascii="Times New Roman" w:eastAsia="Times New Roman" w:hAnsi="Times New Roman" w:cs="Times New Roman"/>
          <w:color w:val="000000"/>
          <w:sz w:val="28"/>
          <w:szCs w:val="28"/>
          <w:lang w:eastAsia="ru-RU"/>
        </w:rPr>
      </w:pPr>
    </w:p>
    <w:p w:rsidR="00304998" w:rsidRDefault="00304998" w:rsidP="00304998">
      <w:pPr>
        <w:rPr>
          <w:rFonts w:ascii="Times New Roman" w:eastAsia="Times New Roman" w:hAnsi="Times New Roman" w:cs="Times New Roman"/>
          <w:color w:val="000000"/>
          <w:sz w:val="28"/>
          <w:szCs w:val="28"/>
          <w:lang w:eastAsia="ru-RU"/>
        </w:rPr>
      </w:pPr>
    </w:p>
    <w:p w:rsidR="00304998" w:rsidRDefault="00304998" w:rsidP="00304998">
      <w:pPr>
        <w:rPr>
          <w:rFonts w:ascii="Times New Roman" w:eastAsia="Times New Roman" w:hAnsi="Times New Roman" w:cs="Times New Roman"/>
          <w:color w:val="000000"/>
          <w:sz w:val="28"/>
          <w:szCs w:val="28"/>
          <w:lang w:eastAsia="ru-RU"/>
        </w:rPr>
      </w:pPr>
    </w:p>
    <w:p w:rsidR="00304998" w:rsidRDefault="00304998" w:rsidP="00304998">
      <w:pPr>
        <w:rPr>
          <w:rFonts w:ascii="Times New Roman" w:eastAsia="Times New Roman" w:hAnsi="Times New Roman" w:cs="Times New Roman"/>
          <w:color w:val="000000"/>
          <w:sz w:val="28"/>
          <w:szCs w:val="28"/>
          <w:lang w:eastAsia="ru-RU"/>
        </w:rPr>
      </w:pPr>
    </w:p>
    <w:p w:rsidR="00304998" w:rsidRDefault="00304998" w:rsidP="00304998">
      <w:pPr>
        <w:rPr>
          <w:rFonts w:ascii="Times New Roman" w:eastAsia="Times New Roman" w:hAnsi="Times New Roman" w:cs="Times New Roman"/>
          <w:color w:val="000000"/>
          <w:sz w:val="28"/>
          <w:szCs w:val="28"/>
          <w:lang w:eastAsia="ru-RU"/>
        </w:rPr>
      </w:pPr>
    </w:p>
    <w:p w:rsidR="00304998" w:rsidRDefault="00304998" w:rsidP="00304998">
      <w:pPr>
        <w:rPr>
          <w:rFonts w:ascii="Times New Roman" w:eastAsia="Times New Roman" w:hAnsi="Times New Roman" w:cs="Times New Roman"/>
          <w:color w:val="000000"/>
          <w:sz w:val="28"/>
          <w:szCs w:val="28"/>
          <w:lang w:eastAsia="ru-RU"/>
        </w:rPr>
      </w:pPr>
    </w:p>
    <w:p w:rsidR="00626B1B" w:rsidRPr="00304998" w:rsidRDefault="00626B1B" w:rsidP="00BF06CC">
      <w:pPr>
        <w:spacing w:after="0" w:line="360" w:lineRule="auto"/>
        <w:ind w:firstLine="567"/>
        <w:jc w:val="both"/>
        <w:rPr>
          <w:rFonts w:ascii="Times New Roman" w:eastAsia="Times New Roman" w:hAnsi="Times New Roman" w:cs="Times New Roman"/>
          <w:color w:val="000000"/>
          <w:sz w:val="28"/>
          <w:szCs w:val="28"/>
          <w:lang w:eastAsia="ru-RU"/>
        </w:rPr>
      </w:pPr>
      <w:r w:rsidRPr="00AC715C">
        <w:rPr>
          <w:rFonts w:ascii="Times New Roman" w:eastAsia="Times New Roman" w:hAnsi="Times New Roman" w:cs="Times New Roman"/>
          <w:sz w:val="28"/>
          <w:szCs w:val="28"/>
          <w:lang w:eastAsia="ru-RU"/>
        </w:rPr>
        <w:lastRenderedPageBreak/>
        <w:t xml:space="preserve">Программа разработана для детей </w:t>
      </w:r>
      <w:r w:rsidR="00763705">
        <w:rPr>
          <w:rFonts w:ascii="Times New Roman" w:eastAsia="Times New Roman" w:hAnsi="Times New Roman" w:cs="Times New Roman"/>
          <w:sz w:val="28"/>
          <w:szCs w:val="28"/>
          <w:lang w:eastAsia="ru-RU"/>
        </w:rPr>
        <w:t xml:space="preserve">младшего, </w:t>
      </w:r>
      <w:r w:rsidRPr="00AC715C">
        <w:rPr>
          <w:rFonts w:ascii="Times New Roman" w:eastAsia="Times New Roman" w:hAnsi="Times New Roman" w:cs="Times New Roman"/>
          <w:sz w:val="28"/>
          <w:szCs w:val="28"/>
          <w:lang w:eastAsia="ru-RU"/>
        </w:rPr>
        <w:t>среднего</w:t>
      </w:r>
      <w:r w:rsidR="00763705">
        <w:rPr>
          <w:rFonts w:ascii="Times New Roman" w:eastAsia="Times New Roman" w:hAnsi="Times New Roman" w:cs="Times New Roman"/>
          <w:sz w:val="28"/>
          <w:szCs w:val="28"/>
          <w:lang w:eastAsia="ru-RU"/>
        </w:rPr>
        <w:t xml:space="preserve"> и старшего</w:t>
      </w:r>
      <w:r w:rsidRPr="00AC715C">
        <w:rPr>
          <w:rFonts w:ascii="Times New Roman" w:eastAsia="Times New Roman" w:hAnsi="Times New Roman" w:cs="Times New Roman"/>
          <w:sz w:val="28"/>
          <w:szCs w:val="28"/>
          <w:lang w:eastAsia="ru-RU"/>
        </w:rPr>
        <w:t xml:space="preserve"> школьного возраста с учетом особенностей их развития.  </w:t>
      </w:r>
    </w:p>
    <w:p w:rsidR="00626B1B" w:rsidRPr="00BF06CC" w:rsidRDefault="00626B1B" w:rsidP="00626B1B">
      <w:pPr>
        <w:spacing w:after="0" w:line="360" w:lineRule="auto"/>
        <w:ind w:firstLine="567"/>
        <w:jc w:val="both"/>
        <w:rPr>
          <w:rFonts w:ascii="Times New Roman" w:eastAsia="Times New Roman" w:hAnsi="Times New Roman" w:cs="Times New Roman"/>
          <w:sz w:val="28"/>
          <w:szCs w:val="28"/>
          <w:lang w:eastAsia="ru-RU"/>
        </w:rPr>
      </w:pPr>
      <w:r w:rsidRPr="00BF06CC">
        <w:rPr>
          <w:rFonts w:ascii="Times New Roman" w:eastAsia="Times New Roman" w:hAnsi="Times New Roman" w:cs="Times New Roman"/>
          <w:sz w:val="28"/>
          <w:szCs w:val="28"/>
          <w:lang w:eastAsia="ru-RU"/>
        </w:rPr>
        <w:t>Занятия проводятся</w:t>
      </w:r>
      <w:r w:rsidR="00BF06CC" w:rsidRPr="00BF06CC">
        <w:rPr>
          <w:rFonts w:ascii="Times New Roman" w:eastAsia="Times New Roman" w:hAnsi="Times New Roman" w:cs="Times New Roman"/>
          <w:sz w:val="28"/>
          <w:szCs w:val="28"/>
          <w:lang w:eastAsia="ru-RU"/>
        </w:rPr>
        <w:t xml:space="preserve"> для одной группы</w:t>
      </w:r>
      <w:r w:rsidRPr="00BF06CC">
        <w:rPr>
          <w:rFonts w:ascii="Times New Roman" w:eastAsia="Times New Roman" w:hAnsi="Times New Roman" w:cs="Times New Roman"/>
          <w:sz w:val="28"/>
          <w:szCs w:val="28"/>
          <w:lang w:eastAsia="ru-RU"/>
        </w:rPr>
        <w:t xml:space="preserve"> 2 раза в неделю с нагрузкой 2 часа.</w:t>
      </w:r>
    </w:p>
    <w:p w:rsidR="00626B1B" w:rsidRPr="00AC715C" w:rsidRDefault="00626B1B" w:rsidP="00626B1B">
      <w:pPr>
        <w:spacing w:after="0"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t xml:space="preserve">Курс рассчитан на </w:t>
      </w:r>
      <w:r w:rsidR="00876CE6">
        <w:rPr>
          <w:rFonts w:ascii="Times New Roman" w:eastAsia="Times New Roman" w:hAnsi="Times New Roman" w:cs="Times New Roman"/>
          <w:sz w:val="28"/>
          <w:szCs w:val="28"/>
          <w:lang w:eastAsia="ru-RU"/>
        </w:rPr>
        <w:t>57</w:t>
      </w:r>
      <w:r w:rsidRPr="00AC715C">
        <w:rPr>
          <w:rFonts w:ascii="Times New Roman" w:eastAsia="Times New Roman" w:hAnsi="Times New Roman" w:cs="Times New Roman"/>
          <w:sz w:val="28"/>
          <w:szCs w:val="28"/>
          <w:lang w:eastAsia="ru-RU"/>
        </w:rPr>
        <w:t xml:space="preserve"> час</w:t>
      </w:r>
      <w:r w:rsidR="00876CE6">
        <w:rPr>
          <w:rFonts w:ascii="Times New Roman" w:eastAsia="Times New Roman" w:hAnsi="Times New Roman" w:cs="Times New Roman"/>
          <w:sz w:val="28"/>
          <w:szCs w:val="28"/>
          <w:lang w:eastAsia="ru-RU"/>
        </w:rPr>
        <w:t>ов</w:t>
      </w:r>
      <w:r w:rsidRPr="00AC715C">
        <w:rPr>
          <w:rFonts w:ascii="Times New Roman" w:eastAsia="Times New Roman" w:hAnsi="Times New Roman" w:cs="Times New Roman"/>
          <w:sz w:val="28"/>
          <w:szCs w:val="28"/>
          <w:lang w:eastAsia="ru-RU"/>
        </w:rPr>
        <w:t xml:space="preserve"> (в том числе, теоретические занятия – </w:t>
      </w:r>
      <w:r w:rsidR="00876CE6">
        <w:rPr>
          <w:rFonts w:ascii="Times New Roman" w:eastAsia="Times New Roman" w:hAnsi="Times New Roman" w:cs="Times New Roman"/>
          <w:sz w:val="28"/>
          <w:szCs w:val="28"/>
          <w:lang w:eastAsia="ru-RU"/>
        </w:rPr>
        <w:t>20</w:t>
      </w:r>
      <w:r w:rsidRPr="00AC715C">
        <w:rPr>
          <w:rFonts w:ascii="Times New Roman" w:eastAsia="Times New Roman" w:hAnsi="Times New Roman" w:cs="Times New Roman"/>
          <w:sz w:val="28"/>
          <w:szCs w:val="28"/>
          <w:lang w:eastAsia="ru-RU"/>
        </w:rPr>
        <w:t xml:space="preserve">, практические занятия – </w:t>
      </w:r>
      <w:r w:rsidR="00876CE6">
        <w:rPr>
          <w:rFonts w:ascii="Times New Roman" w:eastAsia="Times New Roman" w:hAnsi="Times New Roman" w:cs="Times New Roman"/>
          <w:sz w:val="28"/>
          <w:szCs w:val="28"/>
          <w:lang w:eastAsia="ru-RU"/>
        </w:rPr>
        <w:t>37</w:t>
      </w:r>
      <w:r w:rsidRPr="00AC715C">
        <w:rPr>
          <w:rFonts w:ascii="Times New Roman" w:eastAsia="Times New Roman" w:hAnsi="Times New Roman" w:cs="Times New Roman"/>
          <w:sz w:val="28"/>
          <w:szCs w:val="28"/>
          <w:lang w:eastAsia="ru-RU"/>
        </w:rPr>
        <w:t>).</w:t>
      </w:r>
    </w:p>
    <w:p w:rsidR="00626B1B" w:rsidRDefault="00626B1B" w:rsidP="00626B1B">
      <w:pPr>
        <w:spacing w:after="0"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1559"/>
        <w:gridCol w:w="1560"/>
        <w:gridCol w:w="1559"/>
        <w:gridCol w:w="1559"/>
      </w:tblGrid>
      <w:tr w:rsidR="00BF06CC" w:rsidRPr="00BF06CC" w:rsidTr="00893111">
        <w:trPr>
          <w:cantSplit/>
          <w:trHeight w:val="574"/>
        </w:trPr>
        <w:tc>
          <w:tcPr>
            <w:tcW w:w="1985"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Понедельник</w:t>
            </w:r>
          </w:p>
        </w:tc>
        <w:tc>
          <w:tcPr>
            <w:tcW w:w="1701"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Вторник</w:t>
            </w:r>
          </w:p>
        </w:tc>
        <w:tc>
          <w:tcPr>
            <w:tcW w:w="1559"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Среда</w:t>
            </w:r>
          </w:p>
        </w:tc>
        <w:tc>
          <w:tcPr>
            <w:tcW w:w="1560"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Четверг</w:t>
            </w:r>
          </w:p>
        </w:tc>
        <w:tc>
          <w:tcPr>
            <w:tcW w:w="1559"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Пятница</w:t>
            </w:r>
          </w:p>
        </w:tc>
        <w:tc>
          <w:tcPr>
            <w:tcW w:w="1559"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Суббота</w:t>
            </w:r>
          </w:p>
        </w:tc>
      </w:tr>
      <w:tr w:rsidR="00BF06CC" w:rsidRPr="00BF06CC" w:rsidTr="00893111">
        <w:trPr>
          <w:cantSplit/>
          <w:trHeight w:val="1122"/>
        </w:trPr>
        <w:tc>
          <w:tcPr>
            <w:tcW w:w="1985"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13.30-14.15</w:t>
            </w:r>
          </w:p>
          <w:p w:rsidR="00BF06CC" w:rsidRPr="00BF06CC" w:rsidRDefault="00BF06CC" w:rsidP="00BF06CC">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14.25-15.10</w:t>
            </w:r>
          </w:p>
          <w:p w:rsidR="00BF06CC" w:rsidRPr="00BF06CC" w:rsidRDefault="00BF06CC" w:rsidP="00BF06CC">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(1 гр.)</w:t>
            </w:r>
          </w:p>
        </w:tc>
        <w:tc>
          <w:tcPr>
            <w:tcW w:w="1701"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13.30-14.15</w:t>
            </w:r>
          </w:p>
          <w:p w:rsidR="00BF06CC" w:rsidRPr="00BF06CC" w:rsidRDefault="00BF06CC" w:rsidP="00BF06CC">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14.25-15.10</w:t>
            </w:r>
          </w:p>
          <w:p w:rsidR="00BF06CC" w:rsidRPr="00BF06CC" w:rsidRDefault="00BF06CC" w:rsidP="00BF06CC">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(2 гр.)</w:t>
            </w:r>
          </w:p>
        </w:tc>
        <w:tc>
          <w:tcPr>
            <w:tcW w:w="1559"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13.30-14.15</w:t>
            </w:r>
          </w:p>
          <w:p w:rsidR="00BF06CC" w:rsidRPr="00BF06CC" w:rsidRDefault="00BF06CC" w:rsidP="00BF06CC">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14.25-15.10</w:t>
            </w:r>
          </w:p>
          <w:p w:rsidR="00BF06CC" w:rsidRPr="00BF06CC" w:rsidRDefault="00BF06CC" w:rsidP="00BF06CC">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(1 гр.)</w:t>
            </w:r>
          </w:p>
        </w:tc>
        <w:tc>
          <w:tcPr>
            <w:tcW w:w="1560"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14.00-14.45</w:t>
            </w:r>
          </w:p>
          <w:p w:rsidR="00BF06CC" w:rsidRPr="00BF06CC" w:rsidRDefault="00BF06CC" w:rsidP="00BF06CC">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14.55-15.40</w:t>
            </w:r>
          </w:p>
          <w:p w:rsidR="00BF06CC" w:rsidRPr="00BF06CC" w:rsidRDefault="00BF06CC" w:rsidP="00BF06CC">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(2 гр.)</w:t>
            </w:r>
          </w:p>
        </w:tc>
        <w:tc>
          <w:tcPr>
            <w:tcW w:w="1559"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F06CC" w:rsidRPr="00BF06CC" w:rsidRDefault="00BF06CC" w:rsidP="00BF06CC">
            <w:pPr>
              <w:spacing w:after="0" w:line="240" w:lineRule="auto"/>
              <w:jc w:val="center"/>
              <w:rPr>
                <w:rFonts w:ascii="Times New Roman" w:eastAsia="Calibri" w:hAnsi="Times New Roman" w:cs="Times New Roman"/>
                <w:sz w:val="24"/>
                <w:szCs w:val="24"/>
              </w:rPr>
            </w:pPr>
          </w:p>
        </w:tc>
      </w:tr>
    </w:tbl>
    <w:p w:rsidR="00626B1B" w:rsidRDefault="00626B1B" w:rsidP="00763705">
      <w:pPr>
        <w:spacing w:after="0" w:line="360" w:lineRule="auto"/>
        <w:jc w:val="both"/>
        <w:rPr>
          <w:rFonts w:ascii="Times New Roman" w:eastAsia="Times New Roman" w:hAnsi="Times New Roman" w:cs="Times New Roman"/>
          <w:sz w:val="28"/>
          <w:szCs w:val="28"/>
          <w:lang w:eastAsia="ru-RU"/>
        </w:rPr>
      </w:pPr>
    </w:p>
    <w:p w:rsidR="00626B1B" w:rsidRPr="00626B1B" w:rsidRDefault="00626B1B" w:rsidP="00FB0474">
      <w:pPr>
        <w:pStyle w:val="a3"/>
        <w:numPr>
          <w:ilvl w:val="0"/>
          <w:numId w:val="110"/>
        </w:numPr>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Учебно-тематическое планирование по курсу</w:t>
      </w:r>
    </w:p>
    <w:p w:rsidR="00626B1B" w:rsidRDefault="00626B1B" w:rsidP="00626B1B">
      <w:pPr>
        <w:spacing w:after="0" w:line="36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«Музей – хранитель наследия веков» 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109"/>
        <w:gridCol w:w="1109"/>
        <w:gridCol w:w="1467"/>
        <w:gridCol w:w="1701"/>
      </w:tblGrid>
      <w:tr w:rsidR="00304998" w:rsidRPr="005419C7" w:rsidTr="00BC18A9">
        <w:trPr>
          <w:trHeight w:val="255"/>
        </w:trPr>
        <w:tc>
          <w:tcPr>
            <w:tcW w:w="675" w:type="dxa"/>
            <w:vMerge w:val="restart"/>
            <w:shd w:val="clear" w:color="auto" w:fill="FFFFFF" w:themeFill="background1"/>
          </w:tcPr>
          <w:p w:rsidR="00304998" w:rsidRPr="005419C7" w:rsidRDefault="00304998" w:rsidP="00BC18A9">
            <w:pPr>
              <w:spacing w:after="0" w:line="240" w:lineRule="auto"/>
              <w:jc w:val="both"/>
              <w:rPr>
                <w:rFonts w:ascii="Times New Roman" w:eastAsia="Times New Roman" w:hAnsi="Times New Roman" w:cs="Times New Roman"/>
                <w:b/>
                <w:bCs/>
                <w:color w:val="000000"/>
                <w:sz w:val="28"/>
                <w:szCs w:val="28"/>
                <w:lang w:eastAsia="ru-RU"/>
              </w:rPr>
            </w:pPr>
            <w:r w:rsidRPr="005419C7">
              <w:rPr>
                <w:rFonts w:ascii="Times New Roman" w:eastAsia="Times New Roman" w:hAnsi="Times New Roman" w:cs="Times New Roman"/>
                <w:b/>
                <w:sz w:val="28"/>
                <w:szCs w:val="28"/>
                <w:lang w:eastAsia="ru-RU"/>
              </w:rPr>
              <w:t>№</w:t>
            </w:r>
            <w:r w:rsidRPr="005419C7">
              <w:rPr>
                <w:rFonts w:ascii="Times New Roman" w:eastAsia="Times New Roman" w:hAnsi="Times New Roman" w:cs="Times New Roman"/>
                <w:b/>
                <w:sz w:val="28"/>
                <w:szCs w:val="28"/>
                <w:lang w:eastAsia="ru-RU"/>
              </w:rPr>
              <w:br/>
              <w:t>п/п</w:t>
            </w:r>
          </w:p>
        </w:tc>
        <w:tc>
          <w:tcPr>
            <w:tcW w:w="3686" w:type="dxa"/>
            <w:vMerge w:val="restart"/>
            <w:shd w:val="clear" w:color="auto" w:fill="FFFFFF" w:themeFill="background1"/>
          </w:tcPr>
          <w:p w:rsidR="00304998" w:rsidRPr="005419C7" w:rsidRDefault="00304998" w:rsidP="00BC18A9">
            <w:pPr>
              <w:spacing w:after="0" w:line="240" w:lineRule="auto"/>
              <w:jc w:val="both"/>
              <w:rPr>
                <w:rFonts w:ascii="Times New Roman" w:eastAsia="Times New Roman" w:hAnsi="Times New Roman" w:cs="Times New Roman"/>
                <w:b/>
                <w:bCs/>
                <w:color w:val="000000"/>
                <w:sz w:val="28"/>
                <w:szCs w:val="28"/>
                <w:lang w:eastAsia="ru-RU"/>
              </w:rPr>
            </w:pPr>
            <w:r w:rsidRPr="005419C7">
              <w:rPr>
                <w:rFonts w:ascii="Times New Roman" w:eastAsia="Times New Roman" w:hAnsi="Times New Roman" w:cs="Times New Roman"/>
                <w:b/>
                <w:bCs/>
                <w:color w:val="000000"/>
                <w:sz w:val="28"/>
                <w:szCs w:val="28"/>
                <w:lang w:eastAsia="ru-RU"/>
              </w:rPr>
              <w:t>Название раздела, темы</w:t>
            </w:r>
          </w:p>
        </w:tc>
        <w:tc>
          <w:tcPr>
            <w:tcW w:w="3685" w:type="dxa"/>
            <w:gridSpan w:val="3"/>
            <w:shd w:val="clear" w:color="auto" w:fill="FFFFFF" w:themeFill="background1"/>
          </w:tcPr>
          <w:p w:rsidR="00304998" w:rsidRPr="005419C7" w:rsidRDefault="00304998" w:rsidP="00BC18A9">
            <w:pPr>
              <w:spacing w:after="0" w:line="240" w:lineRule="auto"/>
              <w:jc w:val="center"/>
              <w:rPr>
                <w:rFonts w:ascii="Times New Roman" w:eastAsia="Times New Roman" w:hAnsi="Times New Roman" w:cs="Times New Roman"/>
                <w:b/>
                <w:bCs/>
                <w:color w:val="000000"/>
                <w:sz w:val="28"/>
                <w:szCs w:val="28"/>
                <w:lang w:eastAsia="ru-RU"/>
              </w:rPr>
            </w:pPr>
            <w:r w:rsidRPr="005419C7">
              <w:rPr>
                <w:rFonts w:ascii="Times New Roman" w:eastAsia="Times New Roman" w:hAnsi="Times New Roman" w:cs="Times New Roman"/>
                <w:b/>
                <w:bCs/>
                <w:color w:val="000000"/>
                <w:sz w:val="28"/>
                <w:szCs w:val="28"/>
                <w:lang w:eastAsia="ru-RU"/>
              </w:rPr>
              <w:t>Количество часов</w:t>
            </w:r>
          </w:p>
        </w:tc>
        <w:tc>
          <w:tcPr>
            <w:tcW w:w="1701" w:type="dxa"/>
            <w:vMerge w:val="restart"/>
            <w:shd w:val="clear" w:color="auto" w:fill="FFFFFF" w:themeFill="background1"/>
          </w:tcPr>
          <w:p w:rsidR="00304998" w:rsidRPr="005419C7" w:rsidRDefault="00304998" w:rsidP="00BC18A9">
            <w:pPr>
              <w:spacing w:after="0" w:line="240" w:lineRule="auto"/>
              <w:jc w:val="center"/>
              <w:rPr>
                <w:rFonts w:ascii="Times New Roman" w:eastAsia="Times New Roman" w:hAnsi="Times New Roman" w:cs="Times New Roman"/>
                <w:b/>
                <w:bCs/>
                <w:color w:val="000000"/>
                <w:sz w:val="28"/>
                <w:szCs w:val="28"/>
                <w:lang w:eastAsia="ru-RU"/>
              </w:rPr>
            </w:pPr>
            <w:r w:rsidRPr="005419C7">
              <w:rPr>
                <w:rFonts w:ascii="Times New Roman" w:eastAsia="Times New Roman" w:hAnsi="Times New Roman" w:cs="Times New Roman"/>
                <w:b/>
                <w:bCs/>
                <w:color w:val="000000"/>
                <w:sz w:val="28"/>
                <w:szCs w:val="28"/>
                <w:lang w:eastAsia="ru-RU"/>
              </w:rPr>
              <w:t>Форма аттестации (контроля)</w:t>
            </w:r>
          </w:p>
        </w:tc>
      </w:tr>
      <w:tr w:rsidR="00304998" w:rsidRPr="005419C7" w:rsidTr="00BC18A9">
        <w:trPr>
          <w:trHeight w:val="300"/>
        </w:trPr>
        <w:tc>
          <w:tcPr>
            <w:tcW w:w="675" w:type="dxa"/>
            <w:vMerge/>
          </w:tcPr>
          <w:p w:rsidR="00304998" w:rsidRPr="005419C7" w:rsidRDefault="00304998" w:rsidP="00BC18A9">
            <w:pPr>
              <w:spacing w:after="0" w:line="240" w:lineRule="auto"/>
              <w:jc w:val="both"/>
              <w:rPr>
                <w:rFonts w:ascii="Times New Roman" w:eastAsia="Times New Roman" w:hAnsi="Times New Roman" w:cs="Times New Roman"/>
                <w:sz w:val="28"/>
                <w:szCs w:val="28"/>
                <w:lang w:eastAsia="ru-RU"/>
              </w:rPr>
            </w:pPr>
          </w:p>
        </w:tc>
        <w:tc>
          <w:tcPr>
            <w:tcW w:w="3686" w:type="dxa"/>
            <w:vMerge/>
          </w:tcPr>
          <w:p w:rsidR="00304998" w:rsidRPr="005419C7" w:rsidRDefault="00304998" w:rsidP="00BC18A9">
            <w:pPr>
              <w:spacing w:after="0" w:line="240" w:lineRule="auto"/>
              <w:jc w:val="both"/>
              <w:rPr>
                <w:rFonts w:ascii="Times New Roman" w:eastAsia="Times New Roman" w:hAnsi="Times New Roman" w:cs="Times New Roman"/>
                <w:bCs/>
                <w:color w:val="000000"/>
                <w:sz w:val="28"/>
                <w:szCs w:val="28"/>
                <w:lang w:eastAsia="ru-RU"/>
              </w:rPr>
            </w:pPr>
          </w:p>
        </w:tc>
        <w:tc>
          <w:tcPr>
            <w:tcW w:w="1109" w:type="dxa"/>
            <w:shd w:val="clear" w:color="auto" w:fill="FFFFFF" w:themeFill="background1"/>
          </w:tcPr>
          <w:p w:rsidR="00304998" w:rsidRPr="005419C7" w:rsidRDefault="00304998" w:rsidP="00BC18A9">
            <w:pPr>
              <w:spacing w:after="0" w:line="240" w:lineRule="auto"/>
              <w:jc w:val="center"/>
              <w:rPr>
                <w:rFonts w:ascii="Times New Roman" w:eastAsia="Times New Roman" w:hAnsi="Times New Roman" w:cs="Times New Roman"/>
                <w:b/>
                <w:bCs/>
                <w:color w:val="000000"/>
                <w:sz w:val="28"/>
                <w:szCs w:val="28"/>
                <w:lang w:eastAsia="ru-RU"/>
              </w:rPr>
            </w:pPr>
            <w:r w:rsidRPr="005419C7">
              <w:rPr>
                <w:rFonts w:ascii="Times New Roman" w:eastAsia="Times New Roman" w:hAnsi="Times New Roman" w:cs="Times New Roman"/>
                <w:b/>
                <w:bCs/>
                <w:color w:val="000000"/>
                <w:sz w:val="28"/>
                <w:szCs w:val="28"/>
                <w:lang w:eastAsia="ru-RU"/>
              </w:rPr>
              <w:t>всего</w:t>
            </w:r>
          </w:p>
        </w:tc>
        <w:tc>
          <w:tcPr>
            <w:tcW w:w="1109" w:type="dxa"/>
            <w:shd w:val="clear" w:color="auto" w:fill="FFFFFF" w:themeFill="background1"/>
          </w:tcPr>
          <w:p w:rsidR="00304998" w:rsidRPr="005419C7" w:rsidRDefault="00304998" w:rsidP="00BC18A9">
            <w:pPr>
              <w:spacing w:after="0" w:line="240" w:lineRule="auto"/>
              <w:jc w:val="center"/>
              <w:rPr>
                <w:rFonts w:ascii="Times New Roman" w:eastAsia="Times New Roman" w:hAnsi="Times New Roman" w:cs="Times New Roman"/>
                <w:b/>
                <w:bCs/>
                <w:color w:val="000000"/>
                <w:sz w:val="28"/>
                <w:szCs w:val="28"/>
                <w:lang w:eastAsia="ru-RU"/>
              </w:rPr>
            </w:pPr>
            <w:r w:rsidRPr="005419C7">
              <w:rPr>
                <w:rFonts w:ascii="Times New Roman" w:eastAsia="Times New Roman" w:hAnsi="Times New Roman" w:cs="Times New Roman"/>
                <w:b/>
                <w:bCs/>
                <w:color w:val="000000"/>
                <w:sz w:val="28"/>
                <w:szCs w:val="28"/>
                <w:lang w:eastAsia="ru-RU"/>
              </w:rPr>
              <w:t>теория</w:t>
            </w:r>
          </w:p>
        </w:tc>
        <w:tc>
          <w:tcPr>
            <w:tcW w:w="1467" w:type="dxa"/>
            <w:shd w:val="clear" w:color="auto" w:fill="FFFFFF" w:themeFill="background1"/>
          </w:tcPr>
          <w:p w:rsidR="00304998" w:rsidRPr="005419C7" w:rsidRDefault="00304998" w:rsidP="00BC18A9">
            <w:pPr>
              <w:spacing w:after="0" w:line="240" w:lineRule="auto"/>
              <w:jc w:val="center"/>
              <w:rPr>
                <w:rFonts w:ascii="Times New Roman" w:eastAsia="Times New Roman" w:hAnsi="Times New Roman" w:cs="Times New Roman"/>
                <w:b/>
                <w:bCs/>
                <w:color w:val="000000"/>
                <w:sz w:val="28"/>
                <w:szCs w:val="28"/>
                <w:lang w:eastAsia="ru-RU"/>
              </w:rPr>
            </w:pPr>
            <w:r w:rsidRPr="005419C7">
              <w:rPr>
                <w:rFonts w:ascii="Times New Roman" w:eastAsia="Times New Roman" w:hAnsi="Times New Roman" w:cs="Times New Roman"/>
                <w:b/>
                <w:bCs/>
                <w:color w:val="000000"/>
                <w:sz w:val="28"/>
                <w:szCs w:val="28"/>
                <w:lang w:eastAsia="ru-RU"/>
              </w:rPr>
              <w:t>практика</w:t>
            </w:r>
          </w:p>
        </w:tc>
        <w:tc>
          <w:tcPr>
            <w:tcW w:w="1701" w:type="dxa"/>
            <w:vMerge/>
          </w:tcPr>
          <w:p w:rsidR="00304998" w:rsidRPr="005419C7" w:rsidRDefault="00304998" w:rsidP="00BC18A9">
            <w:pPr>
              <w:spacing w:after="0" w:line="240" w:lineRule="auto"/>
              <w:jc w:val="center"/>
              <w:rPr>
                <w:rFonts w:ascii="Times New Roman" w:eastAsia="Times New Roman" w:hAnsi="Times New Roman" w:cs="Times New Roman"/>
                <w:bCs/>
                <w:color w:val="000000"/>
                <w:sz w:val="28"/>
                <w:szCs w:val="28"/>
                <w:lang w:eastAsia="ru-RU"/>
              </w:rPr>
            </w:pPr>
          </w:p>
        </w:tc>
      </w:tr>
      <w:tr w:rsidR="00304998" w:rsidRPr="005419C7" w:rsidTr="00BC18A9">
        <w:tc>
          <w:tcPr>
            <w:tcW w:w="675"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3686" w:type="dxa"/>
          </w:tcPr>
          <w:p w:rsidR="00304998" w:rsidRPr="005419C7" w:rsidRDefault="00304998" w:rsidP="00304998">
            <w:pPr>
              <w:spacing w:after="0" w:line="240" w:lineRule="auto"/>
              <w:rPr>
                <w:rFonts w:ascii="Times New Roman" w:eastAsia="Times New Roman" w:hAnsi="Times New Roman" w:cs="Times New Roman"/>
                <w:bCs/>
                <w:color w:val="000000"/>
                <w:sz w:val="28"/>
                <w:szCs w:val="28"/>
                <w:lang w:eastAsia="ru-RU"/>
              </w:rPr>
            </w:pPr>
            <w:r w:rsidRPr="00304998">
              <w:rPr>
                <w:rFonts w:ascii="Times New Roman" w:eastAsia="Times New Roman" w:hAnsi="Times New Roman" w:cs="Times New Roman"/>
                <w:bCs/>
                <w:color w:val="000000"/>
                <w:sz w:val="28"/>
                <w:szCs w:val="28"/>
                <w:lang w:eastAsia="ru-RU"/>
              </w:rPr>
              <w:t>Вводное занятие</w:t>
            </w:r>
          </w:p>
        </w:tc>
        <w:tc>
          <w:tcPr>
            <w:tcW w:w="1109"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2</w:t>
            </w:r>
          </w:p>
        </w:tc>
        <w:tc>
          <w:tcPr>
            <w:tcW w:w="1109"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467"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701" w:type="dxa"/>
          </w:tcPr>
          <w:p w:rsidR="00304998" w:rsidRPr="005419C7" w:rsidRDefault="00304998" w:rsidP="00BC18A9">
            <w:pPr>
              <w:spacing w:after="0" w:line="240" w:lineRule="auto"/>
              <w:jc w:val="center"/>
              <w:rPr>
                <w:rFonts w:ascii="Times New Roman" w:eastAsia="Times New Roman" w:hAnsi="Times New Roman" w:cs="Times New Roman"/>
                <w:bCs/>
                <w:color w:val="000000"/>
                <w:sz w:val="28"/>
                <w:szCs w:val="28"/>
                <w:lang w:eastAsia="ru-RU"/>
              </w:rPr>
            </w:pPr>
          </w:p>
        </w:tc>
      </w:tr>
      <w:tr w:rsidR="00304998" w:rsidRPr="005419C7" w:rsidTr="00BC18A9">
        <w:tc>
          <w:tcPr>
            <w:tcW w:w="675"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sidRPr="005419C7">
              <w:rPr>
                <w:rFonts w:ascii="Times New Roman" w:eastAsia="Times New Roman" w:hAnsi="Times New Roman" w:cs="Times New Roman"/>
                <w:bCs/>
                <w:color w:val="000000"/>
                <w:sz w:val="28"/>
                <w:szCs w:val="28"/>
                <w:lang w:eastAsia="ru-RU"/>
              </w:rPr>
              <w:t>2</w:t>
            </w:r>
          </w:p>
        </w:tc>
        <w:tc>
          <w:tcPr>
            <w:tcW w:w="3686" w:type="dxa"/>
          </w:tcPr>
          <w:p w:rsidR="00304998" w:rsidRPr="00304998" w:rsidRDefault="00304998" w:rsidP="00304998">
            <w:pPr>
              <w:spacing w:after="0" w:line="240" w:lineRule="auto"/>
              <w:rPr>
                <w:rFonts w:ascii="Times New Roman" w:eastAsia="Times New Roman" w:hAnsi="Times New Roman" w:cs="Times New Roman"/>
                <w:bCs/>
                <w:color w:val="000000"/>
                <w:sz w:val="28"/>
                <w:szCs w:val="28"/>
                <w:lang w:eastAsia="ru-RU"/>
              </w:rPr>
            </w:pPr>
            <w:r w:rsidRPr="00304998">
              <w:rPr>
                <w:rFonts w:ascii="Times New Roman" w:eastAsia="Times New Roman" w:hAnsi="Times New Roman" w:cs="Times New Roman"/>
                <w:bCs/>
                <w:color w:val="000000"/>
                <w:sz w:val="28"/>
                <w:szCs w:val="28"/>
                <w:lang w:eastAsia="ru-RU"/>
              </w:rPr>
              <w:t>Музей-хранитель исторической памяти.</w:t>
            </w:r>
          </w:p>
          <w:p w:rsidR="00304998" w:rsidRPr="005419C7" w:rsidRDefault="00304998" w:rsidP="00304998">
            <w:pPr>
              <w:spacing w:after="0" w:line="240" w:lineRule="auto"/>
              <w:rPr>
                <w:rFonts w:ascii="Times New Roman" w:eastAsia="Times New Roman" w:hAnsi="Times New Roman" w:cs="Times New Roman"/>
                <w:bCs/>
                <w:color w:val="000000"/>
                <w:sz w:val="28"/>
                <w:szCs w:val="28"/>
                <w:lang w:eastAsia="ru-RU"/>
              </w:rPr>
            </w:pPr>
            <w:r w:rsidRPr="00304998">
              <w:rPr>
                <w:rFonts w:ascii="Times New Roman" w:eastAsia="Times New Roman" w:hAnsi="Times New Roman" w:cs="Times New Roman"/>
                <w:bCs/>
                <w:color w:val="000000"/>
                <w:sz w:val="28"/>
                <w:szCs w:val="28"/>
                <w:lang w:eastAsia="ru-RU"/>
              </w:rPr>
              <w:t>Школьный музей на современном этапе</w:t>
            </w:r>
          </w:p>
        </w:tc>
        <w:tc>
          <w:tcPr>
            <w:tcW w:w="1109"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c>
          <w:tcPr>
            <w:tcW w:w="1109"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467"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1701" w:type="dxa"/>
          </w:tcPr>
          <w:p w:rsidR="00304998" w:rsidRPr="005419C7" w:rsidRDefault="00304998" w:rsidP="00BC18A9">
            <w:pPr>
              <w:spacing w:after="0" w:line="240" w:lineRule="auto"/>
              <w:jc w:val="center"/>
              <w:rPr>
                <w:rFonts w:ascii="Times New Roman" w:eastAsia="Times New Roman" w:hAnsi="Times New Roman" w:cs="Times New Roman"/>
                <w:bCs/>
                <w:color w:val="000000"/>
                <w:sz w:val="28"/>
                <w:szCs w:val="28"/>
                <w:lang w:eastAsia="ru-RU"/>
              </w:rPr>
            </w:pPr>
          </w:p>
        </w:tc>
      </w:tr>
      <w:tr w:rsidR="00304998" w:rsidRPr="005419C7" w:rsidTr="00BC18A9">
        <w:tc>
          <w:tcPr>
            <w:tcW w:w="675"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3686" w:type="dxa"/>
          </w:tcPr>
          <w:p w:rsidR="00304998" w:rsidRPr="00304998" w:rsidRDefault="00304998" w:rsidP="00304998">
            <w:pPr>
              <w:spacing w:after="0" w:line="240" w:lineRule="auto"/>
              <w:rPr>
                <w:rFonts w:ascii="Times New Roman" w:eastAsia="Times New Roman" w:hAnsi="Times New Roman" w:cs="Times New Roman"/>
                <w:bCs/>
                <w:color w:val="000000"/>
                <w:sz w:val="28"/>
                <w:szCs w:val="28"/>
                <w:lang w:eastAsia="ru-RU"/>
              </w:rPr>
            </w:pPr>
            <w:r w:rsidRPr="00304998">
              <w:rPr>
                <w:rFonts w:ascii="Times New Roman" w:eastAsia="Times New Roman" w:hAnsi="Times New Roman" w:cs="Times New Roman"/>
                <w:bCs/>
                <w:color w:val="000000"/>
                <w:sz w:val="28"/>
                <w:szCs w:val="28"/>
                <w:lang w:eastAsia="ru-RU"/>
              </w:rPr>
              <w:t>Даты красные старины прекрасной.</w:t>
            </w:r>
          </w:p>
          <w:p w:rsidR="00304998" w:rsidRPr="005419C7" w:rsidRDefault="00304998" w:rsidP="00304998">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Яблочник</w:t>
            </w:r>
          </w:p>
        </w:tc>
        <w:tc>
          <w:tcPr>
            <w:tcW w:w="1109"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c>
          <w:tcPr>
            <w:tcW w:w="1109"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1467"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1701" w:type="dxa"/>
          </w:tcPr>
          <w:p w:rsidR="00304998" w:rsidRPr="00304998"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sidRPr="00304998">
              <w:rPr>
                <w:rFonts w:ascii="Times New Roman" w:eastAsia="Times New Roman" w:hAnsi="Times New Roman" w:cs="Times New Roman"/>
                <w:bCs/>
                <w:color w:val="000000"/>
                <w:sz w:val="28"/>
                <w:szCs w:val="28"/>
                <w:lang w:eastAsia="ru-RU"/>
              </w:rPr>
              <w:t>Игра.</w:t>
            </w:r>
          </w:p>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sidRPr="00304998">
              <w:rPr>
                <w:rFonts w:ascii="Times New Roman" w:eastAsia="Times New Roman" w:hAnsi="Times New Roman" w:cs="Times New Roman"/>
                <w:bCs/>
                <w:color w:val="000000"/>
                <w:sz w:val="28"/>
                <w:szCs w:val="28"/>
                <w:lang w:eastAsia="ru-RU"/>
              </w:rPr>
              <w:t>Собрать загадки, игры про яблоки</w:t>
            </w:r>
          </w:p>
        </w:tc>
      </w:tr>
      <w:tr w:rsidR="00304998" w:rsidRPr="005419C7" w:rsidTr="00BC18A9">
        <w:tc>
          <w:tcPr>
            <w:tcW w:w="675"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3686" w:type="dxa"/>
          </w:tcPr>
          <w:p w:rsidR="00304998" w:rsidRPr="005419C7" w:rsidRDefault="00304998" w:rsidP="00304998">
            <w:pPr>
              <w:spacing w:after="0" w:line="240" w:lineRule="auto"/>
              <w:rPr>
                <w:rFonts w:ascii="Times New Roman" w:eastAsia="Times New Roman" w:hAnsi="Times New Roman" w:cs="Times New Roman"/>
                <w:bCs/>
                <w:color w:val="000000"/>
                <w:sz w:val="28"/>
                <w:szCs w:val="28"/>
                <w:lang w:eastAsia="ru-RU"/>
              </w:rPr>
            </w:pPr>
            <w:r w:rsidRPr="00304998">
              <w:rPr>
                <w:rFonts w:ascii="Times New Roman" w:eastAsia="Times New Roman" w:hAnsi="Times New Roman" w:cs="Times New Roman"/>
                <w:bCs/>
                <w:color w:val="000000"/>
                <w:sz w:val="28"/>
                <w:szCs w:val="28"/>
                <w:lang w:eastAsia="ru-RU"/>
              </w:rPr>
              <w:t>Игровая программа «Народный разг</w:t>
            </w:r>
            <w:r>
              <w:rPr>
                <w:rFonts w:ascii="Times New Roman" w:eastAsia="Times New Roman" w:hAnsi="Times New Roman" w:cs="Times New Roman"/>
                <w:bCs/>
                <w:color w:val="000000"/>
                <w:sz w:val="28"/>
                <w:szCs w:val="28"/>
                <w:lang w:eastAsia="ru-RU"/>
              </w:rPr>
              <w:t>уляй» (народные старинные игры)</w:t>
            </w:r>
          </w:p>
        </w:tc>
        <w:tc>
          <w:tcPr>
            <w:tcW w:w="1109"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p>
        </w:tc>
        <w:tc>
          <w:tcPr>
            <w:tcW w:w="1109"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1467"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c>
          <w:tcPr>
            <w:tcW w:w="1701" w:type="dxa"/>
          </w:tcPr>
          <w:p w:rsidR="00304998" w:rsidRPr="005419C7" w:rsidRDefault="00304998" w:rsidP="00BC18A9">
            <w:pPr>
              <w:spacing w:after="0" w:line="240" w:lineRule="auto"/>
              <w:jc w:val="center"/>
              <w:rPr>
                <w:rFonts w:ascii="Times New Roman" w:eastAsia="Times New Roman" w:hAnsi="Times New Roman" w:cs="Times New Roman"/>
                <w:bCs/>
                <w:color w:val="000000"/>
                <w:sz w:val="28"/>
                <w:szCs w:val="28"/>
                <w:lang w:eastAsia="ru-RU"/>
              </w:rPr>
            </w:pPr>
            <w:r w:rsidRPr="00304998">
              <w:rPr>
                <w:rFonts w:ascii="Times New Roman" w:eastAsia="Times New Roman" w:hAnsi="Times New Roman" w:cs="Times New Roman"/>
                <w:bCs/>
                <w:color w:val="000000"/>
                <w:sz w:val="28"/>
                <w:szCs w:val="28"/>
                <w:lang w:eastAsia="ru-RU"/>
              </w:rPr>
              <w:t>Знаешь ли ты игры старины?</w:t>
            </w:r>
          </w:p>
        </w:tc>
      </w:tr>
      <w:tr w:rsidR="00304998" w:rsidRPr="005419C7" w:rsidTr="00BC18A9">
        <w:tc>
          <w:tcPr>
            <w:tcW w:w="675"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3686" w:type="dxa"/>
          </w:tcPr>
          <w:p w:rsidR="00304998" w:rsidRPr="005419C7" w:rsidRDefault="00304998" w:rsidP="00304998">
            <w:pPr>
              <w:spacing w:after="0" w:line="240" w:lineRule="auto"/>
              <w:rPr>
                <w:rFonts w:ascii="Times New Roman" w:eastAsia="Times New Roman" w:hAnsi="Times New Roman" w:cs="Times New Roman"/>
                <w:bCs/>
                <w:color w:val="000000"/>
                <w:sz w:val="28"/>
                <w:szCs w:val="28"/>
                <w:lang w:eastAsia="ru-RU"/>
              </w:rPr>
            </w:pPr>
            <w:r w:rsidRPr="00304998">
              <w:rPr>
                <w:rFonts w:ascii="Times New Roman" w:eastAsia="Times New Roman" w:hAnsi="Times New Roman" w:cs="Times New Roman"/>
                <w:bCs/>
                <w:color w:val="000000"/>
                <w:sz w:val="28"/>
                <w:szCs w:val="28"/>
                <w:lang w:eastAsia="ru-RU"/>
              </w:rPr>
              <w:t>День русских обычаев в школе (что бывало в русских из</w:t>
            </w:r>
            <w:r>
              <w:rPr>
                <w:rFonts w:ascii="Times New Roman" w:eastAsia="Times New Roman" w:hAnsi="Times New Roman" w:cs="Times New Roman"/>
                <w:bCs/>
                <w:color w:val="000000"/>
                <w:sz w:val="28"/>
                <w:szCs w:val="28"/>
                <w:lang w:eastAsia="ru-RU"/>
              </w:rPr>
              <w:t>бах под новый год и др. обычаи)</w:t>
            </w:r>
          </w:p>
        </w:tc>
        <w:tc>
          <w:tcPr>
            <w:tcW w:w="1109"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1109"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1467"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1701" w:type="dxa"/>
          </w:tcPr>
          <w:p w:rsidR="00304998" w:rsidRPr="00304998"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sidRPr="00304998">
              <w:rPr>
                <w:rFonts w:ascii="Times New Roman" w:eastAsia="Times New Roman" w:hAnsi="Times New Roman" w:cs="Times New Roman"/>
                <w:bCs/>
                <w:color w:val="000000"/>
                <w:sz w:val="28"/>
                <w:szCs w:val="28"/>
                <w:lang w:eastAsia="ru-RU"/>
              </w:rPr>
              <w:t>Конкурс</w:t>
            </w:r>
          </w:p>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Pr="00304998">
              <w:rPr>
                <w:rFonts w:ascii="Times New Roman" w:eastAsia="Times New Roman" w:hAnsi="Times New Roman" w:cs="Times New Roman"/>
                <w:bCs/>
                <w:color w:val="000000"/>
                <w:sz w:val="28"/>
                <w:szCs w:val="28"/>
                <w:lang w:eastAsia="ru-RU"/>
              </w:rPr>
              <w:t>Как чаёвничали на Руси?</w:t>
            </w:r>
            <w:r>
              <w:rPr>
                <w:rFonts w:ascii="Times New Roman" w:eastAsia="Times New Roman" w:hAnsi="Times New Roman" w:cs="Times New Roman"/>
                <w:bCs/>
                <w:color w:val="000000"/>
                <w:sz w:val="28"/>
                <w:szCs w:val="28"/>
                <w:lang w:eastAsia="ru-RU"/>
              </w:rPr>
              <w:t>»</w:t>
            </w:r>
          </w:p>
        </w:tc>
      </w:tr>
      <w:tr w:rsidR="00304998" w:rsidRPr="005419C7" w:rsidTr="00BC18A9">
        <w:tc>
          <w:tcPr>
            <w:tcW w:w="675"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c>
          <w:tcPr>
            <w:tcW w:w="3686" w:type="dxa"/>
          </w:tcPr>
          <w:p w:rsidR="00304998" w:rsidRPr="00304998" w:rsidRDefault="00304998" w:rsidP="00304998">
            <w:pPr>
              <w:spacing w:after="0" w:line="240" w:lineRule="auto"/>
              <w:rPr>
                <w:rFonts w:ascii="Times New Roman" w:eastAsia="Times New Roman" w:hAnsi="Times New Roman" w:cs="Times New Roman"/>
                <w:bCs/>
                <w:color w:val="000000"/>
                <w:sz w:val="28"/>
                <w:szCs w:val="28"/>
                <w:lang w:eastAsia="ru-RU"/>
              </w:rPr>
            </w:pPr>
            <w:r w:rsidRPr="00304998">
              <w:rPr>
                <w:rFonts w:ascii="Times New Roman" w:eastAsia="Times New Roman" w:hAnsi="Times New Roman" w:cs="Times New Roman"/>
                <w:bCs/>
                <w:color w:val="000000"/>
                <w:sz w:val="28"/>
                <w:szCs w:val="28"/>
                <w:lang w:eastAsia="ru-RU"/>
              </w:rPr>
              <w:t>Рождество.</w:t>
            </w:r>
          </w:p>
          <w:p w:rsidR="00304998" w:rsidRPr="005419C7" w:rsidRDefault="00304998" w:rsidP="00304998">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Рождественские посиделки</w:t>
            </w:r>
          </w:p>
        </w:tc>
        <w:tc>
          <w:tcPr>
            <w:tcW w:w="1109"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1109"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1467"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1701" w:type="dxa"/>
          </w:tcPr>
          <w:p w:rsidR="00304998" w:rsidRPr="005419C7" w:rsidRDefault="00304998" w:rsidP="00BC18A9">
            <w:pPr>
              <w:spacing w:after="0" w:line="240" w:lineRule="auto"/>
              <w:jc w:val="center"/>
              <w:rPr>
                <w:rFonts w:ascii="Times New Roman" w:eastAsia="Times New Roman" w:hAnsi="Times New Roman" w:cs="Times New Roman"/>
                <w:bCs/>
                <w:color w:val="000000"/>
                <w:sz w:val="28"/>
                <w:szCs w:val="28"/>
                <w:lang w:eastAsia="ru-RU"/>
              </w:rPr>
            </w:pPr>
            <w:r w:rsidRPr="00304998">
              <w:rPr>
                <w:rFonts w:ascii="Times New Roman" w:eastAsia="Times New Roman" w:hAnsi="Times New Roman" w:cs="Times New Roman"/>
                <w:bCs/>
                <w:color w:val="000000"/>
                <w:sz w:val="28"/>
                <w:szCs w:val="28"/>
                <w:lang w:eastAsia="ru-RU"/>
              </w:rPr>
              <w:t xml:space="preserve">Рождественские колядки. Что это? </w:t>
            </w:r>
            <w:r w:rsidRPr="00304998">
              <w:rPr>
                <w:rFonts w:ascii="Times New Roman" w:eastAsia="Times New Roman" w:hAnsi="Times New Roman" w:cs="Times New Roman"/>
                <w:bCs/>
                <w:color w:val="000000"/>
                <w:sz w:val="28"/>
                <w:szCs w:val="28"/>
                <w:lang w:eastAsia="ru-RU"/>
              </w:rPr>
              <w:lastRenderedPageBreak/>
              <w:t>Расскажи.</w:t>
            </w:r>
          </w:p>
        </w:tc>
      </w:tr>
      <w:tr w:rsidR="00304998" w:rsidRPr="005419C7" w:rsidTr="00BC18A9">
        <w:tc>
          <w:tcPr>
            <w:tcW w:w="675"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7</w:t>
            </w:r>
          </w:p>
        </w:tc>
        <w:tc>
          <w:tcPr>
            <w:tcW w:w="3686" w:type="dxa"/>
          </w:tcPr>
          <w:p w:rsidR="00304998" w:rsidRPr="005419C7" w:rsidRDefault="00304998" w:rsidP="00304998">
            <w:pPr>
              <w:spacing w:after="0" w:line="240" w:lineRule="auto"/>
              <w:rPr>
                <w:rFonts w:ascii="Times New Roman" w:eastAsia="Times New Roman" w:hAnsi="Times New Roman" w:cs="Times New Roman"/>
                <w:bCs/>
                <w:color w:val="000000"/>
                <w:sz w:val="28"/>
                <w:szCs w:val="28"/>
                <w:lang w:eastAsia="ru-RU"/>
              </w:rPr>
            </w:pPr>
            <w:r w:rsidRPr="00304998">
              <w:rPr>
                <w:rFonts w:ascii="Times New Roman" w:eastAsia="Times New Roman" w:hAnsi="Times New Roman" w:cs="Times New Roman"/>
                <w:bCs/>
                <w:color w:val="000000"/>
                <w:sz w:val="28"/>
                <w:szCs w:val="28"/>
                <w:lang w:eastAsia="ru-RU"/>
              </w:rPr>
              <w:t>День</w:t>
            </w:r>
            <w:r>
              <w:rPr>
                <w:rFonts w:ascii="Times New Roman" w:eastAsia="Times New Roman" w:hAnsi="Times New Roman" w:cs="Times New Roman"/>
                <w:bCs/>
                <w:color w:val="000000"/>
                <w:sz w:val="28"/>
                <w:szCs w:val="28"/>
                <w:lang w:eastAsia="ru-RU"/>
              </w:rPr>
              <w:t xml:space="preserve"> рождения Домового (10 февраля)</w:t>
            </w:r>
          </w:p>
        </w:tc>
        <w:tc>
          <w:tcPr>
            <w:tcW w:w="1109"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1109"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1467"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1701" w:type="dxa"/>
          </w:tcPr>
          <w:p w:rsidR="00304998" w:rsidRPr="005419C7" w:rsidRDefault="00304998" w:rsidP="00BC18A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Конкурс загадок. Игра «</w:t>
            </w:r>
            <w:r w:rsidRPr="00304998">
              <w:rPr>
                <w:rFonts w:ascii="Times New Roman" w:eastAsia="Times New Roman" w:hAnsi="Times New Roman" w:cs="Times New Roman"/>
                <w:bCs/>
                <w:color w:val="000000"/>
                <w:sz w:val="28"/>
                <w:szCs w:val="28"/>
                <w:lang w:eastAsia="ru-RU"/>
              </w:rPr>
              <w:t xml:space="preserve">Засели дом </w:t>
            </w:r>
            <w:r>
              <w:rPr>
                <w:rFonts w:ascii="Times New Roman" w:eastAsia="Times New Roman" w:hAnsi="Times New Roman" w:cs="Times New Roman"/>
                <w:bCs/>
                <w:color w:val="000000"/>
                <w:sz w:val="28"/>
                <w:szCs w:val="28"/>
                <w:lang w:eastAsia="ru-RU"/>
              </w:rPr>
              <w:t>домовыми»</w:t>
            </w:r>
          </w:p>
        </w:tc>
      </w:tr>
      <w:tr w:rsidR="00304998" w:rsidRPr="005419C7" w:rsidTr="00BC18A9">
        <w:tc>
          <w:tcPr>
            <w:tcW w:w="675" w:type="dxa"/>
          </w:tcPr>
          <w:p w:rsidR="00304998" w:rsidRPr="005419C7" w:rsidRDefault="00304998"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p>
        </w:tc>
        <w:tc>
          <w:tcPr>
            <w:tcW w:w="3686" w:type="dxa"/>
          </w:tcPr>
          <w:p w:rsidR="00304998" w:rsidRPr="005419C7" w:rsidRDefault="002C0D2C" w:rsidP="00304998">
            <w:pPr>
              <w:spacing w:after="0" w:line="240" w:lineRule="auto"/>
              <w:rPr>
                <w:rFonts w:ascii="Times New Roman" w:eastAsia="Times New Roman" w:hAnsi="Times New Roman" w:cs="Times New Roman"/>
                <w:bCs/>
                <w:color w:val="000000"/>
                <w:sz w:val="28"/>
                <w:szCs w:val="28"/>
                <w:lang w:eastAsia="ru-RU"/>
              </w:rPr>
            </w:pPr>
            <w:r w:rsidRPr="002C0D2C">
              <w:rPr>
                <w:rFonts w:ascii="Times New Roman" w:eastAsia="Times New Roman" w:hAnsi="Times New Roman" w:cs="Times New Roman"/>
                <w:bCs/>
                <w:color w:val="000000"/>
                <w:sz w:val="28"/>
                <w:szCs w:val="28"/>
                <w:lang w:eastAsia="ru-RU"/>
              </w:rPr>
              <w:t>Новый год-Васильев вечер (обряд-варка каши)</w:t>
            </w:r>
          </w:p>
        </w:tc>
        <w:tc>
          <w:tcPr>
            <w:tcW w:w="1109" w:type="dxa"/>
          </w:tcPr>
          <w:p w:rsidR="00304998" w:rsidRPr="005419C7" w:rsidRDefault="002C0D2C"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1109" w:type="dxa"/>
          </w:tcPr>
          <w:p w:rsidR="00304998" w:rsidRPr="005419C7" w:rsidRDefault="002C0D2C"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1467" w:type="dxa"/>
          </w:tcPr>
          <w:p w:rsidR="00304998" w:rsidRPr="005419C7" w:rsidRDefault="002C0D2C"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1701" w:type="dxa"/>
          </w:tcPr>
          <w:p w:rsidR="00304998" w:rsidRPr="005419C7" w:rsidRDefault="002C0D2C" w:rsidP="00BC18A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Проигрывание обычаев. Обычай «</w:t>
            </w:r>
            <w:r w:rsidRPr="002C0D2C">
              <w:rPr>
                <w:rFonts w:ascii="Times New Roman" w:eastAsia="Times New Roman" w:hAnsi="Times New Roman" w:cs="Times New Roman"/>
                <w:bCs/>
                <w:color w:val="000000"/>
                <w:sz w:val="28"/>
                <w:szCs w:val="28"/>
                <w:lang w:eastAsia="ru-RU"/>
              </w:rPr>
              <w:t>Варка каши»</w:t>
            </w:r>
          </w:p>
        </w:tc>
      </w:tr>
      <w:tr w:rsidR="00304998" w:rsidRPr="005419C7" w:rsidTr="00BC18A9">
        <w:tc>
          <w:tcPr>
            <w:tcW w:w="675" w:type="dxa"/>
          </w:tcPr>
          <w:p w:rsidR="00304998" w:rsidRPr="005419C7" w:rsidRDefault="002C0D2C"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p>
        </w:tc>
        <w:tc>
          <w:tcPr>
            <w:tcW w:w="3686" w:type="dxa"/>
          </w:tcPr>
          <w:p w:rsidR="00304998" w:rsidRPr="005419C7" w:rsidRDefault="002C0D2C" w:rsidP="00304998">
            <w:pPr>
              <w:spacing w:after="0" w:line="240" w:lineRule="auto"/>
              <w:rPr>
                <w:rFonts w:ascii="Times New Roman" w:eastAsia="Times New Roman" w:hAnsi="Times New Roman" w:cs="Times New Roman"/>
                <w:bCs/>
                <w:color w:val="000000"/>
                <w:sz w:val="28"/>
                <w:szCs w:val="28"/>
                <w:lang w:eastAsia="ru-RU"/>
              </w:rPr>
            </w:pPr>
            <w:r w:rsidRPr="002C0D2C">
              <w:rPr>
                <w:rFonts w:ascii="Times New Roman" w:eastAsia="Times New Roman" w:hAnsi="Times New Roman" w:cs="Times New Roman"/>
                <w:bCs/>
                <w:color w:val="000000"/>
                <w:sz w:val="28"/>
                <w:szCs w:val="28"/>
                <w:lang w:eastAsia="ru-RU"/>
              </w:rPr>
              <w:t>Здравствуй, масленица!</w:t>
            </w:r>
          </w:p>
        </w:tc>
        <w:tc>
          <w:tcPr>
            <w:tcW w:w="1109" w:type="dxa"/>
          </w:tcPr>
          <w:p w:rsidR="00304998" w:rsidRPr="005419C7" w:rsidRDefault="002C0D2C"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c>
          <w:tcPr>
            <w:tcW w:w="1109" w:type="dxa"/>
          </w:tcPr>
          <w:p w:rsidR="00304998" w:rsidRPr="005419C7" w:rsidRDefault="002C0D2C"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1467" w:type="dxa"/>
          </w:tcPr>
          <w:p w:rsidR="00304998" w:rsidRPr="005419C7" w:rsidRDefault="002C0D2C"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1701" w:type="dxa"/>
          </w:tcPr>
          <w:p w:rsidR="00304998" w:rsidRPr="005419C7" w:rsidRDefault="002C0D2C" w:rsidP="00BC18A9">
            <w:pPr>
              <w:spacing w:after="0" w:line="240" w:lineRule="auto"/>
              <w:jc w:val="center"/>
              <w:rPr>
                <w:rFonts w:ascii="Times New Roman" w:eastAsia="Times New Roman" w:hAnsi="Times New Roman" w:cs="Times New Roman"/>
                <w:bCs/>
                <w:color w:val="000000"/>
                <w:sz w:val="28"/>
                <w:szCs w:val="28"/>
                <w:lang w:eastAsia="ru-RU"/>
              </w:rPr>
            </w:pPr>
            <w:r w:rsidRPr="002C0D2C">
              <w:rPr>
                <w:rFonts w:ascii="Times New Roman" w:eastAsia="Times New Roman" w:hAnsi="Times New Roman" w:cs="Times New Roman"/>
                <w:bCs/>
                <w:color w:val="000000"/>
                <w:sz w:val="28"/>
                <w:szCs w:val="28"/>
                <w:lang w:eastAsia="ru-RU"/>
              </w:rPr>
              <w:t>Беседа - игра</w:t>
            </w:r>
          </w:p>
        </w:tc>
      </w:tr>
      <w:tr w:rsidR="002C0D2C" w:rsidRPr="005419C7" w:rsidTr="00BC18A9">
        <w:tc>
          <w:tcPr>
            <w:tcW w:w="675" w:type="dxa"/>
          </w:tcPr>
          <w:p w:rsidR="002C0D2C" w:rsidRDefault="002C0D2C"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p>
        </w:tc>
        <w:tc>
          <w:tcPr>
            <w:tcW w:w="3686" w:type="dxa"/>
          </w:tcPr>
          <w:p w:rsidR="002C0D2C" w:rsidRPr="002C0D2C" w:rsidRDefault="002C0D2C" w:rsidP="00304998">
            <w:pPr>
              <w:spacing w:after="0" w:line="240" w:lineRule="auto"/>
              <w:rPr>
                <w:rFonts w:ascii="Times New Roman" w:eastAsia="Times New Roman" w:hAnsi="Times New Roman" w:cs="Times New Roman"/>
                <w:bCs/>
                <w:color w:val="000000"/>
                <w:sz w:val="28"/>
                <w:szCs w:val="28"/>
                <w:lang w:eastAsia="ru-RU"/>
              </w:rPr>
            </w:pPr>
            <w:r w:rsidRPr="002C0D2C">
              <w:rPr>
                <w:rFonts w:ascii="Times New Roman" w:eastAsia="Times New Roman" w:hAnsi="Times New Roman" w:cs="Times New Roman"/>
                <w:bCs/>
                <w:color w:val="000000"/>
                <w:sz w:val="28"/>
                <w:szCs w:val="28"/>
                <w:lang w:eastAsia="ru-RU"/>
              </w:rPr>
              <w:t>Вурна халт, или Вороны день (традиции обских угров), 7 апреля</w:t>
            </w:r>
          </w:p>
        </w:tc>
        <w:tc>
          <w:tcPr>
            <w:tcW w:w="1109" w:type="dxa"/>
          </w:tcPr>
          <w:p w:rsidR="002C0D2C" w:rsidRDefault="002C0D2C"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1109" w:type="dxa"/>
          </w:tcPr>
          <w:p w:rsidR="002C0D2C" w:rsidRDefault="002C0D2C"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1467" w:type="dxa"/>
          </w:tcPr>
          <w:p w:rsidR="002C0D2C" w:rsidRDefault="002C0D2C"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1701" w:type="dxa"/>
          </w:tcPr>
          <w:p w:rsidR="002C0D2C" w:rsidRPr="002C0D2C" w:rsidRDefault="002C0D2C" w:rsidP="002C0D2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Игра «</w:t>
            </w:r>
            <w:r w:rsidRPr="002C0D2C">
              <w:rPr>
                <w:rFonts w:ascii="Times New Roman" w:eastAsia="Times New Roman" w:hAnsi="Times New Roman" w:cs="Times New Roman"/>
                <w:bCs/>
                <w:color w:val="000000"/>
                <w:sz w:val="28"/>
                <w:szCs w:val="28"/>
                <w:lang w:eastAsia="ru-RU"/>
              </w:rPr>
              <w:t>Земля, вода, небо».</w:t>
            </w:r>
          </w:p>
          <w:p w:rsidR="002C0D2C" w:rsidRPr="002C0D2C" w:rsidRDefault="002C0D2C" w:rsidP="002C0D2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Конкурс «</w:t>
            </w:r>
            <w:r w:rsidRPr="002C0D2C">
              <w:rPr>
                <w:rFonts w:ascii="Times New Roman" w:eastAsia="Times New Roman" w:hAnsi="Times New Roman" w:cs="Times New Roman"/>
                <w:bCs/>
                <w:color w:val="000000"/>
                <w:sz w:val="28"/>
                <w:szCs w:val="28"/>
                <w:lang w:eastAsia="ru-RU"/>
              </w:rPr>
              <w:t>Укрась дерево</w:t>
            </w:r>
            <w:r>
              <w:rPr>
                <w:rFonts w:ascii="Times New Roman" w:eastAsia="Times New Roman" w:hAnsi="Times New Roman" w:cs="Times New Roman"/>
                <w:bCs/>
                <w:color w:val="000000"/>
                <w:sz w:val="28"/>
                <w:szCs w:val="28"/>
                <w:lang w:eastAsia="ru-RU"/>
              </w:rPr>
              <w:t>»</w:t>
            </w:r>
          </w:p>
        </w:tc>
      </w:tr>
      <w:tr w:rsidR="002C0D2C" w:rsidRPr="005419C7" w:rsidTr="00BC18A9">
        <w:tc>
          <w:tcPr>
            <w:tcW w:w="675" w:type="dxa"/>
          </w:tcPr>
          <w:p w:rsidR="002C0D2C" w:rsidRDefault="002C0D2C"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w:t>
            </w:r>
          </w:p>
        </w:tc>
        <w:tc>
          <w:tcPr>
            <w:tcW w:w="3686" w:type="dxa"/>
          </w:tcPr>
          <w:p w:rsidR="002C0D2C" w:rsidRPr="002C0D2C" w:rsidRDefault="002C0D2C" w:rsidP="00304998">
            <w:pPr>
              <w:spacing w:after="0" w:line="240" w:lineRule="auto"/>
              <w:rPr>
                <w:rFonts w:ascii="Times New Roman" w:eastAsia="Times New Roman" w:hAnsi="Times New Roman" w:cs="Times New Roman"/>
                <w:bCs/>
                <w:color w:val="000000"/>
                <w:sz w:val="28"/>
                <w:szCs w:val="28"/>
                <w:lang w:eastAsia="ru-RU"/>
              </w:rPr>
            </w:pPr>
            <w:r w:rsidRPr="002C0D2C">
              <w:rPr>
                <w:rFonts w:ascii="Times New Roman" w:eastAsia="Times New Roman" w:hAnsi="Times New Roman" w:cs="Times New Roman"/>
                <w:bCs/>
                <w:color w:val="000000"/>
                <w:sz w:val="28"/>
                <w:szCs w:val="28"/>
                <w:lang w:eastAsia="ru-RU"/>
              </w:rPr>
              <w:t>Подготовка и проведение итогового мероприятия</w:t>
            </w:r>
          </w:p>
        </w:tc>
        <w:tc>
          <w:tcPr>
            <w:tcW w:w="1109" w:type="dxa"/>
          </w:tcPr>
          <w:p w:rsidR="002C0D2C" w:rsidRDefault="002C0D2C"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1109" w:type="dxa"/>
          </w:tcPr>
          <w:p w:rsidR="002C0D2C" w:rsidRDefault="002C0D2C"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1467" w:type="dxa"/>
          </w:tcPr>
          <w:p w:rsidR="002C0D2C" w:rsidRDefault="002C0D2C"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1701" w:type="dxa"/>
          </w:tcPr>
          <w:p w:rsidR="002C0D2C" w:rsidRPr="002C0D2C" w:rsidRDefault="002C0D2C" w:rsidP="00BC18A9">
            <w:pPr>
              <w:spacing w:after="0" w:line="240" w:lineRule="auto"/>
              <w:jc w:val="center"/>
              <w:rPr>
                <w:rFonts w:ascii="Times New Roman" w:eastAsia="Times New Roman" w:hAnsi="Times New Roman" w:cs="Times New Roman"/>
                <w:bCs/>
                <w:color w:val="000000"/>
                <w:sz w:val="28"/>
                <w:szCs w:val="28"/>
                <w:lang w:eastAsia="ru-RU"/>
              </w:rPr>
            </w:pPr>
            <w:r w:rsidRPr="002C0D2C">
              <w:rPr>
                <w:rFonts w:ascii="Times New Roman" w:eastAsia="Times New Roman" w:hAnsi="Times New Roman" w:cs="Times New Roman"/>
                <w:bCs/>
                <w:color w:val="000000"/>
                <w:sz w:val="28"/>
                <w:szCs w:val="28"/>
                <w:lang w:eastAsia="ru-RU"/>
              </w:rPr>
              <w:t>Вик</w:t>
            </w:r>
            <w:r>
              <w:rPr>
                <w:rFonts w:ascii="Times New Roman" w:eastAsia="Times New Roman" w:hAnsi="Times New Roman" w:cs="Times New Roman"/>
                <w:bCs/>
                <w:color w:val="000000"/>
                <w:sz w:val="28"/>
                <w:szCs w:val="28"/>
                <w:lang w:eastAsia="ru-RU"/>
              </w:rPr>
              <w:t>торина «</w:t>
            </w:r>
            <w:r w:rsidRPr="002C0D2C">
              <w:rPr>
                <w:rFonts w:ascii="Times New Roman" w:eastAsia="Times New Roman" w:hAnsi="Times New Roman" w:cs="Times New Roman"/>
                <w:bCs/>
                <w:color w:val="000000"/>
                <w:sz w:val="28"/>
                <w:szCs w:val="28"/>
                <w:lang w:eastAsia="ru-RU"/>
              </w:rPr>
              <w:t>Знаешь ли ты, что…»</w:t>
            </w:r>
          </w:p>
        </w:tc>
      </w:tr>
      <w:tr w:rsidR="002C0D2C" w:rsidRPr="005419C7" w:rsidTr="00BC18A9">
        <w:tc>
          <w:tcPr>
            <w:tcW w:w="675" w:type="dxa"/>
          </w:tcPr>
          <w:p w:rsidR="002C0D2C" w:rsidRDefault="002C0D2C" w:rsidP="00304998">
            <w:pPr>
              <w:spacing w:after="0" w:line="240" w:lineRule="auto"/>
              <w:jc w:val="center"/>
              <w:rPr>
                <w:rFonts w:ascii="Times New Roman" w:eastAsia="Times New Roman" w:hAnsi="Times New Roman" w:cs="Times New Roman"/>
                <w:bCs/>
                <w:color w:val="000000"/>
                <w:sz w:val="28"/>
                <w:szCs w:val="28"/>
                <w:lang w:eastAsia="ru-RU"/>
              </w:rPr>
            </w:pPr>
          </w:p>
        </w:tc>
        <w:tc>
          <w:tcPr>
            <w:tcW w:w="3686" w:type="dxa"/>
          </w:tcPr>
          <w:p w:rsidR="002C0D2C" w:rsidRPr="002C0D2C" w:rsidRDefault="002C0D2C" w:rsidP="00304998">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Итого:</w:t>
            </w:r>
          </w:p>
        </w:tc>
        <w:tc>
          <w:tcPr>
            <w:tcW w:w="1109" w:type="dxa"/>
          </w:tcPr>
          <w:p w:rsidR="002C0D2C" w:rsidRDefault="002C0D2C"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57</w:t>
            </w:r>
          </w:p>
        </w:tc>
        <w:tc>
          <w:tcPr>
            <w:tcW w:w="1109" w:type="dxa"/>
          </w:tcPr>
          <w:p w:rsidR="002C0D2C" w:rsidRDefault="002C0D2C"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w:t>
            </w:r>
          </w:p>
        </w:tc>
        <w:tc>
          <w:tcPr>
            <w:tcW w:w="1467" w:type="dxa"/>
          </w:tcPr>
          <w:p w:rsidR="002C0D2C" w:rsidRDefault="002C0D2C" w:rsidP="00304998">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37</w:t>
            </w:r>
          </w:p>
        </w:tc>
        <w:tc>
          <w:tcPr>
            <w:tcW w:w="1701" w:type="dxa"/>
          </w:tcPr>
          <w:p w:rsidR="002C0D2C" w:rsidRPr="002C0D2C" w:rsidRDefault="002C0D2C" w:rsidP="00BC18A9">
            <w:pPr>
              <w:spacing w:after="0" w:line="240" w:lineRule="auto"/>
              <w:jc w:val="center"/>
              <w:rPr>
                <w:rFonts w:ascii="Times New Roman" w:eastAsia="Times New Roman" w:hAnsi="Times New Roman" w:cs="Times New Roman"/>
                <w:bCs/>
                <w:color w:val="000000"/>
                <w:sz w:val="28"/>
                <w:szCs w:val="28"/>
                <w:lang w:eastAsia="ru-RU"/>
              </w:rPr>
            </w:pPr>
          </w:p>
        </w:tc>
      </w:tr>
    </w:tbl>
    <w:p w:rsidR="005E4193" w:rsidRDefault="005E4193" w:rsidP="00626B1B">
      <w:pPr>
        <w:spacing w:after="0" w:line="360" w:lineRule="auto"/>
        <w:jc w:val="both"/>
        <w:rPr>
          <w:rFonts w:ascii="Times New Roman" w:eastAsia="Calibri" w:hAnsi="Times New Roman" w:cs="Times New Roman"/>
          <w:b/>
          <w:sz w:val="28"/>
          <w:szCs w:val="28"/>
          <w:lang w:eastAsia="ru-RU"/>
        </w:rPr>
      </w:pPr>
    </w:p>
    <w:p w:rsidR="005E4193" w:rsidRPr="005E4193" w:rsidRDefault="005E4193" w:rsidP="00FB0474">
      <w:pPr>
        <w:pStyle w:val="a3"/>
        <w:numPr>
          <w:ilvl w:val="0"/>
          <w:numId w:val="110"/>
        </w:numPr>
        <w:spacing w:after="0" w:line="360" w:lineRule="auto"/>
        <w:jc w:val="center"/>
        <w:rPr>
          <w:rFonts w:ascii="Times New Roman" w:eastAsia="Calibri" w:hAnsi="Times New Roman" w:cs="Times New Roman"/>
          <w:b/>
          <w:sz w:val="28"/>
          <w:szCs w:val="28"/>
          <w:lang w:eastAsia="ru-RU"/>
        </w:rPr>
      </w:pPr>
      <w:r w:rsidRPr="005E4193">
        <w:rPr>
          <w:rFonts w:ascii="Times New Roman" w:eastAsia="Calibri" w:hAnsi="Times New Roman" w:cs="Times New Roman"/>
          <w:b/>
          <w:sz w:val="28"/>
          <w:szCs w:val="28"/>
          <w:lang w:eastAsia="ru-RU"/>
        </w:rPr>
        <w:t>Содержание программы</w:t>
      </w:r>
    </w:p>
    <w:p w:rsidR="005E4193" w:rsidRPr="005E4193" w:rsidRDefault="005E4193" w:rsidP="00FB0474">
      <w:pPr>
        <w:pStyle w:val="a3"/>
        <w:numPr>
          <w:ilvl w:val="0"/>
          <w:numId w:val="111"/>
        </w:numPr>
        <w:spacing w:after="0" w:line="360" w:lineRule="auto"/>
        <w:jc w:val="both"/>
        <w:rPr>
          <w:rFonts w:ascii="Times New Roman" w:eastAsia="Calibri" w:hAnsi="Times New Roman" w:cs="Times New Roman"/>
          <w:sz w:val="28"/>
          <w:szCs w:val="28"/>
          <w:lang w:eastAsia="ru-RU"/>
        </w:rPr>
      </w:pPr>
      <w:r w:rsidRPr="005E4193">
        <w:rPr>
          <w:rFonts w:ascii="Times New Roman" w:eastAsia="Calibri" w:hAnsi="Times New Roman" w:cs="Times New Roman"/>
          <w:b/>
          <w:sz w:val="28"/>
          <w:szCs w:val="28"/>
          <w:lang w:eastAsia="ru-RU"/>
        </w:rPr>
        <w:t xml:space="preserve"> Вводное занятие. </w:t>
      </w:r>
    </w:p>
    <w:p w:rsidR="005E4193" w:rsidRPr="005E4193" w:rsidRDefault="005E4193" w:rsidP="005E4193">
      <w:pPr>
        <w:spacing w:after="0" w:line="36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Теоретическая часть.</w:t>
      </w:r>
      <w:r>
        <w:rPr>
          <w:rFonts w:ascii="Times New Roman" w:eastAsia="Calibri" w:hAnsi="Times New Roman" w:cs="Times New Roman"/>
          <w:sz w:val="28"/>
          <w:szCs w:val="28"/>
          <w:lang w:eastAsia="ru-RU"/>
        </w:rPr>
        <w:t xml:space="preserve"> </w:t>
      </w:r>
      <w:r w:rsidRPr="005E4193">
        <w:rPr>
          <w:rFonts w:ascii="Times New Roman" w:eastAsia="Calibri" w:hAnsi="Times New Roman" w:cs="Times New Roman"/>
          <w:sz w:val="28"/>
          <w:szCs w:val="28"/>
          <w:lang w:eastAsia="ru-RU"/>
        </w:rPr>
        <w:t>Основные понятия и термины в музейном деле (музей, выставка, экскурсия, экспозиция, экспонат).</w:t>
      </w:r>
    </w:p>
    <w:p w:rsidR="005E4193" w:rsidRPr="005E4193" w:rsidRDefault="005E4193" w:rsidP="005E4193">
      <w:pPr>
        <w:spacing w:after="0" w:line="360" w:lineRule="auto"/>
        <w:ind w:firstLine="708"/>
        <w:jc w:val="both"/>
        <w:rPr>
          <w:rFonts w:ascii="Times New Roman" w:eastAsia="Calibri" w:hAnsi="Times New Roman" w:cs="Times New Roman"/>
          <w:sz w:val="28"/>
          <w:szCs w:val="28"/>
          <w:lang w:eastAsia="ru-RU"/>
        </w:rPr>
      </w:pPr>
      <w:r w:rsidRPr="005E4193">
        <w:rPr>
          <w:rFonts w:ascii="Times New Roman" w:eastAsia="Calibri" w:hAnsi="Times New Roman" w:cs="Times New Roman"/>
          <w:i/>
          <w:sz w:val="28"/>
          <w:szCs w:val="28"/>
          <w:lang w:eastAsia="ru-RU"/>
        </w:rPr>
        <w:t>Практическая часть.</w:t>
      </w:r>
      <w:r w:rsidRPr="005E4193">
        <w:rPr>
          <w:rFonts w:ascii="Times New Roman" w:eastAsia="Calibri" w:hAnsi="Times New Roman" w:cs="Times New Roman"/>
          <w:sz w:val="28"/>
          <w:szCs w:val="28"/>
          <w:lang w:eastAsia="ru-RU"/>
        </w:rPr>
        <w:t xml:space="preserve"> Составл</w:t>
      </w:r>
      <w:r>
        <w:rPr>
          <w:rFonts w:ascii="Times New Roman" w:eastAsia="Calibri" w:hAnsi="Times New Roman" w:cs="Times New Roman"/>
          <w:sz w:val="28"/>
          <w:szCs w:val="28"/>
          <w:lang w:eastAsia="ru-RU"/>
        </w:rPr>
        <w:t xml:space="preserve">ение словаря музейных терминов. </w:t>
      </w:r>
      <w:r w:rsidRPr="005E4193">
        <w:rPr>
          <w:rFonts w:ascii="Times New Roman" w:eastAsia="Calibri" w:hAnsi="Times New Roman" w:cs="Times New Roman"/>
          <w:sz w:val="28"/>
          <w:szCs w:val="28"/>
          <w:lang w:eastAsia="ru-RU"/>
        </w:rPr>
        <w:t>Викторина « Кто бол</w:t>
      </w:r>
      <w:r>
        <w:rPr>
          <w:rFonts w:ascii="Times New Roman" w:eastAsia="Calibri" w:hAnsi="Times New Roman" w:cs="Times New Roman"/>
          <w:sz w:val="28"/>
          <w:szCs w:val="28"/>
          <w:lang w:eastAsia="ru-RU"/>
        </w:rPr>
        <w:t xml:space="preserve">ьше назовёт музейных терминов?». </w:t>
      </w:r>
      <w:r w:rsidRPr="005E4193">
        <w:rPr>
          <w:rFonts w:ascii="Times New Roman" w:eastAsia="Calibri" w:hAnsi="Times New Roman" w:cs="Times New Roman"/>
          <w:sz w:val="28"/>
          <w:szCs w:val="28"/>
          <w:lang w:eastAsia="ru-RU"/>
        </w:rPr>
        <w:t>Составл</w:t>
      </w:r>
      <w:r>
        <w:rPr>
          <w:rFonts w:ascii="Times New Roman" w:eastAsia="Calibri" w:hAnsi="Times New Roman" w:cs="Times New Roman"/>
          <w:sz w:val="28"/>
          <w:szCs w:val="28"/>
          <w:lang w:eastAsia="ru-RU"/>
        </w:rPr>
        <w:t>ение кроссворда на тему музея (</w:t>
      </w:r>
      <w:r w:rsidRPr="005E4193">
        <w:rPr>
          <w:rFonts w:ascii="Times New Roman" w:eastAsia="Calibri" w:hAnsi="Times New Roman" w:cs="Times New Roman"/>
          <w:sz w:val="28"/>
          <w:szCs w:val="28"/>
          <w:lang w:eastAsia="ru-RU"/>
        </w:rPr>
        <w:t>совместно с родителями).</w:t>
      </w:r>
    </w:p>
    <w:p w:rsidR="005E4193" w:rsidRPr="005E4193" w:rsidRDefault="005E4193" w:rsidP="00FB0474">
      <w:pPr>
        <w:pStyle w:val="a3"/>
        <w:numPr>
          <w:ilvl w:val="0"/>
          <w:numId w:val="111"/>
        </w:numPr>
        <w:spacing w:after="0" w:line="360" w:lineRule="auto"/>
        <w:jc w:val="both"/>
        <w:rPr>
          <w:rFonts w:ascii="Times New Roman" w:eastAsia="Calibri" w:hAnsi="Times New Roman" w:cs="Times New Roman"/>
          <w:b/>
          <w:sz w:val="28"/>
          <w:szCs w:val="28"/>
          <w:lang w:eastAsia="ru-RU"/>
        </w:rPr>
      </w:pPr>
      <w:r w:rsidRPr="005E4193">
        <w:rPr>
          <w:rFonts w:ascii="Times New Roman" w:eastAsia="Calibri" w:hAnsi="Times New Roman" w:cs="Times New Roman"/>
          <w:b/>
          <w:sz w:val="28"/>
          <w:szCs w:val="28"/>
          <w:lang w:eastAsia="ru-RU"/>
        </w:rPr>
        <w:t>Музей - хранитель исторической памяти, школьный музей на современном этапе.</w:t>
      </w:r>
    </w:p>
    <w:p w:rsidR="005E4193" w:rsidRPr="005E4193" w:rsidRDefault="005E4193" w:rsidP="005E4193">
      <w:pPr>
        <w:spacing w:after="0" w:line="36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Теоретическая часть.</w:t>
      </w:r>
      <w:r>
        <w:rPr>
          <w:rFonts w:ascii="Times New Roman" w:eastAsia="Calibri" w:hAnsi="Times New Roman" w:cs="Times New Roman"/>
          <w:sz w:val="28"/>
          <w:szCs w:val="28"/>
          <w:lang w:eastAsia="ru-RU"/>
        </w:rPr>
        <w:t xml:space="preserve"> </w:t>
      </w:r>
      <w:r w:rsidRPr="005E4193">
        <w:rPr>
          <w:rFonts w:ascii="Times New Roman" w:eastAsia="Calibri" w:hAnsi="Times New Roman" w:cs="Times New Roman"/>
          <w:sz w:val="28"/>
          <w:szCs w:val="28"/>
          <w:lang w:eastAsia="ru-RU"/>
        </w:rPr>
        <w:t>Структура школьного музея и  деятельность его подразделений.</w:t>
      </w:r>
    </w:p>
    <w:p w:rsidR="005E4193" w:rsidRPr="005E4193" w:rsidRDefault="005E4193" w:rsidP="005E4193">
      <w:pPr>
        <w:spacing w:after="0" w:line="360" w:lineRule="auto"/>
        <w:ind w:firstLine="708"/>
        <w:jc w:val="both"/>
        <w:rPr>
          <w:rFonts w:ascii="Times New Roman" w:eastAsia="Calibri" w:hAnsi="Times New Roman" w:cs="Times New Roman"/>
          <w:sz w:val="28"/>
          <w:szCs w:val="28"/>
          <w:lang w:eastAsia="ru-RU"/>
        </w:rPr>
      </w:pPr>
      <w:r w:rsidRPr="005E4193">
        <w:rPr>
          <w:rFonts w:ascii="Times New Roman" w:eastAsia="Calibri" w:hAnsi="Times New Roman" w:cs="Times New Roman"/>
          <w:i/>
          <w:sz w:val="28"/>
          <w:szCs w:val="28"/>
          <w:lang w:eastAsia="ru-RU"/>
        </w:rPr>
        <w:t>Практическая часть.</w:t>
      </w:r>
      <w:r w:rsidRPr="005E419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w:t>
      </w:r>
      <w:r w:rsidRPr="005E4193">
        <w:rPr>
          <w:rFonts w:ascii="Times New Roman" w:eastAsia="Calibri" w:hAnsi="Times New Roman" w:cs="Times New Roman"/>
          <w:sz w:val="28"/>
          <w:szCs w:val="28"/>
          <w:lang w:eastAsia="ru-RU"/>
        </w:rPr>
        <w:t>бзорная экскурсия в школьный музей.</w:t>
      </w:r>
      <w:r>
        <w:rPr>
          <w:rFonts w:ascii="Times New Roman" w:eastAsia="Calibri" w:hAnsi="Times New Roman" w:cs="Times New Roman"/>
          <w:sz w:val="28"/>
          <w:szCs w:val="28"/>
          <w:lang w:eastAsia="ru-RU"/>
        </w:rPr>
        <w:t xml:space="preserve"> </w:t>
      </w:r>
      <w:r w:rsidRPr="005E4193">
        <w:rPr>
          <w:rFonts w:ascii="Times New Roman" w:eastAsia="Calibri" w:hAnsi="Times New Roman" w:cs="Times New Roman"/>
          <w:sz w:val="28"/>
          <w:szCs w:val="28"/>
          <w:lang w:eastAsia="ru-RU"/>
        </w:rPr>
        <w:t>Экскурсия в музей имени Героя Советского С</w:t>
      </w:r>
      <w:r>
        <w:rPr>
          <w:rFonts w:ascii="Times New Roman" w:eastAsia="Calibri" w:hAnsi="Times New Roman" w:cs="Times New Roman"/>
          <w:sz w:val="28"/>
          <w:szCs w:val="28"/>
          <w:lang w:eastAsia="ru-RU"/>
        </w:rPr>
        <w:t xml:space="preserve">оюза Г.А. Речкалова п. Зайково. </w:t>
      </w:r>
      <w:r w:rsidRPr="005E4193">
        <w:rPr>
          <w:rFonts w:ascii="Times New Roman" w:eastAsia="Calibri" w:hAnsi="Times New Roman" w:cs="Times New Roman"/>
          <w:sz w:val="28"/>
          <w:szCs w:val="28"/>
          <w:lang w:eastAsia="ru-RU"/>
        </w:rPr>
        <w:t xml:space="preserve">Экскурсия в </w:t>
      </w:r>
      <w:r>
        <w:rPr>
          <w:rFonts w:ascii="Times New Roman" w:eastAsia="Calibri" w:hAnsi="Times New Roman" w:cs="Times New Roman"/>
          <w:sz w:val="28"/>
          <w:szCs w:val="28"/>
          <w:lang w:eastAsia="ru-RU"/>
        </w:rPr>
        <w:lastRenderedPageBreak/>
        <w:t xml:space="preserve">краеведческий музей (г. Ирбит). </w:t>
      </w:r>
      <w:r w:rsidRPr="005E4193">
        <w:rPr>
          <w:rFonts w:ascii="Times New Roman" w:eastAsia="Calibri" w:hAnsi="Times New Roman" w:cs="Times New Roman"/>
          <w:sz w:val="28"/>
          <w:szCs w:val="28"/>
          <w:lang w:eastAsia="ru-RU"/>
        </w:rPr>
        <w:t>Д/З : по итогам экскурсии рассказать, что запомнилось, что понравилось.</w:t>
      </w:r>
    </w:p>
    <w:p w:rsidR="005E4193" w:rsidRPr="005E4193" w:rsidRDefault="005E4193" w:rsidP="00FB0474">
      <w:pPr>
        <w:pStyle w:val="a3"/>
        <w:numPr>
          <w:ilvl w:val="0"/>
          <w:numId w:val="111"/>
        </w:numPr>
        <w:spacing w:after="0" w:line="360" w:lineRule="auto"/>
        <w:jc w:val="both"/>
        <w:rPr>
          <w:rFonts w:ascii="Times New Roman" w:eastAsia="Calibri" w:hAnsi="Times New Roman" w:cs="Times New Roman"/>
          <w:b/>
          <w:sz w:val="28"/>
          <w:szCs w:val="28"/>
          <w:lang w:eastAsia="ru-RU"/>
        </w:rPr>
      </w:pPr>
      <w:r w:rsidRPr="005E4193">
        <w:rPr>
          <w:rFonts w:ascii="Times New Roman" w:eastAsia="Calibri" w:hAnsi="Times New Roman" w:cs="Times New Roman"/>
          <w:b/>
          <w:sz w:val="28"/>
          <w:szCs w:val="28"/>
          <w:lang w:eastAsia="ru-RU"/>
        </w:rPr>
        <w:t>Даты красные старины  прекрасной.</w:t>
      </w:r>
    </w:p>
    <w:p w:rsidR="005E4193" w:rsidRPr="005E4193" w:rsidRDefault="005E4193" w:rsidP="005E4193">
      <w:pPr>
        <w:spacing w:after="0" w:line="36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Теоретическая часть.</w:t>
      </w:r>
      <w:r>
        <w:rPr>
          <w:rFonts w:ascii="Times New Roman" w:eastAsia="Calibri" w:hAnsi="Times New Roman" w:cs="Times New Roman"/>
          <w:sz w:val="28"/>
          <w:szCs w:val="28"/>
          <w:lang w:eastAsia="ru-RU"/>
        </w:rPr>
        <w:t xml:space="preserve"> </w:t>
      </w:r>
      <w:r w:rsidRPr="005E4193">
        <w:rPr>
          <w:rFonts w:ascii="Times New Roman" w:eastAsia="Calibri" w:hAnsi="Times New Roman" w:cs="Times New Roman"/>
          <w:sz w:val="28"/>
          <w:szCs w:val="28"/>
          <w:lang w:eastAsia="ru-RU"/>
        </w:rPr>
        <w:t>Раскрыть богатый мир русской старины. Знакомство с  обычаями, верованиями, традициями прадедов.</w:t>
      </w:r>
      <w:r>
        <w:rPr>
          <w:rFonts w:ascii="Times New Roman" w:eastAsia="Calibri" w:hAnsi="Times New Roman" w:cs="Times New Roman"/>
          <w:sz w:val="28"/>
          <w:szCs w:val="28"/>
          <w:lang w:eastAsia="ru-RU"/>
        </w:rPr>
        <w:t xml:space="preserve"> </w:t>
      </w:r>
    </w:p>
    <w:p w:rsidR="005E4193" w:rsidRPr="005E4193" w:rsidRDefault="005E4193" w:rsidP="005E4193">
      <w:pPr>
        <w:spacing w:after="0" w:line="360" w:lineRule="auto"/>
        <w:ind w:firstLine="708"/>
        <w:jc w:val="both"/>
        <w:rPr>
          <w:rFonts w:ascii="Times New Roman" w:eastAsia="Calibri" w:hAnsi="Times New Roman" w:cs="Times New Roman"/>
          <w:sz w:val="28"/>
          <w:szCs w:val="28"/>
          <w:lang w:eastAsia="ru-RU"/>
        </w:rPr>
      </w:pPr>
      <w:r w:rsidRPr="005E4193">
        <w:rPr>
          <w:rFonts w:ascii="Times New Roman" w:eastAsia="Calibri" w:hAnsi="Times New Roman" w:cs="Times New Roman"/>
          <w:i/>
          <w:sz w:val="28"/>
          <w:szCs w:val="28"/>
          <w:lang w:eastAsia="ru-RU"/>
        </w:rPr>
        <w:t>Практическая часть.</w:t>
      </w:r>
      <w:r w:rsidRPr="005E4193">
        <w:rPr>
          <w:rFonts w:ascii="Times New Roman" w:eastAsia="Calibri" w:hAnsi="Times New Roman" w:cs="Times New Roman"/>
          <w:sz w:val="28"/>
          <w:szCs w:val="28"/>
          <w:lang w:eastAsia="ru-RU"/>
        </w:rPr>
        <w:t xml:space="preserve"> «Яблоки» - игровая программа.</w:t>
      </w:r>
      <w:r>
        <w:rPr>
          <w:rFonts w:ascii="Times New Roman" w:eastAsia="Calibri" w:hAnsi="Times New Roman" w:cs="Times New Roman"/>
          <w:sz w:val="28"/>
          <w:szCs w:val="28"/>
          <w:lang w:eastAsia="ru-RU"/>
        </w:rPr>
        <w:t xml:space="preserve"> </w:t>
      </w:r>
      <w:r w:rsidRPr="005E4193">
        <w:rPr>
          <w:rFonts w:ascii="Times New Roman" w:eastAsia="Calibri" w:hAnsi="Times New Roman" w:cs="Times New Roman"/>
          <w:sz w:val="28"/>
          <w:szCs w:val="28"/>
          <w:lang w:eastAsia="ru-RU"/>
        </w:rPr>
        <w:t>Собрать загадки, игры о Яблоке, уметь их объяснить и сыграть.</w:t>
      </w:r>
    </w:p>
    <w:p w:rsidR="005E4193" w:rsidRPr="005E4193" w:rsidRDefault="005E4193" w:rsidP="00FB0474">
      <w:pPr>
        <w:pStyle w:val="a3"/>
        <w:numPr>
          <w:ilvl w:val="0"/>
          <w:numId w:val="111"/>
        </w:numPr>
        <w:spacing w:after="0" w:line="360" w:lineRule="auto"/>
        <w:jc w:val="both"/>
        <w:rPr>
          <w:rFonts w:ascii="Times New Roman" w:eastAsia="Calibri" w:hAnsi="Times New Roman" w:cs="Times New Roman"/>
          <w:b/>
          <w:sz w:val="28"/>
          <w:szCs w:val="28"/>
          <w:lang w:eastAsia="ru-RU"/>
        </w:rPr>
      </w:pPr>
      <w:r w:rsidRPr="005E4193">
        <w:rPr>
          <w:rFonts w:ascii="Times New Roman" w:eastAsia="Calibri" w:hAnsi="Times New Roman" w:cs="Times New Roman"/>
          <w:b/>
          <w:sz w:val="28"/>
          <w:szCs w:val="28"/>
          <w:lang w:eastAsia="ru-RU"/>
        </w:rPr>
        <w:t xml:space="preserve"> Игровая программа «Народный  разгуляй».</w:t>
      </w:r>
    </w:p>
    <w:p w:rsidR="005E4193" w:rsidRPr="005E4193" w:rsidRDefault="005E4193" w:rsidP="005E4193">
      <w:pPr>
        <w:spacing w:after="0" w:line="360" w:lineRule="auto"/>
        <w:ind w:firstLine="708"/>
        <w:jc w:val="both"/>
        <w:rPr>
          <w:rFonts w:ascii="Times New Roman" w:eastAsia="Calibri" w:hAnsi="Times New Roman" w:cs="Times New Roman"/>
          <w:sz w:val="28"/>
          <w:szCs w:val="28"/>
          <w:lang w:eastAsia="ru-RU"/>
        </w:rPr>
      </w:pPr>
      <w:r w:rsidRPr="005E4193">
        <w:rPr>
          <w:rFonts w:ascii="Times New Roman" w:eastAsia="Calibri" w:hAnsi="Times New Roman" w:cs="Times New Roman"/>
          <w:sz w:val="28"/>
          <w:szCs w:val="28"/>
          <w:lang w:eastAsia="ru-RU"/>
        </w:rPr>
        <w:t>Народные старинные игры.</w:t>
      </w:r>
    </w:p>
    <w:p w:rsidR="005E4193" w:rsidRPr="005E4193" w:rsidRDefault="005E4193" w:rsidP="00FB0474">
      <w:pPr>
        <w:pStyle w:val="a3"/>
        <w:numPr>
          <w:ilvl w:val="0"/>
          <w:numId w:val="111"/>
        </w:numPr>
        <w:spacing w:after="0" w:line="360" w:lineRule="auto"/>
        <w:jc w:val="both"/>
        <w:rPr>
          <w:rFonts w:ascii="Times New Roman" w:eastAsia="Calibri" w:hAnsi="Times New Roman" w:cs="Times New Roman"/>
          <w:b/>
          <w:sz w:val="28"/>
          <w:szCs w:val="28"/>
          <w:lang w:eastAsia="ru-RU"/>
        </w:rPr>
      </w:pPr>
      <w:r w:rsidRPr="005E4193">
        <w:rPr>
          <w:rFonts w:ascii="Times New Roman" w:eastAsia="Calibri" w:hAnsi="Times New Roman" w:cs="Times New Roman"/>
          <w:b/>
          <w:sz w:val="28"/>
          <w:szCs w:val="28"/>
          <w:lang w:eastAsia="ru-RU"/>
        </w:rPr>
        <w:t>День русских обычаев в школе.</w:t>
      </w:r>
    </w:p>
    <w:p w:rsidR="005E4193" w:rsidRPr="005E4193" w:rsidRDefault="005E4193" w:rsidP="005E4193">
      <w:pPr>
        <w:spacing w:after="0" w:line="36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Теоретическая часть.</w:t>
      </w:r>
      <w:r>
        <w:rPr>
          <w:rFonts w:ascii="Times New Roman" w:eastAsia="Calibri" w:hAnsi="Times New Roman" w:cs="Times New Roman"/>
          <w:sz w:val="28"/>
          <w:szCs w:val="28"/>
          <w:lang w:eastAsia="ru-RU"/>
        </w:rPr>
        <w:t xml:space="preserve"> </w:t>
      </w:r>
      <w:r w:rsidRPr="005E4193">
        <w:rPr>
          <w:rFonts w:ascii="Times New Roman" w:eastAsia="Calibri" w:hAnsi="Times New Roman" w:cs="Times New Roman"/>
          <w:sz w:val="28"/>
          <w:szCs w:val="28"/>
          <w:lang w:eastAsia="ru-RU"/>
        </w:rPr>
        <w:t xml:space="preserve">Что было в русских избах под новый год. </w:t>
      </w:r>
      <w:r>
        <w:rPr>
          <w:rFonts w:ascii="Times New Roman" w:eastAsia="Calibri" w:hAnsi="Times New Roman" w:cs="Times New Roman"/>
          <w:sz w:val="28"/>
          <w:szCs w:val="28"/>
          <w:lang w:eastAsia="ru-RU"/>
        </w:rPr>
        <w:t xml:space="preserve"> </w:t>
      </w:r>
      <w:r w:rsidRPr="005E4193">
        <w:rPr>
          <w:rFonts w:ascii="Times New Roman" w:eastAsia="Calibri" w:hAnsi="Times New Roman" w:cs="Times New Roman"/>
          <w:sz w:val="28"/>
          <w:szCs w:val="28"/>
          <w:lang w:eastAsia="ru-RU"/>
        </w:rPr>
        <w:t>Народные  песни, пляски, хороводы, ряженные, гадан</w:t>
      </w:r>
      <w:r>
        <w:rPr>
          <w:rFonts w:ascii="Times New Roman" w:eastAsia="Calibri" w:hAnsi="Times New Roman" w:cs="Times New Roman"/>
          <w:sz w:val="28"/>
          <w:szCs w:val="28"/>
          <w:lang w:eastAsia="ru-RU"/>
        </w:rPr>
        <w:t xml:space="preserve">ия, игры ( «Колечко»,       «Растяпа» и др.). </w:t>
      </w:r>
      <w:r w:rsidRPr="005E4193">
        <w:rPr>
          <w:rFonts w:ascii="Times New Roman" w:eastAsia="Calibri" w:hAnsi="Times New Roman" w:cs="Times New Roman"/>
          <w:sz w:val="28"/>
          <w:szCs w:val="28"/>
          <w:lang w:eastAsia="ru-RU"/>
        </w:rPr>
        <w:t>«Чайная» ( послов</w:t>
      </w:r>
      <w:r>
        <w:rPr>
          <w:rFonts w:ascii="Times New Roman" w:eastAsia="Calibri" w:hAnsi="Times New Roman" w:cs="Times New Roman"/>
          <w:sz w:val="28"/>
          <w:szCs w:val="28"/>
          <w:lang w:eastAsia="ru-RU"/>
        </w:rPr>
        <w:t xml:space="preserve">ицы, поговорки о чае, самоваре). </w:t>
      </w:r>
      <w:r w:rsidRPr="005E4193">
        <w:rPr>
          <w:rFonts w:ascii="Times New Roman" w:eastAsia="Calibri" w:hAnsi="Times New Roman" w:cs="Times New Roman"/>
          <w:sz w:val="28"/>
          <w:szCs w:val="28"/>
          <w:lang w:eastAsia="ru-RU"/>
        </w:rPr>
        <w:t>Конкурсы: «Сварить суп из топора», «Как чаёвничали на Руси»,  песни</w:t>
      </w:r>
      <w:r>
        <w:rPr>
          <w:rFonts w:ascii="Times New Roman" w:eastAsia="Calibri" w:hAnsi="Times New Roman" w:cs="Times New Roman"/>
          <w:sz w:val="28"/>
          <w:szCs w:val="28"/>
          <w:lang w:eastAsia="ru-RU"/>
        </w:rPr>
        <w:t xml:space="preserve"> </w:t>
      </w:r>
      <w:r w:rsidRPr="005E4193">
        <w:rPr>
          <w:rFonts w:ascii="Times New Roman" w:eastAsia="Calibri" w:hAnsi="Times New Roman" w:cs="Times New Roman"/>
          <w:sz w:val="28"/>
          <w:szCs w:val="28"/>
          <w:lang w:eastAsia="ru-RU"/>
        </w:rPr>
        <w:t>«Барыня», «Просо сеяли».</w:t>
      </w:r>
    </w:p>
    <w:p w:rsidR="005E4193" w:rsidRPr="005E4193" w:rsidRDefault="005E4193" w:rsidP="005E4193">
      <w:pPr>
        <w:spacing w:after="0" w:line="360" w:lineRule="auto"/>
        <w:ind w:firstLine="708"/>
        <w:jc w:val="both"/>
        <w:rPr>
          <w:rFonts w:ascii="Times New Roman" w:eastAsia="Calibri" w:hAnsi="Times New Roman" w:cs="Times New Roman"/>
          <w:sz w:val="28"/>
          <w:szCs w:val="28"/>
          <w:lang w:eastAsia="ru-RU"/>
        </w:rPr>
      </w:pPr>
      <w:r w:rsidRPr="005E4193">
        <w:rPr>
          <w:rFonts w:ascii="Times New Roman" w:eastAsia="Calibri" w:hAnsi="Times New Roman" w:cs="Times New Roman"/>
          <w:i/>
          <w:sz w:val="28"/>
          <w:szCs w:val="28"/>
          <w:lang w:eastAsia="ru-RU"/>
        </w:rPr>
        <w:t>Практическая часть.</w:t>
      </w:r>
      <w:r w:rsidRPr="005E419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Р</w:t>
      </w:r>
      <w:r w:rsidRPr="005E4193">
        <w:rPr>
          <w:rFonts w:ascii="Times New Roman" w:eastAsia="Calibri" w:hAnsi="Times New Roman" w:cs="Times New Roman"/>
          <w:sz w:val="28"/>
          <w:szCs w:val="28"/>
          <w:lang w:eastAsia="ru-RU"/>
        </w:rPr>
        <w:t xml:space="preserve">азучивание </w:t>
      </w:r>
      <w:r>
        <w:rPr>
          <w:rFonts w:ascii="Times New Roman" w:eastAsia="Calibri" w:hAnsi="Times New Roman" w:cs="Times New Roman"/>
          <w:sz w:val="28"/>
          <w:szCs w:val="28"/>
          <w:lang w:eastAsia="ru-RU"/>
        </w:rPr>
        <w:t xml:space="preserve">народных песен, хороводы, игры. </w:t>
      </w:r>
      <w:r w:rsidRPr="005E4193">
        <w:rPr>
          <w:rFonts w:ascii="Times New Roman" w:eastAsia="Calibri" w:hAnsi="Times New Roman" w:cs="Times New Roman"/>
          <w:sz w:val="28"/>
          <w:szCs w:val="28"/>
          <w:lang w:eastAsia="ru-RU"/>
        </w:rPr>
        <w:t>Подготовка к</w:t>
      </w:r>
      <w:r>
        <w:rPr>
          <w:rFonts w:ascii="Times New Roman" w:eastAsia="Calibri" w:hAnsi="Times New Roman" w:cs="Times New Roman"/>
          <w:sz w:val="28"/>
          <w:szCs w:val="28"/>
          <w:lang w:eastAsia="ru-RU"/>
        </w:rPr>
        <w:t xml:space="preserve">о «Дню народных обычаев». </w:t>
      </w:r>
      <w:r w:rsidRPr="005E4193">
        <w:rPr>
          <w:rFonts w:ascii="Times New Roman" w:eastAsia="Calibri" w:hAnsi="Times New Roman" w:cs="Times New Roman"/>
          <w:sz w:val="28"/>
          <w:szCs w:val="28"/>
          <w:lang w:eastAsia="ru-RU"/>
        </w:rPr>
        <w:t xml:space="preserve">Д/З: узнать у своих бабушек, прабабушек игры, песни, пословицы.     </w:t>
      </w:r>
    </w:p>
    <w:p w:rsidR="005E4193" w:rsidRPr="005E4193" w:rsidRDefault="005E4193" w:rsidP="00FB0474">
      <w:pPr>
        <w:pStyle w:val="a3"/>
        <w:numPr>
          <w:ilvl w:val="0"/>
          <w:numId w:val="111"/>
        </w:numPr>
        <w:spacing w:after="0" w:line="360" w:lineRule="auto"/>
        <w:jc w:val="both"/>
        <w:rPr>
          <w:rFonts w:ascii="Times New Roman" w:eastAsia="Calibri" w:hAnsi="Times New Roman" w:cs="Times New Roman"/>
          <w:b/>
          <w:sz w:val="28"/>
          <w:szCs w:val="28"/>
          <w:lang w:eastAsia="ru-RU"/>
        </w:rPr>
      </w:pPr>
      <w:r w:rsidRPr="005E4193">
        <w:rPr>
          <w:rFonts w:ascii="Times New Roman" w:eastAsia="Calibri" w:hAnsi="Times New Roman" w:cs="Times New Roman"/>
          <w:b/>
          <w:sz w:val="28"/>
          <w:szCs w:val="28"/>
          <w:lang w:eastAsia="ru-RU"/>
        </w:rPr>
        <w:t xml:space="preserve"> Новый год – Васильев вечер.</w:t>
      </w:r>
    </w:p>
    <w:p w:rsidR="005E4193" w:rsidRPr="005E4193" w:rsidRDefault="005E4193" w:rsidP="005E4193">
      <w:pPr>
        <w:spacing w:after="0" w:line="36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Теоретическая часть.</w:t>
      </w:r>
      <w:r>
        <w:rPr>
          <w:rFonts w:ascii="Times New Roman" w:eastAsia="Calibri" w:hAnsi="Times New Roman" w:cs="Times New Roman"/>
          <w:sz w:val="28"/>
          <w:szCs w:val="28"/>
          <w:lang w:eastAsia="ru-RU"/>
        </w:rPr>
        <w:t xml:space="preserve"> Из истории Нового года. </w:t>
      </w:r>
      <w:r w:rsidRPr="005E4193">
        <w:rPr>
          <w:rFonts w:ascii="Times New Roman" w:eastAsia="Calibri" w:hAnsi="Times New Roman" w:cs="Times New Roman"/>
          <w:sz w:val="28"/>
          <w:szCs w:val="28"/>
          <w:lang w:eastAsia="ru-RU"/>
        </w:rPr>
        <w:t>Обычаи новогоднего праздник</w:t>
      </w:r>
      <w:r>
        <w:rPr>
          <w:rFonts w:ascii="Times New Roman" w:eastAsia="Calibri" w:hAnsi="Times New Roman" w:cs="Times New Roman"/>
          <w:sz w:val="28"/>
          <w:szCs w:val="28"/>
          <w:lang w:eastAsia="ru-RU"/>
        </w:rPr>
        <w:t xml:space="preserve">а. Песни – авсении. </w:t>
      </w:r>
      <w:r w:rsidRPr="005E4193">
        <w:rPr>
          <w:rFonts w:ascii="Times New Roman" w:eastAsia="Calibri" w:hAnsi="Times New Roman" w:cs="Times New Roman"/>
          <w:sz w:val="28"/>
          <w:szCs w:val="28"/>
          <w:lang w:eastAsia="ru-RU"/>
        </w:rPr>
        <w:t>Обычай – варка каши ( «Васильева каша») разбр</w:t>
      </w:r>
      <w:r>
        <w:rPr>
          <w:rFonts w:ascii="Times New Roman" w:eastAsia="Calibri" w:hAnsi="Times New Roman" w:cs="Times New Roman"/>
          <w:sz w:val="28"/>
          <w:szCs w:val="28"/>
          <w:lang w:eastAsia="ru-RU"/>
        </w:rPr>
        <w:t xml:space="preserve">асывание зерна, пословицы, </w:t>
      </w:r>
      <w:r w:rsidRPr="005E4193">
        <w:rPr>
          <w:rFonts w:ascii="Times New Roman" w:eastAsia="Calibri" w:hAnsi="Times New Roman" w:cs="Times New Roman"/>
          <w:sz w:val="28"/>
          <w:szCs w:val="28"/>
          <w:lang w:eastAsia="ru-RU"/>
        </w:rPr>
        <w:t>связанные с этими обычаями.</w:t>
      </w:r>
    </w:p>
    <w:p w:rsidR="005E4193" w:rsidRPr="005E4193" w:rsidRDefault="005E4193" w:rsidP="005E4193">
      <w:pPr>
        <w:spacing w:after="0" w:line="360" w:lineRule="auto"/>
        <w:ind w:firstLine="708"/>
        <w:jc w:val="both"/>
        <w:rPr>
          <w:rFonts w:ascii="Times New Roman" w:eastAsia="Calibri" w:hAnsi="Times New Roman" w:cs="Times New Roman"/>
          <w:sz w:val="28"/>
          <w:szCs w:val="28"/>
          <w:lang w:eastAsia="ru-RU"/>
        </w:rPr>
      </w:pPr>
      <w:r w:rsidRPr="005E4193">
        <w:rPr>
          <w:rFonts w:ascii="Times New Roman" w:eastAsia="Calibri" w:hAnsi="Times New Roman" w:cs="Times New Roman"/>
          <w:i/>
          <w:sz w:val="28"/>
          <w:szCs w:val="28"/>
          <w:lang w:eastAsia="ru-RU"/>
        </w:rPr>
        <w:t>Практическая часть.</w:t>
      </w:r>
      <w:r w:rsidRPr="005E419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Проигрывание обычаев «</w:t>
      </w:r>
      <w:r w:rsidRPr="005E4193">
        <w:rPr>
          <w:rFonts w:ascii="Times New Roman" w:eastAsia="Calibri" w:hAnsi="Times New Roman" w:cs="Times New Roman"/>
          <w:sz w:val="28"/>
          <w:szCs w:val="28"/>
          <w:lang w:eastAsia="ru-RU"/>
        </w:rPr>
        <w:t>Васильев вечер».</w:t>
      </w:r>
      <w:r>
        <w:rPr>
          <w:rFonts w:ascii="Times New Roman" w:eastAsia="Calibri" w:hAnsi="Times New Roman" w:cs="Times New Roman"/>
          <w:sz w:val="28"/>
          <w:szCs w:val="28"/>
          <w:lang w:eastAsia="ru-RU"/>
        </w:rPr>
        <w:t xml:space="preserve"> </w:t>
      </w:r>
      <w:r w:rsidRPr="005E4193">
        <w:rPr>
          <w:rFonts w:ascii="Times New Roman" w:eastAsia="Calibri" w:hAnsi="Times New Roman" w:cs="Times New Roman"/>
          <w:sz w:val="28"/>
          <w:szCs w:val="28"/>
          <w:lang w:eastAsia="ru-RU"/>
        </w:rPr>
        <w:t>Д/З – узнать, как готовятся к встрече Нового года сегодня.</w:t>
      </w:r>
    </w:p>
    <w:p w:rsidR="005E4193" w:rsidRPr="005E4193" w:rsidRDefault="005E4193" w:rsidP="00FB0474">
      <w:pPr>
        <w:pStyle w:val="a3"/>
        <w:numPr>
          <w:ilvl w:val="0"/>
          <w:numId w:val="111"/>
        </w:numPr>
        <w:spacing w:after="0" w:line="360" w:lineRule="auto"/>
        <w:jc w:val="both"/>
        <w:rPr>
          <w:rFonts w:ascii="Times New Roman" w:eastAsia="Calibri" w:hAnsi="Times New Roman" w:cs="Times New Roman"/>
          <w:b/>
          <w:sz w:val="28"/>
          <w:szCs w:val="28"/>
          <w:lang w:eastAsia="ru-RU"/>
        </w:rPr>
      </w:pPr>
      <w:r w:rsidRPr="005E4193">
        <w:rPr>
          <w:rFonts w:ascii="Times New Roman" w:eastAsia="Calibri" w:hAnsi="Times New Roman" w:cs="Times New Roman"/>
          <w:b/>
          <w:sz w:val="28"/>
          <w:szCs w:val="28"/>
          <w:lang w:eastAsia="ru-RU"/>
        </w:rPr>
        <w:t xml:space="preserve"> Рождество. Рождественские посиделки.</w:t>
      </w:r>
    </w:p>
    <w:p w:rsidR="005E4193" w:rsidRPr="005E4193" w:rsidRDefault="005E4193" w:rsidP="005E4193">
      <w:pPr>
        <w:spacing w:after="0" w:line="36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Теоретическая часть.</w:t>
      </w:r>
      <w:r>
        <w:rPr>
          <w:rFonts w:ascii="Times New Roman" w:eastAsia="Calibri" w:hAnsi="Times New Roman" w:cs="Times New Roman"/>
          <w:sz w:val="28"/>
          <w:szCs w:val="28"/>
          <w:lang w:eastAsia="ru-RU"/>
        </w:rPr>
        <w:t xml:space="preserve"> </w:t>
      </w:r>
      <w:r w:rsidRPr="005E4193">
        <w:rPr>
          <w:rFonts w:ascii="Times New Roman" w:eastAsia="Calibri" w:hAnsi="Times New Roman" w:cs="Times New Roman"/>
          <w:sz w:val="28"/>
          <w:szCs w:val="28"/>
          <w:lang w:eastAsia="ru-RU"/>
        </w:rPr>
        <w:t>Рождество – идеал добра, любви к ближнему своему, братства, труда на благо своего народа. Даты – 25 декабря, 7 января.</w:t>
      </w:r>
    </w:p>
    <w:p w:rsidR="005E4193" w:rsidRPr="005E4193" w:rsidRDefault="005E4193" w:rsidP="00876CE6">
      <w:pPr>
        <w:spacing w:after="0" w:line="360" w:lineRule="auto"/>
        <w:ind w:firstLine="708"/>
        <w:jc w:val="both"/>
        <w:rPr>
          <w:rFonts w:ascii="Times New Roman" w:eastAsia="Calibri" w:hAnsi="Times New Roman" w:cs="Times New Roman"/>
          <w:sz w:val="28"/>
          <w:szCs w:val="28"/>
          <w:lang w:eastAsia="ru-RU"/>
        </w:rPr>
      </w:pPr>
      <w:r w:rsidRPr="005E4193">
        <w:rPr>
          <w:rFonts w:ascii="Times New Roman" w:eastAsia="Calibri" w:hAnsi="Times New Roman" w:cs="Times New Roman"/>
          <w:i/>
          <w:sz w:val="28"/>
          <w:szCs w:val="28"/>
          <w:lang w:eastAsia="ru-RU"/>
        </w:rPr>
        <w:t>Практическая часть.</w:t>
      </w:r>
      <w:r w:rsidRPr="005E4193">
        <w:rPr>
          <w:rFonts w:ascii="Times New Roman" w:eastAsia="Calibri" w:hAnsi="Times New Roman" w:cs="Times New Roman"/>
          <w:sz w:val="28"/>
          <w:szCs w:val="28"/>
          <w:lang w:eastAsia="ru-RU"/>
        </w:rPr>
        <w:t xml:space="preserve"> Сочельник, сочиво, колядование, святки, гадание.</w:t>
      </w:r>
      <w:r>
        <w:rPr>
          <w:rFonts w:ascii="Times New Roman" w:eastAsia="Calibri" w:hAnsi="Times New Roman" w:cs="Times New Roman"/>
          <w:sz w:val="28"/>
          <w:szCs w:val="28"/>
          <w:lang w:eastAsia="ru-RU"/>
        </w:rPr>
        <w:t xml:space="preserve"> </w:t>
      </w:r>
      <w:r w:rsidRPr="005E4193">
        <w:rPr>
          <w:rFonts w:ascii="Times New Roman" w:eastAsia="Calibri" w:hAnsi="Times New Roman" w:cs="Times New Roman"/>
          <w:sz w:val="28"/>
          <w:szCs w:val="28"/>
          <w:lang w:eastAsia="ru-RU"/>
        </w:rPr>
        <w:t xml:space="preserve">Д/З: найти, записать старинные игры, </w:t>
      </w:r>
      <w:r w:rsidR="00876CE6">
        <w:rPr>
          <w:rFonts w:ascii="Times New Roman" w:eastAsia="Calibri" w:hAnsi="Times New Roman" w:cs="Times New Roman"/>
          <w:sz w:val="28"/>
          <w:szCs w:val="28"/>
          <w:lang w:eastAsia="ru-RU"/>
        </w:rPr>
        <w:t xml:space="preserve">гадания, связанные с праздником </w:t>
      </w:r>
      <w:r w:rsidRPr="005E4193">
        <w:rPr>
          <w:rFonts w:ascii="Times New Roman" w:eastAsia="Calibri" w:hAnsi="Times New Roman" w:cs="Times New Roman"/>
          <w:sz w:val="28"/>
          <w:szCs w:val="28"/>
          <w:lang w:eastAsia="ru-RU"/>
        </w:rPr>
        <w:t>Рождество.</w:t>
      </w:r>
    </w:p>
    <w:p w:rsidR="005E4193" w:rsidRPr="00876CE6" w:rsidRDefault="005E4193" w:rsidP="00FB0474">
      <w:pPr>
        <w:pStyle w:val="a3"/>
        <w:numPr>
          <w:ilvl w:val="0"/>
          <w:numId w:val="111"/>
        </w:numPr>
        <w:spacing w:after="0" w:line="360" w:lineRule="auto"/>
        <w:jc w:val="both"/>
        <w:rPr>
          <w:rFonts w:ascii="Times New Roman" w:eastAsia="Calibri" w:hAnsi="Times New Roman" w:cs="Times New Roman"/>
          <w:b/>
          <w:sz w:val="28"/>
          <w:szCs w:val="28"/>
          <w:lang w:eastAsia="ru-RU"/>
        </w:rPr>
      </w:pPr>
      <w:r w:rsidRPr="00876CE6">
        <w:rPr>
          <w:rFonts w:ascii="Times New Roman" w:eastAsia="Calibri" w:hAnsi="Times New Roman" w:cs="Times New Roman"/>
          <w:b/>
          <w:sz w:val="28"/>
          <w:szCs w:val="28"/>
          <w:lang w:eastAsia="ru-RU"/>
        </w:rPr>
        <w:lastRenderedPageBreak/>
        <w:t>День рождения Домового.</w:t>
      </w:r>
    </w:p>
    <w:p w:rsidR="005E4193" w:rsidRPr="005E4193" w:rsidRDefault="00876CE6" w:rsidP="00876CE6">
      <w:pPr>
        <w:spacing w:after="0" w:line="36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Теоретическая часть.</w:t>
      </w:r>
      <w:r>
        <w:rPr>
          <w:rFonts w:ascii="Times New Roman" w:eastAsia="Calibri" w:hAnsi="Times New Roman" w:cs="Times New Roman"/>
          <w:sz w:val="28"/>
          <w:szCs w:val="28"/>
          <w:lang w:eastAsia="ru-RU"/>
        </w:rPr>
        <w:t xml:space="preserve"> </w:t>
      </w:r>
      <w:r w:rsidR="005E4193" w:rsidRPr="005E4193">
        <w:rPr>
          <w:rFonts w:ascii="Times New Roman" w:eastAsia="Calibri" w:hAnsi="Times New Roman" w:cs="Times New Roman"/>
          <w:sz w:val="28"/>
          <w:szCs w:val="28"/>
          <w:lang w:eastAsia="ru-RU"/>
        </w:rPr>
        <w:t>Кто такой домовой?</w:t>
      </w:r>
      <w:r>
        <w:rPr>
          <w:rFonts w:ascii="Times New Roman" w:eastAsia="Calibri" w:hAnsi="Times New Roman" w:cs="Times New Roman"/>
          <w:sz w:val="28"/>
          <w:szCs w:val="28"/>
          <w:lang w:eastAsia="ru-RU"/>
        </w:rPr>
        <w:t xml:space="preserve"> </w:t>
      </w:r>
      <w:r w:rsidR="005E4193" w:rsidRPr="005E4193">
        <w:rPr>
          <w:rFonts w:ascii="Times New Roman" w:eastAsia="Calibri" w:hAnsi="Times New Roman" w:cs="Times New Roman"/>
          <w:sz w:val="28"/>
          <w:szCs w:val="28"/>
          <w:lang w:eastAsia="ru-RU"/>
        </w:rPr>
        <w:t>Знакомство с произведением А.С. Пушкина.</w:t>
      </w:r>
    </w:p>
    <w:p w:rsidR="005E4193" w:rsidRPr="005E4193" w:rsidRDefault="00876CE6" w:rsidP="00876CE6">
      <w:pPr>
        <w:spacing w:after="0" w:line="360" w:lineRule="auto"/>
        <w:ind w:firstLine="708"/>
        <w:jc w:val="both"/>
        <w:rPr>
          <w:rFonts w:ascii="Times New Roman" w:eastAsia="Calibri" w:hAnsi="Times New Roman" w:cs="Times New Roman"/>
          <w:sz w:val="28"/>
          <w:szCs w:val="28"/>
          <w:lang w:eastAsia="ru-RU"/>
        </w:rPr>
      </w:pPr>
      <w:r w:rsidRPr="005E4193">
        <w:rPr>
          <w:rFonts w:ascii="Times New Roman" w:eastAsia="Calibri" w:hAnsi="Times New Roman" w:cs="Times New Roman"/>
          <w:i/>
          <w:sz w:val="28"/>
          <w:szCs w:val="28"/>
          <w:lang w:eastAsia="ru-RU"/>
        </w:rPr>
        <w:t>Практическая часть.</w:t>
      </w:r>
      <w:r w:rsidRPr="005E419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Проигрывание сценки «Кузьма и Топало». Конкурс загадок. </w:t>
      </w:r>
      <w:r w:rsidR="005E4193" w:rsidRPr="005E4193">
        <w:rPr>
          <w:rFonts w:ascii="Times New Roman" w:eastAsia="Calibri" w:hAnsi="Times New Roman" w:cs="Times New Roman"/>
          <w:sz w:val="28"/>
          <w:szCs w:val="28"/>
          <w:lang w:eastAsia="ru-RU"/>
        </w:rPr>
        <w:t>Игра «Засели дом домовыми»</w:t>
      </w:r>
    </w:p>
    <w:p w:rsidR="005E4193" w:rsidRPr="00876CE6" w:rsidRDefault="005E4193" w:rsidP="00FB0474">
      <w:pPr>
        <w:pStyle w:val="a3"/>
        <w:numPr>
          <w:ilvl w:val="0"/>
          <w:numId w:val="111"/>
        </w:numPr>
        <w:spacing w:after="0" w:line="360" w:lineRule="auto"/>
        <w:jc w:val="both"/>
        <w:rPr>
          <w:rFonts w:ascii="Times New Roman" w:eastAsia="Calibri" w:hAnsi="Times New Roman" w:cs="Times New Roman"/>
          <w:b/>
          <w:sz w:val="28"/>
          <w:szCs w:val="28"/>
          <w:lang w:eastAsia="ru-RU"/>
        </w:rPr>
      </w:pPr>
      <w:r w:rsidRPr="00876CE6">
        <w:rPr>
          <w:rFonts w:ascii="Times New Roman" w:eastAsia="Calibri" w:hAnsi="Times New Roman" w:cs="Times New Roman"/>
          <w:b/>
          <w:sz w:val="28"/>
          <w:szCs w:val="28"/>
          <w:lang w:eastAsia="ru-RU"/>
        </w:rPr>
        <w:t>Традиции обских  угров.</w:t>
      </w:r>
    </w:p>
    <w:p w:rsidR="005E4193" w:rsidRPr="005E4193" w:rsidRDefault="00876CE6" w:rsidP="00876CE6">
      <w:pPr>
        <w:spacing w:after="0" w:line="36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Теоретическая часть.</w:t>
      </w:r>
      <w:r>
        <w:rPr>
          <w:rFonts w:ascii="Times New Roman" w:eastAsia="Calibri" w:hAnsi="Times New Roman" w:cs="Times New Roman"/>
          <w:sz w:val="28"/>
          <w:szCs w:val="28"/>
          <w:lang w:eastAsia="ru-RU"/>
        </w:rPr>
        <w:t xml:space="preserve"> </w:t>
      </w:r>
      <w:r w:rsidR="005E4193" w:rsidRPr="005E4193">
        <w:rPr>
          <w:rFonts w:ascii="Times New Roman" w:eastAsia="Calibri" w:hAnsi="Times New Roman" w:cs="Times New Roman"/>
          <w:sz w:val="28"/>
          <w:szCs w:val="28"/>
          <w:lang w:eastAsia="ru-RU"/>
        </w:rPr>
        <w:t>Вурна  Хатл, или Вороны день»</w:t>
      </w:r>
      <w:r>
        <w:rPr>
          <w:rFonts w:ascii="Times New Roman" w:eastAsia="Calibri" w:hAnsi="Times New Roman" w:cs="Times New Roman"/>
          <w:sz w:val="28"/>
          <w:szCs w:val="28"/>
          <w:lang w:eastAsia="ru-RU"/>
        </w:rPr>
        <w:t xml:space="preserve">. </w:t>
      </w:r>
      <w:r w:rsidR="005E4193" w:rsidRPr="005E4193">
        <w:rPr>
          <w:rFonts w:ascii="Times New Roman" w:eastAsia="Calibri" w:hAnsi="Times New Roman" w:cs="Times New Roman"/>
          <w:sz w:val="28"/>
          <w:szCs w:val="28"/>
          <w:lang w:eastAsia="ru-RU"/>
        </w:rPr>
        <w:t>Ханты- мансийская мелодия.</w:t>
      </w:r>
    </w:p>
    <w:p w:rsidR="005E4193" w:rsidRPr="005E4193" w:rsidRDefault="00876CE6" w:rsidP="002C0D2C">
      <w:pPr>
        <w:spacing w:after="0" w:line="360" w:lineRule="auto"/>
        <w:ind w:firstLine="708"/>
        <w:jc w:val="both"/>
        <w:rPr>
          <w:rFonts w:ascii="Times New Roman" w:eastAsia="Calibri" w:hAnsi="Times New Roman" w:cs="Times New Roman"/>
          <w:sz w:val="28"/>
          <w:szCs w:val="28"/>
          <w:lang w:eastAsia="ru-RU"/>
        </w:rPr>
      </w:pPr>
      <w:r w:rsidRPr="005E4193">
        <w:rPr>
          <w:rFonts w:ascii="Times New Roman" w:eastAsia="Calibri" w:hAnsi="Times New Roman" w:cs="Times New Roman"/>
          <w:i/>
          <w:sz w:val="28"/>
          <w:szCs w:val="28"/>
          <w:lang w:eastAsia="ru-RU"/>
        </w:rPr>
        <w:t>Практическая часть.</w:t>
      </w:r>
      <w:r w:rsidRPr="005E4193">
        <w:rPr>
          <w:rFonts w:ascii="Times New Roman" w:eastAsia="Calibri" w:hAnsi="Times New Roman" w:cs="Times New Roman"/>
          <w:sz w:val="28"/>
          <w:szCs w:val="28"/>
          <w:lang w:eastAsia="ru-RU"/>
        </w:rPr>
        <w:t xml:space="preserve"> </w:t>
      </w:r>
      <w:r w:rsidR="005E4193" w:rsidRPr="005E4193">
        <w:rPr>
          <w:rFonts w:ascii="Times New Roman" w:eastAsia="Calibri" w:hAnsi="Times New Roman" w:cs="Times New Roman"/>
          <w:sz w:val="28"/>
          <w:szCs w:val="28"/>
          <w:lang w:eastAsia="ru-RU"/>
        </w:rPr>
        <w:t xml:space="preserve">Собрать  пословицы и поговорки о птицах, </w:t>
      </w:r>
      <w:r>
        <w:rPr>
          <w:rFonts w:ascii="Times New Roman" w:eastAsia="Calibri" w:hAnsi="Times New Roman" w:cs="Times New Roman"/>
          <w:sz w:val="28"/>
          <w:szCs w:val="28"/>
          <w:lang w:eastAsia="ru-RU"/>
        </w:rPr>
        <w:t xml:space="preserve">стихи о весне. </w:t>
      </w:r>
      <w:r w:rsidR="005E4193" w:rsidRPr="005E4193">
        <w:rPr>
          <w:rFonts w:ascii="Times New Roman" w:eastAsia="Calibri" w:hAnsi="Times New Roman" w:cs="Times New Roman"/>
          <w:sz w:val="28"/>
          <w:szCs w:val="28"/>
          <w:lang w:eastAsia="ru-RU"/>
        </w:rPr>
        <w:t>Разучив</w:t>
      </w:r>
      <w:r>
        <w:rPr>
          <w:rFonts w:ascii="Times New Roman" w:eastAsia="Calibri" w:hAnsi="Times New Roman" w:cs="Times New Roman"/>
          <w:sz w:val="28"/>
          <w:szCs w:val="28"/>
          <w:lang w:eastAsia="ru-RU"/>
        </w:rPr>
        <w:t xml:space="preserve">ание игры «Земля – вода – небо». </w:t>
      </w:r>
      <w:r w:rsidR="005E4193" w:rsidRPr="005E4193">
        <w:rPr>
          <w:rFonts w:ascii="Times New Roman" w:eastAsia="Calibri" w:hAnsi="Times New Roman" w:cs="Times New Roman"/>
          <w:sz w:val="28"/>
          <w:szCs w:val="28"/>
          <w:lang w:eastAsia="ru-RU"/>
        </w:rPr>
        <w:t>Конкурсы: «Укрась дерево», «Свей гнездо для вороны»</w:t>
      </w:r>
      <w:r>
        <w:rPr>
          <w:rFonts w:ascii="Times New Roman" w:eastAsia="Calibri" w:hAnsi="Times New Roman" w:cs="Times New Roman"/>
          <w:sz w:val="28"/>
          <w:szCs w:val="28"/>
          <w:lang w:eastAsia="ru-RU"/>
        </w:rPr>
        <w:t>.</w:t>
      </w:r>
    </w:p>
    <w:p w:rsidR="005E4193" w:rsidRPr="00876CE6" w:rsidRDefault="00876CE6" w:rsidP="00FB0474">
      <w:pPr>
        <w:pStyle w:val="a3"/>
        <w:numPr>
          <w:ilvl w:val="0"/>
          <w:numId w:val="111"/>
        </w:numPr>
        <w:spacing w:after="0" w:line="360" w:lineRule="auto"/>
        <w:jc w:val="both"/>
        <w:rPr>
          <w:rFonts w:ascii="Times New Roman" w:eastAsia="Calibri" w:hAnsi="Times New Roman" w:cs="Times New Roman"/>
          <w:b/>
          <w:sz w:val="28"/>
          <w:szCs w:val="28"/>
          <w:lang w:eastAsia="ru-RU"/>
        </w:rPr>
      </w:pPr>
      <w:r w:rsidRPr="00876CE6">
        <w:rPr>
          <w:rFonts w:ascii="Times New Roman" w:eastAsia="Calibri" w:hAnsi="Times New Roman" w:cs="Times New Roman"/>
          <w:b/>
          <w:sz w:val="28"/>
          <w:szCs w:val="28"/>
          <w:lang w:eastAsia="ru-RU"/>
        </w:rPr>
        <w:t xml:space="preserve"> </w:t>
      </w:r>
      <w:r w:rsidR="005E4193" w:rsidRPr="00876CE6">
        <w:rPr>
          <w:rFonts w:ascii="Times New Roman" w:eastAsia="Calibri" w:hAnsi="Times New Roman" w:cs="Times New Roman"/>
          <w:b/>
          <w:sz w:val="28"/>
          <w:szCs w:val="28"/>
          <w:lang w:eastAsia="ru-RU"/>
        </w:rPr>
        <w:t>Подготовка и проведение итогового мероприятия.</w:t>
      </w:r>
    </w:p>
    <w:p w:rsidR="002C0D2C" w:rsidRDefault="005E4193" w:rsidP="00876CE6">
      <w:pPr>
        <w:spacing w:after="0" w:line="360" w:lineRule="auto"/>
        <w:ind w:firstLine="708"/>
        <w:jc w:val="both"/>
        <w:rPr>
          <w:rFonts w:ascii="Times New Roman" w:eastAsia="Calibri" w:hAnsi="Times New Roman" w:cs="Times New Roman"/>
          <w:sz w:val="28"/>
          <w:szCs w:val="28"/>
          <w:lang w:eastAsia="ru-RU"/>
        </w:rPr>
      </w:pPr>
      <w:r w:rsidRPr="005E4193">
        <w:rPr>
          <w:rFonts w:ascii="Times New Roman" w:eastAsia="Calibri" w:hAnsi="Times New Roman" w:cs="Times New Roman"/>
          <w:sz w:val="28"/>
          <w:szCs w:val="28"/>
          <w:lang w:eastAsia="ru-RU"/>
        </w:rPr>
        <w:t>Проверка знаний</w:t>
      </w:r>
      <w:r w:rsidR="00876CE6">
        <w:rPr>
          <w:rFonts w:ascii="Times New Roman" w:eastAsia="Calibri" w:hAnsi="Times New Roman" w:cs="Times New Roman"/>
          <w:sz w:val="28"/>
          <w:szCs w:val="28"/>
          <w:lang w:eastAsia="ru-RU"/>
        </w:rPr>
        <w:t xml:space="preserve">, умений и навыков обучающихся. </w:t>
      </w:r>
      <w:r w:rsidRPr="005E4193">
        <w:rPr>
          <w:rFonts w:ascii="Times New Roman" w:eastAsia="Calibri" w:hAnsi="Times New Roman" w:cs="Times New Roman"/>
          <w:sz w:val="28"/>
          <w:szCs w:val="28"/>
          <w:lang w:eastAsia="ru-RU"/>
        </w:rPr>
        <w:t>Подготовка презентационны</w:t>
      </w:r>
      <w:r w:rsidR="00876CE6">
        <w:rPr>
          <w:rFonts w:ascii="Times New Roman" w:eastAsia="Calibri" w:hAnsi="Times New Roman" w:cs="Times New Roman"/>
          <w:sz w:val="28"/>
          <w:szCs w:val="28"/>
          <w:lang w:eastAsia="ru-RU"/>
        </w:rPr>
        <w:t>х отчетов.</w:t>
      </w:r>
    </w:p>
    <w:p w:rsidR="002C0D2C" w:rsidRPr="002C0D2C" w:rsidRDefault="002C0D2C" w:rsidP="00FB0474">
      <w:pPr>
        <w:pStyle w:val="a3"/>
        <w:numPr>
          <w:ilvl w:val="0"/>
          <w:numId w:val="111"/>
        </w:numPr>
        <w:spacing w:after="0" w:line="360" w:lineRule="auto"/>
        <w:jc w:val="both"/>
        <w:rPr>
          <w:rFonts w:ascii="Times New Roman" w:eastAsia="Calibri" w:hAnsi="Times New Roman" w:cs="Times New Roman"/>
          <w:sz w:val="28"/>
          <w:szCs w:val="28"/>
          <w:lang w:eastAsia="ru-RU"/>
        </w:rPr>
      </w:pPr>
      <w:r w:rsidRPr="002C0D2C">
        <w:rPr>
          <w:rFonts w:ascii="Times New Roman" w:eastAsia="Calibri" w:hAnsi="Times New Roman" w:cs="Times New Roman"/>
          <w:b/>
          <w:sz w:val="28"/>
          <w:szCs w:val="28"/>
          <w:lang w:eastAsia="ru-RU"/>
        </w:rPr>
        <w:t xml:space="preserve">Подготовка и проведение итогового мероприятия </w:t>
      </w:r>
    </w:p>
    <w:p w:rsidR="00AC715C" w:rsidRPr="002C0D2C" w:rsidRDefault="002C0D2C" w:rsidP="002C0D2C">
      <w:pPr>
        <w:spacing w:after="0" w:line="360" w:lineRule="auto"/>
        <w:ind w:firstLine="708"/>
        <w:jc w:val="both"/>
        <w:rPr>
          <w:rFonts w:ascii="Times New Roman" w:eastAsia="Calibri" w:hAnsi="Times New Roman" w:cs="Times New Roman"/>
          <w:sz w:val="28"/>
          <w:szCs w:val="28"/>
          <w:lang w:eastAsia="ru-RU"/>
        </w:rPr>
      </w:pPr>
      <w:r w:rsidRPr="002C0D2C">
        <w:rPr>
          <w:rFonts w:ascii="Times New Roman" w:eastAsia="Calibri" w:hAnsi="Times New Roman" w:cs="Times New Roman"/>
          <w:sz w:val="28"/>
          <w:szCs w:val="28"/>
          <w:lang w:eastAsia="ru-RU"/>
        </w:rPr>
        <w:t>Подготовка и проведение викторины «Знаешь ли ты, что»</w:t>
      </w:r>
      <w:r>
        <w:rPr>
          <w:rFonts w:ascii="Times New Roman" w:eastAsia="Calibri" w:hAnsi="Times New Roman" w:cs="Times New Roman"/>
          <w:sz w:val="28"/>
          <w:szCs w:val="28"/>
          <w:lang w:eastAsia="ru-RU"/>
        </w:rPr>
        <w:t>.</w:t>
      </w:r>
      <w:r w:rsidR="00DD63F7" w:rsidRPr="002C0D2C">
        <w:rPr>
          <w:rFonts w:ascii="Times New Roman" w:eastAsia="Calibri" w:hAnsi="Times New Roman" w:cs="Times New Roman"/>
          <w:b/>
          <w:sz w:val="28"/>
          <w:szCs w:val="28"/>
          <w:lang w:eastAsia="ru-RU"/>
        </w:rPr>
        <w:br w:type="page"/>
      </w:r>
    </w:p>
    <w:tbl>
      <w:tblPr>
        <w:tblW w:w="0" w:type="auto"/>
        <w:tblInd w:w="5495" w:type="dxa"/>
        <w:tblLook w:val="04A0" w:firstRow="1" w:lastRow="0" w:firstColumn="1" w:lastColumn="0" w:noHBand="0" w:noVBand="1"/>
      </w:tblPr>
      <w:tblGrid>
        <w:gridCol w:w="4075"/>
      </w:tblGrid>
      <w:tr w:rsidR="00AC715C" w:rsidRPr="007472A8" w:rsidTr="00450200">
        <w:tc>
          <w:tcPr>
            <w:tcW w:w="4075" w:type="dxa"/>
            <w:hideMark/>
          </w:tcPr>
          <w:p w:rsidR="00AC715C" w:rsidRPr="007472A8" w:rsidRDefault="00AC715C" w:rsidP="00450200">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AC715C" w:rsidRPr="007472A8" w:rsidRDefault="00AC715C" w:rsidP="00AC715C">
      <w:pPr>
        <w:tabs>
          <w:tab w:val="left" w:pos="851"/>
        </w:tabs>
        <w:spacing w:after="0"/>
        <w:ind w:firstLine="709"/>
        <w:jc w:val="both"/>
        <w:rPr>
          <w:rFonts w:ascii="Times New Roman" w:eastAsia="MS Mincho" w:hAnsi="Times New Roman" w:cs="Times New Roman"/>
          <w:color w:val="00B050"/>
          <w:sz w:val="28"/>
          <w:szCs w:val="28"/>
          <w:lang w:eastAsia="ja-JP"/>
        </w:rPr>
      </w:pPr>
    </w:p>
    <w:p w:rsidR="00AC715C" w:rsidRPr="007472A8" w:rsidRDefault="00AC715C" w:rsidP="00AC715C">
      <w:pPr>
        <w:tabs>
          <w:tab w:val="left" w:pos="851"/>
        </w:tabs>
        <w:spacing w:after="0"/>
        <w:ind w:firstLine="709"/>
        <w:jc w:val="both"/>
        <w:rPr>
          <w:rFonts w:ascii="Times New Roman" w:eastAsia="Times New Roman" w:hAnsi="Times New Roman" w:cs="Times New Roman"/>
          <w:color w:val="00B050"/>
          <w:sz w:val="28"/>
          <w:szCs w:val="28"/>
          <w:lang w:eastAsia="ru-RU"/>
        </w:rPr>
      </w:pPr>
    </w:p>
    <w:p w:rsidR="00AC715C" w:rsidRPr="007472A8" w:rsidRDefault="00AC715C" w:rsidP="00AC715C">
      <w:pPr>
        <w:tabs>
          <w:tab w:val="left" w:pos="851"/>
        </w:tabs>
        <w:spacing w:after="0"/>
        <w:ind w:firstLine="709"/>
        <w:jc w:val="both"/>
        <w:rPr>
          <w:rFonts w:ascii="Times New Roman" w:eastAsia="Times New Roman" w:hAnsi="Times New Roman" w:cs="Times New Roman"/>
          <w:color w:val="00B050"/>
          <w:sz w:val="28"/>
          <w:szCs w:val="28"/>
          <w:lang w:eastAsia="ru-RU"/>
        </w:rPr>
      </w:pPr>
    </w:p>
    <w:p w:rsidR="00AC715C" w:rsidRPr="007472A8" w:rsidRDefault="00AC715C" w:rsidP="00AC715C">
      <w:pPr>
        <w:tabs>
          <w:tab w:val="left" w:pos="851"/>
        </w:tabs>
        <w:spacing w:after="0"/>
        <w:ind w:firstLine="709"/>
        <w:jc w:val="both"/>
        <w:rPr>
          <w:rFonts w:ascii="Times New Roman" w:eastAsia="Times New Roman" w:hAnsi="Times New Roman" w:cs="Times New Roman"/>
          <w:color w:val="00B050"/>
          <w:sz w:val="28"/>
          <w:szCs w:val="28"/>
          <w:lang w:eastAsia="ru-RU"/>
        </w:rPr>
      </w:pPr>
    </w:p>
    <w:p w:rsidR="00AC715C" w:rsidRPr="007472A8" w:rsidRDefault="00AC715C" w:rsidP="00AC715C">
      <w:pPr>
        <w:tabs>
          <w:tab w:val="left" w:pos="851"/>
        </w:tabs>
        <w:spacing w:after="0"/>
        <w:ind w:firstLine="709"/>
        <w:jc w:val="both"/>
        <w:rPr>
          <w:rFonts w:ascii="Times New Roman" w:eastAsia="Times New Roman" w:hAnsi="Times New Roman" w:cs="Times New Roman"/>
          <w:color w:val="00B050"/>
          <w:sz w:val="28"/>
          <w:szCs w:val="28"/>
          <w:lang w:eastAsia="ru-RU"/>
        </w:rPr>
      </w:pPr>
    </w:p>
    <w:p w:rsidR="00AC715C" w:rsidRPr="007472A8" w:rsidRDefault="00AC715C" w:rsidP="00AC715C">
      <w:pPr>
        <w:tabs>
          <w:tab w:val="left" w:pos="851"/>
        </w:tabs>
        <w:spacing w:after="0"/>
        <w:ind w:firstLine="709"/>
        <w:jc w:val="both"/>
        <w:rPr>
          <w:rFonts w:ascii="Times New Roman" w:eastAsia="Times New Roman" w:hAnsi="Times New Roman" w:cs="Times New Roman"/>
          <w:color w:val="00B050"/>
          <w:sz w:val="28"/>
          <w:szCs w:val="28"/>
          <w:lang w:eastAsia="ru-RU"/>
        </w:rPr>
      </w:pPr>
    </w:p>
    <w:p w:rsidR="00AC715C" w:rsidRPr="007472A8" w:rsidRDefault="00AC715C" w:rsidP="00AC715C">
      <w:pPr>
        <w:tabs>
          <w:tab w:val="left" w:pos="851"/>
        </w:tabs>
        <w:spacing w:after="0"/>
        <w:ind w:firstLine="709"/>
        <w:jc w:val="both"/>
        <w:rPr>
          <w:rFonts w:ascii="Times New Roman" w:eastAsia="Times New Roman" w:hAnsi="Times New Roman" w:cs="Times New Roman"/>
          <w:color w:val="00B050"/>
          <w:sz w:val="28"/>
          <w:szCs w:val="28"/>
          <w:lang w:eastAsia="ru-RU"/>
        </w:rPr>
      </w:pPr>
    </w:p>
    <w:p w:rsidR="00AC715C" w:rsidRPr="007472A8" w:rsidRDefault="00AC715C" w:rsidP="00AC715C">
      <w:pPr>
        <w:tabs>
          <w:tab w:val="left" w:pos="851"/>
        </w:tabs>
        <w:spacing w:after="0"/>
        <w:ind w:firstLine="709"/>
        <w:jc w:val="both"/>
        <w:rPr>
          <w:rFonts w:ascii="Times New Roman" w:eastAsia="Times New Roman" w:hAnsi="Times New Roman" w:cs="Times New Roman"/>
          <w:color w:val="00B050"/>
          <w:sz w:val="28"/>
          <w:szCs w:val="28"/>
          <w:lang w:eastAsia="ru-RU"/>
        </w:rPr>
      </w:pPr>
    </w:p>
    <w:p w:rsidR="00AC715C" w:rsidRPr="007472A8" w:rsidRDefault="00AC715C" w:rsidP="00AC715C">
      <w:pPr>
        <w:tabs>
          <w:tab w:val="left" w:pos="851"/>
        </w:tabs>
        <w:spacing w:after="0"/>
        <w:ind w:firstLine="709"/>
        <w:jc w:val="both"/>
        <w:rPr>
          <w:rFonts w:ascii="Times New Roman" w:eastAsia="Times New Roman" w:hAnsi="Times New Roman" w:cs="Times New Roman"/>
          <w:color w:val="00B050"/>
          <w:sz w:val="28"/>
          <w:szCs w:val="28"/>
          <w:lang w:eastAsia="ru-RU"/>
        </w:rPr>
      </w:pPr>
    </w:p>
    <w:p w:rsidR="00AC715C" w:rsidRPr="007472A8" w:rsidRDefault="00AC715C" w:rsidP="00AC715C">
      <w:pPr>
        <w:tabs>
          <w:tab w:val="left" w:pos="851"/>
        </w:tabs>
        <w:spacing w:after="0"/>
        <w:ind w:firstLine="709"/>
        <w:jc w:val="both"/>
        <w:rPr>
          <w:rFonts w:ascii="Times New Roman" w:eastAsia="Times New Roman" w:hAnsi="Times New Roman" w:cs="Times New Roman"/>
          <w:color w:val="00B050"/>
          <w:sz w:val="28"/>
          <w:szCs w:val="28"/>
          <w:lang w:eastAsia="ru-RU"/>
        </w:rPr>
      </w:pPr>
    </w:p>
    <w:p w:rsidR="00AC715C" w:rsidRPr="007472A8" w:rsidRDefault="00AC715C" w:rsidP="00AC715C">
      <w:pPr>
        <w:tabs>
          <w:tab w:val="left" w:pos="851"/>
        </w:tabs>
        <w:spacing w:after="0"/>
        <w:ind w:firstLine="709"/>
        <w:jc w:val="both"/>
        <w:rPr>
          <w:rFonts w:ascii="Times New Roman" w:eastAsia="Times New Roman" w:hAnsi="Times New Roman" w:cs="Times New Roman"/>
          <w:color w:val="00B050"/>
          <w:sz w:val="28"/>
          <w:szCs w:val="28"/>
          <w:lang w:eastAsia="ru-RU"/>
        </w:rPr>
      </w:pPr>
    </w:p>
    <w:p w:rsidR="00AC715C" w:rsidRPr="007472A8" w:rsidRDefault="00AC715C" w:rsidP="00AC715C">
      <w:pPr>
        <w:tabs>
          <w:tab w:val="left" w:pos="851"/>
        </w:tabs>
        <w:spacing w:after="0"/>
        <w:ind w:firstLine="709"/>
        <w:jc w:val="both"/>
        <w:rPr>
          <w:rFonts w:ascii="Times New Roman" w:eastAsia="Times New Roman" w:hAnsi="Times New Roman" w:cs="Times New Roman"/>
          <w:color w:val="00B050"/>
          <w:sz w:val="28"/>
          <w:szCs w:val="28"/>
          <w:lang w:eastAsia="ru-RU"/>
        </w:rPr>
      </w:pPr>
    </w:p>
    <w:p w:rsidR="00AC715C" w:rsidRPr="007472A8" w:rsidRDefault="00AC715C" w:rsidP="00AC715C">
      <w:pPr>
        <w:tabs>
          <w:tab w:val="left" w:pos="851"/>
        </w:tabs>
        <w:spacing w:after="0"/>
        <w:ind w:firstLine="709"/>
        <w:jc w:val="both"/>
        <w:rPr>
          <w:rFonts w:ascii="Times New Roman" w:eastAsia="Times New Roman" w:hAnsi="Times New Roman" w:cs="Times New Roman"/>
          <w:color w:val="00B050"/>
          <w:sz w:val="28"/>
          <w:szCs w:val="28"/>
          <w:lang w:eastAsia="ru-RU"/>
        </w:rPr>
      </w:pPr>
    </w:p>
    <w:p w:rsidR="00AC715C" w:rsidRPr="007472A8" w:rsidRDefault="00AC715C" w:rsidP="00AC715C">
      <w:pPr>
        <w:tabs>
          <w:tab w:val="left" w:pos="851"/>
        </w:tabs>
        <w:spacing w:after="0"/>
        <w:ind w:firstLine="709"/>
        <w:jc w:val="both"/>
        <w:rPr>
          <w:rFonts w:ascii="Times New Roman" w:eastAsia="Times New Roman" w:hAnsi="Times New Roman" w:cs="Times New Roman"/>
          <w:color w:val="00B050"/>
          <w:sz w:val="28"/>
          <w:szCs w:val="28"/>
          <w:lang w:eastAsia="ru-RU"/>
        </w:rPr>
      </w:pPr>
    </w:p>
    <w:p w:rsidR="00AC715C" w:rsidRPr="007472A8" w:rsidRDefault="00AC715C" w:rsidP="00AC715C">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AC715C" w:rsidRPr="007472A8" w:rsidRDefault="00AC715C" w:rsidP="00AC715C">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AC715C" w:rsidRPr="007472A8" w:rsidRDefault="00AC715C" w:rsidP="00AC715C">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AC715C" w:rsidRPr="007472A8" w:rsidRDefault="00AC715C" w:rsidP="00AC715C">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Музееведение</w:t>
      </w:r>
      <w:r w:rsidRPr="007472A8">
        <w:rPr>
          <w:rFonts w:ascii="Times New Roman" w:eastAsia="Times New Roman" w:hAnsi="Times New Roman" w:cs="Times New Roman"/>
          <w:color w:val="000000"/>
          <w:sz w:val="28"/>
          <w:szCs w:val="28"/>
          <w:lang w:eastAsia="ru-RU"/>
        </w:rPr>
        <w:t>»,</w:t>
      </w:r>
    </w:p>
    <w:p w:rsidR="00AC715C" w:rsidRDefault="00AC715C" w:rsidP="00AC715C">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Оленёва Н.Н.,</w:t>
      </w:r>
    </w:p>
    <w:p w:rsidR="00AC715C" w:rsidRDefault="00AC715C" w:rsidP="00AC715C">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год обучения</w:t>
      </w:r>
      <w:r w:rsidRPr="007472A8">
        <w:rPr>
          <w:rFonts w:ascii="Times New Roman" w:eastAsia="Times New Roman" w:hAnsi="Times New Roman" w:cs="Times New Roman"/>
          <w:color w:val="000000"/>
          <w:sz w:val="28"/>
          <w:szCs w:val="28"/>
          <w:lang w:eastAsia="ru-RU"/>
        </w:rPr>
        <w:t>)</w:t>
      </w:r>
    </w:p>
    <w:p w:rsidR="00AC715C" w:rsidRDefault="00AC715C" w:rsidP="00AC715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C715C" w:rsidRPr="00AC715C" w:rsidRDefault="00AC715C" w:rsidP="00AC715C">
      <w:pPr>
        <w:spacing w:after="0"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lastRenderedPageBreak/>
        <w:t xml:space="preserve">Программа разработана для детей </w:t>
      </w:r>
      <w:r w:rsidR="00763705">
        <w:rPr>
          <w:rFonts w:ascii="Times New Roman" w:eastAsia="Times New Roman" w:hAnsi="Times New Roman" w:cs="Times New Roman"/>
          <w:sz w:val="28"/>
          <w:szCs w:val="28"/>
          <w:lang w:eastAsia="ru-RU"/>
        </w:rPr>
        <w:t xml:space="preserve">младшего и </w:t>
      </w:r>
      <w:r w:rsidRPr="00AC715C">
        <w:rPr>
          <w:rFonts w:ascii="Times New Roman" w:eastAsia="Times New Roman" w:hAnsi="Times New Roman" w:cs="Times New Roman"/>
          <w:sz w:val="28"/>
          <w:szCs w:val="28"/>
          <w:lang w:eastAsia="ru-RU"/>
        </w:rPr>
        <w:t xml:space="preserve">среднего школьного возраста с учетом особенностей их развития.  </w:t>
      </w:r>
    </w:p>
    <w:p w:rsidR="00AC715C" w:rsidRPr="00AC715C" w:rsidRDefault="00AC715C" w:rsidP="00AC715C">
      <w:pPr>
        <w:spacing w:after="0"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t xml:space="preserve">Курс рассчитан на 342 часа (в том числе, теоретические занятия – </w:t>
      </w:r>
      <w:r w:rsidR="00450200">
        <w:rPr>
          <w:rFonts w:ascii="Times New Roman" w:eastAsia="Times New Roman" w:hAnsi="Times New Roman" w:cs="Times New Roman"/>
          <w:sz w:val="28"/>
          <w:szCs w:val="28"/>
          <w:lang w:eastAsia="ru-RU"/>
        </w:rPr>
        <w:t>8</w:t>
      </w:r>
      <w:r w:rsidRPr="00AC715C">
        <w:rPr>
          <w:rFonts w:ascii="Times New Roman" w:eastAsia="Times New Roman" w:hAnsi="Times New Roman" w:cs="Times New Roman"/>
          <w:sz w:val="28"/>
          <w:szCs w:val="28"/>
          <w:lang w:eastAsia="ru-RU"/>
        </w:rPr>
        <w:t>8, практические занятия – 2</w:t>
      </w:r>
      <w:r w:rsidR="00450200">
        <w:rPr>
          <w:rFonts w:ascii="Times New Roman" w:eastAsia="Times New Roman" w:hAnsi="Times New Roman" w:cs="Times New Roman"/>
          <w:sz w:val="28"/>
          <w:szCs w:val="28"/>
          <w:lang w:eastAsia="ru-RU"/>
        </w:rPr>
        <w:t>5</w:t>
      </w:r>
      <w:r w:rsidRPr="00AC715C">
        <w:rPr>
          <w:rFonts w:ascii="Times New Roman" w:eastAsia="Times New Roman" w:hAnsi="Times New Roman" w:cs="Times New Roman"/>
          <w:sz w:val="28"/>
          <w:szCs w:val="28"/>
          <w:lang w:eastAsia="ru-RU"/>
        </w:rPr>
        <w:t>4).</w:t>
      </w:r>
    </w:p>
    <w:p w:rsidR="00AC715C" w:rsidRPr="00AC715C" w:rsidRDefault="00AC715C" w:rsidP="00AC715C">
      <w:pPr>
        <w:spacing w:line="360" w:lineRule="auto"/>
        <w:ind w:firstLine="567"/>
        <w:jc w:val="both"/>
        <w:rPr>
          <w:rFonts w:ascii="Times New Roman" w:eastAsia="Times New Roman" w:hAnsi="Times New Roman" w:cs="Times New Roman"/>
          <w:sz w:val="28"/>
          <w:szCs w:val="28"/>
          <w:lang w:eastAsia="ru-RU"/>
        </w:rPr>
      </w:pPr>
      <w:r w:rsidRPr="00AC715C">
        <w:rPr>
          <w:rFonts w:ascii="Times New Roman" w:eastAsia="Times New Roman" w:hAnsi="Times New Roman" w:cs="Times New Roman"/>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450200" w:rsidRDefault="00AC715C" w:rsidP="00FB0474">
      <w:pPr>
        <w:pStyle w:val="a3"/>
        <w:numPr>
          <w:ilvl w:val="0"/>
          <w:numId w:val="10"/>
        </w:numPr>
        <w:spacing w:line="360" w:lineRule="auto"/>
        <w:jc w:val="center"/>
        <w:rPr>
          <w:rFonts w:ascii="Times New Roman" w:eastAsia="Times New Roman" w:hAnsi="Times New Roman" w:cs="Times New Roman"/>
          <w:b/>
          <w:sz w:val="28"/>
          <w:szCs w:val="28"/>
          <w:lang w:eastAsia="ru-RU"/>
        </w:rPr>
      </w:pPr>
      <w:r w:rsidRPr="00AC715C">
        <w:rPr>
          <w:rFonts w:ascii="Times New Roman" w:eastAsia="Times New Roman" w:hAnsi="Times New Roman" w:cs="Times New Roman"/>
          <w:b/>
          <w:sz w:val="28"/>
          <w:szCs w:val="28"/>
          <w:lang w:eastAsia="ru-RU"/>
        </w:rPr>
        <w:t xml:space="preserve">Учебно-тематический план по курсу </w:t>
      </w:r>
    </w:p>
    <w:p w:rsidR="00135679" w:rsidRDefault="00AC715C" w:rsidP="00450200">
      <w:pPr>
        <w:pStyle w:val="a3"/>
        <w:spacing w:line="360" w:lineRule="auto"/>
        <w:jc w:val="center"/>
        <w:rPr>
          <w:rFonts w:ascii="Times New Roman" w:eastAsia="Times New Roman" w:hAnsi="Times New Roman" w:cs="Times New Roman"/>
          <w:b/>
          <w:sz w:val="28"/>
          <w:szCs w:val="28"/>
          <w:lang w:eastAsia="ru-RU"/>
        </w:rPr>
      </w:pPr>
      <w:r w:rsidRPr="00AC715C">
        <w:rPr>
          <w:rFonts w:ascii="Times New Roman" w:eastAsia="Times New Roman" w:hAnsi="Times New Roman" w:cs="Times New Roman"/>
          <w:b/>
          <w:sz w:val="28"/>
          <w:szCs w:val="28"/>
          <w:lang w:eastAsia="ru-RU"/>
        </w:rPr>
        <w:t xml:space="preserve">«Музей – хранитель наследия веков» </w:t>
      </w:r>
      <w:r w:rsidR="00450200">
        <w:rPr>
          <w:rFonts w:ascii="Times New Roman" w:eastAsia="Times New Roman" w:hAnsi="Times New Roman" w:cs="Times New Roman"/>
          <w:b/>
          <w:sz w:val="28"/>
          <w:szCs w:val="28"/>
          <w:lang w:eastAsia="ru-RU"/>
        </w:rPr>
        <w:t>2</w:t>
      </w:r>
      <w:r w:rsidRPr="00AC715C">
        <w:rPr>
          <w:rFonts w:ascii="Times New Roman" w:eastAsia="Times New Roman" w:hAnsi="Times New Roman" w:cs="Times New Roman"/>
          <w:b/>
          <w:sz w:val="28"/>
          <w:szCs w:val="28"/>
          <w:lang w:eastAsia="ru-RU"/>
        </w:rPr>
        <w:t xml:space="preserve">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2634"/>
        <w:gridCol w:w="919"/>
        <w:gridCol w:w="1136"/>
        <w:gridCol w:w="1492"/>
        <w:gridCol w:w="3175"/>
      </w:tblGrid>
      <w:tr w:rsidR="00450200" w:rsidRPr="00450200" w:rsidTr="00450200">
        <w:tc>
          <w:tcPr>
            <w:tcW w:w="0" w:type="auto"/>
            <w:vMerge w:val="restart"/>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b/>
                <w:sz w:val="28"/>
                <w:szCs w:val="28"/>
                <w:lang w:eastAsia="ru-RU"/>
              </w:rPr>
            </w:pPr>
            <w:r w:rsidRPr="00450200">
              <w:rPr>
                <w:rFonts w:ascii="Times New Roman" w:eastAsia="Times New Roman" w:hAnsi="Times New Roman" w:cs="Times New Roman"/>
                <w:b/>
                <w:sz w:val="28"/>
                <w:szCs w:val="28"/>
                <w:lang w:eastAsia="ru-RU"/>
              </w:rPr>
              <w: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b/>
                <w:sz w:val="28"/>
                <w:szCs w:val="28"/>
                <w:lang w:eastAsia="ru-RU"/>
              </w:rPr>
            </w:pPr>
            <w:r w:rsidRPr="00450200">
              <w:rPr>
                <w:rFonts w:ascii="Times New Roman" w:eastAsia="Times New Roman" w:hAnsi="Times New Roman" w:cs="Times New Roman"/>
                <w:b/>
                <w:sz w:val="28"/>
                <w:szCs w:val="28"/>
                <w:lang w:eastAsia="ru-RU"/>
              </w:rPr>
              <w:t xml:space="preserve">Тема </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450200" w:rsidRPr="00450200" w:rsidRDefault="00450200" w:rsidP="006410A9">
            <w:pPr>
              <w:spacing w:after="0" w:line="240" w:lineRule="auto"/>
              <w:jc w:val="center"/>
              <w:rPr>
                <w:rFonts w:ascii="Times New Roman" w:eastAsia="Times New Roman" w:hAnsi="Times New Roman" w:cs="Times New Roman"/>
                <w:b/>
                <w:sz w:val="28"/>
                <w:szCs w:val="28"/>
                <w:lang w:eastAsia="ru-RU"/>
              </w:rPr>
            </w:pPr>
            <w:r w:rsidRPr="00450200">
              <w:rPr>
                <w:rFonts w:ascii="Times New Roman" w:eastAsia="Times New Roman" w:hAnsi="Times New Roman" w:cs="Times New Roman"/>
                <w:b/>
                <w:sz w:val="28"/>
                <w:szCs w:val="28"/>
                <w:lang w:eastAsia="ru-RU"/>
              </w:rPr>
              <w:t>Количество часов</w:t>
            </w:r>
          </w:p>
        </w:tc>
        <w:tc>
          <w:tcPr>
            <w:tcW w:w="0" w:type="auto"/>
            <w:vMerge w:val="restart"/>
            <w:tcBorders>
              <w:top w:val="single" w:sz="4" w:space="0" w:color="000000"/>
              <w:left w:val="single" w:sz="4" w:space="0" w:color="000000"/>
              <w:right w:val="single" w:sz="4" w:space="0" w:color="000000"/>
            </w:tcBorders>
          </w:tcPr>
          <w:p w:rsidR="00450200" w:rsidRPr="00450200" w:rsidRDefault="00450200" w:rsidP="006410A9">
            <w:pPr>
              <w:spacing w:after="0" w:line="240" w:lineRule="auto"/>
              <w:jc w:val="center"/>
              <w:rPr>
                <w:rFonts w:ascii="Times New Roman" w:eastAsia="Times New Roman" w:hAnsi="Times New Roman" w:cs="Times New Roman"/>
                <w:b/>
                <w:sz w:val="28"/>
                <w:szCs w:val="28"/>
                <w:lang w:eastAsia="ru-RU"/>
              </w:rPr>
            </w:pPr>
            <w:r w:rsidRPr="00450200">
              <w:rPr>
                <w:rFonts w:ascii="Times New Roman" w:eastAsia="Times New Roman" w:hAnsi="Times New Roman" w:cs="Times New Roman"/>
                <w:b/>
                <w:sz w:val="28"/>
                <w:szCs w:val="28"/>
                <w:lang w:eastAsia="ru-RU"/>
              </w:rPr>
              <w:t>Формы аттестации</w:t>
            </w:r>
          </w:p>
          <w:p w:rsidR="00450200" w:rsidRPr="00450200" w:rsidRDefault="00450200" w:rsidP="006410A9">
            <w:pPr>
              <w:spacing w:after="0" w:line="240" w:lineRule="auto"/>
              <w:jc w:val="center"/>
              <w:rPr>
                <w:rFonts w:ascii="Times New Roman" w:eastAsia="Times New Roman" w:hAnsi="Times New Roman" w:cs="Times New Roman"/>
                <w:b/>
                <w:sz w:val="28"/>
                <w:szCs w:val="28"/>
                <w:lang w:eastAsia="ru-RU"/>
              </w:rPr>
            </w:pPr>
            <w:r w:rsidRPr="00450200">
              <w:rPr>
                <w:rFonts w:ascii="Times New Roman" w:eastAsia="Times New Roman" w:hAnsi="Times New Roman" w:cs="Times New Roman"/>
                <w:b/>
                <w:sz w:val="28"/>
                <w:szCs w:val="28"/>
                <w:lang w:eastAsia="ru-RU"/>
              </w:rPr>
              <w:t>(контроля)</w:t>
            </w:r>
          </w:p>
        </w:tc>
      </w:tr>
      <w:tr w:rsidR="00450200" w:rsidRPr="00450200" w:rsidTr="0045020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0200" w:rsidRPr="00450200" w:rsidRDefault="00450200" w:rsidP="00450200">
            <w:pPr>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0200" w:rsidRPr="00450200" w:rsidRDefault="00450200" w:rsidP="00450200">
            <w:pPr>
              <w:spacing w:after="0" w:line="240" w:lineRule="auto"/>
              <w:rPr>
                <w:rFonts w:ascii="Times New Roman" w:eastAsia="Times New Roman" w:hAnsi="Times New Roman" w:cs="Times New Roman"/>
                <w:b/>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b/>
                <w:sz w:val="28"/>
                <w:szCs w:val="28"/>
                <w:lang w:eastAsia="ru-RU"/>
              </w:rPr>
            </w:pPr>
            <w:r w:rsidRPr="00450200">
              <w:rPr>
                <w:rFonts w:ascii="Times New Roman" w:eastAsia="Times New Roman" w:hAnsi="Times New Roman" w:cs="Times New Roman"/>
                <w:b/>
                <w:sz w:val="28"/>
                <w:szCs w:val="28"/>
                <w:lang w:eastAsia="ru-RU"/>
              </w:rPr>
              <w:t xml:space="preserve">Всего </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b/>
                <w:sz w:val="28"/>
                <w:szCs w:val="28"/>
                <w:lang w:eastAsia="ru-RU"/>
              </w:rPr>
            </w:pPr>
            <w:r w:rsidRPr="00450200">
              <w:rPr>
                <w:rFonts w:ascii="Times New Roman" w:eastAsia="Times New Roman" w:hAnsi="Times New Roman" w:cs="Times New Roman"/>
                <w:b/>
                <w:sz w:val="28"/>
                <w:szCs w:val="28"/>
                <w:lang w:eastAsia="ru-RU"/>
              </w:rPr>
              <w:t xml:space="preserve">Теория </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b/>
                <w:sz w:val="28"/>
                <w:szCs w:val="28"/>
                <w:lang w:eastAsia="ru-RU"/>
              </w:rPr>
            </w:pPr>
            <w:r w:rsidRPr="00450200">
              <w:rPr>
                <w:rFonts w:ascii="Times New Roman" w:eastAsia="Times New Roman" w:hAnsi="Times New Roman" w:cs="Times New Roman"/>
                <w:b/>
                <w:sz w:val="28"/>
                <w:szCs w:val="28"/>
                <w:lang w:eastAsia="ru-RU"/>
              </w:rPr>
              <w:t xml:space="preserve">Практика </w:t>
            </w:r>
          </w:p>
        </w:tc>
        <w:tc>
          <w:tcPr>
            <w:tcW w:w="0" w:type="auto"/>
            <w:vMerge/>
            <w:tcBorders>
              <w:left w:val="single" w:sz="4" w:space="0" w:color="000000"/>
              <w:bottom w:val="single" w:sz="4" w:space="0" w:color="000000"/>
              <w:right w:val="single" w:sz="4" w:space="0" w:color="000000"/>
            </w:tcBorders>
          </w:tcPr>
          <w:p w:rsidR="00450200" w:rsidRPr="00450200" w:rsidRDefault="00450200" w:rsidP="00450200">
            <w:pPr>
              <w:spacing w:after="0" w:line="240" w:lineRule="auto"/>
              <w:rPr>
                <w:rFonts w:ascii="Times New Roman" w:eastAsia="Times New Roman" w:hAnsi="Times New Roman" w:cs="Times New Roman"/>
                <w:b/>
                <w:sz w:val="28"/>
                <w:szCs w:val="28"/>
                <w:lang w:eastAsia="ru-RU"/>
              </w:rPr>
            </w:pP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Исторические предпосылки возникновения музеев.</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Сочинение  «Наследие, которым я дорожу»</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Школьный  музей</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Словарь музейных терминов</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 xml:space="preserve"> Комплектование фондов школьного музея </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План работы на год</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Вещественные музейные источники и архивные материалы</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 xml:space="preserve">Тест </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Источники информации. Подтверждение достоверности фактов</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Интервью и его оформление</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Музейная  экспозиция. Принципы и методы построения экспозиции</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 xml:space="preserve">Экспозиция по конкретной теме  </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Определение степени сохранности экспоната. Атрибуция</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Атрибуция музейного экспоната</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Всероссийское туристско-краеведческое движение учащихся  РФ «Отечество»</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Конкурсы:  «Моя улица», «Образцовый дом», «Любимые уголки моего двора», «Как предки выбирали место для строительства дома», «Вот эта улица, вот этот дом», «По улицам моей памяти».</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Фотография</w:t>
            </w:r>
            <w:r w:rsidRPr="00450200">
              <w:rPr>
                <w:rFonts w:ascii="Times New Roman" w:eastAsia="Times New Roman" w:hAnsi="Times New Roman" w:cs="Times New Roman"/>
                <w:b/>
                <w:sz w:val="28"/>
                <w:szCs w:val="28"/>
                <w:lang w:eastAsia="ru-RU"/>
              </w:rPr>
              <w:t xml:space="preserve"> </w:t>
            </w:r>
            <w:r w:rsidRPr="00450200">
              <w:rPr>
                <w:rFonts w:ascii="Times New Roman" w:eastAsia="Times New Roman" w:hAnsi="Times New Roman" w:cs="Times New Roman"/>
                <w:sz w:val="28"/>
                <w:szCs w:val="28"/>
                <w:lang w:eastAsia="ru-RU"/>
              </w:rPr>
              <w:t>в музее</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 xml:space="preserve">Фотоальбом </w:t>
            </w:r>
          </w:p>
        </w:tc>
      </w:tr>
      <w:tr w:rsidR="00450200" w:rsidRPr="00450200" w:rsidTr="00450200">
        <w:trPr>
          <w:trHeight w:val="285"/>
        </w:trPr>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Игры и праздники</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Сценарий  «Вечерние посиделки»</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450200">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Концепция экспозиции  школьного музея</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line="240" w:lineRule="auto"/>
              <w:rPr>
                <w:rFonts w:ascii="Times New Roman" w:eastAsia="Times New Roman" w:hAnsi="Times New Roman" w:cs="Times New Roman"/>
                <w:b/>
                <w:sz w:val="28"/>
                <w:szCs w:val="28"/>
                <w:lang w:eastAsia="ru-RU"/>
              </w:rPr>
            </w:pPr>
            <w:r w:rsidRPr="00450200">
              <w:rPr>
                <w:rFonts w:ascii="Times New Roman" w:eastAsia="Times New Roman" w:hAnsi="Times New Roman" w:cs="Times New Roman"/>
                <w:sz w:val="28"/>
                <w:szCs w:val="28"/>
                <w:lang w:eastAsia="ru-RU"/>
              </w:rPr>
              <w:t xml:space="preserve">Оформленные  карточки по теме исследования.  </w:t>
            </w:r>
          </w:p>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450200">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Планирование проекта экспозиции «Моя улица».</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План  улицы.</w:t>
            </w:r>
          </w:p>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Макет  улицы</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450200">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Военная слава земляков</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Картотека участников Великой отечественной войны</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Технология составления текста экскурсии</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Текст  экскурсии «Вот эта улица, вот этот дом»</w:t>
            </w:r>
          </w:p>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450200">
              <w:rPr>
                <w:rFonts w:ascii="Times New Roman" w:eastAsia="Times New Roman" w:hAnsi="Times New Roman" w:cs="Times New Roman"/>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Технология формирования интереса к экскурсии</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Фестиваль рекламы будущей экспозиции «Моя улица»</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Проведение  похода, экспедиций, обеспечение безопасности</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16</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Маршрут и план графика движения</w:t>
            </w:r>
          </w:p>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Путевой  дневник</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Основные приемы оказания первой доврачебной помощи</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 xml:space="preserve">Зачет </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Организация питания в походе, экспедиции</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Меню  и список продуктов для 1-2 дневного похода</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Основы топографии и ориентирования</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 xml:space="preserve">Тест </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Учет и хранение краеведческих материалов в полевых условиях</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18</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16</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 xml:space="preserve">Деловая  игра – практикум по ведению полевых документов </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50200">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Экскурсионная работа. Классификация экскурсий</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Структура и хронометраж экскурсии</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50200">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Организация экскурсии</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Игра – практикум</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50200">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Развитие навыков общения при проведении экскурсий</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Текст  экскурсии</w:t>
            </w:r>
          </w:p>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Проба сил</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Подведение итогов года</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0</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Фотоколлаж  «Здравствуй, это мы!»</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50200">
              <w:rPr>
                <w:rFonts w:ascii="Times New Roman" w:eastAsia="Times New Roman" w:hAnsi="Times New Roman" w:cs="Times New Roman"/>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Календарь традиций школьного музея</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126</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26</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100</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Экскурсия для родителей и друзей в экспозиции «Моя улица».</w:t>
            </w:r>
          </w:p>
        </w:tc>
      </w:tr>
      <w:tr w:rsidR="00450200" w:rsidRPr="00450200" w:rsidTr="00450200">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Всего часов</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342</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88</w:t>
            </w:r>
          </w:p>
        </w:tc>
        <w:tc>
          <w:tcPr>
            <w:tcW w:w="0" w:type="auto"/>
            <w:tcBorders>
              <w:top w:val="single" w:sz="4" w:space="0" w:color="000000"/>
              <w:left w:val="single" w:sz="4" w:space="0" w:color="000000"/>
              <w:bottom w:val="single" w:sz="4" w:space="0" w:color="000000"/>
              <w:right w:val="single" w:sz="4" w:space="0" w:color="000000"/>
            </w:tcBorders>
            <w:hideMark/>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r w:rsidRPr="00450200">
              <w:rPr>
                <w:rFonts w:ascii="Times New Roman" w:eastAsia="Times New Roman" w:hAnsi="Times New Roman" w:cs="Times New Roman"/>
                <w:sz w:val="28"/>
                <w:szCs w:val="28"/>
                <w:lang w:eastAsia="ru-RU"/>
              </w:rPr>
              <w:t>254</w:t>
            </w:r>
          </w:p>
        </w:tc>
        <w:tc>
          <w:tcPr>
            <w:tcW w:w="0" w:type="auto"/>
            <w:tcBorders>
              <w:top w:val="single" w:sz="4" w:space="0" w:color="000000"/>
              <w:left w:val="single" w:sz="4" w:space="0" w:color="000000"/>
              <w:bottom w:val="single" w:sz="4" w:space="0" w:color="000000"/>
              <w:right w:val="single" w:sz="4" w:space="0" w:color="000000"/>
            </w:tcBorders>
          </w:tcPr>
          <w:p w:rsidR="00450200" w:rsidRPr="00450200" w:rsidRDefault="00450200" w:rsidP="00450200">
            <w:pPr>
              <w:spacing w:after="0" w:line="240" w:lineRule="auto"/>
              <w:jc w:val="center"/>
              <w:rPr>
                <w:rFonts w:ascii="Times New Roman" w:eastAsia="Times New Roman" w:hAnsi="Times New Roman" w:cs="Times New Roman"/>
                <w:sz w:val="28"/>
                <w:szCs w:val="28"/>
                <w:lang w:eastAsia="ru-RU"/>
              </w:rPr>
            </w:pPr>
          </w:p>
        </w:tc>
      </w:tr>
    </w:tbl>
    <w:p w:rsidR="00450200" w:rsidRPr="00450200" w:rsidRDefault="00450200" w:rsidP="00450200">
      <w:pPr>
        <w:pStyle w:val="a3"/>
        <w:spacing w:line="360" w:lineRule="auto"/>
        <w:jc w:val="both"/>
        <w:rPr>
          <w:rFonts w:ascii="Times New Roman" w:eastAsia="Times New Roman" w:hAnsi="Times New Roman" w:cs="Times New Roman"/>
          <w:sz w:val="28"/>
          <w:szCs w:val="28"/>
          <w:lang w:eastAsia="ru-RU"/>
        </w:rPr>
      </w:pPr>
    </w:p>
    <w:p w:rsidR="00135679" w:rsidRDefault="00450200" w:rsidP="00FB0474">
      <w:pPr>
        <w:pStyle w:val="a3"/>
        <w:numPr>
          <w:ilvl w:val="0"/>
          <w:numId w:val="10"/>
        </w:num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450200" w:rsidRPr="00450200" w:rsidRDefault="00450200"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450200">
        <w:rPr>
          <w:rFonts w:ascii="Times New Roman" w:eastAsia="Times New Roman" w:hAnsi="Times New Roman" w:cs="Times New Roman"/>
          <w:b/>
          <w:color w:val="000000"/>
          <w:sz w:val="28"/>
          <w:szCs w:val="28"/>
          <w:lang w:eastAsia="ru-RU"/>
        </w:rPr>
        <w:t>Исторические предпосылки возникновения музеев.</w:t>
      </w:r>
    </w:p>
    <w:p w:rsidR="00450200" w:rsidRPr="00450200" w:rsidRDefault="00450200" w:rsidP="0045020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450200">
        <w:rPr>
          <w:rFonts w:ascii="Times New Roman" w:eastAsia="Times New Roman" w:hAnsi="Times New Roman" w:cs="Times New Roman"/>
          <w:color w:val="000000"/>
          <w:sz w:val="28"/>
          <w:szCs w:val="28"/>
          <w:lang w:eastAsia="ru-RU"/>
        </w:rPr>
        <w:t xml:space="preserve">Понятие об историко-культурном и природном наследии. Формы бытования наследия. Законодательство об охране объектов наследия. Краеведение как комплексный метод выявления и изучения наследия. Музеефикация   объектов наследия как способ их охраны и использования. </w:t>
      </w:r>
    </w:p>
    <w:p w:rsidR="00450200" w:rsidRPr="00450200" w:rsidRDefault="00450200" w:rsidP="0045020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t>Современное понимание термина «музееведение». Предмет исследования науки о музее. Ключевые понятия музееведения (музей, вернисаж, выставка, фонды, экскурсия, экспозиция и др.)</w:t>
      </w:r>
    </w:p>
    <w:p w:rsidR="00450200" w:rsidRPr="00450200" w:rsidRDefault="00450200" w:rsidP="0045020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t xml:space="preserve">Государственные и частные музеи. Учет изобразительных источников и коллекций специального хранения. Назначение и определение в государственном музее постоянных и сменных экспозиций. </w:t>
      </w:r>
    </w:p>
    <w:p w:rsidR="00450200" w:rsidRPr="00450200" w:rsidRDefault="00450200" w:rsidP="0045020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450200">
        <w:rPr>
          <w:rFonts w:ascii="Times New Roman" w:eastAsia="Times New Roman" w:hAnsi="Times New Roman" w:cs="Times New Roman"/>
          <w:color w:val="000000"/>
          <w:sz w:val="28"/>
          <w:szCs w:val="28"/>
          <w:lang w:eastAsia="ru-RU"/>
        </w:rPr>
        <w:t xml:space="preserve"> Творческое сочинение «Наследие, которым я дорожу». Составление словаря музейных терминов.</w:t>
      </w:r>
    </w:p>
    <w:p w:rsidR="00450200" w:rsidRPr="00450200" w:rsidRDefault="00450200"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450200">
        <w:rPr>
          <w:rFonts w:ascii="Times New Roman" w:eastAsia="Times New Roman" w:hAnsi="Times New Roman" w:cs="Times New Roman"/>
          <w:b/>
          <w:color w:val="000000"/>
          <w:sz w:val="28"/>
          <w:szCs w:val="28"/>
          <w:lang w:eastAsia="ru-RU"/>
        </w:rPr>
        <w:t>Школьный  музей.</w:t>
      </w:r>
    </w:p>
    <w:p w:rsidR="00450200" w:rsidRPr="00450200" w:rsidRDefault="00450200" w:rsidP="0045020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lastRenderedPageBreak/>
        <w:t xml:space="preserve">Теория: </w:t>
      </w:r>
      <w:r w:rsidRPr="00450200">
        <w:rPr>
          <w:rFonts w:ascii="Times New Roman" w:eastAsia="Times New Roman" w:hAnsi="Times New Roman" w:cs="Times New Roman"/>
          <w:color w:val="000000"/>
          <w:sz w:val="28"/>
          <w:szCs w:val="28"/>
          <w:lang w:eastAsia="ru-RU"/>
        </w:rPr>
        <w:t>Роль  школьных музеев. Формы деятельности школьного  музея: музей – мастерская (студия), музей – ярмарка.  Роль школьного музея  в микрорайоне. Функции школьного музея. Специфические  особенности школьных музеев нашего профиля. План работы музея на год.</w:t>
      </w:r>
    </w:p>
    <w:p w:rsidR="00450200" w:rsidRPr="00450200" w:rsidRDefault="00450200" w:rsidP="0045020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t>Обязанности активистов  школьного музея, планирование работы на  год.  Организация   и ведение переписки со школьными музеями.</w:t>
      </w:r>
    </w:p>
    <w:p w:rsidR="00450200" w:rsidRPr="00450200" w:rsidRDefault="00450200" w:rsidP="0045020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450200">
        <w:rPr>
          <w:rFonts w:ascii="Times New Roman" w:eastAsia="Times New Roman" w:hAnsi="Times New Roman" w:cs="Times New Roman"/>
          <w:color w:val="000000"/>
          <w:sz w:val="28"/>
          <w:szCs w:val="28"/>
          <w:lang w:eastAsia="ru-RU"/>
        </w:rPr>
        <w:t xml:space="preserve"> Планирование работы актива школьного музея на год. Переписка со школьными музеями.</w:t>
      </w:r>
    </w:p>
    <w:p w:rsidR="00450200" w:rsidRPr="00450200" w:rsidRDefault="00450200"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450200">
        <w:rPr>
          <w:rFonts w:ascii="Times New Roman" w:eastAsia="Times New Roman" w:hAnsi="Times New Roman" w:cs="Times New Roman"/>
          <w:b/>
          <w:color w:val="000000"/>
          <w:sz w:val="28"/>
          <w:szCs w:val="28"/>
          <w:lang w:eastAsia="ru-RU"/>
        </w:rPr>
        <w:t>Комплектование фондов школьного музея.</w:t>
      </w:r>
    </w:p>
    <w:p w:rsidR="00450200" w:rsidRPr="00450200" w:rsidRDefault="00450200" w:rsidP="0045020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Pr>
          <w:rFonts w:ascii="Times New Roman" w:eastAsia="Times New Roman" w:hAnsi="Times New Roman" w:cs="Times New Roman"/>
          <w:color w:val="000000"/>
          <w:sz w:val="28"/>
          <w:szCs w:val="28"/>
          <w:lang w:eastAsia="ru-RU"/>
        </w:rPr>
        <w:t>Организация поисково-</w:t>
      </w:r>
      <w:r w:rsidRPr="00450200">
        <w:rPr>
          <w:rFonts w:ascii="Times New Roman" w:eastAsia="Times New Roman" w:hAnsi="Times New Roman" w:cs="Times New Roman"/>
          <w:color w:val="000000"/>
          <w:sz w:val="28"/>
          <w:szCs w:val="28"/>
          <w:lang w:eastAsia="ru-RU"/>
        </w:rPr>
        <w:t xml:space="preserve">собирательной работы. Выбор темы музейно-краеведческого исследования. Планирование работы. Специальное снаряжение. Изучение события, явления. Выявление и сбор предметов музейного значения. Сбор дополнительной информации об исторических событиях, природных явлениях и предметах музейного значения. Назначение полевой документации. Тетрадь записи  воспоминаний и рассказов по результатам собеседования с местными жителями. Обеспечение научной и физической сохранности находок. </w:t>
      </w:r>
    </w:p>
    <w:p w:rsidR="00450200" w:rsidRPr="00450200" w:rsidRDefault="00450200" w:rsidP="0045020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450200">
        <w:rPr>
          <w:rFonts w:ascii="Times New Roman" w:eastAsia="Times New Roman" w:hAnsi="Times New Roman" w:cs="Times New Roman"/>
          <w:color w:val="000000"/>
          <w:sz w:val="28"/>
          <w:szCs w:val="28"/>
          <w:lang w:eastAsia="ru-RU"/>
        </w:rPr>
        <w:t xml:space="preserve"> Разработка и обсуждение концепции комплектования собрания школьного музея. Определение объектов и источников комплектования. Составле</w:t>
      </w:r>
      <w:r>
        <w:rPr>
          <w:rFonts w:ascii="Times New Roman" w:eastAsia="Times New Roman" w:hAnsi="Times New Roman" w:cs="Times New Roman"/>
          <w:color w:val="000000"/>
          <w:sz w:val="28"/>
          <w:szCs w:val="28"/>
          <w:lang w:eastAsia="ru-RU"/>
        </w:rPr>
        <w:t>ние планов поисково-</w:t>
      </w:r>
      <w:r w:rsidRPr="00450200">
        <w:rPr>
          <w:rFonts w:ascii="Times New Roman" w:eastAsia="Times New Roman" w:hAnsi="Times New Roman" w:cs="Times New Roman"/>
          <w:color w:val="000000"/>
          <w:sz w:val="28"/>
          <w:szCs w:val="28"/>
          <w:lang w:eastAsia="ru-RU"/>
        </w:rPr>
        <w:t>собирательской деятельности. Распределение обязанност</w:t>
      </w:r>
      <w:r>
        <w:rPr>
          <w:rFonts w:ascii="Times New Roman" w:eastAsia="Times New Roman" w:hAnsi="Times New Roman" w:cs="Times New Roman"/>
          <w:color w:val="000000"/>
          <w:sz w:val="28"/>
          <w:szCs w:val="28"/>
          <w:lang w:eastAsia="ru-RU"/>
        </w:rPr>
        <w:t>ей между участниками поисково-</w:t>
      </w:r>
      <w:r w:rsidRPr="00450200">
        <w:rPr>
          <w:rFonts w:ascii="Times New Roman" w:eastAsia="Times New Roman" w:hAnsi="Times New Roman" w:cs="Times New Roman"/>
          <w:color w:val="000000"/>
          <w:sz w:val="28"/>
          <w:szCs w:val="28"/>
          <w:lang w:eastAsia="ru-RU"/>
        </w:rPr>
        <w:t>собирательской работы. Разработка маршрутов походов и экспедиций.</w:t>
      </w:r>
    </w:p>
    <w:p w:rsidR="00450200" w:rsidRPr="00450200" w:rsidRDefault="00450200"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450200">
        <w:rPr>
          <w:rFonts w:ascii="Times New Roman" w:eastAsia="Times New Roman" w:hAnsi="Times New Roman" w:cs="Times New Roman"/>
          <w:b/>
          <w:color w:val="000000"/>
          <w:sz w:val="28"/>
          <w:szCs w:val="28"/>
          <w:lang w:eastAsia="ru-RU"/>
        </w:rPr>
        <w:t>Вещественные музейные источники и архивные материалы.</w:t>
      </w:r>
    </w:p>
    <w:p w:rsidR="00450200" w:rsidRPr="00450200" w:rsidRDefault="00450200" w:rsidP="0045020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450200">
        <w:rPr>
          <w:rFonts w:ascii="Times New Roman" w:eastAsia="Times New Roman" w:hAnsi="Times New Roman" w:cs="Times New Roman"/>
          <w:color w:val="000000"/>
          <w:sz w:val="28"/>
          <w:szCs w:val="28"/>
          <w:lang w:eastAsia="ru-RU"/>
        </w:rPr>
        <w:t>Состав и структура музейного фонда. Обменный фонд. Дублетный фонд. Организация фондовой работы. Вещественные музейные этнографические источники и архивные материалы (документальное фото, письма, изоисточники).  Пути комплектования фондов школьного музея. Порядок передачи ценных документов в государственные музеи и архивы.</w:t>
      </w:r>
    </w:p>
    <w:p w:rsidR="00450200" w:rsidRPr="00450200" w:rsidRDefault="00450200" w:rsidP="0045020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450200">
        <w:rPr>
          <w:rFonts w:ascii="Times New Roman" w:eastAsia="Times New Roman" w:hAnsi="Times New Roman" w:cs="Times New Roman"/>
          <w:color w:val="000000"/>
          <w:sz w:val="28"/>
          <w:szCs w:val="28"/>
          <w:lang w:eastAsia="ru-RU"/>
        </w:rPr>
        <w:t xml:space="preserve"> Порядок приема и выдачи музейных материалов. Учет и описание письменных источников по архивным правилам.</w:t>
      </w:r>
    </w:p>
    <w:p w:rsidR="00450200" w:rsidRPr="00450200" w:rsidRDefault="00450200"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450200">
        <w:rPr>
          <w:rFonts w:ascii="Times New Roman" w:eastAsia="Times New Roman" w:hAnsi="Times New Roman" w:cs="Times New Roman"/>
          <w:b/>
          <w:color w:val="000000"/>
          <w:sz w:val="28"/>
          <w:szCs w:val="28"/>
          <w:lang w:eastAsia="ru-RU"/>
        </w:rPr>
        <w:lastRenderedPageBreak/>
        <w:t>Источники информации. Подтверждение достоверности фактов.</w:t>
      </w:r>
    </w:p>
    <w:p w:rsidR="00450200" w:rsidRPr="00450200" w:rsidRDefault="00450200" w:rsidP="0045020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450200">
        <w:rPr>
          <w:rFonts w:ascii="Times New Roman" w:eastAsia="Times New Roman" w:hAnsi="Times New Roman" w:cs="Times New Roman"/>
          <w:color w:val="000000"/>
          <w:sz w:val="28"/>
          <w:szCs w:val="28"/>
          <w:lang w:eastAsia="ru-RU"/>
        </w:rPr>
        <w:t>Библиотека, как мерило истинности информации. Методика использования источника:  прямое и ретроспективное</w:t>
      </w:r>
      <w:r>
        <w:rPr>
          <w:rFonts w:ascii="Times New Roman" w:eastAsia="Times New Roman" w:hAnsi="Times New Roman" w:cs="Times New Roman"/>
          <w:color w:val="000000"/>
          <w:sz w:val="28"/>
          <w:szCs w:val="28"/>
          <w:lang w:eastAsia="ru-RU"/>
        </w:rPr>
        <w:t>. Инициативное документирование</w:t>
      </w:r>
      <w:r w:rsidRPr="00450200">
        <w:rPr>
          <w:rFonts w:ascii="Times New Roman" w:eastAsia="Times New Roman" w:hAnsi="Times New Roman" w:cs="Times New Roman"/>
          <w:color w:val="000000"/>
          <w:sz w:val="28"/>
          <w:szCs w:val="28"/>
          <w:lang w:eastAsia="ru-RU"/>
        </w:rPr>
        <w:t>, расширение круга источников, поиск нужного информатора, проведение социологического опроса.</w:t>
      </w:r>
    </w:p>
    <w:p w:rsidR="00450200" w:rsidRPr="00450200" w:rsidRDefault="00450200" w:rsidP="0045020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t xml:space="preserve">Правила ведения беседы, интервью. Вопросники, анкеты. Письменное оформление информации. Формы записи воспоминаний. </w:t>
      </w:r>
    </w:p>
    <w:p w:rsidR="00450200" w:rsidRPr="00450200" w:rsidRDefault="00450200" w:rsidP="0045020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450200">
        <w:rPr>
          <w:rFonts w:ascii="Times New Roman" w:eastAsia="Times New Roman" w:hAnsi="Times New Roman" w:cs="Times New Roman"/>
          <w:color w:val="000000"/>
          <w:sz w:val="28"/>
          <w:szCs w:val="28"/>
          <w:lang w:eastAsia="ru-RU"/>
        </w:rPr>
        <w:t xml:space="preserve"> Анализ каталогов – путеводителей по музейным собраниям.  Проведение бесед, интервью, их оформление.</w:t>
      </w:r>
    </w:p>
    <w:p w:rsidR="00450200" w:rsidRPr="00450200" w:rsidRDefault="00450200"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450200">
        <w:rPr>
          <w:rFonts w:ascii="Times New Roman" w:eastAsia="Times New Roman" w:hAnsi="Times New Roman" w:cs="Times New Roman"/>
          <w:b/>
          <w:color w:val="000000"/>
          <w:sz w:val="28"/>
          <w:szCs w:val="28"/>
          <w:lang w:eastAsia="ru-RU"/>
        </w:rPr>
        <w:t>Музейная  экспозиция. Принципы и методы построения экспозиции.</w:t>
      </w:r>
    </w:p>
    <w:p w:rsidR="00450200" w:rsidRPr="00450200" w:rsidRDefault="00450200" w:rsidP="0045020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450200">
        <w:rPr>
          <w:rFonts w:ascii="Times New Roman" w:eastAsia="Times New Roman" w:hAnsi="Times New Roman" w:cs="Times New Roman"/>
          <w:color w:val="000000"/>
          <w:sz w:val="28"/>
          <w:szCs w:val="28"/>
          <w:lang w:eastAsia="ru-RU"/>
        </w:rPr>
        <w:t>Экспозиция музея. Принципы и методы построения экспозиции. Научное проектирование экс</w:t>
      </w:r>
      <w:r>
        <w:rPr>
          <w:rFonts w:ascii="Times New Roman" w:eastAsia="Times New Roman" w:hAnsi="Times New Roman" w:cs="Times New Roman"/>
          <w:color w:val="000000"/>
          <w:sz w:val="28"/>
          <w:szCs w:val="28"/>
          <w:lang w:eastAsia="ru-RU"/>
        </w:rPr>
        <w:t>позиций. Составление тематико-</w:t>
      </w:r>
      <w:r w:rsidRPr="00450200">
        <w:rPr>
          <w:rFonts w:ascii="Times New Roman" w:eastAsia="Times New Roman" w:hAnsi="Times New Roman" w:cs="Times New Roman"/>
          <w:color w:val="000000"/>
          <w:sz w:val="28"/>
          <w:szCs w:val="28"/>
          <w:lang w:eastAsia="ru-RU"/>
        </w:rPr>
        <w:t>эк</w:t>
      </w:r>
      <w:r>
        <w:rPr>
          <w:rFonts w:ascii="Times New Roman" w:eastAsia="Times New Roman" w:hAnsi="Times New Roman" w:cs="Times New Roman"/>
          <w:color w:val="000000"/>
          <w:sz w:val="28"/>
          <w:szCs w:val="28"/>
          <w:lang w:eastAsia="ru-RU"/>
        </w:rPr>
        <w:t>спозиционного плана. Тематико-</w:t>
      </w:r>
      <w:r w:rsidRPr="00450200">
        <w:rPr>
          <w:rFonts w:ascii="Times New Roman" w:eastAsia="Times New Roman" w:hAnsi="Times New Roman" w:cs="Times New Roman"/>
          <w:color w:val="000000"/>
          <w:sz w:val="28"/>
          <w:szCs w:val="28"/>
          <w:lang w:eastAsia="ru-RU"/>
        </w:rPr>
        <w:t xml:space="preserve">экспозиционный план школьного музея. Монтажный лист экспозиции. Этикетаж. Подбор цветового решения. Художественное оформление экспозиций. </w:t>
      </w:r>
    </w:p>
    <w:p w:rsidR="00450200" w:rsidRPr="00450200" w:rsidRDefault="00450200" w:rsidP="0045020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Составление тематико-</w:t>
      </w:r>
      <w:r w:rsidRPr="00450200">
        <w:rPr>
          <w:rFonts w:ascii="Times New Roman" w:eastAsia="Times New Roman" w:hAnsi="Times New Roman" w:cs="Times New Roman"/>
          <w:color w:val="000000"/>
          <w:sz w:val="28"/>
          <w:szCs w:val="28"/>
          <w:lang w:eastAsia="ru-RU"/>
        </w:rPr>
        <w:t xml:space="preserve">экспозиционного плана.  Изучение и отбор материала для экспозиции. Создание  экспозиции по конкретной теме. </w:t>
      </w:r>
    </w:p>
    <w:p w:rsidR="006D18C0" w:rsidRPr="006D18C0" w:rsidRDefault="00450200"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6D18C0">
        <w:rPr>
          <w:rFonts w:ascii="Times New Roman" w:eastAsia="Times New Roman" w:hAnsi="Times New Roman" w:cs="Times New Roman"/>
          <w:b/>
          <w:color w:val="000000"/>
          <w:sz w:val="28"/>
          <w:szCs w:val="28"/>
          <w:lang w:eastAsia="ru-RU"/>
        </w:rPr>
        <w:t>Определение степени сохранности экспоната. Атрибуция</w:t>
      </w:r>
      <w:r w:rsidR="006D18C0" w:rsidRPr="006D18C0">
        <w:rPr>
          <w:rFonts w:ascii="Times New Roman" w:eastAsia="Times New Roman" w:hAnsi="Times New Roman" w:cs="Times New Roman"/>
          <w:b/>
          <w:color w:val="000000"/>
          <w:sz w:val="28"/>
          <w:szCs w:val="28"/>
          <w:lang w:eastAsia="ru-RU"/>
        </w:rPr>
        <w:t>.</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450200" w:rsidRPr="00450200">
        <w:rPr>
          <w:rFonts w:ascii="Times New Roman" w:eastAsia="Times New Roman" w:hAnsi="Times New Roman" w:cs="Times New Roman"/>
          <w:color w:val="000000"/>
          <w:sz w:val="28"/>
          <w:szCs w:val="28"/>
          <w:lang w:eastAsia="ru-RU"/>
        </w:rPr>
        <w:t xml:space="preserve">Алгоритм ознакомления с музейной экспозицией, музейным экспонатом. Шифр собранных предметов и документов. Определение степени сохранности экспоната. Атрибуция. Особенности отбора экспонатов для экскурсии различной тематики. Создание и оформление маршрута экскурсии. </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450200" w:rsidRPr="00450200">
        <w:rPr>
          <w:rFonts w:ascii="Times New Roman" w:eastAsia="Times New Roman" w:hAnsi="Times New Roman" w:cs="Times New Roman"/>
          <w:color w:val="000000"/>
          <w:sz w:val="28"/>
          <w:szCs w:val="28"/>
          <w:lang w:eastAsia="ru-RU"/>
        </w:rPr>
        <w:t xml:space="preserve"> Атрибуция музейного экспоната (по выбору воспитанника).</w:t>
      </w:r>
    </w:p>
    <w:p w:rsidR="006D18C0" w:rsidRPr="006D18C0" w:rsidRDefault="00450200"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6D18C0">
        <w:rPr>
          <w:rFonts w:ascii="Times New Roman" w:eastAsia="Times New Roman" w:hAnsi="Times New Roman" w:cs="Times New Roman"/>
          <w:b/>
          <w:color w:val="000000"/>
          <w:sz w:val="28"/>
          <w:szCs w:val="28"/>
          <w:lang w:eastAsia="ru-RU"/>
        </w:rPr>
        <w:t>Всероссийское туристско-краеведческое движение учащихся  РФ «Отечество»</w:t>
      </w:r>
      <w:r w:rsidR="006D18C0" w:rsidRPr="006D18C0">
        <w:rPr>
          <w:rFonts w:ascii="Times New Roman" w:eastAsia="Times New Roman" w:hAnsi="Times New Roman" w:cs="Times New Roman"/>
          <w:b/>
          <w:color w:val="000000"/>
          <w:sz w:val="28"/>
          <w:szCs w:val="28"/>
          <w:lang w:eastAsia="ru-RU"/>
        </w:rPr>
        <w:t>, его цели, задачи, участники.</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450200" w:rsidRPr="00450200">
        <w:rPr>
          <w:rFonts w:ascii="Times New Roman" w:eastAsia="Times New Roman" w:hAnsi="Times New Roman" w:cs="Times New Roman"/>
          <w:color w:val="000000"/>
          <w:sz w:val="28"/>
          <w:szCs w:val="28"/>
          <w:lang w:eastAsia="ru-RU"/>
        </w:rPr>
        <w:t>Целевые  программы. Формы участия в движении. Школьный музей  как  организационно – методический центр движения «Отечество» в учреждениях образования. Организация участия обучающегося в местных, региональных, всероссийских краевед</w:t>
      </w:r>
      <w:r>
        <w:rPr>
          <w:rFonts w:ascii="Times New Roman" w:eastAsia="Times New Roman" w:hAnsi="Times New Roman" w:cs="Times New Roman"/>
          <w:color w:val="000000"/>
          <w:sz w:val="28"/>
          <w:szCs w:val="28"/>
          <w:lang w:eastAsia="ru-RU"/>
        </w:rPr>
        <w:t>ческих программах.  Туристско-</w:t>
      </w:r>
      <w:r w:rsidR="00450200" w:rsidRPr="00450200">
        <w:rPr>
          <w:rFonts w:ascii="Times New Roman" w:eastAsia="Times New Roman" w:hAnsi="Times New Roman" w:cs="Times New Roman"/>
          <w:color w:val="000000"/>
          <w:sz w:val="28"/>
          <w:szCs w:val="28"/>
          <w:lang w:eastAsia="ru-RU"/>
        </w:rPr>
        <w:t>краеведческая программа школы.</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lastRenderedPageBreak/>
        <w:t>Практика:</w:t>
      </w:r>
      <w:r w:rsidR="00450200" w:rsidRPr="00450200">
        <w:rPr>
          <w:rFonts w:ascii="Times New Roman" w:eastAsia="Times New Roman" w:hAnsi="Times New Roman" w:cs="Times New Roman"/>
          <w:color w:val="000000"/>
          <w:sz w:val="28"/>
          <w:szCs w:val="28"/>
          <w:lang w:eastAsia="ru-RU"/>
        </w:rPr>
        <w:t xml:space="preserve"> Подготовка и проведение музейно-краеведческой конф</w:t>
      </w:r>
      <w:r>
        <w:rPr>
          <w:rFonts w:ascii="Times New Roman" w:eastAsia="Times New Roman" w:hAnsi="Times New Roman" w:cs="Times New Roman"/>
          <w:color w:val="000000"/>
          <w:sz w:val="28"/>
          <w:szCs w:val="28"/>
          <w:lang w:eastAsia="ru-RU"/>
        </w:rPr>
        <w:t>еренции по принятию туристско-</w:t>
      </w:r>
      <w:r w:rsidR="00450200" w:rsidRPr="00450200">
        <w:rPr>
          <w:rFonts w:ascii="Times New Roman" w:eastAsia="Times New Roman" w:hAnsi="Times New Roman" w:cs="Times New Roman"/>
          <w:color w:val="000000"/>
          <w:sz w:val="28"/>
          <w:szCs w:val="28"/>
          <w:lang w:eastAsia="ru-RU"/>
        </w:rPr>
        <w:t xml:space="preserve">краеведческой программы школы. </w:t>
      </w:r>
    </w:p>
    <w:p w:rsidR="00450200" w:rsidRPr="00450200" w:rsidRDefault="0045020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t>Участие в подготовке и проведении школьных конкурсов: «Моя улица», «Образцовый дом», «Любимые уголки моего двора», «Как предки выбирали место для строительства дома», «вот эта улица, вот этот дом», «По улицам моей памяти».</w:t>
      </w:r>
    </w:p>
    <w:p w:rsidR="006D18C0" w:rsidRPr="006D18C0" w:rsidRDefault="00450200"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6D18C0">
        <w:rPr>
          <w:rFonts w:ascii="Times New Roman" w:eastAsia="Times New Roman" w:hAnsi="Times New Roman" w:cs="Times New Roman"/>
          <w:b/>
          <w:color w:val="000000"/>
          <w:sz w:val="28"/>
          <w:szCs w:val="28"/>
          <w:lang w:eastAsia="ru-RU"/>
        </w:rPr>
        <w:t>Фотография в музее</w:t>
      </w:r>
      <w:r w:rsidR="006D18C0" w:rsidRPr="006D18C0">
        <w:rPr>
          <w:rFonts w:ascii="Times New Roman" w:eastAsia="Times New Roman" w:hAnsi="Times New Roman" w:cs="Times New Roman"/>
          <w:b/>
          <w:color w:val="000000"/>
          <w:sz w:val="28"/>
          <w:szCs w:val="28"/>
          <w:lang w:eastAsia="ru-RU"/>
        </w:rPr>
        <w:t>.</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450200" w:rsidRPr="00450200">
        <w:rPr>
          <w:rFonts w:ascii="Times New Roman" w:eastAsia="Times New Roman" w:hAnsi="Times New Roman" w:cs="Times New Roman"/>
          <w:color w:val="000000"/>
          <w:sz w:val="28"/>
          <w:szCs w:val="28"/>
          <w:lang w:eastAsia="ru-RU"/>
        </w:rPr>
        <w:t xml:space="preserve">Фотография. Основы построения фотографии. Виды съемки. Типология фотоаппаратов. Правила фотографирования зданий. Фотовыставки современных и старинных изображений одной улицы. </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w:t>
      </w:r>
      <w:r w:rsidR="00450200" w:rsidRPr="00450200">
        <w:rPr>
          <w:rFonts w:ascii="Times New Roman" w:eastAsia="Times New Roman" w:hAnsi="Times New Roman" w:cs="Times New Roman"/>
          <w:color w:val="000000"/>
          <w:sz w:val="28"/>
          <w:szCs w:val="28"/>
          <w:lang w:eastAsia="ru-RU"/>
        </w:rPr>
        <w:t>Фотографирование зданий, улицы, природных объектов. Портретная съемка.</w:t>
      </w:r>
    </w:p>
    <w:p w:rsidR="006D18C0" w:rsidRPr="006D18C0" w:rsidRDefault="00450200"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6D18C0">
        <w:rPr>
          <w:rFonts w:ascii="Times New Roman" w:eastAsia="Times New Roman" w:hAnsi="Times New Roman" w:cs="Times New Roman"/>
          <w:b/>
          <w:color w:val="000000"/>
          <w:sz w:val="28"/>
          <w:szCs w:val="28"/>
          <w:lang w:eastAsia="ru-RU"/>
        </w:rPr>
        <w:t>Игры и праздники</w:t>
      </w:r>
      <w:r w:rsidR="006D18C0" w:rsidRPr="006D18C0">
        <w:rPr>
          <w:rFonts w:ascii="Times New Roman" w:eastAsia="Times New Roman" w:hAnsi="Times New Roman" w:cs="Times New Roman"/>
          <w:b/>
          <w:color w:val="000000"/>
          <w:sz w:val="28"/>
          <w:szCs w:val="28"/>
          <w:lang w:eastAsia="ru-RU"/>
        </w:rPr>
        <w:t>.</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450200" w:rsidRPr="00450200">
        <w:rPr>
          <w:rFonts w:ascii="Times New Roman" w:eastAsia="Times New Roman" w:hAnsi="Times New Roman" w:cs="Times New Roman"/>
          <w:color w:val="000000"/>
          <w:sz w:val="28"/>
          <w:szCs w:val="28"/>
          <w:lang w:eastAsia="ru-RU"/>
        </w:rPr>
        <w:t>Игры и игрушки наших предков, родителей. Современные игры. Уличные подвижные игры. Праздники государственные и местные.</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450200" w:rsidRPr="00450200">
        <w:rPr>
          <w:rFonts w:ascii="Times New Roman" w:eastAsia="Times New Roman" w:hAnsi="Times New Roman" w:cs="Times New Roman"/>
          <w:color w:val="000000"/>
          <w:sz w:val="28"/>
          <w:szCs w:val="28"/>
          <w:lang w:eastAsia="ru-RU"/>
        </w:rPr>
        <w:t xml:space="preserve"> Сбор материалов об играх улицы, квартала. Коллективное составление сценария «Вечерние посиделки». Поздравление соседей с предстоящими праздниками.</w:t>
      </w:r>
    </w:p>
    <w:p w:rsidR="006D18C0" w:rsidRPr="006D18C0" w:rsidRDefault="00450200"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6D18C0">
        <w:rPr>
          <w:rFonts w:ascii="Times New Roman" w:eastAsia="Times New Roman" w:hAnsi="Times New Roman" w:cs="Times New Roman"/>
          <w:b/>
          <w:color w:val="000000"/>
          <w:sz w:val="28"/>
          <w:szCs w:val="28"/>
          <w:lang w:eastAsia="ru-RU"/>
        </w:rPr>
        <w:t>Концепция экспозиции  школьного музея</w:t>
      </w:r>
      <w:r w:rsidR="006D18C0" w:rsidRPr="006D18C0">
        <w:rPr>
          <w:rFonts w:ascii="Times New Roman" w:eastAsia="Times New Roman" w:hAnsi="Times New Roman" w:cs="Times New Roman"/>
          <w:b/>
          <w:color w:val="000000"/>
          <w:sz w:val="28"/>
          <w:szCs w:val="28"/>
          <w:lang w:eastAsia="ru-RU"/>
        </w:rPr>
        <w:t>.</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450200" w:rsidRPr="00450200">
        <w:rPr>
          <w:rFonts w:ascii="Times New Roman" w:eastAsia="Times New Roman" w:hAnsi="Times New Roman" w:cs="Times New Roman"/>
          <w:color w:val="000000"/>
          <w:sz w:val="28"/>
          <w:szCs w:val="28"/>
          <w:lang w:eastAsia="ru-RU"/>
        </w:rPr>
        <w:t>Тематико-экспозиционный план и архитектурно-художественное решение  экспозиции. Виды экспозиций: тематическая, монографическая, ансамблевая. Экспозиционное оборудование. Основные приемы экспонирования музейных предметов. Обеспечение сохранности музейных предметов в экспозиционном использовании. Правила работы в библиотеке, аннотированный список литературы.</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450200" w:rsidRPr="00450200">
        <w:rPr>
          <w:rFonts w:ascii="Times New Roman" w:eastAsia="Times New Roman" w:hAnsi="Times New Roman" w:cs="Times New Roman"/>
          <w:color w:val="000000"/>
          <w:sz w:val="28"/>
          <w:szCs w:val="28"/>
          <w:lang w:eastAsia="ru-RU"/>
        </w:rPr>
        <w:t xml:space="preserve"> Работа в библиотеке. Оформление карточек по теме исследования.  </w:t>
      </w:r>
    </w:p>
    <w:p w:rsidR="006D18C0" w:rsidRPr="006D18C0" w:rsidRDefault="006D18C0"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50200" w:rsidRPr="006D18C0">
        <w:rPr>
          <w:rFonts w:ascii="Times New Roman" w:eastAsia="Times New Roman" w:hAnsi="Times New Roman" w:cs="Times New Roman"/>
          <w:b/>
          <w:color w:val="000000"/>
          <w:sz w:val="28"/>
          <w:szCs w:val="28"/>
          <w:lang w:eastAsia="ru-RU"/>
        </w:rPr>
        <w:t>Планирование проекта экспозиции «Моя улица»</w:t>
      </w:r>
      <w:r w:rsidRPr="006D18C0">
        <w:rPr>
          <w:rFonts w:ascii="Times New Roman" w:eastAsia="Times New Roman" w:hAnsi="Times New Roman" w:cs="Times New Roman"/>
          <w:b/>
          <w:color w:val="000000"/>
          <w:sz w:val="28"/>
          <w:szCs w:val="28"/>
          <w:lang w:eastAsia="ru-RU"/>
        </w:rPr>
        <w:t>.</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450200" w:rsidRPr="00450200">
        <w:rPr>
          <w:rFonts w:ascii="Times New Roman" w:eastAsia="Times New Roman" w:hAnsi="Times New Roman" w:cs="Times New Roman"/>
          <w:color w:val="000000"/>
          <w:sz w:val="28"/>
          <w:szCs w:val="28"/>
          <w:lang w:eastAsia="ru-RU"/>
        </w:rPr>
        <w:t xml:space="preserve">Основные улицы населенного пункта. Легенды об историческом прошлом улицы и их отражение в топонимах.  Отличительные черты </w:t>
      </w:r>
      <w:r w:rsidR="00450200" w:rsidRPr="00450200">
        <w:rPr>
          <w:rFonts w:ascii="Times New Roman" w:eastAsia="Times New Roman" w:hAnsi="Times New Roman" w:cs="Times New Roman"/>
          <w:color w:val="000000"/>
          <w:sz w:val="28"/>
          <w:szCs w:val="28"/>
          <w:lang w:eastAsia="ru-RU"/>
        </w:rPr>
        <w:lastRenderedPageBreak/>
        <w:t>архитектуры улицы. Устройство деревянных и каменных домов. Отличительные черты природы улицы, ландшафтный дизайн. Видовой состав древесных, кустарниковых, кустарничковых и травянистых растений. Виды декоративных растений. Образцовый двор. Планирование проекта экспозиции «Моя улица». Правила оформления фотовыставки. Опрос населения: разработка опросника, правила единой записи.</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450200" w:rsidRPr="00450200">
        <w:rPr>
          <w:rFonts w:ascii="Times New Roman" w:eastAsia="Times New Roman" w:hAnsi="Times New Roman" w:cs="Times New Roman"/>
          <w:color w:val="000000"/>
          <w:sz w:val="28"/>
          <w:szCs w:val="28"/>
          <w:lang w:eastAsia="ru-RU"/>
        </w:rPr>
        <w:t xml:space="preserve"> План  улицы. Изготовление макета улицы в экспозиции . опрос населения по разработанной теме и оформление документов для фонда музея. </w:t>
      </w:r>
    </w:p>
    <w:p w:rsidR="00450200" w:rsidRPr="00450200" w:rsidRDefault="00450200" w:rsidP="00450200">
      <w:pPr>
        <w:tabs>
          <w:tab w:val="left" w:pos="851"/>
        </w:tabs>
        <w:spacing w:after="0" w:line="360" w:lineRule="auto"/>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t>Анкетирование старожилов. Обработка полученной информации, оформление результатов. Изготовление макета зданий улицы для экспозиции.</w:t>
      </w:r>
    </w:p>
    <w:p w:rsidR="006D18C0" w:rsidRPr="006D18C0" w:rsidRDefault="006D18C0"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50200" w:rsidRPr="006D18C0">
        <w:rPr>
          <w:rFonts w:ascii="Times New Roman" w:eastAsia="Times New Roman" w:hAnsi="Times New Roman" w:cs="Times New Roman"/>
          <w:b/>
          <w:color w:val="000000"/>
          <w:sz w:val="28"/>
          <w:szCs w:val="28"/>
          <w:lang w:eastAsia="ru-RU"/>
        </w:rPr>
        <w:t>Военная слава земляков</w:t>
      </w:r>
      <w:r w:rsidRPr="006D18C0">
        <w:rPr>
          <w:rFonts w:ascii="Times New Roman" w:eastAsia="Times New Roman" w:hAnsi="Times New Roman" w:cs="Times New Roman"/>
          <w:b/>
          <w:color w:val="000000"/>
          <w:sz w:val="28"/>
          <w:szCs w:val="28"/>
          <w:lang w:eastAsia="ru-RU"/>
        </w:rPr>
        <w:t>.</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450200" w:rsidRPr="00450200">
        <w:rPr>
          <w:rFonts w:ascii="Times New Roman" w:eastAsia="Times New Roman" w:hAnsi="Times New Roman" w:cs="Times New Roman"/>
          <w:color w:val="000000"/>
          <w:sz w:val="28"/>
          <w:szCs w:val="28"/>
          <w:lang w:eastAsia="ru-RU"/>
        </w:rPr>
        <w:t xml:space="preserve">Военные традиции земляков. Жители родного края – участники Вов и других военных действий. Выпускники школы в рядах Вооруженных Сил России. Военные реликвии семьи. Служба в армии – почетная обязанность гражданина России. </w:t>
      </w:r>
    </w:p>
    <w:p w:rsidR="00450200" w:rsidRPr="00450200" w:rsidRDefault="0045020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t xml:space="preserve">Картотека ветеранов. Правила сбора фактического материала о жизни ветеранов. Офрмление данных в текст экскурсии. Помощь ветеранам. Книга памяти школы. </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450200" w:rsidRPr="00450200">
        <w:rPr>
          <w:rFonts w:ascii="Times New Roman" w:eastAsia="Times New Roman" w:hAnsi="Times New Roman" w:cs="Times New Roman"/>
          <w:color w:val="000000"/>
          <w:sz w:val="28"/>
          <w:szCs w:val="28"/>
          <w:lang w:eastAsia="ru-RU"/>
        </w:rPr>
        <w:t xml:space="preserve">  Выявление ветеранов Вов, выпускников школы – кадровых военных или прошедших действительную военную службу. Сбор информации у родственников и знакомых. Ведение картотеки  участников Вов и других военных действий. Проведение конкурса детских работ: «Открытки для ветеранов», «Подарки для ветеранов», «ветераны в нашей семье». Сбор и оформление воспоминаний ветеранов.  </w:t>
      </w:r>
    </w:p>
    <w:p w:rsidR="006D18C0" w:rsidRPr="006D18C0" w:rsidRDefault="006D18C0"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50200" w:rsidRPr="006D18C0">
        <w:rPr>
          <w:rFonts w:ascii="Times New Roman" w:eastAsia="Times New Roman" w:hAnsi="Times New Roman" w:cs="Times New Roman"/>
          <w:b/>
          <w:color w:val="000000"/>
          <w:sz w:val="28"/>
          <w:szCs w:val="28"/>
          <w:lang w:eastAsia="ru-RU"/>
        </w:rPr>
        <w:t>Технология составления текста экскурсии</w:t>
      </w:r>
      <w:r w:rsidRPr="006D18C0">
        <w:rPr>
          <w:rFonts w:ascii="Times New Roman" w:eastAsia="Times New Roman" w:hAnsi="Times New Roman" w:cs="Times New Roman"/>
          <w:b/>
          <w:color w:val="000000"/>
          <w:sz w:val="28"/>
          <w:szCs w:val="28"/>
          <w:lang w:eastAsia="ru-RU"/>
        </w:rPr>
        <w:t>.</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450200" w:rsidRPr="00450200">
        <w:rPr>
          <w:rFonts w:ascii="Times New Roman" w:eastAsia="Times New Roman" w:hAnsi="Times New Roman" w:cs="Times New Roman"/>
          <w:color w:val="000000"/>
          <w:sz w:val="28"/>
          <w:szCs w:val="28"/>
          <w:lang w:eastAsia="ru-RU"/>
        </w:rPr>
        <w:t xml:space="preserve">Методика экскурсионной работы. Подготовка к учебной экскурсии: отбор экспонатов и составление маршрута. Работа над содержанием экскурсии. Тема и цель экскурсии. Структура содержания. Составление вступительной и заключительной бесед к подготавливаемым в школьном музее </w:t>
      </w:r>
      <w:r w:rsidR="00450200" w:rsidRPr="00450200">
        <w:rPr>
          <w:rFonts w:ascii="Times New Roman" w:eastAsia="Times New Roman" w:hAnsi="Times New Roman" w:cs="Times New Roman"/>
          <w:color w:val="000000"/>
          <w:sz w:val="28"/>
          <w:szCs w:val="28"/>
          <w:lang w:eastAsia="ru-RU"/>
        </w:rPr>
        <w:lastRenderedPageBreak/>
        <w:t>экскурсиям. Разработка части экскурсии в школьном музее. Профессия экскурсовод.</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450200" w:rsidRPr="00450200">
        <w:rPr>
          <w:rFonts w:ascii="Times New Roman" w:eastAsia="Times New Roman" w:hAnsi="Times New Roman" w:cs="Times New Roman"/>
          <w:color w:val="000000"/>
          <w:sz w:val="28"/>
          <w:szCs w:val="28"/>
          <w:lang w:eastAsia="ru-RU"/>
        </w:rPr>
        <w:t xml:space="preserve"> Подготовка текста экскурсии «Вот эта улица, вот этот дом». </w:t>
      </w:r>
    </w:p>
    <w:p w:rsidR="006D18C0" w:rsidRPr="006D18C0" w:rsidRDefault="006D18C0"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50200" w:rsidRPr="006D18C0">
        <w:rPr>
          <w:rFonts w:ascii="Times New Roman" w:eastAsia="Times New Roman" w:hAnsi="Times New Roman" w:cs="Times New Roman"/>
          <w:b/>
          <w:color w:val="000000"/>
          <w:sz w:val="28"/>
          <w:szCs w:val="28"/>
          <w:lang w:eastAsia="ru-RU"/>
        </w:rPr>
        <w:t>Технология формирования интереса к экскурсии</w:t>
      </w:r>
      <w:r w:rsidRPr="006D18C0">
        <w:rPr>
          <w:rFonts w:ascii="Times New Roman" w:eastAsia="Times New Roman" w:hAnsi="Times New Roman" w:cs="Times New Roman"/>
          <w:b/>
          <w:color w:val="000000"/>
          <w:sz w:val="28"/>
          <w:szCs w:val="28"/>
          <w:lang w:eastAsia="ru-RU"/>
        </w:rPr>
        <w:t>.</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450200" w:rsidRPr="00450200">
        <w:rPr>
          <w:rFonts w:ascii="Times New Roman" w:eastAsia="Times New Roman" w:hAnsi="Times New Roman" w:cs="Times New Roman"/>
          <w:color w:val="000000"/>
          <w:sz w:val="28"/>
          <w:szCs w:val="28"/>
          <w:lang w:eastAsia="ru-RU"/>
        </w:rPr>
        <w:t xml:space="preserve">Порядок подготовки и проведения экскурсии в школьном музее. План экскурсии. Отработка порядка показа. Составление рассказа по тематическим группам экспонатов. Реклама предстоящей экскурсии. </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450200" w:rsidRPr="00450200">
        <w:rPr>
          <w:rFonts w:ascii="Times New Roman" w:eastAsia="Times New Roman" w:hAnsi="Times New Roman" w:cs="Times New Roman"/>
          <w:color w:val="000000"/>
          <w:sz w:val="28"/>
          <w:szCs w:val="28"/>
          <w:lang w:eastAsia="ru-RU"/>
        </w:rPr>
        <w:t xml:space="preserve"> Фестиваль рекламы будущей экспозиции «Моя улица». </w:t>
      </w:r>
    </w:p>
    <w:p w:rsidR="006D18C0" w:rsidRPr="006D18C0" w:rsidRDefault="006D18C0"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50200" w:rsidRPr="006D18C0">
        <w:rPr>
          <w:rFonts w:ascii="Times New Roman" w:eastAsia="Times New Roman" w:hAnsi="Times New Roman" w:cs="Times New Roman"/>
          <w:b/>
          <w:color w:val="000000"/>
          <w:sz w:val="28"/>
          <w:szCs w:val="28"/>
          <w:lang w:eastAsia="ru-RU"/>
        </w:rPr>
        <w:t>Проведение  похода, экспедиций, обеспечение безопасности</w:t>
      </w:r>
      <w:r w:rsidRPr="006D18C0">
        <w:rPr>
          <w:rFonts w:ascii="Times New Roman" w:eastAsia="Times New Roman" w:hAnsi="Times New Roman" w:cs="Times New Roman"/>
          <w:b/>
          <w:color w:val="000000"/>
          <w:sz w:val="28"/>
          <w:szCs w:val="28"/>
          <w:lang w:eastAsia="ru-RU"/>
        </w:rPr>
        <w:t>.</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450200" w:rsidRPr="00450200">
        <w:rPr>
          <w:rFonts w:ascii="Times New Roman" w:eastAsia="Times New Roman" w:hAnsi="Times New Roman" w:cs="Times New Roman"/>
          <w:color w:val="000000"/>
          <w:sz w:val="28"/>
          <w:szCs w:val="28"/>
          <w:lang w:eastAsia="ru-RU"/>
        </w:rPr>
        <w:t xml:space="preserve">Виды походов, понятия «школьная экспедиция». Участники экспедиции. Права и обязанности участников похода. Должности </w:t>
      </w:r>
      <w:r>
        <w:rPr>
          <w:rFonts w:ascii="Times New Roman" w:eastAsia="Times New Roman" w:hAnsi="Times New Roman" w:cs="Times New Roman"/>
          <w:color w:val="000000"/>
          <w:sz w:val="28"/>
          <w:szCs w:val="28"/>
          <w:lang w:eastAsia="ru-RU"/>
        </w:rPr>
        <w:t>в группе постоянные и временные</w:t>
      </w:r>
      <w:r w:rsidR="00450200" w:rsidRPr="00450200">
        <w:rPr>
          <w:rFonts w:ascii="Times New Roman" w:eastAsia="Times New Roman" w:hAnsi="Times New Roman" w:cs="Times New Roman"/>
          <w:color w:val="000000"/>
          <w:sz w:val="28"/>
          <w:szCs w:val="28"/>
          <w:lang w:eastAsia="ru-RU"/>
        </w:rPr>
        <w:t xml:space="preserve">. </w:t>
      </w:r>
      <w:r w:rsidR="009027AD" w:rsidRPr="00450200">
        <w:rPr>
          <w:rFonts w:ascii="Times New Roman" w:eastAsia="Times New Roman" w:hAnsi="Times New Roman" w:cs="Times New Roman"/>
          <w:color w:val="000000"/>
          <w:sz w:val="28"/>
          <w:szCs w:val="28"/>
          <w:lang w:eastAsia="ru-RU"/>
        </w:rPr>
        <w:t>Р</w:t>
      </w:r>
      <w:r w:rsidR="00450200" w:rsidRPr="00450200">
        <w:rPr>
          <w:rFonts w:ascii="Times New Roman" w:eastAsia="Times New Roman" w:hAnsi="Times New Roman" w:cs="Times New Roman"/>
          <w:color w:val="000000"/>
          <w:sz w:val="28"/>
          <w:szCs w:val="28"/>
          <w:lang w:eastAsia="ru-RU"/>
        </w:rPr>
        <w:t xml:space="preserve">аспределение обязанностей в группе. Маршрутный лист и маршрутная книжка. Путевой дневник. Отчетная документация. Требования к отчету. Дисциплина в походе и на занятиях – основа безопасности. Меры безопасности при проведении занятий в помещении и на улице. Правила поведения  в населенном пункте.  Взаимоотношения с местным населением. Правила преодоления естественных препятствий. </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450200" w:rsidRPr="00450200">
        <w:rPr>
          <w:rFonts w:ascii="Times New Roman" w:eastAsia="Times New Roman" w:hAnsi="Times New Roman" w:cs="Times New Roman"/>
          <w:color w:val="000000"/>
          <w:sz w:val="28"/>
          <w:szCs w:val="28"/>
          <w:lang w:eastAsia="ru-RU"/>
        </w:rPr>
        <w:t xml:space="preserve"> Подбор экспедиционной группы. Разработка маршрута. Составление плана графика движения. Оформление путевого дневника. Работа с краеведческой литературой.</w:t>
      </w:r>
    </w:p>
    <w:p w:rsidR="006D18C0" w:rsidRPr="006D18C0" w:rsidRDefault="006D18C0"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50200" w:rsidRPr="006D18C0">
        <w:rPr>
          <w:rFonts w:ascii="Times New Roman" w:eastAsia="Times New Roman" w:hAnsi="Times New Roman" w:cs="Times New Roman"/>
          <w:b/>
          <w:color w:val="000000"/>
          <w:sz w:val="28"/>
          <w:szCs w:val="28"/>
          <w:lang w:eastAsia="ru-RU"/>
        </w:rPr>
        <w:t>Основные приемы оказания первой доврачебной помощи</w:t>
      </w:r>
      <w:r w:rsidRPr="006D18C0">
        <w:rPr>
          <w:rFonts w:ascii="Times New Roman" w:eastAsia="Times New Roman" w:hAnsi="Times New Roman" w:cs="Times New Roman"/>
          <w:b/>
          <w:color w:val="000000"/>
          <w:sz w:val="28"/>
          <w:szCs w:val="28"/>
          <w:lang w:eastAsia="ru-RU"/>
        </w:rPr>
        <w:t>.</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450200" w:rsidRPr="00450200">
        <w:rPr>
          <w:rFonts w:ascii="Times New Roman" w:eastAsia="Times New Roman" w:hAnsi="Times New Roman" w:cs="Times New Roman"/>
          <w:color w:val="000000"/>
          <w:sz w:val="28"/>
          <w:szCs w:val="28"/>
          <w:lang w:eastAsia="ru-RU"/>
        </w:rPr>
        <w:t>Медицинская аптечка. Её комплектование, хранение, транспортировка. Перечень и название лекарственных препаратов. Личная аптечка туриста. Профилактика заболеваний и травматизма. Помощь при различных травмах (переломы, кровотечения), тепловом и солнечном ударе, ожогах, укусах насекомых и пресмыкающихся. Правила переноски пострадавшего.</w:t>
      </w:r>
    </w:p>
    <w:p w:rsidR="00450200" w:rsidRPr="00450200" w:rsidRDefault="006D18C0" w:rsidP="006D18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450200" w:rsidRPr="00450200">
        <w:rPr>
          <w:rFonts w:ascii="Times New Roman" w:eastAsia="Times New Roman" w:hAnsi="Times New Roman" w:cs="Times New Roman"/>
          <w:color w:val="000000"/>
          <w:sz w:val="28"/>
          <w:szCs w:val="28"/>
          <w:lang w:eastAsia="ru-RU"/>
        </w:rPr>
        <w:t xml:space="preserve"> Комплектование медицинской аптечки. Оказание первой доврачебной помощи пострадавшему: определение травмы, практическое оказание помощи. Переноска пострадавшего.</w:t>
      </w:r>
    </w:p>
    <w:p w:rsidR="007C0435" w:rsidRPr="007C0435" w:rsidRDefault="007C0435"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450200" w:rsidRPr="007C0435">
        <w:rPr>
          <w:rFonts w:ascii="Times New Roman" w:eastAsia="Times New Roman" w:hAnsi="Times New Roman" w:cs="Times New Roman"/>
          <w:b/>
          <w:color w:val="000000"/>
          <w:sz w:val="28"/>
          <w:szCs w:val="28"/>
          <w:lang w:eastAsia="ru-RU"/>
        </w:rPr>
        <w:t>Организация питания в походе, экспедиции</w:t>
      </w:r>
      <w:r w:rsidRPr="007C0435">
        <w:rPr>
          <w:rFonts w:ascii="Times New Roman" w:eastAsia="Times New Roman" w:hAnsi="Times New Roman" w:cs="Times New Roman"/>
          <w:b/>
          <w:color w:val="000000"/>
          <w:sz w:val="28"/>
          <w:szCs w:val="28"/>
          <w:lang w:eastAsia="ru-RU"/>
        </w:rPr>
        <w:t>.</w:t>
      </w:r>
    </w:p>
    <w:p w:rsidR="00450200" w:rsidRPr="00450200" w:rsidRDefault="007C0435"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450200" w:rsidRPr="00450200">
        <w:rPr>
          <w:rFonts w:ascii="Times New Roman" w:eastAsia="Times New Roman" w:hAnsi="Times New Roman" w:cs="Times New Roman"/>
          <w:color w:val="000000"/>
          <w:sz w:val="28"/>
          <w:szCs w:val="28"/>
          <w:lang w:eastAsia="ru-RU"/>
        </w:rPr>
        <w:t xml:space="preserve">Значение правильного питания в походе, экспедиции. Набор продуктов. Нормы расхода продуктов. Меню. Хранение продуктов. Приготовление пищи на костре. Питьевой режим на маршруте. Организации питания в однодневном походе. </w:t>
      </w:r>
    </w:p>
    <w:p w:rsidR="00450200" w:rsidRPr="00450200" w:rsidRDefault="007C0435"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450200" w:rsidRPr="00450200">
        <w:rPr>
          <w:rFonts w:ascii="Times New Roman" w:eastAsia="Times New Roman" w:hAnsi="Times New Roman" w:cs="Times New Roman"/>
          <w:color w:val="000000"/>
          <w:sz w:val="28"/>
          <w:szCs w:val="28"/>
          <w:lang w:eastAsia="ru-RU"/>
        </w:rPr>
        <w:t xml:space="preserve"> Составление меню и списка продуктов для 1-2 дневного похода. Закупка, упаковка продуктов. Приготовление пищи на костре. </w:t>
      </w:r>
    </w:p>
    <w:p w:rsidR="007C0435" w:rsidRPr="007C0435" w:rsidRDefault="007C0435"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50200" w:rsidRPr="007C0435">
        <w:rPr>
          <w:rFonts w:ascii="Times New Roman" w:eastAsia="Times New Roman" w:hAnsi="Times New Roman" w:cs="Times New Roman"/>
          <w:b/>
          <w:color w:val="000000"/>
          <w:sz w:val="28"/>
          <w:szCs w:val="28"/>
          <w:lang w:eastAsia="ru-RU"/>
        </w:rPr>
        <w:t>Основы топографии и ориентирования</w:t>
      </w:r>
      <w:r w:rsidRPr="007C0435">
        <w:rPr>
          <w:rFonts w:ascii="Times New Roman" w:eastAsia="Times New Roman" w:hAnsi="Times New Roman" w:cs="Times New Roman"/>
          <w:b/>
          <w:color w:val="000000"/>
          <w:sz w:val="28"/>
          <w:szCs w:val="28"/>
          <w:lang w:eastAsia="ru-RU"/>
        </w:rPr>
        <w:t>.</w:t>
      </w:r>
    </w:p>
    <w:p w:rsidR="00450200" w:rsidRPr="00450200" w:rsidRDefault="007C0435"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450200" w:rsidRPr="00450200">
        <w:rPr>
          <w:rFonts w:ascii="Times New Roman" w:eastAsia="Times New Roman" w:hAnsi="Times New Roman" w:cs="Times New Roman"/>
          <w:color w:val="000000"/>
          <w:sz w:val="28"/>
          <w:szCs w:val="28"/>
          <w:lang w:eastAsia="ru-RU"/>
        </w:rPr>
        <w:t xml:space="preserve">Топографическая карта, её назначение, отличие от туристской схемы. «Путешествие» по карте. Компас, его устройство. Азимут. Движение по азимуту. Приемы обхода препятствий. Движение через промежуточные ориентиры. Приближенное определение сторон горизонта по особенностям местных предметов. Действия при потере ориентировки. </w:t>
      </w:r>
    </w:p>
    <w:p w:rsidR="00450200" w:rsidRPr="00450200" w:rsidRDefault="007C0435"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450200" w:rsidRPr="00450200">
        <w:rPr>
          <w:rFonts w:ascii="Times New Roman" w:eastAsia="Times New Roman" w:hAnsi="Times New Roman" w:cs="Times New Roman"/>
          <w:color w:val="000000"/>
          <w:sz w:val="28"/>
          <w:szCs w:val="28"/>
          <w:lang w:eastAsia="ru-RU"/>
        </w:rPr>
        <w:t xml:space="preserve"> Упражнения на запоминание условных знаков. Ориентирование по местным предметам. Определение азимута по карте. Определение азимута на ориентир. Прохождение азимутальных отрезков.  </w:t>
      </w:r>
    </w:p>
    <w:p w:rsidR="007C0435" w:rsidRPr="007C0435" w:rsidRDefault="007C0435"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50200" w:rsidRPr="007C0435">
        <w:rPr>
          <w:rFonts w:ascii="Times New Roman" w:eastAsia="Times New Roman" w:hAnsi="Times New Roman" w:cs="Times New Roman"/>
          <w:b/>
          <w:color w:val="000000"/>
          <w:sz w:val="28"/>
          <w:szCs w:val="28"/>
          <w:lang w:eastAsia="ru-RU"/>
        </w:rPr>
        <w:t>Учет и хранение краеведческих материалов в полевых условиях</w:t>
      </w:r>
      <w:r w:rsidRPr="007C0435">
        <w:rPr>
          <w:rFonts w:ascii="Times New Roman" w:eastAsia="Times New Roman" w:hAnsi="Times New Roman" w:cs="Times New Roman"/>
          <w:b/>
          <w:color w:val="000000"/>
          <w:sz w:val="28"/>
          <w:szCs w:val="28"/>
          <w:lang w:eastAsia="ru-RU"/>
        </w:rPr>
        <w:t>.</w:t>
      </w:r>
    </w:p>
    <w:p w:rsidR="00450200" w:rsidRPr="00450200" w:rsidRDefault="007C0435"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450200" w:rsidRPr="00450200">
        <w:rPr>
          <w:rFonts w:ascii="Times New Roman" w:eastAsia="Times New Roman" w:hAnsi="Times New Roman" w:cs="Times New Roman"/>
          <w:color w:val="000000"/>
          <w:sz w:val="28"/>
          <w:szCs w:val="28"/>
          <w:lang w:eastAsia="ru-RU"/>
        </w:rPr>
        <w:t>Организация учета и обеспечение сохранности краеведческих материалов в процессе экспедиций, походов и других полевых исследований – одна из основных научных задач комплектования фондов школьного музея. Суть понятий: научная, юридическая и физическая сохранность предметов музейного значения.</w:t>
      </w:r>
    </w:p>
    <w:p w:rsidR="00450200" w:rsidRPr="00450200" w:rsidRDefault="00450200"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t>Основные формы и назначение полевой документации учета краеведческих материалов: полевой дневник; акт приема предметов музейного значения; полевая опись; тетрадь для записей воспоминаний и рассказов; журналы (тетради), фото и видеосъемок; легенды.</w:t>
      </w:r>
    </w:p>
    <w:p w:rsidR="00450200" w:rsidRPr="00450200" w:rsidRDefault="00450200"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t xml:space="preserve">Камеральная обработка полученной информации и уточнение материалов по результатам экспедиции. Систематика и оформление собранного материала. Шифровка предметов музейного значения и их охрана в полевых условиях. Специальное снаряжение для транспортировки краеведческих материалов. </w:t>
      </w:r>
    </w:p>
    <w:p w:rsidR="00450200" w:rsidRPr="00450200" w:rsidRDefault="007C0435"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lastRenderedPageBreak/>
        <w:t xml:space="preserve">Практика: </w:t>
      </w:r>
      <w:r w:rsidR="00450200" w:rsidRPr="00450200">
        <w:rPr>
          <w:rFonts w:ascii="Times New Roman" w:eastAsia="Times New Roman" w:hAnsi="Times New Roman" w:cs="Times New Roman"/>
          <w:color w:val="000000"/>
          <w:sz w:val="28"/>
          <w:szCs w:val="28"/>
          <w:lang w:eastAsia="ru-RU"/>
        </w:rPr>
        <w:t xml:space="preserve"> Изучение формуляров полевых документов. Изготовление полевых документов учета и описания краеведческих материалов. Проведение деловой игры – практикума по ведению полевых документов в соответствии с ролевыми функциями актива школьного музея.</w:t>
      </w:r>
    </w:p>
    <w:p w:rsidR="007C0435" w:rsidRPr="007C0435" w:rsidRDefault="007C0435"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50200" w:rsidRPr="007C0435">
        <w:rPr>
          <w:rFonts w:ascii="Times New Roman" w:eastAsia="Times New Roman" w:hAnsi="Times New Roman" w:cs="Times New Roman"/>
          <w:b/>
          <w:color w:val="000000"/>
          <w:sz w:val="28"/>
          <w:szCs w:val="28"/>
          <w:lang w:eastAsia="ru-RU"/>
        </w:rPr>
        <w:t>Экскурсионная работа. Классификация экскурсий</w:t>
      </w:r>
      <w:r w:rsidRPr="007C0435">
        <w:rPr>
          <w:rFonts w:ascii="Times New Roman" w:eastAsia="Times New Roman" w:hAnsi="Times New Roman" w:cs="Times New Roman"/>
          <w:b/>
          <w:color w:val="000000"/>
          <w:sz w:val="28"/>
          <w:szCs w:val="28"/>
          <w:lang w:eastAsia="ru-RU"/>
        </w:rPr>
        <w:t>.</w:t>
      </w:r>
    </w:p>
    <w:p w:rsidR="00450200" w:rsidRPr="00450200" w:rsidRDefault="007C0435"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450200" w:rsidRPr="00450200">
        <w:rPr>
          <w:rFonts w:ascii="Times New Roman" w:eastAsia="Times New Roman" w:hAnsi="Times New Roman" w:cs="Times New Roman"/>
          <w:color w:val="000000"/>
          <w:sz w:val="28"/>
          <w:szCs w:val="28"/>
          <w:lang w:eastAsia="ru-RU"/>
        </w:rPr>
        <w:t>Экскурсия как  форма популяризации историко-культурного и природного наследия музейными средствами. Виды экскурсий: обзорная, тематическая, учебная. Объекты экскурсий.  Правила осмотра экскурсионного объекта (музея) при проведении экскурсии с экскурсоводом. Приемы подготовки экскурсии с использованием опубликованных источников, научной и популярной литературы, материалов музейного собрания. Развернутый план или индивидуальный текст экскурсии. Мастерство экскурсовода: речь, внешний вид, свободное владение материалом, этика. Аудитория школьного музея и формы работы с ней.</w:t>
      </w:r>
    </w:p>
    <w:p w:rsidR="00450200" w:rsidRPr="00450200" w:rsidRDefault="007C0435"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450200" w:rsidRPr="00450200">
        <w:rPr>
          <w:rFonts w:ascii="Times New Roman" w:eastAsia="Times New Roman" w:hAnsi="Times New Roman" w:cs="Times New Roman"/>
          <w:color w:val="000000"/>
          <w:sz w:val="28"/>
          <w:szCs w:val="28"/>
          <w:lang w:eastAsia="ru-RU"/>
        </w:rPr>
        <w:t xml:space="preserve"> Прослушивание тематической экскурсии с заданием установить структуру экскурсии, содержания отдельных частей, вычертить маршрут движения. Хронометраж рассказа по подтемам и вопросам. Заслушивание и обсуждение отдельных частей экскурсии.  </w:t>
      </w:r>
    </w:p>
    <w:p w:rsidR="007C0435" w:rsidRPr="007C0435" w:rsidRDefault="007C0435"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50200" w:rsidRPr="007C0435">
        <w:rPr>
          <w:rFonts w:ascii="Times New Roman" w:eastAsia="Times New Roman" w:hAnsi="Times New Roman" w:cs="Times New Roman"/>
          <w:b/>
          <w:color w:val="000000"/>
          <w:sz w:val="28"/>
          <w:szCs w:val="28"/>
          <w:lang w:eastAsia="ru-RU"/>
        </w:rPr>
        <w:t>Организация экскурсии</w:t>
      </w:r>
      <w:r w:rsidRPr="007C0435">
        <w:rPr>
          <w:rFonts w:ascii="Times New Roman" w:eastAsia="Times New Roman" w:hAnsi="Times New Roman" w:cs="Times New Roman"/>
          <w:b/>
          <w:color w:val="000000"/>
          <w:sz w:val="28"/>
          <w:szCs w:val="28"/>
          <w:lang w:eastAsia="ru-RU"/>
        </w:rPr>
        <w:t>.</w:t>
      </w:r>
    </w:p>
    <w:p w:rsidR="00450200" w:rsidRPr="00450200" w:rsidRDefault="007C0435"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450200" w:rsidRPr="00450200">
        <w:rPr>
          <w:rFonts w:ascii="Times New Roman" w:eastAsia="Times New Roman" w:hAnsi="Times New Roman" w:cs="Times New Roman"/>
          <w:color w:val="000000"/>
          <w:sz w:val="28"/>
          <w:szCs w:val="28"/>
          <w:lang w:eastAsia="ru-RU"/>
        </w:rPr>
        <w:t xml:space="preserve">Подготовка и проведение экскурсий по населенному пункту и памятным местам. История населенного пункта как предмет экскурсионного изучения. Объекты экскурсии по населенному пункту и памятным местам, их классификация.  Памятники истории  и культуры, их эмоциональное воздействие, познавательное и воспитательное значение. </w:t>
      </w:r>
    </w:p>
    <w:p w:rsidR="00450200" w:rsidRPr="00450200" w:rsidRDefault="00450200"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t>Особенности экскурсионной работы в школьном музее. Выполнение краеведческих заданий в ходе экскурсий (поиск информации по интересующей проблеме на стендах экспозиции и экспонатов, формирование вопросов по проблеме для экскурсовода).</w:t>
      </w:r>
    </w:p>
    <w:p w:rsidR="00450200" w:rsidRPr="00450200" w:rsidRDefault="007C0435"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lastRenderedPageBreak/>
        <w:t>Практика:</w:t>
      </w:r>
      <w:r w:rsidR="00450200" w:rsidRPr="00450200">
        <w:rPr>
          <w:rFonts w:ascii="Times New Roman" w:eastAsia="Times New Roman" w:hAnsi="Times New Roman" w:cs="Times New Roman"/>
          <w:color w:val="000000"/>
          <w:sz w:val="28"/>
          <w:szCs w:val="28"/>
          <w:lang w:eastAsia="ru-RU"/>
        </w:rPr>
        <w:t xml:space="preserve"> Игра – практикум по разработке текстов экскурсий по выбранной теме. Работа в экспозиции по овладению маршрутом, содержанием и методикой проведения экскурсии. Репетиция экскурсии. </w:t>
      </w:r>
    </w:p>
    <w:p w:rsidR="00450200" w:rsidRPr="00450200" w:rsidRDefault="00450200"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t>Проведение экскурсии по своему населенному пункту. Обсуждение и разбор экскурсии.</w:t>
      </w:r>
    </w:p>
    <w:p w:rsidR="007C0435" w:rsidRPr="007C0435" w:rsidRDefault="007C0435"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50200" w:rsidRPr="007C0435">
        <w:rPr>
          <w:rFonts w:ascii="Times New Roman" w:eastAsia="Times New Roman" w:hAnsi="Times New Roman" w:cs="Times New Roman"/>
          <w:b/>
          <w:color w:val="000000"/>
          <w:sz w:val="28"/>
          <w:szCs w:val="28"/>
          <w:lang w:eastAsia="ru-RU"/>
        </w:rPr>
        <w:t>Развитие навыков общения при проведении экскурсий</w:t>
      </w:r>
      <w:r w:rsidRPr="007C0435">
        <w:rPr>
          <w:rFonts w:ascii="Times New Roman" w:eastAsia="Times New Roman" w:hAnsi="Times New Roman" w:cs="Times New Roman"/>
          <w:b/>
          <w:color w:val="000000"/>
          <w:sz w:val="28"/>
          <w:szCs w:val="28"/>
          <w:lang w:eastAsia="ru-RU"/>
        </w:rPr>
        <w:t>.</w:t>
      </w:r>
    </w:p>
    <w:p w:rsidR="00450200" w:rsidRPr="00450200" w:rsidRDefault="007C0435"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450200" w:rsidRPr="00450200">
        <w:rPr>
          <w:rFonts w:ascii="Times New Roman" w:eastAsia="Times New Roman" w:hAnsi="Times New Roman" w:cs="Times New Roman"/>
          <w:color w:val="000000"/>
          <w:sz w:val="28"/>
          <w:szCs w:val="28"/>
          <w:lang w:eastAsia="ru-RU"/>
        </w:rPr>
        <w:t xml:space="preserve">Освоение правил общения и преодоление коммуникативных трудностей. Шкала самоэффективности. Единство рационального и эмоционального в экскурсии. Требования к языку экскурсовода. Маршрут экскурсии. Отбор экспонатов в зависимости от состава экскурсантов. Использование различных словесных методов и приемов в ходе экскурсии. </w:t>
      </w:r>
    </w:p>
    <w:p w:rsidR="00450200" w:rsidRPr="00450200" w:rsidRDefault="007C0435"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450200" w:rsidRPr="00450200">
        <w:rPr>
          <w:rFonts w:ascii="Times New Roman" w:eastAsia="Times New Roman" w:hAnsi="Times New Roman" w:cs="Times New Roman"/>
          <w:color w:val="000000"/>
          <w:sz w:val="28"/>
          <w:szCs w:val="28"/>
          <w:lang w:eastAsia="ru-RU"/>
        </w:rPr>
        <w:t xml:space="preserve"> Прослушивание, обсуждение и коллективное утверждение текстов экскурсии. Анализ экскурсии «Моя улица», проведенной товарищем. Проведение экскурсии в школьном музее группой экскурсоводов. Проведение экскурсии по местности «По памятным местам улицы» группой экскурсоводов.</w:t>
      </w:r>
    </w:p>
    <w:p w:rsidR="00450200" w:rsidRPr="00450200" w:rsidRDefault="00450200" w:rsidP="00450200">
      <w:pPr>
        <w:tabs>
          <w:tab w:val="left" w:pos="851"/>
        </w:tabs>
        <w:spacing w:after="0" w:line="360" w:lineRule="auto"/>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t>Составление фотоколлажа «Здравствуй, это мы!» используя индивидуальные проекты «Здравствуй, это я!», «При солнышке тепло, при матери добро», «Ты мой милый, батюшка родимый», «Славное имя моей семьи» (один по выбору воспитанника)</w:t>
      </w:r>
    </w:p>
    <w:p w:rsidR="007C0435" w:rsidRPr="007C0435" w:rsidRDefault="007C0435"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50200" w:rsidRPr="007C0435">
        <w:rPr>
          <w:rFonts w:ascii="Times New Roman" w:eastAsia="Times New Roman" w:hAnsi="Times New Roman" w:cs="Times New Roman"/>
          <w:b/>
          <w:color w:val="000000"/>
          <w:sz w:val="28"/>
          <w:szCs w:val="28"/>
          <w:lang w:eastAsia="ru-RU"/>
        </w:rPr>
        <w:t>Подведение итогов года</w:t>
      </w:r>
      <w:r w:rsidRPr="007C0435">
        <w:rPr>
          <w:rFonts w:ascii="Times New Roman" w:eastAsia="Times New Roman" w:hAnsi="Times New Roman" w:cs="Times New Roman"/>
          <w:b/>
          <w:color w:val="000000"/>
          <w:sz w:val="28"/>
          <w:szCs w:val="28"/>
          <w:lang w:eastAsia="ru-RU"/>
        </w:rPr>
        <w:t>.</w:t>
      </w:r>
    </w:p>
    <w:p w:rsidR="00450200" w:rsidRPr="00450200" w:rsidRDefault="007C0435"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450200" w:rsidRPr="00450200">
        <w:rPr>
          <w:rFonts w:ascii="Times New Roman" w:eastAsia="Times New Roman" w:hAnsi="Times New Roman" w:cs="Times New Roman"/>
          <w:color w:val="000000"/>
          <w:sz w:val="28"/>
          <w:szCs w:val="28"/>
          <w:lang w:eastAsia="ru-RU"/>
        </w:rPr>
        <w:t xml:space="preserve"> Подведение итогов года.  Проведение экскурсии дл</w:t>
      </w:r>
      <w:r>
        <w:rPr>
          <w:rFonts w:ascii="Times New Roman" w:eastAsia="Times New Roman" w:hAnsi="Times New Roman" w:cs="Times New Roman"/>
          <w:color w:val="000000"/>
          <w:sz w:val="28"/>
          <w:szCs w:val="28"/>
          <w:lang w:eastAsia="ru-RU"/>
        </w:rPr>
        <w:t>я</w:t>
      </w:r>
      <w:r w:rsidR="00450200" w:rsidRPr="00450200">
        <w:rPr>
          <w:rFonts w:ascii="Times New Roman" w:eastAsia="Times New Roman" w:hAnsi="Times New Roman" w:cs="Times New Roman"/>
          <w:color w:val="000000"/>
          <w:sz w:val="28"/>
          <w:szCs w:val="28"/>
          <w:lang w:eastAsia="ru-RU"/>
        </w:rPr>
        <w:t xml:space="preserve"> родителей и друзей в экспозиции «Моя улица». </w:t>
      </w:r>
    </w:p>
    <w:p w:rsidR="00450200" w:rsidRPr="007C0435" w:rsidRDefault="007C0435" w:rsidP="00FB0474">
      <w:pPr>
        <w:pStyle w:val="a3"/>
        <w:numPr>
          <w:ilvl w:val="0"/>
          <w:numId w:val="12"/>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50200" w:rsidRPr="007C0435">
        <w:rPr>
          <w:rFonts w:ascii="Times New Roman" w:eastAsia="Times New Roman" w:hAnsi="Times New Roman" w:cs="Times New Roman"/>
          <w:b/>
          <w:color w:val="000000"/>
          <w:sz w:val="28"/>
          <w:szCs w:val="28"/>
          <w:lang w:eastAsia="ru-RU"/>
        </w:rPr>
        <w:t>Календарь традиций школьного музея</w:t>
      </w:r>
      <w:r w:rsidRPr="007C0435">
        <w:rPr>
          <w:rFonts w:ascii="Times New Roman" w:eastAsia="Times New Roman" w:hAnsi="Times New Roman" w:cs="Times New Roman"/>
          <w:b/>
          <w:color w:val="000000"/>
          <w:sz w:val="28"/>
          <w:szCs w:val="28"/>
          <w:lang w:eastAsia="ru-RU"/>
        </w:rPr>
        <w:t>.</w:t>
      </w:r>
    </w:p>
    <w:p w:rsidR="00450200" w:rsidRPr="00450200" w:rsidRDefault="00450200"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t>Сентябрь. Международный день распространении грамотности</w:t>
      </w:r>
      <w:r w:rsidR="007C0435">
        <w:rPr>
          <w:rFonts w:ascii="Times New Roman" w:eastAsia="Times New Roman" w:hAnsi="Times New Roman" w:cs="Times New Roman"/>
          <w:color w:val="000000"/>
          <w:sz w:val="28"/>
          <w:szCs w:val="28"/>
          <w:lang w:eastAsia="ru-RU"/>
        </w:rPr>
        <w:t>.</w:t>
      </w:r>
    </w:p>
    <w:p w:rsidR="00450200" w:rsidRPr="00450200" w:rsidRDefault="00450200"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t>Октябрь. День учителя</w:t>
      </w:r>
      <w:r w:rsidR="007C0435">
        <w:rPr>
          <w:rFonts w:ascii="Times New Roman" w:eastAsia="Times New Roman" w:hAnsi="Times New Roman" w:cs="Times New Roman"/>
          <w:color w:val="000000"/>
          <w:sz w:val="28"/>
          <w:szCs w:val="28"/>
          <w:lang w:eastAsia="ru-RU"/>
        </w:rPr>
        <w:t>.</w:t>
      </w:r>
    </w:p>
    <w:p w:rsidR="00450200" w:rsidRPr="00450200" w:rsidRDefault="00450200"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t>Ноябрь. День народного единства</w:t>
      </w:r>
      <w:r w:rsidR="007C0435">
        <w:rPr>
          <w:rFonts w:ascii="Times New Roman" w:eastAsia="Times New Roman" w:hAnsi="Times New Roman" w:cs="Times New Roman"/>
          <w:color w:val="000000"/>
          <w:sz w:val="28"/>
          <w:szCs w:val="28"/>
          <w:lang w:eastAsia="ru-RU"/>
        </w:rPr>
        <w:t xml:space="preserve">. </w:t>
      </w:r>
      <w:r w:rsidRPr="00450200">
        <w:rPr>
          <w:rFonts w:ascii="Times New Roman" w:eastAsia="Times New Roman" w:hAnsi="Times New Roman" w:cs="Times New Roman"/>
          <w:color w:val="000000"/>
          <w:sz w:val="28"/>
          <w:szCs w:val="28"/>
          <w:lang w:eastAsia="ru-RU"/>
        </w:rPr>
        <w:t>День проведения военного парада на Красной площади в г.</w:t>
      </w:r>
      <w:r w:rsidR="007C0435">
        <w:rPr>
          <w:rFonts w:ascii="Times New Roman" w:eastAsia="Times New Roman" w:hAnsi="Times New Roman" w:cs="Times New Roman"/>
          <w:color w:val="000000"/>
          <w:sz w:val="28"/>
          <w:szCs w:val="28"/>
          <w:lang w:eastAsia="ru-RU"/>
        </w:rPr>
        <w:t xml:space="preserve"> </w:t>
      </w:r>
      <w:r w:rsidRPr="00450200">
        <w:rPr>
          <w:rFonts w:ascii="Times New Roman" w:eastAsia="Times New Roman" w:hAnsi="Times New Roman" w:cs="Times New Roman"/>
          <w:color w:val="000000"/>
          <w:sz w:val="28"/>
          <w:szCs w:val="28"/>
          <w:lang w:eastAsia="ru-RU"/>
        </w:rPr>
        <w:t>Москве в ознаменование 24 годовщины Великой Октяб</w:t>
      </w:r>
      <w:r w:rsidR="007C0435">
        <w:rPr>
          <w:rFonts w:ascii="Times New Roman" w:eastAsia="Times New Roman" w:hAnsi="Times New Roman" w:cs="Times New Roman"/>
          <w:color w:val="000000"/>
          <w:sz w:val="28"/>
          <w:szCs w:val="28"/>
          <w:lang w:eastAsia="ru-RU"/>
        </w:rPr>
        <w:t xml:space="preserve">рьской революции. </w:t>
      </w:r>
      <w:r w:rsidRPr="00450200">
        <w:rPr>
          <w:rFonts w:ascii="Times New Roman" w:eastAsia="Times New Roman" w:hAnsi="Times New Roman" w:cs="Times New Roman"/>
          <w:color w:val="000000"/>
          <w:sz w:val="28"/>
          <w:szCs w:val="28"/>
          <w:lang w:eastAsia="ru-RU"/>
        </w:rPr>
        <w:t>Международный день толерантности</w:t>
      </w:r>
      <w:r w:rsidR="007C0435">
        <w:rPr>
          <w:rFonts w:ascii="Times New Roman" w:eastAsia="Times New Roman" w:hAnsi="Times New Roman" w:cs="Times New Roman"/>
          <w:color w:val="000000"/>
          <w:sz w:val="28"/>
          <w:szCs w:val="28"/>
          <w:lang w:eastAsia="ru-RU"/>
        </w:rPr>
        <w:t xml:space="preserve">. </w:t>
      </w:r>
      <w:r w:rsidRPr="00450200">
        <w:rPr>
          <w:rFonts w:ascii="Times New Roman" w:eastAsia="Times New Roman" w:hAnsi="Times New Roman" w:cs="Times New Roman"/>
          <w:color w:val="000000"/>
          <w:sz w:val="28"/>
          <w:szCs w:val="28"/>
          <w:lang w:eastAsia="ru-RU"/>
        </w:rPr>
        <w:t>День  памяти воинов, погибших в чеченской войне</w:t>
      </w:r>
      <w:r w:rsidR="007C0435">
        <w:rPr>
          <w:rFonts w:ascii="Times New Roman" w:eastAsia="Times New Roman" w:hAnsi="Times New Roman" w:cs="Times New Roman"/>
          <w:color w:val="000000"/>
          <w:sz w:val="28"/>
          <w:szCs w:val="28"/>
          <w:lang w:eastAsia="ru-RU"/>
        </w:rPr>
        <w:t xml:space="preserve">. </w:t>
      </w:r>
      <w:r w:rsidRPr="00450200">
        <w:rPr>
          <w:rFonts w:ascii="Times New Roman" w:eastAsia="Times New Roman" w:hAnsi="Times New Roman" w:cs="Times New Roman"/>
          <w:color w:val="000000"/>
          <w:sz w:val="28"/>
          <w:szCs w:val="28"/>
          <w:lang w:eastAsia="ru-RU"/>
        </w:rPr>
        <w:t>День матери</w:t>
      </w:r>
      <w:r w:rsidR="007C0435">
        <w:rPr>
          <w:rFonts w:ascii="Times New Roman" w:eastAsia="Times New Roman" w:hAnsi="Times New Roman" w:cs="Times New Roman"/>
          <w:color w:val="000000"/>
          <w:sz w:val="28"/>
          <w:szCs w:val="28"/>
          <w:lang w:eastAsia="ru-RU"/>
        </w:rPr>
        <w:t>.</w:t>
      </w:r>
    </w:p>
    <w:p w:rsidR="00450200" w:rsidRPr="00450200" w:rsidRDefault="00450200"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lastRenderedPageBreak/>
        <w:t>Декабрь. День неизвестного солдата</w:t>
      </w:r>
      <w:r w:rsidR="007C0435">
        <w:rPr>
          <w:rFonts w:ascii="Times New Roman" w:eastAsia="Times New Roman" w:hAnsi="Times New Roman" w:cs="Times New Roman"/>
          <w:color w:val="000000"/>
          <w:sz w:val="28"/>
          <w:szCs w:val="28"/>
          <w:lang w:eastAsia="ru-RU"/>
        </w:rPr>
        <w:t xml:space="preserve">. </w:t>
      </w:r>
      <w:r w:rsidRPr="00450200">
        <w:rPr>
          <w:rFonts w:ascii="Times New Roman" w:eastAsia="Times New Roman" w:hAnsi="Times New Roman" w:cs="Times New Roman"/>
          <w:color w:val="000000"/>
          <w:sz w:val="28"/>
          <w:szCs w:val="28"/>
          <w:lang w:eastAsia="ru-RU"/>
        </w:rPr>
        <w:t xml:space="preserve">День начала контрнаступления советских войск в 1941 г. </w:t>
      </w:r>
      <w:r w:rsidR="009027AD" w:rsidRPr="00450200">
        <w:rPr>
          <w:rFonts w:ascii="Times New Roman" w:eastAsia="Times New Roman" w:hAnsi="Times New Roman" w:cs="Times New Roman"/>
          <w:color w:val="000000"/>
          <w:sz w:val="28"/>
          <w:szCs w:val="28"/>
          <w:lang w:eastAsia="ru-RU"/>
        </w:rPr>
        <w:t>П</w:t>
      </w:r>
      <w:r w:rsidRPr="00450200">
        <w:rPr>
          <w:rFonts w:ascii="Times New Roman" w:eastAsia="Times New Roman" w:hAnsi="Times New Roman" w:cs="Times New Roman"/>
          <w:color w:val="000000"/>
          <w:sz w:val="28"/>
          <w:szCs w:val="28"/>
          <w:lang w:eastAsia="ru-RU"/>
        </w:rPr>
        <w:t>од Москвой</w:t>
      </w:r>
      <w:r w:rsidR="007C0435">
        <w:rPr>
          <w:rFonts w:ascii="Times New Roman" w:eastAsia="Times New Roman" w:hAnsi="Times New Roman" w:cs="Times New Roman"/>
          <w:color w:val="000000"/>
          <w:sz w:val="28"/>
          <w:szCs w:val="28"/>
          <w:lang w:eastAsia="ru-RU"/>
        </w:rPr>
        <w:t xml:space="preserve">. </w:t>
      </w:r>
      <w:r w:rsidRPr="00450200">
        <w:rPr>
          <w:rFonts w:ascii="Times New Roman" w:eastAsia="Times New Roman" w:hAnsi="Times New Roman" w:cs="Times New Roman"/>
          <w:color w:val="000000"/>
          <w:sz w:val="28"/>
          <w:szCs w:val="28"/>
          <w:lang w:eastAsia="ru-RU"/>
        </w:rPr>
        <w:t>День Героев отечества</w:t>
      </w:r>
      <w:r w:rsidR="007C0435">
        <w:rPr>
          <w:rFonts w:ascii="Times New Roman" w:eastAsia="Times New Roman" w:hAnsi="Times New Roman" w:cs="Times New Roman"/>
          <w:color w:val="000000"/>
          <w:sz w:val="28"/>
          <w:szCs w:val="28"/>
          <w:lang w:eastAsia="ru-RU"/>
        </w:rPr>
        <w:t>. День  памяти Елохина А.А.</w:t>
      </w:r>
    </w:p>
    <w:p w:rsidR="00450200" w:rsidRPr="00450200" w:rsidRDefault="00450200"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t>Январь.  День  рождения музея</w:t>
      </w:r>
      <w:r w:rsidR="007C0435">
        <w:rPr>
          <w:rFonts w:ascii="Times New Roman" w:eastAsia="Times New Roman" w:hAnsi="Times New Roman" w:cs="Times New Roman"/>
          <w:color w:val="000000"/>
          <w:sz w:val="28"/>
          <w:szCs w:val="28"/>
          <w:lang w:eastAsia="ru-RU"/>
        </w:rPr>
        <w:t>.</w:t>
      </w:r>
    </w:p>
    <w:p w:rsidR="00450200" w:rsidRPr="00450200" w:rsidRDefault="00450200"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t>Февраль. День российской науки</w:t>
      </w:r>
      <w:r w:rsidR="007C0435">
        <w:rPr>
          <w:rFonts w:ascii="Times New Roman" w:eastAsia="Times New Roman" w:hAnsi="Times New Roman" w:cs="Times New Roman"/>
          <w:color w:val="000000"/>
          <w:sz w:val="28"/>
          <w:szCs w:val="28"/>
          <w:lang w:eastAsia="ru-RU"/>
        </w:rPr>
        <w:t xml:space="preserve">. </w:t>
      </w:r>
      <w:r w:rsidRPr="00450200">
        <w:rPr>
          <w:rFonts w:ascii="Times New Roman" w:eastAsia="Times New Roman" w:hAnsi="Times New Roman" w:cs="Times New Roman"/>
          <w:color w:val="000000"/>
          <w:sz w:val="28"/>
          <w:szCs w:val="28"/>
          <w:lang w:eastAsia="ru-RU"/>
        </w:rPr>
        <w:t>День памяти о россиянах, исполнявших служебный долг за пределами Отечества,  день воинов – афганцев</w:t>
      </w:r>
      <w:r w:rsidR="007C0435">
        <w:rPr>
          <w:rFonts w:ascii="Times New Roman" w:eastAsia="Times New Roman" w:hAnsi="Times New Roman" w:cs="Times New Roman"/>
          <w:color w:val="000000"/>
          <w:sz w:val="28"/>
          <w:szCs w:val="28"/>
          <w:lang w:eastAsia="ru-RU"/>
        </w:rPr>
        <w:t xml:space="preserve">. </w:t>
      </w:r>
      <w:r w:rsidRPr="00450200">
        <w:rPr>
          <w:rFonts w:ascii="Times New Roman" w:eastAsia="Times New Roman" w:hAnsi="Times New Roman" w:cs="Times New Roman"/>
          <w:color w:val="000000"/>
          <w:sz w:val="28"/>
          <w:szCs w:val="28"/>
          <w:lang w:eastAsia="ru-RU"/>
        </w:rPr>
        <w:t>День  памяти Карпова Г.Р. Международный день родного языка</w:t>
      </w:r>
      <w:r w:rsidR="007C0435">
        <w:rPr>
          <w:rFonts w:ascii="Times New Roman" w:eastAsia="Times New Roman" w:hAnsi="Times New Roman" w:cs="Times New Roman"/>
          <w:color w:val="000000"/>
          <w:sz w:val="28"/>
          <w:szCs w:val="28"/>
          <w:lang w:eastAsia="ru-RU"/>
        </w:rPr>
        <w:t xml:space="preserve">. </w:t>
      </w:r>
      <w:r w:rsidRPr="00450200">
        <w:rPr>
          <w:rFonts w:ascii="Times New Roman" w:eastAsia="Times New Roman" w:hAnsi="Times New Roman" w:cs="Times New Roman"/>
          <w:color w:val="000000"/>
          <w:sz w:val="28"/>
          <w:szCs w:val="28"/>
          <w:lang w:eastAsia="ru-RU"/>
        </w:rPr>
        <w:t>День защитника Отечества</w:t>
      </w:r>
      <w:r w:rsidR="007C0435">
        <w:rPr>
          <w:rFonts w:ascii="Times New Roman" w:eastAsia="Times New Roman" w:hAnsi="Times New Roman" w:cs="Times New Roman"/>
          <w:color w:val="000000"/>
          <w:sz w:val="28"/>
          <w:szCs w:val="28"/>
          <w:lang w:eastAsia="ru-RU"/>
        </w:rPr>
        <w:t>.</w:t>
      </w:r>
    </w:p>
    <w:p w:rsidR="00450200" w:rsidRPr="00450200" w:rsidRDefault="00450200"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t>Март. День воссоединения Крыма с Россией</w:t>
      </w:r>
      <w:r w:rsidR="007C0435">
        <w:rPr>
          <w:rFonts w:ascii="Times New Roman" w:eastAsia="Times New Roman" w:hAnsi="Times New Roman" w:cs="Times New Roman"/>
          <w:color w:val="000000"/>
          <w:sz w:val="28"/>
          <w:szCs w:val="28"/>
          <w:lang w:eastAsia="ru-RU"/>
        </w:rPr>
        <w:t>.</w:t>
      </w:r>
    </w:p>
    <w:p w:rsidR="00450200" w:rsidRPr="00450200" w:rsidRDefault="00450200"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t>Апрель. День космонавтики</w:t>
      </w:r>
      <w:r w:rsidR="007C0435">
        <w:rPr>
          <w:rFonts w:ascii="Times New Roman" w:eastAsia="Times New Roman" w:hAnsi="Times New Roman" w:cs="Times New Roman"/>
          <w:color w:val="000000"/>
          <w:sz w:val="28"/>
          <w:szCs w:val="28"/>
          <w:lang w:eastAsia="ru-RU"/>
        </w:rPr>
        <w:t>.</w:t>
      </w:r>
    </w:p>
    <w:p w:rsidR="00450200" w:rsidRPr="00450200" w:rsidRDefault="00450200"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t>Май. День Победы (9). День славянской письменности и культуры</w:t>
      </w:r>
      <w:r w:rsidR="007C0435">
        <w:rPr>
          <w:rFonts w:ascii="Times New Roman" w:eastAsia="Times New Roman" w:hAnsi="Times New Roman" w:cs="Times New Roman"/>
          <w:color w:val="000000"/>
          <w:sz w:val="28"/>
          <w:szCs w:val="28"/>
          <w:lang w:eastAsia="ru-RU"/>
        </w:rPr>
        <w:t>.</w:t>
      </w:r>
    </w:p>
    <w:p w:rsidR="00450200" w:rsidRDefault="00450200"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450200">
        <w:rPr>
          <w:rFonts w:ascii="Times New Roman" w:eastAsia="Times New Roman" w:hAnsi="Times New Roman" w:cs="Times New Roman"/>
          <w:color w:val="000000"/>
          <w:sz w:val="28"/>
          <w:szCs w:val="28"/>
          <w:lang w:eastAsia="ru-RU"/>
        </w:rPr>
        <w:t>Июнь. Международный день защиты детей</w:t>
      </w:r>
      <w:r w:rsidR="007C0435">
        <w:rPr>
          <w:rFonts w:ascii="Times New Roman" w:eastAsia="Times New Roman" w:hAnsi="Times New Roman" w:cs="Times New Roman"/>
          <w:color w:val="000000"/>
          <w:sz w:val="28"/>
          <w:szCs w:val="28"/>
          <w:lang w:eastAsia="ru-RU"/>
        </w:rPr>
        <w:t xml:space="preserve">. </w:t>
      </w:r>
      <w:r w:rsidRPr="00450200">
        <w:rPr>
          <w:rFonts w:ascii="Times New Roman" w:eastAsia="Times New Roman" w:hAnsi="Times New Roman" w:cs="Times New Roman"/>
          <w:color w:val="000000"/>
          <w:sz w:val="28"/>
          <w:szCs w:val="28"/>
          <w:lang w:eastAsia="ru-RU"/>
        </w:rPr>
        <w:t>День Русского языка – Пушкинский день России</w:t>
      </w:r>
      <w:r w:rsidR="007C0435">
        <w:rPr>
          <w:rFonts w:ascii="Times New Roman" w:eastAsia="Times New Roman" w:hAnsi="Times New Roman" w:cs="Times New Roman"/>
          <w:color w:val="000000"/>
          <w:sz w:val="28"/>
          <w:szCs w:val="28"/>
          <w:lang w:eastAsia="ru-RU"/>
        </w:rPr>
        <w:t xml:space="preserve">. </w:t>
      </w:r>
      <w:r w:rsidRPr="00450200">
        <w:rPr>
          <w:rFonts w:ascii="Times New Roman" w:eastAsia="Times New Roman" w:hAnsi="Times New Roman" w:cs="Times New Roman"/>
          <w:color w:val="000000"/>
          <w:sz w:val="28"/>
          <w:szCs w:val="28"/>
          <w:lang w:eastAsia="ru-RU"/>
        </w:rPr>
        <w:t>День России</w:t>
      </w:r>
      <w:r w:rsidR="007C0435">
        <w:rPr>
          <w:rFonts w:ascii="Times New Roman" w:eastAsia="Times New Roman" w:hAnsi="Times New Roman" w:cs="Times New Roman"/>
          <w:color w:val="000000"/>
          <w:sz w:val="28"/>
          <w:szCs w:val="28"/>
          <w:lang w:eastAsia="ru-RU"/>
        </w:rPr>
        <w:t xml:space="preserve">. </w:t>
      </w:r>
      <w:r w:rsidRPr="00450200">
        <w:rPr>
          <w:rFonts w:ascii="Times New Roman" w:eastAsia="Times New Roman" w:hAnsi="Times New Roman" w:cs="Times New Roman"/>
          <w:color w:val="000000"/>
          <w:sz w:val="28"/>
          <w:szCs w:val="28"/>
          <w:lang w:eastAsia="ru-RU"/>
        </w:rPr>
        <w:t>День памяти и скорби – день начала Великой Отечественной войны</w:t>
      </w:r>
      <w:r w:rsidR="007C0435">
        <w:rPr>
          <w:rFonts w:ascii="Times New Roman" w:eastAsia="Times New Roman" w:hAnsi="Times New Roman" w:cs="Times New Roman"/>
          <w:color w:val="000000"/>
          <w:sz w:val="28"/>
          <w:szCs w:val="28"/>
          <w:lang w:eastAsia="ru-RU"/>
        </w:rPr>
        <w:t>.</w:t>
      </w:r>
    </w:p>
    <w:p w:rsidR="00B610BB" w:rsidRDefault="00B610BB"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p>
    <w:p w:rsidR="00B610BB" w:rsidRDefault="00B610B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B610BB" w:rsidRPr="007472A8" w:rsidTr="003B5203">
        <w:tc>
          <w:tcPr>
            <w:tcW w:w="4075" w:type="dxa"/>
            <w:hideMark/>
          </w:tcPr>
          <w:p w:rsidR="00B610BB" w:rsidRPr="007472A8" w:rsidRDefault="00B610BB" w:rsidP="003B5203">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B610BB" w:rsidRPr="007472A8" w:rsidRDefault="00B610BB" w:rsidP="00B610BB">
      <w:pPr>
        <w:tabs>
          <w:tab w:val="left" w:pos="851"/>
        </w:tabs>
        <w:spacing w:after="0"/>
        <w:ind w:firstLine="709"/>
        <w:jc w:val="both"/>
        <w:rPr>
          <w:rFonts w:ascii="Times New Roman" w:eastAsia="MS Mincho" w:hAnsi="Times New Roman" w:cs="Times New Roman"/>
          <w:color w:val="00B050"/>
          <w:sz w:val="28"/>
          <w:szCs w:val="28"/>
          <w:lang w:eastAsia="ja-JP"/>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both"/>
        <w:rPr>
          <w:rFonts w:ascii="Times New Roman" w:eastAsia="Times New Roman" w:hAnsi="Times New Roman" w:cs="Times New Roman"/>
          <w:color w:val="00B050"/>
          <w:sz w:val="28"/>
          <w:szCs w:val="28"/>
          <w:lang w:eastAsia="ru-RU"/>
        </w:rPr>
      </w:pPr>
    </w:p>
    <w:p w:rsidR="00B610BB" w:rsidRPr="007472A8" w:rsidRDefault="00B610BB" w:rsidP="00B610BB">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B610BB" w:rsidRPr="007472A8" w:rsidRDefault="00B610BB" w:rsidP="00B610BB">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B610BB" w:rsidRPr="007472A8" w:rsidRDefault="00B610BB" w:rsidP="00B610BB">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B610BB" w:rsidRPr="007472A8" w:rsidRDefault="00B610BB" w:rsidP="00B610BB">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Музееведение</w:t>
      </w:r>
      <w:r w:rsidRPr="007472A8">
        <w:rPr>
          <w:rFonts w:ascii="Times New Roman" w:eastAsia="Times New Roman" w:hAnsi="Times New Roman" w:cs="Times New Roman"/>
          <w:color w:val="000000"/>
          <w:sz w:val="28"/>
          <w:szCs w:val="28"/>
          <w:lang w:eastAsia="ru-RU"/>
        </w:rPr>
        <w:t>»,</w:t>
      </w:r>
    </w:p>
    <w:p w:rsidR="00B610BB" w:rsidRDefault="00B610BB" w:rsidP="00B610BB">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Дубских И.Н.,</w:t>
      </w:r>
    </w:p>
    <w:p w:rsidR="00B610BB" w:rsidRDefault="00B610BB" w:rsidP="00B610BB">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год обучения</w:t>
      </w:r>
      <w:r w:rsidRPr="007472A8">
        <w:rPr>
          <w:rFonts w:ascii="Times New Roman" w:eastAsia="Times New Roman" w:hAnsi="Times New Roman" w:cs="Times New Roman"/>
          <w:color w:val="000000"/>
          <w:sz w:val="28"/>
          <w:szCs w:val="28"/>
          <w:lang w:eastAsia="ru-RU"/>
        </w:rPr>
        <w:t>)</w:t>
      </w:r>
    </w:p>
    <w:p w:rsidR="00B610BB" w:rsidRDefault="00B610BB" w:rsidP="00B610B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610BB" w:rsidRPr="00575000" w:rsidRDefault="00B610BB" w:rsidP="00B610BB">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575000">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763705">
        <w:rPr>
          <w:rFonts w:ascii="Times New Roman" w:eastAsia="Times New Roman" w:hAnsi="Times New Roman" w:cs="Times New Roman"/>
          <w:color w:val="000000"/>
          <w:sz w:val="28"/>
          <w:szCs w:val="28"/>
          <w:lang w:eastAsia="ru-RU"/>
        </w:rPr>
        <w:t xml:space="preserve">младшего и </w:t>
      </w:r>
      <w:r w:rsidRPr="00575000">
        <w:rPr>
          <w:rFonts w:ascii="Times New Roman" w:eastAsia="Times New Roman" w:hAnsi="Times New Roman" w:cs="Times New Roman"/>
          <w:color w:val="000000"/>
          <w:sz w:val="28"/>
          <w:szCs w:val="28"/>
          <w:lang w:eastAsia="ru-RU"/>
        </w:rPr>
        <w:t xml:space="preserve">среднего школьного возраста с учетом особенностей их развития.  </w:t>
      </w:r>
    </w:p>
    <w:p w:rsidR="00B610BB" w:rsidRPr="00575000" w:rsidRDefault="00B610BB" w:rsidP="00B610BB">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575000">
        <w:rPr>
          <w:rFonts w:ascii="Times New Roman" w:eastAsia="Times New Roman" w:hAnsi="Times New Roman" w:cs="Times New Roman"/>
          <w:color w:val="000000"/>
          <w:sz w:val="28"/>
          <w:szCs w:val="28"/>
          <w:lang w:eastAsia="ru-RU"/>
        </w:rPr>
        <w:t xml:space="preserve">Курс рассчитан на </w:t>
      </w:r>
      <w:r w:rsidR="00137931">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4</w:t>
      </w:r>
      <w:r w:rsidRPr="00575000">
        <w:rPr>
          <w:rFonts w:ascii="Times New Roman" w:eastAsia="Times New Roman" w:hAnsi="Times New Roman" w:cs="Times New Roman"/>
          <w:color w:val="000000"/>
          <w:sz w:val="28"/>
          <w:szCs w:val="28"/>
          <w:lang w:eastAsia="ru-RU"/>
        </w:rPr>
        <w:t xml:space="preserve"> часа (в том числе, теоретические занятия – </w:t>
      </w:r>
      <w:r w:rsidR="00406401">
        <w:rPr>
          <w:rFonts w:ascii="Times New Roman" w:eastAsia="Times New Roman" w:hAnsi="Times New Roman" w:cs="Times New Roman"/>
          <w:color w:val="000000"/>
          <w:sz w:val="28"/>
          <w:szCs w:val="28"/>
          <w:lang w:eastAsia="ru-RU"/>
        </w:rPr>
        <w:t>26</w:t>
      </w:r>
      <w:r w:rsidRPr="00575000">
        <w:rPr>
          <w:rFonts w:ascii="Times New Roman" w:eastAsia="Times New Roman" w:hAnsi="Times New Roman" w:cs="Times New Roman"/>
          <w:color w:val="000000"/>
          <w:sz w:val="28"/>
          <w:szCs w:val="28"/>
          <w:lang w:eastAsia="ru-RU"/>
        </w:rPr>
        <w:t xml:space="preserve">, практические занятия – </w:t>
      </w:r>
      <w:r w:rsidR="00137931">
        <w:rPr>
          <w:rFonts w:ascii="Times New Roman" w:eastAsia="Times New Roman" w:hAnsi="Times New Roman" w:cs="Times New Roman"/>
          <w:color w:val="000000"/>
          <w:sz w:val="28"/>
          <w:szCs w:val="28"/>
          <w:lang w:eastAsia="ru-RU"/>
        </w:rPr>
        <w:t>6</w:t>
      </w:r>
      <w:r w:rsidR="00406401">
        <w:rPr>
          <w:rFonts w:ascii="Times New Roman" w:eastAsia="Times New Roman" w:hAnsi="Times New Roman" w:cs="Times New Roman"/>
          <w:color w:val="000000"/>
          <w:sz w:val="28"/>
          <w:szCs w:val="28"/>
          <w:lang w:eastAsia="ru-RU"/>
        </w:rPr>
        <w:t>8</w:t>
      </w:r>
      <w:r w:rsidRPr="00575000">
        <w:rPr>
          <w:rFonts w:ascii="Times New Roman" w:eastAsia="Times New Roman" w:hAnsi="Times New Roman" w:cs="Times New Roman"/>
          <w:color w:val="000000"/>
          <w:sz w:val="28"/>
          <w:szCs w:val="28"/>
          <w:lang w:eastAsia="ru-RU"/>
        </w:rPr>
        <w:t>).</w:t>
      </w:r>
    </w:p>
    <w:p w:rsidR="00B610BB" w:rsidRDefault="00B610BB" w:rsidP="00B610BB">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575000">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7C0435" w:rsidRDefault="00B610BB" w:rsidP="00FB0474">
      <w:pPr>
        <w:pStyle w:val="a3"/>
        <w:numPr>
          <w:ilvl w:val="0"/>
          <w:numId w:val="19"/>
        </w:num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B610BB" w:rsidRDefault="00B610BB" w:rsidP="00B610BB">
      <w:p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«Музей – хранитель наследия веков» 2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680"/>
        <w:gridCol w:w="1260"/>
        <w:gridCol w:w="1260"/>
        <w:gridCol w:w="1492"/>
      </w:tblGrid>
      <w:tr w:rsidR="005A35E1" w:rsidRPr="005A35E1" w:rsidTr="003B5203">
        <w:trPr>
          <w:trHeight w:val="481"/>
        </w:trPr>
        <w:tc>
          <w:tcPr>
            <w:tcW w:w="1008" w:type="dxa"/>
            <w:vMerge w:val="restart"/>
          </w:tcPr>
          <w:p w:rsidR="005A35E1" w:rsidRPr="005A35E1" w:rsidRDefault="005A35E1" w:rsidP="005A35E1">
            <w:pPr>
              <w:spacing w:after="0" w:line="240" w:lineRule="auto"/>
              <w:jc w:val="center"/>
              <w:rPr>
                <w:rFonts w:ascii="Times New Roman" w:eastAsia="Calibri" w:hAnsi="Times New Roman" w:cs="Times New Roman"/>
                <w:b/>
                <w:sz w:val="28"/>
                <w:szCs w:val="28"/>
                <w:lang w:eastAsia="ru-RU"/>
              </w:rPr>
            </w:pPr>
            <w:r w:rsidRPr="005A35E1">
              <w:rPr>
                <w:rFonts w:ascii="Times New Roman" w:eastAsia="Calibri" w:hAnsi="Times New Roman" w:cs="Times New Roman"/>
                <w:b/>
                <w:sz w:val="28"/>
                <w:szCs w:val="28"/>
                <w:lang w:eastAsia="ru-RU"/>
              </w:rPr>
              <w:t>№</w:t>
            </w:r>
          </w:p>
          <w:p w:rsidR="005A35E1" w:rsidRPr="005A35E1" w:rsidRDefault="005A35E1" w:rsidP="005A35E1">
            <w:pPr>
              <w:spacing w:after="0" w:line="240" w:lineRule="auto"/>
              <w:jc w:val="center"/>
              <w:rPr>
                <w:rFonts w:ascii="Times New Roman" w:eastAsia="Calibri" w:hAnsi="Times New Roman" w:cs="Times New Roman"/>
                <w:b/>
                <w:sz w:val="28"/>
                <w:szCs w:val="28"/>
                <w:lang w:eastAsia="ru-RU"/>
              </w:rPr>
            </w:pPr>
            <w:r w:rsidRPr="005A35E1">
              <w:rPr>
                <w:rFonts w:ascii="Times New Roman" w:eastAsia="Calibri" w:hAnsi="Times New Roman" w:cs="Times New Roman"/>
                <w:b/>
                <w:sz w:val="28"/>
                <w:szCs w:val="28"/>
                <w:lang w:eastAsia="ru-RU"/>
              </w:rPr>
              <w:t>п/п</w:t>
            </w:r>
          </w:p>
        </w:tc>
        <w:tc>
          <w:tcPr>
            <w:tcW w:w="4680" w:type="dxa"/>
            <w:vMerge w:val="restart"/>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p>
          <w:p w:rsidR="005A35E1" w:rsidRPr="005A35E1" w:rsidRDefault="005A35E1" w:rsidP="005A35E1">
            <w:pPr>
              <w:spacing w:after="0" w:line="240" w:lineRule="auto"/>
              <w:jc w:val="center"/>
              <w:rPr>
                <w:rFonts w:ascii="Times New Roman" w:eastAsia="Calibri" w:hAnsi="Times New Roman" w:cs="Times New Roman"/>
                <w:b/>
                <w:sz w:val="28"/>
                <w:szCs w:val="28"/>
                <w:lang w:eastAsia="ru-RU"/>
              </w:rPr>
            </w:pPr>
            <w:r w:rsidRPr="005A35E1">
              <w:rPr>
                <w:rFonts w:ascii="Times New Roman" w:eastAsia="Calibri" w:hAnsi="Times New Roman" w:cs="Times New Roman"/>
                <w:b/>
                <w:sz w:val="28"/>
                <w:szCs w:val="28"/>
                <w:lang w:eastAsia="ru-RU"/>
              </w:rPr>
              <w:t xml:space="preserve">Тема </w:t>
            </w:r>
          </w:p>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p>
        </w:tc>
        <w:tc>
          <w:tcPr>
            <w:tcW w:w="3883" w:type="dxa"/>
            <w:gridSpan w:val="3"/>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p>
          <w:p w:rsidR="005A35E1" w:rsidRPr="005A35E1" w:rsidRDefault="005A35E1" w:rsidP="005A35E1">
            <w:pPr>
              <w:spacing w:after="0" w:line="240" w:lineRule="auto"/>
              <w:jc w:val="center"/>
              <w:rPr>
                <w:rFonts w:ascii="Times New Roman" w:eastAsia="Calibri" w:hAnsi="Times New Roman" w:cs="Times New Roman"/>
                <w:b/>
                <w:sz w:val="28"/>
                <w:szCs w:val="28"/>
                <w:lang w:eastAsia="ru-RU"/>
              </w:rPr>
            </w:pPr>
            <w:r w:rsidRPr="005A35E1">
              <w:rPr>
                <w:rFonts w:ascii="Times New Roman" w:eastAsia="Calibri" w:hAnsi="Times New Roman" w:cs="Times New Roman"/>
                <w:b/>
                <w:sz w:val="28"/>
                <w:szCs w:val="28"/>
                <w:lang w:eastAsia="ru-RU"/>
              </w:rPr>
              <w:t>Количество часов</w:t>
            </w:r>
          </w:p>
        </w:tc>
      </w:tr>
      <w:tr w:rsidR="005A35E1" w:rsidRPr="005A35E1" w:rsidTr="003B5203">
        <w:trPr>
          <w:trHeight w:val="412"/>
        </w:trPr>
        <w:tc>
          <w:tcPr>
            <w:tcW w:w="1008" w:type="dxa"/>
            <w:vMerge/>
          </w:tcPr>
          <w:p w:rsidR="005A35E1" w:rsidRPr="005A35E1" w:rsidRDefault="005A35E1" w:rsidP="005A35E1">
            <w:pPr>
              <w:spacing w:after="0" w:line="240" w:lineRule="auto"/>
              <w:jc w:val="center"/>
              <w:rPr>
                <w:rFonts w:ascii="Times New Roman" w:eastAsia="Calibri" w:hAnsi="Times New Roman" w:cs="Times New Roman"/>
                <w:b/>
                <w:sz w:val="28"/>
                <w:szCs w:val="28"/>
                <w:lang w:eastAsia="ru-RU"/>
              </w:rPr>
            </w:pPr>
          </w:p>
        </w:tc>
        <w:tc>
          <w:tcPr>
            <w:tcW w:w="4680" w:type="dxa"/>
            <w:vMerge/>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p>
        </w:tc>
        <w:tc>
          <w:tcPr>
            <w:tcW w:w="1260"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b/>
                <w:sz w:val="28"/>
                <w:szCs w:val="28"/>
                <w:lang w:eastAsia="ru-RU"/>
              </w:rPr>
              <w:t>Всего</w:t>
            </w:r>
          </w:p>
        </w:tc>
        <w:tc>
          <w:tcPr>
            <w:tcW w:w="1260" w:type="dxa"/>
            <w:shd w:val="clear" w:color="auto" w:fill="auto"/>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b/>
                <w:sz w:val="28"/>
                <w:szCs w:val="28"/>
                <w:lang w:eastAsia="ru-RU"/>
              </w:rPr>
              <w:t>Теория</w:t>
            </w:r>
          </w:p>
        </w:tc>
        <w:tc>
          <w:tcPr>
            <w:tcW w:w="1363" w:type="dxa"/>
            <w:shd w:val="clear" w:color="auto" w:fill="auto"/>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b/>
                <w:sz w:val="28"/>
                <w:szCs w:val="28"/>
                <w:lang w:eastAsia="ru-RU"/>
              </w:rPr>
              <w:t>Практика</w:t>
            </w:r>
          </w:p>
        </w:tc>
      </w:tr>
      <w:tr w:rsidR="005A35E1" w:rsidRPr="005A35E1" w:rsidTr="003B5203">
        <w:tc>
          <w:tcPr>
            <w:tcW w:w="1008"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1.</w:t>
            </w:r>
          </w:p>
        </w:tc>
        <w:tc>
          <w:tcPr>
            <w:tcW w:w="4680" w:type="dxa"/>
          </w:tcPr>
          <w:p w:rsidR="005A35E1" w:rsidRPr="005A35E1" w:rsidRDefault="005A35E1" w:rsidP="005A35E1">
            <w:pPr>
              <w:spacing w:after="0" w:line="240" w:lineRule="auto"/>
              <w:rPr>
                <w:rFonts w:ascii="Times New Roman" w:eastAsia="Times New Roman" w:hAnsi="Times New Roman" w:cs="Times New Roman"/>
                <w:sz w:val="28"/>
                <w:szCs w:val="28"/>
              </w:rPr>
            </w:pPr>
            <w:r w:rsidRPr="005A35E1">
              <w:rPr>
                <w:rFonts w:ascii="Times New Roman" w:eastAsia="Times New Roman" w:hAnsi="Times New Roman" w:cs="Times New Roman"/>
                <w:sz w:val="28"/>
                <w:szCs w:val="28"/>
              </w:rPr>
              <w:t xml:space="preserve">Вводное занятие. </w:t>
            </w:r>
          </w:p>
        </w:tc>
        <w:tc>
          <w:tcPr>
            <w:tcW w:w="1260"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2</w:t>
            </w:r>
          </w:p>
        </w:tc>
        <w:tc>
          <w:tcPr>
            <w:tcW w:w="1260"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2</w:t>
            </w:r>
          </w:p>
        </w:tc>
        <w:tc>
          <w:tcPr>
            <w:tcW w:w="1363"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0</w:t>
            </w:r>
          </w:p>
        </w:tc>
      </w:tr>
      <w:tr w:rsidR="005A35E1" w:rsidRPr="005A35E1" w:rsidTr="003B5203">
        <w:tc>
          <w:tcPr>
            <w:tcW w:w="1008"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2.</w:t>
            </w:r>
          </w:p>
        </w:tc>
        <w:tc>
          <w:tcPr>
            <w:tcW w:w="4680" w:type="dxa"/>
          </w:tcPr>
          <w:p w:rsidR="005A35E1" w:rsidRPr="005A35E1" w:rsidRDefault="005A35E1" w:rsidP="005A35E1">
            <w:pPr>
              <w:spacing w:after="0" w:line="240" w:lineRule="auto"/>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Знакомство с новыми музейными материалами. </w:t>
            </w:r>
          </w:p>
        </w:tc>
        <w:tc>
          <w:tcPr>
            <w:tcW w:w="1260"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4</w:t>
            </w:r>
          </w:p>
        </w:tc>
        <w:tc>
          <w:tcPr>
            <w:tcW w:w="1260"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2</w:t>
            </w:r>
          </w:p>
        </w:tc>
        <w:tc>
          <w:tcPr>
            <w:tcW w:w="1363"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2</w:t>
            </w:r>
          </w:p>
        </w:tc>
      </w:tr>
      <w:tr w:rsidR="005A35E1" w:rsidRPr="005A35E1" w:rsidTr="005A35E1">
        <w:trPr>
          <w:trHeight w:val="495"/>
        </w:trPr>
        <w:tc>
          <w:tcPr>
            <w:tcW w:w="1008"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3.</w:t>
            </w:r>
          </w:p>
        </w:tc>
        <w:tc>
          <w:tcPr>
            <w:tcW w:w="4680" w:type="dxa"/>
          </w:tcPr>
          <w:p w:rsidR="005A35E1" w:rsidRPr="005A35E1" w:rsidRDefault="005A35E1" w:rsidP="005A35E1">
            <w:pPr>
              <w:spacing w:after="0" w:line="240" w:lineRule="auto"/>
              <w:rPr>
                <w:rFonts w:ascii="Times New Roman" w:eastAsia="Times New Roman" w:hAnsi="Times New Roman" w:cs="Times New Roman"/>
                <w:sz w:val="28"/>
                <w:szCs w:val="28"/>
              </w:rPr>
            </w:pPr>
            <w:r w:rsidRPr="005A35E1">
              <w:rPr>
                <w:rFonts w:ascii="Times New Roman" w:eastAsia="Times New Roman" w:hAnsi="Times New Roman" w:cs="Times New Roman"/>
                <w:sz w:val="28"/>
                <w:szCs w:val="28"/>
              </w:rPr>
              <w:t>История музейного дела</w:t>
            </w:r>
          </w:p>
        </w:tc>
        <w:tc>
          <w:tcPr>
            <w:tcW w:w="1260"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4</w:t>
            </w:r>
          </w:p>
        </w:tc>
        <w:tc>
          <w:tcPr>
            <w:tcW w:w="1260"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2</w:t>
            </w:r>
          </w:p>
        </w:tc>
        <w:tc>
          <w:tcPr>
            <w:tcW w:w="1363"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2</w:t>
            </w:r>
          </w:p>
        </w:tc>
      </w:tr>
      <w:tr w:rsidR="005A35E1" w:rsidRPr="005A35E1" w:rsidTr="003B5203">
        <w:tc>
          <w:tcPr>
            <w:tcW w:w="1008"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4.</w:t>
            </w:r>
          </w:p>
        </w:tc>
        <w:tc>
          <w:tcPr>
            <w:tcW w:w="4680" w:type="dxa"/>
          </w:tcPr>
          <w:p w:rsidR="005A35E1" w:rsidRPr="005A35E1" w:rsidRDefault="005A35E1" w:rsidP="005A35E1">
            <w:pPr>
              <w:spacing w:after="0" w:line="240" w:lineRule="auto"/>
              <w:rPr>
                <w:rFonts w:ascii="Times New Roman" w:eastAsia="Times New Roman" w:hAnsi="Times New Roman" w:cs="Times New Roman"/>
                <w:sz w:val="28"/>
                <w:szCs w:val="28"/>
              </w:rPr>
            </w:pPr>
            <w:r w:rsidRPr="005A35E1">
              <w:rPr>
                <w:rFonts w:ascii="Times New Roman" w:eastAsia="Times New Roman" w:hAnsi="Times New Roman" w:cs="Times New Roman"/>
                <w:sz w:val="28"/>
                <w:szCs w:val="28"/>
              </w:rPr>
              <w:t>Фондовая деятельность в музее.</w:t>
            </w:r>
          </w:p>
        </w:tc>
        <w:tc>
          <w:tcPr>
            <w:tcW w:w="1260"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14</w:t>
            </w:r>
          </w:p>
        </w:tc>
        <w:tc>
          <w:tcPr>
            <w:tcW w:w="1260"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6</w:t>
            </w:r>
          </w:p>
        </w:tc>
        <w:tc>
          <w:tcPr>
            <w:tcW w:w="1363"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8</w:t>
            </w:r>
          </w:p>
        </w:tc>
      </w:tr>
      <w:tr w:rsidR="005A35E1" w:rsidRPr="005A35E1" w:rsidTr="003B5203">
        <w:tc>
          <w:tcPr>
            <w:tcW w:w="1008"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5.</w:t>
            </w:r>
          </w:p>
        </w:tc>
        <w:tc>
          <w:tcPr>
            <w:tcW w:w="4680" w:type="dxa"/>
          </w:tcPr>
          <w:p w:rsidR="005A35E1" w:rsidRPr="005A35E1" w:rsidRDefault="005A35E1" w:rsidP="005A35E1">
            <w:pPr>
              <w:spacing w:after="0" w:line="240" w:lineRule="auto"/>
              <w:rPr>
                <w:rFonts w:ascii="Times New Roman" w:eastAsia="Times New Roman" w:hAnsi="Times New Roman" w:cs="Times New Roman"/>
                <w:sz w:val="28"/>
                <w:szCs w:val="28"/>
              </w:rPr>
            </w:pPr>
            <w:r w:rsidRPr="005A35E1">
              <w:rPr>
                <w:rFonts w:ascii="Times New Roman" w:eastAsia="Times New Roman" w:hAnsi="Times New Roman" w:cs="Times New Roman"/>
                <w:sz w:val="28"/>
                <w:szCs w:val="28"/>
              </w:rPr>
              <w:t>Экспозиционная деятельность.</w:t>
            </w:r>
          </w:p>
        </w:tc>
        <w:tc>
          <w:tcPr>
            <w:tcW w:w="1260"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14</w:t>
            </w:r>
          </w:p>
        </w:tc>
        <w:tc>
          <w:tcPr>
            <w:tcW w:w="1260"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4</w:t>
            </w:r>
          </w:p>
        </w:tc>
        <w:tc>
          <w:tcPr>
            <w:tcW w:w="1363"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10</w:t>
            </w:r>
          </w:p>
        </w:tc>
      </w:tr>
      <w:tr w:rsidR="005A35E1" w:rsidRPr="005A35E1" w:rsidTr="003B5203">
        <w:tc>
          <w:tcPr>
            <w:tcW w:w="1008"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6.</w:t>
            </w:r>
          </w:p>
        </w:tc>
        <w:tc>
          <w:tcPr>
            <w:tcW w:w="4680" w:type="dxa"/>
          </w:tcPr>
          <w:p w:rsidR="005A35E1" w:rsidRPr="005A35E1" w:rsidRDefault="005A35E1" w:rsidP="005A35E1">
            <w:pPr>
              <w:spacing w:after="0" w:line="240" w:lineRule="auto"/>
              <w:rPr>
                <w:rFonts w:ascii="Times New Roman" w:eastAsia="Times New Roman" w:hAnsi="Times New Roman" w:cs="Times New Roman"/>
                <w:sz w:val="28"/>
                <w:szCs w:val="28"/>
              </w:rPr>
            </w:pPr>
            <w:r w:rsidRPr="005A35E1">
              <w:rPr>
                <w:rFonts w:ascii="Times New Roman" w:eastAsia="Times New Roman" w:hAnsi="Times New Roman" w:cs="Times New Roman"/>
                <w:sz w:val="28"/>
                <w:szCs w:val="28"/>
              </w:rPr>
              <w:t>Школа экскурсовода. Экскурсионная деятельность.</w:t>
            </w:r>
          </w:p>
        </w:tc>
        <w:tc>
          <w:tcPr>
            <w:tcW w:w="1260"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28</w:t>
            </w:r>
          </w:p>
        </w:tc>
        <w:tc>
          <w:tcPr>
            <w:tcW w:w="1260"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8</w:t>
            </w:r>
          </w:p>
        </w:tc>
        <w:tc>
          <w:tcPr>
            <w:tcW w:w="1363"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20</w:t>
            </w:r>
          </w:p>
        </w:tc>
      </w:tr>
      <w:tr w:rsidR="005A35E1" w:rsidRPr="005A35E1" w:rsidTr="003B5203">
        <w:tc>
          <w:tcPr>
            <w:tcW w:w="1008"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7.</w:t>
            </w:r>
          </w:p>
        </w:tc>
        <w:tc>
          <w:tcPr>
            <w:tcW w:w="4680" w:type="dxa"/>
          </w:tcPr>
          <w:p w:rsidR="005A35E1" w:rsidRPr="005A35E1" w:rsidRDefault="005A35E1" w:rsidP="005A35E1">
            <w:pPr>
              <w:spacing w:after="0" w:line="240" w:lineRule="auto"/>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Участие в массовых мероприятиях экскурсионно-краеведческого характера.</w:t>
            </w:r>
          </w:p>
        </w:tc>
        <w:tc>
          <w:tcPr>
            <w:tcW w:w="1260" w:type="dxa"/>
          </w:tcPr>
          <w:p w:rsidR="005A35E1" w:rsidRPr="005A35E1" w:rsidRDefault="00137931" w:rsidP="005A35E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5A35E1" w:rsidRPr="005A35E1">
              <w:rPr>
                <w:rFonts w:ascii="Times New Roman" w:eastAsia="Calibri" w:hAnsi="Times New Roman" w:cs="Times New Roman"/>
                <w:sz w:val="28"/>
                <w:szCs w:val="28"/>
                <w:lang w:eastAsia="ru-RU"/>
              </w:rPr>
              <w:t>8</w:t>
            </w:r>
          </w:p>
        </w:tc>
        <w:tc>
          <w:tcPr>
            <w:tcW w:w="1260"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2</w:t>
            </w:r>
          </w:p>
        </w:tc>
        <w:tc>
          <w:tcPr>
            <w:tcW w:w="1363" w:type="dxa"/>
          </w:tcPr>
          <w:p w:rsidR="005A35E1" w:rsidRPr="005A35E1" w:rsidRDefault="00137931" w:rsidP="005A35E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5A35E1" w:rsidRPr="005A35E1">
              <w:rPr>
                <w:rFonts w:ascii="Times New Roman" w:eastAsia="Calibri" w:hAnsi="Times New Roman" w:cs="Times New Roman"/>
                <w:sz w:val="28"/>
                <w:szCs w:val="28"/>
                <w:lang w:eastAsia="ru-RU"/>
              </w:rPr>
              <w:t>6</w:t>
            </w:r>
          </w:p>
        </w:tc>
      </w:tr>
      <w:tr w:rsidR="005A35E1" w:rsidRPr="005A35E1" w:rsidTr="003B5203">
        <w:tc>
          <w:tcPr>
            <w:tcW w:w="1008" w:type="dxa"/>
          </w:tcPr>
          <w:p w:rsidR="005A35E1" w:rsidRPr="005A35E1" w:rsidRDefault="005A35E1" w:rsidP="005A35E1">
            <w:pPr>
              <w:spacing w:after="0" w:line="240" w:lineRule="auto"/>
              <w:jc w:val="center"/>
              <w:rPr>
                <w:rFonts w:ascii="Times New Roman" w:eastAsia="Calibri" w:hAnsi="Times New Roman" w:cs="Times New Roman"/>
                <w:sz w:val="28"/>
                <w:szCs w:val="28"/>
                <w:lang w:eastAsia="ru-RU"/>
              </w:rPr>
            </w:pPr>
          </w:p>
        </w:tc>
        <w:tc>
          <w:tcPr>
            <w:tcW w:w="4680" w:type="dxa"/>
          </w:tcPr>
          <w:p w:rsidR="005A35E1" w:rsidRPr="005A35E1" w:rsidRDefault="005A35E1" w:rsidP="005A35E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Всего часов</w:t>
            </w:r>
          </w:p>
        </w:tc>
        <w:tc>
          <w:tcPr>
            <w:tcW w:w="1260" w:type="dxa"/>
          </w:tcPr>
          <w:p w:rsidR="005A35E1" w:rsidRPr="005A35E1" w:rsidRDefault="00137931" w:rsidP="005A35E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406401">
              <w:rPr>
                <w:rFonts w:ascii="Times New Roman" w:eastAsia="Calibri" w:hAnsi="Times New Roman" w:cs="Times New Roman"/>
                <w:sz w:val="28"/>
                <w:szCs w:val="28"/>
                <w:lang w:eastAsia="ru-RU"/>
              </w:rPr>
              <w:t>4</w:t>
            </w:r>
          </w:p>
        </w:tc>
        <w:tc>
          <w:tcPr>
            <w:tcW w:w="1260" w:type="dxa"/>
          </w:tcPr>
          <w:p w:rsidR="005A35E1" w:rsidRPr="005A35E1" w:rsidRDefault="00406401" w:rsidP="005A35E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w:t>
            </w:r>
          </w:p>
        </w:tc>
        <w:tc>
          <w:tcPr>
            <w:tcW w:w="1363" w:type="dxa"/>
          </w:tcPr>
          <w:p w:rsidR="005A35E1" w:rsidRPr="005A35E1" w:rsidRDefault="00137931" w:rsidP="005A35E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406401">
              <w:rPr>
                <w:rFonts w:ascii="Times New Roman" w:eastAsia="Calibri" w:hAnsi="Times New Roman" w:cs="Times New Roman"/>
                <w:sz w:val="28"/>
                <w:szCs w:val="28"/>
                <w:lang w:eastAsia="ru-RU"/>
              </w:rPr>
              <w:t>8</w:t>
            </w:r>
          </w:p>
        </w:tc>
      </w:tr>
    </w:tbl>
    <w:p w:rsidR="005A35E1" w:rsidRDefault="005A35E1" w:rsidP="005A35E1">
      <w:pPr>
        <w:rPr>
          <w:rFonts w:ascii="Times New Roman" w:eastAsia="Times New Roman" w:hAnsi="Times New Roman" w:cs="Times New Roman"/>
          <w:color w:val="000000"/>
          <w:sz w:val="28"/>
          <w:szCs w:val="28"/>
          <w:lang w:eastAsia="ru-RU"/>
        </w:rPr>
      </w:pPr>
    </w:p>
    <w:p w:rsidR="005A35E1" w:rsidRDefault="005A35E1" w:rsidP="00FB0474">
      <w:pPr>
        <w:pStyle w:val="a3"/>
        <w:numPr>
          <w:ilvl w:val="0"/>
          <w:numId w:val="19"/>
        </w:numPr>
        <w:jc w:val="center"/>
        <w:rPr>
          <w:rFonts w:ascii="Times New Roman" w:eastAsia="Times New Roman" w:hAnsi="Times New Roman" w:cs="Times New Roman"/>
          <w:b/>
          <w:color w:val="000000"/>
          <w:sz w:val="28"/>
          <w:szCs w:val="28"/>
          <w:lang w:eastAsia="ru-RU"/>
        </w:rPr>
      </w:pPr>
      <w:r w:rsidRPr="005A35E1">
        <w:rPr>
          <w:rFonts w:ascii="Times New Roman" w:eastAsia="Times New Roman" w:hAnsi="Times New Roman" w:cs="Times New Roman"/>
          <w:b/>
          <w:color w:val="000000"/>
          <w:sz w:val="28"/>
          <w:szCs w:val="28"/>
          <w:lang w:eastAsia="ru-RU"/>
        </w:rPr>
        <w:t>Содержание программы</w:t>
      </w:r>
    </w:p>
    <w:p w:rsidR="005A35E1" w:rsidRPr="00406401" w:rsidRDefault="005A35E1" w:rsidP="00FB0474">
      <w:pPr>
        <w:pStyle w:val="a3"/>
        <w:numPr>
          <w:ilvl w:val="0"/>
          <w:numId w:val="20"/>
        </w:numPr>
        <w:jc w:val="both"/>
        <w:rPr>
          <w:rFonts w:ascii="Times New Roman" w:eastAsia="Times New Roman" w:hAnsi="Times New Roman" w:cs="Times New Roman"/>
          <w:b/>
          <w:color w:val="000000"/>
          <w:sz w:val="28"/>
          <w:szCs w:val="28"/>
          <w:lang w:eastAsia="ru-RU"/>
        </w:rPr>
      </w:pPr>
      <w:r w:rsidRPr="00406401">
        <w:rPr>
          <w:rFonts w:ascii="Times New Roman" w:eastAsia="Times New Roman" w:hAnsi="Times New Roman" w:cs="Times New Roman"/>
          <w:b/>
          <w:color w:val="000000"/>
          <w:sz w:val="28"/>
          <w:szCs w:val="28"/>
          <w:lang w:eastAsia="ru-RU"/>
        </w:rPr>
        <w:t>Вводное занятие.</w:t>
      </w:r>
    </w:p>
    <w:p w:rsidR="005A35E1" w:rsidRPr="005A35E1" w:rsidRDefault="00406401" w:rsidP="00406401">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5A35E1" w:rsidRPr="005A35E1">
        <w:rPr>
          <w:rFonts w:ascii="Times New Roman" w:eastAsia="Times New Roman" w:hAnsi="Times New Roman" w:cs="Times New Roman"/>
          <w:color w:val="000000"/>
          <w:sz w:val="28"/>
          <w:szCs w:val="28"/>
          <w:lang w:eastAsia="ru-RU"/>
        </w:rPr>
        <w:t>Правила работы и техника безопасности в музее.</w:t>
      </w:r>
    </w:p>
    <w:p w:rsidR="005A35E1" w:rsidRPr="00406401" w:rsidRDefault="005A35E1" w:rsidP="00FB0474">
      <w:pPr>
        <w:pStyle w:val="a3"/>
        <w:numPr>
          <w:ilvl w:val="0"/>
          <w:numId w:val="20"/>
        </w:numPr>
        <w:jc w:val="both"/>
        <w:rPr>
          <w:rFonts w:ascii="Times New Roman" w:eastAsia="Times New Roman" w:hAnsi="Times New Roman" w:cs="Times New Roman"/>
          <w:b/>
          <w:color w:val="000000"/>
          <w:sz w:val="28"/>
          <w:szCs w:val="28"/>
          <w:lang w:eastAsia="ru-RU"/>
        </w:rPr>
      </w:pPr>
      <w:r w:rsidRPr="00406401">
        <w:rPr>
          <w:rFonts w:ascii="Times New Roman" w:eastAsia="Times New Roman" w:hAnsi="Times New Roman" w:cs="Times New Roman"/>
          <w:b/>
          <w:color w:val="000000"/>
          <w:sz w:val="28"/>
          <w:szCs w:val="28"/>
          <w:lang w:eastAsia="ru-RU"/>
        </w:rPr>
        <w:t>Знакомство с новыми  музейными материалами.</w:t>
      </w:r>
    </w:p>
    <w:p w:rsidR="00406401" w:rsidRPr="00406401" w:rsidRDefault="00406401" w:rsidP="00406401">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Pr>
          <w:rFonts w:ascii="Times New Roman" w:eastAsia="Times New Roman" w:hAnsi="Times New Roman" w:cs="Times New Roman"/>
          <w:color w:val="000000"/>
          <w:sz w:val="28"/>
          <w:szCs w:val="28"/>
          <w:lang w:eastAsia="ru-RU"/>
        </w:rPr>
        <w:t>Знакомство с основными понятиями.</w:t>
      </w:r>
    </w:p>
    <w:p w:rsidR="005A35E1" w:rsidRPr="005A35E1" w:rsidRDefault="00406401" w:rsidP="00406401">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005A35E1" w:rsidRPr="005A35E1">
        <w:rPr>
          <w:rFonts w:ascii="Times New Roman" w:eastAsia="Times New Roman" w:hAnsi="Times New Roman" w:cs="Times New Roman"/>
          <w:color w:val="000000"/>
          <w:sz w:val="28"/>
          <w:szCs w:val="28"/>
          <w:lang w:eastAsia="ru-RU"/>
        </w:rPr>
        <w:t>Работа с настенными стендами. Работа с папками, альбомами. Работа с экспонатами.</w:t>
      </w:r>
    </w:p>
    <w:p w:rsidR="00406401" w:rsidRDefault="005A35E1" w:rsidP="00FB0474">
      <w:pPr>
        <w:pStyle w:val="a3"/>
        <w:numPr>
          <w:ilvl w:val="0"/>
          <w:numId w:val="20"/>
        </w:numPr>
        <w:jc w:val="both"/>
        <w:rPr>
          <w:rFonts w:ascii="Times New Roman" w:eastAsia="Times New Roman" w:hAnsi="Times New Roman" w:cs="Times New Roman"/>
          <w:b/>
          <w:color w:val="000000"/>
          <w:sz w:val="28"/>
          <w:szCs w:val="28"/>
          <w:lang w:eastAsia="ru-RU"/>
        </w:rPr>
      </w:pPr>
      <w:r w:rsidRPr="00406401">
        <w:rPr>
          <w:rFonts w:ascii="Times New Roman" w:eastAsia="Times New Roman" w:hAnsi="Times New Roman" w:cs="Times New Roman"/>
          <w:b/>
          <w:color w:val="000000"/>
          <w:sz w:val="28"/>
          <w:szCs w:val="28"/>
          <w:lang w:eastAsia="ru-RU"/>
        </w:rPr>
        <w:t>История музейного дела.</w:t>
      </w:r>
    </w:p>
    <w:p w:rsidR="005A35E1" w:rsidRPr="00406401" w:rsidRDefault="005A35E1" w:rsidP="00406401">
      <w:pPr>
        <w:ind w:left="360"/>
        <w:jc w:val="both"/>
        <w:rPr>
          <w:rFonts w:ascii="Times New Roman" w:eastAsia="Times New Roman" w:hAnsi="Times New Roman" w:cs="Times New Roman"/>
          <w:b/>
          <w:color w:val="000000"/>
          <w:sz w:val="28"/>
          <w:szCs w:val="28"/>
          <w:lang w:eastAsia="ru-RU"/>
        </w:rPr>
      </w:pPr>
      <w:r w:rsidRPr="00406401">
        <w:rPr>
          <w:rFonts w:ascii="Times New Roman" w:eastAsia="Times New Roman" w:hAnsi="Times New Roman" w:cs="Times New Roman"/>
          <w:color w:val="000000"/>
          <w:sz w:val="28"/>
          <w:szCs w:val="28"/>
          <w:lang w:eastAsia="ru-RU"/>
        </w:rPr>
        <w:t xml:space="preserve">Музейные профессии. </w:t>
      </w:r>
    </w:p>
    <w:p w:rsidR="005A35E1" w:rsidRPr="00406401" w:rsidRDefault="005A35E1" w:rsidP="00FB0474">
      <w:pPr>
        <w:pStyle w:val="a3"/>
        <w:numPr>
          <w:ilvl w:val="0"/>
          <w:numId w:val="20"/>
        </w:numPr>
        <w:jc w:val="both"/>
        <w:rPr>
          <w:rFonts w:ascii="Times New Roman" w:eastAsia="Times New Roman" w:hAnsi="Times New Roman" w:cs="Times New Roman"/>
          <w:b/>
          <w:color w:val="000000"/>
          <w:sz w:val="28"/>
          <w:szCs w:val="28"/>
          <w:lang w:eastAsia="ru-RU"/>
        </w:rPr>
      </w:pPr>
      <w:r w:rsidRPr="00406401">
        <w:rPr>
          <w:rFonts w:ascii="Times New Roman" w:eastAsia="Times New Roman" w:hAnsi="Times New Roman" w:cs="Times New Roman"/>
          <w:b/>
          <w:color w:val="000000"/>
          <w:sz w:val="28"/>
          <w:szCs w:val="28"/>
          <w:lang w:eastAsia="ru-RU"/>
        </w:rPr>
        <w:lastRenderedPageBreak/>
        <w:t>Фондовая деятельность в музее.</w:t>
      </w:r>
    </w:p>
    <w:p w:rsidR="00406401" w:rsidRDefault="00406401" w:rsidP="00406401">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5A35E1" w:rsidRPr="005A35E1">
        <w:rPr>
          <w:rFonts w:ascii="Times New Roman" w:eastAsia="Times New Roman" w:hAnsi="Times New Roman" w:cs="Times New Roman"/>
          <w:color w:val="000000"/>
          <w:sz w:val="28"/>
          <w:szCs w:val="28"/>
          <w:lang w:eastAsia="ru-RU"/>
        </w:rPr>
        <w:t xml:space="preserve">Книга учета – главный музейный документ. </w:t>
      </w:r>
    </w:p>
    <w:p w:rsidR="005A35E1" w:rsidRPr="005A35E1" w:rsidRDefault="00406401" w:rsidP="00406401">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005A35E1" w:rsidRPr="005A35E1">
        <w:rPr>
          <w:rFonts w:ascii="Times New Roman" w:eastAsia="Times New Roman" w:hAnsi="Times New Roman" w:cs="Times New Roman"/>
          <w:color w:val="000000"/>
          <w:sz w:val="28"/>
          <w:szCs w:val="28"/>
          <w:lang w:eastAsia="ru-RU"/>
        </w:rPr>
        <w:t xml:space="preserve">Заполнение книги учета. Учет и описание музейных предметов. </w:t>
      </w:r>
    </w:p>
    <w:p w:rsidR="005A35E1" w:rsidRPr="00406401" w:rsidRDefault="005A35E1" w:rsidP="00FB0474">
      <w:pPr>
        <w:pStyle w:val="a3"/>
        <w:numPr>
          <w:ilvl w:val="0"/>
          <w:numId w:val="20"/>
        </w:numPr>
        <w:jc w:val="both"/>
        <w:rPr>
          <w:rFonts w:ascii="Times New Roman" w:eastAsia="Times New Roman" w:hAnsi="Times New Roman" w:cs="Times New Roman"/>
          <w:b/>
          <w:color w:val="000000"/>
          <w:sz w:val="28"/>
          <w:szCs w:val="28"/>
          <w:lang w:eastAsia="ru-RU"/>
        </w:rPr>
      </w:pPr>
      <w:r w:rsidRPr="00406401">
        <w:rPr>
          <w:rFonts w:ascii="Times New Roman" w:eastAsia="Times New Roman" w:hAnsi="Times New Roman" w:cs="Times New Roman"/>
          <w:b/>
          <w:color w:val="000000"/>
          <w:sz w:val="28"/>
          <w:szCs w:val="28"/>
          <w:lang w:eastAsia="ru-RU"/>
        </w:rPr>
        <w:t>Экспозиционная деятельность.</w:t>
      </w:r>
    </w:p>
    <w:p w:rsidR="005A35E1" w:rsidRDefault="00406401" w:rsidP="00406401">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Теория:</w:t>
      </w:r>
      <w:r w:rsidR="005A35E1" w:rsidRPr="005A35E1">
        <w:rPr>
          <w:rFonts w:ascii="Times New Roman" w:eastAsia="Times New Roman" w:hAnsi="Times New Roman" w:cs="Times New Roman"/>
          <w:color w:val="000000"/>
          <w:sz w:val="28"/>
          <w:szCs w:val="28"/>
          <w:lang w:eastAsia="ru-RU"/>
        </w:rPr>
        <w:t xml:space="preserve"> Текст в экспозиции. Назначение текстов в экспозиции. Виды озаглавливающих  и сопроводительных текстов. Правила составления этикеток к экспонатам. Приёмы размещения текстов в экспозиции.</w:t>
      </w:r>
    </w:p>
    <w:p w:rsidR="00406401" w:rsidRPr="00406401" w:rsidRDefault="00406401" w:rsidP="00406401">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406401">
        <w:rPr>
          <w:rFonts w:ascii="Times New Roman" w:eastAsia="Times New Roman" w:hAnsi="Times New Roman" w:cs="Times New Roman"/>
          <w:color w:val="000000"/>
          <w:sz w:val="28"/>
          <w:szCs w:val="28"/>
          <w:lang w:eastAsia="ru-RU"/>
        </w:rPr>
        <w:t>Построение экспозиций школьного  музея.</w:t>
      </w:r>
    </w:p>
    <w:p w:rsidR="005A35E1" w:rsidRPr="00C12E09" w:rsidRDefault="005A35E1" w:rsidP="00FB0474">
      <w:pPr>
        <w:pStyle w:val="a3"/>
        <w:numPr>
          <w:ilvl w:val="0"/>
          <w:numId w:val="20"/>
        </w:numPr>
        <w:jc w:val="both"/>
        <w:rPr>
          <w:rFonts w:ascii="Times New Roman" w:eastAsia="Times New Roman" w:hAnsi="Times New Roman" w:cs="Times New Roman"/>
          <w:b/>
          <w:color w:val="000000"/>
          <w:sz w:val="28"/>
          <w:szCs w:val="28"/>
          <w:lang w:eastAsia="ru-RU"/>
        </w:rPr>
      </w:pPr>
      <w:r w:rsidRPr="00C12E09">
        <w:rPr>
          <w:rFonts w:ascii="Times New Roman" w:eastAsia="Times New Roman" w:hAnsi="Times New Roman" w:cs="Times New Roman"/>
          <w:b/>
          <w:color w:val="000000"/>
          <w:sz w:val="28"/>
          <w:szCs w:val="28"/>
          <w:lang w:eastAsia="ru-RU"/>
        </w:rPr>
        <w:t>Школа юного экскурсовода. Экскурсионная деятельность.</w:t>
      </w:r>
    </w:p>
    <w:p w:rsidR="00C12E09" w:rsidRDefault="00C12E09" w:rsidP="00C12E09">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5A35E1" w:rsidRPr="005A35E1">
        <w:rPr>
          <w:rFonts w:ascii="Times New Roman" w:eastAsia="Times New Roman" w:hAnsi="Times New Roman" w:cs="Times New Roman"/>
          <w:color w:val="000000"/>
          <w:sz w:val="28"/>
          <w:szCs w:val="28"/>
          <w:lang w:eastAsia="ru-RU"/>
        </w:rPr>
        <w:t xml:space="preserve">Экскурсия как форма популяризации историко-культурного и природного наследия музейными средствами. Виды экскурсий: обзорная, тематическая, учебная. Приёмы подготовки экскурсии с использованием опубликованных источников, научной и популярной литературы, материалов музейного собрания. </w:t>
      </w:r>
    </w:p>
    <w:p w:rsidR="005A35E1" w:rsidRPr="005A35E1" w:rsidRDefault="00C12E09" w:rsidP="00C12E09">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005A35E1" w:rsidRPr="005A35E1">
        <w:rPr>
          <w:rFonts w:ascii="Times New Roman" w:eastAsia="Times New Roman" w:hAnsi="Times New Roman" w:cs="Times New Roman"/>
          <w:color w:val="000000"/>
          <w:sz w:val="28"/>
          <w:szCs w:val="28"/>
          <w:lang w:eastAsia="ru-RU"/>
        </w:rPr>
        <w:t>Подготовка экскурсоводов. Организация и проведение экскурсий для учащихся, родителей и жителей деревни.</w:t>
      </w:r>
    </w:p>
    <w:p w:rsidR="005A35E1" w:rsidRPr="00C12E09" w:rsidRDefault="005A35E1" w:rsidP="00FB0474">
      <w:pPr>
        <w:pStyle w:val="a3"/>
        <w:numPr>
          <w:ilvl w:val="0"/>
          <w:numId w:val="20"/>
        </w:numPr>
        <w:jc w:val="both"/>
        <w:rPr>
          <w:rFonts w:ascii="Times New Roman" w:eastAsia="Times New Roman" w:hAnsi="Times New Roman" w:cs="Times New Roman"/>
          <w:b/>
          <w:color w:val="000000"/>
          <w:sz w:val="28"/>
          <w:szCs w:val="28"/>
          <w:lang w:eastAsia="ru-RU"/>
        </w:rPr>
      </w:pPr>
      <w:r w:rsidRPr="00C12E09">
        <w:rPr>
          <w:rFonts w:ascii="Times New Roman" w:eastAsia="Times New Roman" w:hAnsi="Times New Roman" w:cs="Times New Roman"/>
          <w:b/>
          <w:color w:val="000000"/>
          <w:sz w:val="28"/>
          <w:szCs w:val="28"/>
          <w:lang w:eastAsia="ru-RU"/>
        </w:rPr>
        <w:t xml:space="preserve">Участие в массовых  экскурсионно-краеведческих мероприятиях. </w:t>
      </w:r>
    </w:p>
    <w:p w:rsidR="00C12E09" w:rsidRDefault="005A35E1" w:rsidP="00C12E09">
      <w:pPr>
        <w:ind w:firstLine="567"/>
        <w:jc w:val="both"/>
        <w:rPr>
          <w:rFonts w:ascii="Times New Roman" w:eastAsia="Times New Roman" w:hAnsi="Times New Roman" w:cs="Times New Roman"/>
          <w:color w:val="000000"/>
          <w:sz w:val="28"/>
          <w:szCs w:val="28"/>
          <w:lang w:eastAsia="ru-RU"/>
        </w:rPr>
      </w:pPr>
      <w:r w:rsidRPr="005A35E1">
        <w:rPr>
          <w:rFonts w:ascii="Times New Roman" w:eastAsia="Times New Roman" w:hAnsi="Times New Roman" w:cs="Times New Roman"/>
          <w:color w:val="000000"/>
          <w:sz w:val="28"/>
          <w:szCs w:val="28"/>
          <w:lang w:eastAsia="ru-RU"/>
        </w:rPr>
        <w:t>Участие в районных краеведческих мероприятиях и др.</w:t>
      </w:r>
    </w:p>
    <w:p w:rsidR="0046550B" w:rsidRDefault="0046550B" w:rsidP="00C12E09">
      <w:pPr>
        <w:ind w:firstLine="567"/>
        <w:jc w:val="both"/>
        <w:rPr>
          <w:rFonts w:ascii="Times New Roman" w:eastAsia="Times New Roman" w:hAnsi="Times New Roman" w:cs="Times New Roman"/>
          <w:color w:val="000000"/>
          <w:sz w:val="28"/>
          <w:szCs w:val="28"/>
          <w:lang w:eastAsia="ru-RU"/>
        </w:rPr>
      </w:pPr>
    </w:p>
    <w:p w:rsidR="0046550B" w:rsidRDefault="0046550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46550B" w:rsidRPr="007472A8" w:rsidTr="00CA7B28">
        <w:tc>
          <w:tcPr>
            <w:tcW w:w="4075" w:type="dxa"/>
            <w:hideMark/>
          </w:tcPr>
          <w:p w:rsidR="0046550B" w:rsidRPr="007472A8" w:rsidRDefault="0046550B" w:rsidP="00CA7B28">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46550B" w:rsidRPr="007472A8" w:rsidRDefault="0046550B" w:rsidP="0046550B">
      <w:pPr>
        <w:tabs>
          <w:tab w:val="left" w:pos="851"/>
        </w:tabs>
        <w:spacing w:after="0"/>
        <w:ind w:firstLine="709"/>
        <w:jc w:val="both"/>
        <w:rPr>
          <w:rFonts w:ascii="Times New Roman" w:eastAsia="MS Mincho" w:hAnsi="Times New Roman" w:cs="Times New Roman"/>
          <w:color w:val="00B050"/>
          <w:sz w:val="28"/>
          <w:szCs w:val="28"/>
          <w:lang w:eastAsia="ja-JP"/>
        </w:rPr>
      </w:pPr>
    </w:p>
    <w:p w:rsidR="0046550B" w:rsidRPr="007472A8" w:rsidRDefault="0046550B" w:rsidP="0046550B">
      <w:pPr>
        <w:tabs>
          <w:tab w:val="left" w:pos="851"/>
        </w:tabs>
        <w:spacing w:after="0"/>
        <w:ind w:firstLine="709"/>
        <w:jc w:val="both"/>
        <w:rPr>
          <w:rFonts w:ascii="Times New Roman" w:eastAsia="Times New Roman" w:hAnsi="Times New Roman" w:cs="Times New Roman"/>
          <w:color w:val="00B050"/>
          <w:sz w:val="28"/>
          <w:szCs w:val="28"/>
          <w:lang w:eastAsia="ru-RU"/>
        </w:rPr>
      </w:pPr>
    </w:p>
    <w:p w:rsidR="0046550B" w:rsidRPr="007472A8" w:rsidRDefault="0046550B" w:rsidP="0046550B">
      <w:pPr>
        <w:tabs>
          <w:tab w:val="left" w:pos="851"/>
        </w:tabs>
        <w:spacing w:after="0"/>
        <w:ind w:firstLine="709"/>
        <w:jc w:val="both"/>
        <w:rPr>
          <w:rFonts w:ascii="Times New Roman" w:eastAsia="Times New Roman" w:hAnsi="Times New Roman" w:cs="Times New Roman"/>
          <w:color w:val="00B050"/>
          <w:sz w:val="28"/>
          <w:szCs w:val="28"/>
          <w:lang w:eastAsia="ru-RU"/>
        </w:rPr>
      </w:pPr>
    </w:p>
    <w:p w:rsidR="0046550B" w:rsidRPr="007472A8" w:rsidRDefault="0046550B" w:rsidP="0046550B">
      <w:pPr>
        <w:tabs>
          <w:tab w:val="left" w:pos="851"/>
        </w:tabs>
        <w:spacing w:after="0"/>
        <w:ind w:firstLine="709"/>
        <w:jc w:val="both"/>
        <w:rPr>
          <w:rFonts w:ascii="Times New Roman" w:eastAsia="Times New Roman" w:hAnsi="Times New Roman" w:cs="Times New Roman"/>
          <w:color w:val="00B050"/>
          <w:sz w:val="28"/>
          <w:szCs w:val="28"/>
          <w:lang w:eastAsia="ru-RU"/>
        </w:rPr>
      </w:pPr>
    </w:p>
    <w:p w:rsidR="0046550B" w:rsidRPr="007472A8" w:rsidRDefault="0046550B" w:rsidP="0046550B">
      <w:pPr>
        <w:tabs>
          <w:tab w:val="left" w:pos="851"/>
        </w:tabs>
        <w:spacing w:after="0"/>
        <w:ind w:firstLine="709"/>
        <w:jc w:val="both"/>
        <w:rPr>
          <w:rFonts w:ascii="Times New Roman" w:eastAsia="Times New Roman" w:hAnsi="Times New Roman" w:cs="Times New Roman"/>
          <w:color w:val="00B050"/>
          <w:sz w:val="28"/>
          <w:szCs w:val="28"/>
          <w:lang w:eastAsia="ru-RU"/>
        </w:rPr>
      </w:pPr>
    </w:p>
    <w:p w:rsidR="0046550B" w:rsidRPr="007472A8" w:rsidRDefault="0046550B" w:rsidP="0046550B">
      <w:pPr>
        <w:tabs>
          <w:tab w:val="left" w:pos="851"/>
        </w:tabs>
        <w:spacing w:after="0"/>
        <w:ind w:firstLine="709"/>
        <w:jc w:val="both"/>
        <w:rPr>
          <w:rFonts w:ascii="Times New Roman" w:eastAsia="Times New Roman" w:hAnsi="Times New Roman" w:cs="Times New Roman"/>
          <w:color w:val="00B050"/>
          <w:sz w:val="28"/>
          <w:szCs w:val="28"/>
          <w:lang w:eastAsia="ru-RU"/>
        </w:rPr>
      </w:pPr>
    </w:p>
    <w:p w:rsidR="0046550B" w:rsidRPr="007472A8" w:rsidRDefault="0046550B" w:rsidP="0046550B">
      <w:pPr>
        <w:tabs>
          <w:tab w:val="left" w:pos="851"/>
        </w:tabs>
        <w:spacing w:after="0"/>
        <w:ind w:firstLine="709"/>
        <w:jc w:val="both"/>
        <w:rPr>
          <w:rFonts w:ascii="Times New Roman" w:eastAsia="Times New Roman" w:hAnsi="Times New Roman" w:cs="Times New Roman"/>
          <w:color w:val="00B050"/>
          <w:sz w:val="28"/>
          <w:szCs w:val="28"/>
          <w:lang w:eastAsia="ru-RU"/>
        </w:rPr>
      </w:pPr>
    </w:p>
    <w:p w:rsidR="0046550B" w:rsidRPr="007472A8" w:rsidRDefault="0046550B" w:rsidP="0046550B">
      <w:pPr>
        <w:tabs>
          <w:tab w:val="left" w:pos="851"/>
        </w:tabs>
        <w:spacing w:after="0"/>
        <w:ind w:firstLine="709"/>
        <w:jc w:val="both"/>
        <w:rPr>
          <w:rFonts w:ascii="Times New Roman" w:eastAsia="Times New Roman" w:hAnsi="Times New Roman" w:cs="Times New Roman"/>
          <w:color w:val="00B050"/>
          <w:sz w:val="28"/>
          <w:szCs w:val="28"/>
          <w:lang w:eastAsia="ru-RU"/>
        </w:rPr>
      </w:pPr>
    </w:p>
    <w:p w:rsidR="0046550B" w:rsidRPr="007472A8" w:rsidRDefault="0046550B" w:rsidP="0046550B">
      <w:pPr>
        <w:tabs>
          <w:tab w:val="left" w:pos="851"/>
        </w:tabs>
        <w:spacing w:after="0"/>
        <w:ind w:firstLine="709"/>
        <w:jc w:val="both"/>
        <w:rPr>
          <w:rFonts w:ascii="Times New Roman" w:eastAsia="Times New Roman" w:hAnsi="Times New Roman" w:cs="Times New Roman"/>
          <w:color w:val="00B050"/>
          <w:sz w:val="28"/>
          <w:szCs w:val="28"/>
          <w:lang w:eastAsia="ru-RU"/>
        </w:rPr>
      </w:pPr>
    </w:p>
    <w:p w:rsidR="0046550B" w:rsidRPr="007472A8" w:rsidRDefault="0046550B" w:rsidP="0046550B">
      <w:pPr>
        <w:tabs>
          <w:tab w:val="left" w:pos="851"/>
        </w:tabs>
        <w:spacing w:after="0"/>
        <w:ind w:firstLine="709"/>
        <w:jc w:val="both"/>
        <w:rPr>
          <w:rFonts w:ascii="Times New Roman" w:eastAsia="Times New Roman" w:hAnsi="Times New Roman" w:cs="Times New Roman"/>
          <w:color w:val="00B050"/>
          <w:sz w:val="28"/>
          <w:szCs w:val="28"/>
          <w:lang w:eastAsia="ru-RU"/>
        </w:rPr>
      </w:pPr>
    </w:p>
    <w:p w:rsidR="0046550B" w:rsidRPr="007472A8" w:rsidRDefault="0046550B" w:rsidP="0046550B">
      <w:pPr>
        <w:tabs>
          <w:tab w:val="left" w:pos="851"/>
        </w:tabs>
        <w:spacing w:after="0"/>
        <w:ind w:firstLine="709"/>
        <w:jc w:val="both"/>
        <w:rPr>
          <w:rFonts w:ascii="Times New Roman" w:eastAsia="Times New Roman" w:hAnsi="Times New Roman" w:cs="Times New Roman"/>
          <w:color w:val="00B050"/>
          <w:sz w:val="28"/>
          <w:szCs w:val="28"/>
          <w:lang w:eastAsia="ru-RU"/>
        </w:rPr>
      </w:pPr>
    </w:p>
    <w:p w:rsidR="0046550B" w:rsidRPr="007472A8" w:rsidRDefault="0046550B" w:rsidP="0046550B">
      <w:pPr>
        <w:tabs>
          <w:tab w:val="left" w:pos="851"/>
        </w:tabs>
        <w:spacing w:after="0"/>
        <w:ind w:firstLine="709"/>
        <w:jc w:val="both"/>
        <w:rPr>
          <w:rFonts w:ascii="Times New Roman" w:eastAsia="Times New Roman" w:hAnsi="Times New Roman" w:cs="Times New Roman"/>
          <w:color w:val="00B050"/>
          <w:sz w:val="28"/>
          <w:szCs w:val="28"/>
          <w:lang w:eastAsia="ru-RU"/>
        </w:rPr>
      </w:pPr>
    </w:p>
    <w:p w:rsidR="0046550B" w:rsidRPr="007472A8" w:rsidRDefault="0046550B" w:rsidP="0046550B">
      <w:pPr>
        <w:tabs>
          <w:tab w:val="left" w:pos="851"/>
        </w:tabs>
        <w:spacing w:after="0"/>
        <w:ind w:firstLine="709"/>
        <w:jc w:val="both"/>
        <w:rPr>
          <w:rFonts w:ascii="Times New Roman" w:eastAsia="Times New Roman" w:hAnsi="Times New Roman" w:cs="Times New Roman"/>
          <w:color w:val="00B050"/>
          <w:sz w:val="28"/>
          <w:szCs w:val="28"/>
          <w:lang w:eastAsia="ru-RU"/>
        </w:rPr>
      </w:pPr>
    </w:p>
    <w:p w:rsidR="0046550B" w:rsidRPr="007472A8" w:rsidRDefault="0046550B" w:rsidP="0046550B">
      <w:pPr>
        <w:tabs>
          <w:tab w:val="left" w:pos="851"/>
        </w:tabs>
        <w:spacing w:after="0"/>
        <w:ind w:firstLine="709"/>
        <w:jc w:val="both"/>
        <w:rPr>
          <w:rFonts w:ascii="Times New Roman" w:eastAsia="Times New Roman" w:hAnsi="Times New Roman" w:cs="Times New Roman"/>
          <w:color w:val="00B050"/>
          <w:sz w:val="28"/>
          <w:szCs w:val="28"/>
          <w:lang w:eastAsia="ru-RU"/>
        </w:rPr>
      </w:pPr>
    </w:p>
    <w:p w:rsidR="0046550B" w:rsidRPr="007472A8" w:rsidRDefault="0046550B" w:rsidP="0046550B">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46550B" w:rsidRPr="007472A8" w:rsidRDefault="0046550B" w:rsidP="0046550B">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w:t>
      </w:r>
      <w:r w:rsidRPr="007472A8">
        <w:rPr>
          <w:rFonts w:ascii="Times New Roman" w:eastAsia="Times New Roman" w:hAnsi="Times New Roman" w:cs="Times New Roman"/>
          <w:b/>
          <w:color w:val="000000"/>
          <w:sz w:val="32"/>
          <w:szCs w:val="28"/>
          <w:lang w:eastAsia="ru-RU"/>
        </w:rPr>
        <w:t>»</w:t>
      </w:r>
    </w:p>
    <w:p w:rsidR="0046550B" w:rsidRPr="007472A8" w:rsidRDefault="0046550B" w:rsidP="0046550B">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46550B" w:rsidRPr="007472A8" w:rsidRDefault="0046550B" w:rsidP="0046550B">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Журавленок</w:t>
      </w:r>
      <w:r w:rsidRPr="007472A8">
        <w:rPr>
          <w:rFonts w:ascii="Times New Roman" w:eastAsia="Times New Roman" w:hAnsi="Times New Roman" w:cs="Times New Roman"/>
          <w:color w:val="000000"/>
          <w:sz w:val="28"/>
          <w:szCs w:val="28"/>
          <w:lang w:eastAsia="ru-RU"/>
        </w:rPr>
        <w:t>»,</w:t>
      </w:r>
    </w:p>
    <w:p w:rsidR="0046550B" w:rsidRDefault="0046550B" w:rsidP="0046550B">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Сапожникова С.Н.</w:t>
      </w:r>
    </w:p>
    <w:p w:rsidR="0046550B" w:rsidRPr="0063548F" w:rsidRDefault="0046550B" w:rsidP="00FB0474">
      <w:pPr>
        <w:pStyle w:val="a3"/>
        <w:numPr>
          <w:ilvl w:val="0"/>
          <w:numId w:val="47"/>
        </w:numPr>
        <w:tabs>
          <w:tab w:val="left" w:pos="851"/>
        </w:tab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3548F">
        <w:rPr>
          <w:rFonts w:ascii="Times New Roman" w:eastAsia="Times New Roman" w:hAnsi="Times New Roman" w:cs="Times New Roman"/>
          <w:color w:val="000000"/>
          <w:sz w:val="28"/>
          <w:szCs w:val="28"/>
          <w:lang w:eastAsia="ru-RU"/>
        </w:rPr>
        <w:t>год обучения состав новый)</w:t>
      </w:r>
    </w:p>
    <w:p w:rsidR="0046550B" w:rsidRDefault="0046550B" w:rsidP="0046550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6550B" w:rsidRPr="007C0435" w:rsidRDefault="0046550B" w:rsidP="0046550B">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CA7B28">
        <w:rPr>
          <w:rFonts w:ascii="Times New Roman" w:eastAsia="Times New Roman" w:hAnsi="Times New Roman" w:cs="Times New Roman"/>
          <w:color w:val="000000"/>
          <w:sz w:val="28"/>
          <w:szCs w:val="28"/>
          <w:lang w:eastAsia="ru-RU"/>
        </w:rPr>
        <w:t>дошкольного</w:t>
      </w:r>
      <w:r w:rsidRPr="007C0435">
        <w:rPr>
          <w:rFonts w:ascii="Times New Roman" w:eastAsia="Times New Roman" w:hAnsi="Times New Roman" w:cs="Times New Roman"/>
          <w:color w:val="000000"/>
          <w:sz w:val="28"/>
          <w:szCs w:val="28"/>
          <w:lang w:eastAsia="ru-RU"/>
        </w:rPr>
        <w:t xml:space="preserve"> возраста с учетом особенностей их развития.  </w:t>
      </w:r>
    </w:p>
    <w:p w:rsidR="0046550B" w:rsidRPr="007C0435" w:rsidRDefault="0046550B" w:rsidP="0046550B">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t xml:space="preserve">Курс рассчитан на </w:t>
      </w:r>
      <w:r w:rsidR="000A14F5">
        <w:rPr>
          <w:rFonts w:ascii="Times New Roman" w:eastAsia="Times New Roman" w:hAnsi="Times New Roman" w:cs="Times New Roman"/>
          <w:color w:val="000000"/>
          <w:sz w:val="28"/>
          <w:szCs w:val="28"/>
          <w:lang w:eastAsia="ru-RU"/>
        </w:rPr>
        <w:t>2</w:t>
      </w:r>
      <w:r w:rsidR="00CA7B28">
        <w:rPr>
          <w:rFonts w:ascii="Times New Roman" w:eastAsia="Times New Roman" w:hAnsi="Times New Roman" w:cs="Times New Roman"/>
          <w:color w:val="000000"/>
          <w:sz w:val="28"/>
          <w:szCs w:val="28"/>
          <w:lang w:eastAsia="ru-RU"/>
        </w:rPr>
        <w:t>3</w:t>
      </w:r>
      <w:r w:rsidRPr="007C0435">
        <w:rPr>
          <w:rFonts w:ascii="Times New Roman" w:eastAsia="Times New Roman" w:hAnsi="Times New Roman" w:cs="Times New Roman"/>
          <w:color w:val="000000"/>
          <w:sz w:val="28"/>
          <w:szCs w:val="28"/>
          <w:lang w:eastAsia="ru-RU"/>
        </w:rPr>
        <w:t xml:space="preserve"> часа (в том числе, теоретические занятия – </w:t>
      </w:r>
      <w:r w:rsidR="000A14F5">
        <w:rPr>
          <w:rFonts w:ascii="Times New Roman" w:eastAsia="Times New Roman" w:hAnsi="Times New Roman" w:cs="Times New Roman"/>
          <w:color w:val="000000"/>
          <w:sz w:val="28"/>
          <w:szCs w:val="28"/>
          <w:lang w:eastAsia="ru-RU"/>
        </w:rPr>
        <w:t>4</w:t>
      </w:r>
      <w:r w:rsidRPr="007C0435">
        <w:rPr>
          <w:rFonts w:ascii="Times New Roman" w:eastAsia="Times New Roman" w:hAnsi="Times New Roman" w:cs="Times New Roman"/>
          <w:color w:val="000000"/>
          <w:sz w:val="28"/>
          <w:szCs w:val="28"/>
          <w:lang w:eastAsia="ru-RU"/>
        </w:rPr>
        <w:t xml:space="preserve">, практические занятия – </w:t>
      </w:r>
      <w:r w:rsidR="000A14F5">
        <w:rPr>
          <w:rFonts w:ascii="Times New Roman" w:eastAsia="Times New Roman" w:hAnsi="Times New Roman" w:cs="Times New Roman"/>
          <w:color w:val="000000"/>
          <w:sz w:val="28"/>
          <w:szCs w:val="28"/>
          <w:lang w:eastAsia="ru-RU"/>
        </w:rPr>
        <w:t>19</w:t>
      </w:r>
      <w:r w:rsidRPr="007C0435">
        <w:rPr>
          <w:rFonts w:ascii="Times New Roman" w:eastAsia="Times New Roman" w:hAnsi="Times New Roman" w:cs="Times New Roman"/>
          <w:color w:val="000000"/>
          <w:sz w:val="28"/>
          <w:szCs w:val="28"/>
          <w:lang w:eastAsia="ru-RU"/>
        </w:rPr>
        <w:t>).</w:t>
      </w:r>
    </w:p>
    <w:p w:rsidR="00D8164C" w:rsidRDefault="0046550B" w:rsidP="00893111">
      <w:pPr>
        <w:spacing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46550B" w:rsidRDefault="0046550B" w:rsidP="00FB0474">
      <w:pPr>
        <w:pStyle w:val="a3"/>
        <w:numPr>
          <w:ilvl w:val="0"/>
          <w:numId w:val="48"/>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46550B" w:rsidRDefault="0046550B" w:rsidP="0046550B">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«Музей – хранитель наследия веков» 2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290"/>
        <w:gridCol w:w="2409"/>
      </w:tblGrid>
      <w:tr w:rsidR="0046550B" w:rsidRPr="00954F67" w:rsidTr="00CA7B28">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color w:val="000000"/>
                <w:sz w:val="28"/>
                <w:szCs w:val="28"/>
                <w:lang w:eastAsia="ru-RU"/>
              </w:rPr>
              <w:t>№</w:t>
            </w:r>
          </w:p>
          <w:p w:rsidR="0046550B" w:rsidRPr="006F1330" w:rsidRDefault="0046550B" w:rsidP="00CA7B28">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color w:val="000000"/>
                <w:sz w:val="28"/>
                <w:szCs w:val="28"/>
                <w:lang w:eastAsia="ru-RU"/>
              </w:rPr>
              <w:t>Тема</w:t>
            </w:r>
          </w:p>
        </w:tc>
        <w:tc>
          <w:tcPr>
            <w:tcW w:w="3630" w:type="dxa"/>
            <w:gridSpan w:val="3"/>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Количество часов</w:t>
            </w:r>
          </w:p>
        </w:tc>
        <w:tc>
          <w:tcPr>
            <w:tcW w:w="2409" w:type="dxa"/>
            <w:vMerge w:val="restart"/>
            <w:tcBorders>
              <w:top w:val="single" w:sz="6" w:space="0" w:color="auto"/>
              <w:left w:val="single" w:sz="6" w:space="0" w:color="auto"/>
              <w:right w:val="single" w:sz="6" w:space="0" w:color="auto"/>
            </w:tcBorders>
            <w:shd w:val="clear" w:color="auto" w:fill="FFFFFF"/>
          </w:tcPr>
          <w:p w:rsidR="0046550B" w:rsidRPr="006F1330" w:rsidRDefault="0046550B" w:rsidP="00CA7B28">
            <w:pPr>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Формы контроля</w:t>
            </w:r>
          </w:p>
        </w:tc>
      </w:tr>
      <w:tr w:rsidR="0046550B" w:rsidRPr="00954F67" w:rsidTr="00CA7B28">
        <w:trPr>
          <w:trHeight w:val="336"/>
        </w:trPr>
        <w:tc>
          <w:tcPr>
            <w:tcW w:w="600" w:type="dxa"/>
            <w:vMerge/>
            <w:tcBorders>
              <w:left w:val="single" w:sz="6" w:space="0" w:color="auto"/>
              <w:bottom w:val="single" w:sz="6" w:space="0" w:color="auto"/>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color w:val="000000"/>
                <w:sz w:val="28"/>
                <w:szCs w:val="28"/>
                <w:lang w:eastAsia="ru-RU"/>
              </w:rPr>
              <w:t>Всего</w:t>
            </w:r>
          </w:p>
          <w:p w:rsidR="0046550B" w:rsidRPr="006F1330" w:rsidRDefault="0046550B" w:rsidP="00CA7B2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46550B" w:rsidP="00CA7B28">
            <w:pPr>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теория</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sz w:val="28"/>
                <w:szCs w:val="28"/>
                <w:lang w:eastAsia="ru-RU"/>
              </w:rPr>
              <w:t>практика</w:t>
            </w:r>
          </w:p>
        </w:tc>
        <w:tc>
          <w:tcPr>
            <w:tcW w:w="2409" w:type="dxa"/>
            <w:vMerge/>
            <w:tcBorders>
              <w:left w:val="single" w:sz="6" w:space="0" w:color="auto"/>
              <w:bottom w:val="single" w:sz="6" w:space="0" w:color="auto"/>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46550B" w:rsidRPr="000F6B06" w:rsidTr="00CA7B28">
        <w:trPr>
          <w:trHeight w:val="91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hAnsi="Times New Roman" w:cs="Times New Roman"/>
                <w:sz w:val="28"/>
                <w:szCs w:val="28"/>
              </w:rPr>
              <w:t>Музейная терминология как азбука музейного дела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0A14F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0A14F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 xml:space="preserve"> Вопросы  - ответы</w:t>
            </w:r>
          </w:p>
        </w:tc>
      </w:tr>
      <w:tr w:rsidR="0046550B" w:rsidRPr="00954F67" w:rsidTr="00CA7B28">
        <w:trPr>
          <w:trHeight w:val="882"/>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2.</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Культурно-массовая работа школьного музея</w:t>
            </w:r>
          </w:p>
          <w:p w:rsidR="0046550B" w:rsidRPr="006F1330" w:rsidRDefault="0046550B"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46550B" w:rsidP="000A14F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r w:rsidR="000A14F5">
              <w:rPr>
                <w:rFonts w:ascii="Times New Roman" w:eastAsia="Times New Roman" w:hAnsi="Times New Roman" w:cs="Times New Roman"/>
                <w:sz w:val="28"/>
                <w:szCs w:val="28"/>
                <w:lang w:eastAsia="ru-RU"/>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0A14F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0A14F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 xml:space="preserve">Творческая </w:t>
            </w:r>
          </w:p>
          <w:p w:rsidR="0046550B" w:rsidRPr="006F1330" w:rsidRDefault="0046550B"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работа</w:t>
            </w:r>
          </w:p>
        </w:tc>
      </w:tr>
      <w:tr w:rsidR="0046550B" w:rsidRPr="00954F67" w:rsidTr="00CA7B28">
        <w:trPr>
          <w:trHeight w:val="523"/>
        </w:trPr>
        <w:tc>
          <w:tcPr>
            <w:tcW w:w="600" w:type="dxa"/>
            <w:tcBorders>
              <w:top w:val="single" w:sz="6" w:space="0" w:color="auto"/>
              <w:left w:val="single" w:sz="6" w:space="0" w:color="auto"/>
              <w:bottom w:val="nil"/>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3.</w:t>
            </w:r>
          </w:p>
        </w:tc>
        <w:tc>
          <w:tcPr>
            <w:tcW w:w="3000" w:type="dxa"/>
            <w:tcBorders>
              <w:top w:val="single" w:sz="6" w:space="0" w:color="auto"/>
              <w:left w:val="single" w:sz="6" w:space="0" w:color="auto"/>
              <w:bottom w:val="nil"/>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 xml:space="preserve">Подготовка музейной экскурсии </w:t>
            </w:r>
          </w:p>
        </w:tc>
        <w:tc>
          <w:tcPr>
            <w:tcW w:w="1080" w:type="dxa"/>
            <w:tcBorders>
              <w:top w:val="single" w:sz="6" w:space="0" w:color="auto"/>
              <w:left w:val="single" w:sz="6" w:space="0" w:color="auto"/>
              <w:bottom w:val="nil"/>
              <w:right w:val="single" w:sz="6" w:space="0" w:color="auto"/>
            </w:tcBorders>
            <w:shd w:val="clear" w:color="auto" w:fill="FFFFFF"/>
          </w:tcPr>
          <w:p w:rsidR="0046550B" w:rsidRPr="006F1330" w:rsidRDefault="0046550B" w:rsidP="000A14F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r w:rsidR="000A14F5">
              <w:rPr>
                <w:rFonts w:ascii="Times New Roman" w:eastAsia="Times New Roman" w:hAnsi="Times New Roman" w:cs="Times New Roman"/>
                <w:sz w:val="28"/>
                <w:szCs w:val="28"/>
                <w:lang w:eastAsia="ru-RU"/>
              </w:rPr>
              <w:t>0</w:t>
            </w:r>
          </w:p>
        </w:tc>
        <w:tc>
          <w:tcPr>
            <w:tcW w:w="1260" w:type="dxa"/>
            <w:tcBorders>
              <w:top w:val="single" w:sz="6" w:space="0" w:color="auto"/>
              <w:left w:val="single" w:sz="6" w:space="0" w:color="auto"/>
              <w:bottom w:val="nil"/>
              <w:right w:val="single" w:sz="6" w:space="0" w:color="auto"/>
            </w:tcBorders>
            <w:shd w:val="clear" w:color="auto" w:fill="FFFFFF"/>
          </w:tcPr>
          <w:p w:rsidR="0046550B"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0</w:t>
            </w:r>
          </w:p>
        </w:tc>
        <w:tc>
          <w:tcPr>
            <w:tcW w:w="1290" w:type="dxa"/>
            <w:tcBorders>
              <w:top w:val="single" w:sz="6" w:space="0" w:color="auto"/>
              <w:left w:val="single" w:sz="6" w:space="0" w:color="auto"/>
              <w:bottom w:val="nil"/>
              <w:right w:val="single" w:sz="6" w:space="0" w:color="auto"/>
            </w:tcBorders>
            <w:shd w:val="clear" w:color="auto" w:fill="FFFFFF"/>
          </w:tcPr>
          <w:p w:rsidR="0046550B" w:rsidRPr="006F1330" w:rsidRDefault="0046550B" w:rsidP="000A14F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r w:rsidR="000A14F5">
              <w:rPr>
                <w:rFonts w:ascii="Times New Roman" w:eastAsia="Times New Roman" w:hAnsi="Times New Roman" w:cs="Times New Roman"/>
                <w:sz w:val="28"/>
                <w:szCs w:val="28"/>
                <w:lang w:eastAsia="ru-RU"/>
              </w:rPr>
              <w:t>0</w:t>
            </w:r>
          </w:p>
        </w:tc>
        <w:tc>
          <w:tcPr>
            <w:tcW w:w="2409" w:type="dxa"/>
            <w:tcBorders>
              <w:top w:val="single" w:sz="6" w:space="0" w:color="auto"/>
              <w:left w:val="single" w:sz="6" w:space="0" w:color="auto"/>
              <w:bottom w:val="nil"/>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Практическая работа</w:t>
            </w:r>
          </w:p>
        </w:tc>
      </w:tr>
      <w:tr w:rsidR="00CA7B28" w:rsidRPr="00954F67" w:rsidTr="00CA7B28">
        <w:trPr>
          <w:trHeight w:val="523"/>
        </w:trPr>
        <w:tc>
          <w:tcPr>
            <w:tcW w:w="600" w:type="dxa"/>
            <w:tcBorders>
              <w:top w:val="single" w:sz="6" w:space="0" w:color="auto"/>
              <w:left w:val="single" w:sz="6" w:space="0" w:color="auto"/>
              <w:bottom w:val="nil"/>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90" w:type="dxa"/>
            <w:tcBorders>
              <w:top w:val="single" w:sz="6" w:space="0" w:color="auto"/>
              <w:left w:val="single" w:sz="6" w:space="0" w:color="auto"/>
              <w:bottom w:val="nil"/>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09" w:type="dxa"/>
            <w:tcBorders>
              <w:top w:val="single" w:sz="6" w:space="0" w:color="auto"/>
              <w:left w:val="single" w:sz="6" w:space="0" w:color="auto"/>
              <w:bottom w:val="nil"/>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46550B" w:rsidRPr="00954F67" w:rsidTr="00CA7B28">
        <w:trPr>
          <w:trHeight w:val="264"/>
        </w:trPr>
        <w:tc>
          <w:tcPr>
            <w:tcW w:w="600" w:type="dxa"/>
            <w:tcBorders>
              <w:top w:val="nil"/>
              <w:left w:val="single" w:sz="6" w:space="0" w:color="auto"/>
              <w:bottom w:val="single" w:sz="6" w:space="0" w:color="auto"/>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4.</w:t>
            </w:r>
          </w:p>
        </w:tc>
        <w:tc>
          <w:tcPr>
            <w:tcW w:w="3000" w:type="dxa"/>
            <w:tcBorders>
              <w:top w:val="nil"/>
              <w:left w:val="single" w:sz="6" w:space="0" w:color="auto"/>
              <w:bottom w:val="single" w:sz="6" w:space="0" w:color="auto"/>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46550B" w:rsidRPr="006F1330" w:rsidRDefault="000A14F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0" w:type="dxa"/>
            <w:tcBorders>
              <w:top w:val="nil"/>
              <w:left w:val="single" w:sz="6" w:space="0" w:color="auto"/>
              <w:bottom w:val="single" w:sz="6" w:space="0" w:color="auto"/>
              <w:right w:val="single" w:sz="6" w:space="0" w:color="auto"/>
            </w:tcBorders>
            <w:shd w:val="clear" w:color="auto" w:fill="FFFFFF"/>
          </w:tcPr>
          <w:p w:rsidR="0046550B"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0</w:t>
            </w:r>
          </w:p>
        </w:tc>
        <w:tc>
          <w:tcPr>
            <w:tcW w:w="1290" w:type="dxa"/>
            <w:tcBorders>
              <w:top w:val="nil"/>
              <w:left w:val="single" w:sz="6" w:space="0" w:color="auto"/>
              <w:bottom w:val="single" w:sz="6" w:space="0" w:color="auto"/>
              <w:right w:val="single" w:sz="6" w:space="0" w:color="auto"/>
            </w:tcBorders>
            <w:shd w:val="clear" w:color="auto" w:fill="FFFFFF"/>
          </w:tcPr>
          <w:p w:rsidR="0046550B" w:rsidRPr="006F1330" w:rsidRDefault="000A14F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Borders>
              <w:top w:val="nil"/>
              <w:left w:val="single" w:sz="6" w:space="0" w:color="auto"/>
              <w:bottom w:val="single" w:sz="6" w:space="0" w:color="auto"/>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Оценка качества работы</w:t>
            </w:r>
          </w:p>
        </w:tc>
      </w:tr>
      <w:tr w:rsidR="0046550B" w:rsidRPr="00954F67" w:rsidTr="00CA7B28">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0A14F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6550B" w:rsidRPr="006F1330">
              <w:rPr>
                <w:rFonts w:ascii="Times New Roman" w:eastAsia="Times New Roman" w:hAnsi="Times New Roman" w:cs="Times New Roman"/>
                <w:sz w:val="28"/>
                <w:szCs w:val="28"/>
                <w:lang w:eastAsia="ru-RU"/>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0A14F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0A14F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6550B" w:rsidRPr="006F1330" w:rsidRDefault="0046550B"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46550B" w:rsidRPr="0046550B" w:rsidRDefault="0046550B" w:rsidP="0046550B">
      <w:pPr>
        <w:jc w:val="both"/>
        <w:rPr>
          <w:rFonts w:ascii="Times New Roman" w:eastAsia="Times New Roman" w:hAnsi="Times New Roman" w:cs="Times New Roman"/>
          <w:color w:val="000000"/>
          <w:sz w:val="28"/>
          <w:szCs w:val="28"/>
          <w:lang w:eastAsia="ru-RU"/>
        </w:rPr>
      </w:pPr>
    </w:p>
    <w:p w:rsidR="00CA7B28" w:rsidRPr="00CA7B28" w:rsidRDefault="00CA7B28" w:rsidP="00FB0474">
      <w:pPr>
        <w:pStyle w:val="a3"/>
        <w:numPr>
          <w:ilvl w:val="0"/>
          <w:numId w:val="48"/>
        </w:numPr>
        <w:jc w:val="center"/>
        <w:rPr>
          <w:rFonts w:ascii="Times New Roman" w:eastAsia="Times New Roman" w:hAnsi="Times New Roman" w:cs="Times New Roman"/>
          <w:b/>
          <w:color w:val="000000"/>
          <w:sz w:val="28"/>
          <w:szCs w:val="28"/>
          <w:lang w:eastAsia="ru-RU"/>
        </w:rPr>
      </w:pPr>
      <w:r w:rsidRPr="00CA7B28">
        <w:rPr>
          <w:rFonts w:ascii="Times New Roman" w:eastAsia="Times New Roman" w:hAnsi="Times New Roman" w:cs="Times New Roman"/>
          <w:b/>
          <w:color w:val="000000"/>
          <w:sz w:val="28"/>
          <w:szCs w:val="28"/>
          <w:lang w:eastAsia="ru-RU"/>
        </w:rPr>
        <w:t>Содержание программы</w:t>
      </w:r>
    </w:p>
    <w:p w:rsidR="00CA7B28" w:rsidRPr="0063548F" w:rsidRDefault="00CA7B28" w:rsidP="00FB0474">
      <w:pPr>
        <w:pStyle w:val="a3"/>
        <w:numPr>
          <w:ilvl w:val="0"/>
          <w:numId w:val="49"/>
        </w:numPr>
        <w:spacing w:line="360" w:lineRule="auto"/>
        <w:jc w:val="both"/>
        <w:rPr>
          <w:rFonts w:ascii="Times New Roman" w:hAnsi="Times New Roman" w:cs="Times New Roman"/>
          <w:b/>
          <w:sz w:val="28"/>
          <w:szCs w:val="28"/>
        </w:rPr>
      </w:pPr>
      <w:r w:rsidRPr="0063548F">
        <w:rPr>
          <w:rFonts w:ascii="Times New Roman" w:hAnsi="Times New Roman" w:cs="Times New Roman"/>
          <w:b/>
          <w:sz w:val="28"/>
          <w:szCs w:val="28"/>
        </w:rPr>
        <w:t>Музейная терминология</w:t>
      </w:r>
    </w:p>
    <w:p w:rsidR="00CA7B28" w:rsidRPr="00954F67" w:rsidRDefault="00CA7B28"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954F67">
        <w:rPr>
          <w:rFonts w:ascii="Times New Roman" w:hAnsi="Times New Roman" w:cs="Times New Roman"/>
          <w:i/>
          <w:sz w:val="28"/>
          <w:szCs w:val="28"/>
        </w:rPr>
        <w:t xml:space="preserve">  Теоретическая часть.</w:t>
      </w:r>
      <w:r w:rsidRPr="00954F67">
        <w:rPr>
          <w:rFonts w:ascii="Times New Roman" w:hAnsi="Times New Roman" w:cs="Times New Roman"/>
          <w:sz w:val="28"/>
          <w:szCs w:val="28"/>
        </w:rPr>
        <w:t xml:space="preserve">  Понятие о фондах музея. Инвентарная книга. Обеспечение сохранности предметов в экспозиции и фондах. Все ли может сохранить школьный музей? Архивная книга - её содержание, строение, правила занесения экспонатов. Терминология экспоната. Знаковое значение предметов обихода.</w:t>
      </w:r>
    </w:p>
    <w:p w:rsidR="00CA7B28" w:rsidRDefault="00CA7B28"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lastRenderedPageBreak/>
        <w:t>Практическая часть.</w:t>
      </w:r>
      <w:r w:rsidRPr="00954F67">
        <w:rPr>
          <w:rFonts w:ascii="Times New Roman" w:hAnsi="Times New Roman" w:cs="Times New Roman"/>
          <w:sz w:val="28"/>
          <w:szCs w:val="28"/>
        </w:rPr>
        <w:t xml:space="preserve">  Книга поступлений – основной документ учета музейных предметов. Проведение инвентаризации. </w:t>
      </w:r>
    </w:p>
    <w:p w:rsidR="00CA7B28" w:rsidRPr="0063548F" w:rsidRDefault="00CA7B28" w:rsidP="00FB0474">
      <w:pPr>
        <w:pStyle w:val="a3"/>
        <w:numPr>
          <w:ilvl w:val="0"/>
          <w:numId w:val="49"/>
        </w:numPr>
        <w:spacing w:line="360" w:lineRule="auto"/>
        <w:jc w:val="both"/>
        <w:rPr>
          <w:rFonts w:ascii="Times New Roman" w:hAnsi="Times New Roman" w:cs="Times New Roman"/>
          <w:b/>
          <w:sz w:val="28"/>
          <w:szCs w:val="28"/>
        </w:rPr>
      </w:pPr>
      <w:r w:rsidRPr="0063548F">
        <w:rPr>
          <w:rFonts w:ascii="Times New Roman" w:hAnsi="Times New Roman" w:cs="Times New Roman"/>
          <w:b/>
          <w:sz w:val="28"/>
          <w:szCs w:val="28"/>
        </w:rPr>
        <w:t>Культурно-массовая работа школьного музея</w:t>
      </w:r>
    </w:p>
    <w:p w:rsidR="00CA7B28" w:rsidRPr="00954F67" w:rsidRDefault="00CA7B28"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 xml:space="preserve"> Теоретическая часть.</w:t>
      </w:r>
      <w:r w:rsidRPr="00954F67">
        <w:rPr>
          <w:rFonts w:ascii="Times New Roman" w:hAnsi="Times New Roman" w:cs="Times New Roman"/>
          <w:sz w:val="28"/>
          <w:szCs w:val="28"/>
        </w:rPr>
        <w:t xml:space="preserve">    Аудитория школьного музея: учащиеся, жители деревни, гости. Работа с организованными груп</w:t>
      </w:r>
      <w:r>
        <w:rPr>
          <w:rFonts w:ascii="Times New Roman" w:hAnsi="Times New Roman" w:cs="Times New Roman"/>
          <w:sz w:val="28"/>
          <w:szCs w:val="28"/>
        </w:rPr>
        <w:t>пами.</w:t>
      </w:r>
    </w:p>
    <w:p w:rsidR="00CA7B28" w:rsidRDefault="00CA7B28"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 xml:space="preserve"> Практическая часть.</w:t>
      </w:r>
      <w:r>
        <w:rPr>
          <w:rFonts w:ascii="Times New Roman" w:hAnsi="Times New Roman" w:cs="Times New Roman"/>
          <w:i/>
          <w:sz w:val="28"/>
          <w:szCs w:val="28"/>
        </w:rPr>
        <w:t xml:space="preserve"> </w:t>
      </w:r>
      <w:r>
        <w:rPr>
          <w:rFonts w:ascii="Times New Roman" w:hAnsi="Times New Roman" w:cs="Times New Roman"/>
          <w:sz w:val="28"/>
          <w:szCs w:val="28"/>
        </w:rPr>
        <w:t>«</w:t>
      </w:r>
      <w:r w:rsidRPr="00954F67">
        <w:rPr>
          <w:rFonts w:ascii="Times New Roman" w:hAnsi="Times New Roman" w:cs="Times New Roman"/>
          <w:sz w:val="28"/>
          <w:szCs w:val="28"/>
        </w:rPr>
        <w:t>Проведение в му</w:t>
      </w:r>
      <w:r>
        <w:rPr>
          <w:rFonts w:ascii="Times New Roman" w:hAnsi="Times New Roman" w:cs="Times New Roman"/>
          <w:sz w:val="28"/>
          <w:szCs w:val="28"/>
        </w:rPr>
        <w:t>зее занятий ДО «Дом, дом, открой свою тайну</w:t>
      </w:r>
      <w:r w:rsidRPr="00954F67">
        <w:rPr>
          <w:rFonts w:ascii="Times New Roman" w:hAnsi="Times New Roman" w:cs="Times New Roman"/>
          <w:sz w:val="28"/>
          <w:szCs w:val="28"/>
        </w:rPr>
        <w:t xml:space="preserve">». Сотрудничество с другими детскими объединениями школы. </w:t>
      </w:r>
    </w:p>
    <w:p w:rsidR="00CA7B28" w:rsidRPr="0063548F" w:rsidRDefault="00CA7B28" w:rsidP="00FB0474">
      <w:pPr>
        <w:pStyle w:val="a3"/>
        <w:numPr>
          <w:ilvl w:val="0"/>
          <w:numId w:val="49"/>
        </w:numPr>
        <w:spacing w:line="360" w:lineRule="auto"/>
        <w:jc w:val="both"/>
        <w:rPr>
          <w:rFonts w:ascii="Times New Roman" w:hAnsi="Times New Roman" w:cs="Times New Roman"/>
          <w:b/>
          <w:sz w:val="28"/>
          <w:szCs w:val="28"/>
        </w:rPr>
      </w:pPr>
      <w:r w:rsidRPr="0063548F">
        <w:rPr>
          <w:rFonts w:ascii="Times New Roman" w:hAnsi="Times New Roman" w:cs="Times New Roman"/>
          <w:b/>
          <w:sz w:val="28"/>
          <w:szCs w:val="28"/>
        </w:rPr>
        <w:t>Подготовка музейной экскурсии</w:t>
      </w:r>
    </w:p>
    <w:p w:rsidR="00CA7B28" w:rsidRPr="00BD5CFA" w:rsidRDefault="00CA7B28"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Подготовка и проведение экскурсий</w:t>
      </w:r>
      <w:r>
        <w:rPr>
          <w:rFonts w:ascii="Times New Roman" w:hAnsi="Times New Roman" w:cs="Times New Roman"/>
          <w:sz w:val="28"/>
          <w:szCs w:val="28"/>
        </w:rPr>
        <w:t xml:space="preserve"> учащимися школы других объединений</w:t>
      </w:r>
      <w:r w:rsidRPr="00954F67">
        <w:rPr>
          <w:rFonts w:ascii="Times New Roman" w:hAnsi="Times New Roman" w:cs="Times New Roman"/>
          <w:sz w:val="28"/>
          <w:szCs w:val="28"/>
        </w:rPr>
        <w:t xml:space="preserve">. </w:t>
      </w:r>
    </w:p>
    <w:p w:rsidR="00CA7B28" w:rsidRPr="0063548F" w:rsidRDefault="00CA7B28" w:rsidP="00FB0474">
      <w:pPr>
        <w:pStyle w:val="a3"/>
        <w:numPr>
          <w:ilvl w:val="0"/>
          <w:numId w:val="49"/>
        </w:numPr>
        <w:spacing w:line="360" w:lineRule="auto"/>
        <w:jc w:val="both"/>
        <w:rPr>
          <w:rFonts w:ascii="Times New Roman" w:hAnsi="Times New Roman" w:cs="Times New Roman"/>
          <w:b/>
          <w:sz w:val="28"/>
          <w:szCs w:val="28"/>
        </w:rPr>
      </w:pPr>
      <w:r w:rsidRPr="0063548F">
        <w:rPr>
          <w:rFonts w:ascii="Times New Roman" w:hAnsi="Times New Roman" w:cs="Times New Roman"/>
          <w:b/>
          <w:sz w:val="28"/>
          <w:szCs w:val="28"/>
        </w:rPr>
        <w:t>Предъявление результатов</w:t>
      </w:r>
    </w:p>
    <w:p w:rsidR="00CA7B28" w:rsidRDefault="00CA7B28"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Pr>
          <w:rFonts w:ascii="Times New Roman" w:hAnsi="Times New Roman" w:cs="Times New Roman"/>
          <w:i/>
          <w:sz w:val="28"/>
          <w:szCs w:val="28"/>
        </w:rPr>
        <w:t xml:space="preserve"> </w:t>
      </w:r>
      <w:r>
        <w:rPr>
          <w:rFonts w:ascii="Times New Roman" w:hAnsi="Times New Roman" w:cs="Times New Roman"/>
          <w:sz w:val="28"/>
          <w:szCs w:val="28"/>
        </w:rPr>
        <w:t>Итоговые праздничные мероприятия.</w:t>
      </w:r>
    </w:p>
    <w:p w:rsidR="00CA7B28" w:rsidRDefault="00CA7B28" w:rsidP="006F1330">
      <w:pPr>
        <w:spacing w:line="360" w:lineRule="auto"/>
        <w:ind w:firstLine="567"/>
        <w:jc w:val="both"/>
        <w:rPr>
          <w:rFonts w:ascii="Times New Roman" w:hAnsi="Times New Roman" w:cs="Times New Roman"/>
          <w:sz w:val="28"/>
          <w:szCs w:val="28"/>
        </w:rPr>
      </w:pPr>
    </w:p>
    <w:p w:rsidR="00CA7B28" w:rsidRDefault="00CA7B28">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5495" w:type="dxa"/>
        <w:tblLook w:val="04A0" w:firstRow="1" w:lastRow="0" w:firstColumn="1" w:lastColumn="0" w:noHBand="0" w:noVBand="1"/>
      </w:tblPr>
      <w:tblGrid>
        <w:gridCol w:w="4075"/>
      </w:tblGrid>
      <w:tr w:rsidR="00CA7B28" w:rsidRPr="007472A8" w:rsidTr="00CA7B28">
        <w:tc>
          <w:tcPr>
            <w:tcW w:w="4075" w:type="dxa"/>
            <w:hideMark/>
          </w:tcPr>
          <w:p w:rsidR="00CA7B28" w:rsidRPr="007472A8" w:rsidRDefault="00CA7B28" w:rsidP="00CA7B28">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CA7B28" w:rsidRPr="007472A8" w:rsidRDefault="00CA7B28" w:rsidP="00CA7B28">
      <w:pPr>
        <w:tabs>
          <w:tab w:val="left" w:pos="851"/>
        </w:tabs>
        <w:spacing w:after="0"/>
        <w:ind w:firstLine="709"/>
        <w:jc w:val="both"/>
        <w:rPr>
          <w:rFonts w:ascii="Times New Roman" w:eastAsia="MS Mincho" w:hAnsi="Times New Roman" w:cs="Times New Roman"/>
          <w:color w:val="00B050"/>
          <w:sz w:val="28"/>
          <w:szCs w:val="28"/>
          <w:lang w:eastAsia="ja-JP"/>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CA7B28" w:rsidRPr="007472A8" w:rsidRDefault="00CA7B28" w:rsidP="00CA7B28">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CA7B28" w:rsidRPr="007472A8" w:rsidRDefault="00CA7B28" w:rsidP="00CA7B28">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CA7B28" w:rsidRPr="007472A8" w:rsidRDefault="00CA7B28" w:rsidP="00CA7B28">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Золотое сердечко</w:t>
      </w:r>
      <w:r w:rsidRPr="007472A8">
        <w:rPr>
          <w:rFonts w:ascii="Times New Roman" w:eastAsia="Times New Roman" w:hAnsi="Times New Roman" w:cs="Times New Roman"/>
          <w:color w:val="000000"/>
          <w:sz w:val="28"/>
          <w:szCs w:val="28"/>
          <w:lang w:eastAsia="ru-RU"/>
        </w:rPr>
        <w:t>»,</w:t>
      </w:r>
    </w:p>
    <w:p w:rsidR="00CA7B28" w:rsidRDefault="00CA7B28" w:rsidP="00CA7B28">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Сапожникова С. Н.</w:t>
      </w:r>
    </w:p>
    <w:p w:rsidR="00CA7B28" w:rsidRDefault="00CA7B28" w:rsidP="00CA7B28">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год обучения</w:t>
      </w:r>
      <w:r w:rsidRPr="007472A8">
        <w:rPr>
          <w:rFonts w:ascii="Times New Roman" w:eastAsia="Times New Roman" w:hAnsi="Times New Roman" w:cs="Times New Roman"/>
          <w:color w:val="000000"/>
          <w:sz w:val="28"/>
          <w:szCs w:val="28"/>
          <w:lang w:eastAsia="ru-RU"/>
        </w:rPr>
        <w:t>)</w:t>
      </w:r>
    </w:p>
    <w:p w:rsidR="00CA7B28" w:rsidRDefault="00CA7B28" w:rsidP="00CA7B2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CA7B28" w:rsidRPr="007C0435" w:rsidRDefault="00CA7B28" w:rsidP="006F133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Pr>
          <w:rFonts w:ascii="Times New Roman" w:eastAsia="Times New Roman" w:hAnsi="Times New Roman" w:cs="Times New Roman"/>
          <w:color w:val="000000"/>
          <w:sz w:val="28"/>
          <w:szCs w:val="28"/>
          <w:lang w:eastAsia="ru-RU"/>
        </w:rPr>
        <w:t>младшего</w:t>
      </w:r>
      <w:r w:rsidRPr="007C0435">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CA7B28" w:rsidRPr="00BF06CC" w:rsidRDefault="00CA7B28" w:rsidP="006F1330">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BF06CC">
        <w:rPr>
          <w:rFonts w:ascii="Times New Roman" w:eastAsia="Times New Roman" w:hAnsi="Times New Roman" w:cs="Times New Roman"/>
          <w:sz w:val="28"/>
          <w:szCs w:val="28"/>
          <w:lang w:eastAsia="ru-RU"/>
        </w:rPr>
        <w:t>Занятия проводятся</w:t>
      </w:r>
      <w:r w:rsidR="00BF06CC">
        <w:rPr>
          <w:rFonts w:ascii="Times New Roman" w:eastAsia="Times New Roman" w:hAnsi="Times New Roman" w:cs="Times New Roman"/>
          <w:sz w:val="28"/>
          <w:szCs w:val="28"/>
          <w:lang w:eastAsia="ru-RU"/>
        </w:rPr>
        <w:t xml:space="preserve"> для одной группы</w:t>
      </w:r>
      <w:r w:rsidRPr="00BF06CC">
        <w:rPr>
          <w:rFonts w:ascii="Times New Roman" w:eastAsia="Times New Roman" w:hAnsi="Times New Roman" w:cs="Times New Roman"/>
          <w:sz w:val="28"/>
          <w:szCs w:val="28"/>
          <w:lang w:eastAsia="ru-RU"/>
        </w:rPr>
        <w:t xml:space="preserve"> </w:t>
      </w:r>
      <w:r w:rsidR="00BF06CC" w:rsidRPr="00BF06CC">
        <w:rPr>
          <w:rFonts w:ascii="Times New Roman" w:eastAsia="Times New Roman" w:hAnsi="Times New Roman" w:cs="Times New Roman"/>
          <w:sz w:val="28"/>
          <w:szCs w:val="28"/>
          <w:lang w:eastAsia="ru-RU"/>
        </w:rPr>
        <w:t>4</w:t>
      </w:r>
      <w:r w:rsidRPr="00BF06CC">
        <w:rPr>
          <w:rFonts w:ascii="Times New Roman" w:eastAsia="Times New Roman" w:hAnsi="Times New Roman" w:cs="Times New Roman"/>
          <w:sz w:val="28"/>
          <w:szCs w:val="28"/>
          <w:lang w:eastAsia="ru-RU"/>
        </w:rPr>
        <w:t xml:space="preserve"> раза в неделю с нагрузкой </w:t>
      </w:r>
      <w:r w:rsidR="00BF06CC" w:rsidRPr="00BF06CC">
        <w:rPr>
          <w:rFonts w:ascii="Times New Roman" w:eastAsia="Times New Roman" w:hAnsi="Times New Roman" w:cs="Times New Roman"/>
          <w:sz w:val="28"/>
          <w:szCs w:val="28"/>
          <w:lang w:eastAsia="ru-RU"/>
        </w:rPr>
        <w:t>1 час</w:t>
      </w:r>
      <w:r w:rsidRPr="00BF06CC">
        <w:rPr>
          <w:rFonts w:ascii="Times New Roman" w:eastAsia="Times New Roman" w:hAnsi="Times New Roman" w:cs="Times New Roman"/>
          <w:sz w:val="28"/>
          <w:szCs w:val="28"/>
          <w:lang w:eastAsia="ru-RU"/>
        </w:rPr>
        <w:t>.</w:t>
      </w:r>
    </w:p>
    <w:p w:rsidR="00CA7B28" w:rsidRPr="007C0435" w:rsidRDefault="00CA7B28" w:rsidP="006F133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t xml:space="preserve">Курс рассчитан на </w:t>
      </w:r>
      <w:r w:rsidR="00CB7057">
        <w:rPr>
          <w:rFonts w:ascii="Times New Roman" w:eastAsia="Times New Roman" w:hAnsi="Times New Roman" w:cs="Times New Roman"/>
          <w:color w:val="000000"/>
          <w:sz w:val="28"/>
          <w:szCs w:val="28"/>
          <w:lang w:eastAsia="ru-RU"/>
        </w:rPr>
        <w:t>200</w:t>
      </w:r>
      <w:r w:rsidRPr="007C0435">
        <w:rPr>
          <w:rFonts w:ascii="Times New Roman" w:eastAsia="Times New Roman" w:hAnsi="Times New Roman" w:cs="Times New Roman"/>
          <w:color w:val="000000"/>
          <w:sz w:val="28"/>
          <w:szCs w:val="28"/>
          <w:lang w:eastAsia="ru-RU"/>
        </w:rPr>
        <w:t xml:space="preserve"> часа (в том числе, теоретические занятия – </w:t>
      </w:r>
      <w:r w:rsidR="00CB7057">
        <w:rPr>
          <w:rFonts w:ascii="Times New Roman" w:eastAsia="Times New Roman" w:hAnsi="Times New Roman" w:cs="Times New Roman"/>
          <w:color w:val="000000"/>
          <w:sz w:val="28"/>
          <w:szCs w:val="28"/>
          <w:lang w:eastAsia="ru-RU"/>
        </w:rPr>
        <w:t>54</w:t>
      </w:r>
      <w:r w:rsidRPr="007C0435">
        <w:rPr>
          <w:rFonts w:ascii="Times New Roman" w:eastAsia="Times New Roman" w:hAnsi="Times New Roman" w:cs="Times New Roman"/>
          <w:color w:val="000000"/>
          <w:sz w:val="28"/>
          <w:szCs w:val="28"/>
          <w:lang w:eastAsia="ru-RU"/>
        </w:rPr>
        <w:t xml:space="preserve">, практические занятия – </w:t>
      </w:r>
      <w:r w:rsidR="00CB7057">
        <w:rPr>
          <w:rFonts w:ascii="Times New Roman" w:eastAsia="Times New Roman" w:hAnsi="Times New Roman" w:cs="Times New Roman"/>
          <w:color w:val="000000"/>
          <w:sz w:val="28"/>
          <w:szCs w:val="28"/>
          <w:lang w:eastAsia="ru-RU"/>
        </w:rPr>
        <w:t>146</w:t>
      </w:r>
      <w:r w:rsidRPr="007C0435">
        <w:rPr>
          <w:rFonts w:ascii="Times New Roman" w:eastAsia="Times New Roman" w:hAnsi="Times New Roman" w:cs="Times New Roman"/>
          <w:color w:val="000000"/>
          <w:sz w:val="28"/>
          <w:szCs w:val="28"/>
          <w:lang w:eastAsia="ru-RU"/>
        </w:rPr>
        <w:t>).</w:t>
      </w:r>
    </w:p>
    <w:p w:rsidR="00CA7B28" w:rsidRDefault="00CA7B28" w:rsidP="006F1330">
      <w:pPr>
        <w:spacing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560"/>
        <w:gridCol w:w="1416"/>
        <w:gridCol w:w="1630"/>
        <w:gridCol w:w="1631"/>
      </w:tblGrid>
      <w:tr w:rsidR="00BF06CC" w:rsidRPr="00BF06CC" w:rsidTr="00BF06CC">
        <w:trPr>
          <w:cantSplit/>
          <w:trHeight w:val="521"/>
        </w:trPr>
        <w:tc>
          <w:tcPr>
            <w:tcW w:w="1985"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Понедельник</w:t>
            </w:r>
          </w:p>
        </w:tc>
        <w:tc>
          <w:tcPr>
            <w:tcW w:w="1559"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Вторник</w:t>
            </w:r>
          </w:p>
        </w:tc>
        <w:tc>
          <w:tcPr>
            <w:tcW w:w="1560"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Среда</w:t>
            </w:r>
          </w:p>
        </w:tc>
        <w:tc>
          <w:tcPr>
            <w:tcW w:w="1416"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Четверг</w:t>
            </w:r>
          </w:p>
        </w:tc>
        <w:tc>
          <w:tcPr>
            <w:tcW w:w="1630"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Пятница</w:t>
            </w:r>
          </w:p>
        </w:tc>
        <w:tc>
          <w:tcPr>
            <w:tcW w:w="1631"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Суббота</w:t>
            </w:r>
          </w:p>
        </w:tc>
      </w:tr>
      <w:tr w:rsidR="00BF06CC" w:rsidRPr="00BF06CC" w:rsidTr="00893111">
        <w:trPr>
          <w:cantSplit/>
          <w:trHeight w:val="1549"/>
        </w:trPr>
        <w:tc>
          <w:tcPr>
            <w:tcW w:w="1985"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12.00-12.45</w:t>
            </w:r>
          </w:p>
          <w:p w:rsidR="00BF06CC" w:rsidRPr="00BF06CC" w:rsidRDefault="00BF06CC" w:rsidP="00BF06CC">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(2 гр.)</w:t>
            </w:r>
          </w:p>
          <w:p w:rsidR="00BF06CC" w:rsidRPr="00BF06CC" w:rsidRDefault="00BF06CC" w:rsidP="00BF06CC">
            <w:pPr>
              <w:spacing w:after="0" w:line="240" w:lineRule="auto"/>
              <w:jc w:val="center"/>
              <w:rPr>
                <w:rFonts w:ascii="Times New Roman" w:eastAsia="Calibri" w:hAnsi="Times New Roman" w:cs="Times New Roman"/>
                <w:b/>
                <w:sz w:val="24"/>
                <w:szCs w:val="24"/>
              </w:rPr>
            </w:pPr>
          </w:p>
          <w:p w:rsidR="00BF06CC" w:rsidRPr="00BF06CC" w:rsidRDefault="00BF06CC" w:rsidP="00BF06CC">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13.00-13.45</w:t>
            </w:r>
          </w:p>
          <w:p w:rsidR="00BF06CC" w:rsidRPr="00BF06CC" w:rsidRDefault="00BF06CC" w:rsidP="00BF06CC">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(3 гр.)</w:t>
            </w:r>
          </w:p>
          <w:p w:rsidR="00BF06CC" w:rsidRPr="00BF06CC" w:rsidRDefault="00BF06CC" w:rsidP="00BF06CC">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12.00-12.45</w:t>
            </w:r>
          </w:p>
          <w:p w:rsidR="00BF06CC" w:rsidRPr="00BF06CC" w:rsidRDefault="00BF06CC" w:rsidP="00BF06CC">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(2 гр.)</w:t>
            </w:r>
          </w:p>
          <w:p w:rsidR="00BF06CC" w:rsidRPr="00BF06CC" w:rsidRDefault="00BF06CC" w:rsidP="00BF06CC">
            <w:pPr>
              <w:spacing w:after="0" w:line="240" w:lineRule="auto"/>
              <w:jc w:val="center"/>
              <w:rPr>
                <w:rFonts w:ascii="Times New Roman" w:eastAsia="Calibri" w:hAnsi="Times New Roman" w:cs="Times New Roman"/>
                <w:sz w:val="24"/>
                <w:szCs w:val="24"/>
              </w:rPr>
            </w:pPr>
          </w:p>
          <w:p w:rsidR="00BF06CC" w:rsidRPr="00BF06CC" w:rsidRDefault="00BF06CC" w:rsidP="00BF06CC">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13.00-13.45</w:t>
            </w:r>
          </w:p>
          <w:p w:rsidR="00BF06CC" w:rsidRPr="00BF06CC" w:rsidRDefault="00BF06CC" w:rsidP="00BF06CC">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(3 гр.)</w:t>
            </w:r>
          </w:p>
          <w:p w:rsidR="00BF06CC" w:rsidRPr="00BF06CC" w:rsidRDefault="00BF06CC" w:rsidP="00BF06CC">
            <w:pPr>
              <w:spacing w:after="0" w:line="240" w:lineRule="auto"/>
              <w:jc w:val="cente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12.00-12.45</w:t>
            </w:r>
          </w:p>
          <w:p w:rsidR="00BF06CC" w:rsidRPr="00BF06CC" w:rsidRDefault="00BF06CC" w:rsidP="00BF06CC">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(2 гр.)</w:t>
            </w:r>
          </w:p>
          <w:p w:rsidR="00BF06CC" w:rsidRPr="00BF06CC" w:rsidRDefault="00BF06CC" w:rsidP="00BF06CC">
            <w:pPr>
              <w:spacing w:after="0" w:line="240" w:lineRule="auto"/>
              <w:jc w:val="center"/>
              <w:rPr>
                <w:rFonts w:ascii="Times New Roman" w:eastAsia="Calibri" w:hAnsi="Times New Roman" w:cs="Times New Roman"/>
                <w:b/>
                <w:sz w:val="24"/>
                <w:szCs w:val="24"/>
              </w:rPr>
            </w:pPr>
          </w:p>
          <w:p w:rsidR="00BF06CC" w:rsidRPr="00BF06CC" w:rsidRDefault="00BF06CC" w:rsidP="00BF06CC">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13.00-13.45</w:t>
            </w:r>
          </w:p>
          <w:p w:rsidR="00BF06CC" w:rsidRPr="00BF06CC" w:rsidRDefault="00BF06CC" w:rsidP="00BF06CC">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(3 гр.)</w:t>
            </w:r>
          </w:p>
          <w:p w:rsidR="00BF06CC" w:rsidRPr="00BF06CC" w:rsidRDefault="00BF06CC" w:rsidP="00BF06CC">
            <w:pPr>
              <w:spacing w:after="0" w:line="240" w:lineRule="auto"/>
              <w:jc w:val="center"/>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12.00-12.45</w:t>
            </w:r>
          </w:p>
          <w:p w:rsidR="00BF06CC" w:rsidRPr="00BF06CC" w:rsidRDefault="00BF06CC" w:rsidP="00BF06CC">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(2 гр.)</w:t>
            </w:r>
          </w:p>
          <w:p w:rsidR="00BF06CC" w:rsidRPr="00BF06CC" w:rsidRDefault="00BF06CC" w:rsidP="00BF06CC">
            <w:pPr>
              <w:spacing w:after="0" w:line="240" w:lineRule="auto"/>
              <w:jc w:val="center"/>
              <w:rPr>
                <w:rFonts w:ascii="Times New Roman" w:eastAsia="Calibri" w:hAnsi="Times New Roman" w:cs="Times New Roman"/>
                <w:sz w:val="24"/>
                <w:szCs w:val="24"/>
              </w:rPr>
            </w:pPr>
          </w:p>
          <w:p w:rsidR="00BF06CC" w:rsidRPr="00BF06CC" w:rsidRDefault="00BF06CC" w:rsidP="00BF06CC">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13.00-13.45</w:t>
            </w:r>
          </w:p>
          <w:p w:rsidR="00BF06CC" w:rsidRPr="00BF06CC" w:rsidRDefault="00BF06CC" w:rsidP="00BF06CC">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(3 гр.)</w:t>
            </w:r>
          </w:p>
          <w:p w:rsidR="00BF06CC" w:rsidRPr="00BF06CC" w:rsidRDefault="00BF06CC" w:rsidP="00BF06CC">
            <w:pPr>
              <w:spacing w:after="0" w:line="240" w:lineRule="auto"/>
              <w:jc w:val="center"/>
              <w:rPr>
                <w:rFonts w:ascii="Times New Roman" w:eastAsia="Calibri"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rsidR="00BF06CC" w:rsidRPr="00BF06CC" w:rsidRDefault="00BF06CC" w:rsidP="00BF06CC">
            <w:pPr>
              <w:spacing w:after="0" w:line="240" w:lineRule="auto"/>
              <w:jc w:val="center"/>
              <w:rPr>
                <w:rFonts w:ascii="Times New Roman" w:eastAsia="Calibri" w:hAnsi="Times New Roman" w:cs="Times New Roman"/>
                <w:b/>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BF06CC" w:rsidRPr="00BF06CC" w:rsidRDefault="00BF06CC" w:rsidP="00BF06CC">
            <w:pPr>
              <w:spacing w:after="0" w:line="240" w:lineRule="auto"/>
              <w:jc w:val="center"/>
              <w:rPr>
                <w:rFonts w:ascii="Times New Roman" w:eastAsia="Calibri" w:hAnsi="Times New Roman" w:cs="Times New Roman"/>
                <w:sz w:val="24"/>
                <w:szCs w:val="24"/>
              </w:rPr>
            </w:pPr>
          </w:p>
        </w:tc>
      </w:tr>
    </w:tbl>
    <w:p w:rsidR="00BF06CC" w:rsidRDefault="00BF06CC" w:rsidP="006F1330">
      <w:pPr>
        <w:spacing w:line="360" w:lineRule="auto"/>
        <w:ind w:firstLine="567"/>
        <w:jc w:val="both"/>
        <w:rPr>
          <w:rFonts w:ascii="Times New Roman" w:eastAsia="Times New Roman" w:hAnsi="Times New Roman" w:cs="Times New Roman"/>
          <w:color w:val="000000"/>
          <w:sz w:val="28"/>
          <w:szCs w:val="28"/>
          <w:lang w:eastAsia="ru-RU"/>
        </w:rPr>
      </w:pPr>
    </w:p>
    <w:p w:rsidR="00CA7B28" w:rsidRDefault="00CA7B28" w:rsidP="00FB0474">
      <w:pPr>
        <w:pStyle w:val="a3"/>
        <w:numPr>
          <w:ilvl w:val="0"/>
          <w:numId w:val="50"/>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CA7B28" w:rsidRDefault="00CA7B28" w:rsidP="00CA7B28">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«Музей – хранитель наследия веков» 2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431"/>
        <w:gridCol w:w="2268"/>
      </w:tblGrid>
      <w:tr w:rsidR="00CA7B28" w:rsidRPr="00954F67" w:rsidTr="00766A3E">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color w:val="000000"/>
                <w:sz w:val="28"/>
                <w:szCs w:val="28"/>
                <w:lang w:eastAsia="ru-RU"/>
              </w:rPr>
              <w:t>№</w:t>
            </w:r>
          </w:p>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color w:val="000000"/>
                <w:sz w:val="28"/>
                <w:szCs w:val="28"/>
                <w:lang w:eastAsia="ru-RU"/>
              </w:rPr>
              <w:t>Тема</w:t>
            </w:r>
          </w:p>
        </w:tc>
        <w:tc>
          <w:tcPr>
            <w:tcW w:w="3771" w:type="dxa"/>
            <w:gridSpan w:val="3"/>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Количество часов</w:t>
            </w:r>
          </w:p>
        </w:tc>
        <w:tc>
          <w:tcPr>
            <w:tcW w:w="2268" w:type="dxa"/>
            <w:vMerge w:val="restart"/>
            <w:tcBorders>
              <w:top w:val="single" w:sz="6" w:space="0" w:color="auto"/>
              <w:left w:val="single" w:sz="6" w:space="0" w:color="auto"/>
              <w:right w:val="single" w:sz="6" w:space="0" w:color="auto"/>
            </w:tcBorders>
            <w:shd w:val="clear" w:color="auto" w:fill="FFFFFF"/>
          </w:tcPr>
          <w:p w:rsidR="00CA7B28" w:rsidRPr="006F1330" w:rsidRDefault="00CA7B28" w:rsidP="00CA7B28">
            <w:pPr>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Формы контроля</w:t>
            </w:r>
          </w:p>
        </w:tc>
      </w:tr>
      <w:tr w:rsidR="00CA7B28" w:rsidRPr="00954F67" w:rsidTr="00766A3E">
        <w:trPr>
          <w:trHeight w:val="336"/>
        </w:trPr>
        <w:tc>
          <w:tcPr>
            <w:tcW w:w="600" w:type="dxa"/>
            <w:vMerge/>
            <w:tcBorders>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color w:val="000000"/>
                <w:sz w:val="28"/>
                <w:szCs w:val="28"/>
                <w:lang w:eastAsia="ru-RU"/>
              </w:rPr>
              <w:t>Всего</w:t>
            </w:r>
          </w:p>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теория</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sz w:val="28"/>
                <w:szCs w:val="28"/>
                <w:lang w:eastAsia="ru-RU"/>
              </w:rPr>
              <w:t>практика</w:t>
            </w:r>
          </w:p>
        </w:tc>
        <w:tc>
          <w:tcPr>
            <w:tcW w:w="2268" w:type="dxa"/>
            <w:vMerge/>
            <w:tcBorders>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CA7B28" w:rsidRPr="000F6B06" w:rsidTr="00766A3E">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hAnsi="Times New Roman" w:cs="Times New Roman"/>
                <w:sz w:val="28"/>
                <w:szCs w:val="28"/>
              </w:rPr>
              <w:t>Введение. Основы музееведения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 xml:space="preserve">Викторина </w:t>
            </w:r>
          </w:p>
        </w:tc>
      </w:tr>
      <w:tr w:rsidR="00CA7B28" w:rsidRPr="000F6B06" w:rsidTr="00766A3E">
        <w:trPr>
          <w:trHeight w:val="91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2.</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hAnsi="Times New Roman" w:cs="Times New Roman"/>
                <w:sz w:val="28"/>
                <w:szCs w:val="28"/>
              </w:rPr>
              <w:t>Музейная терминология как азбука музейного дела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0A14F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0A14F5" w:rsidP="00766A3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66A3E">
              <w:rPr>
                <w:rFonts w:ascii="Times New Roman" w:eastAsia="Times New Roman" w:hAnsi="Times New Roman" w:cs="Times New Roman"/>
                <w:sz w:val="28"/>
                <w:szCs w:val="28"/>
                <w:lang w:eastAsia="ru-RU"/>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 xml:space="preserve"> Словарь краеведа</w:t>
            </w:r>
          </w:p>
        </w:tc>
      </w:tr>
      <w:tr w:rsidR="00CA7B28" w:rsidRPr="000F6B06" w:rsidTr="00766A3E">
        <w:trPr>
          <w:trHeight w:val="54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3.</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hAnsi="Times New Roman" w:cs="Times New Roman"/>
                <w:sz w:val="28"/>
                <w:szCs w:val="28"/>
              </w:rPr>
              <w:t>Музейные фонды, их комплектование, учет и хранение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 xml:space="preserve">Тест  </w:t>
            </w:r>
          </w:p>
        </w:tc>
      </w:tr>
      <w:tr w:rsidR="00CA7B28" w:rsidRPr="000F6B06" w:rsidTr="00766A3E">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4.</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Работа актива музея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0A14F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A7B28" w:rsidRPr="006F1330">
              <w:rPr>
                <w:rFonts w:ascii="Times New Roman" w:eastAsia="Times New Roman" w:hAnsi="Times New Roman" w:cs="Times New Roman"/>
                <w:sz w:val="28"/>
                <w:szCs w:val="28"/>
                <w:lang w:eastAsia="ru-RU"/>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0A14F5" w:rsidP="00766A3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66A3E">
              <w:rPr>
                <w:rFonts w:ascii="Times New Roman" w:eastAsia="Times New Roman" w:hAnsi="Times New Roman" w:cs="Times New Roman"/>
                <w:sz w:val="28"/>
                <w:szCs w:val="28"/>
                <w:lang w:eastAsia="ru-RU"/>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Контрольные задания</w:t>
            </w:r>
          </w:p>
        </w:tc>
      </w:tr>
      <w:tr w:rsidR="00CA7B28" w:rsidRPr="00954F67" w:rsidTr="00766A3E">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5.</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iCs/>
                <w:color w:val="000000"/>
                <w:sz w:val="28"/>
                <w:szCs w:val="28"/>
                <w:lang w:eastAsia="ru-RU"/>
              </w:rPr>
              <w:t>Экспозиционная работа</w:t>
            </w:r>
          </w:p>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Практическая работа</w:t>
            </w:r>
          </w:p>
        </w:tc>
      </w:tr>
      <w:tr w:rsidR="00CA7B28" w:rsidRPr="00954F67" w:rsidTr="00766A3E">
        <w:trPr>
          <w:trHeight w:val="882"/>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6.</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Культурно-массовая работа школьного музея</w:t>
            </w:r>
          </w:p>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0A14F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0A14F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 xml:space="preserve">Творческая </w:t>
            </w:r>
          </w:p>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работа</w:t>
            </w:r>
          </w:p>
        </w:tc>
      </w:tr>
      <w:tr w:rsidR="00CA7B28" w:rsidRPr="00954F67" w:rsidTr="00766A3E">
        <w:trPr>
          <w:trHeight w:val="523"/>
        </w:trPr>
        <w:tc>
          <w:tcPr>
            <w:tcW w:w="600" w:type="dxa"/>
            <w:tcBorders>
              <w:top w:val="single" w:sz="6" w:space="0" w:color="auto"/>
              <w:left w:val="single" w:sz="6" w:space="0" w:color="auto"/>
              <w:bottom w:val="nil"/>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7.</w:t>
            </w:r>
          </w:p>
        </w:tc>
        <w:tc>
          <w:tcPr>
            <w:tcW w:w="3000" w:type="dxa"/>
            <w:tcBorders>
              <w:top w:val="single" w:sz="6" w:space="0" w:color="auto"/>
              <w:left w:val="single" w:sz="6" w:space="0" w:color="auto"/>
              <w:bottom w:val="nil"/>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 xml:space="preserve">Подготовка музейной экскурсии </w:t>
            </w:r>
          </w:p>
        </w:tc>
        <w:tc>
          <w:tcPr>
            <w:tcW w:w="1080" w:type="dxa"/>
            <w:tcBorders>
              <w:top w:val="single" w:sz="6" w:space="0" w:color="auto"/>
              <w:left w:val="single" w:sz="6" w:space="0" w:color="auto"/>
              <w:bottom w:val="nil"/>
              <w:right w:val="single" w:sz="6" w:space="0" w:color="auto"/>
            </w:tcBorders>
            <w:shd w:val="clear" w:color="auto" w:fill="FFFFFF"/>
          </w:tcPr>
          <w:p w:rsidR="00CA7B28" w:rsidRPr="006F1330" w:rsidRDefault="000A14F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260" w:type="dxa"/>
            <w:tcBorders>
              <w:top w:val="single" w:sz="6" w:space="0" w:color="auto"/>
              <w:left w:val="single" w:sz="6" w:space="0" w:color="auto"/>
              <w:bottom w:val="nil"/>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10</w:t>
            </w:r>
          </w:p>
        </w:tc>
        <w:tc>
          <w:tcPr>
            <w:tcW w:w="1431" w:type="dxa"/>
            <w:tcBorders>
              <w:top w:val="single" w:sz="6" w:space="0" w:color="auto"/>
              <w:left w:val="single" w:sz="6" w:space="0" w:color="auto"/>
              <w:bottom w:val="nil"/>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A7B28" w:rsidRPr="006F1330">
              <w:rPr>
                <w:rFonts w:ascii="Times New Roman" w:eastAsia="Times New Roman" w:hAnsi="Times New Roman" w:cs="Times New Roman"/>
                <w:sz w:val="28"/>
                <w:szCs w:val="28"/>
                <w:lang w:eastAsia="ru-RU"/>
              </w:rPr>
              <w:t>0</w:t>
            </w:r>
          </w:p>
        </w:tc>
        <w:tc>
          <w:tcPr>
            <w:tcW w:w="2268" w:type="dxa"/>
            <w:tcBorders>
              <w:top w:val="single" w:sz="6" w:space="0" w:color="auto"/>
              <w:left w:val="single" w:sz="6" w:space="0" w:color="auto"/>
              <w:bottom w:val="nil"/>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Практическая работа</w:t>
            </w:r>
          </w:p>
        </w:tc>
      </w:tr>
      <w:tr w:rsidR="000A14F5" w:rsidRPr="00954F67" w:rsidTr="00766A3E">
        <w:trPr>
          <w:trHeight w:val="523"/>
        </w:trPr>
        <w:tc>
          <w:tcPr>
            <w:tcW w:w="600" w:type="dxa"/>
            <w:tcBorders>
              <w:top w:val="single" w:sz="6" w:space="0" w:color="auto"/>
              <w:left w:val="single" w:sz="6" w:space="0" w:color="auto"/>
              <w:bottom w:val="nil"/>
              <w:right w:val="single" w:sz="6" w:space="0" w:color="auto"/>
            </w:tcBorders>
            <w:shd w:val="clear" w:color="auto" w:fill="FFFFFF"/>
          </w:tcPr>
          <w:p w:rsidR="000A14F5" w:rsidRPr="006F1330" w:rsidRDefault="000A14F5"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0A14F5" w:rsidRPr="006F1330" w:rsidRDefault="000A14F5" w:rsidP="00CA7B2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0A14F5" w:rsidRDefault="000A14F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0A14F5" w:rsidRPr="006F1330" w:rsidRDefault="000A14F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1" w:type="dxa"/>
            <w:tcBorders>
              <w:top w:val="single" w:sz="6" w:space="0" w:color="auto"/>
              <w:left w:val="single" w:sz="6" w:space="0" w:color="auto"/>
              <w:bottom w:val="nil"/>
              <w:right w:val="single" w:sz="6" w:space="0" w:color="auto"/>
            </w:tcBorders>
            <w:shd w:val="clear" w:color="auto" w:fill="FFFFFF"/>
          </w:tcPr>
          <w:p w:rsidR="000A14F5" w:rsidRDefault="000A14F5"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nil"/>
              <w:right w:val="single" w:sz="6" w:space="0" w:color="auto"/>
            </w:tcBorders>
            <w:shd w:val="clear" w:color="auto" w:fill="FFFFFF"/>
          </w:tcPr>
          <w:p w:rsidR="000A14F5" w:rsidRPr="006F1330" w:rsidRDefault="000A14F5"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CA7B28" w:rsidRPr="00954F67" w:rsidTr="00766A3E">
        <w:trPr>
          <w:trHeight w:val="264"/>
        </w:trPr>
        <w:tc>
          <w:tcPr>
            <w:tcW w:w="600" w:type="dxa"/>
            <w:tcBorders>
              <w:top w:val="nil"/>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8.</w:t>
            </w:r>
          </w:p>
        </w:tc>
        <w:tc>
          <w:tcPr>
            <w:tcW w:w="3000" w:type="dxa"/>
            <w:tcBorders>
              <w:top w:val="nil"/>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CA7B28" w:rsidRPr="006F1330" w:rsidRDefault="00CA7B28" w:rsidP="000A14F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r w:rsidR="000A14F5">
              <w:rPr>
                <w:rFonts w:ascii="Times New Roman" w:eastAsia="Times New Roman" w:hAnsi="Times New Roman" w:cs="Times New Roman"/>
                <w:sz w:val="28"/>
                <w:szCs w:val="28"/>
                <w:lang w:eastAsia="ru-RU"/>
              </w:rPr>
              <w:t>0</w:t>
            </w:r>
          </w:p>
        </w:tc>
        <w:tc>
          <w:tcPr>
            <w:tcW w:w="1260" w:type="dxa"/>
            <w:tcBorders>
              <w:top w:val="nil"/>
              <w:left w:val="single" w:sz="6" w:space="0" w:color="auto"/>
              <w:bottom w:val="single" w:sz="6" w:space="0" w:color="auto"/>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31" w:type="dxa"/>
            <w:tcBorders>
              <w:top w:val="nil"/>
              <w:left w:val="single" w:sz="6" w:space="0" w:color="auto"/>
              <w:bottom w:val="single" w:sz="6" w:space="0" w:color="auto"/>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268" w:type="dxa"/>
            <w:tcBorders>
              <w:top w:val="nil"/>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Оценка качества работы</w:t>
            </w:r>
          </w:p>
        </w:tc>
      </w:tr>
      <w:tr w:rsidR="00CA7B28" w:rsidRPr="00954F67" w:rsidTr="00766A3E">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B7057"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A7B28" w:rsidRDefault="00CA7B28" w:rsidP="00CA7B28">
      <w:pPr>
        <w:jc w:val="both"/>
        <w:rPr>
          <w:rFonts w:ascii="Times New Roman" w:eastAsia="Times New Roman" w:hAnsi="Times New Roman" w:cs="Times New Roman"/>
          <w:b/>
          <w:color w:val="000000"/>
          <w:sz w:val="28"/>
          <w:szCs w:val="28"/>
          <w:lang w:eastAsia="ru-RU"/>
        </w:rPr>
      </w:pPr>
    </w:p>
    <w:p w:rsidR="00CA7B28" w:rsidRDefault="00CA7B28" w:rsidP="00FB0474">
      <w:pPr>
        <w:pStyle w:val="a3"/>
        <w:numPr>
          <w:ilvl w:val="0"/>
          <w:numId w:val="50"/>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CA7B28" w:rsidRPr="004206BF" w:rsidRDefault="00CA7B28" w:rsidP="00FB0474">
      <w:pPr>
        <w:pStyle w:val="a3"/>
        <w:numPr>
          <w:ilvl w:val="0"/>
          <w:numId w:val="51"/>
        </w:numPr>
        <w:spacing w:line="360" w:lineRule="auto"/>
        <w:jc w:val="both"/>
        <w:rPr>
          <w:rFonts w:ascii="Times New Roman" w:hAnsi="Times New Roman" w:cs="Times New Roman"/>
          <w:b/>
          <w:sz w:val="28"/>
          <w:szCs w:val="28"/>
        </w:rPr>
      </w:pPr>
      <w:r w:rsidRPr="004206BF">
        <w:rPr>
          <w:rFonts w:ascii="Times New Roman" w:hAnsi="Times New Roman" w:cs="Times New Roman"/>
          <w:b/>
          <w:sz w:val="28"/>
          <w:szCs w:val="28"/>
        </w:rPr>
        <w:t>Введение. Основы музееведения.</w:t>
      </w:r>
    </w:p>
    <w:p w:rsidR="00CA7B28" w:rsidRDefault="00CA7B28"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Теоретическая часть.</w:t>
      </w:r>
      <w:r>
        <w:rPr>
          <w:rFonts w:ascii="Times New Roman" w:hAnsi="Times New Roman" w:cs="Times New Roman"/>
          <w:sz w:val="28"/>
          <w:szCs w:val="28"/>
        </w:rPr>
        <w:t xml:space="preserve">   Знакомство по</w:t>
      </w:r>
      <w:r w:rsidRPr="00954F67">
        <w:rPr>
          <w:rFonts w:ascii="Times New Roman" w:hAnsi="Times New Roman" w:cs="Times New Roman"/>
          <w:sz w:val="28"/>
          <w:szCs w:val="28"/>
        </w:rPr>
        <w:t xml:space="preserve"> кино-фото материалам с кр</w:t>
      </w:r>
      <w:r>
        <w:rPr>
          <w:rFonts w:ascii="Times New Roman" w:hAnsi="Times New Roman" w:cs="Times New Roman"/>
          <w:sz w:val="28"/>
          <w:szCs w:val="28"/>
        </w:rPr>
        <w:t xml:space="preserve">упными музеями разных профилей. Эрмитаж. </w:t>
      </w:r>
      <w:r w:rsidRPr="00954F67">
        <w:rPr>
          <w:rFonts w:ascii="Times New Roman" w:hAnsi="Times New Roman" w:cs="Times New Roman"/>
          <w:sz w:val="28"/>
          <w:szCs w:val="28"/>
        </w:rPr>
        <w:t>Начало коллекционирования древ</w:t>
      </w:r>
      <w:r>
        <w:rPr>
          <w:rFonts w:ascii="Times New Roman" w:hAnsi="Times New Roman" w:cs="Times New Roman"/>
          <w:sz w:val="28"/>
          <w:szCs w:val="28"/>
        </w:rPr>
        <w:t>ностей. Пётр 1</w:t>
      </w:r>
      <w:r w:rsidRPr="00954F67">
        <w:rPr>
          <w:rFonts w:ascii="Times New Roman" w:hAnsi="Times New Roman" w:cs="Times New Roman"/>
          <w:sz w:val="28"/>
          <w:szCs w:val="28"/>
        </w:rPr>
        <w:t xml:space="preserve">. Пропаганда памятников истории. Охрана и пропаганда памятников истории и культуры. </w:t>
      </w:r>
    </w:p>
    <w:p w:rsidR="00CA7B28" w:rsidRPr="00954F67" w:rsidRDefault="00CA7B28"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Pr>
          <w:rFonts w:ascii="Times New Roman" w:hAnsi="Times New Roman" w:cs="Times New Roman"/>
          <w:sz w:val="28"/>
          <w:szCs w:val="28"/>
        </w:rPr>
        <w:t xml:space="preserve"> Музеи города Ирбита</w:t>
      </w:r>
      <w:r w:rsidRPr="00954F67">
        <w:rPr>
          <w:rFonts w:ascii="Times New Roman" w:hAnsi="Times New Roman" w:cs="Times New Roman"/>
          <w:sz w:val="28"/>
          <w:szCs w:val="28"/>
        </w:rPr>
        <w:t>. Особенности проведения экскурсий в музеях. Правила поведения в музеях. Экскурс</w:t>
      </w:r>
      <w:r>
        <w:rPr>
          <w:rFonts w:ascii="Times New Roman" w:hAnsi="Times New Roman" w:cs="Times New Roman"/>
          <w:sz w:val="28"/>
          <w:szCs w:val="28"/>
        </w:rPr>
        <w:t>ии в музеи города</w:t>
      </w:r>
      <w:r w:rsidRPr="00954F67">
        <w:rPr>
          <w:rFonts w:ascii="Times New Roman" w:hAnsi="Times New Roman" w:cs="Times New Roman"/>
          <w:sz w:val="28"/>
          <w:szCs w:val="28"/>
        </w:rPr>
        <w:t xml:space="preserve">. </w:t>
      </w:r>
      <w:r>
        <w:rPr>
          <w:rFonts w:ascii="Times New Roman" w:hAnsi="Times New Roman" w:cs="Times New Roman"/>
          <w:sz w:val="28"/>
          <w:szCs w:val="28"/>
        </w:rPr>
        <w:t xml:space="preserve">Беседа с сотрудниками нашего </w:t>
      </w:r>
      <w:r w:rsidRPr="00954F67">
        <w:rPr>
          <w:rFonts w:ascii="Times New Roman" w:hAnsi="Times New Roman" w:cs="Times New Roman"/>
          <w:sz w:val="28"/>
          <w:szCs w:val="28"/>
        </w:rPr>
        <w:t>музея об истории создания музея, формировании его коллекций</w:t>
      </w:r>
      <w:r>
        <w:rPr>
          <w:rFonts w:ascii="Times New Roman" w:hAnsi="Times New Roman" w:cs="Times New Roman"/>
          <w:sz w:val="28"/>
          <w:szCs w:val="28"/>
        </w:rPr>
        <w:t>; проведение викторины по музею нашей школ</w:t>
      </w:r>
      <w:r w:rsidRPr="00954F67">
        <w:rPr>
          <w:rFonts w:ascii="Times New Roman" w:hAnsi="Times New Roman" w:cs="Times New Roman"/>
          <w:sz w:val="28"/>
          <w:szCs w:val="28"/>
        </w:rPr>
        <w:t>ы.</w:t>
      </w:r>
    </w:p>
    <w:p w:rsidR="00CA7B28" w:rsidRPr="004206BF" w:rsidRDefault="00CA7B28" w:rsidP="00FB0474">
      <w:pPr>
        <w:pStyle w:val="a3"/>
        <w:numPr>
          <w:ilvl w:val="0"/>
          <w:numId w:val="51"/>
        </w:numPr>
        <w:spacing w:line="360" w:lineRule="auto"/>
        <w:jc w:val="both"/>
        <w:rPr>
          <w:rFonts w:ascii="Times New Roman" w:hAnsi="Times New Roman" w:cs="Times New Roman"/>
          <w:b/>
          <w:sz w:val="28"/>
          <w:szCs w:val="28"/>
        </w:rPr>
      </w:pPr>
      <w:r w:rsidRPr="004206BF">
        <w:rPr>
          <w:rFonts w:ascii="Times New Roman" w:hAnsi="Times New Roman" w:cs="Times New Roman"/>
          <w:b/>
          <w:sz w:val="28"/>
          <w:szCs w:val="28"/>
        </w:rPr>
        <w:t>Музейная терминология как азбука музейного дела.</w:t>
      </w:r>
    </w:p>
    <w:p w:rsidR="00CA7B28" w:rsidRPr="00954F67" w:rsidRDefault="00CA7B28" w:rsidP="006F1330">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Предметность и наглядность. Чем отличается школьный музей от музея государственного? Виды и формы работы музеев. Крупнейшие музеи России</w:t>
      </w:r>
      <w:r>
        <w:rPr>
          <w:rFonts w:ascii="Times New Roman" w:hAnsi="Times New Roman" w:cs="Times New Roman"/>
          <w:sz w:val="28"/>
          <w:szCs w:val="28"/>
        </w:rPr>
        <w:t>.</w:t>
      </w:r>
    </w:p>
    <w:p w:rsidR="00CA7B28" w:rsidRPr="00954F67" w:rsidRDefault="00CA7B28" w:rsidP="006F13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954F67">
        <w:rPr>
          <w:rFonts w:ascii="Times New Roman" w:hAnsi="Times New Roman" w:cs="Times New Roman"/>
          <w:sz w:val="28"/>
          <w:szCs w:val="28"/>
        </w:rPr>
        <w:t>онимание термина «</w:t>
      </w:r>
      <w:r>
        <w:rPr>
          <w:rFonts w:ascii="Times New Roman" w:hAnsi="Times New Roman" w:cs="Times New Roman"/>
          <w:sz w:val="28"/>
          <w:szCs w:val="28"/>
        </w:rPr>
        <w:t>музееведение»</w:t>
      </w:r>
      <w:r w:rsidRPr="00954F67">
        <w:rPr>
          <w:rFonts w:ascii="Times New Roman" w:hAnsi="Times New Roman" w:cs="Times New Roman"/>
          <w:sz w:val="28"/>
          <w:szCs w:val="28"/>
        </w:rPr>
        <w:t xml:space="preserve">. </w:t>
      </w:r>
      <w:r>
        <w:rPr>
          <w:rFonts w:ascii="Times New Roman" w:hAnsi="Times New Roman" w:cs="Times New Roman"/>
          <w:sz w:val="28"/>
          <w:szCs w:val="28"/>
        </w:rPr>
        <w:t>Ори</w:t>
      </w:r>
      <w:r w:rsidRPr="00954F67">
        <w:rPr>
          <w:rFonts w:ascii="Times New Roman" w:hAnsi="Times New Roman" w:cs="Times New Roman"/>
          <w:sz w:val="28"/>
          <w:szCs w:val="28"/>
        </w:rPr>
        <w:t>ентация в музее. Определение ценно</w:t>
      </w:r>
      <w:r>
        <w:rPr>
          <w:rFonts w:ascii="Times New Roman" w:hAnsi="Times New Roman" w:cs="Times New Roman"/>
          <w:sz w:val="28"/>
          <w:szCs w:val="28"/>
        </w:rPr>
        <w:t>сти экспоната - предмета матери</w:t>
      </w:r>
      <w:r w:rsidRPr="00954F67">
        <w:rPr>
          <w:rFonts w:ascii="Times New Roman" w:hAnsi="Times New Roman" w:cs="Times New Roman"/>
          <w:sz w:val="28"/>
          <w:szCs w:val="28"/>
        </w:rPr>
        <w:t>альной культуры, документа, фотографии.</w:t>
      </w:r>
    </w:p>
    <w:p w:rsidR="00CA7B28" w:rsidRPr="00954F67" w:rsidRDefault="00CA7B28"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 xml:space="preserve">Крупнейшие музеи России. Понимание </w:t>
      </w:r>
      <w:r>
        <w:rPr>
          <w:rFonts w:ascii="Times New Roman" w:hAnsi="Times New Roman" w:cs="Times New Roman"/>
          <w:sz w:val="28"/>
          <w:szCs w:val="28"/>
        </w:rPr>
        <w:t>термина «школьный музей». Профи</w:t>
      </w:r>
      <w:r w:rsidRPr="00954F67">
        <w:rPr>
          <w:rFonts w:ascii="Times New Roman" w:hAnsi="Times New Roman" w:cs="Times New Roman"/>
          <w:sz w:val="28"/>
          <w:szCs w:val="28"/>
        </w:rPr>
        <w:t>ли школьных музеев. Сущность и сп</w:t>
      </w:r>
      <w:r>
        <w:rPr>
          <w:rFonts w:ascii="Times New Roman" w:hAnsi="Times New Roman" w:cs="Times New Roman"/>
          <w:sz w:val="28"/>
          <w:szCs w:val="28"/>
        </w:rPr>
        <w:t>ецифические особенности школьно</w:t>
      </w:r>
      <w:r w:rsidRPr="00954F67">
        <w:rPr>
          <w:rFonts w:ascii="Times New Roman" w:hAnsi="Times New Roman" w:cs="Times New Roman"/>
          <w:sz w:val="28"/>
          <w:szCs w:val="28"/>
        </w:rPr>
        <w:t>го музея.</w:t>
      </w:r>
    </w:p>
    <w:p w:rsidR="00CA7B28" w:rsidRDefault="00CA7B28"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Паспортизация музея. Порядок сбора, учета, хранения музейных экспонатов. Определение, классификация и систематизация экспонатов. Составление словаря музейных терминов. Викторины и кроссворды на музейную тематику. </w:t>
      </w:r>
    </w:p>
    <w:p w:rsidR="00CA7B28" w:rsidRPr="00ED152A" w:rsidRDefault="00CA7B28" w:rsidP="00FB0474">
      <w:pPr>
        <w:pStyle w:val="a3"/>
        <w:numPr>
          <w:ilvl w:val="0"/>
          <w:numId w:val="51"/>
        </w:numPr>
        <w:spacing w:line="360" w:lineRule="auto"/>
        <w:jc w:val="both"/>
        <w:rPr>
          <w:rFonts w:ascii="Times New Roman" w:hAnsi="Times New Roman" w:cs="Times New Roman"/>
          <w:b/>
          <w:sz w:val="28"/>
          <w:szCs w:val="28"/>
        </w:rPr>
      </w:pPr>
      <w:r w:rsidRPr="00ED152A">
        <w:rPr>
          <w:rFonts w:ascii="Times New Roman" w:hAnsi="Times New Roman" w:cs="Times New Roman"/>
          <w:b/>
          <w:sz w:val="28"/>
          <w:szCs w:val="28"/>
        </w:rPr>
        <w:lastRenderedPageBreak/>
        <w:t>Музейные фонды, их комплектование, учет и хранение</w:t>
      </w:r>
    </w:p>
    <w:p w:rsidR="00CA7B28" w:rsidRPr="00954F67" w:rsidRDefault="00CA7B28" w:rsidP="006F1330">
      <w:pPr>
        <w:spacing w:after="0"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954F67">
        <w:rPr>
          <w:rFonts w:ascii="Times New Roman" w:hAnsi="Times New Roman" w:cs="Times New Roman"/>
          <w:i/>
          <w:sz w:val="28"/>
          <w:szCs w:val="28"/>
        </w:rPr>
        <w:t xml:space="preserve">  Теоретическая часть.</w:t>
      </w:r>
      <w:r w:rsidRPr="00954F67">
        <w:rPr>
          <w:rFonts w:ascii="Times New Roman" w:hAnsi="Times New Roman" w:cs="Times New Roman"/>
          <w:sz w:val="28"/>
          <w:szCs w:val="28"/>
        </w:rPr>
        <w:t xml:space="preserve">  Понятие о фондах музея. Инвентарная книга. Основной фонд и научно-вспомогательный фонд. Основные направления фондовой ра</w:t>
      </w:r>
      <w:r>
        <w:rPr>
          <w:rFonts w:ascii="Times New Roman" w:hAnsi="Times New Roman" w:cs="Times New Roman"/>
          <w:sz w:val="28"/>
          <w:szCs w:val="28"/>
        </w:rPr>
        <w:t>боты: комплектование, учет, хра</w:t>
      </w:r>
      <w:r w:rsidRPr="00954F67">
        <w:rPr>
          <w:rFonts w:ascii="Times New Roman" w:hAnsi="Times New Roman" w:cs="Times New Roman"/>
          <w:sz w:val="28"/>
          <w:szCs w:val="28"/>
        </w:rPr>
        <w:t>нение, изучение фондов, проведение консультаций. Архивная книга - её содержание, строение, правила занесения экспонатов. Фонд временного хранения.</w:t>
      </w:r>
    </w:p>
    <w:p w:rsidR="00CA7B28" w:rsidRPr="00954F67" w:rsidRDefault="00CA7B28"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Определение и описание предмето</w:t>
      </w:r>
      <w:r>
        <w:rPr>
          <w:rFonts w:ascii="Times New Roman" w:hAnsi="Times New Roman" w:cs="Times New Roman"/>
          <w:sz w:val="28"/>
          <w:szCs w:val="28"/>
        </w:rPr>
        <w:t>в. Организация хранения экспона</w:t>
      </w:r>
      <w:r w:rsidRPr="00954F67">
        <w:rPr>
          <w:rFonts w:ascii="Times New Roman" w:hAnsi="Times New Roman" w:cs="Times New Roman"/>
          <w:sz w:val="28"/>
          <w:szCs w:val="28"/>
        </w:rPr>
        <w:t>тов. Вспомогательные картотеки. Терминология экспоната. Знаковое значение предметов обихода.</w:t>
      </w:r>
    </w:p>
    <w:p w:rsidR="00CA7B28" w:rsidRPr="00954F67" w:rsidRDefault="00CA7B28"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Книга поступлений – основной документ учета музейных предметов. Картотеки и их разновидности. Проведение инвентаризации. Ведение книг учета. Пополнение картотеки музейного фонда. </w:t>
      </w:r>
    </w:p>
    <w:p w:rsidR="00CA7B28" w:rsidRPr="00954F67" w:rsidRDefault="00CA7B28" w:rsidP="00FB0474">
      <w:pPr>
        <w:pStyle w:val="a3"/>
        <w:numPr>
          <w:ilvl w:val="0"/>
          <w:numId w:val="5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Работа актива</w:t>
      </w:r>
      <w:r w:rsidRPr="00954F67">
        <w:rPr>
          <w:rFonts w:ascii="Times New Roman" w:hAnsi="Times New Roman" w:cs="Times New Roman"/>
          <w:b/>
          <w:sz w:val="28"/>
          <w:szCs w:val="28"/>
        </w:rPr>
        <w:t xml:space="preserve"> музея</w:t>
      </w:r>
    </w:p>
    <w:p w:rsidR="00CA7B28" w:rsidRPr="00954F67" w:rsidRDefault="00CA7B28"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w:t>
      </w:r>
      <w:r>
        <w:rPr>
          <w:rFonts w:ascii="Times New Roman" w:hAnsi="Times New Roman" w:cs="Times New Roman"/>
          <w:sz w:val="28"/>
          <w:szCs w:val="28"/>
        </w:rPr>
        <w:t>А</w:t>
      </w:r>
      <w:r w:rsidRPr="00954F67">
        <w:rPr>
          <w:rFonts w:ascii="Times New Roman" w:hAnsi="Times New Roman" w:cs="Times New Roman"/>
          <w:sz w:val="28"/>
          <w:szCs w:val="28"/>
        </w:rPr>
        <w:t xml:space="preserve">ктив школьного музея. Распределение обязанностей в совете музея. Планирование работы. Творческий союз взрослых и детей – залог успеха. </w:t>
      </w:r>
    </w:p>
    <w:p w:rsidR="00CA7B28" w:rsidRDefault="00CA7B28"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Обучение актива основам музееведения. Участие детей в конкурсах различного уровня. Организация мероприятий на базе школьного музея. </w:t>
      </w:r>
    </w:p>
    <w:p w:rsidR="00CA7B28" w:rsidRPr="00ED152A" w:rsidRDefault="00CA7B28" w:rsidP="00FB0474">
      <w:pPr>
        <w:pStyle w:val="a3"/>
        <w:numPr>
          <w:ilvl w:val="0"/>
          <w:numId w:val="51"/>
        </w:numPr>
        <w:spacing w:line="360" w:lineRule="auto"/>
        <w:jc w:val="both"/>
        <w:rPr>
          <w:rFonts w:ascii="Times New Roman" w:hAnsi="Times New Roman" w:cs="Times New Roman"/>
          <w:b/>
          <w:sz w:val="28"/>
          <w:szCs w:val="28"/>
        </w:rPr>
      </w:pPr>
      <w:r w:rsidRPr="00ED152A">
        <w:rPr>
          <w:rFonts w:ascii="Times New Roman" w:hAnsi="Times New Roman" w:cs="Times New Roman"/>
          <w:b/>
          <w:sz w:val="28"/>
          <w:szCs w:val="28"/>
        </w:rPr>
        <w:t>Экспозиционная работа</w:t>
      </w:r>
    </w:p>
    <w:p w:rsidR="00CA7B28" w:rsidRPr="00954F67" w:rsidRDefault="00CA7B28"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Экспонат – главная структурная единица экспозиции. Экспозиция – коллективный труд. Постоянная экспозиция и временная выставка. Научно вспомогательные материалы: </w:t>
      </w:r>
      <w:r>
        <w:rPr>
          <w:rFonts w:ascii="Times New Roman" w:hAnsi="Times New Roman" w:cs="Times New Roman"/>
          <w:sz w:val="28"/>
          <w:szCs w:val="28"/>
        </w:rPr>
        <w:t xml:space="preserve">модель, карты. </w:t>
      </w:r>
      <w:r w:rsidRPr="00954F67">
        <w:rPr>
          <w:rFonts w:ascii="Times New Roman" w:hAnsi="Times New Roman" w:cs="Times New Roman"/>
          <w:sz w:val="28"/>
          <w:szCs w:val="28"/>
        </w:rPr>
        <w:t>Активные с</w:t>
      </w:r>
      <w:r>
        <w:rPr>
          <w:rFonts w:ascii="Times New Roman" w:hAnsi="Times New Roman" w:cs="Times New Roman"/>
          <w:sz w:val="28"/>
          <w:szCs w:val="28"/>
        </w:rPr>
        <w:t xml:space="preserve">пособы проведения экскурсии. </w:t>
      </w:r>
    </w:p>
    <w:p w:rsidR="00CA7B28" w:rsidRPr="00954F67" w:rsidRDefault="00CA7B28"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Текст экспозиции, этикетаж. Работа над имиджем «экскурсовод»: костюм. Сравнительный анализ инструкций по хранению </w:t>
      </w:r>
      <w:r w:rsidRPr="00954F67">
        <w:rPr>
          <w:rFonts w:ascii="Times New Roman" w:hAnsi="Times New Roman" w:cs="Times New Roman"/>
          <w:sz w:val="28"/>
          <w:szCs w:val="28"/>
        </w:rPr>
        <w:lastRenderedPageBreak/>
        <w:t>музейных предметов и технике безопасности. Составить экскурсию по экспози</w:t>
      </w:r>
      <w:r>
        <w:rPr>
          <w:rFonts w:ascii="Times New Roman" w:hAnsi="Times New Roman" w:cs="Times New Roman"/>
          <w:sz w:val="28"/>
          <w:szCs w:val="28"/>
        </w:rPr>
        <w:t>ции музея</w:t>
      </w:r>
      <w:r w:rsidRPr="00954F67">
        <w:rPr>
          <w:rFonts w:ascii="Times New Roman" w:hAnsi="Times New Roman" w:cs="Times New Roman"/>
          <w:sz w:val="28"/>
          <w:szCs w:val="28"/>
        </w:rPr>
        <w:t>.</w:t>
      </w:r>
    </w:p>
    <w:p w:rsidR="00CA7B28" w:rsidRPr="00BD5CFA" w:rsidRDefault="00CA7B28" w:rsidP="00FB0474">
      <w:pPr>
        <w:pStyle w:val="a3"/>
        <w:numPr>
          <w:ilvl w:val="0"/>
          <w:numId w:val="51"/>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Культурно-массовая работа школьного музея</w:t>
      </w:r>
    </w:p>
    <w:p w:rsidR="00CA7B28" w:rsidRPr="00954F67" w:rsidRDefault="00CA7B28"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 xml:space="preserve"> Теоретическая часть.</w:t>
      </w:r>
      <w:r w:rsidRPr="00954F67">
        <w:rPr>
          <w:rFonts w:ascii="Times New Roman" w:hAnsi="Times New Roman" w:cs="Times New Roman"/>
          <w:sz w:val="28"/>
          <w:szCs w:val="28"/>
        </w:rPr>
        <w:t xml:space="preserve">    Аудитория школьного музея: учащиеся, жители деревни, гости. Работа с организованными гр</w:t>
      </w:r>
      <w:r>
        <w:rPr>
          <w:rFonts w:ascii="Times New Roman" w:hAnsi="Times New Roman" w:cs="Times New Roman"/>
          <w:sz w:val="28"/>
          <w:szCs w:val="28"/>
        </w:rPr>
        <w:t>уппами</w:t>
      </w:r>
      <w:r w:rsidRPr="00954F67">
        <w:rPr>
          <w:rFonts w:ascii="Times New Roman" w:hAnsi="Times New Roman" w:cs="Times New Roman"/>
          <w:sz w:val="28"/>
          <w:szCs w:val="28"/>
        </w:rPr>
        <w:t>. Основные п</w:t>
      </w:r>
      <w:r>
        <w:rPr>
          <w:rFonts w:ascii="Times New Roman" w:hAnsi="Times New Roman" w:cs="Times New Roman"/>
          <w:sz w:val="28"/>
          <w:szCs w:val="28"/>
        </w:rPr>
        <w:t>ринципы экскурсионной методики: тематичность</w:t>
      </w:r>
      <w:r w:rsidRPr="00954F67">
        <w:rPr>
          <w:rFonts w:ascii="Times New Roman" w:hAnsi="Times New Roman" w:cs="Times New Roman"/>
          <w:sz w:val="28"/>
          <w:szCs w:val="28"/>
        </w:rPr>
        <w:t xml:space="preserve">, доступность, наглядность и конкретность. Специфика и особенность методики экскурсий в школьном музее. </w:t>
      </w:r>
    </w:p>
    <w:p w:rsidR="00CA7B28" w:rsidRDefault="00CA7B28"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 xml:space="preserve"> Практическая часть.</w:t>
      </w:r>
      <w:r>
        <w:rPr>
          <w:rFonts w:ascii="Times New Roman" w:hAnsi="Times New Roman" w:cs="Times New Roman"/>
          <w:i/>
          <w:sz w:val="28"/>
          <w:szCs w:val="28"/>
        </w:rPr>
        <w:t xml:space="preserve"> </w:t>
      </w:r>
      <w:r w:rsidRPr="00954F67">
        <w:rPr>
          <w:rFonts w:ascii="Times New Roman" w:hAnsi="Times New Roman" w:cs="Times New Roman"/>
          <w:sz w:val="28"/>
          <w:szCs w:val="28"/>
        </w:rPr>
        <w:t>Формы массовой работы музея: экскурсия, беседа, урок в музее, встреча, праздник. Проведение экскурсий для уча</w:t>
      </w:r>
      <w:r>
        <w:rPr>
          <w:rFonts w:ascii="Times New Roman" w:hAnsi="Times New Roman" w:cs="Times New Roman"/>
          <w:sz w:val="28"/>
          <w:szCs w:val="28"/>
        </w:rPr>
        <w:t>щихся с последующим обсужде</w:t>
      </w:r>
      <w:r w:rsidRPr="00954F67">
        <w:rPr>
          <w:rFonts w:ascii="Times New Roman" w:hAnsi="Times New Roman" w:cs="Times New Roman"/>
          <w:sz w:val="28"/>
          <w:szCs w:val="28"/>
        </w:rPr>
        <w:t>нием. "Проведен</w:t>
      </w:r>
      <w:r>
        <w:rPr>
          <w:rFonts w:ascii="Times New Roman" w:hAnsi="Times New Roman" w:cs="Times New Roman"/>
          <w:sz w:val="28"/>
          <w:szCs w:val="28"/>
        </w:rPr>
        <w:t>ие в музее занятий ДО «Дом, дом открой свою тайну</w:t>
      </w:r>
      <w:r w:rsidRPr="00954F67">
        <w:rPr>
          <w:rFonts w:ascii="Times New Roman" w:hAnsi="Times New Roman" w:cs="Times New Roman"/>
          <w:sz w:val="28"/>
          <w:szCs w:val="28"/>
        </w:rPr>
        <w:t>». Сотрудничество с друг</w:t>
      </w:r>
      <w:r>
        <w:rPr>
          <w:rFonts w:ascii="Times New Roman" w:hAnsi="Times New Roman" w:cs="Times New Roman"/>
          <w:sz w:val="28"/>
          <w:szCs w:val="28"/>
        </w:rPr>
        <w:t>ими детскими объединениями школьного музея</w:t>
      </w:r>
      <w:r w:rsidRPr="00954F67">
        <w:rPr>
          <w:rFonts w:ascii="Times New Roman" w:hAnsi="Times New Roman" w:cs="Times New Roman"/>
          <w:sz w:val="28"/>
          <w:szCs w:val="28"/>
        </w:rPr>
        <w:t xml:space="preserve">. </w:t>
      </w:r>
    </w:p>
    <w:p w:rsidR="00CA7B28" w:rsidRPr="00BF0443" w:rsidRDefault="00CA7B28" w:rsidP="00FB0474">
      <w:pPr>
        <w:pStyle w:val="a3"/>
        <w:numPr>
          <w:ilvl w:val="0"/>
          <w:numId w:val="51"/>
        </w:numPr>
        <w:spacing w:line="360" w:lineRule="auto"/>
        <w:jc w:val="both"/>
        <w:rPr>
          <w:rFonts w:ascii="Times New Roman" w:hAnsi="Times New Roman" w:cs="Times New Roman"/>
          <w:b/>
          <w:sz w:val="28"/>
          <w:szCs w:val="28"/>
        </w:rPr>
      </w:pPr>
      <w:r w:rsidRPr="00BF0443">
        <w:rPr>
          <w:rFonts w:ascii="Times New Roman" w:hAnsi="Times New Roman" w:cs="Times New Roman"/>
          <w:b/>
          <w:sz w:val="28"/>
          <w:szCs w:val="28"/>
        </w:rPr>
        <w:t>Подготовка музейной экскурсии</w:t>
      </w:r>
    </w:p>
    <w:p w:rsidR="00CA7B28" w:rsidRPr="00954F67" w:rsidRDefault="00CA7B28" w:rsidP="006F1330">
      <w:pPr>
        <w:spacing w:after="0"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Экскурсия - одна из форм работы. Целенаправленность, тематичность, доступность, наглядность и конкретность. Учет образовательных и возрастных особенностей экскурсоводов.</w:t>
      </w:r>
    </w:p>
    <w:p w:rsidR="00CA7B28" w:rsidRPr="00954F67" w:rsidRDefault="00CA7B28" w:rsidP="006F133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Тема и цель экскурсии. </w:t>
      </w:r>
      <w:r w:rsidRPr="00954F67">
        <w:rPr>
          <w:rFonts w:ascii="Times New Roman" w:hAnsi="Times New Roman" w:cs="Times New Roman"/>
          <w:sz w:val="28"/>
          <w:szCs w:val="28"/>
        </w:rPr>
        <w:t>Обязательное сочетание пок</w:t>
      </w:r>
      <w:r>
        <w:rPr>
          <w:rFonts w:ascii="Times New Roman" w:hAnsi="Times New Roman" w:cs="Times New Roman"/>
          <w:sz w:val="28"/>
          <w:szCs w:val="28"/>
        </w:rPr>
        <w:t>аза с рассказом</w:t>
      </w:r>
      <w:r w:rsidRPr="00954F67">
        <w:rPr>
          <w:rFonts w:ascii="Times New Roman" w:hAnsi="Times New Roman" w:cs="Times New Roman"/>
          <w:sz w:val="28"/>
          <w:szCs w:val="28"/>
        </w:rPr>
        <w:t xml:space="preserve">. Требования к языку экскурсовода. </w:t>
      </w:r>
    </w:p>
    <w:p w:rsidR="00CA7B28" w:rsidRDefault="00CA7B28"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Подготовка и проведение экскурсий. </w:t>
      </w:r>
    </w:p>
    <w:p w:rsidR="00CA7B28" w:rsidRPr="00F87B6A" w:rsidRDefault="00CA7B28" w:rsidP="00FB0474">
      <w:pPr>
        <w:pStyle w:val="a3"/>
        <w:numPr>
          <w:ilvl w:val="0"/>
          <w:numId w:val="51"/>
        </w:numPr>
        <w:spacing w:line="360" w:lineRule="auto"/>
        <w:jc w:val="both"/>
        <w:rPr>
          <w:rFonts w:ascii="Times New Roman" w:hAnsi="Times New Roman" w:cs="Times New Roman"/>
          <w:b/>
          <w:sz w:val="28"/>
          <w:szCs w:val="28"/>
        </w:rPr>
      </w:pPr>
      <w:r w:rsidRPr="00F87B6A">
        <w:rPr>
          <w:rFonts w:ascii="Times New Roman" w:hAnsi="Times New Roman" w:cs="Times New Roman"/>
          <w:b/>
          <w:sz w:val="28"/>
          <w:szCs w:val="28"/>
        </w:rPr>
        <w:t>Предъявление результатов</w:t>
      </w:r>
    </w:p>
    <w:p w:rsidR="00CA7B28" w:rsidRDefault="00CA7B28"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Pr>
          <w:rFonts w:ascii="Times New Roman" w:hAnsi="Times New Roman" w:cs="Times New Roman"/>
          <w:i/>
          <w:sz w:val="28"/>
          <w:szCs w:val="28"/>
        </w:rPr>
        <w:t xml:space="preserve"> </w:t>
      </w:r>
      <w:r w:rsidRPr="00BD5CFA">
        <w:rPr>
          <w:rFonts w:ascii="Times New Roman" w:hAnsi="Times New Roman" w:cs="Times New Roman"/>
          <w:sz w:val="28"/>
          <w:szCs w:val="28"/>
        </w:rPr>
        <w:t>Предъявление результатов работа музея на нау</w:t>
      </w:r>
      <w:r>
        <w:rPr>
          <w:rFonts w:ascii="Times New Roman" w:hAnsi="Times New Roman" w:cs="Times New Roman"/>
          <w:sz w:val="28"/>
          <w:szCs w:val="28"/>
        </w:rPr>
        <w:t>чно-практической конференции</w:t>
      </w:r>
      <w:r w:rsidRPr="00BD5CFA">
        <w:rPr>
          <w:rFonts w:ascii="Times New Roman" w:hAnsi="Times New Roman" w:cs="Times New Roman"/>
          <w:sz w:val="28"/>
          <w:szCs w:val="28"/>
        </w:rPr>
        <w:t>. Участие в муниципальных, областных и всероссийских конкурсах.</w:t>
      </w:r>
    </w:p>
    <w:p w:rsidR="00CA7B28" w:rsidRDefault="00CA7B28" w:rsidP="00CA7B28">
      <w:pPr>
        <w:ind w:firstLine="567"/>
        <w:jc w:val="both"/>
        <w:rPr>
          <w:rFonts w:ascii="Times New Roman" w:hAnsi="Times New Roman" w:cs="Times New Roman"/>
          <w:sz w:val="28"/>
          <w:szCs w:val="28"/>
        </w:rPr>
      </w:pPr>
    </w:p>
    <w:p w:rsidR="00CA7B28" w:rsidRDefault="00CA7B28">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5495" w:type="dxa"/>
        <w:tblLook w:val="04A0" w:firstRow="1" w:lastRow="0" w:firstColumn="1" w:lastColumn="0" w:noHBand="0" w:noVBand="1"/>
      </w:tblPr>
      <w:tblGrid>
        <w:gridCol w:w="4075"/>
      </w:tblGrid>
      <w:tr w:rsidR="00CA7B28" w:rsidRPr="007472A8" w:rsidTr="00CA7B28">
        <w:tc>
          <w:tcPr>
            <w:tcW w:w="4075" w:type="dxa"/>
            <w:hideMark/>
          </w:tcPr>
          <w:p w:rsidR="00CA7B28" w:rsidRPr="007472A8" w:rsidRDefault="00CA7B28" w:rsidP="00CA7B28">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CA7B28" w:rsidRPr="007472A8" w:rsidRDefault="00CA7B28" w:rsidP="00CA7B28">
      <w:pPr>
        <w:tabs>
          <w:tab w:val="left" w:pos="851"/>
        </w:tabs>
        <w:spacing w:after="0"/>
        <w:ind w:firstLine="709"/>
        <w:jc w:val="both"/>
        <w:rPr>
          <w:rFonts w:ascii="Times New Roman" w:eastAsia="MS Mincho" w:hAnsi="Times New Roman" w:cs="Times New Roman"/>
          <w:color w:val="00B050"/>
          <w:sz w:val="28"/>
          <w:szCs w:val="28"/>
          <w:lang w:eastAsia="ja-JP"/>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CA7B28" w:rsidRPr="007472A8" w:rsidRDefault="00CA7B28" w:rsidP="00CA7B28">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CA7B28" w:rsidRPr="007472A8" w:rsidRDefault="00CA7B28" w:rsidP="00CA7B28">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CA7B28" w:rsidRPr="007472A8" w:rsidRDefault="00CA7B28" w:rsidP="00CA7B28">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Юный краевед»</w:t>
      </w:r>
    </w:p>
    <w:p w:rsidR="00CA7B28" w:rsidRDefault="00CA7B28" w:rsidP="00CA7B28">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Сапожникова С.Н.,</w:t>
      </w:r>
    </w:p>
    <w:p w:rsidR="00CA7B28" w:rsidRDefault="00CA7B28" w:rsidP="00CA7B28">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год обучения</w:t>
      </w:r>
      <w:r w:rsidRPr="007472A8">
        <w:rPr>
          <w:rFonts w:ascii="Times New Roman" w:eastAsia="Times New Roman" w:hAnsi="Times New Roman" w:cs="Times New Roman"/>
          <w:color w:val="000000"/>
          <w:sz w:val="28"/>
          <w:szCs w:val="28"/>
          <w:lang w:eastAsia="ru-RU"/>
        </w:rPr>
        <w:t>)</w:t>
      </w:r>
    </w:p>
    <w:p w:rsidR="00CA7B28" w:rsidRDefault="00CA7B28" w:rsidP="00CA7B28">
      <w:pPr>
        <w:jc w:val="both"/>
        <w:rPr>
          <w:rFonts w:ascii="Times New Roman" w:hAnsi="Times New Roman" w:cs="Times New Roman"/>
          <w:sz w:val="28"/>
          <w:szCs w:val="28"/>
        </w:rPr>
      </w:pPr>
    </w:p>
    <w:p w:rsidR="00CA7B28" w:rsidRDefault="00CA7B28" w:rsidP="00CA7B28">
      <w:pPr>
        <w:rPr>
          <w:rFonts w:ascii="Times New Roman" w:hAnsi="Times New Roman" w:cs="Times New Roman"/>
          <w:sz w:val="28"/>
          <w:szCs w:val="28"/>
        </w:rPr>
      </w:pPr>
      <w:r>
        <w:rPr>
          <w:rFonts w:ascii="Times New Roman" w:hAnsi="Times New Roman" w:cs="Times New Roman"/>
          <w:sz w:val="28"/>
          <w:szCs w:val="28"/>
        </w:rPr>
        <w:br w:type="page"/>
      </w:r>
    </w:p>
    <w:p w:rsidR="00CA7B28" w:rsidRPr="007C0435" w:rsidRDefault="00CA7B28" w:rsidP="00CA7B2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CA7B28" w:rsidRPr="00033222" w:rsidRDefault="00CA7B28" w:rsidP="00CA7B28">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033222">
        <w:rPr>
          <w:rFonts w:ascii="Times New Roman" w:eastAsia="Times New Roman" w:hAnsi="Times New Roman" w:cs="Times New Roman"/>
          <w:sz w:val="28"/>
          <w:szCs w:val="28"/>
          <w:lang w:eastAsia="ru-RU"/>
        </w:rPr>
        <w:t>Занятия проводятся</w:t>
      </w:r>
      <w:r w:rsidR="00033222" w:rsidRPr="00033222">
        <w:rPr>
          <w:rFonts w:ascii="Times New Roman" w:eastAsia="Times New Roman" w:hAnsi="Times New Roman" w:cs="Times New Roman"/>
          <w:sz w:val="28"/>
          <w:szCs w:val="28"/>
          <w:lang w:eastAsia="ru-RU"/>
        </w:rPr>
        <w:t xml:space="preserve"> для одной группы</w:t>
      </w:r>
      <w:r w:rsidRPr="00033222">
        <w:rPr>
          <w:rFonts w:ascii="Times New Roman" w:eastAsia="Times New Roman" w:hAnsi="Times New Roman" w:cs="Times New Roman"/>
          <w:sz w:val="28"/>
          <w:szCs w:val="28"/>
          <w:lang w:eastAsia="ru-RU"/>
        </w:rPr>
        <w:t xml:space="preserve"> </w:t>
      </w:r>
      <w:r w:rsidR="00033222" w:rsidRPr="00033222">
        <w:rPr>
          <w:rFonts w:ascii="Times New Roman" w:eastAsia="Times New Roman" w:hAnsi="Times New Roman" w:cs="Times New Roman"/>
          <w:sz w:val="28"/>
          <w:szCs w:val="28"/>
          <w:lang w:eastAsia="ru-RU"/>
        </w:rPr>
        <w:t>3</w:t>
      </w:r>
      <w:r w:rsidRPr="00033222">
        <w:rPr>
          <w:rFonts w:ascii="Times New Roman" w:eastAsia="Times New Roman" w:hAnsi="Times New Roman" w:cs="Times New Roman"/>
          <w:sz w:val="28"/>
          <w:szCs w:val="28"/>
          <w:lang w:eastAsia="ru-RU"/>
        </w:rPr>
        <w:t xml:space="preserve"> раза в неделю с нагрузкой </w:t>
      </w:r>
      <w:r w:rsidR="00033222" w:rsidRPr="00033222">
        <w:rPr>
          <w:rFonts w:ascii="Times New Roman" w:eastAsia="Times New Roman" w:hAnsi="Times New Roman" w:cs="Times New Roman"/>
          <w:sz w:val="28"/>
          <w:szCs w:val="28"/>
          <w:lang w:eastAsia="ru-RU"/>
        </w:rPr>
        <w:t>1</w:t>
      </w:r>
      <w:r w:rsidRPr="00033222">
        <w:rPr>
          <w:rFonts w:ascii="Times New Roman" w:eastAsia="Times New Roman" w:hAnsi="Times New Roman" w:cs="Times New Roman"/>
          <w:sz w:val="28"/>
          <w:szCs w:val="28"/>
          <w:lang w:eastAsia="ru-RU"/>
        </w:rPr>
        <w:t xml:space="preserve"> час.</w:t>
      </w:r>
    </w:p>
    <w:p w:rsidR="00CA7B28" w:rsidRPr="007C0435" w:rsidRDefault="00CA7B28" w:rsidP="006F133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t xml:space="preserve">Курс рассчитан на </w:t>
      </w:r>
      <w:r w:rsidR="00CB7057">
        <w:rPr>
          <w:rFonts w:ascii="Times New Roman" w:eastAsia="Times New Roman" w:hAnsi="Times New Roman" w:cs="Times New Roman"/>
          <w:color w:val="000000"/>
          <w:sz w:val="28"/>
          <w:szCs w:val="28"/>
          <w:lang w:eastAsia="ru-RU"/>
        </w:rPr>
        <w:t>182</w:t>
      </w:r>
      <w:r w:rsidRPr="007C0435">
        <w:rPr>
          <w:rFonts w:ascii="Times New Roman" w:eastAsia="Times New Roman" w:hAnsi="Times New Roman" w:cs="Times New Roman"/>
          <w:color w:val="000000"/>
          <w:sz w:val="28"/>
          <w:szCs w:val="28"/>
          <w:lang w:eastAsia="ru-RU"/>
        </w:rPr>
        <w:t xml:space="preserve"> часа (в том числе, теоретические занятия – </w:t>
      </w:r>
      <w:r w:rsidR="00CB7057">
        <w:rPr>
          <w:rFonts w:ascii="Times New Roman" w:eastAsia="Times New Roman" w:hAnsi="Times New Roman" w:cs="Times New Roman"/>
          <w:color w:val="000000"/>
          <w:sz w:val="28"/>
          <w:szCs w:val="28"/>
          <w:lang w:eastAsia="ru-RU"/>
        </w:rPr>
        <w:t>49</w:t>
      </w:r>
      <w:r w:rsidRPr="007C0435">
        <w:rPr>
          <w:rFonts w:ascii="Times New Roman" w:eastAsia="Times New Roman" w:hAnsi="Times New Roman" w:cs="Times New Roman"/>
          <w:color w:val="000000"/>
          <w:sz w:val="28"/>
          <w:szCs w:val="28"/>
          <w:lang w:eastAsia="ru-RU"/>
        </w:rPr>
        <w:t xml:space="preserve">, практические занятия – </w:t>
      </w:r>
      <w:r w:rsidR="00CB7057">
        <w:rPr>
          <w:rFonts w:ascii="Times New Roman" w:eastAsia="Times New Roman" w:hAnsi="Times New Roman" w:cs="Times New Roman"/>
          <w:color w:val="000000"/>
          <w:sz w:val="28"/>
          <w:szCs w:val="28"/>
          <w:lang w:eastAsia="ru-RU"/>
        </w:rPr>
        <w:t>133</w:t>
      </w:r>
      <w:r w:rsidRPr="007C0435">
        <w:rPr>
          <w:rFonts w:ascii="Times New Roman" w:eastAsia="Times New Roman" w:hAnsi="Times New Roman" w:cs="Times New Roman"/>
          <w:color w:val="000000"/>
          <w:sz w:val="28"/>
          <w:szCs w:val="28"/>
          <w:lang w:eastAsia="ru-RU"/>
        </w:rPr>
        <w:t>).</w:t>
      </w:r>
    </w:p>
    <w:p w:rsidR="00CA7B28" w:rsidRDefault="00CA7B28" w:rsidP="006F1330">
      <w:pPr>
        <w:spacing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560"/>
        <w:gridCol w:w="1416"/>
        <w:gridCol w:w="1630"/>
        <w:gridCol w:w="1631"/>
      </w:tblGrid>
      <w:tr w:rsidR="00033222" w:rsidRPr="00BF06CC" w:rsidTr="00E5778F">
        <w:trPr>
          <w:cantSplit/>
          <w:trHeight w:val="521"/>
        </w:trPr>
        <w:tc>
          <w:tcPr>
            <w:tcW w:w="1985" w:type="dxa"/>
            <w:tcBorders>
              <w:top w:val="single" w:sz="4" w:space="0" w:color="auto"/>
              <w:left w:val="single" w:sz="4" w:space="0" w:color="auto"/>
              <w:bottom w:val="single" w:sz="4" w:space="0" w:color="auto"/>
              <w:right w:val="single" w:sz="4" w:space="0" w:color="auto"/>
            </w:tcBorders>
          </w:tcPr>
          <w:p w:rsidR="00033222" w:rsidRPr="00BF06CC" w:rsidRDefault="00033222" w:rsidP="00E5778F">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Понедельник</w:t>
            </w:r>
          </w:p>
        </w:tc>
        <w:tc>
          <w:tcPr>
            <w:tcW w:w="1559" w:type="dxa"/>
            <w:tcBorders>
              <w:top w:val="single" w:sz="4" w:space="0" w:color="auto"/>
              <w:left w:val="single" w:sz="4" w:space="0" w:color="auto"/>
              <w:bottom w:val="single" w:sz="4" w:space="0" w:color="auto"/>
              <w:right w:val="single" w:sz="4" w:space="0" w:color="auto"/>
            </w:tcBorders>
          </w:tcPr>
          <w:p w:rsidR="00033222" w:rsidRPr="00BF06CC" w:rsidRDefault="00033222" w:rsidP="00E5778F">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Вторник</w:t>
            </w:r>
          </w:p>
        </w:tc>
        <w:tc>
          <w:tcPr>
            <w:tcW w:w="1560" w:type="dxa"/>
            <w:tcBorders>
              <w:top w:val="single" w:sz="4" w:space="0" w:color="auto"/>
              <w:left w:val="single" w:sz="4" w:space="0" w:color="auto"/>
              <w:bottom w:val="single" w:sz="4" w:space="0" w:color="auto"/>
              <w:right w:val="single" w:sz="4" w:space="0" w:color="auto"/>
            </w:tcBorders>
          </w:tcPr>
          <w:p w:rsidR="00033222" w:rsidRPr="00BF06CC" w:rsidRDefault="00033222" w:rsidP="00E5778F">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Среда</w:t>
            </w:r>
          </w:p>
        </w:tc>
        <w:tc>
          <w:tcPr>
            <w:tcW w:w="1416" w:type="dxa"/>
            <w:tcBorders>
              <w:top w:val="single" w:sz="4" w:space="0" w:color="auto"/>
              <w:left w:val="single" w:sz="4" w:space="0" w:color="auto"/>
              <w:bottom w:val="single" w:sz="4" w:space="0" w:color="auto"/>
              <w:right w:val="single" w:sz="4" w:space="0" w:color="auto"/>
            </w:tcBorders>
          </w:tcPr>
          <w:p w:rsidR="00033222" w:rsidRPr="00BF06CC" w:rsidRDefault="00033222" w:rsidP="00E5778F">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Четверг</w:t>
            </w:r>
          </w:p>
        </w:tc>
        <w:tc>
          <w:tcPr>
            <w:tcW w:w="1630" w:type="dxa"/>
            <w:tcBorders>
              <w:top w:val="single" w:sz="4" w:space="0" w:color="auto"/>
              <w:left w:val="single" w:sz="4" w:space="0" w:color="auto"/>
              <w:bottom w:val="single" w:sz="4" w:space="0" w:color="auto"/>
              <w:right w:val="single" w:sz="4" w:space="0" w:color="auto"/>
            </w:tcBorders>
          </w:tcPr>
          <w:p w:rsidR="00033222" w:rsidRPr="00BF06CC" w:rsidRDefault="00033222" w:rsidP="00E5778F">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Пятница</w:t>
            </w:r>
          </w:p>
        </w:tc>
        <w:tc>
          <w:tcPr>
            <w:tcW w:w="1631" w:type="dxa"/>
            <w:tcBorders>
              <w:top w:val="single" w:sz="4" w:space="0" w:color="auto"/>
              <w:left w:val="single" w:sz="4" w:space="0" w:color="auto"/>
              <w:bottom w:val="single" w:sz="4" w:space="0" w:color="auto"/>
              <w:right w:val="single" w:sz="4" w:space="0" w:color="auto"/>
            </w:tcBorders>
          </w:tcPr>
          <w:p w:rsidR="00033222" w:rsidRPr="00BF06CC" w:rsidRDefault="00033222" w:rsidP="00E5778F">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Суббота</w:t>
            </w:r>
          </w:p>
        </w:tc>
      </w:tr>
      <w:tr w:rsidR="00033222" w:rsidRPr="00BF06CC" w:rsidTr="00033222">
        <w:trPr>
          <w:cantSplit/>
          <w:trHeight w:val="1691"/>
        </w:trPr>
        <w:tc>
          <w:tcPr>
            <w:tcW w:w="1985" w:type="dxa"/>
            <w:tcBorders>
              <w:top w:val="single" w:sz="4" w:space="0" w:color="auto"/>
              <w:left w:val="single" w:sz="4" w:space="0" w:color="auto"/>
              <w:bottom w:val="single" w:sz="4" w:space="0" w:color="auto"/>
              <w:right w:val="single" w:sz="4" w:space="0" w:color="auto"/>
            </w:tcBorders>
          </w:tcPr>
          <w:p w:rsidR="00033222" w:rsidRPr="00033222" w:rsidRDefault="00033222" w:rsidP="00033222">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13.55-14.40</w:t>
            </w:r>
          </w:p>
          <w:p w:rsidR="00033222" w:rsidRPr="00033222" w:rsidRDefault="00033222" w:rsidP="00033222">
            <w:pPr>
              <w:spacing w:after="0" w:line="240" w:lineRule="auto"/>
              <w:jc w:val="center"/>
              <w:rPr>
                <w:rFonts w:ascii="Times New Roman" w:eastAsia="Calibri" w:hAnsi="Times New Roman" w:cs="Times New Roman"/>
                <w:b/>
                <w:sz w:val="24"/>
                <w:szCs w:val="24"/>
              </w:rPr>
            </w:pPr>
            <w:r w:rsidRPr="00033222">
              <w:rPr>
                <w:rFonts w:ascii="Times New Roman" w:eastAsia="Calibri" w:hAnsi="Times New Roman" w:cs="Times New Roman"/>
                <w:b/>
                <w:sz w:val="24"/>
                <w:szCs w:val="24"/>
              </w:rPr>
              <w:t>(4 гр.)</w:t>
            </w:r>
          </w:p>
        </w:tc>
        <w:tc>
          <w:tcPr>
            <w:tcW w:w="1559" w:type="dxa"/>
            <w:tcBorders>
              <w:top w:val="single" w:sz="4" w:space="0" w:color="auto"/>
              <w:left w:val="single" w:sz="4" w:space="0" w:color="auto"/>
              <w:bottom w:val="single" w:sz="4" w:space="0" w:color="auto"/>
              <w:right w:val="single" w:sz="4" w:space="0" w:color="auto"/>
            </w:tcBorders>
          </w:tcPr>
          <w:p w:rsidR="00033222" w:rsidRPr="00033222" w:rsidRDefault="00033222" w:rsidP="00033222">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13.55-14.40</w:t>
            </w:r>
          </w:p>
          <w:p w:rsidR="00033222" w:rsidRPr="00033222" w:rsidRDefault="00033222" w:rsidP="00033222">
            <w:pPr>
              <w:spacing w:after="0" w:line="240" w:lineRule="auto"/>
              <w:jc w:val="center"/>
              <w:rPr>
                <w:rFonts w:ascii="Times New Roman" w:eastAsia="Calibri" w:hAnsi="Times New Roman" w:cs="Times New Roman"/>
                <w:b/>
                <w:sz w:val="24"/>
                <w:szCs w:val="24"/>
              </w:rPr>
            </w:pPr>
            <w:r w:rsidRPr="00033222">
              <w:rPr>
                <w:rFonts w:ascii="Times New Roman" w:eastAsia="Calibri" w:hAnsi="Times New Roman" w:cs="Times New Roman"/>
                <w:b/>
                <w:sz w:val="24"/>
                <w:szCs w:val="24"/>
              </w:rPr>
              <w:t>(4 гр.)</w:t>
            </w:r>
          </w:p>
          <w:p w:rsidR="00033222" w:rsidRPr="00033222" w:rsidRDefault="00033222" w:rsidP="00033222">
            <w:pPr>
              <w:spacing w:after="0" w:line="240" w:lineRule="auto"/>
              <w:jc w:val="center"/>
              <w:rPr>
                <w:rFonts w:ascii="Times New Roman" w:eastAsia="Calibri" w:hAnsi="Times New Roman" w:cs="Times New Roman"/>
                <w:sz w:val="24"/>
                <w:szCs w:val="24"/>
              </w:rPr>
            </w:pPr>
          </w:p>
          <w:p w:rsidR="00033222" w:rsidRPr="00033222" w:rsidRDefault="00033222" w:rsidP="00033222">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14.50-15.35</w:t>
            </w:r>
          </w:p>
          <w:p w:rsidR="00033222" w:rsidRPr="00BF06CC" w:rsidRDefault="00033222" w:rsidP="00033222">
            <w:pPr>
              <w:spacing w:after="0" w:line="240" w:lineRule="auto"/>
              <w:jc w:val="center"/>
              <w:rPr>
                <w:rFonts w:ascii="Times New Roman" w:eastAsia="Calibri" w:hAnsi="Times New Roman" w:cs="Times New Roman"/>
                <w:b/>
                <w:sz w:val="24"/>
                <w:szCs w:val="24"/>
              </w:rPr>
            </w:pPr>
            <w:r w:rsidRPr="00033222">
              <w:rPr>
                <w:rFonts w:ascii="Times New Roman" w:eastAsia="Calibri" w:hAnsi="Times New Roman" w:cs="Times New Roman"/>
                <w:b/>
                <w:sz w:val="24"/>
                <w:szCs w:val="24"/>
              </w:rPr>
              <w:t>(5 гр.)</w:t>
            </w:r>
          </w:p>
        </w:tc>
        <w:tc>
          <w:tcPr>
            <w:tcW w:w="1560" w:type="dxa"/>
            <w:tcBorders>
              <w:top w:val="single" w:sz="4" w:space="0" w:color="auto"/>
              <w:left w:val="single" w:sz="4" w:space="0" w:color="auto"/>
              <w:bottom w:val="single" w:sz="4" w:space="0" w:color="auto"/>
              <w:right w:val="single" w:sz="4" w:space="0" w:color="auto"/>
            </w:tcBorders>
          </w:tcPr>
          <w:p w:rsidR="00033222" w:rsidRPr="00033222" w:rsidRDefault="00033222" w:rsidP="00033222">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14.50-15.35</w:t>
            </w:r>
          </w:p>
          <w:p w:rsidR="00033222" w:rsidRPr="00033222" w:rsidRDefault="00033222" w:rsidP="00033222">
            <w:pPr>
              <w:spacing w:after="0" w:line="240" w:lineRule="auto"/>
              <w:jc w:val="center"/>
              <w:rPr>
                <w:rFonts w:ascii="Times New Roman" w:eastAsia="Calibri" w:hAnsi="Times New Roman" w:cs="Times New Roman"/>
                <w:b/>
                <w:sz w:val="24"/>
                <w:szCs w:val="24"/>
              </w:rPr>
            </w:pPr>
            <w:r w:rsidRPr="00033222">
              <w:rPr>
                <w:rFonts w:ascii="Times New Roman" w:eastAsia="Calibri" w:hAnsi="Times New Roman" w:cs="Times New Roman"/>
                <w:b/>
                <w:sz w:val="24"/>
                <w:szCs w:val="24"/>
              </w:rPr>
              <w:t>(5 гр.)</w:t>
            </w:r>
          </w:p>
        </w:tc>
        <w:tc>
          <w:tcPr>
            <w:tcW w:w="1416" w:type="dxa"/>
            <w:tcBorders>
              <w:top w:val="single" w:sz="4" w:space="0" w:color="auto"/>
              <w:left w:val="single" w:sz="4" w:space="0" w:color="auto"/>
              <w:bottom w:val="single" w:sz="4" w:space="0" w:color="auto"/>
              <w:right w:val="single" w:sz="4" w:space="0" w:color="auto"/>
            </w:tcBorders>
          </w:tcPr>
          <w:p w:rsidR="00033222" w:rsidRPr="00033222" w:rsidRDefault="00033222" w:rsidP="00033222">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13.55-14.40</w:t>
            </w:r>
          </w:p>
          <w:p w:rsidR="00033222" w:rsidRPr="00033222" w:rsidRDefault="00033222" w:rsidP="00033222">
            <w:pPr>
              <w:spacing w:after="0" w:line="240" w:lineRule="auto"/>
              <w:jc w:val="center"/>
              <w:rPr>
                <w:rFonts w:ascii="Times New Roman" w:eastAsia="Calibri" w:hAnsi="Times New Roman" w:cs="Times New Roman"/>
                <w:b/>
                <w:sz w:val="24"/>
                <w:szCs w:val="24"/>
              </w:rPr>
            </w:pPr>
            <w:r w:rsidRPr="00033222">
              <w:rPr>
                <w:rFonts w:ascii="Times New Roman" w:eastAsia="Calibri" w:hAnsi="Times New Roman" w:cs="Times New Roman"/>
                <w:b/>
                <w:sz w:val="24"/>
                <w:szCs w:val="24"/>
              </w:rPr>
              <w:t>(4 гр.)</w:t>
            </w:r>
          </w:p>
        </w:tc>
        <w:tc>
          <w:tcPr>
            <w:tcW w:w="1630" w:type="dxa"/>
            <w:tcBorders>
              <w:top w:val="single" w:sz="4" w:space="0" w:color="auto"/>
              <w:left w:val="single" w:sz="4" w:space="0" w:color="auto"/>
              <w:bottom w:val="single" w:sz="4" w:space="0" w:color="auto"/>
              <w:right w:val="single" w:sz="4" w:space="0" w:color="auto"/>
            </w:tcBorders>
          </w:tcPr>
          <w:p w:rsidR="00033222" w:rsidRPr="00033222" w:rsidRDefault="00033222" w:rsidP="00033222">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14.50-15.35</w:t>
            </w:r>
          </w:p>
          <w:p w:rsidR="00033222" w:rsidRPr="00BF06CC" w:rsidRDefault="00033222" w:rsidP="00033222">
            <w:pPr>
              <w:spacing w:after="0" w:line="240" w:lineRule="auto"/>
              <w:jc w:val="center"/>
              <w:rPr>
                <w:rFonts w:ascii="Times New Roman" w:eastAsia="Calibri" w:hAnsi="Times New Roman" w:cs="Times New Roman"/>
                <w:b/>
                <w:sz w:val="24"/>
                <w:szCs w:val="24"/>
              </w:rPr>
            </w:pPr>
            <w:r w:rsidRPr="00033222">
              <w:rPr>
                <w:rFonts w:ascii="Times New Roman" w:eastAsia="Calibri" w:hAnsi="Times New Roman" w:cs="Times New Roman"/>
                <w:b/>
                <w:sz w:val="24"/>
                <w:szCs w:val="24"/>
              </w:rPr>
              <w:t>(5 гр.)</w:t>
            </w:r>
          </w:p>
        </w:tc>
        <w:tc>
          <w:tcPr>
            <w:tcW w:w="1631" w:type="dxa"/>
            <w:tcBorders>
              <w:top w:val="single" w:sz="4" w:space="0" w:color="auto"/>
              <w:left w:val="single" w:sz="4" w:space="0" w:color="auto"/>
              <w:bottom w:val="single" w:sz="4" w:space="0" w:color="auto"/>
              <w:right w:val="single" w:sz="4" w:space="0" w:color="auto"/>
            </w:tcBorders>
            <w:vAlign w:val="center"/>
          </w:tcPr>
          <w:p w:rsidR="00033222" w:rsidRPr="00BF06CC" w:rsidRDefault="00033222" w:rsidP="00E5778F">
            <w:pPr>
              <w:spacing w:after="0" w:line="240" w:lineRule="auto"/>
              <w:jc w:val="center"/>
              <w:rPr>
                <w:rFonts w:ascii="Times New Roman" w:eastAsia="Calibri" w:hAnsi="Times New Roman" w:cs="Times New Roman"/>
                <w:sz w:val="24"/>
                <w:szCs w:val="24"/>
              </w:rPr>
            </w:pPr>
          </w:p>
        </w:tc>
      </w:tr>
    </w:tbl>
    <w:p w:rsidR="00033222" w:rsidRDefault="00033222" w:rsidP="006F1330">
      <w:pPr>
        <w:spacing w:line="360" w:lineRule="auto"/>
        <w:ind w:firstLine="567"/>
        <w:jc w:val="both"/>
        <w:rPr>
          <w:rFonts w:ascii="Times New Roman" w:eastAsia="Times New Roman" w:hAnsi="Times New Roman" w:cs="Times New Roman"/>
          <w:color w:val="000000"/>
          <w:sz w:val="28"/>
          <w:szCs w:val="28"/>
          <w:lang w:eastAsia="ru-RU"/>
        </w:rPr>
      </w:pPr>
    </w:p>
    <w:p w:rsidR="00CA7B28" w:rsidRDefault="00CA7B28" w:rsidP="00FB0474">
      <w:pPr>
        <w:pStyle w:val="a3"/>
        <w:numPr>
          <w:ilvl w:val="0"/>
          <w:numId w:val="52"/>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CA7B28" w:rsidRDefault="00CA7B28" w:rsidP="00CA7B28">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«Музей – хранитель наследия веков» 2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431"/>
        <w:gridCol w:w="2268"/>
      </w:tblGrid>
      <w:tr w:rsidR="00CA7B28" w:rsidRPr="00954F67" w:rsidTr="00893111">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color w:val="000000"/>
                <w:sz w:val="28"/>
                <w:szCs w:val="28"/>
                <w:lang w:eastAsia="ru-RU"/>
              </w:rPr>
              <w:t>№</w:t>
            </w:r>
          </w:p>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color w:val="000000"/>
                <w:sz w:val="28"/>
                <w:szCs w:val="28"/>
                <w:lang w:eastAsia="ru-RU"/>
              </w:rPr>
              <w:t>Тема</w:t>
            </w:r>
          </w:p>
        </w:tc>
        <w:tc>
          <w:tcPr>
            <w:tcW w:w="3771" w:type="dxa"/>
            <w:gridSpan w:val="3"/>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Количество часов</w:t>
            </w:r>
          </w:p>
        </w:tc>
        <w:tc>
          <w:tcPr>
            <w:tcW w:w="2268" w:type="dxa"/>
            <w:vMerge w:val="restart"/>
            <w:tcBorders>
              <w:top w:val="single" w:sz="6" w:space="0" w:color="auto"/>
              <w:left w:val="single" w:sz="6" w:space="0" w:color="auto"/>
              <w:right w:val="single" w:sz="6" w:space="0" w:color="auto"/>
            </w:tcBorders>
            <w:shd w:val="clear" w:color="auto" w:fill="FFFFFF"/>
          </w:tcPr>
          <w:p w:rsidR="00CA7B28" w:rsidRPr="006F1330" w:rsidRDefault="00CA7B28" w:rsidP="00CA7B28">
            <w:pPr>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Формы контроля</w:t>
            </w:r>
          </w:p>
        </w:tc>
      </w:tr>
      <w:tr w:rsidR="00CA7B28" w:rsidRPr="00954F67" w:rsidTr="00893111">
        <w:trPr>
          <w:trHeight w:val="336"/>
        </w:trPr>
        <w:tc>
          <w:tcPr>
            <w:tcW w:w="600" w:type="dxa"/>
            <w:vMerge/>
            <w:tcBorders>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color w:val="000000"/>
                <w:sz w:val="28"/>
                <w:szCs w:val="28"/>
                <w:lang w:eastAsia="ru-RU"/>
              </w:rPr>
              <w:t>Всего</w:t>
            </w:r>
          </w:p>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теория</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sz w:val="28"/>
                <w:szCs w:val="28"/>
                <w:lang w:eastAsia="ru-RU"/>
              </w:rPr>
              <w:t>практика</w:t>
            </w:r>
          </w:p>
        </w:tc>
        <w:tc>
          <w:tcPr>
            <w:tcW w:w="2268" w:type="dxa"/>
            <w:vMerge/>
            <w:tcBorders>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CA7B28" w:rsidRPr="000F6B06" w:rsidTr="00893111">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hAnsi="Times New Roman" w:cs="Times New Roman"/>
                <w:sz w:val="28"/>
                <w:szCs w:val="28"/>
              </w:rPr>
              <w:t>Введение. Основы музееведения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 xml:space="preserve">Викторина </w:t>
            </w:r>
          </w:p>
        </w:tc>
      </w:tr>
      <w:tr w:rsidR="00CA7B28" w:rsidRPr="000F6B06" w:rsidTr="00893111">
        <w:trPr>
          <w:trHeight w:val="91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2.</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hAnsi="Times New Roman" w:cs="Times New Roman"/>
                <w:sz w:val="28"/>
                <w:szCs w:val="28"/>
              </w:rPr>
              <w:t>Музейная терминология как азбука музейного дела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766A3E" w:rsidP="00766A3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Словарь краеведа</w:t>
            </w:r>
          </w:p>
        </w:tc>
      </w:tr>
      <w:tr w:rsidR="00CA7B28" w:rsidRPr="000F6B06" w:rsidTr="00893111">
        <w:trPr>
          <w:trHeight w:val="54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3.</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hAnsi="Times New Roman" w:cs="Times New Roman"/>
                <w:sz w:val="28"/>
                <w:szCs w:val="28"/>
              </w:rPr>
              <w:t>Музейные фонды, их комплектование, учет и хранение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8</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 xml:space="preserve">Тест  </w:t>
            </w:r>
          </w:p>
        </w:tc>
      </w:tr>
      <w:tr w:rsidR="00CA7B28" w:rsidRPr="000F6B06" w:rsidTr="00893111">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4.</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Работа актива музея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4</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Контрольные задания</w:t>
            </w:r>
          </w:p>
        </w:tc>
      </w:tr>
      <w:tr w:rsidR="00CA7B28" w:rsidRPr="00954F67" w:rsidTr="00893111">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5.</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iCs/>
                <w:color w:val="000000"/>
                <w:sz w:val="28"/>
                <w:szCs w:val="28"/>
                <w:lang w:eastAsia="ru-RU"/>
              </w:rPr>
              <w:t>Экспозиционная работа</w:t>
            </w:r>
          </w:p>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766A3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r w:rsidR="00766A3E">
              <w:rPr>
                <w:rFonts w:ascii="Times New Roman" w:eastAsia="Times New Roman" w:hAnsi="Times New Roman" w:cs="Times New Roman"/>
                <w:sz w:val="28"/>
                <w:szCs w:val="28"/>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Практическая работа</w:t>
            </w:r>
          </w:p>
        </w:tc>
      </w:tr>
      <w:tr w:rsidR="00CA7B28" w:rsidRPr="00954F67" w:rsidTr="00893111">
        <w:trPr>
          <w:trHeight w:val="882"/>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6.</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Культурно-массовая работа школьного музея</w:t>
            </w:r>
          </w:p>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A7B28" w:rsidRPr="006F1330">
              <w:rPr>
                <w:rFonts w:ascii="Times New Roman" w:eastAsia="Times New Roman" w:hAnsi="Times New Roman" w:cs="Times New Roman"/>
                <w:sz w:val="28"/>
                <w:szCs w:val="28"/>
                <w:lang w:eastAsia="ru-RU"/>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A7B28" w:rsidRPr="006F1330">
              <w:rPr>
                <w:rFonts w:ascii="Times New Roman" w:eastAsia="Times New Roman" w:hAnsi="Times New Roman" w:cs="Times New Roman"/>
                <w:sz w:val="28"/>
                <w:szCs w:val="28"/>
                <w:lang w:eastAsia="ru-RU"/>
              </w:rPr>
              <w:t>0</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A7B28" w:rsidRPr="006F1330">
              <w:rPr>
                <w:rFonts w:ascii="Times New Roman" w:eastAsia="Times New Roman" w:hAnsi="Times New Roman" w:cs="Times New Roman"/>
                <w:sz w:val="28"/>
                <w:szCs w:val="28"/>
                <w:lang w:eastAsia="ru-RU"/>
              </w:rPr>
              <w:t>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 xml:space="preserve">Творческая </w:t>
            </w:r>
          </w:p>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работа</w:t>
            </w:r>
          </w:p>
        </w:tc>
      </w:tr>
      <w:tr w:rsidR="00CA7B28" w:rsidRPr="00954F67" w:rsidTr="00893111">
        <w:trPr>
          <w:trHeight w:val="523"/>
        </w:trPr>
        <w:tc>
          <w:tcPr>
            <w:tcW w:w="600" w:type="dxa"/>
            <w:tcBorders>
              <w:top w:val="single" w:sz="6" w:space="0" w:color="auto"/>
              <w:left w:val="single" w:sz="6" w:space="0" w:color="auto"/>
              <w:bottom w:val="nil"/>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7.</w:t>
            </w:r>
          </w:p>
        </w:tc>
        <w:tc>
          <w:tcPr>
            <w:tcW w:w="3000" w:type="dxa"/>
            <w:tcBorders>
              <w:top w:val="single" w:sz="6" w:space="0" w:color="auto"/>
              <w:left w:val="single" w:sz="6" w:space="0" w:color="auto"/>
              <w:bottom w:val="nil"/>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 xml:space="preserve">Подготовка музейной экскурсии </w:t>
            </w:r>
          </w:p>
        </w:tc>
        <w:tc>
          <w:tcPr>
            <w:tcW w:w="1080" w:type="dxa"/>
            <w:tcBorders>
              <w:top w:val="single" w:sz="6" w:space="0" w:color="auto"/>
              <w:left w:val="single" w:sz="6" w:space="0" w:color="auto"/>
              <w:bottom w:val="nil"/>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A7B28" w:rsidRPr="006F1330">
              <w:rPr>
                <w:rFonts w:ascii="Times New Roman" w:eastAsia="Times New Roman" w:hAnsi="Times New Roman" w:cs="Times New Roman"/>
                <w:sz w:val="28"/>
                <w:szCs w:val="28"/>
                <w:lang w:eastAsia="ru-RU"/>
              </w:rPr>
              <w:t>0</w:t>
            </w:r>
          </w:p>
        </w:tc>
        <w:tc>
          <w:tcPr>
            <w:tcW w:w="1260" w:type="dxa"/>
            <w:tcBorders>
              <w:top w:val="single" w:sz="6" w:space="0" w:color="auto"/>
              <w:left w:val="single" w:sz="6" w:space="0" w:color="auto"/>
              <w:bottom w:val="nil"/>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A7B28" w:rsidRPr="006F1330">
              <w:rPr>
                <w:rFonts w:ascii="Times New Roman" w:eastAsia="Times New Roman" w:hAnsi="Times New Roman" w:cs="Times New Roman"/>
                <w:sz w:val="28"/>
                <w:szCs w:val="28"/>
                <w:lang w:eastAsia="ru-RU"/>
              </w:rPr>
              <w:t>0</w:t>
            </w:r>
          </w:p>
        </w:tc>
        <w:tc>
          <w:tcPr>
            <w:tcW w:w="1431" w:type="dxa"/>
            <w:tcBorders>
              <w:top w:val="single" w:sz="6" w:space="0" w:color="auto"/>
              <w:left w:val="single" w:sz="6" w:space="0" w:color="auto"/>
              <w:bottom w:val="nil"/>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A7B28" w:rsidRPr="006F1330">
              <w:rPr>
                <w:rFonts w:ascii="Times New Roman" w:eastAsia="Times New Roman" w:hAnsi="Times New Roman" w:cs="Times New Roman"/>
                <w:sz w:val="28"/>
                <w:szCs w:val="28"/>
                <w:lang w:eastAsia="ru-RU"/>
              </w:rPr>
              <w:t>0</w:t>
            </w:r>
          </w:p>
        </w:tc>
        <w:tc>
          <w:tcPr>
            <w:tcW w:w="2268" w:type="dxa"/>
            <w:tcBorders>
              <w:top w:val="single" w:sz="6" w:space="0" w:color="auto"/>
              <w:left w:val="single" w:sz="6" w:space="0" w:color="auto"/>
              <w:bottom w:val="nil"/>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Практическая работа</w:t>
            </w:r>
          </w:p>
        </w:tc>
      </w:tr>
      <w:tr w:rsidR="00CA7B28" w:rsidRPr="00954F67" w:rsidTr="00893111">
        <w:trPr>
          <w:trHeight w:val="523"/>
        </w:trPr>
        <w:tc>
          <w:tcPr>
            <w:tcW w:w="600" w:type="dxa"/>
            <w:tcBorders>
              <w:top w:val="single" w:sz="6" w:space="0" w:color="auto"/>
              <w:left w:val="single" w:sz="6" w:space="0" w:color="auto"/>
              <w:bottom w:val="nil"/>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1" w:type="dxa"/>
            <w:tcBorders>
              <w:top w:val="single" w:sz="6" w:space="0" w:color="auto"/>
              <w:left w:val="single" w:sz="6" w:space="0" w:color="auto"/>
              <w:bottom w:val="nil"/>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nil"/>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CA7B28" w:rsidRPr="00954F67" w:rsidTr="00893111">
        <w:trPr>
          <w:trHeight w:val="264"/>
        </w:trPr>
        <w:tc>
          <w:tcPr>
            <w:tcW w:w="600" w:type="dxa"/>
            <w:tcBorders>
              <w:top w:val="nil"/>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8.</w:t>
            </w:r>
          </w:p>
        </w:tc>
        <w:tc>
          <w:tcPr>
            <w:tcW w:w="3000" w:type="dxa"/>
            <w:tcBorders>
              <w:top w:val="nil"/>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10</w:t>
            </w:r>
          </w:p>
        </w:tc>
        <w:tc>
          <w:tcPr>
            <w:tcW w:w="1260" w:type="dxa"/>
            <w:tcBorders>
              <w:top w:val="nil"/>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p>
        </w:tc>
        <w:tc>
          <w:tcPr>
            <w:tcW w:w="1431" w:type="dxa"/>
            <w:tcBorders>
              <w:top w:val="nil"/>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9</w:t>
            </w:r>
          </w:p>
        </w:tc>
        <w:tc>
          <w:tcPr>
            <w:tcW w:w="2268" w:type="dxa"/>
            <w:tcBorders>
              <w:top w:val="nil"/>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Оценка качества работы</w:t>
            </w:r>
          </w:p>
        </w:tc>
      </w:tr>
      <w:tr w:rsidR="00CA7B28" w:rsidRPr="00954F67" w:rsidTr="00893111">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766A3E"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A7B28" w:rsidRPr="006F1330" w:rsidRDefault="00CA7B28" w:rsidP="00CA7B2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A7B28" w:rsidRDefault="00CA7B28" w:rsidP="00CA7B28">
      <w:pPr>
        <w:jc w:val="both"/>
        <w:rPr>
          <w:rFonts w:ascii="Times New Roman" w:eastAsia="Times New Roman" w:hAnsi="Times New Roman" w:cs="Times New Roman"/>
          <w:b/>
          <w:color w:val="000000"/>
          <w:sz w:val="28"/>
          <w:szCs w:val="28"/>
          <w:lang w:eastAsia="ru-RU"/>
        </w:rPr>
      </w:pPr>
    </w:p>
    <w:p w:rsidR="00CA7B28" w:rsidRDefault="00CA7B28" w:rsidP="00FB0474">
      <w:pPr>
        <w:pStyle w:val="a3"/>
        <w:numPr>
          <w:ilvl w:val="0"/>
          <w:numId w:val="52"/>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CA7B28" w:rsidRPr="00F87B6A" w:rsidRDefault="00CA7B28" w:rsidP="00FB0474">
      <w:pPr>
        <w:pStyle w:val="a3"/>
        <w:numPr>
          <w:ilvl w:val="0"/>
          <w:numId w:val="53"/>
        </w:numPr>
        <w:spacing w:line="360" w:lineRule="auto"/>
        <w:jc w:val="both"/>
        <w:rPr>
          <w:rFonts w:ascii="Times New Roman" w:hAnsi="Times New Roman" w:cs="Times New Roman"/>
          <w:b/>
          <w:sz w:val="28"/>
          <w:szCs w:val="28"/>
        </w:rPr>
      </w:pPr>
      <w:r w:rsidRPr="00F87B6A">
        <w:rPr>
          <w:rFonts w:ascii="Times New Roman" w:hAnsi="Times New Roman" w:cs="Times New Roman"/>
          <w:b/>
          <w:sz w:val="28"/>
          <w:szCs w:val="28"/>
        </w:rPr>
        <w:t>История музейного дела.</w:t>
      </w:r>
    </w:p>
    <w:p w:rsidR="00CA7B28" w:rsidRPr="00954F67" w:rsidRDefault="00CA7B28"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Знакомство по литературе, кино-фото материалам с крупными музеями разных профилей; коллекционирование древностей; Эрмитаж; Музеи прошлого века; Новые тенденции в музейном деле; Музей на службе человека. Новые возможности музея. Начало коллекционирования древностей. Пётр 1 и его Кунсткамера. Помещичьи собрания памятников искусства в древности в 18 -19 вв. Научные общества и музеи в советское  время. Пропаганда памятников истории и методика музейного дела. Музеи в советское время. Охрана и пропаганда памятников истории и культуры. Ведущие музеи страны в наше время.</w:t>
      </w:r>
    </w:p>
    <w:p w:rsidR="00CA7B28" w:rsidRPr="00954F67" w:rsidRDefault="00CA7B28"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Музеи в городе, их функции. Особенности проведения экскурсий в музеях. Правила поведения в музеях. Экскурсии в музеи города и школьные музеи района. Знакомство по литературе, кинофотоматериалам, в ходе экскурсий с крупными музеями разных профилей; беседа с сотрудниками местного музея об истории создания музея, формировании его коллекций; проведение викторины по музеям нашей страны.</w:t>
      </w:r>
    </w:p>
    <w:p w:rsidR="00CA7B28" w:rsidRPr="00BD5CFA" w:rsidRDefault="00CA7B28" w:rsidP="00FB0474">
      <w:pPr>
        <w:pStyle w:val="a3"/>
        <w:numPr>
          <w:ilvl w:val="0"/>
          <w:numId w:val="53"/>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Сущность и специфические особенности.</w:t>
      </w:r>
    </w:p>
    <w:p w:rsidR="00CA7B28" w:rsidRPr="00954F67" w:rsidRDefault="00CA7B28" w:rsidP="006F1330">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Соответствие содержания работы музея программным требованиям. Прямая связь деятельности музея с развитием и направленностью туристско-краеведческой работы в школе. Особенности в использовании музейных форм работы. Предметность и наглядность. Разнотемность и мобильность экспозиции. Эволюция школьного музея. Чем </w:t>
      </w:r>
      <w:r w:rsidRPr="00954F67">
        <w:rPr>
          <w:rFonts w:ascii="Times New Roman" w:hAnsi="Times New Roman" w:cs="Times New Roman"/>
          <w:sz w:val="28"/>
          <w:szCs w:val="28"/>
        </w:rPr>
        <w:lastRenderedPageBreak/>
        <w:t>отличается школьный музей от музея государственного? Виды и формы работы музеев. Крупнейшие музеи России</w:t>
      </w:r>
      <w:r>
        <w:rPr>
          <w:rFonts w:ascii="Times New Roman" w:hAnsi="Times New Roman" w:cs="Times New Roman"/>
          <w:sz w:val="28"/>
          <w:szCs w:val="28"/>
        </w:rPr>
        <w:t>.</w:t>
      </w:r>
    </w:p>
    <w:p w:rsidR="00CA7B28" w:rsidRPr="00954F67" w:rsidRDefault="00CA7B28" w:rsidP="006F1330">
      <w:pPr>
        <w:spacing w:after="0" w:line="360" w:lineRule="auto"/>
        <w:ind w:firstLine="709"/>
        <w:jc w:val="both"/>
        <w:rPr>
          <w:rFonts w:ascii="Times New Roman" w:hAnsi="Times New Roman" w:cs="Times New Roman"/>
          <w:sz w:val="28"/>
          <w:szCs w:val="28"/>
        </w:rPr>
      </w:pPr>
      <w:r w:rsidRPr="00954F67">
        <w:rPr>
          <w:rFonts w:ascii="Times New Roman" w:hAnsi="Times New Roman" w:cs="Times New Roman"/>
          <w:sz w:val="28"/>
          <w:szCs w:val="28"/>
        </w:rPr>
        <w:t>Современное понимание термина «</w:t>
      </w:r>
      <w:r>
        <w:rPr>
          <w:rFonts w:ascii="Times New Roman" w:hAnsi="Times New Roman" w:cs="Times New Roman"/>
          <w:sz w:val="28"/>
          <w:szCs w:val="28"/>
        </w:rPr>
        <w:t>музееведение» как научной дисци</w:t>
      </w:r>
      <w:r w:rsidRPr="00954F67">
        <w:rPr>
          <w:rFonts w:ascii="Times New Roman" w:hAnsi="Times New Roman" w:cs="Times New Roman"/>
          <w:sz w:val="28"/>
          <w:szCs w:val="28"/>
        </w:rPr>
        <w:t>плины. Предмет исследования науки</w:t>
      </w:r>
      <w:r>
        <w:rPr>
          <w:rFonts w:ascii="Times New Roman" w:hAnsi="Times New Roman" w:cs="Times New Roman"/>
          <w:sz w:val="28"/>
          <w:szCs w:val="28"/>
        </w:rPr>
        <w:t xml:space="preserve"> о музее. Основы организации му</w:t>
      </w:r>
      <w:r w:rsidRPr="00954F67">
        <w:rPr>
          <w:rFonts w:ascii="Times New Roman" w:hAnsi="Times New Roman" w:cs="Times New Roman"/>
          <w:sz w:val="28"/>
          <w:szCs w:val="28"/>
        </w:rPr>
        <w:t>зейного дела. Ключевые понятия музе</w:t>
      </w:r>
      <w:r>
        <w:rPr>
          <w:rFonts w:ascii="Times New Roman" w:hAnsi="Times New Roman" w:cs="Times New Roman"/>
          <w:sz w:val="28"/>
          <w:szCs w:val="28"/>
        </w:rPr>
        <w:t>еведения. Типология музеев. Ори</w:t>
      </w:r>
      <w:r w:rsidRPr="00954F67">
        <w:rPr>
          <w:rFonts w:ascii="Times New Roman" w:hAnsi="Times New Roman" w:cs="Times New Roman"/>
          <w:sz w:val="28"/>
          <w:szCs w:val="28"/>
        </w:rPr>
        <w:t>ентация в музее. Определение ценно</w:t>
      </w:r>
      <w:r>
        <w:rPr>
          <w:rFonts w:ascii="Times New Roman" w:hAnsi="Times New Roman" w:cs="Times New Roman"/>
          <w:sz w:val="28"/>
          <w:szCs w:val="28"/>
        </w:rPr>
        <w:t>сти экспоната - предмета матери</w:t>
      </w:r>
      <w:r w:rsidRPr="00954F67">
        <w:rPr>
          <w:rFonts w:ascii="Times New Roman" w:hAnsi="Times New Roman" w:cs="Times New Roman"/>
          <w:sz w:val="28"/>
          <w:szCs w:val="28"/>
        </w:rPr>
        <w:t>альной культуры, документа, фотографии.</w:t>
      </w:r>
    </w:p>
    <w:p w:rsidR="00CA7B28" w:rsidRPr="00954F67" w:rsidRDefault="00CA7B28"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Крупнейшие музеи России. Золо</w:t>
      </w:r>
      <w:r>
        <w:rPr>
          <w:rFonts w:ascii="Times New Roman" w:hAnsi="Times New Roman" w:cs="Times New Roman"/>
          <w:sz w:val="28"/>
          <w:szCs w:val="28"/>
        </w:rPr>
        <w:t>тое кольцо России. Рекламные му</w:t>
      </w:r>
      <w:r w:rsidRPr="00954F67">
        <w:rPr>
          <w:rFonts w:ascii="Times New Roman" w:hAnsi="Times New Roman" w:cs="Times New Roman"/>
          <w:sz w:val="28"/>
          <w:szCs w:val="28"/>
        </w:rPr>
        <w:t xml:space="preserve">зейные проспекты. Музеи на общественных началах. Взаимодействие государственных и общественных музеев. Понимание </w:t>
      </w:r>
      <w:r>
        <w:rPr>
          <w:rFonts w:ascii="Times New Roman" w:hAnsi="Times New Roman" w:cs="Times New Roman"/>
          <w:sz w:val="28"/>
          <w:szCs w:val="28"/>
        </w:rPr>
        <w:t>термина «школьный музей». Профи</w:t>
      </w:r>
      <w:r w:rsidRPr="00954F67">
        <w:rPr>
          <w:rFonts w:ascii="Times New Roman" w:hAnsi="Times New Roman" w:cs="Times New Roman"/>
          <w:sz w:val="28"/>
          <w:szCs w:val="28"/>
        </w:rPr>
        <w:t>ли школьных музеев. Сущность и сп</w:t>
      </w:r>
      <w:r>
        <w:rPr>
          <w:rFonts w:ascii="Times New Roman" w:hAnsi="Times New Roman" w:cs="Times New Roman"/>
          <w:sz w:val="28"/>
          <w:szCs w:val="28"/>
        </w:rPr>
        <w:t>ецифические особенности школьно</w:t>
      </w:r>
      <w:r w:rsidRPr="00954F67">
        <w:rPr>
          <w:rFonts w:ascii="Times New Roman" w:hAnsi="Times New Roman" w:cs="Times New Roman"/>
          <w:sz w:val="28"/>
          <w:szCs w:val="28"/>
        </w:rPr>
        <w:t>го музея.</w:t>
      </w:r>
    </w:p>
    <w:p w:rsidR="00CA7B28" w:rsidRPr="00954F67" w:rsidRDefault="00CA7B28"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Нормативная база. Паспортизация музея. Организация фондовой работы. Порядок сбора, учета, хранения музейных экспонатов. Определение, классификация и систематизация экспонатов. Составление словаря музейных терминов. Викторины и кроссворды на музейную тематику. Экскурсия в один из школьных музеев района.</w:t>
      </w:r>
    </w:p>
    <w:p w:rsidR="00CA7B28" w:rsidRPr="00954F67" w:rsidRDefault="00CA7B28" w:rsidP="00FB0474">
      <w:pPr>
        <w:pStyle w:val="a3"/>
        <w:numPr>
          <w:ilvl w:val="0"/>
          <w:numId w:val="53"/>
        </w:numPr>
        <w:spacing w:line="360" w:lineRule="auto"/>
        <w:jc w:val="both"/>
        <w:rPr>
          <w:rFonts w:ascii="Times New Roman" w:hAnsi="Times New Roman" w:cs="Times New Roman"/>
          <w:b/>
          <w:sz w:val="28"/>
          <w:szCs w:val="28"/>
        </w:rPr>
      </w:pPr>
      <w:r w:rsidRPr="00954F67">
        <w:rPr>
          <w:rFonts w:ascii="Times New Roman" w:hAnsi="Times New Roman" w:cs="Times New Roman"/>
          <w:b/>
          <w:sz w:val="28"/>
          <w:szCs w:val="28"/>
        </w:rPr>
        <w:t>Учет и хранение фондов</w:t>
      </w:r>
    </w:p>
    <w:p w:rsidR="00CA7B28" w:rsidRPr="00954F67" w:rsidRDefault="00CA7B28" w:rsidP="006F1330">
      <w:pPr>
        <w:spacing w:after="0"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954F67">
        <w:rPr>
          <w:rFonts w:ascii="Times New Roman" w:hAnsi="Times New Roman" w:cs="Times New Roman"/>
          <w:i/>
          <w:sz w:val="28"/>
          <w:szCs w:val="28"/>
        </w:rPr>
        <w:t xml:space="preserve">  Теоретическая часть.</w:t>
      </w:r>
      <w:r w:rsidRPr="00954F67">
        <w:rPr>
          <w:rFonts w:ascii="Times New Roman" w:hAnsi="Times New Roman" w:cs="Times New Roman"/>
          <w:sz w:val="28"/>
          <w:szCs w:val="28"/>
        </w:rPr>
        <w:t xml:space="preserve">  Понятие о фондах музея. Состав (структура) фондов. Инвентарная книга. Основной фонд и научно-вспомогательный фонд. Обеспечение сохранности предметов в экспозиции и фондах. Требования к помещению. Все ли может сохранить школьный музей? Основные направления фондовой ра</w:t>
      </w:r>
      <w:r>
        <w:rPr>
          <w:rFonts w:ascii="Times New Roman" w:hAnsi="Times New Roman" w:cs="Times New Roman"/>
          <w:sz w:val="28"/>
          <w:szCs w:val="28"/>
        </w:rPr>
        <w:t>боты: комплектование, учет, хра</w:t>
      </w:r>
      <w:r w:rsidRPr="00954F67">
        <w:rPr>
          <w:rFonts w:ascii="Times New Roman" w:hAnsi="Times New Roman" w:cs="Times New Roman"/>
          <w:sz w:val="28"/>
          <w:szCs w:val="28"/>
        </w:rPr>
        <w:t>нение, изучение фондов, проведение консультаций. Комплектование музейных ф</w:t>
      </w:r>
      <w:r>
        <w:rPr>
          <w:rFonts w:ascii="Times New Roman" w:hAnsi="Times New Roman" w:cs="Times New Roman"/>
          <w:sz w:val="28"/>
          <w:szCs w:val="28"/>
        </w:rPr>
        <w:t>ондов. Научная каталогизация му</w:t>
      </w:r>
      <w:r w:rsidRPr="00954F67">
        <w:rPr>
          <w:rFonts w:ascii="Times New Roman" w:hAnsi="Times New Roman" w:cs="Times New Roman"/>
          <w:sz w:val="28"/>
          <w:szCs w:val="28"/>
        </w:rPr>
        <w:t>зейных фондов. Музейные каталоги и их системы. Архивная книга - её содержание, строение, правила занесения экспонатов. Фонд временного хранения.</w:t>
      </w:r>
    </w:p>
    <w:p w:rsidR="00CA7B28" w:rsidRPr="00954F67" w:rsidRDefault="00CA7B28"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Хранение музейных фондов. Режим хранения фондов (температурно-влажностный, световой, биологический; защита от загрязнителей воз-духа, от механических повреждений;</w:t>
      </w:r>
      <w:r>
        <w:rPr>
          <w:rFonts w:ascii="Times New Roman" w:hAnsi="Times New Roman" w:cs="Times New Roman"/>
          <w:sz w:val="28"/>
          <w:szCs w:val="28"/>
        </w:rPr>
        <w:t xml:space="preserve"> защита в экстремальных ситуаци</w:t>
      </w:r>
      <w:r w:rsidRPr="00954F67">
        <w:rPr>
          <w:rFonts w:ascii="Times New Roman" w:hAnsi="Times New Roman" w:cs="Times New Roman"/>
          <w:sz w:val="28"/>
          <w:szCs w:val="28"/>
        </w:rPr>
        <w:t xml:space="preserve">ях). Задачи </w:t>
      </w:r>
      <w:r w:rsidRPr="00954F67">
        <w:rPr>
          <w:rFonts w:ascii="Times New Roman" w:hAnsi="Times New Roman" w:cs="Times New Roman"/>
          <w:sz w:val="28"/>
          <w:szCs w:val="28"/>
        </w:rPr>
        <w:lastRenderedPageBreak/>
        <w:t>консервации и реставрации музейных предметов. Особенности фондовой работы в школьном музее. Определение и описание предмето</w:t>
      </w:r>
      <w:r>
        <w:rPr>
          <w:rFonts w:ascii="Times New Roman" w:hAnsi="Times New Roman" w:cs="Times New Roman"/>
          <w:sz w:val="28"/>
          <w:szCs w:val="28"/>
        </w:rPr>
        <w:t>в. Организация хранения экспона</w:t>
      </w:r>
      <w:r w:rsidRPr="00954F67">
        <w:rPr>
          <w:rFonts w:ascii="Times New Roman" w:hAnsi="Times New Roman" w:cs="Times New Roman"/>
          <w:sz w:val="28"/>
          <w:szCs w:val="28"/>
        </w:rPr>
        <w:t>тов. Вспомогательные картотеки. Терминология экспоната. Знаковое значение предметов обихода.</w:t>
      </w:r>
    </w:p>
    <w:p w:rsidR="00CA7B28" w:rsidRPr="00954F67" w:rsidRDefault="00CA7B28"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Книга поступлений – основной документ учета музейных предметов. Картотеки и их разновидности. Проведение инвентаризации. Акты приема и передачи музейных предметов. Анализ условий хранения музейных</w:t>
      </w:r>
      <w:r>
        <w:rPr>
          <w:rFonts w:ascii="Times New Roman" w:hAnsi="Times New Roman" w:cs="Times New Roman"/>
          <w:sz w:val="28"/>
          <w:szCs w:val="28"/>
        </w:rPr>
        <w:t xml:space="preserve"> предметов в экспозициях и пере</w:t>
      </w:r>
      <w:r w:rsidRPr="00954F67">
        <w:rPr>
          <w:rFonts w:ascii="Times New Roman" w:hAnsi="Times New Roman" w:cs="Times New Roman"/>
          <w:sz w:val="28"/>
          <w:szCs w:val="28"/>
        </w:rPr>
        <w:t>движных выставках. Первичная нау</w:t>
      </w:r>
      <w:r>
        <w:rPr>
          <w:rFonts w:ascii="Times New Roman" w:hAnsi="Times New Roman" w:cs="Times New Roman"/>
          <w:sz w:val="28"/>
          <w:szCs w:val="28"/>
        </w:rPr>
        <w:t>чная обработка собранной коллек</w:t>
      </w:r>
      <w:r w:rsidRPr="00954F67">
        <w:rPr>
          <w:rFonts w:ascii="Times New Roman" w:hAnsi="Times New Roman" w:cs="Times New Roman"/>
          <w:sz w:val="28"/>
          <w:szCs w:val="28"/>
        </w:rPr>
        <w:t xml:space="preserve">ции. Ведение книг учета. Пополнение картотеки музейного фонда. </w:t>
      </w:r>
    </w:p>
    <w:p w:rsidR="00CA7B28" w:rsidRPr="00954F67" w:rsidRDefault="00CA7B28" w:rsidP="00FB0474">
      <w:pPr>
        <w:pStyle w:val="a3"/>
        <w:numPr>
          <w:ilvl w:val="0"/>
          <w:numId w:val="53"/>
        </w:numPr>
        <w:spacing w:line="360" w:lineRule="auto"/>
        <w:jc w:val="both"/>
        <w:rPr>
          <w:rFonts w:ascii="Times New Roman" w:hAnsi="Times New Roman" w:cs="Times New Roman"/>
          <w:b/>
          <w:sz w:val="28"/>
          <w:szCs w:val="28"/>
        </w:rPr>
      </w:pPr>
      <w:r w:rsidRPr="00954F67">
        <w:rPr>
          <w:rFonts w:ascii="Times New Roman" w:hAnsi="Times New Roman" w:cs="Times New Roman"/>
          <w:b/>
          <w:sz w:val="28"/>
          <w:szCs w:val="28"/>
        </w:rPr>
        <w:t>Актив школьного музея</w:t>
      </w:r>
    </w:p>
    <w:p w:rsidR="00CA7B28" w:rsidRPr="00954F67" w:rsidRDefault="00CA7B28"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Совет и актив школьного музея. Распределение обязанностей в совете музея. Планирование работы. Творческий союз взрослых и детей – залог успеха. </w:t>
      </w:r>
    </w:p>
    <w:p w:rsidR="00CA7B28" w:rsidRPr="00954F67" w:rsidRDefault="00CA7B28"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Обучение актива основам музееведения. Участие детей в конкурсах различного уровня. Организация мероприятий на базе школьного музея. Помощь в поиске материалов к мероприятиям, подготовка мультимедийных презентаций. Совместное совершенствование содержания музейной комнаты и музейной работы. Участие в издательской деятельности.</w:t>
      </w:r>
    </w:p>
    <w:p w:rsidR="00CA7B28" w:rsidRPr="00BD5CFA" w:rsidRDefault="00CA7B28" w:rsidP="00FB0474">
      <w:pPr>
        <w:pStyle w:val="a3"/>
        <w:numPr>
          <w:ilvl w:val="0"/>
          <w:numId w:val="53"/>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Экспозиционная работа</w:t>
      </w:r>
    </w:p>
    <w:p w:rsidR="00CA7B28" w:rsidRPr="00954F67" w:rsidRDefault="00CA7B28"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Экспонат – главная структурная единица экспозиции. Идейный замысел и тематическая структура экспозиции. Экспозиция – коллективный труд. Методы построения экспозиции. Пояснительные тексты. Постоянная экспозиция и временная выставка. Научно вспомогательные материалы: диорама, макет, модель, карты, схемы, таблиц</w:t>
      </w:r>
      <w:r>
        <w:rPr>
          <w:rFonts w:ascii="Times New Roman" w:hAnsi="Times New Roman" w:cs="Times New Roman"/>
          <w:sz w:val="28"/>
          <w:szCs w:val="28"/>
        </w:rPr>
        <w:t>ы, модели. Этапы создания музей</w:t>
      </w:r>
      <w:r w:rsidRPr="00954F67">
        <w:rPr>
          <w:rFonts w:ascii="Times New Roman" w:hAnsi="Times New Roman" w:cs="Times New Roman"/>
          <w:sz w:val="28"/>
          <w:szCs w:val="28"/>
        </w:rPr>
        <w:t>ной экспозиции. Общие требования к</w:t>
      </w:r>
      <w:r>
        <w:rPr>
          <w:rFonts w:ascii="Times New Roman" w:hAnsi="Times New Roman" w:cs="Times New Roman"/>
          <w:sz w:val="28"/>
          <w:szCs w:val="28"/>
        </w:rPr>
        <w:t xml:space="preserve"> обеспечению сохранности предме</w:t>
      </w:r>
      <w:r w:rsidRPr="00954F67">
        <w:rPr>
          <w:rFonts w:ascii="Times New Roman" w:hAnsi="Times New Roman" w:cs="Times New Roman"/>
          <w:sz w:val="28"/>
          <w:szCs w:val="28"/>
        </w:rPr>
        <w:t xml:space="preserve">тов в экспозиции и фондах. Реклама </w:t>
      </w:r>
      <w:r w:rsidRPr="00954F67">
        <w:rPr>
          <w:rFonts w:ascii="Times New Roman" w:hAnsi="Times New Roman" w:cs="Times New Roman"/>
          <w:sz w:val="28"/>
          <w:szCs w:val="28"/>
        </w:rPr>
        <w:lastRenderedPageBreak/>
        <w:t>экспозиции. Активные способы</w:t>
      </w:r>
      <w:r>
        <w:rPr>
          <w:rFonts w:ascii="Times New Roman" w:hAnsi="Times New Roman" w:cs="Times New Roman"/>
          <w:sz w:val="28"/>
          <w:szCs w:val="28"/>
        </w:rPr>
        <w:t xml:space="preserve"> проведения экскурсии. Ме</w:t>
      </w:r>
      <w:r w:rsidRPr="00954F67">
        <w:rPr>
          <w:rFonts w:ascii="Times New Roman" w:hAnsi="Times New Roman" w:cs="Times New Roman"/>
          <w:sz w:val="28"/>
          <w:szCs w:val="28"/>
        </w:rPr>
        <w:t>тодика подготовки и проведения комплексной экскурсии по экспозиции.</w:t>
      </w:r>
    </w:p>
    <w:p w:rsidR="00CA7B28" w:rsidRPr="00954F67" w:rsidRDefault="00CA7B28"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Изучение и отбор материалов, художественное оформление, изготовление оборудования. Возможности организации экспозиции. Текст экспозиции, этикетаж. Работа над имиджем «экскурсовод»: костюм. Сравнительный анализ инструкций по хранению музейных предметов и технике безопасности. Составить экскурсию по экспозиции музея с элементами театрализованного представления. Составить экскурсию по экспозиции музея, по населенному пункту с вовлечением зрителей в диалог.</w:t>
      </w:r>
    </w:p>
    <w:p w:rsidR="00CA7B28" w:rsidRPr="00BD5CFA" w:rsidRDefault="00CA7B28" w:rsidP="00FB0474">
      <w:pPr>
        <w:pStyle w:val="a3"/>
        <w:numPr>
          <w:ilvl w:val="0"/>
          <w:numId w:val="53"/>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Культурно-массовая работа школьного музея</w:t>
      </w:r>
    </w:p>
    <w:p w:rsidR="00CA7B28" w:rsidRPr="00954F67" w:rsidRDefault="00CA7B28"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 xml:space="preserve"> Теоретическая часть.</w:t>
      </w:r>
      <w:r w:rsidRPr="00954F67">
        <w:rPr>
          <w:rFonts w:ascii="Times New Roman" w:hAnsi="Times New Roman" w:cs="Times New Roman"/>
          <w:sz w:val="28"/>
          <w:szCs w:val="28"/>
        </w:rPr>
        <w:t xml:space="preserve">    Аудитория школьного музея: учащиеся, жители деревни, гости. Работа с организованными группами и случайными посетителями. Основные принципы экскурсионной методики: целенапра</w:t>
      </w:r>
      <w:r>
        <w:rPr>
          <w:rFonts w:ascii="Times New Roman" w:hAnsi="Times New Roman" w:cs="Times New Roman"/>
          <w:sz w:val="28"/>
          <w:szCs w:val="28"/>
        </w:rPr>
        <w:t>вленность, тематичность, логиче</w:t>
      </w:r>
      <w:r w:rsidRPr="00954F67">
        <w:rPr>
          <w:rFonts w:ascii="Times New Roman" w:hAnsi="Times New Roman" w:cs="Times New Roman"/>
          <w:sz w:val="28"/>
          <w:szCs w:val="28"/>
        </w:rPr>
        <w:t>ская и хронологическая последовательность, доступность, наглядность и конкретность. Специфика и особенность методики экскурсий в школьном музее. Особенности методики проведения экскурсии по городу (населенному пункту) и памятным местам. Требования к маршруту. Приемы показа памятных мест, исторических объектов.</w:t>
      </w:r>
    </w:p>
    <w:p w:rsidR="00CA7B28" w:rsidRPr="00954F67" w:rsidRDefault="00CA7B28"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 xml:space="preserve"> Практическая часть.</w:t>
      </w:r>
      <w:r w:rsidRPr="00954F67">
        <w:rPr>
          <w:rFonts w:ascii="Times New Roman" w:hAnsi="Times New Roman" w:cs="Times New Roman"/>
          <w:sz w:val="28"/>
          <w:szCs w:val="28"/>
        </w:rPr>
        <w:t>Формы массовой работы музея: экскурсия, лекция, беседа, урок в музее, консультация, встреча, конференция, праздник. Исследовательская работа по сбору</w:t>
      </w:r>
      <w:r>
        <w:rPr>
          <w:rFonts w:ascii="Times New Roman" w:hAnsi="Times New Roman" w:cs="Times New Roman"/>
          <w:sz w:val="28"/>
          <w:szCs w:val="28"/>
        </w:rPr>
        <w:t xml:space="preserve"> материала для «Портфеля экскур</w:t>
      </w:r>
      <w:r w:rsidRPr="00954F67">
        <w:rPr>
          <w:rFonts w:ascii="Times New Roman" w:hAnsi="Times New Roman" w:cs="Times New Roman"/>
          <w:sz w:val="28"/>
          <w:szCs w:val="28"/>
        </w:rPr>
        <w:t>совода». Защита экскурсионных «мар</w:t>
      </w:r>
      <w:r>
        <w:rPr>
          <w:rFonts w:ascii="Times New Roman" w:hAnsi="Times New Roman" w:cs="Times New Roman"/>
          <w:sz w:val="28"/>
          <w:szCs w:val="28"/>
        </w:rPr>
        <w:t>шрутов», разработанных самостоя</w:t>
      </w:r>
      <w:r w:rsidRPr="00954F67">
        <w:rPr>
          <w:rFonts w:ascii="Times New Roman" w:hAnsi="Times New Roman" w:cs="Times New Roman"/>
          <w:sz w:val="28"/>
          <w:szCs w:val="28"/>
        </w:rPr>
        <w:t>тельно. Проведение экскурсий для</w:t>
      </w:r>
      <w:r>
        <w:rPr>
          <w:rFonts w:ascii="Times New Roman" w:hAnsi="Times New Roman" w:cs="Times New Roman"/>
          <w:sz w:val="28"/>
          <w:szCs w:val="28"/>
        </w:rPr>
        <w:t xml:space="preserve"> учащихся с последующим обсужде</w:t>
      </w:r>
      <w:r w:rsidRPr="00954F67">
        <w:rPr>
          <w:rFonts w:ascii="Times New Roman" w:hAnsi="Times New Roman" w:cs="Times New Roman"/>
          <w:sz w:val="28"/>
          <w:szCs w:val="28"/>
        </w:rPr>
        <w:t>нием. "Проведение в музее занятий ДО «Крестьяноведение». Сотрудничество с другими детскими объединениями школы. Работа в Микрокомплексе (Детский сад, Дом Культуры д.Речкалова, Территориальная Администрация, Дом Культуры д.Симанова).</w:t>
      </w:r>
    </w:p>
    <w:p w:rsidR="00CA7B28" w:rsidRPr="00BD5CFA" w:rsidRDefault="00CA7B28" w:rsidP="00FB0474">
      <w:pPr>
        <w:pStyle w:val="a3"/>
        <w:numPr>
          <w:ilvl w:val="0"/>
          <w:numId w:val="53"/>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lastRenderedPageBreak/>
        <w:t>Подготовка музейной экскурсии</w:t>
      </w:r>
    </w:p>
    <w:p w:rsidR="00CA7B28" w:rsidRPr="00954F67" w:rsidRDefault="00CA7B28" w:rsidP="006F1330">
      <w:pPr>
        <w:spacing w:after="0"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Экскурсия - одна из форм работы. Целенаправленность, тематичность, научность, хронологическая последовательность, доступность, наглядность и конкретность. Учет образовательных и возрастных особенностей экскурсоводов.</w:t>
      </w:r>
    </w:p>
    <w:p w:rsidR="00CA7B28" w:rsidRPr="00954F67" w:rsidRDefault="00CA7B28" w:rsidP="006F1330">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Тема и цель экскурсии.    План экскурсии, цель. Изучение литературы, источников и экспонатов. Отбор и систематизирование необходимых сведений и фактов. Запись полученных сведений.</w:t>
      </w:r>
    </w:p>
    <w:p w:rsidR="00CA7B28" w:rsidRPr="00954F67" w:rsidRDefault="00CA7B28" w:rsidP="006F1330">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Содержание экскурсии. Вступительная беседа, план и порядок проведения. Основная часть. Содержание подтем и отдельных вопросов применительно к подгруппам отобранных экспонатов. Заключение.</w:t>
      </w:r>
    </w:p>
    <w:p w:rsidR="00CA7B28" w:rsidRPr="00954F67" w:rsidRDefault="00CA7B28" w:rsidP="006F1330">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Методы и приемы.  Обязательное сочетание показа с рассказом, прием сравнения. Требования к языку экскурсовода. Цитирование, использование приемов демонстрации.</w:t>
      </w:r>
    </w:p>
    <w:p w:rsidR="00CA7B28" w:rsidRPr="00954F67" w:rsidRDefault="00CA7B28"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Дальнейшее совершенствование. Учет замечаний и предложений. Углубленное изучение темы. Учет активности и заинтересованности группы в ходе экскурсии.</w:t>
      </w:r>
    </w:p>
    <w:p w:rsidR="00CA7B28" w:rsidRPr="00BD5CFA" w:rsidRDefault="00CA7B28"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Подготовка и проведение экскурсий. Составление «древа» психологических качеств личности экскурсовода. Исследование психологических процессов  (ощущение, восприятие, представление, внимание, память, мышление, речь), психологических свойств (интересы, склонности, способности, характер, темперамент), психологических состояний (настроение, эмоции, воля).</w:t>
      </w:r>
    </w:p>
    <w:p w:rsidR="00CA7B28" w:rsidRPr="00BD5CFA" w:rsidRDefault="00CA7B28" w:rsidP="00FB0474">
      <w:pPr>
        <w:pStyle w:val="a3"/>
        <w:numPr>
          <w:ilvl w:val="0"/>
          <w:numId w:val="53"/>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Предъявление результатов</w:t>
      </w:r>
    </w:p>
    <w:p w:rsidR="00CA7B28" w:rsidRDefault="00CA7B28"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Pr>
          <w:rFonts w:ascii="Times New Roman" w:hAnsi="Times New Roman" w:cs="Times New Roman"/>
          <w:i/>
          <w:sz w:val="28"/>
          <w:szCs w:val="28"/>
        </w:rPr>
        <w:t xml:space="preserve"> </w:t>
      </w:r>
      <w:r w:rsidRPr="00BD5CFA">
        <w:rPr>
          <w:rFonts w:ascii="Times New Roman" w:hAnsi="Times New Roman" w:cs="Times New Roman"/>
          <w:sz w:val="28"/>
          <w:szCs w:val="28"/>
        </w:rPr>
        <w:t>Предъявление результатов работа музея на научно-практической, краеведческой конференциях. Участие в муниципальных, областных и всероссийских конкурсах.</w:t>
      </w:r>
    </w:p>
    <w:p w:rsidR="00CA7B28" w:rsidRDefault="00CA7B28">
      <w:pPr>
        <w:rPr>
          <w:rFonts w:ascii="Times New Roman" w:eastAsia="Times New Roman" w:hAnsi="Times New Roman" w:cs="Times New Roman"/>
          <w:b/>
          <w:color w:val="000000"/>
          <w:sz w:val="28"/>
          <w:szCs w:val="28"/>
          <w:lang w:eastAsia="ru-RU"/>
        </w:rPr>
      </w:pPr>
    </w:p>
    <w:tbl>
      <w:tblPr>
        <w:tblW w:w="0" w:type="auto"/>
        <w:tblInd w:w="5495" w:type="dxa"/>
        <w:tblLook w:val="04A0" w:firstRow="1" w:lastRow="0" w:firstColumn="1" w:lastColumn="0" w:noHBand="0" w:noVBand="1"/>
      </w:tblPr>
      <w:tblGrid>
        <w:gridCol w:w="4075"/>
      </w:tblGrid>
      <w:tr w:rsidR="00CA7B28" w:rsidRPr="007472A8" w:rsidTr="00CA7B28">
        <w:tc>
          <w:tcPr>
            <w:tcW w:w="4075" w:type="dxa"/>
            <w:hideMark/>
          </w:tcPr>
          <w:p w:rsidR="00CA7B28" w:rsidRPr="007472A8" w:rsidRDefault="00CA7B28" w:rsidP="00CA7B28">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CA7B28" w:rsidRPr="007472A8" w:rsidRDefault="00CA7B28" w:rsidP="00CA7B28">
      <w:pPr>
        <w:tabs>
          <w:tab w:val="left" w:pos="851"/>
        </w:tabs>
        <w:spacing w:after="0"/>
        <w:ind w:firstLine="709"/>
        <w:jc w:val="both"/>
        <w:rPr>
          <w:rFonts w:ascii="Times New Roman" w:eastAsia="MS Mincho" w:hAnsi="Times New Roman" w:cs="Times New Roman"/>
          <w:color w:val="00B050"/>
          <w:sz w:val="28"/>
          <w:szCs w:val="28"/>
          <w:lang w:eastAsia="ja-JP"/>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both"/>
        <w:rPr>
          <w:rFonts w:ascii="Times New Roman" w:eastAsia="Times New Roman" w:hAnsi="Times New Roman" w:cs="Times New Roman"/>
          <w:color w:val="00B050"/>
          <w:sz w:val="28"/>
          <w:szCs w:val="28"/>
          <w:lang w:eastAsia="ru-RU"/>
        </w:rPr>
      </w:pPr>
    </w:p>
    <w:p w:rsidR="00CA7B28" w:rsidRPr="007472A8" w:rsidRDefault="00CA7B28" w:rsidP="00CA7B28">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CA7B28" w:rsidRPr="007472A8" w:rsidRDefault="00CA7B28" w:rsidP="00CA7B28">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CA7B28" w:rsidRPr="007472A8" w:rsidRDefault="00CA7B28" w:rsidP="00CA7B28">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CA7B28" w:rsidRPr="007472A8" w:rsidRDefault="00CA7B28" w:rsidP="00CA7B28">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Юные исследователи» </w:t>
      </w:r>
    </w:p>
    <w:p w:rsidR="00CA7B28" w:rsidRDefault="00CA7B28" w:rsidP="00CA7B28">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Сапожникова С.Н.,</w:t>
      </w:r>
    </w:p>
    <w:p w:rsidR="00CA7B28" w:rsidRPr="00F87B6A" w:rsidRDefault="004053EC" w:rsidP="00FB0474">
      <w:pPr>
        <w:pStyle w:val="a3"/>
        <w:numPr>
          <w:ilvl w:val="0"/>
          <w:numId w:val="44"/>
        </w:numPr>
        <w:tabs>
          <w:tab w:val="left" w:pos="851"/>
        </w:tab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A7B28" w:rsidRPr="00F87B6A">
        <w:rPr>
          <w:rFonts w:ascii="Times New Roman" w:eastAsia="Times New Roman" w:hAnsi="Times New Roman" w:cs="Times New Roman"/>
          <w:color w:val="000000"/>
          <w:sz w:val="28"/>
          <w:szCs w:val="28"/>
          <w:lang w:eastAsia="ru-RU"/>
        </w:rPr>
        <w:t>год обучения)</w:t>
      </w:r>
    </w:p>
    <w:p w:rsidR="00CA7B28" w:rsidRDefault="00CA7B28" w:rsidP="00CA7B28">
      <w:pPr>
        <w:jc w:val="both"/>
        <w:rPr>
          <w:rFonts w:ascii="Times New Roman" w:hAnsi="Times New Roman" w:cs="Times New Roman"/>
          <w:sz w:val="28"/>
          <w:szCs w:val="28"/>
        </w:rPr>
      </w:pPr>
    </w:p>
    <w:p w:rsidR="00CA7B28" w:rsidRDefault="00CA7B28" w:rsidP="00CA7B28">
      <w:pPr>
        <w:rPr>
          <w:rFonts w:ascii="Times New Roman" w:hAnsi="Times New Roman" w:cs="Times New Roman"/>
          <w:sz w:val="28"/>
          <w:szCs w:val="28"/>
        </w:rPr>
      </w:pPr>
      <w:r>
        <w:rPr>
          <w:rFonts w:ascii="Times New Roman" w:hAnsi="Times New Roman" w:cs="Times New Roman"/>
          <w:sz w:val="28"/>
          <w:szCs w:val="28"/>
        </w:rPr>
        <w:br w:type="page"/>
      </w:r>
    </w:p>
    <w:p w:rsidR="004053EC" w:rsidRPr="007C0435" w:rsidRDefault="004053EC" w:rsidP="004053E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Pr>
          <w:rFonts w:ascii="Times New Roman" w:eastAsia="Times New Roman" w:hAnsi="Times New Roman" w:cs="Times New Roman"/>
          <w:color w:val="000000"/>
          <w:sz w:val="28"/>
          <w:szCs w:val="28"/>
          <w:lang w:eastAsia="ru-RU"/>
        </w:rPr>
        <w:t>старшего</w:t>
      </w:r>
      <w:r w:rsidRPr="007C0435">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4053EC" w:rsidRPr="007C0435" w:rsidRDefault="004053EC" w:rsidP="004053E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t xml:space="preserve">Курс рассчитан на </w:t>
      </w:r>
      <w:r w:rsidR="00CB7057">
        <w:rPr>
          <w:rFonts w:ascii="Times New Roman" w:eastAsia="Times New Roman" w:hAnsi="Times New Roman" w:cs="Times New Roman"/>
          <w:color w:val="000000"/>
          <w:sz w:val="28"/>
          <w:szCs w:val="28"/>
          <w:lang w:eastAsia="ru-RU"/>
        </w:rPr>
        <w:t>76</w:t>
      </w:r>
      <w:r w:rsidRPr="007C0435">
        <w:rPr>
          <w:rFonts w:ascii="Times New Roman" w:eastAsia="Times New Roman" w:hAnsi="Times New Roman" w:cs="Times New Roman"/>
          <w:color w:val="000000"/>
          <w:sz w:val="28"/>
          <w:szCs w:val="28"/>
          <w:lang w:eastAsia="ru-RU"/>
        </w:rPr>
        <w:t xml:space="preserve"> час</w:t>
      </w:r>
      <w:r w:rsidR="00CB7057">
        <w:rPr>
          <w:rFonts w:ascii="Times New Roman" w:eastAsia="Times New Roman" w:hAnsi="Times New Roman" w:cs="Times New Roman"/>
          <w:color w:val="000000"/>
          <w:sz w:val="28"/>
          <w:szCs w:val="28"/>
          <w:lang w:eastAsia="ru-RU"/>
        </w:rPr>
        <w:t>ов</w:t>
      </w:r>
      <w:r w:rsidRPr="007C0435">
        <w:rPr>
          <w:rFonts w:ascii="Times New Roman" w:eastAsia="Times New Roman" w:hAnsi="Times New Roman" w:cs="Times New Roman"/>
          <w:color w:val="000000"/>
          <w:sz w:val="28"/>
          <w:szCs w:val="28"/>
          <w:lang w:eastAsia="ru-RU"/>
        </w:rPr>
        <w:t xml:space="preserve"> (в том числе, теоретические занятия – </w:t>
      </w:r>
      <w:r w:rsidR="00CB7057">
        <w:rPr>
          <w:rFonts w:ascii="Times New Roman" w:eastAsia="Times New Roman" w:hAnsi="Times New Roman" w:cs="Times New Roman"/>
          <w:color w:val="000000"/>
          <w:sz w:val="28"/>
          <w:szCs w:val="28"/>
          <w:lang w:eastAsia="ru-RU"/>
        </w:rPr>
        <w:t>20</w:t>
      </w:r>
      <w:r w:rsidRPr="007C0435">
        <w:rPr>
          <w:rFonts w:ascii="Times New Roman" w:eastAsia="Times New Roman" w:hAnsi="Times New Roman" w:cs="Times New Roman"/>
          <w:color w:val="000000"/>
          <w:sz w:val="28"/>
          <w:szCs w:val="28"/>
          <w:lang w:eastAsia="ru-RU"/>
        </w:rPr>
        <w:t xml:space="preserve">, практические занятия – </w:t>
      </w:r>
      <w:r w:rsidR="00CB7057">
        <w:rPr>
          <w:rFonts w:ascii="Times New Roman" w:eastAsia="Times New Roman" w:hAnsi="Times New Roman" w:cs="Times New Roman"/>
          <w:color w:val="000000"/>
          <w:sz w:val="28"/>
          <w:szCs w:val="28"/>
          <w:lang w:eastAsia="ru-RU"/>
        </w:rPr>
        <w:t>56</w:t>
      </w:r>
      <w:r w:rsidRPr="007C0435">
        <w:rPr>
          <w:rFonts w:ascii="Times New Roman" w:eastAsia="Times New Roman" w:hAnsi="Times New Roman" w:cs="Times New Roman"/>
          <w:color w:val="000000"/>
          <w:sz w:val="28"/>
          <w:szCs w:val="28"/>
          <w:lang w:eastAsia="ru-RU"/>
        </w:rPr>
        <w:t>).</w:t>
      </w:r>
    </w:p>
    <w:p w:rsidR="004053EC" w:rsidRDefault="004053EC" w:rsidP="004053EC">
      <w:pPr>
        <w:spacing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4053EC" w:rsidRDefault="004053EC" w:rsidP="00FB0474">
      <w:pPr>
        <w:pStyle w:val="a3"/>
        <w:numPr>
          <w:ilvl w:val="0"/>
          <w:numId w:val="54"/>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4053EC" w:rsidRDefault="004053EC" w:rsidP="004053EC">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«Музей – хранитель наследия веков» 2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148"/>
        <w:gridCol w:w="2551"/>
      </w:tblGrid>
      <w:tr w:rsidR="004053EC" w:rsidRPr="00954F67" w:rsidTr="004053EC">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color w:val="000000"/>
                <w:sz w:val="28"/>
                <w:szCs w:val="28"/>
                <w:lang w:eastAsia="ru-RU"/>
              </w:rPr>
              <w:t>№</w:t>
            </w:r>
          </w:p>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color w:val="000000"/>
                <w:sz w:val="28"/>
                <w:szCs w:val="28"/>
                <w:lang w:eastAsia="ru-RU"/>
              </w:rPr>
              <w:t>Тема</w:t>
            </w:r>
          </w:p>
        </w:tc>
        <w:tc>
          <w:tcPr>
            <w:tcW w:w="3488" w:type="dxa"/>
            <w:gridSpan w:val="3"/>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Количество часов</w:t>
            </w:r>
          </w:p>
        </w:tc>
        <w:tc>
          <w:tcPr>
            <w:tcW w:w="2551" w:type="dxa"/>
            <w:vMerge w:val="restart"/>
            <w:tcBorders>
              <w:top w:val="single" w:sz="6" w:space="0" w:color="auto"/>
              <w:left w:val="single" w:sz="6" w:space="0" w:color="auto"/>
              <w:right w:val="single" w:sz="6" w:space="0" w:color="auto"/>
            </w:tcBorders>
            <w:shd w:val="clear" w:color="auto" w:fill="FFFFFF"/>
          </w:tcPr>
          <w:p w:rsidR="004053EC" w:rsidRPr="006F1330" w:rsidRDefault="004053EC" w:rsidP="00A474AB">
            <w:pPr>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Формы контроля</w:t>
            </w:r>
          </w:p>
        </w:tc>
      </w:tr>
      <w:tr w:rsidR="004053EC" w:rsidRPr="00954F67" w:rsidTr="004053EC">
        <w:trPr>
          <w:trHeight w:val="336"/>
        </w:trPr>
        <w:tc>
          <w:tcPr>
            <w:tcW w:w="600" w:type="dxa"/>
            <w:vMerge/>
            <w:tcBorders>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color w:val="000000"/>
                <w:sz w:val="28"/>
                <w:szCs w:val="28"/>
                <w:lang w:eastAsia="ru-RU"/>
              </w:rPr>
              <w:t>Всего</w:t>
            </w:r>
          </w:p>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теория</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sz w:val="28"/>
                <w:szCs w:val="28"/>
                <w:lang w:eastAsia="ru-RU"/>
              </w:rPr>
              <w:t>практика</w:t>
            </w:r>
          </w:p>
        </w:tc>
        <w:tc>
          <w:tcPr>
            <w:tcW w:w="2551" w:type="dxa"/>
            <w:vMerge/>
            <w:tcBorders>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4053EC" w:rsidRPr="00954F67" w:rsidTr="004053EC">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hAnsi="Times New Roman" w:cs="Times New Roman"/>
                <w:sz w:val="28"/>
                <w:szCs w:val="28"/>
              </w:rPr>
              <w:t>Введение. Основы музееведения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1</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sz w:val="28"/>
                <w:szCs w:val="28"/>
                <w:lang w:eastAsia="ru-RU"/>
              </w:rPr>
              <w:t>Викторина</w:t>
            </w:r>
          </w:p>
        </w:tc>
      </w:tr>
      <w:tr w:rsidR="004053EC" w:rsidRPr="00954F67" w:rsidTr="004053EC">
        <w:trPr>
          <w:trHeight w:val="91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2.</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hAnsi="Times New Roman" w:cs="Times New Roman"/>
                <w:sz w:val="28"/>
                <w:szCs w:val="28"/>
              </w:rPr>
              <w:t>Музейная терминология как азбука музейного дела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766A3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16</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766A3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766A3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1</w:t>
            </w:r>
            <w:r w:rsidR="00766A3E">
              <w:rPr>
                <w:rFonts w:ascii="Times New Roman" w:eastAsia="Times New Roman" w:hAnsi="Times New Roman" w:cs="Times New Roman"/>
                <w:color w:val="000000"/>
                <w:sz w:val="28"/>
                <w:szCs w:val="28"/>
                <w:lang w:eastAsia="ru-RU"/>
              </w:rPr>
              <w:t>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Контрольные задания</w:t>
            </w:r>
          </w:p>
        </w:tc>
      </w:tr>
      <w:tr w:rsidR="004053EC" w:rsidRPr="00954F67" w:rsidTr="004053EC">
        <w:trPr>
          <w:trHeight w:val="54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3.</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hAnsi="Times New Roman" w:cs="Times New Roman"/>
                <w:sz w:val="28"/>
                <w:szCs w:val="28"/>
              </w:rPr>
              <w:t>Музейные фонды, их комплектование, учет и хранение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766A3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sidR="004053EC" w:rsidRPr="006F1330">
              <w:rPr>
                <w:rFonts w:ascii="Times New Roman" w:eastAsia="Times New Roman" w:hAnsi="Times New Roman" w:cs="Times New Roman"/>
                <w:color w:val="000000"/>
                <w:sz w:val="28"/>
                <w:szCs w:val="28"/>
                <w:lang w:eastAsia="ru-RU"/>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766A3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766A3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 xml:space="preserve">Тест </w:t>
            </w:r>
          </w:p>
        </w:tc>
      </w:tr>
      <w:tr w:rsidR="004053EC" w:rsidRPr="00954F67" w:rsidTr="004053EC">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4.</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sz w:val="28"/>
                <w:szCs w:val="28"/>
                <w:lang w:eastAsia="ru-RU"/>
              </w:rPr>
              <w:t>Работа актива музея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10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2</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8</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Контрольные задания</w:t>
            </w:r>
          </w:p>
        </w:tc>
      </w:tr>
      <w:tr w:rsidR="004053EC" w:rsidRPr="00954F67" w:rsidTr="004053EC">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5.</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iCs/>
                <w:color w:val="000000"/>
                <w:sz w:val="28"/>
                <w:szCs w:val="28"/>
                <w:lang w:eastAsia="ru-RU"/>
              </w:rPr>
              <w:t>Экспозиционная работа</w:t>
            </w:r>
          </w:p>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766A3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sidR="004053EC" w:rsidRPr="006F1330">
              <w:rPr>
                <w:rFonts w:ascii="Times New Roman" w:eastAsia="Times New Roman" w:hAnsi="Times New Roman" w:cs="Times New Roman"/>
                <w:color w:val="000000"/>
                <w:sz w:val="28"/>
                <w:szCs w:val="28"/>
                <w:lang w:eastAsia="ru-RU"/>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766A3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766A3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Практическая работа</w:t>
            </w:r>
          </w:p>
        </w:tc>
      </w:tr>
      <w:tr w:rsidR="004053EC" w:rsidRPr="00954F67" w:rsidTr="004053EC">
        <w:trPr>
          <w:trHeight w:val="882"/>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6.</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Культурно-массовая работа школьного музея</w:t>
            </w:r>
          </w:p>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766A3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sidR="004053EC" w:rsidRPr="006F1330">
              <w:rPr>
                <w:rFonts w:ascii="Times New Roman" w:eastAsia="Times New Roman" w:hAnsi="Times New Roman" w:cs="Times New Roman"/>
                <w:color w:val="000000"/>
                <w:sz w:val="28"/>
                <w:szCs w:val="28"/>
                <w:lang w:eastAsia="ru-RU"/>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 xml:space="preserve">Творческая </w:t>
            </w:r>
          </w:p>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работа</w:t>
            </w:r>
          </w:p>
        </w:tc>
      </w:tr>
      <w:tr w:rsidR="004053EC" w:rsidRPr="00954F67" w:rsidTr="004053EC">
        <w:trPr>
          <w:trHeight w:val="523"/>
        </w:trPr>
        <w:tc>
          <w:tcPr>
            <w:tcW w:w="600" w:type="dxa"/>
            <w:tcBorders>
              <w:top w:val="single" w:sz="6" w:space="0" w:color="auto"/>
              <w:left w:val="single" w:sz="6" w:space="0" w:color="auto"/>
              <w:bottom w:val="nil"/>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7.</w:t>
            </w:r>
          </w:p>
        </w:tc>
        <w:tc>
          <w:tcPr>
            <w:tcW w:w="3000" w:type="dxa"/>
            <w:tcBorders>
              <w:top w:val="single" w:sz="6" w:space="0" w:color="auto"/>
              <w:left w:val="single" w:sz="6" w:space="0" w:color="auto"/>
              <w:bottom w:val="nil"/>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 xml:space="preserve">Подготовка музейной экскурсии </w:t>
            </w:r>
          </w:p>
        </w:tc>
        <w:tc>
          <w:tcPr>
            <w:tcW w:w="1080" w:type="dxa"/>
            <w:tcBorders>
              <w:top w:val="single" w:sz="6" w:space="0" w:color="auto"/>
              <w:left w:val="single" w:sz="6" w:space="0" w:color="auto"/>
              <w:bottom w:val="nil"/>
              <w:right w:val="single" w:sz="6" w:space="0" w:color="auto"/>
            </w:tcBorders>
            <w:shd w:val="clear" w:color="auto" w:fill="FFFFFF"/>
          </w:tcPr>
          <w:p w:rsidR="004053EC" w:rsidRPr="006F1330" w:rsidRDefault="004053EC" w:rsidP="00766A3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r w:rsidR="00766A3E">
              <w:rPr>
                <w:rFonts w:ascii="Times New Roman" w:eastAsia="Times New Roman" w:hAnsi="Times New Roman" w:cs="Times New Roman"/>
                <w:sz w:val="28"/>
                <w:szCs w:val="28"/>
                <w:lang w:eastAsia="ru-RU"/>
              </w:rPr>
              <w:t>1</w:t>
            </w:r>
          </w:p>
        </w:tc>
        <w:tc>
          <w:tcPr>
            <w:tcW w:w="1260" w:type="dxa"/>
            <w:tcBorders>
              <w:top w:val="single" w:sz="6" w:space="0" w:color="auto"/>
              <w:left w:val="single" w:sz="6" w:space="0" w:color="auto"/>
              <w:bottom w:val="nil"/>
              <w:right w:val="single" w:sz="6" w:space="0" w:color="auto"/>
            </w:tcBorders>
            <w:shd w:val="clear" w:color="auto" w:fill="FFFFFF"/>
          </w:tcPr>
          <w:p w:rsidR="004053EC" w:rsidRPr="006F1330" w:rsidRDefault="00766A3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p>
        </w:tc>
        <w:tc>
          <w:tcPr>
            <w:tcW w:w="1148" w:type="dxa"/>
            <w:tcBorders>
              <w:top w:val="single" w:sz="6" w:space="0" w:color="auto"/>
              <w:left w:val="single" w:sz="6" w:space="0" w:color="auto"/>
              <w:bottom w:val="nil"/>
              <w:right w:val="single" w:sz="6" w:space="0" w:color="auto"/>
            </w:tcBorders>
            <w:shd w:val="clear" w:color="auto" w:fill="FFFFFF"/>
          </w:tcPr>
          <w:p w:rsidR="004053EC" w:rsidRPr="006F1330" w:rsidRDefault="00766A3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w:t>
            </w:r>
          </w:p>
        </w:tc>
        <w:tc>
          <w:tcPr>
            <w:tcW w:w="2551" w:type="dxa"/>
            <w:tcBorders>
              <w:top w:val="single" w:sz="6" w:space="0" w:color="auto"/>
              <w:left w:val="single" w:sz="6" w:space="0" w:color="auto"/>
              <w:bottom w:val="nil"/>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Практическая работа</w:t>
            </w:r>
          </w:p>
        </w:tc>
      </w:tr>
      <w:tr w:rsidR="004053EC" w:rsidRPr="00954F67" w:rsidTr="004053EC">
        <w:trPr>
          <w:trHeight w:val="523"/>
        </w:trPr>
        <w:tc>
          <w:tcPr>
            <w:tcW w:w="600" w:type="dxa"/>
            <w:tcBorders>
              <w:top w:val="single" w:sz="6" w:space="0" w:color="auto"/>
              <w:left w:val="single" w:sz="6" w:space="0" w:color="auto"/>
              <w:bottom w:val="nil"/>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148" w:type="dxa"/>
            <w:tcBorders>
              <w:top w:val="single" w:sz="6" w:space="0" w:color="auto"/>
              <w:left w:val="single" w:sz="6" w:space="0" w:color="auto"/>
              <w:bottom w:val="nil"/>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551" w:type="dxa"/>
            <w:tcBorders>
              <w:top w:val="single" w:sz="6" w:space="0" w:color="auto"/>
              <w:left w:val="single" w:sz="6" w:space="0" w:color="auto"/>
              <w:bottom w:val="nil"/>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4053EC" w:rsidRPr="00954F67" w:rsidTr="004053EC">
        <w:trPr>
          <w:trHeight w:val="264"/>
        </w:trPr>
        <w:tc>
          <w:tcPr>
            <w:tcW w:w="600" w:type="dxa"/>
            <w:tcBorders>
              <w:top w:val="nil"/>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8.</w:t>
            </w:r>
          </w:p>
        </w:tc>
        <w:tc>
          <w:tcPr>
            <w:tcW w:w="3000" w:type="dxa"/>
            <w:tcBorders>
              <w:top w:val="nil"/>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5</w:t>
            </w:r>
          </w:p>
        </w:tc>
        <w:tc>
          <w:tcPr>
            <w:tcW w:w="1260" w:type="dxa"/>
            <w:tcBorders>
              <w:top w:val="nil"/>
              <w:left w:val="single" w:sz="6" w:space="0" w:color="auto"/>
              <w:bottom w:val="single" w:sz="6" w:space="0" w:color="auto"/>
              <w:right w:val="single" w:sz="6" w:space="0" w:color="auto"/>
            </w:tcBorders>
            <w:shd w:val="clear" w:color="auto" w:fill="FFFFFF"/>
          </w:tcPr>
          <w:p w:rsidR="004053EC"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48" w:type="dxa"/>
            <w:tcBorders>
              <w:top w:val="nil"/>
              <w:left w:val="single" w:sz="6" w:space="0" w:color="auto"/>
              <w:bottom w:val="single" w:sz="6" w:space="0" w:color="auto"/>
              <w:right w:val="single" w:sz="6" w:space="0" w:color="auto"/>
            </w:tcBorders>
            <w:shd w:val="clear" w:color="auto" w:fill="FFFFFF"/>
          </w:tcPr>
          <w:p w:rsidR="004053EC"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51" w:type="dxa"/>
            <w:tcBorders>
              <w:top w:val="nil"/>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Оценка качества работы</w:t>
            </w:r>
          </w:p>
        </w:tc>
      </w:tr>
      <w:tr w:rsidR="004053EC" w:rsidRPr="00954F67" w:rsidTr="004053EC">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766A3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766A3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766A3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4053EC" w:rsidRDefault="004053EC" w:rsidP="004053EC">
      <w:pPr>
        <w:jc w:val="both"/>
        <w:rPr>
          <w:rFonts w:ascii="Times New Roman" w:eastAsia="Times New Roman" w:hAnsi="Times New Roman" w:cs="Times New Roman"/>
          <w:b/>
          <w:color w:val="000000"/>
          <w:sz w:val="28"/>
          <w:szCs w:val="28"/>
          <w:lang w:eastAsia="ru-RU"/>
        </w:rPr>
      </w:pPr>
    </w:p>
    <w:p w:rsidR="004053EC" w:rsidRDefault="004053EC" w:rsidP="00FB0474">
      <w:pPr>
        <w:pStyle w:val="a3"/>
        <w:numPr>
          <w:ilvl w:val="0"/>
          <w:numId w:val="54"/>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4053EC" w:rsidRPr="0063548F" w:rsidRDefault="004053EC" w:rsidP="00FB0474">
      <w:pPr>
        <w:pStyle w:val="a3"/>
        <w:numPr>
          <w:ilvl w:val="0"/>
          <w:numId w:val="55"/>
        </w:numPr>
        <w:spacing w:line="360" w:lineRule="auto"/>
        <w:jc w:val="both"/>
        <w:rPr>
          <w:rFonts w:ascii="Times New Roman" w:hAnsi="Times New Roman" w:cs="Times New Roman"/>
          <w:b/>
          <w:sz w:val="28"/>
          <w:szCs w:val="28"/>
        </w:rPr>
      </w:pPr>
      <w:r w:rsidRPr="0063548F">
        <w:rPr>
          <w:rFonts w:ascii="Times New Roman" w:hAnsi="Times New Roman" w:cs="Times New Roman"/>
          <w:b/>
          <w:sz w:val="28"/>
          <w:szCs w:val="28"/>
        </w:rPr>
        <w:t>Введение. Основы музееведения</w:t>
      </w:r>
    </w:p>
    <w:p w:rsidR="004053EC" w:rsidRPr="00954F67" w:rsidRDefault="004053EC"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lastRenderedPageBreak/>
        <w:t>Теоретическая часть.</w:t>
      </w:r>
      <w:r w:rsidRPr="00954F67">
        <w:rPr>
          <w:rFonts w:ascii="Times New Roman" w:hAnsi="Times New Roman" w:cs="Times New Roman"/>
          <w:sz w:val="28"/>
          <w:szCs w:val="28"/>
        </w:rPr>
        <w:t xml:space="preserve">   Знакомство по литературе, кино-фото материалам с крупными музеями разных профилей; коллекционирование древностей; Эрмитаж; Музеи прошлого века; Новые тенденции в музейном деле; Музей на службе человека. Новые возможности музея. Начало коллекционирования древностей. Пётр 1 и его Кунсткамера. Помещичьи собрания памятников искусства в древности в 18 -19 вв. Научные общества и музеи в советское  время. Пропаганда памятников истории и методика музейного дела. Музеи в советское время. Охрана и пропаганда памятников истории и культуры. Ведущие музеи страны в наше время.</w:t>
      </w:r>
    </w:p>
    <w:p w:rsidR="004053EC" w:rsidRPr="00954F67" w:rsidRDefault="004053EC"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Музеи в городе, их функции. Особенности проведения экскурсий в музеях. Правила поведения в музеях. Экскурсии в музеи города и школьные музеи района. Знакомство по литературе, кинофотоматериалам, в ходе экскурсий с крупными музеями разных профилей; беседа с сотрудниками местного музея об истории создания музея, формировании его коллекций; проведение викторины по музеям нашей страны.</w:t>
      </w:r>
    </w:p>
    <w:p w:rsidR="004053EC" w:rsidRPr="0063548F" w:rsidRDefault="004053EC" w:rsidP="00FB0474">
      <w:pPr>
        <w:pStyle w:val="a3"/>
        <w:numPr>
          <w:ilvl w:val="0"/>
          <w:numId w:val="55"/>
        </w:numPr>
        <w:spacing w:line="360" w:lineRule="auto"/>
        <w:jc w:val="both"/>
        <w:rPr>
          <w:rFonts w:ascii="Times New Roman" w:hAnsi="Times New Roman" w:cs="Times New Roman"/>
          <w:b/>
          <w:sz w:val="28"/>
          <w:szCs w:val="28"/>
        </w:rPr>
      </w:pPr>
      <w:r w:rsidRPr="0063548F">
        <w:rPr>
          <w:rFonts w:ascii="Times New Roman" w:hAnsi="Times New Roman" w:cs="Times New Roman"/>
          <w:b/>
          <w:sz w:val="28"/>
          <w:szCs w:val="28"/>
        </w:rPr>
        <w:t>Музейная терминология как азбука музейного дела</w:t>
      </w:r>
    </w:p>
    <w:p w:rsidR="004053EC" w:rsidRPr="00954F67" w:rsidRDefault="004053EC" w:rsidP="006F1330">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Соответствие содержания работы музея программным требованиям. Прямая связь деятельности музея с развитием и направленностью туристско-краеведческой работы в школе. Особенности в использовании музейных форм работы. Предметность и наглядность. Разнотемность и мобильность экспозиции. Эволюция школьного музея. Чем отличается школьный музей от музея государственного? Виды и формы работы музеев. Крупнейшие музеи России</w:t>
      </w:r>
      <w:r>
        <w:rPr>
          <w:rFonts w:ascii="Times New Roman" w:hAnsi="Times New Roman" w:cs="Times New Roman"/>
          <w:sz w:val="28"/>
          <w:szCs w:val="28"/>
        </w:rPr>
        <w:t>.</w:t>
      </w:r>
    </w:p>
    <w:p w:rsidR="004053EC" w:rsidRPr="00954F67" w:rsidRDefault="004053EC" w:rsidP="006F1330">
      <w:pPr>
        <w:spacing w:after="0" w:line="360" w:lineRule="auto"/>
        <w:ind w:firstLine="709"/>
        <w:jc w:val="both"/>
        <w:rPr>
          <w:rFonts w:ascii="Times New Roman" w:hAnsi="Times New Roman" w:cs="Times New Roman"/>
          <w:sz w:val="28"/>
          <w:szCs w:val="28"/>
        </w:rPr>
      </w:pPr>
      <w:r w:rsidRPr="00954F67">
        <w:rPr>
          <w:rFonts w:ascii="Times New Roman" w:hAnsi="Times New Roman" w:cs="Times New Roman"/>
          <w:sz w:val="28"/>
          <w:szCs w:val="28"/>
        </w:rPr>
        <w:t>Современное понимание термина «</w:t>
      </w:r>
      <w:r>
        <w:rPr>
          <w:rFonts w:ascii="Times New Roman" w:hAnsi="Times New Roman" w:cs="Times New Roman"/>
          <w:sz w:val="28"/>
          <w:szCs w:val="28"/>
        </w:rPr>
        <w:t>музееведение» как научной дисци</w:t>
      </w:r>
      <w:r w:rsidRPr="00954F67">
        <w:rPr>
          <w:rFonts w:ascii="Times New Roman" w:hAnsi="Times New Roman" w:cs="Times New Roman"/>
          <w:sz w:val="28"/>
          <w:szCs w:val="28"/>
        </w:rPr>
        <w:t>плины. Предмет исследования науки</w:t>
      </w:r>
      <w:r>
        <w:rPr>
          <w:rFonts w:ascii="Times New Roman" w:hAnsi="Times New Roman" w:cs="Times New Roman"/>
          <w:sz w:val="28"/>
          <w:szCs w:val="28"/>
        </w:rPr>
        <w:t xml:space="preserve"> о музее. Основы организации му</w:t>
      </w:r>
      <w:r w:rsidRPr="00954F67">
        <w:rPr>
          <w:rFonts w:ascii="Times New Roman" w:hAnsi="Times New Roman" w:cs="Times New Roman"/>
          <w:sz w:val="28"/>
          <w:szCs w:val="28"/>
        </w:rPr>
        <w:t>зейного дела. Ключевые понятия музе</w:t>
      </w:r>
      <w:r>
        <w:rPr>
          <w:rFonts w:ascii="Times New Roman" w:hAnsi="Times New Roman" w:cs="Times New Roman"/>
          <w:sz w:val="28"/>
          <w:szCs w:val="28"/>
        </w:rPr>
        <w:t>еведения. Типология музеев. Ори</w:t>
      </w:r>
      <w:r w:rsidRPr="00954F67">
        <w:rPr>
          <w:rFonts w:ascii="Times New Roman" w:hAnsi="Times New Roman" w:cs="Times New Roman"/>
          <w:sz w:val="28"/>
          <w:szCs w:val="28"/>
        </w:rPr>
        <w:t>ентация в музее. Определение ценно</w:t>
      </w:r>
      <w:r>
        <w:rPr>
          <w:rFonts w:ascii="Times New Roman" w:hAnsi="Times New Roman" w:cs="Times New Roman"/>
          <w:sz w:val="28"/>
          <w:szCs w:val="28"/>
        </w:rPr>
        <w:t>сти экспоната - предмета матери</w:t>
      </w:r>
      <w:r w:rsidRPr="00954F67">
        <w:rPr>
          <w:rFonts w:ascii="Times New Roman" w:hAnsi="Times New Roman" w:cs="Times New Roman"/>
          <w:sz w:val="28"/>
          <w:szCs w:val="28"/>
        </w:rPr>
        <w:t>альной культуры, документа, фотографии.</w:t>
      </w:r>
    </w:p>
    <w:p w:rsidR="004053EC" w:rsidRPr="00954F67" w:rsidRDefault="004053EC"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lastRenderedPageBreak/>
        <w:t>Крупнейшие музеи России. Золо</w:t>
      </w:r>
      <w:r>
        <w:rPr>
          <w:rFonts w:ascii="Times New Roman" w:hAnsi="Times New Roman" w:cs="Times New Roman"/>
          <w:sz w:val="28"/>
          <w:szCs w:val="28"/>
        </w:rPr>
        <w:t>тое кольцо России. Рекламные му</w:t>
      </w:r>
      <w:r w:rsidRPr="00954F67">
        <w:rPr>
          <w:rFonts w:ascii="Times New Roman" w:hAnsi="Times New Roman" w:cs="Times New Roman"/>
          <w:sz w:val="28"/>
          <w:szCs w:val="28"/>
        </w:rPr>
        <w:t xml:space="preserve">зейные проспекты. Музеи на общественных началах. Взаимодействие государственных и общественных музеев. Понимание </w:t>
      </w:r>
      <w:r>
        <w:rPr>
          <w:rFonts w:ascii="Times New Roman" w:hAnsi="Times New Roman" w:cs="Times New Roman"/>
          <w:sz w:val="28"/>
          <w:szCs w:val="28"/>
        </w:rPr>
        <w:t>термина «школьный музей». Профи</w:t>
      </w:r>
      <w:r w:rsidRPr="00954F67">
        <w:rPr>
          <w:rFonts w:ascii="Times New Roman" w:hAnsi="Times New Roman" w:cs="Times New Roman"/>
          <w:sz w:val="28"/>
          <w:szCs w:val="28"/>
        </w:rPr>
        <w:t>ли школьных музеев. Сущность и сп</w:t>
      </w:r>
      <w:r>
        <w:rPr>
          <w:rFonts w:ascii="Times New Roman" w:hAnsi="Times New Roman" w:cs="Times New Roman"/>
          <w:sz w:val="28"/>
          <w:szCs w:val="28"/>
        </w:rPr>
        <w:t>ецифические особенности школьно</w:t>
      </w:r>
      <w:r w:rsidRPr="00954F67">
        <w:rPr>
          <w:rFonts w:ascii="Times New Roman" w:hAnsi="Times New Roman" w:cs="Times New Roman"/>
          <w:sz w:val="28"/>
          <w:szCs w:val="28"/>
        </w:rPr>
        <w:t>го музея.</w:t>
      </w:r>
    </w:p>
    <w:p w:rsidR="004053EC" w:rsidRPr="00954F67" w:rsidRDefault="004053EC"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Нормативная база. Паспортизация музея. Организация фондовой работы. Порядок сбора, учета, хранения музейных экспонатов. Определение, классификация и систематизация экспонатов. Составление словаря музейных терминов. Викторины и кроссворды на музейную тематику. Экскурсия в один из школьных музеев района.</w:t>
      </w:r>
    </w:p>
    <w:p w:rsidR="004053EC" w:rsidRPr="0063548F" w:rsidRDefault="004053EC" w:rsidP="00FB0474">
      <w:pPr>
        <w:pStyle w:val="a3"/>
        <w:numPr>
          <w:ilvl w:val="0"/>
          <w:numId w:val="55"/>
        </w:numPr>
        <w:spacing w:line="360" w:lineRule="auto"/>
        <w:jc w:val="both"/>
        <w:rPr>
          <w:rFonts w:ascii="Times New Roman" w:hAnsi="Times New Roman" w:cs="Times New Roman"/>
          <w:b/>
          <w:sz w:val="28"/>
          <w:szCs w:val="28"/>
        </w:rPr>
      </w:pPr>
      <w:r w:rsidRPr="0063548F">
        <w:rPr>
          <w:rFonts w:ascii="Times New Roman" w:hAnsi="Times New Roman" w:cs="Times New Roman"/>
          <w:b/>
          <w:sz w:val="28"/>
          <w:szCs w:val="28"/>
        </w:rPr>
        <w:t>Музейные фонды, их комплектование, учет и хранение</w:t>
      </w:r>
    </w:p>
    <w:p w:rsidR="004053EC" w:rsidRPr="00954F67" w:rsidRDefault="004053EC" w:rsidP="006F1330">
      <w:pPr>
        <w:spacing w:after="0"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954F67">
        <w:rPr>
          <w:rFonts w:ascii="Times New Roman" w:hAnsi="Times New Roman" w:cs="Times New Roman"/>
          <w:i/>
          <w:sz w:val="28"/>
          <w:szCs w:val="28"/>
        </w:rPr>
        <w:t xml:space="preserve">  Теоретическая часть.</w:t>
      </w:r>
      <w:r w:rsidRPr="00954F67">
        <w:rPr>
          <w:rFonts w:ascii="Times New Roman" w:hAnsi="Times New Roman" w:cs="Times New Roman"/>
          <w:sz w:val="28"/>
          <w:szCs w:val="28"/>
        </w:rPr>
        <w:t xml:space="preserve">  Понятие о фондах музея. Состав (структура) фондов. Инвентарная книга. Основной фонд и научно-вспомогательный фонд. Обеспечение сохранности предметов в экспозиции и фондах. Требования к помещению. Все ли может сохранить школьный музей? Основные направления фондовой ра</w:t>
      </w:r>
      <w:r>
        <w:rPr>
          <w:rFonts w:ascii="Times New Roman" w:hAnsi="Times New Roman" w:cs="Times New Roman"/>
          <w:sz w:val="28"/>
          <w:szCs w:val="28"/>
        </w:rPr>
        <w:t>боты: комплектование, учет, хра</w:t>
      </w:r>
      <w:r w:rsidRPr="00954F67">
        <w:rPr>
          <w:rFonts w:ascii="Times New Roman" w:hAnsi="Times New Roman" w:cs="Times New Roman"/>
          <w:sz w:val="28"/>
          <w:szCs w:val="28"/>
        </w:rPr>
        <w:t>нение, изучение фондов, проведение консультаций. Комплектование музейных ф</w:t>
      </w:r>
      <w:r>
        <w:rPr>
          <w:rFonts w:ascii="Times New Roman" w:hAnsi="Times New Roman" w:cs="Times New Roman"/>
          <w:sz w:val="28"/>
          <w:szCs w:val="28"/>
        </w:rPr>
        <w:t>ондов. Научная каталогизация му</w:t>
      </w:r>
      <w:r w:rsidRPr="00954F67">
        <w:rPr>
          <w:rFonts w:ascii="Times New Roman" w:hAnsi="Times New Roman" w:cs="Times New Roman"/>
          <w:sz w:val="28"/>
          <w:szCs w:val="28"/>
        </w:rPr>
        <w:t>зейных фондов. Музейные каталоги и их системы. Архивная книга - её содержание, строение, правила занесения экспонатов. Фонд временного хранения.</w:t>
      </w:r>
    </w:p>
    <w:p w:rsidR="004053EC" w:rsidRPr="00954F67" w:rsidRDefault="004053EC"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Хранение музейных фондов. Режим хранения фондов (температурно-влажностный, световой, биологическ</w:t>
      </w:r>
      <w:r>
        <w:rPr>
          <w:rFonts w:ascii="Times New Roman" w:hAnsi="Times New Roman" w:cs="Times New Roman"/>
          <w:sz w:val="28"/>
          <w:szCs w:val="28"/>
        </w:rPr>
        <w:t>ий; защита от загрязнителей воз</w:t>
      </w:r>
      <w:r w:rsidRPr="00954F67">
        <w:rPr>
          <w:rFonts w:ascii="Times New Roman" w:hAnsi="Times New Roman" w:cs="Times New Roman"/>
          <w:sz w:val="28"/>
          <w:szCs w:val="28"/>
        </w:rPr>
        <w:t>духа, от механических повреждений;</w:t>
      </w:r>
      <w:r>
        <w:rPr>
          <w:rFonts w:ascii="Times New Roman" w:hAnsi="Times New Roman" w:cs="Times New Roman"/>
          <w:sz w:val="28"/>
          <w:szCs w:val="28"/>
        </w:rPr>
        <w:t xml:space="preserve"> защита в экстремальных ситуаци</w:t>
      </w:r>
      <w:r w:rsidRPr="00954F67">
        <w:rPr>
          <w:rFonts w:ascii="Times New Roman" w:hAnsi="Times New Roman" w:cs="Times New Roman"/>
          <w:sz w:val="28"/>
          <w:szCs w:val="28"/>
        </w:rPr>
        <w:t>ях). Задачи консервации и реставрации музейных предметов. Особенности фондовой работы в школьном музее. Определение и описание предмето</w:t>
      </w:r>
      <w:r>
        <w:rPr>
          <w:rFonts w:ascii="Times New Roman" w:hAnsi="Times New Roman" w:cs="Times New Roman"/>
          <w:sz w:val="28"/>
          <w:szCs w:val="28"/>
        </w:rPr>
        <w:t>в. Организация хранения экспона</w:t>
      </w:r>
      <w:r w:rsidRPr="00954F67">
        <w:rPr>
          <w:rFonts w:ascii="Times New Roman" w:hAnsi="Times New Roman" w:cs="Times New Roman"/>
          <w:sz w:val="28"/>
          <w:szCs w:val="28"/>
        </w:rPr>
        <w:t>тов. Вспомогательные картотеки. Терминология экспоната. Знаковое значение предметов обихода.</w:t>
      </w:r>
    </w:p>
    <w:p w:rsidR="004053EC" w:rsidRPr="00954F67" w:rsidRDefault="004053EC"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Книга поступлений – основной документ учета музейных предметов. Картотеки и их разновидности. Проведение </w:t>
      </w:r>
      <w:r w:rsidRPr="00954F67">
        <w:rPr>
          <w:rFonts w:ascii="Times New Roman" w:hAnsi="Times New Roman" w:cs="Times New Roman"/>
          <w:sz w:val="28"/>
          <w:szCs w:val="28"/>
        </w:rPr>
        <w:lastRenderedPageBreak/>
        <w:t>инвентаризации. Акты приема и передачи музейных предметов. Анализ условий хранения музейных</w:t>
      </w:r>
      <w:r>
        <w:rPr>
          <w:rFonts w:ascii="Times New Roman" w:hAnsi="Times New Roman" w:cs="Times New Roman"/>
          <w:sz w:val="28"/>
          <w:szCs w:val="28"/>
        </w:rPr>
        <w:t xml:space="preserve"> предметов в экспозициях и пере</w:t>
      </w:r>
      <w:r w:rsidRPr="00954F67">
        <w:rPr>
          <w:rFonts w:ascii="Times New Roman" w:hAnsi="Times New Roman" w:cs="Times New Roman"/>
          <w:sz w:val="28"/>
          <w:szCs w:val="28"/>
        </w:rPr>
        <w:t>движных выставках. Первичная нау</w:t>
      </w:r>
      <w:r>
        <w:rPr>
          <w:rFonts w:ascii="Times New Roman" w:hAnsi="Times New Roman" w:cs="Times New Roman"/>
          <w:sz w:val="28"/>
          <w:szCs w:val="28"/>
        </w:rPr>
        <w:t>чная обработка собранной коллек</w:t>
      </w:r>
      <w:r w:rsidRPr="00954F67">
        <w:rPr>
          <w:rFonts w:ascii="Times New Roman" w:hAnsi="Times New Roman" w:cs="Times New Roman"/>
          <w:sz w:val="28"/>
          <w:szCs w:val="28"/>
        </w:rPr>
        <w:t xml:space="preserve">ции. Ведение книг учета. Пополнение картотеки музейного фонда. </w:t>
      </w:r>
    </w:p>
    <w:p w:rsidR="004053EC" w:rsidRPr="0063548F" w:rsidRDefault="004053EC" w:rsidP="00FB0474">
      <w:pPr>
        <w:pStyle w:val="a3"/>
        <w:numPr>
          <w:ilvl w:val="0"/>
          <w:numId w:val="55"/>
        </w:numPr>
        <w:spacing w:line="360" w:lineRule="auto"/>
        <w:jc w:val="both"/>
        <w:rPr>
          <w:rFonts w:ascii="Times New Roman" w:hAnsi="Times New Roman" w:cs="Times New Roman"/>
          <w:b/>
          <w:sz w:val="28"/>
          <w:szCs w:val="28"/>
        </w:rPr>
      </w:pPr>
      <w:r w:rsidRPr="0063548F">
        <w:rPr>
          <w:rFonts w:ascii="Times New Roman" w:eastAsia="Times New Roman" w:hAnsi="Times New Roman" w:cs="Times New Roman"/>
          <w:b/>
          <w:sz w:val="28"/>
          <w:szCs w:val="28"/>
          <w:lang w:eastAsia="ru-RU"/>
        </w:rPr>
        <w:t>Работа актива музея</w:t>
      </w:r>
    </w:p>
    <w:p w:rsidR="004053EC" w:rsidRPr="00954F67" w:rsidRDefault="004053EC"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Совет и актив школьного музея. Распределение обязанностей в совете музея. Планирование работы. Творческий союз взрослых и детей – залог успеха. </w:t>
      </w:r>
    </w:p>
    <w:p w:rsidR="004053EC" w:rsidRPr="00954F67" w:rsidRDefault="004053EC"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Обучение актива основам музееведения. Участие детей в конкурсах различного уровня. Организация мероприятий на базе школьного музея. Помощь в поиске материалов к мероприятиям, подготовка мультимедийных презентаций. Совместное совершенствование содержания музейной комнаты и музейной работы. Участие в издательской деятельности.</w:t>
      </w:r>
    </w:p>
    <w:p w:rsidR="004053EC" w:rsidRPr="00BD5CFA" w:rsidRDefault="004053EC" w:rsidP="00FB0474">
      <w:pPr>
        <w:pStyle w:val="a3"/>
        <w:numPr>
          <w:ilvl w:val="0"/>
          <w:numId w:val="55"/>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Экспозиционная работа</w:t>
      </w:r>
    </w:p>
    <w:p w:rsidR="004053EC" w:rsidRPr="00954F67" w:rsidRDefault="004053EC"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Экспонат – главная структурная единица экспозиции. Идейный замысел и тематическая структура экспозиции. Экспозиция – коллективный труд. Методы построения экспозиции. Пояснительные тексты. Постоянная экспозиция и временная выставка. Научно вспомогательные материалы: диорама, макет, модель, карты, схемы, таблиц</w:t>
      </w:r>
      <w:r>
        <w:rPr>
          <w:rFonts w:ascii="Times New Roman" w:hAnsi="Times New Roman" w:cs="Times New Roman"/>
          <w:sz w:val="28"/>
          <w:szCs w:val="28"/>
        </w:rPr>
        <w:t>ы, модели. Этапы создания музей</w:t>
      </w:r>
      <w:r w:rsidRPr="00954F67">
        <w:rPr>
          <w:rFonts w:ascii="Times New Roman" w:hAnsi="Times New Roman" w:cs="Times New Roman"/>
          <w:sz w:val="28"/>
          <w:szCs w:val="28"/>
        </w:rPr>
        <w:t>ной экспозиции. Общие требования к</w:t>
      </w:r>
      <w:r>
        <w:rPr>
          <w:rFonts w:ascii="Times New Roman" w:hAnsi="Times New Roman" w:cs="Times New Roman"/>
          <w:sz w:val="28"/>
          <w:szCs w:val="28"/>
        </w:rPr>
        <w:t xml:space="preserve"> обеспечению сохранности предме</w:t>
      </w:r>
      <w:r w:rsidRPr="00954F67">
        <w:rPr>
          <w:rFonts w:ascii="Times New Roman" w:hAnsi="Times New Roman" w:cs="Times New Roman"/>
          <w:sz w:val="28"/>
          <w:szCs w:val="28"/>
        </w:rPr>
        <w:t>тов в экспозиции и фондах. Реклама экспозиции. Активные с</w:t>
      </w:r>
      <w:r>
        <w:rPr>
          <w:rFonts w:ascii="Times New Roman" w:hAnsi="Times New Roman" w:cs="Times New Roman"/>
          <w:sz w:val="28"/>
          <w:szCs w:val="28"/>
        </w:rPr>
        <w:t>пособы проведения экскурсии. Ме</w:t>
      </w:r>
      <w:r w:rsidRPr="00954F67">
        <w:rPr>
          <w:rFonts w:ascii="Times New Roman" w:hAnsi="Times New Roman" w:cs="Times New Roman"/>
          <w:sz w:val="28"/>
          <w:szCs w:val="28"/>
        </w:rPr>
        <w:t>тодика подготовки и проведения комплексной экскурсии по экспозиции.</w:t>
      </w:r>
    </w:p>
    <w:p w:rsidR="004053EC" w:rsidRPr="00954F67" w:rsidRDefault="004053EC"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Изучение и отбор материалов, художественное оформление, изготовление оборудования. Возможности организации экспозиции. Текст экспозиции, этикетаж. Работа над имиджем «экскурсовод»: костюм. Сравнительный анализ инструкций по хранению музейных предметов </w:t>
      </w:r>
      <w:r w:rsidRPr="00954F67">
        <w:rPr>
          <w:rFonts w:ascii="Times New Roman" w:hAnsi="Times New Roman" w:cs="Times New Roman"/>
          <w:sz w:val="28"/>
          <w:szCs w:val="28"/>
        </w:rPr>
        <w:lastRenderedPageBreak/>
        <w:t>и технике безопасности. Составить экскурсию по экспозиции музея с элементами театрализованного представления. Составить экскурсию по экспозиции музея, по населенному пункту с вовлечением зрителей в диалог.</w:t>
      </w:r>
    </w:p>
    <w:p w:rsidR="004053EC" w:rsidRPr="00BD5CFA" w:rsidRDefault="004053EC" w:rsidP="00FB0474">
      <w:pPr>
        <w:pStyle w:val="a3"/>
        <w:numPr>
          <w:ilvl w:val="0"/>
          <w:numId w:val="55"/>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Культурно-массовая работа школьного музея</w:t>
      </w:r>
    </w:p>
    <w:p w:rsidR="004053EC" w:rsidRPr="00954F67" w:rsidRDefault="004053EC"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 xml:space="preserve"> Теоретическая часть.</w:t>
      </w:r>
      <w:r w:rsidRPr="00954F67">
        <w:rPr>
          <w:rFonts w:ascii="Times New Roman" w:hAnsi="Times New Roman" w:cs="Times New Roman"/>
          <w:sz w:val="28"/>
          <w:szCs w:val="28"/>
        </w:rPr>
        <w:t xml:space="preserve">    Аудитория школьного музея: учащиеся, жители деревни, гости. Работа с организованными группами и случайными посетителями. Основные принципы экскурсионной методики: целенапра</w:t>
      </w:r>
      <w:r>
        <w:rPr>
          <w:rFonts w:ascii="Times New Roman" w:hAnsi="Times New Roman" w:cs="Times New Roman"/>
          <w:sz w:val="28"/>
          <w:szCs w:val="28"/>
        </w:rPr>
        <w:t>вленность, тематичность, логиче</w:t>
      </w:r>
      <w:r w:rsidRPr="00954F67">
        <w:rPr>
          <w:rFonts w:ascii="Times New Roman" w:hAnsi="Times New Roman" w:cs="Times New Roman"/>
          <w:sz w:val="28"/>
          <w:szCs w:val="28"/>
        </w:rPr>
        <w:t>ская и хронологическая последовательность, доступность, наглядность и конкретность. Специфика и особенность методики экскурсий в школьном музее. Особенности методики проведения экскурсии по городу (населенному пункту) и памятным местам. Требования к маршруту. Приемы показа памятных мест, исторических объектов.</w:t>
      </w:r>
    </w:p>
    <w:p w:rsidR="004053EC" w:rsidRPr="00954F67" w:rsidRDefault="004053EC"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 xml:space="preserve"> Практическая часть.</w:t>
      </w:r>
      <w:r>
        <w:rPr>
          <w:rFonts w:ascii="Times New Roman" w:hAnsi="Times New Roman" w:cs="Times New Roman"/>
          <w:i/>
          <w:sz w:val="28"/>
          <w:szCs w:val="28"/>
        </w:rPr>
        <w:t xml:space="preserve"> </w:t>
      </w:r>
      <w:r w:rsidRPr="00954F67">
        <w:rPr>
          <w:rFonts w:ascii="Times New Roman" w:hAnsi="Times New Roman" w:cs="Times New Roman"/>
          <w:sz w:val="28"/>
          <w:szCs w:val="28"/>
        </w:rPr>
        <w:t>Формы массовой работы музея: экскурсия, лекция, беседа, урок в музее, консультация, встреча, конференция, праздник. Исследовательская работа по сбору</w:t>
      </w:r>
      <w:r>
        <w:rPr>
          <w:rFonts w:ascii="Times New Roman" w:hAnsi="Times New Roman" w:cs="Times New Roman"/>
          <w:sz w:val="28"/>
          <w:szCs w:val="28"/>
        </w:rPr>
        <w:t xml:space="preserve"> материала для «Портфеля экскур</w:t>
      </w:r>
      <w:r w:rsidRPr="00954F67">
        <w:rPr>
          <w:rFonts w:ascii="Times New Roman" w:hAnsi="Times New Roman" w:cs="Times New Roman"/>
          <w:sz w:val="28"/>
          <w:szCs w:val="28"/>
        </w:rPr>
        <w:t>совода». Защита экскурсионных «мар</w:t>
      </w:r>
      <w:r>
        <w:rPr>
          <w:rFonts w:ascii="Times New Roman" w:hAnsi="Times New Roman" w:cs="Times New Roman"/>
          <w:sz w:val="28"/>
          <w:szCs w:val="28"/>
        </w:rPr>
        <w:t>шрутов», разработанных самостоя</w:t>
      </w:r>
      <w:r w:rsidRPr="00954F67">
        <w:rPr>
          <w:rFonts w:ascii="Times New Roman" w:hAnsi="Times New Roman" w:cs="Times New Roman"/>
          <w:sz w:val="28"/>
          <w:szCs w:val="28"/>
        </w:rPr>
        <w:t>тельно. Проведение экскурсий для</w:t>
      </w:r>
      <w:r>
        <w:rPr>
          <w:rFonts w:ascii="Times New Roman" w:hAnsi="Times New Roman" w:cs="Times New Roman"/>
          <w:sz w:val="28"/>
          <w:szCs w:val="28"/>
        </w:rPr>
        <w:t xml:space="preserve"> учащихся с последующим обсужде</w:t>
      </w:r>
      <w:r w:rsidRPr="00954F67">
        <w:rPr>
          <w:rFonts w:ascii="Times New Roman" w:hAnsi="Times New Roman" w:cs="Times New Roman"/>
          <w:sz w:val="28"/>
          <w:szCs w:val="28"/>
        </w:rPr>
        <w:t>нием. "Проведение в музее занятий ДО «Крестьяноведение». Сотрудничество с другими детскими объединениями школы. Работа в Микрокомплексе (Детск</w:t>
      </w:r>
      <w:r>
        <w:rPr>
          <w:rFonts w:ascii="Times New Roman" w:hAnsi="Times New Roman" w:cs="Times New Roman"/>
          <w:sz w:val="28"/>
          <w:szCs w:val="28"/>
        </w:rPr>
        <w:t>ий сад, Дом Культуры, сельская библиотека д.</w:t>
      </w:r>
      <w:r w:rsidR="006F1330">
        <w:rPr>
          <w:rFonts w:ascii="Times New Roman" w:hAnsi="Times New Roman" w:cs="Times New Roman"/>
          <w:sz w:val="28"/>
          <w:szCs w:val="28"/>
        </w:rPr>
        <w:t xml:space="preserve"> </w:t>
      </w:r>
      <w:r>
        <w:rPr>
          <w:rFonts w:ascii="Times New Roman" w:hAnsi="Times New Roman" w:cs="Times New Roman"/>
          <w:sz w:val="28"/>
          <w:szCs w:val="28"/>
        </w:rPr>
        <w:t>Бердюгина</w:t>
      </w:r>
      <w:r w:rsidRPr="00954F67">
        <w:rPr>
          <w:rFonts w:ascii="Times New Roman" w:hAnsi="Times New Roman" w:cs="Times New Roman"/>
          <w:sz w:val="28"/>
          <w:szCs w:val="28"/>
        </w:rPr>
        <w:t>, Территориальная Админи</w:t>
      </w:r>
      <w:r>
        <w:rPr>
          <w:rFonts w:ascii="Times New Roman" w:hAnsi="Times New Roman" w:cs="Times New Roman"/>
          <w:sz w:val="28"/>
          <w:szCs w:val="28"/>
        </w:rPr>
        <w:t>страция. Сельский клуб п. Лопатково, с. Волково</w:t>
      </w:r>
      <w:r w:rsidRPr="00954F67">
        <w:rPr>
          <w:rFonts w:ascii="Times New Roman" w:hAnsi="Times New Roman" w:cs="Times New Roman"/>
          <w:sz w:val="28"/>
          <w:szCs w:val="28"/>
        </w:rPr>
        <w:t>).</w:t>
      </w:r>
    </w:p>
    <w:p w:rsidR="004053EC" w:rsidRPr="00BD5CFA" w:rsidRDefault="004053EC" w:rsidP="00FB0474">
      <w:pPr>
        <w:pStyle w:val="a3"/>
        <w:numPr>
          <w:ilvl w:val="0"/>
          <w:numId w:val="55"/>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Подготовка музейной экскурсии</w:t>
      </w:r>
    </w:p>
    <w:p w:rsidR="004053EC" w:rsidRPr="00954F67" w:rsidRDefault="004053EC"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Экскурсия - одна из форм работы. Целенаправленность, тематичность, научность, хронологическая последовательность, доступность, наглядность и конкретность. Учет образовательных и возрастных особенностей экскурсоводов.</w:t>
      </w:r>
    </w:p>
    <w:p w:rsidR="004053EC" w:rsidRPr="00954F67" w:rsidRDefault="004053EC" w:rsidP="006F1330">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lastRenderedPageBreak/>
        <w:t>Тема и цель экскурсии.    План экскурсии, цель. Изучение литературы, источников и экспонатов. Отбор и систематизирование необходимых сведений и фактов. Запись полученных сведений.</w:t>
      </w:r>
    </w:p>
    <w:p w:rsidR="004053EC" w:rsidRPr="00954F67" w:rsidRDefault="004053EC" w:rsidP="006F1330">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Содержание экскурсии. Вступительная беседа, план и порядок проведения. Основная часть. Содержание подтем и отдельных вопросов применительно к подгруппам отобранных экспонатов. Заключение.</w:t>
      </w:r>
    </w:p>
    <w:p w:rsidR="004053EC" w:rsidRPr="00954F67" w:rsidRDefault="004053EC" w:rsidP="006F1330">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Методы и приемы.  Обязательное сочетание показа с рассказом, прием сравнения. Требования к языку экскурсовода. Цитирование, использование приемов демонстрации.</w:t>
      </w:r>
    </w:p>
    <w:p w:rsidR="004053EC" w:rsidRPr="00954F67" w:rsidRDefault="004053EC"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Дальнейшее совершенствование. Учет замечаний и предложений. Углубленное изучение темы. Учет активности и заинтересованности группы в ходе экскурсии.</w:t>
      </w:r>
    </w:p>
    <w:p w:rsidR="004053EC" w:rsidRPr="00BD5CFA" w:rsidRDefault="004053EC"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Подготовка и проведение экскурсий. Составление «древа» психологических качеств личности экскурсовода. Исследование психологических процессов  (ощущение, восприятие, представление, внимание, память, мышление, речь), психологических свойств (интересы, склонности, способности, характер, темперамент), психологических состояний (настроение, эмоции, воля).</w:t>
      </w:r>
    </w:p>
    <w:p w:rsidR="004053EC" w:rsidRPr="00BD5CFA" w:rsidRDefault="004053EC" w:rsidP="00FB0474">
      <w:pPr>
        <w:pStyle w:val="a3"/>
        <w:numPr>
          <w:ilvl w:val="0"/>
          <w:numId w:val="55"/>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Предъявление результатов</w:t>
      </w:r>
    </w:p>
    <w:p w:rsidR="00D8164C" w:rsidRPr="004053EC" w:rsidRDefault="004053EC"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Pr>
          <w:rFonts w:ascii="Times New Roman" w:hAnsi="Times New Roman" w:cs="Times New Roman"/>
          <w:i/>
          <w:sz w:val="28"/>
          <w:szCs w:val="28"/>
        </w:rPr>
        <w:t xml:space="preserve"> </w:t>
      </w:r>
      <w:r w:rsidRPr="00BD5CFA">
        <w:rPr>
          <w:rFonts w:ascii="Times New Roman" w:hAnsi="Times New Roman" w:cs="Times New Roman"/>
          <w:sz w:val="28"/>
          <w:szCs w:val="28"/>
        </w:rPr>
        <w:t>Предъявление результатов работа музея на научно-практической, краеведческой конференциях. Участие в муниципальных, областных и всероссийских конкурсах.</w:t>
      </w:r>
      <w:r w:rsidR="00D8164C" w:rsidRPr="004053EC">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D8164C" w:rsidRPr="007472A8" w:rsidTr="00E30768">
        <w:tc>
          <w:tcPr>
            <w:tcW w:w="4075" w:type="dxa"/>
            <w:hideMark/>
          </w:tcPr>
          <w:p w:rsidR="00D8164C" w:rsidRPr="007472A8" w:rsidRDefault="00D8164C" w:rsidP="00E30768">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D8164C" w:rsidRPr="007472A8" w:rsidRDefault="00D8164C" w:rsidP="00D8164C">
      <w:pPr>
        <w:tabs>
          <w:tab w:val="left" w:pos="851"/>
        </w:tabs>
        <w:spacing w:after="0"/>
        <w:ind w:firstLine="709"/>
        <w:jc w:val="both"/>
        <w:rPr>
          <w:rFonts w:ascii="Times New Roman" w:eastAsia="MS Mincho" w:hAnsi="Times New Roman" w:cs="Times New Roman"/>
          <w:color w:val="00B050"/>
          <w:sz w:val="28"/>
          <w:szCs w:val="28"/>
          <w:lang w:eastAsia="ja-JP"/>
        </w:rPr>
      </w:pPr>
    </w:p>
    <w:p w:rsidR="00D8164C" w:rsidRPr="007472A8" w:rsidRDefault="00D8164C" w:rsidP="00D8164C">
      <w:pPr>
        <w:tabs>
          <w:tab w:val="left" w:pos="851"/>
        </w:tabs>
        <w:spacing w:after="0"/>
        <w:ind w:firstLine="709"/>
        <w:jc w:val="both"/>
        <w:rPr>
          <w:rFonts w:ascii="Times New Roman" w:eastAsia="Times New Roman" w:hAnsi="Times New Roman" w:cs="Times New Roman"/>
          <w:color w:val="00B050"/>
          <w:sz w:val="28"/>
          <w:szCs w:val="28"/>
          <w:lang w:eastAsia="ru-RU"/>
        </w:rPr>
      </w:pPr>
    </w:p>
    <w:p w:rsidR="00D8164C" w:rsidRPr="007472A8" w:rsidRDefault="00D8164C" w:rsidP="00D8164C">
      <w:pPr>
        <w:tabs>
          <w:tab w:val="left" w:pos="851"/>
        </w:tabs>
        <w:spacing w:after="0"/>
        <w:ind w:firstLine="709"/>
        <w:jc w:val="both"/>
        <w:rPr>
          <w:rFonts w:ascii="Times New Roman" w:eastAsia="Times New Roman" w:hAnsi="Times New Roman" w:cs="Times New Roman"/>
          <w:color w:val="00B050"/>
          <w:sz w:val="28"/>
          <w:szCs w:val="28"/>
          <w:lang w:eastAsia="ru-RU"/>
        </w:rPr>
      </w:pPr>
    </w:p>
    <w:p w:rsidR="00D8164C" w:rsidRPr="007472A8" w:rsidRDefault="00D8164C" w:rsidP="00D8164C">
      <w:pPr>
        <w:tabs>
          <w:tab w:val="left" w:pos="851"/>
        </w:tabs>
        <w:spacing w:after="0"/>
        <w:ind w:firstLine="709"/>
        <w:jc w:val="both"/>
        <w:rPr>
          <w:rFonts w:ascii="Times New Roman" w:eastAsia="Times New Roman" w:hAnsi="Times New Roman" w:cs="Times New Roman"/>
          <w:color w:val="00B050"/>
          <w:sz w:val="28"/>
          <w:szCs w:val="28"/>
          <w:lang w:eastAsia="ru-RU"/>
        </w:rPr>
      </w:pPr>
    </w:p>
    <w:p w:rsidR="00D8164C" w:rsidRPr="007472A8" w:rsidRDefault="00D8164C" w:rsidP="00D8164C">
      <w:pPr>
        <w:tabs>
          <w:tab w:val="left" w:pos="851"/>
        </w:tabs>
        <w:spacing w:after="0"/>
        <w:ind w:firstLine="709"/>
        <w:jc w:val="both"/>
        <w:rPr>
          <w:rFonts w:ascii="Times New Roman" w:eastAsia="Times New Roman" w:hAnsi="Times New Roman" w:cs="Times New Roman"/>
          <w:color w:val="00B050"/>
          <w:sz w:val="28"/>
          <w:szCs w:val="28"/>
          <w:lang w:eastAsia="ru-RU"/>
        </w:rPr>
      </w:pPr>
    </w:p>
    <w:p w:rsidR="00D8164C" w:rsidRPr="007472A8" w:rsidRDefault="00D8164C" w:rsidP="00D8164C">
      <w:pPr>
        <w:tabs>
          <w:tab w:val="left" w:pos="851"/>
        </w:tabs>
        <w:spacing w:after="0"/>
        <w:ind w:firstLine="709"/>
        <w:jc w:val="both"/>
        <w:rPr>
          <w:rFonts w:ascii="Times New Roman" w:eastAsia="Times New Roman" w:hAnsi="Times New Roman" w:cs="Times New Roman"/>
          <w:color w:val="00B050"/>
          <w:sz w:val="28"/>
          <w:szCs w:val="28"/>
          <w:lang w:eastAsia="ru-RU"/>
        </w:rPr>
      </w:pPr>
    </w:p>
    <w:p w:rsidR="00D8164C" w:rsidRPr="007472A8" w:rsidRDefault="00D8164C" w:rsidP="00D8164C">
      <w:pPr>
        <w:tabs>
          <w:tab w:val="left" w:pos="851"/>
        </w:tabs>
        <w:spacing w:after="0"/>
        <w:ind w:firstLine="709"/>
        <w:jc w:val="both"/>
        <w:rPr>
          <w:rFonts w:ascii="Times New Roman" w:eastAsia="Times New Roman" w:hAnsi="Times New Roman" w:cs="Times New Roman"/>
          <w:color w:val="00B050"/>
          <w:sz w:val="28"/>
          <w:szCs w:val="28"/>
          <w:lang w:eastAsia="ru-RU"/>
        </w:rPr>
      </w:pPr>
    </w:p>
    <w:p w:rsidR="00D8164C" w:rsidRPr="007472A8" w:rsidRDefault="00D8164C" w:rsidP="00D8164C">
      <w:pPr>
        <w:tabs>
          <w:tab w:val="left" w:pos="851"/>
        </w:tabs>
        <w:spacing w:after="0"/>
        <w:ind w:firstLine="709"/>
        <w:jc w:val="both"/>
        <w:rPr>
          <w:rFonts w:ascii="Times New Roman" w:eastAsia="Times New Roman" w:hAnsi="Times New Roman" w:cs="Times New Roman"/>
          <w:color w:val="00B050"/>
          <w:sz w:val="28"/>
          <w:szCs w:val="28"/>
          <w:lang w:eastAsia="ru-RU"/>
        </w:rPr>
      </w:pPr>
    </w:p>
    <w:p w:rsidR="00D8164C" w:rsidRPr="007472A8" w:rsidRDefault="00D8164C" w:rsidP="00D8164C">
      <w:pPr>
        <w:tabs>
          <w:tab w:val="left" w:pos="851"/>
        </w:tabs>
        <w:spacing w:after="0"/>
        <w:ind w:firstLine="709"/>
        <w:jc w:val="both"/>
        <w:rPr>
          <w:rFonts w:ascii="Times New Roman" w:eastAsia="Times New Roman" w:hAnsi="Times New Roman" w:cs="Times New Roman"/>
          <w:color w:val="00B050"/>
          <w:sz w:val="28"/>
          <w:szCs w:val="28"/>
          <w:lang w:eastAsia="ru-RU"/>
        </w:rPr>
      </w:pPr>
    </w:p>
    <w:p w:rsidR="00D8164C" w:rsidRPr="007472A8" w:rsidRDefault="00D8164C" w:rsidP="00D8164C">
      <w:pPr>
        <w:tabs>
          <w:tab w:val="left" w:pos="851"/>
        </w:tabs>
        <w:spacing w:after="0"/>
        <w:ind w:firstLine="709"/>
        <w:jc w:val="both"/>
        <w:rPr>
          <w:rFonts w:ascii="Times New Roman" w:eastAsia="Times New Roman" w:hAnsi="Times New Roman" w:cs="Times New Roman"/>
          <w:color w:val="00B050"/>
          <w:sz w:val="28"/>
          <w:szCs w:val="28"/>
          <w:lang w:eastAsia="ru-RU"/>
        </w:rPr>
      </w:pPr>
    </w:p>
    <w:p w:rsidR="00D8164C" w:rsidRPr="007472A8" w:rsidRDefault="00D8164C" w:rsidP="00D8164C">
      <w:pPr>
        <w:tabs>
          <w:tab w:val="left" w:pos="851"/>
        </w:tabs>
        <w:spacing w:after="0"/>
        <w:ind w:firstLine="709"/>
        <w:jc w:val="both"/>
        <w:rPr>
          <w:rFonts w:ascii="Times New Roman" w:eastAsia="Times New Roman" w:hAnsi="Times New Roman" w:cs="Times New Roman"/>
          <w:color w:val="00B050"/>
          <w:sz w:val="28"/>
          <w:szCs w:val="28"/>
          <w:lang w:eastAsia="ru-RU"/>
        </w:rPr>
      </w:pPr>
    </w:p>
    <w:p w:rsidR="00D8164C" w:rsidRPr="007472A8" w:rsidRDefault="00D8164C" w:rsidP="00D8164C">
      <w:pPr>
        <w:tabs>
          <w:tab w:val="left" w:pos="851"/>
        </w:tabs>
        <w:spacing w:after="0"/>
        <w:ind w:firstLine="709"/>
        <w:jc w:val="both"/>
        <w:rPr>
          <w:rFonts w:ascii="Times New Roman" w:eastAsia="Times New Roman" w:hAnsi="Times New Roman" w:cs="Times New Roman"/>
          <w:color w:val="00B050"/>
          <w:sz w:val="28"/>
          <w:szCs w:val="28"/>
          <w:lang w:eastAsia="ru-RU"/>
        </w:rPr>
      </w:pPr>
    </w:p>
    <w:p w:rsidR="00D8164C" w:rsidRPr="007472A8" w:rsidRDefault="00D8164C" w:rsidP="00D8164C">
      <w:pPr>
        <w:tabs>
          <w:tab w:val="left" w:pos="851"/>
        </w:tabs>
        <w:spacing w:after="0"/>
        <w:ind w:firstLine="709"/>
        <w:jc w:val="both"/>
        <w:rPr>
          <w:rFonts w:ascii="Times New Roman" w:eastAsia="Times New Roman" w:hAnsi="Times New Roman" w:cs="Times New Roman"/>
          <w:color w:val="00B050"/>
          <w:sz w:val="28"/>
          <w:szCs w:val="28"/>
          <w:lang w:eastAsia="ru-RU"/>
        </w:rPr>
      </w:pPr>
    </w:p>
    <w:p w:rsidR="00D8164C" w:rsidRPr="007472A8" w:rsidRDefault="00D8164C" w:rsidP="00D8164C">
      <w:pPr>
        <w:tabs>
          <w:tab w:val="left" w:pos="851"/>
        </w:tabs>
        <w:spacing w:after="0"/>
        <w:ind w:firstLine="709"/>
        <w:jc w:val="both"/>
        <w:rPr>
          <w:rFonts w:ascii="Times New Roman" w:eastAsia="Times New Roman" w:hAnsi="Times New Roman" w:cs="Times New Roman"/>
          <w:color w:val="00B050"/>
          <w:sz w:val="28"/>
          <w:szCs w:val="28"/>
          <w:lang w:eastAsia="ru-RU"/>
        </w:rPr>
      </w:pPr>
    </w:p>
    <w:p w:rsidR="00D8164C" w:rsidRPr="007472A8" w:rsidRDefault="00D8164C" w:rsidP="00D8164C">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D8164C" w:rsidRPr="007472A8" w:rsidRDefault="00D8164C" w:rsidP="00D8164C">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D8164C" w:rsidRPr="007472A8" w:rsidRDefault="00D8164C" w:rsidP="00D8164C">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D8164C" w:rsidRPr="007472A8" w:rsidRDefault="00D8164C" w:rsidP="00D8164C">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Юный краевед</w:t>
      </w:r>
      <w:r w:rsidRPr="007472A8">
        <w:rPr>
          <w:rFonts w:ascii="Times New Roman" w:eastAsia="Times New Roman" w:hAnsi="Times New Roman" w:cs="Times New Roman"/>
          <w:color w:val="000000"/>
          <w:sz w:val="28"/>
          <w:szCs w:val="28"/>
          <w:lang w:eastAsia="ru-RU"/>
        </w:rPr>
        <w:t>»,</w:t>
      </w:r>
    </w:p>
    <w:p w:rsidR="00D8164C" w:rsidRDefault="00D8164C" w:rsidP="00D8164C">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Новгородова В.В.,</w:t>
      </w:r>
    </w:p>
    <w:p w:rsidR="00D8164C" w:rsidRDefault="00D8164C" w:rsidP="00D8164C">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год обучения</w:t>
      </w:r>
      <w:r w:rsidRPr="007472A8">
        <w:rPr>
          <w:rFonts w:ascii="Times New Roman" w:eastAsia="Times New Roman" w:hAnsi="Times New Roman" w:cs="Times New Roman"/>
          <w:color w:val="000000"/>
          <w:sz w:val="28"/>
          <w:szCs w:val="28"/>
          <w:lang w:eastAsia="ru-RU"/>
        </w:rPr>
        <w:t>)</w:t>
      </w:r>
    </w:p>
    <w:p w:rsidR="00D8164C" w:rsidRDefault="00D8164C" w:rsidP="00C12E09">
      <w:pPr>
        <w:ind w:firstLine="567"/>
        <w:jc w:val="both"/>
        <w:rPr>
          <w:rFonts w:ascii="Times New Roman" w:eastAsia="Times New Roman" w:hAnsi="Times New Roman" w:cs="Times New Roman"/>
          <w:color w:val="000000"/>
          <w:sz w:val="28"/>
          <w:szCs w:val="28"/>
          <w:lang w:eastAsia="ru-RU"/>
        </w:rPr>
      </w:pPr>
    </w:p>
    <w:p w:rsidR="00D8164C" w:rsidRDefault="00D8164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D8164C" w:rsidRPr="007C0435" w:rsidRDefault="00D8164C" w:rsidP="00D8164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347DE7">
        <w:rPr>
          <w:rFonts w:ascii="Times New Roman" w:eastAsia="Times New Roman" w:hAnsi="Times New Roman" w:cs="Times New Roman"/>
          <w:color w:val="000000"/>
          <w:sz w:val="28"/>
          <w:szCs w:val="28"/>
          <w:lang w:eastAsia="ru-RU"/>
        </w:rPr>
        <w:t xml:space="preserve">младшего, </w:t>
      </w:r>
      <w:r w:rsidRPr="007C0435">
        <w:rPr>
          <w:rFonts w:ascii="Times New Roman" w:eastAsia="Times New Roman" w:hAnsi="Times New Roman" w:cs="Times New Roman"/>
          <w:color w:val="000000"/>
          <w:sz w:val="28"/>
          <w:szCs w:val="28"/>
          <w:lang w:eastAsia="ru-RU"/>
        </w:rPr>
        <w:t>среднего</w:t>
      </w:r>
      <w:r w:rsidR="00347DE7">
        <w:rPr>
          <w:rFonts w:ascii="Times New Roman" w:eastAsia="Times New Roman" w:hAnsi="Times New Roman" w:cs="Times New Roman"/>
          <w:color w:val="000000"/>
          <w:sz w:val="28"/>
          <w:szCs w:val="28"/>
          <w:lang w:eastAsia="ru-RU"/>
        </w:rPr>
        <w:t xml:space="preserve"> и старшего</w:t>
      </w:r>
      <w:r w:rsidRPr="007C0435">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D8164C" w:rsidRPr="00033222" w:rsidRDefault="00D8164C" w:rsidP="00D8164C">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033222">
        <w:rPr>
          <w:rFonts w:ascii="Times New Roman" w:eastAsia="Times New Roman" w:hAnsi="Times New Roman" w:cs="Times New Roman"/>
          <w:sz w:val="28"/>
          <w:szCs w:val="28"/>
          <w:lang w:eastAsia="ru-RU"/>
        </w:rPr>
        <w:t xml:space="preserve">Занятия проводятся </w:t>
      </w:r>
      <w:r w:rsidR="00033222" w:rsidRPr="00033222">
        <w:rPr>
          <w:rFonts w:ascii="Times New Roman" w:eastAsia="Times New Roman" w:hAnsi="Times New Roman" w:cs="Times New Roman"/>
          <w:sz w:val="28"/>
          <w:szCs w:val="28"/>
          <w:lang w:eastAsia="ru-RU"/>
        </w:rPr>
        <w:t>4</w:t>
      </w:r>
      <w:r w:rsidRPr="00033222">
        <w:rPr>
          <w:rFonts w:ascii="Times New Roman" w:eastAsia="Times New Roman" w:hAnsi="Times New Roman" w:cs="Times New Roman"/>
          <w:sz w:val="28"/>
          <w:szCs w:val="28"/>
          <w:lang w:eastAsia="ru-RU"/>
        </w:rPr>
        <w:t xml:space="preserve"> раза в неделю с нагрузкой </w:t>
      </w:r>
      <w:r w:rsidR="00033222" w:rsidRPr="00033222">
        <w:rPr>
          <w:rFonts w:ascii="Times New Roman" w:eastAsia="Times New Roman" w:hAnsi="Times New Roman" w:cs="Times New Roman"/>
          <w:sz w:val="28"/>
          <w:szCs w:val="28"/>
          <w:lang w:eastAsia="ru-RU"/>
        </w:rPr>
        <w:t>3</w:t>
      </w:r>
      <w:r w:rsidRPr="00033222">
        <w:rPr>
          <w:rFonts w:ascii="Times New Roman" w:eastAsia="Times New Roman" w:hAnsi="Times New Roman" w:cs="Times New Roman"/>
          <w:sz w:val="28"/>
          <w:szCs w:val="28"/>
          <w:lang w:eastAsia="ru-RU"/>
        </w:rPr>
        <w:t xml:space="preserve"> часа.</w:t>
      </w:r>
    </w:p>
    <w:p w:rsidR="00D8164C" w:rsidRPr="007C0435" w:rsidRDefault="00D8164C" w:rsidP="00D8164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t xml:space="preserve">Курс рассчитан на </w:t>
      </w:r>
      <w:r>
        <w:rPr>
          <w:rFonts w:ascii="Times New Roman" w:eastAsia="Times New Roman" w:hAnsi="Times New Roman" w:cs="Times New Roman"/>
          <w:color w:val="000000"/>
          <w:sz w:val="28"/>
          <w:szCs w:val="28"/>
          <w:lang w:eastAsia="ru-RU"/>
        </w:rPr>
        <w:t>293</w:t>
      </w:r>
      <w:r w:rsidRPr="007C0435">
        <w:rPr>
          <w:rFonts w:ascii="Times New Roman" w:eastAsia="Times New Roman" w:hAnsi="Times New Roman" w:cs="Times New Roman"/>
          <w:color w:val="000000"/>
          <w:sz w:val="28"/>
          <w:szCs w:val="28"/>
          <w:lang w:eastAsia="ru-RU"/>
        </w:rPr>
        <w:t xml:space="preserve"> часа (в том числе, теоретические занятия – </w:t>
      </w:r>
      <w:r>
        <w:rPr>
          <w:rFonts w:ascii="Times New Roman" w:eastAsia="Times New Roman" w:hAnsi="Times New Roman" w:cs="Times New Roman"/>
          <w:color w:val="000000"/>
          <w:sz w:val="28"/>
          <w:szCs w:val="28"/>
          <w:lang w:eastAsia="ru-RU"/>
        </w:rPr>
        <w:t>57</w:t>
      </w:r>
      <w:r w:rsidRPr="007C0435">
        <w:rPr>
          <w:rFonts w:ascii="Times New Roman" w:eastAsia="Times New Roman" w:hAnsi="Times New Roman" w:cs="Times New Roman"/>
          <w:color w:val="000000"/>
          <w:sz w:val="28"/>
          <w:szCs w:val="28"/>
          <w:lang w:eastAsia="ru-RU"/>
        </w:rPr>
        <w:t>, практические занятия – 2</w:t>
      </w:r>
      <w:r>
        <w:rPr>
          <w:rFonts w:ascii="Times New Roman" w:eastAsia="Times New Roman" w:hAnsi="Times New Roman" w:cs="Times New Roman"/>
          <w:color w:val="000000"/>
          <w:sz w:val="28"/>
          <w:szCs w:val="28"/>
          <w:lang w:eastAsia="ru-RU"/>
        </w:rPr>
        <w:t>36</w:t>
      </w:r>
      <w:r w:rsidRPr="007C0435">
        <w:rPr>
          <w:rFonts w:ascii="Times New Roman" w:eastAsia="Times New Roman" w:hAnsi="Times New Roman" w:cs="Times New Roman"/>
          <w:color w:val="000000"/>
          <w:sz w:val="28"/>
          <w:szCs w:val="28"/>
          <w:lang w:eastAsia="ru-RU"/>
        </w:rPr>
        <w:t>).</w:t>
      </w:r>
    </w:p>
    <w:p w:rsidR="00D8164C" w:rsidRDefault="00D8164C" w:rsidP="00D8164C">
      <w:pPr>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560"/>
        <w:gridCol w:w="1416"/>
        <w:gridCol w:w="1630"/>
        <w:gridCol w:w="1631"/>
      </w:tblGrid>
      <w:tr w:rsidR="00033222" w:rsidRPr="00BF06CC" w:rsidTr="00E5778F">
        <w:trPr>
          <w:cantSplit/>
          <w:trHeight w:val="521"/>
        </w:trPr>
        <w:tc>
          <w:tcPr>
            <w:tcW w:w="1985" w:type="dxa"/>
            <w:tcBorders>
              <w:top w:val="single" w:sz="4" w:space="0" w:color="auto"/>
              <w:left w:val="single" w:sz="4" w:space="0" w:color="auto"/>
              <w:bottom w:val="single" w:sz="4" w:space="0" w:color="auto"/>
              <w:right w:val="single" w:sz="4" w:space="0" w:color="auto"/>
            </w:tcBorders>
          </w:tcPr>
          <w:p w:rsidR="00033222" w:rsidRPr="00BF06CC" w:rsidRDefault="00033222" w:rsidP="00E5778F">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Понедельник</w:t>
            </w:r>
          </w:p>
        </w:tc>
        <w:tc>
          <w:tcPr>
            <w:tcW w:w="1559" w:type="dxa"/>
            <w:tcBorders>
              <w:top w:val="single" w:sz="4" w:space="0" w:color="auto"/>
              <w:left w:val="single" w:sz="4" w:space="0" w:color="auto"/>
              <w:bottom w:val="single" w:sz="4" w:space="0" w:color="auto"/>
              <w:right w:val="single" w:sz="4" w:space="0" w:color="auto"/>
            </w:tcBorders>
          </w:tcPr>
          <w:p w:rsidR="00033222" w:rsidRPr="00BF06CC" w:rsidRDefault="00033222" w:rsidP="00E5778F">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Вторник</w:t>
            </w:r>
          </w:p>
        </w:tc>
        <w:tc>
          <w:tcPr>
            <w:tcW w:w="1560" w:type="dxa"/>
            <w:tcBorders>
              <w:top w:val="single" w:sz="4" w:space="0" w:color="auto"/>
              <w:left w:val="single" w:sz="4" w:space="0" w:color="auto"/>
              <w:bottom w:val="single" w:sz="4" w:space="0" w:color="auto"/>
              <w:right w:val="single" w:sz="4" w:space="0" w:color="auto"/>
            </w:tcBorders>
          </w:tcPr>
          <w:p w:rsidR="00033222" w:rsidRPr="00BF06CC" w:rsidRDefault="00033222" w:rsidP="00E5778F">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Среда</w:t>
            </w:r>
          </w:p>
        </w:tc>
        <w:tc>
          <w:tcPr>
            <w:tcW w:w="1416" w:type="dxa"/>
            <w:tcBorders>
              <w:top w:val="single" w:sz="4" w:space="0" w:color="auto"/>
              <w:left w:val="single" w:sz="4" w:space="0" w:color="auto"/>
              <w:bottom w:val="single" w:sz="4" w:space="0" w:color="auto"/>
              <w:right w:val="single" w:sz="4" w:space="0" w:color="auto"/>
            </w:tcBorders>
          </w:tcPr>
          <w:p w:rsidR="00033222" w:rsidRPr="00BF06CC" w:rsidRDefault="00033222" w:rsidP="00E5778F">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Четверг</w:t>
            </w:r>
          </w:p>
        </w:tc>
        <w:tc>
          <w:tcPr>
            <w:tcW w:w="1630" w:type="dxa"/>
            <w:tcBorders>
              <w:top w:val="single" w:sz="4" w:space="0" w:color="auto"/>
              <w:left w:val="single" w:sz="4" w:space="0" w:color="auto"/>
              <w:bottom w:val="single" w:sz="4" w:space="0" w:color="auto"/>
              <w:right w:val="single" w:sz="4" w:space="0" w:color="auto"/>
            </w:tcBorders>
          </w:tcPr>
          <w:p w:rsidR="00033222" w:rsidRPr="00BF06CC" w:rsidRDefault="00033222" w:rsidP="00E5778F">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Пятница</w:t>
            </w:r>
          </w:p>
        </w:tc>
        <w:tc>
          <w:tcPr>
            <w:tcW w:w="1631" w:type="dxa"/>
            <w:tcBorders>
              <w:top w:val="single" w:sz="4" w:space="0" w:color="auto"/>
              <w:left w:val="single" w:sz="4" w:space="0" w:color="auto"/>
              <w:bottom w:val="single" w:sz="4" w:space="0" w:color="auto"/>
              <w:right w:val="single" w:sz="4" w:space="0" w:color="auto"/>
            </w:tcBorders>
          </w:tcPr>
          <w:p w:rsidR="00033222" w:rsidRPr="00BF06CC" w:rsidRDefault="00033222" w:rsidP="00E5778F">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Суббота</w:t>
            </w:r>
          </w:p>
        </w:tc>
      </w:tr>
      <w:tr w:rsidR="00033222" w:rsidRPr="00BF06CC" w:rsidTr="00851468">
        <w:trPr>
          <w:cantSplit/>
          <w:trHeight w:val="922"/>
        </w:trPr>
        <w:tc>
          <w:tcPr>
            <w:tcW w:w="1985" w:type="dxa"/>
            <w:tcBorders>
              <w:top w:val="single" w:sz="4" w:space="0" w:color="auto"/>
              <w:left w:val="single" w:sz="4" w:space="0" w:color="auto"/>
              <w:bottom w:val="single" w:sz="4" w:space="0" w:color="auto"/>
              <w:right w:val="single" w:sz="4" w:space="0" w:color="auto"/>
            </w:tcBorders>
          </w:tcPr>
          <w:p w:rsidR="00033222" w:rsidRPr="00033222" w:rsidRDefault="00033222" w:rsidP="00033222">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11.35-12.20</w:t>
            </w:r>
          </w:p>
          <w:p w:rsidR="00033222" w:rsidRPr="00033222" w:rsidRDefault="00033222" w:rsidP="00033222">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12.30-13.15</w:t>
            </w:r>
          </w:p>
          <w:p w:rsidR="00033222" w:rsidRPr="00033222" w:rsidRDefault="00033222" w:rsidP="00033222">
            <w:pPr>
              <w:spacing w:after="0" w:line="240" w:lineRule="auto"/>
              <w:jc w:val="center"/>
              <w:rPr>
                <w:rFonts w:ascii="Times New Roman" w:eastAsia="Calibri" w:hAnsi="Times New Roman" w:cs="Times New Roman"/>
                <w:b/>
                <w:sz w:val="24"/>
                <w:szCs w:val="24"/>
              </w:rPr>
            </w:pPr>
            <w:r w:rsidRPr="00033222">
              <w:rPr>
                <w:rFonts w:ascii="Times New Roman" w:eastAsia="Calibri" w:hAnsi="Times New Roman" w:cs="Times New Roman"/>
                <w:sz w:val="24"/>
                <w:szCs w:val="24"/>
              </w:rPr>
              <w:t>13.25-14.10</w:t>
            </w:r>
          </w:p>
        </w:tc>
        <w:tc>
          <w:tcPr>
            <w:tcW w:w="1559" w:type="dxa"/>
            <w:tcBorders>
              <w:top w:val="single" w:sz="4" w:space="0" w:color="auto"/>
              <w:left w:val="single" w:sz="4" w:space="0" w:color="auto"/>
              <w:bottom w:val="single" w:sz="4" w:space="0" w:color="auto"/>
              <w:right w:val="single" w:sz="4" w:space="0" w:color="auto"/>
            </w:tcBorders>
          </w:tcPr>
          <w:p w:rsidR="00033222" w:rsidRPr="00BF06CC" w:rsidRDefault="00033222" w:rsidP="00E5778F">
            <w:pPr>
              <w:spacing w:after="0" w:line="240" w:lineRule="auto"/>
              <w:jc w:val="cente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33222" w:rsidRPr="00033222" w:rsidRDefault="00033222" w:rsidP="00033222">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12.30-13.15</w:t>
            </w:r>
          </w:p>
          <w:p w:rsidR="00033222" w:rsidRPr="00033222" w:rsidRDefault="00033222" w:rsidP="00033222">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13.25-14.10</w:t>
            </w:r>
          </w:p>
          <w:p w:rsidR="00033222" w:rsidRPr="00033222" w:rsidRDefault="00033222" w:rsidP="00033222">
            <w:pPr>
              <w:spacing w:after="0" w:line="240" w:lineRule="auto"/>
              <w:jc w:val="center"/>
              <w:rPr>
                <w:rFonts w:ascii="Times New Roman" w:eastAsia="Calibri" w:hAnsi="Times New Roman" w:cs="Times New Roman"/>
                <w:b/>
                <w:sz w:val="24"/>
                <w:szCs w:val="24"/>
              </w:rPr>
            </w:pPr>
            <w:r w:rsidRPr="00033222">
              <w:rPr>
                <w:rFonts w:ascii="Times New Roman" w:eastAsia="Calibri" w:hAnsi="Times New Roman" w:cs="Times New Roman"/>
                <w:sz w:val="24"/>
                <w:szCs w:val="24"/>
              </w:rPr>
              <w:t>14.20-15.05</w:t>
            </w:r>
          </w:p>
        </w:tc>
        <w:tc>
          <w:tcPr>
            <w:tcW w:w="1416" w:type="dxa"/>
            <w:tcBorders>
              <w:top w:val="single" w:sz="4" w:space="0" w:color="auto"/>
              <w:left w:val="single" w:sz="4" w:space="0" w:color="auto"/>
              <w:bottom w:val="single" w:sz="4" w:space="0" w:color="auto"/>
              <w:right w:val="single" w:sz="4" w:space="0" w:color="auto"/>
            </w:tcBorders>
          </w:tcPr>
          <w:p w:rsidR="00033222" w:rsidRPr="00033222" w:rsidRDefault="00033222" w:rsidP="00033222">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12.30-13.15</w:t>
            </w:r>
          </w:p>
          <w:p w:rsidR="00033222" w:rsidRPr="00033222" w:rsidRDefault="00033222" w:rsidP="00033222">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13.25-14.10</w:t>
            </w:r>
          </w:p>
          <w:p w:rsidR="00033222" w:rsidRPr="00033222" w:rsidRDefault="00033222" w:rsidP="00033222">
            <w:pPr>
              <w:spacing w:after="0" w:line="240" w:lineRule="auto"/>
              <w:jc w:val="center"/>
              <w:rPr>
                <w:rFonts w:ascii="Times New Roman" w:eastAsia="Calibri" w:hAnsi="Times New Roman" w:cs="Times New Roman"/>
                <w:b/>
                <w:sz w:val="24"/>
                <w:szCs w:val="24"/>
              </w:rPr>
            </w:pPr>
            <w:r w:rsidRPr="00033222">
              <w:rPr>
                <w:rFonts w:ascii="Times New Roman" w:eastAsia="Calibri" w:hAnsi="Times New Roman" w:cs="Times New Roman"/>
                <w:sz w:val="24"/>
                <w:szCs w:val="24"/>
              </w:rPr>
              <w:t>14.20-15.05</w:t>
            </w:r>
          </w:p>
        </w:tc>
        <w:tc>
          <w:tcPr>
            <w:tcW w:w="1630" w:type="dxa"/>
            <w:tcBorders>
              <w:top w:val="single" w:sz="4" w:space="0" w:color="auto"/>
              <w:left w:val="single" w:sz="4" w:space="0" w:color="auto"/>
              <w:bottom w:val="single" w:sz="4" w:space="0" w:color="auto"/>
              <w:right w:val="single" w:sz="4" w:space="0" w:color="auto"/>
            </w:tcBorders>
          </w:tcPr>
          <w:p w:rsidR="00033222" w:rsidRPr="00033222" w:rsidRDefault="00033222" w:rsidP="00033222">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10.40-11.25</w:t>
            </w:r>
          </w:p>
          <w:p w:rsidR="00033222" w:rsidRPr="00033222" w:rsidRDefault="00033222" w:rsidP="00033222">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11.35-12.20</w:t>
            </w:r>
          </w:p>
          <w:p w:rsidR="00033222" w:rsidRPr="00BF06CC" w:rsidRDefault="00033222" w:rsidP="00033222">
            <w:pPr>
              <w:spacing w:after="0" w:line="240" w:lineRule="auto"/>
              <w:jc w:val="center"/>
              <w:rPr>
                <w:rFonts w:ascii="Times New Roman" w:eastAsia="Calibri" w:hAnsi="Times New Roman" w:cs="Times New Roman"/>
                <w:b/>
                <w:sz w:val="24"/>
                <w:szCs w:val="24"/>
              </w:rPr>
            </w:pPr>
            <w:r w:rsidRPr="00033222">
              <w:rPr>
                <w:rFonts w:ascii="Times New Roman" w:eastAsia="Calibri" w:hAnsi="Times New Roman" w:cs="Times New Roman"/>
                <w:sz w:val="24"/>
                <w:szCs w:val="24"/>
              </w:rPr>
              <w:t>12.30-13.15</w:t>
            </w:r>
          </w:p>
        </w:tc>
        <w:tc>
          <w:tcPr>
            <w:tcW w:w="1631" w:type="dxa"/>
            <w:tcBorders>
              <w:top w:val="single" w:sz="4" w:space="0" w:color="auto"/>
              <w:left w:val="single" w:sz="4" w:space="0" w:color="auto"/>
              <w:bottom w:val="single" w:sz="4" w:space="0" w:color="auto"/>
              <w:right w:val="single" w:sz="4" w:space="0" w:color="auto"/>
            </w:tcBorders>
            <w:vAlign w:val="center"/>
          </w:tcPr>
          <w:p w:rsidR="00033222" w:rsidRPr="00BF06CC" w:rsidRDefault="00033222" w:rsidP="00E5778F">
            <w:pPr>
              <w:spacing w:after="0" w:line="240" w:lineRule="auto"/>
              <w:jc w:val="center"/>
              <w:rPr>
                <w:rFonts w:ascii="Times New Roman" w:eastAsia="Calibri" w:hAnsi="Times New Roman" w:cs="Times New Roman"/>
                <w:sz w:val="24"/>
                <w:szCs w:val="24"/>
              </w:rPr>
            </w:pPr>
          </w:p>
        </w:tc>
      </w:tr>
    </w:tbl>
    <w:p w:rsidR="00033222" w:rsidRDefault="00033222" w:rsidP="00D8164C">
      <w:pPr>
        <w:ind w:firstLine="567"/>
        <w:jc w:val="both"/>
        <w:rPr>
          <w:rFonts w:ascii="Times New Roman" w:eastAsia="Times New Roman" w:hAnsi="Times New Roman" w:cs="Times New Roman"/>
          <w:color w:val="000000"/>
          <w:sz w:val="28"/>
          <w:szCs w:val="28"/>
          <w:lang w:eastAsia="ru-RU"/>
        </w:rPr>
      </w:pPr>
    </w:p>
    <w:p w:rsidR="00D8164C" w:rsidRDefault="00D8164C" w:rsidP="00FB0474">
      <w:pPr>
        <w:pStyle w:val="a3"/>
        <w:numPr>
          <w:ilvl w:val="0"/>
          <w:numId w:val="29"/>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D8164C" w:rsidRDefault="00D8164C" w:rsidP="00D8164C">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«Музей – хранитель наследия веков» 2 год обучения</w:t>
      </w:r>
    </w:p>
    <w:tbl>
      <w:tblPr>
        <w:tblW w:w="9999" w:type="dxa"/>
        <w:tblInd w:w="-320" w:type="dxa"/>
        <w:tblLayout w:type="fixed"/>
        <w:tblCellMar>
          <w:left w:w="40" w:type="dxa"/>
          <w:right w:w="40" w:type="dxa"/>
        </w:tblCellMar>
        <w:tblLook w:val="0000" w:firstRow="0" w:lastRow="0" w:firstColumn="0" w:lastColumn="0" w:noHBand="0" w:noVBand="0"/>
      </w:tblPr>
      <w:tblGrid>
        <w:gridCol w:w="600"/>
        <w:gridCol w:w="3180"/>
        <w:gridCol w:w="1260"/>
        <w:gridCol w:w="1080"/>
        <w:gridCol w:w="1245"/>
        <w:gridCol w:w="2634"/>
      </w:tblGrid>
      <w:tr w:rsidR="00D8164C" w:rsidRPr="00BD5CFA" w:rsidTr="00D8164C">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8164C">
              <w:rPr>
                <w:rFonts w:ascii="Times New Roman" w:eastAsia="Times New Roman" w:hAnsi="Times New Roman" w:cs="Times New Roman"/>
                <w:b/>
                <w:color w:val="000000"/>
                <w:sz w:val="28"/>
                <w:szCs w:val="28"/>
                <w:lang w:eastAsia="ru-RU"/>
              </w:rPr>
              <w:t>№</w:t>
            </w:r>
          </w:p>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164C">
              <w:rPr>
                <w:rFonts w:ascii="Times New Roman" w:eastAsia="Times New Roman" w:hAnsi="Times New Roman" w:cs="Times New Roman"/>
                <w:b/>
                <w:color w:val="000000"/>
                <w:sz w:val="28"/>
                <w:szCs w:val="28"/>
                <w:lang w:eastAsia="ru-RU"/>
              </w:rPr>
              <w:t>п/п</w:t>
            </w:r>
          </w:p>
        </w:tc>
        <w:tc>
          <w:tcPr>
            <w:tcW w:w="3180" w:type="dxa"/>
            <w:vMerge w:val="restart"/>
            <w:tcBorders>
              <w:top w:val="single" w:sz="6" w:space="0" w:color="auto"/>
              <w:left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164C">
              <w:rPr>
                <w:rFonts w:ascii="Times New Roman" w:eastAsia="Times New Roman" w:hAnsi="Times New Roman" w:cs="Times New Roman"/>
                <w:b/>
                <w:color w:val="000000"/>
                <w:sz w:val="28"/>
                <w:szCs w:val="28"/>
                <w:lang w:eastAsia="ru-RU"/>
              </w:rPr>
              <w:t>Тема</w:t>
            </w:r>
          </w:p>
        </w:tc>
        <w:tc>
          <w:tcPr>
            <w:tcW w:w="3585" w:type="dxa"/>
            <w:gridSpan w:val="3"/>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164C">
              <w:rPr>
                <w:rFonts w:ascii="Times New Roman" w:eastAsia="Times New Roman" w:hAnsi="Times New Roman" w:cs="Times New Roman"/>
                <w:b/>
                <w:sz w:val="28"/>
                <w:szCs w:val="28"/>
                <w:lang w:eastAsia="ru-RU"/>
              </w:rPr>
              <w:t>Количество часов</w:t>
            </w:r>
          </w:p>
        </w:tc>
        <w:tc>
          <w:tcPr>
            <w:tcW w:w="2634" w:type="dxa"/>
            <w:vMerge w:val="restart"/>
            <w:tcBorders>
              <w:top w:val="single" w:sz="6" w:space="0" w:color="auto"/>
              <w:left w:val="single" w:sz="6" w:space="0" w:color="auto"/>
              <w:right w:val="single" w:sz="6" w:space="0" w:color="auto"/>
            </w:tcBorders>
            <w:shd w:val="clear" w:color="auto" w:fill="FFFFFF"/>
          </w:tcPr>
          <w:p w:rsidR="00D8164C" w:rsidRPr="00D8164C" w:rsidRDefault="00D8164C" w:rsidP="00E30768">
            <w:pPr>
              <w:spacing w:after="0" w:line="240" w:lineRule="auto"/>
              <w:jc w:val="center"/>
              <w:rPr>
                <w:rFonts w:ascii="Times New Roman" w:eastAsia="Times New Roman" w:hAnsi="Times New Roman" w:cs="Times New Roman"/>
                <w:b/>
                <w:sz w:val="28"/>
                <w:szCs w:val="28"/>
                <w:lang w:eastAsia="ru-RU"/>
              </w:rPr>
            </w:pPr>
            <w:r w:rsidRPr="00D8164C">
              <w:rPr>
                <w:rFonts w:ascii="Times New Roman" w:eastAsia="Times New Roman" w:hAnsi="Times New Roman" w:cs="Times New Roman"/>
                <w:b/>
                <w:sz w:val="28"/>
                <w:szCs w:val="28"/>
                <w:lang w:eastAsia="ru-RU"/>
              </w:rPr>
              <w:t>Формы контроля</w:t>
            </w:r>
          </w:p>
        </w:tc>
      </w:tr>
      <w:tr w:rsidR="00D8164C" w:rsidRPr="00BD5CFA" w:rsidTr="00D8164C">
        <w:trPr>
          <w:trHeight w:val="336"/>
        </w:trPr>
        <w:tc>
          <w:tcPr>
            <w:tcW w:w="600" w:type="dxa"/>
            <w:vMerge/>
            <w:tcBorders>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180" w:type="dxa"/>
            <w:vMerge/>
            <w:tcBorders>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8164C">
              <w:rPr>
                <w:rFonts w:ascii="Times New Roman" w:eastAsia="Times New Roman" w:hAnsi="Times New Roman" w:cs="Times New Roman"/>
                <w:b/>
                <w:color w:val="000000"/>
                <w:sz w:val="28"/>
                <w:szCs w:val="28"/>
                <w:lang w:eastAsia="ru-RU"/>
              </w:rPr>
              <w:t>Всего</w:t>
            </w:r>
          </w:p>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pacing w:after="0" w:line="240" w:lineRule="auto"/>
              <w:jc w:val="center"/>
              <w:rPr>
                <w:rFonts w:ascii="Times New Roman" w:eastAsia="Times New Roman" w:hAnsi="Times New Roman" w:cs="Times New Roman"/>
                <w:b/>
                <w:sz w:val="28"/>
                <w:szCs w:val="28"/>
                <w:lang w:eastAsia="ru-RU"/>
              </w:rPr>
            </w:pPr>
            <w:r w:rsidRPr="00D8164C">
              <w:rPr>
                <w:rFonts w:ascii="Times New Roman" w:eastAsia="Times New Roman" w:hAnsi="Times New Roman" w:cs="Times New Roman"/>
                <w:b/>
                <w:sz w:val="28"/>
                <w:szCs w:val="28"/>
                <w:lang w:eastAsia="ru-RU"/>
              </w:rPr>
              <w:t>теория</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8164C">
              <w:rPr>
                <w:rFonts w:ascii="Times New Roman" w:eastAsia="Times New Roman" w:hAnsi="Times New Roman" w:cs="Times New Roman"/>
                <w:b/>
                <w:sz w:val="28"/>
                <w:szCs w:val="28"/>
                <w:lang w:eastAsia="ru-RU"/>
              </w:rPr>
              <w:t>практика</w:t>
            </w:r>
          </w:p>
        </w:tc>
        <w:tc>
          <w:tcPr>
            <w:tcW w:w="2634" w:type="dxa"/>
            <w:vMerge/>
            <w:tcBorders>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D8164C" w:rsidRPr="00BD5CFA" w:rsidTr="00D8164C">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1.</w:t>
            </w:r>
          </w:p>
        </w:tc>
        <w:tc>
          <w:tcPr>
            <w:tcW w:w="318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164C">
              <w:rPr>
                <w:rFonts w:ascii="Times New Roman" w:eastAsia="Times New Roman" w:hAnsi="Times New Roman" w:cs="Times New Roman"/>
                <w:iCs/>
                <w:color w:val="000000"/>
                <w:sz w:val="28"/>
                <w:szCs w:val="28"/>
                <w:lang w:eastAsia="ru-RU"/>
              </w:rPr>
              <w:t>История музейного дела.</w:t>
            </w:r>
          </w:p>
          <w:p w:rsidR="00D8164C" w:rsidRPr="00D8164C" w:rsidRDefault="00D8164C"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12</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8</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sz w:val="28"/>
                <w:szCs w:val="28"/>
                <w:lang w:eastAsia="ru-RU"/>
              </w:rPr>
              <w:t>Викторина</w:t>
            </w:r>
          </w:p>
        </w:tc>
      </w:tr>
      <w:tr w:rsidR="00D8164C" w:rsidRPr="00BD5CFA" w:rsidTr="00D8164C">
        <w:trPr>
          <w:trHeight w:val="91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2.</w:t>
            </w:r>
          </w:p>
        </w:tc>
        <w:tc>
          <w:tcPr>
            <w:tcW w:w="318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164C">
              <w:rPr>
                <w:rFonts w:ascii="Times New Roman" w:eastAsia="Times New Roman" w:hAnsi="Times New Roman" w:cs="Times New Roman"/>
                <w:iCs/>
                <w:color w:val="000000"/>
                <w:sz w:val="28"/>
                <w:szCs w:val="28"/>
                <w:lang w:eastAsia="ru-RU"/>
              </w:rPr>
              <w:t>Сущность и специфические особенности.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30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4</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26</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color w:val="000000"/>
                <w:sz w:val="28"/>
                <w:szCs w:val="28"/>
                <w:lang w:eastAsia="ru-RU"/>
              </w:rPr>
              <w:t>Контрольные задания</w:t>
            </w:r>
          </w:p>
        </w:tc>
      </w:tr>
      <w:tr w:rsidR="00D8164C" w:rsidRPr="00BD5CFA" w:rsidTr="00D8164C">
        <w:trPr>
          <w:trHeight w:val="54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3.</w:t>
            </w:r>
          </w:p>
        </w:tc>
        <w:tc>
          <w:tcPr>
            <w:tcW w:w="318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164C">
              <w:rPr>
                <w:rFonts w:ascii="Times New Roman" w:eastAsia="Times New Roman" w:hAnsi="Times New Roman" w:cs="Times New Roman"/>
                <w:iCs/>
                <w:color w:val="000000"/>
                <w:sz w:val="28"/>
                <w:szCs w:val="28"/>
                <w:lang w:eastAsia="ru-RU"/>
              </w:rPr>
              <w:t>Учет и хранение фондов.</w:t>
            </w:r>
          </w:p>
          <w:p w:rsidR="00D8164C" w:rsidRPr="00D8164C" w:rsidRDefault="00D8164C"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56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16</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40</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color w:val="000000"/>
                <w:sz w:val="28"/>
                <w:szCs w:val="28"/>
                <w:lang w:eastAsia="ru-RU"/>
              </w:rPr>
              <w:t xml:space="preserve">Тест </w:t>
            </w:r>
          </w:p>
        </w:tc>
      </w:tr>
      <w:tr w:rsidR="00D8164C" w:rsidRPr="00BD5CFA" w:rsidTr="00D8164C">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color w:val="000000"/>
                <w:sz w:val="28"/>
                <w:szCs w:val="28"/>
                <w:lang w:eastAsia="ru-RU"/>
              </w:rPr>
              <w:t>4.</w:t>
            </w:r>
          </w:p>
        </w:tc>
        <w:tc>
          <w:tcPr>
            <w:tcW w:w="318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color w:val="000000"/>
                <w:sz w:val="28"/>
                <w:szCs w:val="28"/>
                <w:lang w:eastAsia="ru-RU"/>
              </w:rPr>
              <w:t>Актив школьного музея</w:t>
            </w:r>
          </w:p>
          <w:p w:rsidR="00D8164C" w:rsidRPr="00D8164C" w:rsidRDefault="00D8164C" w:rsidP="00E3076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color w:val="000000"/>
                <w:sz w:val="28"/>
                <w:szCs w:val="28"/>
                <w:lang w:eastAsia="ru-RU"/>
              </w:rPr>
              <w:t>30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color w:val="000000"/>
                <w:sz w:val="28"/>
                <w:szCs w:val="28"/>
                <w:lang w:eastAsia="ru-RU"/>
              </w:rPr>
              <w:t>8</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color w:val="000000"/>
                <w:sz w:val="28"/>
                <w:szCs w:val="28"/>
                <w:lang w:eastAsia="ru-RU"/>
              </w:rPr>
              <w:t>22</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color w:val="000000"/>
                <w:sz w:val="28"/>
                <w:szCs w:val="28"/>
                <w:lang w:eastAsia="ru-RU"/>
              </w:rPr>
              <w:t>Контрольные задания</w:t>
            </w:r>
          </w:p>
        </w:tc>
      </w:tr>
      <w:tr w:rsidR="00D8164C" w:rsidRPr="00BD5CFA" w:rsidTr="00D8164C">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5.</w:t>
            </w:r>
          </w:p>
        </w:tc>
        <w:tc>
          <w:tcPr>
            <w:tcW w:w="318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164C">
              <w:rPr>
                <w:rFonts w:ascii="Times New Roman" w:eastAsia="Times New Roman" w:hAnsi="Times New Roman" w:cs="Times New Roman"/>
                <w:iCs/>
                <w:color w:val="000000"/>
                <w:sz w:val="28"/>
                <w:szCs w:val="28"/>
                <w:lang w:eastAsia="ru-RU"/>
              </w:rPr>
              <w:t>Экспозиционная работа</w:t>
            </w:r>
          </w:p>
          <w:p w:rsidR="00D8164C" w:rsidRPr="00D8164C" w:rsidRDefault="00D8164C"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50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2</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48</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color w:val="000000"/>
                <w:sz w:val="28"/>
                <w:szCs w:val="28"/>
                <w:lang w:eastAsia="ru-RU"/>
              </w:rPr>
              <w:t>Практическая работа</w:t>
            </w:r>
          </w:p>
        </w:tc>
      </w:tr>
      <w:tr w:rsidR="00D8164C" w:rsidRPr="00BD5CFA" w:rsidTr="00D8164C">
        <w:trPr>
          <w:trHeight w:val="882"/>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6.</w:t>
            </w:r>
          </w:p>
        </w:tc>
        <w:tc>
          <w:tcPr>
            <w:tcW w:w="318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Культурно-массовая работа школьного музея</w:t>
            </w:r>
          </w:p>
          <w:p w:rsidR="00D8164C" w:rsidRPr="00D8164C" w:rsidRDefault="00D8164C"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42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6</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36</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color w:val="000000"/>
                <w:sz w:val="28"/>
                <w:szCs w:val="28"/>
                <w:lang w:eastAsia="ru-RU"/>
              </w:rPr>
              <w:t xml:space="preserve">Творческая </w:t>
            </w:r>
          </w:p>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color w:val="000000"/>
                <w:sz w:val="28"/>
                <w:szCs w:val="28"/>
                <w:lang w:eastAsia="ru-RU"/>
              </w:rPr>
              <w:t>работа</w:t>
            </w:r>
          </w:p>
        </w:tc>
      </w:tr>
      <w:tr w:rsidR="00D8164C" w:rsidRPr="00BD5CFA" w:rsidTr="00D8164C">
        <w:trPr>
          <w:trHeight w:val="523"/>
        </w:trPr>
        <w:tc>
          <w:tcPr>
            <w:tcW w:w="600" w:type="dxa"/>
            <w:tcBorders>
              <w:top w:val="single" w:sz="6" w:space="0" w:color="auto"/>
              <w:left w:val="single" w:sz="6" w:space="0" w:color="auto"/>
              <w:bottom w:val="nil"/>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7.</w:t>
            </w:r>
          </w:p>
        </w:tc>
        <w:tc>
          <w:tcPr>
            <w:tcW w:w="3180" w:type="dxa"/>
            <w:tcBorders>
              <w:top w:val="single" w:sz="6" w:space="0" w:color="auto"/>
              <w:left w:val="single" w:sz="6" w:space="0" w:color="auto"/>
              <w:bottom w:val="nil"/>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 xml:space="preserve">Подготовка музейной экскурсии </w:t>
            </w:r>
          </w:p>
        </w:tc>
        <w:tc>
          <w:tcPr>
            <w:tcW w:w="1260" w:type="dxa"/>
            <w:tcBorders>
              <w:top w:val="single" w:sz="6" w:space="0" w:color="auto"/>
              <w:left w:val="single" w:sz="6" w:space="0" w:color="auto"/>
              <w:bottom w:val="nil"/>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50</w:t>
            </w:r>
          </w:p>
        </w:tc>
        <w:tc>
          <w:tcPr>
            <w:tcW w:w="1080" w:type="dxa"/>
            <w:tcBorders>
              <w:top w:val="single" w:sz="6" w:space="0" w:color="auto"/>
              <w:left w:val="single" w:sz="6" w:space="0" w:color="auto"/>
              <w:bottom w:val="nil"/>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8</w:t>
            </w:r>
          </w:p>
        </w:tc>
        <w:tc>
          <w:tcPr>
            <w:tcW w:w="1245" w:type="dxa"/>
            <w:tcBorders>
              <w:top w:val="single" w:sz="6" w:space="0" w:color="auto"/>
              <w:left w:val="single" w:sz="6" w:space="0" w:color="auto"/>
              <w:bottom w:val="nil"/>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42</w:t>
            </w:r>
          </w:p>
        </w:tc>
        <w:tc>
          <w:tcPr>
            <w:tcW w:w="2634" w:type="dxa"/>
            <w:tcBorders>
              <w:top w:val="single" w:sz="6" w:space="0" w:color="auto"/>
              <w:left w:val="single" w:sz="6" w:space="0" w:color="auto"/>
              <w:bottom w:val="nil"/>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color w:val="000000"/>
                <w:sz w:val="28"/>
                <w:szCs w:val="28"/>
                <w:lang w:eastAsia="ru-RU"/>
              </w:rPr>
              <w:t>Практическая работа</w:t>
            </w:r>
          </w:p>
        </w:tc>
      </w:tr>
      <w:tr w:rsidR="00D8164C" w:rsidRPr="00BD5CFA" w:rsidTr="00D8164C">
        <w:trPr>
          <w:trHeight w:val="523"/>
        </w:trPr>
        <w:tc>
          <w:tcPr>
            <w:tcW w:w="600" w:type="dxa"/>
            <w:tcBorders>
              <w:top w:val="single" w:sz="6" w:space="0" w:color="auto"/>
              <w:left w:val="single" w:sz="6" w:space="0" w:color="auto"/>
              <w:bottom w:val="nil"/>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180" w:type="dxa"/>
            <w:tcBorders>
              <w:top w:val="single" w:sz="6" w:space="0" w:color="auto"/>
              <w:left w:val="single" w:sz="6" w:space="0" w:color="auto"/>
              <w:bottom w:val="nil"/>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245" w:type="dxa"/>
            <w:tcBorders>
              <w:top w:val="single" w:sz="6" w:space="0" w:color="auto"/>
              <w:left w:val="single" w:sz="6" w:space="0" w:color="auto"/>
              <w:bottom w:val="nil"/>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634" w:type="dxa"/>
            <w:tcBorders>
              <w:top w:val="single" w:sz="6" w:space="0" w:color="auto"/>
              <w:left w:val="single" w:sz="6" w:space="0" w:color="auto"/>
              <w:bottom w:val="nil"/>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D8164C" w:rsidRPr="00BD5CFA" w:rsidTr="00D8164C">
        <w:trPr>
          <w:trHeight w:val="264"/>
        </w:trPr>
        <w:tc>
          <w:tcPr>
            <w:tcW w:w="600" w:type="dxa"/>
            <w:tcBorders>
              <w:top w:val="nil"/>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sz w:val="28"/>
                <w:szCs w:val="28"/>
                <w:lang w:eastAsia="ru-RU"/>
              </w:rPr>
              <w:t>8.</w:t>
            </w:r>
          </w:p>
        </w:tc>
        <w:tc>
          <w:tcPr>
            <w:tcW w:w="3180" w:type="dxa"/>
            <w:tcBorders>
              <w:top w:val="nil"/>
              <w:left w:val="single" w:sz="6" w:space="0" w:color="auto"/>
              <w:bottom w:val="single" w:sz="6" w:space="0" w:color="auto"/>
              <w:right w:val="single" w:sz="6" w:space="0" w:color="auto"/>
            </w:tcBorders>
            <w:shd w:val="clear" w:color="auto" w:fill="FFFFFF"/>
          </w:tcPr>
          <w:p w:rsidR="00D8164C" w:rsidRPr="00D8164C" w:rsidRDefault="00D8164C" w:rsidP="00E30768">
            <w:pPr>
              <w:spacing w:after="0" w:line="240" w:lineRule="auto"/>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color w:val="000000"/>
                <w:sz w:val="28"/>
                <w:szCs w:val="28"/>
                <w:lang w:eastAsia="ru-RU"/>
              </w:rPr>
              <w:t xml:space="preserve">Предъявление результатов </w:t>
            </w:r>
          </w:p>
          <w:p w:rsidR="00D8164C" w:rsidRPr="00D8164C" w:rsidRDefault="00D8164C" w:rsidP="00E30768">
            <w:pPr>
              <w:spacing w:after="0" w:line="240" w:lineRule="auto"/>
              <w:rPr>
                <w:rFonts w:ascii="Times New Roman" w:eastAsia="Times New Roman" w:hAnsi="Times New Roman" w:cs="Times New Roman"/>
                <w:color w:val="000000"/>
                <w:sz w:val="28"/>
                <w:szCs w:val="28"/>
                <w:lang w:eastAsia="ru-RU"/>
              </w:rPr>
            </w:pPr>
          </w:p>
        </w:tc>
        <w:tc>
          <w:tcPr>
            <w:tcW w:w="1260" w:type="dxa"/>
            <w:tcBorders>
              <w:top w:val="nil"/>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sz w:val="28"/>
                <w:szCs w:val="28"/>
                <w:lang w:eastAsia="ru-RU"/>
              </w:rPr>
              <w:t>15</w:t>
            </w:r>
          </w:p>
        </w:tc>
        <w:tc>
          <w:tcPr>
            <w:tcW w:w="1080" w:type="dxa"/>
            <w:tcBorders>
              <w:top w:val="nil"/>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sz w:val="28"/>
                <w:szCs w:val="28"/>
                <w:lang w:eastAsia="ru-RU"/>
              </w:rPr>
              <w:t>1</w:t>
            </w:r>
          </w:p>
        </w:tc>
        <w:tc>
          <w:tcPr>
            <w:tcW w:w="1245" w:type="dxa"/>
            <w:tcBorders>
              <w:top w:val="nil"/>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sz w:val="28"/>
                <w:szCs w:val="28"/>
                <w:lang w:eastAsia="ru-RU"/>
              </w:rPr>
              <w:t>14</w:t>
            </w:r>
          </w:p>
        </w:tc>
        <w:tc>
          <w:tcPr>
            <w:tcW w:w="2634" w:type="dxa"/>
            <w:tcBorders>
              <w:top w:val="nil"/>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sz w:val="28"/>
                <w:szCs w:val="28"/>
                <w:lang w:eastAsia="ru-RU"/>
              </w:rPr>
              <w:t>Творческий отчет</w:t>
            </w:r>
          </w:p>
        </w:tc>
      </w:tr>
      <w:tr w:rsidR="00D8164C" w:rsidRPr="00BD5CFA" w:rsidTr="00D8164C">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8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8164C">
              <w:rPr>
                <w:rFonts w:ascii="Times New Roman" w:eastAsia="Times New Roman" w:hAnsi="Times New Roman" w:cs="Times New Roman"/>
                <w:color w:val="000000"/>
                <w:sz w:val="28"/>
                <w:szCs w:val="28"/>
                <w:lang w:eastAsia="ru-RU"/>
              </w:rPr>
              <w:t>Итого: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sz w:val="28"/>
                <w:szCs w:val="28"/>
                <w:lang w:eastAsia="ru-RU"/>
              </w:rPr>
              <w:t>293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sz w:val="28"/>
                <w:szCs w:val="28"/>
                <w:lang w:eastAsia="ru-RU"/>
              </w:rPr>
              <w:t>57</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64C">
              <w:rPr>
                <w:rFonts w:ascii="Times New Roman" w:eastAsia="Times New Roman" w:hAnsi="Times New Roman" w:cs="Times New Roman"/>
                <w:sz w:val="28"/>
                <w:szCs w:val="28"/>
                <w:lang w:eastAsia="ru-RU"/>
              </w:rPr>
              <w:t>236</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D8164C" w:rsidRPr="00D8164C" w:rsidRDefault="00D8164C" w:rsidP="00E3076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bl>
    <w:p w:rsidR="00E30768" w:rsidRDefault="00E30768" w:rsidP="00D8164C">
      <w:pPr>
        <w:jc w:val="both"/>
        <w:rPr>
          <w:rFonts w:ascii="Times New Roman" w:eastAsia="Times New Roman" w:hAnsi="Times New Roman" w:cs="Times New Roman"/>
          <w:color w:val="000000"/>
          <w:sz w:val="28"/>
          <w:szCs w:val="28"/>
          <w:lang w:eastAsia="ru-RU"/>
        </w:rPr>
      </w:pPr>
    </w:p>
    <w:p w:rsidR="00D8164C" w:rsidRDefault="00D8164C" w:rsidP="00FB0474">
      <w:pPr>
        <w:pStyle w:val="a3"/>
        <w:numPr>
          <w:ilvl w:val="0"/>
          <w:numId w:val="29"/>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D8164C" w:rsidRPr="001175EC" w:rsidRDefault="00D8164C" w:rsidP="00FB0474">
      <w:pPr>
        <w:pStyle w:val="a3"/>
        <w:numPr>
          <w:ilvl w:val="0"/>
          <w:numId w:val="30"/>
        </w:numPr>
        <w:jc w:val="both"/>
        <w:rPr>
          <w:rFonts w:ascii="Times New Roman" w:eastAsia="Times New Roman" w:hAnsi="Times New Roman" w:cs="Times New Roman"/>
          <w:b/>
          <w:color w:val="000000"/>
          <w:sz w:val="28"/>
          <w:szCs w:val="28"/>
          <w:lang w:eastAsia="ru-RU"/>
        </w:rPr>
      </w:pPr>
      <w:r w:rsidRPr="001175EC">
        <w:rPr>
          <w:rFonts w:ascii="Times New Roman" w:eastAsia="Times New Roman" w:hAnsi="Times New Roman" w:cs="Times New Roman"/>
          <w:b/>
          <w:color w:val="000000"/>
          <w:sz w:val="28"/>
          <w:szCs w:val="28"/>
          <w:lang w:eastAsia="ru-RU"/>
        </w:rPr>
        <w:t>История музейного дела.</w:t>
      </w:r>
    </w:p>
    <w:p w:rsidR="00D8164C" w:rsidRPr="00D8164C" w:rsidRDefault="00D8164C" w:rsidP="001175EC">
      <w:pPr>
        <w:ind w:firstLine="567"/>
        <w:jc w:val="both"/>
        <w:rPr>
          <w:rFonts w:ascii="Times New Roman" w:eastAsia="Times New Roman" w:hAnsi="Times New Roman" w:cs="Times New Roman"/>
          <w:color w:val="000000"/>
          <w:sz w:val="28"/>
          <w:szCs w:val="28"/>
          <w:lang w:eastAsia="ru-RU"/>
        </w:rPr>
      </w:pPr>
      <w:r w:rsidRPr="001175EC">
        <w:rPr>
          <w:rFonts w:ascii="Times New Roman" w:eastAsia="Times New Roman" w:hAnsi="Times New Roman" w:cs="Times New Roman"/>
          <w:i/>
          <w:color w:val="000000"/>
          <w:sz w:val="28"/>
          <w:szCs w:val="28"/>
          <w:lang w:eastAsia="ru-RU"/>
        </w:rPr>
        <w:t>Теор</w:t>
      </w:r>
      <w:r w:rsidR="001175EC" w:rsidRPr="001175EC">
        <w:rPr>
          <w:rFonts w:ascii="Times New Roman" w:eastAsia="Times New Roman" w:hAnsi="Times New Roman" w:cs="Times New Roman"/>
          <w:i/>
          <w:color w:val="000000"/>
          <w:sz w:val="28"/>
          <w:szCs w:val="28"/>
          <w:lang w:eastAsia="ru-RU"/>
        </w:rPr>
        <w:t>ия:</w:t>
      </w:r>
      <w:r w:rsidR="001175EC">
        <w:rPr>
          <w:rFonts w:ascii="Times New Roman" w:eastAsia="Times New Roman" w:hAnsi="Times New Roman" w:cs="Times New Roman"/>
          <w:color w:val="000000"/>
          <w:sz w:val="28"/>
          <w:szCs w:val="28"/>
          <w:lang w:eastAsia="ru-RU"/>
        </w:rPr>
        <w:t xml:space="preserve"> </w:t>
      </w:r>
      <w:r w:rsidRPr="00D8164C">
        <w:rPr>
          <w:rFonts w:ascii="Times New Roman" w:eastAsia="Times New Roman" w:hAnsi="Times New Roman" w:cs="Times New Roman"/>
          <w:color w:val="000000"/>
          <w:sz w:val="28"/>
          <w:szCs w:val="28"/>
          <w:lang w:eastAsia="ru-RU"/>
        </w:rPr>
        <w:t>Знакомство по литературе, кино-фото материалам с крупными музеями разных профилей; коллекционирование древностей; Эрмитаж; Музеи прошлого века; Новые тенденции в музейном деле; Музей на службе человека. Новые возможности музея. Начало коллекционирования древностей. Пётр 1 и его Кунсткамера. Помещичьи собрания памятников искусства в древности в 18 -19 вв. Научные общества и музеи в советское  время. Пропаганда памятников истории и методика музейного дела. Музеи в советское время. Охрана и пропаганда памятников истории и культуры. Ведущие музеи страны в наше время.</w:t>
      </w:r>
    </w:p>
    <w:p w:rsidR="00D8164C" w:rsidRPr="00D8164C" w:rsidRDefault="00D8164C" w:rsidP="001175EC">
      <w:pPr>
        <w:ind w:firstLine="567"/>
        <w:jc w:val="both"/>
        <w:rPr>
          <w:rFonts w:ascii="Times New Roman" w:eastAsia="Times New Roman" w:hAnsi="Times New Roman" w:cs="Times New Roman"/>
          <w:color w:val="000000"/>
          <w:sz w:val="28"/>
          <w:szCs w:val="28"/>
          <w:lang w:eastAsia="ru-RU"/>
        </w:rPr>
      </w:pPr>
      <w:r w:rsidRPr="001175EC">
        <w:rPr>
          <w:rFonts w:ascii="Times New Roman" w:eastAsia="Times New Roman" w:hAnsi="Times New Roman" w:cs="Times New Roman"/>
          <w:i/>
          <w:color w:val="000000"/>
          <w:sz w:val="28"/>
          <w:szCs w:val="28"/>
          <w:lang w:eastAsia="ru-RU"/>
        </w:rPr>
        <w:t>Практи</w:t>
      </w:r>
      <w:r w:rsidR="001175EC" w:rsidRPr="001175EC">
        <w:rPr>
          <w:rFonts w:ascii="Times New Roman" w:eastAsia="Times New Roman" w:hAnsi="Times New Roman" w:cs="Times New Roman"/>
          <w:i/>
          <w:color w:val="000000"/>
          <w:sz w:val="28"/>
          <w:szCs w:val="28"/>
          <w:lang w:eastAsia="ru-RU"/>
        </w:rPr>
        <w:t>ка:</w:t>
      </w:r>
      <w:r w:rsidR="001175EC">
        <w:rPr>
          <w:rFonts w:ascii="Times New Roman" w:eastAsia="Times New Roman" w:hAnsi="Times New Roman" w:cs="Times New Roman"/>
          <w:color w:val="000000"/>
          <w:sz w:val="28"/>
          <w:szCs w:val="28"/>
          <w:lang w:eastAsia="ru-RU"/>
        </w:rPr>
        <w:t xml:space="preserve"> </w:t>
      </w:r>
      <w:r w:rsidRPr="00D8164C">
        <w:rPr>
          <w:rFonts w:ascii="Times New Roman" w:eastAsia="Times New Roman" w:hAnsi="Times New Roman" w:cs="Times New Roman"/>
          <w:color w:val="000000"/>
          <w:sz w:val="28"/>
          <w:szCs w:val="28"/>
          <w:lang w:eastAsia="ru-RU"/>
        </w:rPr>
        <w:t>Музеи в городе, их функции. Особенности проведения экскурсий в музеях. Правила поведения в музеях. Экскурсии в музеи города и школьные музеи района. Знакомство по литературе, кинофотоматериалам, в ходе экскурсий с крупными музеями разных профилей; беседа с сотрудниками местного музея об истории создания музея, формировании его коллекций; проведение викторины по музеям нашей страны.</w:t>
      </w:r>
    </w:p>
    <w:p w:rsidR="00D8164C" w:rsidRPr="001175EC" w:rsidRDefault="00D8164C" w:rsidP="00FB0474">
      <w:pPr>
        <w:pStyle w:val="a3"/>
        <w:numPr>
          <w:ilvl w:val="0"/>
          <w:numId w:val="30"/>
        </w:numPr>
        <w:jc w:val="both"/>
        <w:rPr>
          <w:rFonts w:ascii="Times New Roman" w:eastAsia="Times New Roman" w:hAnsi="Times New Roman" w:cs="Times New Roman"/>
          <w:b/>
          <w:color w:val="000000"/>
          <w:sz w:val="28"/>
          <w:szCs w:val="28"/>
          <w:lang w:eastAsia="ru-RU"/>
        </w:rPr>
      </w:pPr>
      <w:r w:rsidRPr="001175EC">
        <w:rPr>
          <w:rFonts w:ascii="Times New Roman" w:eastAsia="Times New Roman" w:hAnsi="Times New Roman" w:cs="Times New Roman"/>
          <w:b/>
          <w:color w:val="000000"/>
          <w:sz w:val="28"/>
          <w:szCs w:val="28"/>
          <w:lang w:eastAsia="ru-RU"/>
        </w:rPr>
        <w:t>Сущность и специфические особенности.</w:t>
      </w:r>
    </w:p>
    <w:p w:rsidR="00D8164C" w:rsidRPr="00D8164C" w:rsidRDefault="00D8164C" w:rsidP="001175EC">
      <w:pPr>
        <w:spacing w:after="0"/>
        <w:ind w:firstLine="567"/>
        <w:jc w:val="both"/>
        <w:rPr>
          <w:rFonts w:ascii="Times New Roman" w:eastAsia="Times New Roman" w:hAnsi="Times New Roman" w:cs="Times New Roman"/>
          <w:color w:val="000000"/>
          <w:sz w:val="28"/>
          <w:szCs w:val="28"/>
          <w:lang w:eastAsia="ru-RU"/>
        </w:rPr>
      </w:pPr>
      <w:r w:rsidRPr="001175EC">
        <w:rPr>
          <w:rFonts w:ascii="Times New Roman" w:eastAsia="Times New Roman" w:hAnsi="Times New Roman" w:cs="Times New Roman"/>
          <w:i/>
          <w:color w:val="000000"/>
          <w:sz w:val="28"/>
          <w:szCs w:val="28"/>
          <w:lang w:eastAsia="ru-RU"/>
        </w:rPr>
        <w:t>Теор</w:t>
      </w:r>
      <w:r w:rsidR="001175EC" w:rsidRPr="001175EC">
        <w:rPr>
          <w:rFonts w:ascii="Times New Roman" w:eastAsia="Times New Roman" w:hAnsi="Times New Roman" w:cs="Times New Roman"/>
          <w:i/>
          <w:color w:val="000000"/>
          <w:sz w:val="28"/>
          <w:szCs w:val="28"/>
          <w:lang w:eastAsia="ru-RU"/>
        </w:rPr>
        <w:t>ия:</w:t>
      </w:r>
      <w:r w:rsidR="001175EC">
        <w:rPr>
          <w:rFonts w:ascii="Times New Roman" w:eastAsia="Times New Roman" w:hAnsi="Times New Roman" w:cs="Times New Roman"/>
          <w:color w:val="000000"/>
          <w:sz w:val="28"/>
          <w:szCs w:val="28"/>
          <w:lang w:eastAsia="ru-RU"/>
        </w:rPr>
        <w:t xml:space="preserve"> </w:t>
      </w:r>
      <w:r w:rsidRPr="00D8164C">
        <w:rPr>
          <w:rFonts w:ascii="Times New Roman" w:eastAsia="Times New Roman" w:hAnsi="Times New Roman" w:cs="Times New Roman"/>
          <w:color w:val="000000"/>
          <w:sz w:val="28"/>
          <w:szCs w:val="28"/>
          <w:lang w:eastAsia="ru-RU"/>
        </w:rPr>
        <w:t>Соответствие содержания работы музея программным требованиям. Прямая связь деятельности музея с развитием и направленностью туристско-краеведческой работы в школе. Особенности в использовании музейных форм работы. Предметность и наглядность. Разнотемность и мобильность экспозиции. Эволюция школьного музея. Чем отличается школьный музей от музея государственного? Виды и формы работы музеев. Крупнейшие музеи России</w:t>
      </w:r>
      <w:r w:rsidR="001175EC">
        <w:rPr>
          <w:rFonts w:ascii="Times New Roman" w:eastAsia="Times New Roman" w:hAnsi="Times New Roman" w:cs="Times New Roman"/>
          <w:color w:val="000000"/>
          <w:sz w:val="28"/>
          <w:szCs w:val="28"/>
          <w:lang w:eastAsia="ru-RU"/>
        </w:rPr>
        <w:t>.</w:t>
      </w:r>
    </w:p>
    <w:p w:rsidR="00D8164C" w:rsidRPr="00D8164C" w:rsidRDefault="00D8164C" w:rsidP="001175EC">
      <w:pPr>
        <w:spacing w:after="0"/>
        <w:ind w:firstLine="567"/>
        <w:jc w:val="both"/>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color w:val="000000"/>
          <w:sz w:val="28"/>
          <w:szCs w:val="28"/>
          <w:lang w:eastAsia="ru-RU"/>
        </w:rPr>
        <w:t xml:space="preserve">Современное понимание термина «музееведение» как научной дисциплины. Предмет исследования науки о музее. Основы организации музейного дела. Ключевые понятия музееведения. Типология музеев. Ориентация в музее. Определение ценности экспоната </w:t>
      </w:r>
      <w:r w:rsidR="009027AD">
        <w:rPr>
          <w:rFonts w:ascii="Times New Roman" w:eastAsia="Times New Roman" w:hAnsi="Times New Roman" w:cs="Times New Roman"/>
          <w:color w:val="000000"/>
          <w:sz w:val="28"/>
          <w:szCs w:val="28"/>
          <w:lang w:eastAsia="ru-RU"/>
        </w:rPr>
        <w:t>–</w:t>
      </w:r>
      <w:r w:rsidRPr="00D8164C">
        <w:rPr>
          <w:rFonts w:ascii="Times New Roman" w:eastAsia="Times New Roman" w:hAnsi="Times New Roman" w:cs="Times New Roman"/>
          <w:color w:val="000000"/>
          <w:sz w:val="28"/>
          <w:szCs w:val="28"/>
          <w:lang w:eastAsia="ru-RU"/>
        </w:rPr>
        <w:t xml:space="preserve"> предмета материальной культуры, документа, фотографии.</w:t>
      </w:r>
    </w:p>
    <w:p w:rsidR="00D8164C" w:rsidRPr="00D8164C" w:rsidRDefault="00D8164C" w:rsidP="001175EC">
      <w:pPr>
        <w:ind w:firstLine="567"/>
        <w:jc w:val="both"/>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color w:val="000000"/>
          <w:sz w:val="28"/>
          <w:szCs w:val="28"/>
          <w:lang w:eastAsia="ru-RU"/>
        </w:rPr>
        <w:t>Крупнейшие музеи России. Золотое кольцо России. Рекламные музейные проспекты. Музеи на общественных началах. Взаимодействие государственных и общественных музеев. Понимание термина «школьный музей». Профили школьных музеев. Сущность и специфические особенности школьного музея.</w:t>
      </w:r>
    </w:p>
    <w:p w:rsidR="00D8164C" w:rsidRPr="00D8164C" w:rsidRDefault="00D8164C" w:rsidP="00D8164C">
      <w:pPr>
        <w:jc w:val="both"/>
        <w:rPr>
          <w:rFonts w:ascii="Times New Roman" w:eastAsia="Times New Roman" w:hAnsi="Times New Roman" w:cs="Times New Roman"/>
          <w:color w:val="000000"/>
          <w:sz w:val="28"/>
          <w:szCs w:val="28"/>
          <w:lang w:eastAsia="ru-RU"/>
        </w:rPr>
      </w:pPr>
      <w:r w:rsidRPr="001175EC">
        <w:rPr>
          <w:rFonts w:ascii="Times New Roman" w:eastAsia="Times New Roman" w:hAnsi="Times New Roman" w:cs="Times New Roman"/>
          <w:i/>
          <w:color w:val="000000"/>
          <w:sz w:val="28"/>
          <w:szCs w:val="28"/>
          <w:lang w:eastAsia="ru-RU"/>
        </w:rPr>
        <w:lastRenderedPageBreak/>
        <w:t>Практи</w:t>
      </w:r>
      <w:r w:rsidR="001175EC" w:rsidRPr="001175EC">
        <w:rPr>
          <w:rFonts w:ascii="Times New Roman" w:eastAsia="Times New Roman" w:hAnsi="Times New Roman" w:cs="Times New Roman"/>
          <w:i/>
          <w:color w:val="000000"/>
          <w:sz w:val="28"/>
          <w:szCs w:val="28"/>
          <w:lang w:eastAsia="ru-RU"/>
        </w:rPr>
        <w:t>ка:</w:t>
      </w:r>
      <w:r w:rsidR="001175EC">
        <w:rPr>
          <w:rFonts w:ascii="Times New Roman" w:eastAsia="Times New Roman" w:hAnsi="Times New Roman" w:cs="Times New Roman"/>
          <w:color w:val="000000"/>
          <w:sz w:val="28"/>
          <w:szCs w:val="28"/>
          <w:lang w:eastAsia="ru-RU"/>
        </w:rPr>
        <w:t xml:space="preserve"> </w:t>
      </w:r>
      <w:r w:rsidRPr="00D8164C">
        <w:rPr>
          <w:rFonts w:ascii="Times New Roman" w:eastAsia="Times New Roman" w:hAnsi="Times New Roman" w:cs="Times New Roman"/>
          <w:color w:val="000000"/>
          <w:sz w:val="28"/>
          <w:szCs w:val="28"/>
          <w:lang w:eastAsia="ru-RU"/>
        </w:rPr>
        <w:t>Нормативная база. Паспортизация музея. Организация фондовой работы. Порядок сбора, учета, хранения музейных экспонатов. Определение, классификация и систематизация экспонатов. Составление словаря музейных терминов. Викторины и кроссворды на музейную тематику. Экскурсия в один из школьных музеев района.</w:t>
      </w:r>
    </w:p>
    <w:p w:rsidR="00D8164C" w:rsidRPr="001175EC" w:rsidRDefault="00D8164C" w:rsidP="00FB0474">
      <w:pPr>
        <w:pStyle w:val="a3"/>
        <w:numPr>
          <w:ilvl w:val="0"/>
          <w:numId w:val="30"/>
        </w:numPr>
        <w:jc w:val="both"/>
        <w:rPr>
          <w:rFonts w:ascii="Times New Roman" w:eastAsia="Times New Roman" w:hAnsi="Times New Roman" w:cs="Times New Roman"/>
          <w:b/>
          <w:color w:val="000000"/>
          <w:sz w:val="28"/>
          <w:szCs w:val="28"/>
          <w:lang w:eastAsia="ru-RU"/>
        </w:rPr>
      </w:pPr>
      <w:r w:rsidRPr="001175EC">
        <w:rPr>
          <w:rFonts w:ascii="Times New Roman" w:eastAsia="Times New Roman" w:hAnsi="Times New Roman" w:cs="Times New Roman"/>
          <w:b/>
          <w:color w:val="000000"/>
          <w:sz w:val="28"/>
          <w:szCs w:val="28"/>
          <w:lang w:eastAsia="ru-RU"/>
        </w:rPr>
        <w:t>Учет и хранение фондов</w:t>
      </w:r>
      <w:r w:rsidR="001175EC" w:rsidRPr="001175EC">
        <w:rPr>
          <w:rFonts w:ascii="Times New Roman" w:eastAsia="Times New Roman" w:hAnsi="Times New Roman" w:cs="Times New Roman"/>
          <w:b/>
          <w:color w:val="000000"/>
          <w:sz w:val="28"/>
          <w:szCs w:val="28"/>
          <w:lang w:eastAsia="ru-RU"/>
        </w:rPr>
        <w:t>.</w:t>
      </w:r>
    </w:p>
    <w:p w:rsidR="00D8164C" w:rsidRPr="00D8164C" w:rsidRDefault="00D8164C" w:rsidP="001175EC">
      <w:pPr>
        <w:spacing w:after="0"/>
        <w:ind w:firstLine="567"/>
        <w:jc w:val="both"/>
        <w:rPr>
          <w:rFonts w:ascii="Times New Roman" w:eastAsia="Times New Roman" w:hAnsi="Times New Roman" w:cs="Times New Roman"/>
          <w:color w:val="000000"/>
          <w:sz w:val="28"/>
          <w:szCs w:val="28"/>
          <w:lang w:eastAsia="ru-RU"/>
        </w:rPr>
      </w:pPr>
      <w:r w:rsidRPr="001175EC">
        <w:rPr>
          <w:rFonts w:ascii="Times New Roman" w:eastAsia="Times New Roman" w:hAnsi="Times New Roman" w:cs="Times New Roman"/>
          <w:i/>
          <w:color w:val="000000"/>
          <w:sz w:val="28"/>
          <w:szCs w:val="28"/>
          <w:lang w:eastAsia="ru-RU"/>
        </w:rPr>
        <w:t>Теор</w:t>
      </w:r>
      <w:r w:rsidR="001175EC" w:rsidRPr="001175EC">
        <w:rPr>
          <w:rFonts w:ascii="Times New Roman" w:eastAsia="Times New Roman" w:hAnsi="Times New Roman" w:cs="Times New Roman"/>
          <w:i/>
          <w:color w:val="000000"/>
          <w:sz w:val="28"/>
          <w:szCs w:val="28"/>
          <w:lang w:eastAsia="ru-RU"/>
        </w:rPr>
        <w:t>ия:</w:t>
      </w:r>
      <w:r w:rsidR="001175EC">
        <w:rPr>
          <w:rFonts w:ascii="Times New Roman" w:eastAsia="Times New Roman" w:hAnsi="Times New Roman" w:cs="Times New Roman"/>
          <w:color w:val="000000"/>
          <w:sz w:val="28"/>
          <w:szCs w:val="28"/>
          <w:lang w:eastAsia="ru-RU"/>
        </w:rPr>
        <w:t xml:space="preserve"> </w:t>
      </w:r>
      <w:r w:rsidRPr="00D8164C">
        <w:rPr>
          <w:rFonts w:ascii="Times New Roman" w:eastAsia="Times New Roman" w:hAnsi="Times New Roman" w:cs="Times New Roman"/>
          <w:color w:val="000000"/>
          <w:sz w:val="28"/>
          <w:szCs w:val="28"/>
          <w:lang w:eastAsia="ru-RU"/>
        </w:rPr>
        <w:t xml:space="preserve">Понятие о фондах музея. Состав (структура) фондов. Инвентарная книга. Основной фонд и научно-вспомогательный фонд. Обеспечение сохранности предметов в экспозиции и фондах. Требования к помещению. Все ли может сохранить школьный музей? Основные направления фондовой работы: комплектование, учет, хранение, изучение фондов, проведение консультаций. Комплектование музейных фондов. Научная каталогизация музейных фондов. Музейные каталоги и их системы. Архивная книга </w:t>
      </w:r>
      <w:r w:rsidR="009027AD">
        <w:rPr>
          <w:rFonts w:ascii="Times New Roman" w:eastAsia="Times New Roman" w:hAnsi="Times New Roman" w:cs="Times New Roman"/>
          <w:color w:val="000000"/>
          <w:sz w:val="28"/>
          <w:szCs w:val="28"/>
          <w:lang w:eastAsia="ru-RU"/>
        </w:rPr>
        <w:t>–</w:t>
      </w:r>
      <w:r w:rsidRPr="00D8164C">
        <w:rPr>
          <w:rFonts w:ascii="Times New Roman" w:eastAsia="Times New Roman" w:hAnsi="Times New Roman" w:cs="Times New Roman"/>
          <w:color w:val="000000"/>
          <w:sz w:val="28"/>
          <w:szCs w:val="28"/>
          <w:lang w:eastAsia="ru-RU"/>
        </w:rPr>
        <w:t xml:space="preserve"> её содержание, строение, правила занесения экспонатов. Фонд временного хранения.</w:t>
      </w:r>
    </w:p>
    <w:p w:rsidR="00D8164C" w:rsidRPr="00D8164C" w:rsidRDefault="00D8164C" w:rsidP="001175EC">
      <w:pPr>
        <w:ind w:firstLine="567"/>
        <w:jc w:val="both"/>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color w:val="000000"/>
          <w:sz w:val="28"/>
          <w:szCs w:val="28"/>
          <w:lang w:eastAsia="ru-RU"/>
        </w:rPr>
        <w:t>Хранение музейных фондов. Режим хранения фондов (температурно-влажностный, световой, биологический; защита от загря</w:t>
      </w:r>
      <w:r w:rsidR="001175EC">
        <w:rPr>
          <w:rFonts w:ascii="Times New Roman" w:eastAsia="Times New Roman" w:hAnsi="Times New Roman" w:cs="Times New Roman"/>
          <w:color w:val="000000"/>
          <w:sz w:val="28"/>
          <w:szCs w:val="28"/>
          <w:lang w:eastAsia="ru-RU"/>
        </w:rPr>
        <w:t>знителей воз</w:t>
      </w:r>
      <w:r w:rsidRPr="00D8164C">
        <w:rPr>
          <w:rFonts w:ascii="Times New Roman" w:eastAsia="Times New Roman" w:hAnsi="Times New Roman" w:cs="Times New Roman"/>
          <w:color w:val="000000"/>
          <w:sz w:val="28"/>
          <w:szCs w:val="28"/>
          <w:lang w:eastAsia="ru-RU"/>
        </w:rPr>
        <w:t>духа, от механических повреждений; защита в экстремальных ситуациях). Задачи консервации и реставрации музейных предметов. Особенности фондовой работы в школьном музее. Определение и описание предмето</w:t>
      </w:r>
      <w:r w:rsidR="001175EC">
        <w:rPr>
          <w:rFonts w:ascii="Times New Roman" w:eastAsia="Times New Roman" w:hAnsi="Times New Roman" w:cs="Times New Roman"/>
          <w:color w:val="000000"/>
          <w:sz w:val="28"/>
          <w:szCs w:val="28"/>
          <w:lang w:eastAsia="ru-RU"/>
        </w:rPr>
        <w:t>в. Организация хранения экспона</w:t>
      </w:r>
      <w:r w:rsidRPr="00D8164C">
        <w:rPr>
          <w:rFonts w:ascii="Times New Roman" w:eastAsia="Times New Roman" w:hAnsi="Times New Roman" w:cs="Times New Roman"/>
          <w:color w:val="000000"/>
          <w:sz w:val="28"/>
          <w:szCs w:val="28"/>
          <w:lang w:eastAsia="ru-RU"/>
        </w:rPr>
        <w:t>тов. Вспомогательные картотеки. Терминология экспоната. Знаковое значение предметов обихода.</w:t>
      </w:r>
    </w:p>
    <w:p w:rsidR="00D8164C" w:rsidRPr="00D8164C" w:rsidRDefault="00D8164C" w:rsidP="001175EC">
      <w:pPr>
        <w:ind w:firstLine="567"/>
        <w:jc w:val="both"/>
        <w:rPr>
          <w:rFonts w:ascii="Times New Roman" w:eastAsia="Times New Roman" w:hAnsi="Times New Roman" w:cs="Times New Roman"/>
          <w:color w:val="000000"/>
          <w:sz w:val="28"/>
          <w:szCs w:val="28"/>
          <w:lang w:eastAsia="ru-RU"/>
        </w:rPr>
      </w:pPr>
      <w:r w:rsidRPr="001175EC">
        <w:rPr>
          <w:rFonts w:ascii="Times New Roman" w:eastAsia="Times New Roman" w:hAnsi="Times New Roman" w:cs="Times New Roman"/>
          <w:i/>
          <w:color w:val="000000"/>
          <w:sz w:val="28"/>
          <w:szCs w:val="28"/>
          <w:lang w:eastAsia="ru-RU"/>
        </w:rPr>
        <w:t>Практи</w:t>
      </w:r>
      <w:r w:rsidR="001175EC" w:rsidRPr="001175EC">
        <w:rPr>
          <w:rFonts w:ascii="Times New Roman" w:eastAsia="Times New Roman" w:hAnsi="Times New Roman" w:cs="Times New Roman"/>
          <w:i/>
          <w:color w:val="000000"/>
          <w:sz w:val="28"/>
          <w:szCs w:val="28"/>
          <w:lang w:eastAsia="ru-RU"/>
        </w:rPr>
        <w:t>ка:</w:t>
      </w:r>
      <w:r w:rsidRPr="00D8164C">
        <w:rPr>
          <w:rFonts w:ascii="Times New Roman" w:eastAsia="Times New Roman" w:hAnsi="Times New Roman" w:cs="Times New Roman"/>
          <w:color w:val="000000"/>
          <w:sz w:val="28"/>
          <w:szCs w:val="28"/>
          <w:lang w:eastAsia="ru-RU"/>
        </w:rPr>
        <w:t xml:space="preserve"> Книга поступлений – основной документ учета музейных предметов. Картотеки и их разновидности. Проведение инвентаризации. Акты приема и передачи музейных предметов. Анализ условий хранения музейных предметов в экспозициях и передвижных выставках. Первичная научная обработка собранной коллекции. Ведение книг учета. Пополнение картотеки музейного фонда. </w:t>
      </w:r>
    </w:p>
    <w:p w:rsidR="00D8164C" w:rsidRPr="001175EC" w:rsidRDefault="00D8164C" w:rsidP="00FB0474">
      <w:pPr>
        <w:pStyle w:val="a3"/>
        <w:numPr>
          <w:ilvl w:val="0"/>
          <w:numId w:val="30"/>
        </w:numPr>
        <w:jc w:val="both"/>
        <w:rPr>
          <w:rFonts w:ascii="Times New Roman" w:eastAsia="Times New Roman" w:hAnsi="Times New Roman" w:cs="Times New Roman"/>
          <w:b/>
          <w:color w:val="000000"/>
          <w:sz w:val="28"/>
          <w:szCs w:val="28"/>
          <w:lang w:eastAsia="ru-RU"/>
        </w:rPr>
      </w:pPr>
      <w:r w:rsidRPr="001175EC">
        <w:rPr>
          <w:rFonts w:ascii="Times New Roman" w:eastAsia="Times New Roman" w:hAnsi="Times New Roman" w:cs="Times New Roman"/>
          <w:b/>
          <w:color w:val="000000"/>
          <w:sz w:val="28"/>
          <w:szCs w:val="28"/>
          <w:lang w:eastAsia="ru-RU"/>
        </w:rPr>
        <w:t>Актив школьного музея</w:t>
      </w:r>
      <w:r w:rsidR="001175EC" w:rsidRPr="001175EC">
        <w:rPr>
          <w:rFonts w:ascii="Times New Roman" w:eastAsia="Times New Roman" w:hAnsi="Times New Roman" w:cs="Times New Roman"/>
          <w:b/>
          <w:color w:val="000000"/>
          <w:sz w:val="28"/>
          <w:szCs w:val="28"/>
          <w:lang w:eastAsia="ru-RU"/>
        </w:rPr>
        <w:t>.</w:t>
      </w:r>
    </w:p>
    <w:p w:rsidR="00D8164C" w:rsidRPr="00D8164C" w:rsidRDefault="00D8164C" w:rsidP="001175EC">
      <w:pPr>
        <w:ind w:firstLine="567"/>
        <w:jc w:val="both"/>
        <w:rPr>
          <w:rFonts w:ascii="Times New Roman" w:eastAsia="Times New Roman" w:hAnsi="Times New Roman" w:cs="Times New Roman"/>
          <w:color w:val="000000"/>
          <w:sz w:val="28"/>
          <w:szCs w:val="28"/>
          <w:lang w:eastAsia="ru-RU"/>
        </w:rPr>
      </w:pPr>
      <w:r w:rsidRPr="001175EC">
        <w:rPr>
          <w:rFonts w:ascii="Times New Roman" w:eastAsia="Times New Roman" w:hAnsi="Times New Roman" w:cs="Times New Roman"/>
          <w:i/>
          <w:color w:val="000000"/>
          <w:sz w:val="28"/>
          <w:szCs w:val="28"/>
          <w:lang w:eastAsia="ru-RU"/>
        </w:rPr>
        <w:t>Теор</w:t>
      </w:r>
      <w:r w:rsidR="001175EC" w:rsidRPr="001175EC">
        <w:rPr>
          <w:rFonts w:ascii="Times New Roman" w:eastAsia="Times New Roman" w:hAnsi="Times New Roman" w:cs="Times New Roman"/>
          <w:i/>
          <w:color w:val="000000"/>
          <w:sz w:val="28"/>
          <w:szCs w:val="28"/>
          <w:lang w:eastAsia="ru-RU"/>
        </w:rPr>
        <w:t>ия:</w:t>
      </w:r>
      <w:r w:rsidR="001175EC">
        <w:rPr>
          <w:rFonts w:ascii="Times New Roman" w:eastAsia="Times New Roman" w:hAnsi="Times New Roman" w:cs="Times New Roman"/>
          <w:color w:val="000000"/>
          <w:sz w:val="28"/>
          <w:szCs w:val="28"/>
          <w:lang w:eastAsia="ru-RU"/>
        </w:rPr>
        <w:t xml:space="preserve"> </w:t>
      </w:r>
      <w:r w:rsidRPr="00D8164C">
        <w:rPr>
          <w:rFonts w:ascii="Times New Roman" w:eastAsia="Times New Roman" w:hAnsi="Times New Roman" w:cs="Times New Roman"/>
          <w:color w:val="000000"/>
          <w:sz w:val="28"/>
          <w:szCs w:val="28"/>
          <w:lang w:eastAsia="ru-RU"/>
        </w:rPr>
        <w:t xml:space="preserve">Совет и актив школьного музея. Распределение обязанностей в совете музея. Планирование работы. Творческий союз взрослых и детей – залог успеха. </w:t>
      </w:r>
    </w:p>
    <w:p w:rsidR="00D8164C" w:rsidRPr="00D8164C" w:rsidRDefault="00D8164C" w:rsidP="001175EC">
      <w:pPr>
        <w:ind w:firstLine="567"/>
        <w:jc w:val="both"/>
        <w:rPr>
          <w:rFonts w:ascii="Times New Roman" w:eastAsia="Times New Roman" w:hAnsi="Times New Roman" w:cs="Times New Roman"/>
          <w:color w:val="000000"/>
          <w:sz w:val="28"/>
          <w:szCs w:val="28"/>
          <w:lang w:eastAsia="ru-RU"/>
        </w:rPr>
      </w:pPr>
      <w:r w:rsidRPr="001175EC">
        <w:rPr>
          <w:rFonts w:ascii="Times New Roman" w:eastAsia="Times New Roman" w:hAnsi="Times New Roman" w:cs="Times New Roman"/>
          <w:i/>
          <w:color w:val="000000"/>
          <w:sz w:val="28"/>
          <w:szCs w:val="28"/>
          <w:lang w:eastAsia="ru-RU"/>
        </w:rPr>
        <w:t>Практи</w:t>
      </w:r>
      <w:r w:rsidR="001175EC" w:rsidRPr="001175EC">
        <w:rPr>
          <w:rFonts w:ascii="Times New Roman" w:eastAsia="Times New Roman" w:hAnsi="Times New Roman" w:cs="Times New Roman"/>
          <w:i/>
          <w:color w:val="000000"/>
          <w:sz w:val="28"/>
          <w:szCs w:val="28"/>
          <w:lang w:eastAsia="ru-RU"/>
        </w:rPr>
        <w:t>ка:</w:t>
      </w:r>
      <w:r w:rsidR="001175EC">
        <w:rPr>
          <w:rFonts w:ascii="Times New Roman" w:eastAsia="Times New Roman" w:hAnsi="Times New Roman" w:cs="Times New Roman"/>
          <w:color w:val="000000"/>
          <w:sz w:val="28"/>
          <w:szCs w:val="28"/>
          <w:lang w:eastAsia="ru-RU"/>
        </w:rPr>
        <w:t xml:space="preserve"> </w:t>
      </w:r>
      <w:r w:rsidRPr="00D8164C">
        <w:rPr>
          <w:rFonts w:ascii="Times New Roman" w:eastAsia="Times New Roman" w:hAnsi="Times New Roman" w:cs="Times New Roman"/>
          <w:color w:val="000000"/>
          <w:sz w:val="28"/>
          <w:szCs w:val="28"/>
          <w:lang w:eastAsia="ru-RU"/>
        </w:rPr>
        <w:t xml:space="preserve">Обучение актива основам музееведения. Участие детей в конкурсах различного уровня. Организация мероприятий на базе школьного музея. Помощь в поиске материалов к мероприятиям, подготовка </w:t>
      </w:r>
      <w:r w:rsidRPr="00D8164C">
        <w:rPr>
          <w:rFonts w:ascii="Times New Roman" w:eastAsia="Times New Roman" w:hAnsi="Times New Roman" w:cs="Times New Roman"/>
          <w:color w:val="000000"/>
          <w:sz w:val="28"/>
          <w:szCs w:val="28"/>
          <w:lang w:eastAsia="ru-RU"/>
        </w:rPr>
        <w:lastRenderedPageBreak/>
        <w:t>мультимедийных презентаций. Совместное совершенствование содержания музейной комнаты и музейной работы. Участие в издательской деятельности.</w:t>
      </w:r>
    </w:p>
    <w:p w:rsidR="00D8164C" w:rsidRPr="001175EC" w:rsidRDefault="00D8164C" w:rsidP="00FB0474">
      <w:pPr>
        <w:pStyle w:val="a3"/>
        <w:numPr>
          <w:ilvl w:val="0"/>
          <w:numId w:val="30"/>
        </w:numPr>
        <w:jc w:val="both"/>
        <w:rPr>
          <w:rFonts w:ascii="Times New Roman" w:eastAsia="Times New Roman" w:hAnsi="Times New Roman" w:cs="Times New Roman"/>
          <w:b/>
          <w:color w:val="000000"/>
          <w:sz w:val="28"/>
          <w:szCs w:val="28"/>
          <w:lang w:eastAsia="ru-RU"/>
        </w:rPr>
      </w:pPr>
      <w:r w:rsidRPr="001175EC">
        <w:rPr>
          <w:rFonts w:ascii="Times New Roman" w:eastAsia="Times New Roman" w:hAnsi="Times New Roman" w:cs="Times New Roman"/>
          <w:b/>
          <w:color w:val="000000"/>
          <w:sz w:val="28"/>
          <w:szCs w:val="28"/>
          <w:lang w:eastAsia="ru-RU"/>
        </w:rPr>
        <w:t>Экспозиционная работа</w:t>
      </w:r>
      <w:r w:rsidR="001175EC" w:rsidRPr="001175EC">
        <w:rPr>
          <w:rFonts w:ascii="Times New Roman" w:eastAsia="Times New Roman" w:hAnsi="Times New Roman" w:cs="Times New Roman"/>
          <w:b/>
          <w:color w:val="000000"/>
          <w:sz w:val="28"/>
          <w:szCs w:val="28"/>
          <w:lang w:eastAsia="ru-RU"/>
        </w:rPr>
        <w:t>.</w:t>
      </w:r>
    </w:p>
    <w:p w:rsidR="00D8164C" w:rsidRPr="00D8164C" w:rsidRDefault="00D8164C" w:rsidP="001175EC">
      <w:pPr>
        <w:ind w:firstLine="567"/>
        <w:jc w:val="both"/>
        <w:rPr>
          <w:rFonts w:ascii="Times New Roman" w:eastAsia="Times New Roman" w:hAnsi="Times New Roman" w:cs="Times New Roman"/>
          <w:color w:val="000000"/>
          <w:sz w:val="28"/>
          <w:szCs w:val="28"/>
          <w:lang w:eastAsia="ru-RU"/>
        </w:rPr>
      </w:pPr>
      <w:r w:rsidRPr="001175EC">
        <w:rPr>
          <w:rFonts w:ascii="Times New Roman" w:eastAsia="Times New Roman" w:hAnsi="Times New Roman" w:cs="Times New Roman"/>
          <w:i/>
          <w:color w:val="000000"/>
          <w:sz w:val="28"/>
          <w:szCs w:val="28"/>
          <w:lang w:eastAsia="ru-RU"/>
        </w:rPr>
        <w:t>Теор</w:t>
      </w:r>
      <w:r w:rsidR="001175EC" w:rsidRPr="001175EC">
        <w:rPr>
          <w:rFonts w:ascii="Times New Roman" w:eastAsia="Times New Roman" w:hAnsi="Times New Roman" w:cs="Times New Roman"/>
          <w:i/>
          <w:color w:val="000000"/>
          <w:sz w:val="28"/>
          <w:szCs w:val="28"/>
          <w:lang w:eastAsia="ru-RU"/>
        </w:rPr>
        <w:t>ия:</w:t>
      </w:r>
      <w:r w:rsidR="001175EC">
        <w:rPr>
          <w:rFonts w:ascii="Times New Roman" w:eastAsia="Times New Roman" w:hAnsi="Times New Roman" w:cs="Times New Roman"/>
          <w:color w:val="000000"/>
          <w:sz w:val="28"/>
          <w:szCs w:val="28"/>
          <w:lang w:eastAsia="ru-RU"/>
        </w:rPr>
        <w:t xml:space="preserve"> </w:t>
      </w:r>
      <w:r w:rsidRPr="00D8164C">
        <w:rPr>
          <w:rFonts w:ascii="Times New Roman" w:eastAsia="Times New Roman" w:hAnsi="Times New Roman" w:cs="Times New Roman"/>
          <w:color w:val="000000"/>
          <w:sz w:val="28"/>
          <w:szCs w:val="28"/>
          <w:lang w:eastAsia="ru-RU"/>
        </w:rPr>
        <w:t>Экспонат – главная структурная единица экспозиции. Идейный замысел и тематическая структура экспозиции. Экспозиция – коллективный труд. Методы построения экспозиции. Пояснительные тексты. Постоянная экспозиция и временная выставка. Научно вспомогательные материалы: диорама, макет, модель, карты, схемы, таблицы, модели. Этапы создания музейной экспозиции. Общие требования к обеспечению сохранности предметов в экспозиции и фондах. Реклама экспозиции. Активные способы проведения экскурсии. Методика подготовки и проведения комплексной экскурсии по экспозиции.</w:t>
      </w:r>
    </w:p>
    <w:p w:rsidR="00D8164C" w:rsidRPr="00D8164C" w:rsidRDefault="00D8164C" w:rsidP="001175EC">
      <w:pPr>
        <w:ind w:firstLine="567"/>
        <w:jc w:val="both"/>
        <w:rPr>
          <w:rFonts w:ascii="Times New Roman" w:eastAsia="Times New Roman" w:hAnsi="Times New Roman" w:cs="Times New Roman"/>
          <w:color w:val="000000"/>
          <w:sz w:val="28"/>
          <w:szCs w:val="28"/>
          <w:lang w:eastAsia="ru-RU"/>
        </w:rPr>
      </w:pPr>
      <w:r w:rsidRPr="001175EC">
        <w:rPr>
          <w:rFonts w:ascii="Times New Roman" w:eastAsia="Times New Roman" w:hAnsi="Times New Roman" w:cs="Times New Roman"/>
          <w:i/>
          <w:color w:val="000000"/>
          <w:sz w:val="28"/>
          <w:szCs w:val="28"/>
          <w:lang w:eastAsia="ru-RU"/>
        </w:rPr>
        <w:t>Практи</w:t>
      </w:r>
      <w:r w:rsidR="001175EC" w:rsidRPr="001175EC">
        <w:rPr>
          <w:rFonts w:ascii="Times New Roman" w:eastAsia="Times New Roman" w:hAnsi="Times New Roman" w:cs="Times New Roman"/>
          <w:i/>
          <w:color w:val="000000"/>
          <w:sz w:val="28"/>
          <w:szCs w:val="28"/>
          <w:lang w:eastAsia="ru-RU"/>
        </w:rPr>
        <w:t>ка:</w:t>
      </w:r>
      <w:r w:rsidR="001175EC">
        <w:rPr>
          <w:rFonts w:ascii="Times New Roman" w:eastAsia="Times New Roman" w:hAnsi="Times New Roman" w:cs="Times New Roman"/>
          <w:color w:val="000000"/>
          <w:sz w:val="28"/>
          <w:szCs w:val="28"/>
          <w:lang w:eastAsia="ru-RU"/>
        </w:rPr>
        <w:t xml:space="preserve"> </w:t>
      </w:r>
      <w:r w:rsidRPr="00D8164C">
        <w:rPr>
          <w:rFonts w:ascii="Times New Roman" w:eastAsia="Times New Roman" w:hAnsi="Times New Roman" w:cs="Times New Roman"/>
          <w:color w:val="000000"/>
          <w:sz w:val="28"/>
          <w:szCs w:val="28"/>
          <w:lang w:eastAsia="ru-RU"/>
        </w:rPr>
        <w:t>Изучение и отбор материалов, художественное оформление, изготовление оборудования. Возможности организации экспозиции. Текст экспозиции, этикетаж. Работа над имиджем «экскурсовод»: костюм. Сравнительный анализ инструкций по хранению музейных предметов и технике безопасности. Составить экскурсию по экспозиции музея с элементами театрализованного представления. Составить экскурсию по экспозиции музея, по населенному пункту с вовлечением зрителей в диалог.</w:t>
      </w:r>
    </w:p>
    <w:p w:rsidR="00D8164C" w:rsidRPr="001175EC" w:rsidRDefault="00D8164C" w:rsidP="00FB0474">
      <w:pPr>
        <w:pStyle w:val="a3"/>
        <w:numPr>
          <w:ilvl w:val="0"/>
          <w:numId w:val="30"/>
        </w:numPr>
        <w:jc w:val="both"/>
        <w:rPr>
          <w:rFonts w:ascii="Times New Roman" w:eastAsia="Times New Roman" w:hAnsi="Times New Roman" w:cs="Times New Roman"/>
          <w:b/>
          <w:color w:val="000000"/>
          <w:sz w:val="28"/>
          <w:szCs w:val="28"/>
          <w:lang w:eastAsia="ru-RU"/>
        </w:rPr>
      </w:pPr>
      <w:r w:rsidRPr="001175EC">
        <w:rPr>
          <w:rFonts w:ascii="Times New Roman" w:eastAsia="Times New Roman" w:hAnsi="Times New Roman" w:cs="Times New Roman"/>
          <w:b/>
          <w:color w:val="000000"/>
          <w:sz w:val="28"/>
          <w:szCs w:val="28"/>
          <w:lang w:eastAsia="ru-RU"/>
        </w:rPr>
        <w:t>Культурно-массовая работа школьного музея</w:t>
      </w:r>
      <w:r w:rsidR="001175EC" w:rsidRPr="001175EC">
        <w:rPr>
          <w:rFonts w:ascii="Times New Roman" w:eastAsia="Times New Roman" w:hAnsi="Times New Roman" w:cs="Times New Roman"/>
          <w:b/>
          <w:color w:val="000000"/>
          <w:sz w:val="28"/>
          <w:szCs w:val="28"/>
          <w:lang w:eastAsia="ru-RU"/>
        </w:rPr>
        <w:t>.</w:t>
      </w:r>
    </w:p>
    <w:p w:rsidR="00D8164C" w:rsidRPr="00D8164C" w:rsidRDefault="00D8164C" w:rsidP="001175EC">
      <w:pPr>
        <w:ind w:firstLine="567"/>
        <w:jc w:val="both"/>
        <w:rPr>
          <w:rFonts w:ascii="Times New Roman" w:eastAsia="Times New Roman" w:hAnsi="Times New Roman" w:cs="Times New Roman"/>
          <w:color w:val="000000"/>
          <w:sz w:val="28"/>
          <w:szCs w:val="28"/>
          <w:lang w:eastAsia="ru-RU"/>
        </w:rPr>
      </w:pPr>
      <w:r w:rsidRPr="001175EC">
        <w:rPr>
          <w:rFonts w:ascii="Times New Roman" w:eastAsia="Times New Roman" w:hAnsi="Times New Roman" w:cs="Times New Roman"/>
          <w:i/>
          <w:color w:val="000000"/>
          <w:sz w:val="28"/>
          <w:szCs w:val="28"/>
          <w:lang w:eastAsia="ru-RU"/>
        </w:rPr>
        <w:t>Теор</w:t>
      </w:r>
      <w:r w:rsidR="001175EC" w:rsidRPr="001175EC">
        <w:rPr>
          <w:rFonts w:ascii="Times New Roman" w:eastAsia="Times New Roman" w:hAnsi="Times New Roman" w:cs="Times New Roman"/>
          <w:i/>
          <w:color w:val="000000"/>
          <w:sz w:val="28"/>
          <w:szCs w:val="28"/>
          <w:lang w:eastAsia="ru-RU"/>
        </w:rPr>
        <w:t>ия:</w:t>
      </w:r>
      <w:r w:rsidR="001175EC">
        <w:rPr>
          <w:rFonts w:ascii="Times New Roman" w:eastAsia="Times New Roman" w:hAnsi="Times New Roman" w:cs="Times New Roman"/>
          <w:color w:val="000000"/>
          <w:sz w:val="28"/>
          <w:szCs w:val="28"/>
          <w:lang w:eastAsia="ru-RU"/>
        </w:rPr>
        <w:t xml:space="preserve"> </w:t>
      </w:r>
      <w:r w:rsidRPr="00D8164C">
        <w:rPr>
          <w:rFonts w:ascii="Times New Roman" w:eastAsia="Times New Roman" w:hAnsi="Times New Roman" w:cs="Times New Roman"/>
          <w:color w:val="000000"/>
          <w:sz w:val="28"/>
          <w:szCs w:val="28"/>
          <w:lang w:eastAsia="ru-RU"/>
        </w:rPr>
        <w:t xml:space="preserve"> Аудитория школьного музея: учащиеся, жители деревни, гости. Работа с организованными группами и случайными посетителями. Основные принципы экскурсионной методики: целенаправленность, тематичность, логическая и хронологическая последовательность, доступность, наглядность и конкретность. Специфика и особенность методики экскурсий в школьном музее. Особенности методики проведения экскурсии по городу (населенному пункту) и памятным местам. Требования к маршруту. Приемы показа памятных мест, исторических объектов.</w:t>
      </w:r>
    </w:p>
    <w:p w:rsidR="00D8164C" w:rsidRPr="00D8164C" w:rsidRDefault="00D8164C" w:rsidP="001175EC">
      <w:pPr>
        <w:ind w:firstLine="567"/>
        <w:jc w:val="both"/>
        <w:rPr>
          <w:rFonts w:ascii="Times New Roman" w:eastAsia="Times New Roman" w:hAnsi="Times New Roman" w:cs="Times New Roman"/>
          <w:color w:val="000000"/>
          <w:sz w:val="28"/>
          <w:szCs w:val="28"/>
          <w:lang w:eastAsia="ru-RU"/>
        </w:rPr>
      </w:pPr>
      <w:r w:rsidRPr="001175EC">
        <w:rPr>
          <w:rFonts w:ascii="Times New Roman" w:eastAsia="Times New Roman" w:hAnsi="Times New Roman" w:cs="Times New Roman"/>
          <w:i/>
          <w:color w:val="000000"/>
          <w:sz w:val="28"/>
          <w:szCs w:val="28"/>
          <w:lang w:eastAsia="ru-RU"/>
        </w:rPr>
        <w:t>Практи</w:t>
      </w:r>
      <w:r w:rsidR="001175EC" w:rsidRPr="001175EC">
        <w:rPr>
          <w:rFonts w:ascii="Times New Roman" w:eastAsia="Times New Roman" w:hAnsi="Times New Roman" w:cs="Times New Roman"/>
          <w:i/>
          <w:color w:val="000000"/>
          <w:sz w:val="28"/>
          <w:szCs w:val="28"/>
          <w:lang w:eastAsia="ru-RU"/>
        </w:rPr>
        <w:t>ка:</w:t>
      </w:r>
      <w:r w:rsidR="001175EC">
        <w:rPr>
          <w:rFonts w:ascii="Times New Roman" w:eastAsia="Times New Roman" w:hAnsi="Times New Roman" w:cs="Times New Roman"/>
          <w:color w:val="000000"/>
          <w:sz w:val="28"/>
          <w:szCs w:val="28"/>
          <w:lang w:eastAsia="ru-RU"/>
        </w:rPr>
        <w:t xml:space="preserve"> </w:t>
      </w:r>
      <w:r w:rsidRPr="00D8164C">
        <w:rPr>
          <w:rFonts w:ascii="Times New Roman" w:eastAsia="Times New Roman" w:hAnsi="Times New Roman" w:cs="Times New Roman"/>
          <w:color w:val="000000"/>
          <w:sz w:val="28"/>
          <w:szCs w:val="28"/>
          <w:lang w:eastAsia="ru-RU"/>
        </w:rPr>
        <w:t xml:space="preserve">Формы массовой работы музея: экскурсия, лекция, беседа, урок в музее, консультация, встреча, конференция, праздник. Исследовательская работа по сбору материала для «Портфеля экскурсовода». Защита экскурсионных «маршрутов», разработанных самостоятельно. Проведение экскурсий для учащихся с последующим обсуждением. </w:t>
      </w:r>
      <w:r w:rsidR="009027AD">
        <w:rPr>
          <w:rFonts w:ascii="Times New Roman" w:eastAsia="Times New Roman" w:hAnsi="Times New Roman" w:cs="Times New Roman"/>
          <w:color w:val="000000"/>
          <w:sz w:val="28"/>
          <w:szCs w:val="28"/>
          <w:lang w:eastAsia="ru-RU"/>
        </w:rPr>
        <w:t>«</w:t>
      </w:r>
      <w:r w:rsidRPr="00D8164C">
        <w:rPr>
          <w:rFonts w:ascii="Times New Roman" w:eastAsia="Times New Roman" w:hAnsi="Times New Roman" w:cs="Times New Roman"/>
          <w:color w:val="000000"/>
          <w:sz w:val="28"/>
          <w:szCs w:val="28"/>
          <w:lang w:eastAsia="ru-RU"/>
        </w:rPr>
        <w:t xml:space="preserve">Проведение в музее занятий ДО «Крестьяноведение». Сотрудничество с другими детскими </w:t>
      </w:r>
      <w:r w:rsidRPr="00D8164C">
        <w:rPr>
          <w:rFonts w:ascii="Times New Roman" w:eastAsia="Times New Roman" w:hAnsi="Times New Roman" w:cs="Times New Roman"/>
          <w:color w:val="000000"/>
          <w:sz w:val="28"/>
          <w:szCs w:val="28"/>
          <w:lang w:eastAsia="ru-RU"/>
        </w:rPr>
        <w:lastRenderedPageBreak/>
        <w:t>объединениями школы. Работа в Микрокомплексе (Детский сад, Дом Культуры д. Речкалова, Территориальная Администрация, Дом Культуры д. Симанова).</w:t>
      </w:r>
    </w:p>
    <w:p w:rsidR="00D8164C" w:rsidRPr="001175EC" w:rsidRDefault="00D8164C" w:rsidP="00FB0474">
      <w:pPr>
        <w:pStyle w:val="a3"/>
        <w:numPr>
          <w:ilvl w:val="0"/>
          <w:numId w:val="30"/>
        </w:numPr>
        <w:jc w:val="both"/>
        <w:rPr>
          <w:rFonts w:ascii="Times New Roman" w:eastAsia="Times New Roman" w:hAnsi="Times New Roman" w:cs="Times New Roman"/>
          <w:b/>
          <w:color w:val="000000"/>
          <w:sz w:val="28"/>
          <w:szCs w:val="28"/>
          <w:lang w:eastAsia="ru-RU"/>
        </w:rPr>
      </w:pPr>
      <w:r w:rsidRPr="001175EC">
        <w:rPr>
          <w:rFonts w:ascii="Times New Roman" w:eastAsia="Times New Roman" w:hAnsi="Times New Roman" w:cs="Times New Roman"/>
          <w:b/>
          <w:color w:val="000000"/>
          <w:sz w:val="28"/>
          <w:szCs w:val="28"/>
          <w:lang w:eastAsia="ru-RU"/>
        </w:rPr>
        <w:t>Подготовка музейной экскурсии</w:t>
      </w:r>
      <w:r w:rsidR="001175EC" w:rsidRPr="001175EC">
        <w:rPr>
          <w:rFonts w:ascii="Times New Roman" w:eastAsia="Times New Roman" w:hAnsi="Times New Roman" w:cs="Times New Roman"/>
          <w:b/>
          <w:color w:val="000000"/>
          <w:sz w:val="28"/>
          <w:szCs w:val="28"/>
          <w:lang w:eastAsia="ru-RU"/>
        </w:rPr>
        <w:t>.</w:t>
      </w:r>
    </w:p>
    <w:p w:rsidR="00D8164C" w:rsidRPr="00D8164C" w:rsidRDefault="00D8164C" w:rsidP="001175EC">
      <w:pPr>
        <w:spacing w:after="0"/>
        <w:ind w:firstLine="567"/>
        <w:jc w:val="both"/>
        <w:rPr>
          <w:rFonts w:ascii="Times New Roman" w:eastAsia="Times New Roman" w:hAnsi="Times New Roman" w:cs="Times New Roman"/>
          <w:color w:val="000000"/>
          <w:sz w:val="28"/>
          <w:szCs w:val="28"/>
          <w:lang w:eastAsia="ru-RU"/>
        </w:rPr>
      </w:pPr>
      <w:r w:rsidRPr="001175EC">
        <w:rPr>
          <w:rFonts w:ascii="Times New Roman" w:eastAsia="Times New Roman" w:hAnsi="Times New Roman" w:cs="Times New Roman"/>
          <w:i/>
          <w:color w:val="000000"/>
          <w:sz w:val="28"/>
          <w:szCs w:val="28"/>
          <w:lang w:eastAsia="ru-RU"/>
        </w:rPr>
        <w:t>Теор</w:t>
      </w:r>
      <w:r w:rsidR="001175EC" w:rsidRPr="001175EC">
        <w:rPr>
          <w:rFonts w:ascii="Times New Roman" w:eastAsia="Times New Roman" w:hAnsi="Times New Roman" w:cs="Times New Roman"/>
          <w:i/>
          <w:color w:val="000000"/>
          <w:sz w:val="28"/>
          <w:szCs w:val="28"/>
          <w:lang w:eastAsia="ru-RU"/>
        </w:rPr>
        <w:t>ия:</w:t>
      </w:r>
      <w:r w:rsidR="001175EC">
        <w:rPr>
          <w:rFonts w:ascii="Times New Roman" w:eastAsia="Times New Roman" w:hAnsi="Times New Roman" w:cs="Times New Roman"/>
          <w:color w:val="000000"/>
          <w:sz w:val="28"/>
          <w:szCs w:val="28"/>
          <w:lang w:eastAsia="ru-RU"/>
        </w:rPr>
        <w:t xml:space="preserve"> </w:t>
      </w:r>
      <w:r w:rsidRPr="00D8164C">
        <w:rPr>
          <w:rFonts w:ascii="Times New Roman" w:eastAsia="Times New Roman" w:hAnsi="Times New Roman" w:cs="Times New Roman"/>
          <w:color w:val="000000"/>
          <w:sz w:val="28"/>
          <w:szCs w:val="28"/>
          <w:lang w:eastAsia="ru-RU"/>
        </w:rPr>
        <w:t xml:space="preserve">Экскурсия </w:t>
      </w:r>
      <w:r w:rsidR="009027AD">
        <w:rPr>
          <w:rFonts w:ascii="Times New Roman" w:eastAsia="Times New Roman" w:hAnsi="Times New Roman" w:cs="Times New Roman"/>
          <w:color w:val="000000"/>
          <w:sz w:val="28"/>
          <w:szCs w:val="28"/>
          <w:lang w:eastAsia="ru-RU"/>
        </w:rPr>
        <w:t>–</w:t>
      </w:r>
      <w:r w:rsidRPr="00D8164C">
        <w:rPr>
          <w:rFonts w:ascii="Times New Roman" w:eastAsia="Times New Roman" w:hAnsi="Times New Roman" w:cs="Times New Roman"/>
          <w:color w:val="000000"/>
          <w:sz w:val="28"/>
          <w:szCs w:val="28"/>
          <w:lang w:eastAsia="ru-RU"/>
        </w:rPr>
        <w:t xml:space="preserve"> одна из форм работы. Целенаправленность, тематичность, научность, хронологическая последовательность, доступность, наглядность и конкретность. Учет образовательных и возрастных особенностей экскурсоводов.</w:t>
      </w:r>
    </w:p>
    <w:p w:rsidR="00D8164C" w:rsidRPr="00D8164C" w:rsidRDefault="00D8164C" w:rsidP="001175EC">
      <w:pPr>
        <w:spacing w:after="0"/>
        <w:ind w:firstLine="567"/>
        <w:jc w:val="both"/>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color w:val="000000"/>
          <w:sz w:val="28"/>
          <w:szCs w:val="28"/>
          <w:lang w:eastAsia="ru-RU"/>
        </w:rPr>
        <w:t>Тема и цель экскурсии.    План экскурсии, цель. Изучение литературы, источников и экспонатов. Отбор и систематизирование необходимых сведений и фактов. Запись полученных сведений.</w:t>
      </w:r>
    </w:p>
    <w:p w:rsidR="00D8164C" w:rsidRPr="00D8164C" w:rsidRDefault="00D8164C" w:rsidP="001175EC">
      <w:pPr>
        <w:spacing w:after="0"/>
        <w:ind w:firstLine="567"/>
        <w:jc w:val="both"/>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color w:val="000000"/>
          <w:sz w:val="28"/>
          <w:szCs w:val="28"/>
          <w:lang w:eastAsia="ru-RU"/>
        </w:rPr>
        <w:t>Содержание экскурсии. Вступительная беседа, план и порядок проведения. Основная часть. Содержание подтем и отдельных вопросов применительно к подгруппам отобранных экспонатов. Заключение.</w:t>
      </w:r>
    </w:p>
    <w:p w:rsidR="00D8164C" w:rsidRPr="00D8164C" w:rsidRDefault="00D8164C" w:rsidP="001175EC">
      <w:pPr>
        <w:spacing w:after="0"/>
        <w:ind w:firstLine="567"/>
        <w:jc w:val="both"/>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color w:val="000000"/>
          <w:sz w:val="28"/>
          <w:szCs w:val="28"/>
          <w:lang w:eastAsia="ru-RU"/>
        </w:rPr>
        <w:t>Методы и приемы.  Обязательное сочетание показа с рассказом, прием сравнения. Требования к языку экскурсовода. Цитирование, использование приемов демонстрации.</w:t>
      </w:r>
    </w:p>
    <w:p w:rsidR="00D8164C" w:rsidRPr="00D8164C" w:rsidRDefault="00D8164C" w:rsidP="001175EC">
      <w:pPr>
        <w:ind w:firstLine="567"/>
        <w:jc w:val="both"/>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color w:val="000000"/>
          <w:sz w:val="28"/>
          <w:szCs w:val="28"/>
          <w:lang w:eastAsia="ru-RU"/>
        </w:rPr>
        <w:t>Дальнейшее совершенствование. Учет замечаний и предложений. Углубленное изучение темы. Учет активности и заинтересованности группы в ходе экскурсии.</w:t>
      </w:r>
    </w:p>
    <w:p w:rsidR="00D8164C" w:rsidRPr="00D8164C" w:rsidRDefault="00D8164C" w:rsidP="001175EC">
      <w:pPr>
        <w:ind w:firstLine="567"/>
        <w:jc w:val="both"/>
        <w:rPr>
          <w:rFonts w:ascii="Times New Roman" w:eastAsia="Times New Roman" w:hAnsi="Times New Roman" w:cs="Times New Roman"/>
          <w:color w:val="000000"/>
          <w:sz w:val="28"/>
          <w:szCs w:val="28"/>
          <w:lang w:eastAsia="ru-RU"/>
        </w:rPr>
      </w:pPr>
      <w:r w:rsidRPr="001175EC">
        <w:rPr>
          <w:rFonts w:ascii="Times New Roman" w:eastAsia="Times New Roman" w:hAnsi="Times New Roman" w:cs="Times New Roman"/>
          <w:i/>
          <w:color w:val="000000"/>
          <w:sz w:val="28"/>
          <w:szCs w:val="28"/>
          <w:lang w:eastAsia="ru-RU"/>
        </w:rPr>
        <w:t>Практи</w:t>
      </w:r>
      <w:r w:rsidR="001175EC" w:rsidRPr="001175EC">
        <w:rPr>
          <w:rFonts w:ascii="Times New Roman" w:eastAsia="Times New Roman" w:hAnsi="Times New Roman" w:cs="Times New Roman"/>
          <w:i/>
          <w:color w:val="000000"/>
          <w:sz w:val="28"/>
          <w:szCs w:val="28"/>
          <w:lang w:eastAsia="ru-RU"/>
        </w:rPr>
        <w:t>ка:</w:t>
      </w:r>
      <w:r w:rsidR="001175EC">
        <w:rPr>
          <w:rFonts w:ascii="Times New Roman" w:eastAsia="Times New Roman" w:hAnsi="Times New Roman" w:cs="Times New Roman"/>
          <w:color w:val="000000"/>
          <w:sz w:val="28"/>
          <w:szCs w:val="28"/>
          <w:lang w:eastAsia="ru-RU"/>
        </w:rPr>
        <w:t xml:space="preserve"> </w:t>
      </w:r>
      <w:r w:rsidRPr="00D8164C">
        <w:rPr>
          <w:rFonts w:ascii="Times New Roman" w:eastAsia="Times New Roman" w:hAnsi="Times New Roman" w:cs="Times New Roman"/>
          <w:color w:val="000000"/>
          <w:sz w:val="28"/>
          <w:szCs w:val="28"/>
          <w:lang w:eastAsia="ru-RU"/>
        </w:rPr>
        <w:t>Подготовка и проведение экскурсий. Составление «древа» психологических качеств личности экскурсовода. Исследование психологических процессов  (ощущение, восприятие, представление, внимание, память, мышление, речь), психологических свойств (интересы, склонности, способности, характер, темперамент), психологических состояний (настроение, эмоции, воля).</w:t>
      </w:r>
    </w:p>
    <w:p w:rsidR="00D8164C" w:rsidRPr="001175EC" w:rsidRDefault="00D8164C" w:rsidP="00FB0474">
      <w:pPr>
        <w:pStyle w:val="a3"/>
        <w:numPr>
          <w:ilvl w:val="0"/>
          <w:numId w:val="30"/>
        </w:numPr>
        <w:jc w:val="both"/>
        <w:rPr>
          <w:rFonts w:ascii="Times New Roman" w:eastAsia="Times New Roman" w:hAnsi="Times New Roman" w:cs="Times New Roman"/>
          <w:b/>
          <w:color w:val="000000"/>
          <w:sz w:val="28"/>
          <w:szCs w:val="28"/>
          <w:lang w:eastAsia="ru-RU"/>
        </w:rPr>
      </w:pPr>
      <w:r w:rsidRPr="001175EC">
        <w:rPr>
          <w:rFonts w:ascii="Times New Roman" w:eastAsia="Times New Roman" w:hAnsi="Times New Roman" w:cs="Times New Roman"/>
          <w:b/>
          <w:color w:val="000000"/>
          <w:sz w:val="28"/>
          <w:szCs w:val="28"/>
          <w:lang w:eastAsia="ru-RU"/>
        </w:rPr>
        <w:t>Предъявление результатов</w:t>
      </w:r>
      <w:r w:rsidR="001175EC" w:rsidRPr="001175EC">
        <w:rPr>
          <w:rFonts w:ascii="Times New Roman" w:eastAsia="Times New Roman" w:hAnsi="Times New Roman" w:cs="Times New Roman"/>
          <w:b/>
          <w:color w:val="000000"/>
          <w:sz w:val="28"/>
          <w:szCs w:val="28"/>
          <w:lang w:eastAsia="ru-RU"/>
        </w:rPr>
        <w:t>.</w:t>
      </w:r>
    </w:p>
    <w:p w:rsidR="00D8164C" w:rsidRPr="00D8164C" w:rsidRDefault="00D8164C" w:rsidP="001175EC">
      <w:pPr>
        <w:ind w:firstLine="567"/>
        <w:jc w:val="both"/>
        <w:rPr>
          <w:rFonts w:ascii="Times New Roman" w:eastAsia="Times New Roman" w:hAnsi="Times New Roman" w:cs="Times New Roman"/>
          <w:color w:val="000000"/>
          <w:sz w:val="28"/>
          <w:szCs w:val="28"/>
          <w:lang w:eastAsia="ru-RU"/>
        </w:rPr>
      </w:pPr>
      <w:r w:rsidRPr="00D8164C">
        <w:rPr>
          <w:rFonts w:ascii="Times New Roman" w:eastAsia="Times New Roman" w:hAnsi="Times New Roman" w:cs="Times New Roman"/>
          <w:color w:val="000000"/>
          <w:sz w:val="28"/>
          <w:szCs w:val="28"/>
          <w:lang w:eastAsia="ru-RU"/>
        </w:rPr>
        <w:t>Предъявление результатов работа музея на научно-практической, краеведческой конференциях. Участие в муниципальных, областных и всероссийских конкурсах.</w:t>
      </w:r>
    </w:p>
    <w:p w:rsidR="00851468" w:rsidRDefault="00851468" w:rsidP="00C12E09">
      <w:pPr>
        <w:jc w:val="both"/>
        <w:rPr>
          <w:rFonts w:ascii="Times New Roman" w:eastAsia="Times New Roman" w:hAnsi="Times New Roman" w:cs="Times New Roman"/>
          <w:b/>
          <w:color w:val="000000"/>
          <w:sz w:val="28"/>
          <w:szCs w:val="28"/>
          <w:lang w:eastAsia="ru-RU"/>
        </w:rPr>
      </w:pPr>
    </w:p>
    <w:p w:rsidR="00851468" w:rsidRDefault="00851468">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851468" w:rsidRPr="007472A8" w:rsidTr="00601E1E">
        <w:tc>
          <w:tcPr>
            <w:tcW w:w="4075" w:type="dxa"/>
            <w:hideMark/>
          </w:tcPr>
          <w:p w:rsidR="00851468" w:rsidRPr="007472A8" w:rsidRDefault="00851468" w:rsidP="00601E1E">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851468" w:rsidRPr="007472A8" w:rsidRDefault="00851468" w:rsidP="00851468">
      <w:pPr>
        <w:tabs>
          <w:tab w:val="left" w:pos="851"/>
        </w:tabs>
        <w:spacing w:after="0"/>
        <w:ind w:firstLine="709"/>
        <w:jc w:val="both"/>
        <w:rPr>
          <w:rFonts w:ascii="Times New Roman" w:eastAsia="MS Mincho" w:hAnsi="Times New Roman" w:cs="Times New Roman"/>
          <w:color w:val="00B050"/>
          <w:sz w:val="28"/>
          <w:szCs w:val="28"/>
          <w:lang w:eastAsia="ja-JP"/>
        </w:rPr>
      </w:pPr>
    </w:p>
    <w:p w:rsidR="00851468" w:rsidRPr="007472A8" w:rsidRDefault="00851468" w:rsidP="00851468">
      <w:pPr>
        <w:tabs>
          <w:tab w:val="left" w:pos="851"/>
        </w:tabs>
        <w:spacing w:after="0"/>
        <w:ind w:firstLine="709"/>
        <w:jc w:val="both"/>
        <w:rPr>
          <w:rFonts w:ascii="Times New Roman" w:eastAsia="Times New Roman" w:hAnsi="Times New Roman" w:cs="Times New Roman"/>
          <w:color w:val="00B050"/>
          <w:sz w:val="28"/>
          <w:szCs w:val="28"/>
          <w:lang w:eastAsia="ru-RU"/>
        </w:rPr>
      </w:pPr>
    </w:p>
    <w:p w:rsidR="00851468" w:rsidRPr="007472A8" w:rsidRDefault="00851468" w:rsidP="00851468">
      <w:pPr>
        <w:tabs>
          <w:tab w:val="left" w:pos="851"/>
        </w:tabs>
        <w:spacing w:after="0"/>
        <w:ind w:firstLine="709"/>
        <w:jc w:val="both"/>
        <w:rPr>
          <w:rFonts w:ascii="Times New Roman" w:eastAsia="Times New Roman" w:hAnsi="Times New Roman" w:cs="Times New Roman"/>
          <w:color w:val="00B050"/>
          <w:sz w:val="28"/>
          <w:szCs w:val="28"/>
          <w:lang w:eastAsia="ru-RU"/>
        </w:rPr>
      </w:pPr>
    </w:p>
    <w:p w:rsidR="00851468" w:rsidRPr="007472A8" w:rsidRDefault="00851468" w:rsidP="00851468">
      <w:pPr>
        <w:tabs>
          <w:tab w:val="left" w:pos="851"/>
        </w:tabs>
        <w:spacing w:after="0"/>
        <w:ind w:firstLine="709"/>
        <w:jc w:val="both"/>
        <w:rPr>
          <w:rFonts w:ascii="Times New Roman" w:eastAsia="Times New Roman" w:hAnsi="Times New Roman" w:cs="Times New Roman"/>
          <w:color w:val="00B050"/>
          <w:sz w:val="28"/>
          <w:szCs w:val="28"/>
          <w:lang w:eastAsia="ru-RU"/>
        </w:rPr>
      </w:pPr>
    </w:p>
    <w:p w:rsidR="00851468" w:rsidRPr="007472A8" w:rsidRDefault="00851468" w:rsidP="00851468">
      <w:pPr>
        <w:tabs>
          <w:tab w:val="left" w:pos="851"/>
        </w:tabs>
        <w:spacing w:after="0"/>
        <w:ind w:firstLine="709"/>
        <w:jc w:val="both"/>
        <w:rPr>
          <w:rFonts w:ascii="Times New Roman" w:eastAsia="Times New Roman" w:hAnsi="Times New Roman" w:cs="Times New Roman"/>
          <w:color w:val="00B050"/>
          <w:sz w:val="28"/>
          <w:szCs w:val="28"/>
          <w:lang w:eastAsia="ru-RU"/>
        </w:rPr>
      </w:pPr>
    </w:p>
    <w:p w:rsidR="00851468" w:rsidRPr="007472A8" w:rsidRDefault="00851468" w:rsidP="00851468">
      <w:pPr>
        <w:tabs>
          <w:tab w:val="left" w:pos="851"/>
        </w:tabs>
        <w:spacing w:after="0"/>
        <w:ind w:firstLine="709"/>
        <w:jc w:val="both"/>
        <w:rPr>
          <w:rFonts w:ascii="Times New Roman" w:eastAsia="Times New Roman" w:hAnsi="Times New Roman" w:cs="Times New Roman"/>
          <w:color w:val="00B050"/>
          <w:sz w:val="28"/>
          <w:szCs w:val="28"/>
          <w:lang w:eastAsia="ru-RU"/>
        </w:rPr>
      </w:pPr>
    </w:p>
    <w:p w:rsidR="00851468" w:rsidRPr="007472A8" w:rsidRDefault="00851468" w:rsidP="00851468">
      <w:pPr>
        <w:tabs>
          <w:tab w:val="left" w:pos="851"/>
        </w:tabs>
        <w:spacing w:after="0"/>
        <w:ind w:firstLine="709"/>
        <w:jc w:val="both"/>
        <w:rPr>
          <w:rFonts w:ascii="Times New Roman" w:eastAsia="Times New Roman" w:hAnsi="Times New Roman" w:cs="Times New Roman"/>
          <w:color w:val="00B050"/>
          <w:sz w:val="28"/>
          <w:szCs w:val="28"/>
          <w:lang w:eastAsia="ru-RU"/>
        </w:rPr>
      </w:pPr>
    </w:p>
    <w:p w:rsidR="00851468" w:rsidRPr="007472A8" w:rsidRDefault="00851468" w:rsidP="00851468">
      <w:pPr>
        <w:tabs>
          <w:tab w:val="left" w:pos="851"/>
        </w:tabs>
        <w:spacing w:after="0"/>
        <w:ind w:firstLine="709"/>
        <w:jc w:val="both"/>
        <w:rPr>
          <w:rFonts w:ascii="Times New Roman" w:eastAsia="Times New Roman" w:hAnsi="Times New Roman" w:cs="Times New Roman"/>
          <w:color w:val="00B050"/>
          <w:sz w:val="28"/>
          <w:szCs w:val="28"/>
          <w:lang w:eastAsia="ru-RU"/>
        </w:rPr>
      </w:pPr>
    </w:p>
    <w:p w:rsidR="00851468" w:rsidRPr="007472A8" w:rsidRDefault="00851468" w:rsidP="00851468">
      <w:pPr>
        <w:tabs>
          <w:tab w:val="left" w:pos="851"/>
        </w:tabs>
        <w:spacing w:after="0"/>
        <w:ind w:firstLine="709"/>
        <w:jc w:val="both"/>
        <w:rPr>
          <w:rFonts w:ascii="Times New Roman" w:eastAsia="Times New Roman" w:hAnsi="Times New Roman" w:cs="Times New Roman"/>
          <w:color w:val="00B050"/>
          <w:sz w:val="28"/>
          <w:szCs w:val="28"/>
          <w:lang w:eastAsia="ru-RU"/>
        </w:rPr>
      </w:pPr>
    </w:p>
    <w:p w:rsidR="00851468" w:rsidRPr="007472A8" w:rsidRDefault="00851468" w:rsidP="00851468">
      <w:pPr>
        <w:tabs>
          <w:tab w:val="left" w:pos="851"/>
        </w:tabs>
        <w:spacing w:after="0"/>
        <w:ind w:firstLine="709"/>
        <w:jc w:val="both"/>
        <w:rPr>
          <w:rFonts w:ascii="Times New Roman" w:eastAsia="Times New Roman" w:hAnsi="Times New Roman" w:cs="Times New Roman"/>
          <w:color w:val="00B050"/>
          <w:sz w:val="28"/>
          <w:szCs w:val="28"/>
          <w:lang w:eastAsia="ru-RU"/>
        </w:rPr>
      </w:pPr>
    </w:p>
    <w:p w:rsidR="00851468" w:rsidRPr="007472A8" w:rsidRDefault="00851468" w:rsidP="00851468">
      <w:pPr>
        <w:tabs>
          <w:tab w:val="left" w:pos="851"/>
        </w:tabs>
        <w:spacing w:after="0"/>
        <w:ind w:firstLine="709"/>
        <w:jc w:val="both"/>
        <w:rPr>
          <w:rFonts w:ascii="Times New Roman" w:eastAsia="Times New Roman" w:hAnsi="Times New Roman" w:cs="Times New Roman"/>
          <w:color w:val="00B050"/>
          <w:sz w:val="28"/>
          <w:szCs w:val="28"/>
          <w:lang w:eastAsia="ru-RU"/>
        </w:rPr>
      </w:pPr>
    </w:p>
    <w:p w:rsidR="00851468" w:rsidRPr="007472A8" w:rsidRDefault="00851468" w:rsidP="00851468">
      <w:pPr>
        <w:tabs>
          <w:tab w:val="left" w:pos="851"/>
        </w:tabs>
        <w:spacing w:after="0"/>
        <w:ind w:firstLine="709"/>
        <w:jc w:val="both"/>
        <w:rPr>
          <w:rFonts w:ascii="Times New Roman" w:eastAsia="Times New Roman" w:hAnsi="Times New Roman" w:cs="Times New Roman"/>
          <w:color w:val="00B050"/>
          <w:sz w:val="28"/>
          <w:szCs w:val="28"/>
          <w:lang w:eastAsia="ru-RU"/>
        </w:rPr>
      </w:pPr>
    </w:p>
    <w:p w:rsidR="00851468" w:rsidRPr="007472A8" w:rsidRDefault="00851468" w:rsidP="00851468">
      <w:pPr>
        <w:tabs>
          <w:tab w:val="left" w:pos="851"/>
        </w:tabs>
        <w:spacing w:after="0"/>
        <w:ind w:firstLine="709"/>
        <w:jc w:val="both"/>
        <w:rPr>
          <w:rFonts w:ascii="Times New Roman" w:eastAsia="Times New Roman" w:hAnsi="Times New Roman" w:cs="Times New Roman"/>
          <w:color w:val="00B050"/>
          <w:sz w:val="28"/>
          <w:szCs w:val="28"/>
          <w:lang w:eastAsia="ru-RU"/>
        </w:rPr>
      </w:pPr>
    </w:p>
    <w:p w:rsidR="00851468" w:rsidRPr="007472A8" w:rsidRDefault="00851468" w:rsidP="00851468">
      <w:pPr>
        <w:tabs>
          <w:tab w:val="left" w:pos="851"/>
        </w:tabs>
        <w:spacing w:after="0"/>
        <w:ind w:firstLine="709"/>
        <w:jc w:val="both"/>
        <w:rPr>
          <w:rFonts w:ascii="Times New Roman" w:eastAsia="Times New Roman" w:hAnsi="Times New Roman" w:cs="Times New Roman"/>
          <w:color w:val="00B050"/>
          <w:sz w:val="28"/>
          <w:szCs w:val="28"/>
          <w:lang w:eastAsia="ru-RU"/>
        </w:rPr>
      </w:pPr>
    </w:p>
    <w:p w:rsidR="00851468" w:rsidRPr="007472A8" w:rsidRDefault="00851468" w:rsidP="00851468">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851468" w:rsidRPr="007472A8" w:rsidRDefault="00851468" w:rsidP="00851468">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851468" w:rsidRPr="007472A8" w:rsidRDefault="00851468" w:rsidP="00851468">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851468" w:rsidRPr="007472A8" w:rsidRDefault="00851468" w:rsidP="00851468">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Юный музеевед</w:t>
      </w:r>
      <w:r w:rsidRPr="007472A8">
        <w:rPr>
          <w:rFonts w:ascii="Times New Roman" w:eastAsia="Times New Roman" w:hAnsi="Times New Roman" w:cs="Times New Roman"/>
          <w:color w:val="000000"/>
          <w:sz w:val="28"/>
          <w:szCs w:val="28"/>
          <w:lang w:eastAsia="ru-RU"/>
        </w:rPr>
        <w:t>»,</w:t>
      </w:r>
    </w:p>
    <w:p w:rsidR="00851468" w:rsidRDefault="00851468" w:rsidP="00851468">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Соколова Л.Н.,</w:t>
      </w:r>
    </w:p>
    <w:p w:rsidR="00851468" w:rsidRDefault="00851468" w:rsidP="00851468">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год обучения</w:t>
      </w:r>
      <w:r w:rsidRPr="007472A8">
        <w:rPr>
          <w:rFonts w:ascii="Times New Roman" w:eastAsia="Times New Roman" w:hAnsi="Times New Roman" w:cs="Times New Roman"/>
          <w:color w:val="000000"/>
          <w:sz w:val="28"/>
          <w:szCs w:val="28"/>
          <w:lang w:eastAsia="ru-RU"/>
        </w:rPr>
        <w:t>)</w:t>
      </w:r>
    </w:p>
    <w:p w:rsidR="00851468" w:rsidRDefault="00851468" w:rsidP="0085146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851468" w:rsidRPr="00575000" w:rsidRDefault="00851468" w:rsidP="0085146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575000">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694B53">
        <w:rPr>
          <w:rFonts w:ascii="Times New Roman" w:eastAsia="Times New Roman" w:hAnsi="Times New Roman" w:cs="Times New Roman"/>
          <w:color w:val="000000"/>
          <w:sz w:val="28"/>
          <w:szCs w:val="28"/>
          <w:lang w:eastAsia="ru-RU"/>
        </w:rPr>
        <w:t xml:space="preserve">младшего, </w:t>
      </w:r>
      <w:r w:rsidRPr="00575000">
        <w:rPr>
          <w:rFonts w:ascii="Times New Roman" w:eastAsia="Times New Roman" w:hAnsi="Times New Roman" w:cs="Times New Roman"/>
          <w:color w:val="000000"/>
          <w:sz w:val="28"/>
          <w:szCs w:val="28"/>
          <w:lang w:eastAsia="ru-RU"/>
        </w:rPr>
        <w:t>среднего</w:t>
      </w:r>
      <w:r w:rsidR="00694B53">
        <w:rPr>
          <w:rFonts w:ascii="Times New Roman" w:eastAsia="Times New Roman" w:hAnsi="Times New Roman" w:cs="Times New Roman"/>
          <w:color w:val="000000"/>
          <w:sz w:val="28"/>
          <w:szCs w:val="28"/>
          <w:lang w:eastAsia="ru-RU"/>
        </w:rPr>
        <w:t xml:space="preserve"> и старшего</w:t>
      </w:r>
      <w:r w:rsidRPr="00575000">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851468" w:rsidRPr="00575000" w:rsidRDefault="00851468" w:rsidP="0085146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575000">
        <w:rPr>
          <w:rFonts w:ascii="Times New Roman" w:eastAsia="Times New Roman" w:hAnsi="Times New Roman" w:cs="Times New Roman"/>
          <w:color w:val="000000"/>
          <w:sz w:val="28"/>
          <w:szCs w:val="28"/>
          <w:lang w:eastAsia="ru-RU"/>
        </w:rPr>
        <w:t xml:space="preserve">Курс рассчитан на </w:t>
      </w:r>
      <w:r>
        <w:rPr>
          <w:rFonts w:ascii="Times New Roman" w:eastAsia="Times New Roman" w:hAnsi="Times New Roman" w:cs="Times New Roman"/>
          <w:color w:val="000000"/>
          <w:sz w:val="28"/>
          <w:szCs w:val="28"/>
          <w:lang w:eastAsia="ru-RU"/>
        </w:rPr>
        <w:t>47</w:t>
      </w:r>
      <w:r w:rsidRPr="00575000">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ов</w:t>
      </w:r>
      <w:r w:rsidRPr="00575000">
        <w:rPr>
          <w:rFonts w:ascii="Times New Roman" w:eastAsia="Times New Roman" w:hAnsi="Times New Roman" w:cs="Times New Roman"/>
          <w:color w:val="000000"/>
          <w:sz w:val="28"/>
          <w:szCs w:val="28"/>
          <w:lang w:eastAsia="ru-RU"/>
        </w:rPr>
        <w:t xml:space="preserve"> (в том числе, теоретические занятия – </w:t>
      </w:r>
      <w:r>
        <w:rPr>
          <w:rFonts w:ascii="Times New Roman" w:eastAsia="Times New Roman" w:hAnsi="Times New Roman" w:cs="Times New Roman"/>
          <w:color w:val="000000"/>
          <w:sz w:val="28"/>
          <w:szCs w:val="28"/>
          <w:lang w:eastAsia="ru-RU"/>
        </w:rPr>
        <w:t>13</w:t>
      </w:r>
      <w:r w:rsidRPr="00575000">
        <w:rPr>
          <w:rFonts w:ascii="Times New Roman" w:eastAsia="Times New Roman" w:hAnsi="Times New Roman" w:cs="Times New Roman"/>
          <w:color w:val="000000"/>
          <w:sz w:val="28"/>
          <w:szCs w:val="28"/>
          <w:lang w:eastAsia="ru-RU"/>
        </w:rPr>
        <w:t xml:space="preserve">, практические занятия – </w:t>
      </w:r>
      <w:r>
        <w:rPr>
          <w:rFonts w:ascii="Times New Roman" w:eastAsia="Times New Roman" w:hAnsi="Times New Roman" w:cs="Times New Roman"/>
          <w:color w:val="000000"/>
          <w:sz w:val="28"/>
          <w:szCs w:val="28"/>
          <w:lang w:eastAsia="ru-RU"/>
        </w:rPr>
        <w:t>34</w:t>
      </w:r>
      <w:r w:rsidRPr="00575000">
        <w:rPr>
          <w:rFonts w:ascii="Times New Roman" w:eastAsia="Times New Roman" w:hAnsi="Times New Roman" w:cs="Times New Roman"/>
          <w:color w:val="000000"/>
          <w:sz w:val="28"/>
          <w:szCs w:val="28"/>
          <w:lang w:eastAsia="ru-RU"/>
        </w:rPr>
        <w:t>).</w:t>
      </w:r>
    </w:p>
    <w:p w:rsidR="00851468" w:rsidRDefault="00851468" w:rsidP="0085146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575000">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851468" w:rsidRPr="00A57B6F" w:rsidRDefault="00851468" w:rsidP="00FB0474">
      <w:pPr>
        <w:pStyle w:val="a3"/>
        <w:numPr>
          <w:ilvl w:val="0"/>
          <w:numId w:val="130"/>
        </w:numPr>
        <w:tabs>
          <w:tab w:val="left" w:pos="851"/>
        </w:tabs>
        <w:spacing w:after="0" w:line="360" w:lineRule="auto"/>
        <w:jc w:val="center"/>
        <w:rPr>
          <w:rFonts w:ascii="Times New Roman" w:eastAsia="Times New Roman" w:hAnsi="Times New Roman" w:cs="Times New Roman"/>
          <w:b/>
          <w:color w:val="000000"/>
          <w:sz w:val="28"/>
          <w:szCs w:val="28"/>
          <w:lang w:eastAsia="ru-RU"/>
        </w:rPr>
      </w:pPr>
      <w:r w:rsidRPr="00A57B6F">
        <w:rPr>
          <w:rFonts w:ascii="Times New Roman" w:eastAsia="Times New Roman" w:hAnsi="Times New Roman" w:cs="Times New Roman"/>
          <w:b/>
          <w:color w:val="000000"/>
          <w:sz w:val="28"/>
          <w:szCs w:val="28"/>
          <w:lang w:eastAsia="ru-RU"/>
        </w:rPr>
        <w:t>Учебно-тематическое планирование по курсу</w:t>
      </w:r>
    </w:p>
    <w:p w:rsidR="00851468" w:rsidRDefault="00851468" w:rsidP="00851468">
      <w:p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«Музей – хранитель наследия веков» 2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680"/>
        <w:gridCol w:w="1260"/>
        <w:gridCol w:w="1260"/>
        <w:gridCol w:w="1492"/>
      </w:tblGrid>
      <w:tr w:rsidR="00851468" w:rsidRPr="005A35E1" w:rsidTr="00601E1E">
        <w:trPr>
          <w:trHeight w:val="481"/>
        </w:trPr>
        <w:tc>
          <w:tcPr>
            <w:tcW w:w="1008" w:type="dxa"/>
            <w:vMerge w:val="restart"/>
          </w:tcPr>
          <w:p w:rsidR="00851468" w:rsidRPr="005A35E1" w:rsidRDefault="00851468" w:rsidP="00601E1E">
            <w:pPr>
              <w:spacing w:after="0" w:line="240" w:lineRule="auto"/>
              <w:jc w:val="center"/>
              <w:rPr>
                <w:rFonts w:ascii="Times New Roman" w:eastAsia="Calibri" w:hAnsi="Times New Roman" w:cs="Times New Roman"/>
                <w:b/>
                <w:sz w:val="28"/>
                <w:szCs w:val="28"/>
                <w:lang w:eastAsia="ru-RU"/>
              </w:rPr>
            </w:pPr>
            <w:r w:rsidRPr="005A35E1">
              <w:rPr>
                <w:rFonts w:ascii="Times New Roman" w:eastAsia="Calibri" w:hAnsi="Times New Roman" w:cs="Times New Roman"/>
                <w:b/>
                <w:sz w:val="28"/>
                <w:szCs w:val="28"/>
                <w:lang w:eastAsia="ru-RU"/>
              </w:rPr>
              <w:t>№</w:t>
            </w:r>
          </w:p>
          <w:p w:rsidR="00851468" w:rsidRPr="005A35E1" w:rsidRDefault="00851468" w:rsidP="00601E1E">
            <w:pPr>
              <w:spacing w:after="0" w:line="240" w:lineRule="auto"/>
              <w:jc w:val="center"/>
              <w:rPr>
                <w:rFonts w:ascii="Times New Roman" w:eastAsia="Calibri" w:hAnsi="Times New Roman" w:cs="Times New Roman"/>
                <w:b/>
                <w:sz w:val="28"/>
                <w:szCs w:val="28"/>
                <w:lang w:eastAsia="ru-RU"/>
              </w:rPr>
            </w:pPr>
            <w:r w:rsidRPr="005A35E1">
              <w:rPr>
                <w:rFonts w:ascii="Times New Roman" w:eastAsia="Calibri" w:hAnsi="Times New Roman" w:cs="Times New Roman"/>
                <w:b/>
                <w:sz w:val="28"/>
                <w:szCs w:val="28"/>
                <w:lang w:eastAsia="ru-RU"/>
              </w:rPr>
              <w:t>п/п</w:t>
            </w:r>
          </w:p>
        </w:tc>
        <w:tc>
          <w:tcPr>
            <w:tcW w:w="4680" w:type="dxa"/>
            <w:vMerge w:val="restart"/>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p>
          <w:p w:rsidR="00851468" w:rsidRPr="005A35E1" w:rsidRDefault="00851468" w:rsidP="00601E1E">
            <w:pPr>
              <w:spacing w:after="0" w:line="240" w:lineRule="auto"/>
              <w:jc w:val="center"/>
              <w:rPr>
                <w:rFonts w:ascii="Times New Roman" w:eastAsia="Calibri" w:hAnsi="Times New Roman" w:cs="Times New Roman"/>
                <w:b/>
                <w:sz w:val="28"/>
                <w:szCs w:val="28"/>
                <w:lang w:eastAsia="ru-RU"/>
              </w:rPr>
            </w:pPr>
            <w:r w:rsidRPr="005A35E1">
              <w:rPr>
                <w:rFonts w:ascii="Times New Roman" w:eastAsia="Calibri" w:hAnsi="Times New Roman" w:cs="Times New Roman"/>
                <w:b/>
                <w:sz w:val="28"/>
                <w:szCs w:val="28"/>
                <w:lang w:eastAsia="ru-RU"/>
              </w:rPr>
              <w:t xml:space="preserve">Тема </w:t>
            </w:r>
          </w:p>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p>
        </w:tc>
        <w:tc>
          <w:tcPr>
            <w:tcW w:w="3883" w:type="dxa"/>
            <w:gridSpan w:val="3"/>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p>
          <w:p w:rsidR="00851468" w:rsidRPr="005A35E1" w:rsidRDefault="00851468" w:rsidP="00601E1E">
            <w:pPr>
              <w:spacing w:after="0" w:line="240" w:lineRule="auto"/>
              <w:jc w:val="center"/>
              <w:rPr>
                <w:rFonts w:ascii="Times New Roman" w:eastAsia="Calibri" w:hAnsi="Times New Roman" w:cs="Times New Roman"/>
                <w:b/>
                <w:sz w:val="28"/>
                <w:szCs w:val="28"/>
                <w:lang w:eastAsia="ru-RU"/>
              </w:rPr>
            </w:pPr>
            <w:r w:rsidRPr="005A35E1">
              <w:rPr>
                <w:rFonts w:ascii="Times New Roman" w:eastAsia="Calibri" w:hAnsi="Times New Roman" w:cs="Times New Roman"/>
                <w:b/>
                <w:sz w:val="28"/>
                <w:szCs w:val="28"/>
                <w:lang w:eastAsia="ru-RU"/>
              </w:rPr>
              <w:t>Количество часов</w:t>
            </w:r>
          </w:p>
        </w:tc>
      </w:tr>
      <w:tr w:rsidR="00851468" w:rsidRPr="005A35E1" w:rsidTr="00601E1E">
        <w:trPr>
          <w:trHeight w:val="412"/>
        </w:trPr>
        <w:tc>
          <w:tcPr>
            <w:tcW w:w="1008" w:type="dxa"/>
            <w:vMerge/>
          </w:tcPr>
          <w:p w:rsidR="00851468" w:rsidRPr="005A35E1" w:rsidRDefault="00851468" w:rsidP="00601E1E">
            <w:pPr>
              <w:spacing w:after="0" w:line="240" w:lineRule="auto"/>
              <w:jc w:val="center"/>
              <w:rPr>
                <w:rFonts w:ascii="Times New Roman" w:eastAsia="Calibri" w:hAnsi="Times New Roman" w:cs="Times New Roman"/>
                <w:b/>
                <w:sz w:val="28"/>
                <w:szCs w:val="28"/>
                <w:lang w:eastAsia="ru-RU"/>
              </w:rPr>
            </w:pPr>
          </w:p>
        </w:tc>
        <w:tc>
          <w:tcPr>
            <w:tcW w:w="4680" w:type="dxa"/>
            <w:vMerge/>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p>
        </w:tc>
        <w:tc>
          <w:tcPr>
            <w:tcW w:w="1260"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b/>
                <w:sz w:val="28"/>
                <w:szCs w:val="28"/>
                <w:lang w:eastAsia="ru-RU"/>
              </w:rPr>
              <w:t>Всего</w:t>
            </w:r>
          </w:p>
        </w:tc>
        <w:tc>
          <w:tcPr>
            <w:tcW w:w="1260" w:type="dxa"/>
            <w:shd w:val="clear" w:color="auto" w:fill="auto"/>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b/>
                <w:sz w:val="28"/>
                <w:szCs w:val="28"/>
                <w:lang w:eastAsia="ru-RU"/>
              </w:rPr>
              <w:t>Теория</w:t>
            </w:r>
          </w:p>
        </w:tc>
        <w:tc>
          <w:tcPr>
            <w:tcW w:w="1363" w:type="dxa"/>
            <w:shd w:val="clear" w:color="auto" w:fill="auto"/>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b/>
                <w:sz w:val="28"/>
                <w:szCs w:val="28"/>
                <w:lang w:eastAsia="ru-RU"/>
              </w:rPr>
              <w:t>Практика</w:t>
            </w:r>
          </w:p>
        </w:tc>
      </w:tr>
      <w:tr w:rsidR="00851468" w:rsidRPr="005A35E1" w:rsidTr="00601E1E">
        <w:tc>
          <w:tcPr>
            <w:tcW w:w="1008"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1.</w:t>
            </w:r>
          </w:p>
        </w:tc>
        <w:tc>
          <w:tcPr>
            <w:tcW w:w="4680" w:type="dxa"/>
          </w:tcPr>
          <w:p w:rsidR="00851468" w:rsidRPr="005A35E1" w:rsidRDefault="00851468" w:rsidP="00601E1E">
            <w:pPr>
              <w:spacing w:after="0" w:line="240" w:lineRule="auto"/>
              <w:rPr>
                <w:rFonts w:ascii="Times New Roman" w:eastAsia="Times New Roman" w:hAnsi="Times New Roman" w:cs="Times New Roman"/>
                <w:sz w:val="28"/>
                <w:szCs w:val="28"/>
              </w:rPr>
            </w:pPr>
            <w:r w:rsidRPr="005A35E1">
              <w:rPr>
                <w:rFonts w:ascii="Times New Roman" w:eastAsia="Times New Roman" w:hAnsi="Times New Roman" w:cs="Times New Roman"/>
                <w:sz w:val="28"/>
                <w:szCs w:val="28"/>
              </w:rPr>
              <w:t xml:space="preserve">Вводное занятие. </w:t>
            </w:r>
          </w:p>
        </w:tc>
        <w:tc>
          <w:tcPr>
            <w:tcW w:w="1260"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260"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363"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0</w:t>
            </w:r>
          </w:p>
        </w:tc>
      </w:tr>
      <w:tr w:rsidR="00851468" w:rsidRPr="005A35E1" w:rsidTr="00601E1E">
        <w:tc>
          <w:tcPr>
            <w:tcW w:w="1008"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2.</w:t>
            </w:r>
          </w:p>
        </w:tc>
        <w:tc>
          <w:tcPr>
            <w:tcW w:w="4680" w:type="dxa"/>
          </w:tcPr>
          <w:p w:rsidR="00851468" w:rsidRPr="005A35E1" w:rsidRDefault="00851468" w:rsidP="00601E1E">
            <w:pPr>
              <w:spacing w:after="0" w:line="240" w:lineRule="auto"/>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Знакомство с новыми музейными материалами. </w:t>
            </w:r>
          </w:p>
        </w:tc>
        <w:tc>
          <w:tcPr>
            <w:tcW w:w="1260"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260"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363"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r>
      <w:tr w:rsidR="00851468" w:rsidRPr="005A35E1" w:rsidTr="00601E1E">
        <w:trPr>
          <w:trHeight w:val="495"/>
        </w:trPr>
        <w:tc>
          <w:tcPr>
            <w:tcW w:w="1008"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3.</w:t>
            </w:r>
          </w:p>
        </w:tc>
        <w:tc>
          <w:tcPr>
            <w:tcW w:w="4680" w:type="dxa"/>
          </w:tcPr>
          <w:p w:rsidR="00851468" w:rsidRPr="005A35E1" w:rsidRDefault="00851468" w:rsidP="00601E1E">
            <w:pPr>
              <w:spacing w:after="0" w:line="240" w:lineRule="auto"/>
              <w:rPr>
                <w:rFonts w:ascii="Times New Roman" w:eastAsia="Times New Roman" w:hAnsi="Times New Roman" w:cs="Times New Roman"/>
                <w:sz w:val="28"/>
                <w:szCs w:val="28"/>
              </w:rPr>
            </w:pPr>
            <w:r w:rsidRPr="005A35E1">
              <w:rPr>
                <w:rFonts w:ascii="Times New Roman" w:eastAsia="Times New Roman" w:hAnsi="Times New Roman" w:cs="Times New Roman"/>
                <w:sz w:val="28"/>
                <w:szCs w:val="28"/>
              </w:rPr>
              <w:t>История музейного дела</w:t>
            </w:r>
          </w:p>
        </w:tc>
        <w:tc>
          <w:tcPr>
            <w:tcW w:w="1260"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260"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363"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r>
      <w:tr w:rsidR="00851468" w:rsidRPr="005A35E1" w:rsidTr="00601E1E">
        <w:tc>
          <w:tcPr>
            <w:tcW w:w="1008"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4.</w:t>
            </w:r>
          </w:p>
        </w:tc>
        <w:tc>
          <w:tcPr>
            <w:tcW w:w="4680" w:type="dxa"/>
          </w:tcPr>
          <w:p w:rsidR="00851468" w:rsidRPr="005A35E1" w:rsidRDefault="00851468" w:rsidP="00601E1E">
            <w:pPr>
              <w:spacing w:after="0" w:line="240" w:lineRule="auto"/>
              <w:rPr>
                <w:rFonts w:ascii="Times New Roman" w:eastAsia="Times New Roman" w:hAnsi="Times New Roman" w:cs="Times New Roman"/>
                <w:sz w:val="28"/>
                <w:szCs w:val="28"/>
              </w:rPr>
            </w:pPr>
            <w:r w:rsidRPr="005A35E1">
              <w:rPr>
                <w:rFonts w:ascii="Times New Roman" w:eastAsia="Times New Roman" w:hAnsi="Times New Roman" w:cs="Times New Roman"/>
                <w:sz w:val="28"/>
                <w:szCs w:val="28"/>
              </w:rPr>
              <w:t>Фондовая деятельность в музее.</w:t>
            </w:r>
          </w:p>
        </w:tc>
        <w:tc>
          <w:tcPr>
            <w:tcW w:w="1260"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1260"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1363"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r>
      <w:tr w:rsidR="00851468" w:rsidRPr="005A35E1" w:rsidTr="00601E1E">
        <w:tc>
          <w:tcPr>
            <w:tcW w:w="1008"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5.</w:t>
            </w:r>
          </w:p>
        </w:tc>
        <w:tc>
          <w:tcPr>
            <w:tcW w:w="4680" w:type="dxa"/>
          </w:tcPr>
          <w:p w:rsidR="00851468" w:rsidRPr="005A35E1" w:rsidRDefault="00851468" w:rsidP="00601E1E">
            <w:pPr>
              <w:spacing w:after="0" w:line="240" w:lineRule="auto"/>
              <w:rPr>
                <w:rFonts w:ascii="Times New Roman" w:eastAsia="Times New Roman" w:hAnsi="Times New Roman" w:cs="Times New Roman"/>
                <w:sz w:val="28"/>
                <w:szCs w:val="28"/>
              </w:rPr>
            </w:pPr>
            <w:r w:rsidRPr="005A35E1">
              <w:rPr>
                <w:rFonts w:ascii="Times New Roman" w:eastAsia="Times New Roman" w:hAnsi="Times New Roman" w:cs="Times New Roman"/>
                <w:sz w:val="28"/>
                <w:szCs w:val="28"/>
              </w:rPr>
              <w:t>Экспозиционная деятельность.</w:t>
            </w:r>
          </w:p>
        </w:tc>
        <w:tc>
          <w:tcPr>
            <w:tcW w:w="1260"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1260"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363"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r>
      <w:tr w:rsidR="00851468" w:rsidRPr="005A35E1" w:rsidTr="00601E1E">
        <w:tc>
          <w:tcPr>
            <w:tcW w:w="1008"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6.</w:t>
            </w:r>
          </w:p>
        </w:tc>
        <w:tc>
          <w:tcPr>
            <w:tcW w:w="4680" w:type="dxa"/>
          </w:tcPr>
          <w:p w:rsidR="00851468" w:rsidRPr="005A35E1" w:rsidRDefault="00851468" w:rsidP="00601E1E">
            <w:pPr>
              <w:spacing w:after="0" w:line="240" w:lineRule="auto"/>
              <w:rPr>
                <w:rFonts w:ascii="Times New Roman" w:eastAsia="Times New Roman" w:hAnsi="Times New Roman" w:cs="Times New Roman"/>
                <w:sz w:val="28"/>
                <w:szCs w:val="28"/>
              </w:rPr>
            </w:pPr>
            <w:r w:rsidRPr="005A35E1">
              <w:rPr>
                <w:rFonts w:ascii="Times New Roman" w:eastAsia="Times New Roman" w:hAnsi="Times New Roman" w:cs="Times New Roman"/>
                <w:sz w:val="28"/>
                <w:szCs w:val="28"/>
              </w:rPr>
              <w:t>Школа экскурсовода. Экскурсионная деятельность.</w:t>
            </w:r>
          </w:p>
        </w:tc>
        <w:tc>
          <w:tcPr>
            <w:tcW w:w="1260"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w:t>
            </w:r>
          </w:p>
        </w:tc>
        <w:tc>
          <w:tcPr>
            <w:tcW w:w="1260"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1363"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r>
      <w:tr w:rsidR="00851468" w:rsidRPr="005A35E1" w:rsidTr="00601E1E">
        <w:tc>
          <w:tcPr>
            <w:tcW w:w="1008"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7.</w:t>
            </w:r>
          </w:p>
        </w:tc>
        <w:tc>
          <w:tcPr>
            <w:tcW w:w="4680" w:type="dxa"/>
          </w:tcPr>
          <w:p w:rsidR="00851468" w:rsidRPr="005A35E1" w:rsidRDefault="00851468" w:rsidP="00601E1E">
            <w:pPr>
              <w:spacing w:after="0" w:line="240" w:lineRule="auto"/>
              <w:rPr>
                <w:rFonts w:ascii="Times New Roman" w:eastAsia="Calibri" w:hAnsi="Times New Roman" w:cs="Times New Roman"/>
                <w:sz w:val="28"/>
                <w:szCs w:val="28"/>
                <w:lang w:eastAsia="ru-RU"/>
              </w:rPr>
            </w:pPr>
            <w:r w:rsidRPr="005A35E1">
              <w:rPr>
                <w:rFonts w:ascii="Times New Roman" w:eastAsia="Calibri" w:hAnsi="Times New Roman" w:cs="Times New Roman"/>
                <w:sz w:val="28"/>
                <w:szCs w:val="28"/>
                <w:lang w:eastAsia="ru-RU"/>
              </w:rPr>
              <w:t>Участие в массовых мероприятиях экскурсионно-краеведческого характера.</w:t>
            </w:r>
          </w:p>
        </w:tc>
        <w:tc>
          <w:tcPr>
            <w:tcW w:w="1260"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w:t>
            </w:r>
          </w:p>
        </w:tc>
        <w:tc>
          <w:tcPr>
            <w:tcW w:w="1260"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363"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p>
        </w:tc>
      </w:tr>
      <w:tr w:rsidR="00851468" w:rsidRPr="005A35E1" w:rsidTr="00601E1E">
        <w:tc>
          <w:tcPr>
            <w:tcW w:w="1008"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p>
        </w:tc>
        <w:tc>
          <w:tcPr>
            <w:tcW w:w="4680" w:type="dxa"/>
          </w:tcPr>
          <w:p w:rsidR="00851468" w:rsidRPr="005A35E1" w:rsidRDefault="00851468" w:rsidP="00601E1E">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Итого:</w:t>
            </w:r>
          </w:p>
        </w:tc>
        <w:tc>
          <w:tcPr>
            <w:tcW w:w="1260"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47</w:t>
            </w:r>
          </w:p>
        </w:tc>
        <w:tc>
          <w:tcPr>
            <w:tcW w:w="1260"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p>
        </w:tc>
        <w:tc>
          <w:tcPr>
            <w:tcW w:w="1363" w:type="dxa"/>
          </w:tcPr>
          <w:p w:rsidR="00851468" w:rsidRPr="005A35E1" w:rsidRDefault="00851468"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w:t>
            </w:r>
          </w:p>
        </w:tc>
      </w:tr>
    </w:tbl>
    <w:p w:rsidR="00851468" w:rsidRDefault="00851468" w:rsidP="00851468">
      <w:pPr>
        <w:rPr>
          <w:rFonts w:ascii="Times New Roman" w:eastAsia="Times New Roman" w:hAnsi="Times New Roman" w:cs="Times New Roman"/>
          <w:color w:val="000000"/>
          <w:sz w:val="28"/>
          <w:szCs w:val="28"/>
          <w:lang w:eastAsia="ru-RU"/>
        </w:rPr>
      </w:pPr>
    </w:p>
    <w:p w:rsidR="00851468" w:rsidRPr="00A57B6F" w:rsidRDefault="00851468" w:rsidP="00FB0474">
      <w:pPr>
        <w:pStyle w:val="a3"/>
        <w:numPr>
          <w:ilvl w:val="0"/>
          <w:numId w:val="130"/>
        </w:numPr>
        <w:jc w:val="center"/>
        <w:rPr>
          <w:rFonts w:ascii="Times New Roman" w:eastAsia="Times New Roman" w:hAnsi="Times New Roman" w:cs="Times New Roman"/>
          <w:b/>
          <w:color w:val="000000"/>
          <w:sz w:val="28"/>
          <w:szCs w:val="28"/>
          <w:lang w:eastAsia="ru-RU"/>
        </w:rPr>
      </w:pPr>
      <w:r w:rsidRPr="00A57B6F">
        <w:rPr>
          <w:rFonts w:ascii="Times New Roman" w:eastAsia="Times New Roman" w:hAnsi="Times New Roman" w:cs="Times New Roman"/>
          <w:b/>
          <w:color w:val="000000"/>
          <w:sz w:val="28"/>
          <w:szCs w:val="28"/>
          <w:lang w:eastAsia="ru-RU"/>
        </w:rPr>
        <w:t>Содержание программы</w:t>
      </w:r>
    </w:p>
    <w:p w:rsidR="00851468" w:rsidRPr="00A57B6F" w:rsidRDefault="00851468" w:rsidP="00FB0474">
      <w:pPr>
        <w:pStyle w:val="a3"/>
        <w:numPr>
          <w:ilvl w:val="0"/>
          <w:numId w:val="131"/>
        </w:numPr>
        <w:jc w:val="both"/>
        <w:rPr>
          <w:rFonts w:ascii="Times New Roman" w:eastAsia="Times New Roman" w:hAnsi="Times New Roman" w:cs="Times New Roman"/>
          <w:b/>
          <w:color w:val="000000"/>
          <w:sz w:val="28"/>
          <w:szCs w:val="28"/>
          <w:lang w:eastAsia="ru-RU"/>
        </w:rPr>
      </w:pPr>
      <w:r w:rsidRPr="00A57B6F">
        <w:rPr>
          <w:rFonts w:ascii="Times New Roman" w:eastAsia="Times New Roman" w:hAnsi="Times New Roman" w:cs="Times New Roman"/>
          <w:b/>
          <w:color w:val="000000"/>
          <w:sz w:val="28"/>
          <w:szCs w:val="28"/>
          <w:lang w:eastAsia="ru-RU"/>
        </w:rPr>
        <w:t>Вводное занятие.</w:t>
      </w:r>
    </w:p>
    <w:p w:rsidR="00851468" w:rsidRPr="005A35E1" w:rsidRDefault="00851468" w:rsidP="00851468">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5A35E1">
        <w:rPr>
          <w:rFonts w:ascii="Times New Roman" w:eastAsia="Times New Roman" w:hAnsi="Times New Roman" w:cs="Times New Roman"/>
          <w:color w:val="000000"/>
          <w:sz w:val="28"/>
          <w:szCs w:val="28"/>
          <w:lang w:eastAsia="ru-RU"/>
        </w:rPr>
        <w:t>Правила работы и техника безопасности в музее.</w:t>
      </w:r>
    </w:p>
    <w:p w:rsidR="00851468" w:rsidRPr="00A57B6F" w:rsidRDefault="00851468" w:rsidP="00FB0474">
      <w:pPr>
        <w:pStyle w:val="a3"/>
        <w:numPr>
          <w:ilvl w:val="0"/>
          <w:numId w:val="131"/>
        </w:numPr>
        <w:jc w:val="both"/>
        <w:rPr>
          <w:rFonts w:ascii="Times New Roman" w:eastAsia="Times New Roman" w:hAnsi="Times New Roman" w:cs="Times New Roman"/>
          <w:b/>
          <w:color w:val="000000"/>
          <w:sz w:val="28"/>
          <w:szCs w:val="28"/>
          <w:lang w:eastAsia="ru-RU"/>
        </w:rPr>
      </w:pPr>
      <w:r w:rsidRPr="00A57B6F">
        <w:rPr>
          <w:rFonts w:ascii="Times New Roman" w:eastAsia="Times New Roman" w:hAnsi="Times New Roman" w:cs="Times New Roman"/>
          <w:b/>
          <w:color w:val="000000"/>
          <w:sz w:val="28"/>
          <w:szCs w:val="28"/>
          <w:lang w:eastAsia="ru-RU"/>
        </w:rPr>
        <w:t>Знакомство с новыми  музейными материалами.</w:t>
      </w:r>
    </w:p>
    <w:p w:rsidR="00851468" w:rsidRPr="00406401" w:rsidRDefault="00851468" w:rsidP="00851468">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Pr>
          <w:rFonts w:ascii="Times New Roman" w:eastAsia="Times New Roman" w:hAnsi="Times New Roman" w:cs="Times New Roman"/>
          <w:color w:val="000000"/>
          <w:sz w:val="28"/>
          <w:szCs w:val="28"/>
          <w:lang w:eastAsia="ru-RU"/>
        </w:rPr>
        <w:t>Знакомство с основными понятиями.</w:t>
      </w:r>
    </w:p>
    <w:p w:rsidR="00851468" w:rsidRPr="005A35E1" w:rsidRDefault="00851468" w:rsidP="00851468">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5A35E1">
        <w:rPr>
          <w:rFonts w:ascii="Times New Roman" w:eastAsia="Times New Roman" w:hAnsi="Times New Roman" w:cs="Times New Roman"/>
          <w:color w:val="000000"/>
          <w:sz w:val="28"/>
          <w:szCs w:val="28"/>
          <w:lang w:eastAsia="ru-RU"/>
        </w:rPr>
        <w:t>Работа с настенными стендами. Работа с папками, альбомами. Работа с экспонатами.</w:t>
      </w:r>
    </w:p>
    <w:p w:rsidR="00851468" w:rsidRPr="00A57B6F" w:rsidRDefault="00851468" w:rsidP="00FB0474">
      <w:pPr>
        <w:pStyle w:val="a3"/>
        <w:numPr>
          <w:ilvl w:val="0"/>
          <w:numId w:val="131"/>
        </w:numPr>
        <w:jc w:val="both"/>
        <w:rPr>
          <w:rFonts w:ascii="Times New Roman" w:eastAsia="Times New Roman" w:hAnsi="Times New Roman" w:cs="Times New Roman"/>
          <w:b/>
          <w:color w:val="000000"/>
          <w:sz w:val="28"/>
          <w:szCs w:val="28"/>
          <w:lang w:eastAsia="ru-RU"/>
        </w:rPr>
      </w:pPr>
      <w:r w:rsidRPr="00A57B6F">
        <w:rPr>
          <w:rFonts w:ascii="Times New Roman" w:eastAsia="Times New Roman" w:hAnsi="Times New Roman" w:cs="Times New Roman"/>
          <w:b/>
          <w:color w:val="000000"/>
          <w:sz w:val="28"/>
          <w:szCs w:val="28"/>
          <w:lang w:eastAsia="ru-RU"/>
        </w:rPr>
        <w:t>История музейного дела.</w:t>
      </w:r>
    </w:p>
    <w:p w:rsidR="00851468" w:rsidRPr="00406401" w:rsidRDefault="00851468" w:rsidP="00851468">
      <w:pPr>
        <w:ind w:left="360"/>
        <w:jc w:val="both"/>
        <w:rPr>
          <w:rFonts w:ascii="Times New Roman" w:eastAsia="Times New Roman" w:hAnsi="Times New Roman" w:cs="Times New Roman"/>
          <w:b/>
          <w:color w:val="000000"/>
          <w:sz w:val="28"/>
          <w:szCs w:val="28"/>
          <w:lang w:eastAsia="ru-RU"/>
        </w:rPr>
      </w:pPr>
      <w:r w:rsidRPr="00406401">
        <w:rPr>
          <w:rFonts w:ascii="Times New Roman" w:eastAsia="Times New Roman" w:hAnsi="Times New Roman" w:cs="Times New Roman"/>
          <w:color w:val="000000"/>
          <w:sz w:val="28"/>
          <w:szCs w:val="28"/>
          <w:lang w:eastAsia="ru-RU"/>
        </w:rPr>
        <w:t xml:space="preserve">Музейные профессии. </w:t>
      </w:r>
    </w:p>
    <w:p w:rsidR="00851468" w:rsidRPr="00406401" w:rsidRDefault="00851468" w:rsidP="00FB0474">
      <w:pPr>
        <w:pStyle w:val="a3"/>
        <w:numPr>
          <w:ilvl w:val="0"/>
          <w:numId w:val="131"/>
        </w:numPr>
        <w:jc w:val="both"/>
        <w:rPr>
          <w:rFonts w:ascii="Times New Roman" w:eastAsia="Times New Roman" w:hAnsi="Times New Roman" w:cs="Times New Roman"/>
          <w:b/>
          <w:color w:val="000000"/>
          <w:sz w:val="28"/>
          <w:szCs w:val="28"/>
          <w:lang w:eastAsia="ru-RU"/>
        </w:rPr>
      </w:pPr>
      <w:r w:rsidRPr="00406401">
        <w:rPr>
          <w:rFonts w:ascii="Times New Roman" w:eastAsia="Times New Roman" w:hAnsi="Times New Roman" w:cs="Times New Roman"/>
          <w:b/>
          <w:color w:val="000000"/>
          <w:sz w:val="28"/>
          <w:szCs w:val="28"/>
          <w:lang w:eastAsia="ru-RU"/>
        </w:rPr>
        <w:lastRenderedPageBreak/>
        <w:t>Фондовая деятельность в музее.</w:t>
      </w:r>
    </w:p>
    <w:p w:rsidR="00851468" w:rsidRDefault="00851468" w:rsidP="00851468">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5A35E1">
        <w:rPr>
          <w:rFonts w:ascii="Times New Roman" w:eastAsia="Times New Roman" w:hAnsi="Times New Roman" w:cs="Times New Roman"/>
          <w:color w:val="000000"/>
          <w:sz w:val="28"/>
          <w:szCs w:val="28"/>
          <w:lang w:eastAsia="ru-RU"/>
        </w:rPr>
        <w:t xml:space="preserve">Книга учета – главный музейный документ. </w:t>
      </w:r>
    </w:p>
    <w:p w:rsidR="00851468" w:rsidRPr="005A35E1" w:rsidRDefault="00851468" w:rsidP="00851468">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5A35E1">
        <w:rPr>
          <w:rFonts w:ascii="Times New Roman" w:eastAsia="Times New Roman" w:hAnsi="Times New Roman" w:cs="Times New Roman"/>
          <w:color w:val="000000"/>
          <w:sz w:val="28"/>
          <w:szCs w:val="28"/>
          <w:lang w:eastAsia="ru-RU"/>
        </w:rPr>
        <w:t xml:space="preserve">Заполнение книги учета. Учет и описание музейных предметов. </w:t>
      </w:r>
    </w:p>
    <w:p w:rsidR="00851468" w:rsidRPr="00406401" w:rsidRDefault="00851468" w:rsidP="00FB0474">
      <w:pPr>
        <w:pStyle w:val="a3"/>
        <w:numPr>
          <w:ilvl w:val="0"/>
          <w:numId w:val="131"/>
        </w:numPr>
        <w:jc w:val="both"/>
        <w:rPr>
          <w:rFonts w:ascii="Times New Roman" w:eastAsia="Times New Roman" w:hAnsi="Times New Roman" w:cs="Times New Roman"/>
          <w:b/>
          <w:color w:val="000000"/>
          <w:sz w:val="28"/>
          <w:szCs w:val="28"/>
          <w:lang w:eastAsia="ru-RU"/>
        </w:rPr>
      </w:pPr>
      <w:r w:rsidRPr="00406401">
        <w:rPr>
          <w:rFonts w:ascii="Times New Roman" w:eastAsia="Times New Roman" w:hAnsi="Times New Roman" w:cs="Times New Roman"/>
          <w:b/>
          <w:color w:val="000000"/>
          <w:sz w:val="28"/>
          <w:szCs w:val="28"/>
          <w:lang w:eastAsia="ru-RU"/>
        </w:rPr>
        <w:t>Экспозиционная деятельность.</w:t>
      </w:r>
    </w:p>
    <w:p w:rsidR="00851468" w:rsidRDefault="00851468" w:rsidP="00851468">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Теория:</w:t>
      </w:r>
      <w:r w:rsidRPr="005A35E1">
        <w:rPr>
          <w:rFonts w:ascii="Times New Roman" w:eastAsia="Times New Roman" w:hAnsi="Times New Roman" w:cs="Times New Roman"/>
          <w:color w:val="000000"/>
          <w:sz w:val="28"/>
          <w:szCs w:val="28"/>
          <w:lang w:eastAsia="ru-RU"/>
        </w:rPr>
        <w:t xml:space="preserve"> Текст в экспозиции. Назначение текстов в экспозиции. Виды озаглавливающих  и сопроводительных текстов. Правила составления этикеток к экспонатам. Приёмы размещения текстов в экспозиции.</w:t>
      </w:r>
    </w:p>
    <w:p w:rsidR="00851468" w:rsidRPr="00406401" w:rsidRDefault="00851468" w:rsidP="00851468">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406401">
        <w:rPr>
          <w:rFonts w:ascii="Times New Roman" w:eastAsia="Times New Roman" w:hAnsi="Times New Roman" w:cs="Times New Roman"/>
          <w:color w:val="000000"/>
          <w:sz w:val="28"/>
          <w:szCs w:val="28"/>
          <w:lang w:eastAsia="ru-RU"/>
        </w:rPr>
        <w:t>Построение экспозиций школьного  музея.</w:t>
      </w:r>
    </w:p>
    <w:p w:rsidR="00851468" w:rsidRPr="00C12E09" w:rsidRDefault="00851468" w:rsidP="00FB0474">
      <w:pPr>
        <w:pStyle w:val="a3"/>
        <w:numPr>
          <w:ilvl w:val="0"/>
          <w:numId w:val="131"/>
        </w:numPr>
        <w:jc w:val="both"/>
        <w:rPr>
          <w:rFonts w:ascii="Times New Roman" w:eastAsia="Times New Roman" w:hAnsi="Times New Roman" w:cs="Times New Roman"/>
          <w:b/>
          <w:color w:val="000000"/>
          <w:sz w:val="28"/>
          <w:szCs w:val="28"/>
          <w:lang w:eastAsia="ru-RU"/>
        </w:rPr>
      </w:pPr>
      <w:r w:rsidRPr="00C12E09">
        <w:rPr>
          <w:rFonts w:ascii="Times New Roman" w:eastAsia="Times New Roman" w:hAnsi="Times New Roman" w:cs="Times New Roman"/>
          <w:b/>
          <w:color w:val="000000"/>
          <w:sz w:val="28"/>
          <w:szCs w:val="28"/>
          <w:lang w:eastAsia="ru-RU"/>
        </w:rPr>
        <w:t>Школа юного экскурсовода. Экскурсионная деятельность.</w:t>
      </w:r>
    </w:p>
    <w:p w:rsidR="00851468" w:rsidRDefault="00851468" w:rsidP="00851468">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5A35E1">
        <w:rPr>
          <w:rFonts w:ascii="Times New Roman" w:eastAsia="Times New Roman" w:hAnsi="Times New Roman" w:cs="Times New Roman"/>
          <w:color w:val="000000"/>
          <w:sz w:val="28"/>
          <w:szCs w:val="28"/>
          <w:lang w:eastAsia="ru-RU"/>
        </w:rPr>
        <w:t xml:space="preserve">Экскурсия как форма популяризации историко-культурного и природного наследия музейными средствами. Виды экскурсий: обзорная, тематическая, учебная. Приёмы подготовки экскурсии с использованием опубликованных источников, научной и популярной литературы, материалов музейного собрания. </w:t>
      </w:r>
    </w:p>
    <w:p w:rsidR="00851468" w:rsidRPr="005A35E1" w:rsidRDefault="00851468" w:rsidP="00851468">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5A35E1">
        <w:rPr>
          <w:rFonts w:ascii="Times New Roman" w:eastAsia="Times New Roman" w:hAnsi="Times New Roman" w:cs="Times New Roman"/>
          <w:color w:val="000000"/>
          <w:sz w:val="28"/>
          <w:szCs w:val="28"/>
          <w:lang w:eastAsia="ru-RU"/>
        </w:rPr>
        <w:t>Подготовка экскурсоводов. Организация и проведение экскурсий для учащихся, родителей и жителей деревни.</w:t>
      </w:r>
    </w:p>
    <w:p w:rsidR="00851468" w:rsidRPr="00C12E09" w:rsidRDefault="00851468" w:rsidP="00FB0474">
      <w:pPr>
        <w:pStyle w:val="a3"/>
        <w:numPr>
          <w:ilvl w:val="0"/>
          <w:numId w:val="131"/>
        </w:numPr>
        <w:jc w:val="both"/>
        <w:rPr>
          <w:rFonts w:ascii="Times New Roman" w:eastAsia="Times New Roman" w:hAnsi="Times New Roman" w:cs="Times New Roman"/>
          <w:b/>
          <w:color w:val="000000"/>
          <w:sz w:val="28"/>
          <w:szCs w:val="28"/>
          <w:lang w:eastAsia="ru-RU"/>
        </w:rPr>
      </w:pPr>
      <w:r w:rsidRPr="00C12E09">
        <w:rPr>
          <w:rFonts w:ascii="Times New Roman" w:eastAsia="Times New Roman" w:hAnsi="Times New Roman" w:cs="Times New Roman"/>
          <w:b/>
          <w:color w:val="000000"/>
          <w:sz w:val="28"/>
          <w:szCs w:val="28"/>
          <w:lang w:eastAsia="ru-RU"/>
        </w:rPr>
        <w:t xml:space="preserve">Участие в массовых  экскурсионно-краеведческих мероприятиях. </w:t>
      </w:r>
    </w:p>
    <w:p w:rsidR="00C22559" w:rsidRDefault="00851468" w:rsidP="00851468">
      <w:pPr>
        <w:jc w:val="both"/>
        <w:rPr>
          <w:rFonts w:ascii="Times New Roman" w:eastAsia="Times New Roman" w:hAnsi="Times New Roman" w:cs="Times New Roman"/>
          <w:b/>
          <w:color w:val="000000"/>
          <w:sz w:val="28"/>
          <w:szCs w:val="28"/>
          <w:lang w:eastAsia="ru-RU"/>
        </w:rPr>
      </w:pPr>
      <w:r w:rsidRPr="005A35E1">
        <w:rPr>
          <w:rFonts w:ascii="Times New Roman" w:eastAsia="Times New Roman" w:hAnsi="Times New Roman" w:cs="Times New Roman"/>
          <w:color w:val="000000"/>
          <w:sz w:val="28"/>
          <w:szCs w:val="28"/>
          <w:lang w:eastAsia="ru-RU"/>
        </w:rPr>
        <w:t>Участие в районных краеведческих мероприятиях и др.</w:t>
      </w:r>
    </w:p>
    <w:p w:rsidR="00C22559" w:rsidRDefault="00C22559">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C22559" w:rsidRPr="007472A8" w:rsidTr="00163D46">
        <w:tc>
          <w:tcPr>
            <w:tcW w:w="4075" w:type="dxa"/>
            <w:hideMark/>
          </w:tcPr>
          <w:p w:rsidR="00C22559" w:rsidRPr="007472A8" w:rsidRDefault="00C22559" w:rsidP="00163D46">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C22559" w:rsidRPr="007472A8" w:rsidRDefault="00C22559" w:rsidP="00C22559">
      <w:pPr>
        <w:tabs>
          <w:tab w:val="left" w:pos="851"/>
        </w:tabs>
        <w:spacing w:after="0"/>
        <w:ind w:firstLine="709"/>
        <w:jc w:val="both"/>
        <w:rPr>
          <w:rFonts w:ascii="Times New Roman" w:eastAsia="MS Mincho" w:hAnsi="Times New Roman" w:cs="Times New Roman"/>
          <w:color w:val="00B050"/>
          <w:sz w:val="28"/>
          <w:szCs w:val="28"/>
          <w:lang w:eastAsia="ja-JP"/>
        </w:rPr>
      </w:pPr>
    </w:p>
    <w:p w:rsidR="00C22559" w:rsidRPr="007472A8" w:rsidRDefault="00C22559" w:rsidP="00C22559">
      <w:pPr>
        <w:tabs>
          <w:tab w:val="left" w:pos="851"/>
        </w:tabs>
        <w:spacing w:after="0"/>
        <w:ind w:firstLine="709"/>
        <w:jc w:val="both"/>
        <w:rPr>
          <w:rFonts w:ascii="Times New Roman" w:eastAsia="Times New Roman" w:hAnsi="Times New Roman" w:cs="Times New Roman"/>
          <w:color w:val="00B050"/>
          <w:sz w:val="28"/>
          <w:szCs w:val="28"/>
          <w:lang w:eastAsia="ru-RU"/>
        </w:rPr>
      </w:pPr>
    </w:p>
    <w:p w:rsidR="00C22559" w:rsidRPr="007472A8" w:rsidRDefault="00C22559" w:rsidP="00C22559">
      <w:pPr>
        <w:tabs>
          <w:tab w:val="left" w:pos="851"/>
        </w:tabs>
        <w:spacing w:after="0"/>
        <w:ind w:firstLine="709"/>
        <w:jc w:val="both"/>
        <w:rPr>
          <w:rFonts w:ascii="Times New Roman" w:eastAsia="Times New Roman" w:hAnsi="Times New Roman" w:cs="Times New Roman"/>
          <w:color w:val="00B050"/>
          <w:sz w:val="28"/>
          <w:szCs w:val="28"/>
          <w:lang w:eastAsia="ru-RU"/>
        </w:rPr>
      </w:pPr>
    </w:p>
    <w:p w:rsidR="00C22559" w:rsidRPr="007472A8" w:rsidRDefault="00C22559" w:rsidP="00C22559">
      <w:pPr>
        <w:tabs>
          <w:tab w:val="left" w:pos="851"/>
        </w:tabs>
        <w:spacing w:after="0"/>
        <w:ind w:firstLine="709"/>
        <w:jc w:val="both"/>
        <w:rPr>
          <w:rFonts w:ascii="Times New Roman" w:eastAsia="Times New Roman" w:hAnsi="Times New Roman" w:cs="Times New Roman"/>
          <w:color w:val="00B050"/>
          <w:sz w:val="28"/>
          <w:szCs w:val="28"/>
          <w:lang w:eastAsia="ru-RU"/>
        </w:rPr>
      </w:pPr>
    </w:p>
    <w:p w:rsidR="00C22559" w:rsidRPr="007472A8" w:rsidRDefault="00C22559" w:rsidP="00C22559">
      <w:pPr>
        <w:tabs>
          <w:tab w:val="left" w:pos="851"/>
        </w:tabs>
        <w:spacing w:after="0"/>
        <w:ind w:firstLine="709"/>
        <w:jc w:val="both"/>
        <w:rPr>
          <w:rFonts w:ascii="Times New Roman" w:eastAsia="Times New Roman" w:hAnsi="Times New Roman" w:cs="Times New Roman"/>
          <w:color w:val="00B050"/>
          <w:sz w:val="28"/>
          <w:szCs w:val="28"/>
          <w:lang w:eastAsia="ru-RU"/>
        </w:rPr>
      </w:pPr>
    </w:p>
    <w:p w:rsidR="00C22559" w:rsidRPr="007472A8" w:rsidRDefault="00C22559" w:rsidP="00C22559">
      <w:pPr>
        <w:tabs>
          <w:tab w:val="left" w:pos="851"/>
        </w:tabs>
        <w:spacing w:after="0"/>
        <w:ind w:firstLine="709"/>
        <w:jc w:val="both"/>
        <w:rPr>
          <w:rFonts w:ascii="Times New Roman" w:eastAsia="Times New Roman" w:hAnsi="Times New Roman" w:cs="Times New Roman"/>
          <w:color w:val="00B050"/>
          <w:sz w:val="28"/>
          <w:szCs w:val="28"/>
          <w:lang w:eastAsia="ru-RU"/>
        </w:rPr>
      </w:pPr>
    </w:p>
    <w:p w:rsidR="00C22559" w:rsidRPr="007472A8" w:rsidRDefault="00C22559" w:rsidP="00C22559">
      <w:pPr>
        <w:tabs>
          <w:tab w:val="left" w:pos="851"/>
        </w:tabs>
        <w:spacing w:after="0"/>
        <w:ind w:firstLine="709"/>
        <w:jc w:val="both"/>
        <w:rPr>
          <w:rFonts w:ascii="Times New Roman" w:eastAsia="Times New Roman" w:hAnsi="Times New Roman" w:cs="Times New Roman"/>
          <w:color w:val="00B050"/>
          <w:sz w:val="28"/>
          <w:szCs w:val="28"/>
          <w:lang w:eastAsia="ru-RU"/>
        </w:rPr>
      </w:pPr>
    </w:p>
    <w:p w:rsidR="00C22559" w:rsidRPr="007472A8" w:rsidRDefault="00C22559" w:rsidP="00C22559">
      <w:pPr>
        <w:tabs>
          <w:tab w:val="left" w:pos="851"/>
        </w:tabs>
        <w:spacing w:after="0"/>
        <w:ind w:firstLine="709"/>
        <w:jc w:val="both"/>
        <w:rPr>
          <w:rFonts w:ascii="Times New Roman" w:eastAsia="Times New Roman" w:hAnsi="Times New Roman" w:cs="Times New Roman"/>
          <w:color w:val="00B050"/>
          <w:sz w:val="28"/>
          <w:szCs w:val="28"/>
          <w:lang w:eastAsia="ru-RU"/>
        </w:rPr>
      </w:pPr>
    </w:p>
    <w:p w:rsidR="00C22559" w:rsidRPr="007472A8" w:rsidRDefault="00C22559" w:rsidP="00C22559">
      <w:pPr>
        <w:tabs>
          <w:tab w:val="left" w:pos="851"/>
        </w:tabs>
        <w:spacing w:after="0"/>
        <w:ind w:firstLine="709"/>
        <w:jc w:val="both"/>
        <w:rPr>
          <w:rFonts w:ascii="Times New Roman" w:eastAsia="Times New Roman" w:hAnsi="Times New Roman" w:cs="Times New Roman"/>
          <w:color w:val="00B050"/>
          <w:sz w:val="28"/>
          <w:szCs w:val="28"/>
          <w:lang w:eastAsia="ru-RU"/>
        </w:rPr>
      </w:pPr>
    </w:p>
    <w:p w:rsidR="00C22559" w:rsidRPr="007472A8" w:rsidRDefault="00C22559" w:rsidP="00C22559">
      <w:pPr>
        <w:tabs>
          <w:tab w:val="left" w:pos="851"/>
        </w:tabs>
        <w:spacing w:after="0"/>
        <w:ind w:firstLine="709"/>
        <w:jc w:val="both"/>
        <w:rPr>
          <w:rFonts w:ascii="Times New Roman" w:eastAsia="Times New Roman" w:hAnsi="Times New Roman" w:cs="Times New Roman"/>
          <w:color w:val="00B050"/>
          <w:sz w:val="28"/>
          <w:szCs w:val="28"/>
          <w:lang w:eastAsia="ru-RU"/>
        </w:rPr>
      </w:pPr>
    </w:p>
    <w:p w:rsidR="00C22559" w:rsidRPr="007472A8" w:rsidRDefault="00C22559" w:rsidP="00C22559">
      <w:pPr>
        <w:tabs>
          <w:tab w:val="left" w:pos="851"/>
        </w:tabs>
        <w:spacing w:after="0"/>
        <w:ind w:firstLine="709"/>
        <w:jc w:val="both"/>
        <w:rPr>
          <w:rFonts w:ascii="Times New Roman" w:eastAsia="Times New Roman" w:hAnsi="Times New Roman" w:cs="Times New Roman"/>
          <w:color w:val="00B050"/>
          <w:sz w:val="28"/>
          <w:szCs w:val="28"/>
          <w:lang w:eastAsia="ru-RU"/>
        </w:rPr>
      </w:pPr>
    </w:p>
    <w:p w:rsidR="00C22559" w:rsidRPr="007472A8" w:rsidRDefault="00C22559" w:rsidP="00C22559">
      <w:pPr>
        <w:tabs>
          <w:tab w:val="left" w:pos="851"/>
        </w:tabs>
        <w:spacing w:after="0"/>
        <w:ind w:firstLine="709"/>
        <w:jc w:val="both"/>
        <w:rPr>
          <w:rFonts w:ascii="Times New Roman" w:eastAsia="Times New Roman" w:hAnsi="Times New Roman" w:cs="Times New Roman"/>
          <w:color w:val="00B050"/>
          <w:sz w:val="28"/>
          <w:szCs w:val="28"/>
          <w:lang w:eastAsia="ru-RU"/>
        </w:rPr>
      </w:pPr>
    </w:p>
    <w:p w:rsidR="00C22559" w:rsidRPr="007472A8" w:rsidRDefault="00C22559" w:rsidP="00C22559">
      <w:pPr>
        <w:tabs>
          <w:tab w:val="left" w:pos="851"/>
        </w:tabs>
        <w:spacing w:after="0"/>
        <w:ind w:firstLine="709"/>
        <w:jc w:val="both"/>
        <w:rPr>
          <w:rFonts w:ascii="Times New Roman" w:eastAsia="Times New Roman" w:hAnsi="Times New Roman" w:cs="Times New Roman"/>
          <w:color w:val="00B050"/>
          <w:sz w:val="28"/>
          <w:szCs w:val="28"/>
          <w:lang w:eastAsia="ru-RU"/>
        </w:rPr>
      </w:pPr>
    </w:p>
    <w:p w:rsidR="00C22559" w:rsidRPr="007472A8" w:rsidRDefault="00C22559" w:rsidP="00C22559">
      <w:pPr>
        <w:tabs>
          <w:tab w:val="left" w:pos="851"/>
        </w:tabs>
        <w:spacing w:after="0"/>
        <w:ind w:firstLine="709"/>
        <w:jc w:val="both"/>
        <w:rPr>
          <w:rFonts w:ascii="Times New Roman" w:eastAsia="Times New Roman" w:hAnsi="Times New Roman" w:cs="Times New Roman"/>
          <w:color w:val="00B050"/>
          <w:sz w:val="28"/>
          <w:szCs w:val="28"/>
          <w:lang w:eastAsia="ru-RU"/>
        </w:rPr>
      </w:pPr>
    </w:p>
    <w:p w:rsidR="00C22559" w:rsidRPr="007472A8" w:rsidRDefault="00C22559" w:rsidP="00C22559">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C22559" w:rsidRPr="007472A8" w:rsidRDefault="00C22559" w:rsidP="00C22559">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C22559" w:rsidRPr="007472A8" w:rsidRDefault="00C22559" w:rsidP="00C22559">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C22559" w:rsidRPr="007472A8" w:rsidRDefault="00C22559" w:rsidP="00C22559">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Музееведение</w:t>
      </w:r>
      <w:r w:rsidRPr="007472A8">
        <w:rPr>
          <w:rFonts w:ascii="Times New Roman" w:eastAsia="Times New Roman" w:hAnsi="Times New Roman" w:cs="Times New Roman"/>
          <w:color w:val="000000"/>
          <w:sz w:val="28"/>
          <w:szCs w:val="28"/>
          <w:lang w:eastAsia="ru-RU"/>
        </w:rPr>
        <w:t>»,</w:t>
      </w:r>
    </w:p>
    <w:p w:rsidR="00C22559" w:rsidRDefault="00C22559" w:rsidP="00C22559">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sidR="00970804">
        <w:rPr>
          <w:rFonts w:ascii="Times New Roman" w:eastAsia="Times New Roman" w:hAnsi="Times New Roman" w:cs="Times New Roman"/>
          <w:color w:val="000000"/>
          <w:sz w:val="28"/>
          <w:szCs w:val="28"/>
          <w:lang w:eastAsia="ru-RU"/>
        </w:rPr>
        <w:t>Свалухина И.Л.</w:t>
      </w:r>
      <w:r>
        <w:rPr>
          <w:rFonts w:ascii="Times New Roman" w:eastAsia="Times New Roman" w:hAnsi="Times New Roman" w:cs="Times New Roman"/>
          <w:color w:val="000000"/>
          <w:sz w:val="28"/>
          <w:szCs w:val="28"/>
          <w:lang w:eastAsia="ru-RU"/>
        </w:rPr>
        <w:t>,</w:t>
      </w:r>
    </w:p>
    <w:p w:rsidR="00C22559" w:rsidRDefault="00C22559" w:rsidP="00C22559">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год обучения</w:t>
      </w:r>
      <w:r w:rsidRPr="007472A8">
        <w:rPr>
          <w:rFonts w:ascii="Times New Roman" w:eastAsia="Times New Roman" w:hAnsi="Times New Roman" w:cs="Times New Roman"/>
          <w:color w:val="000000"/>
          <w:sz w:val="28"/>
          <w:szCs w:val="28"/>
          <w:lang w:eastAsia="ru-RU"/>
        </w:rPr>
        <w:t>)</w:t>
      </w:r>
    </w:p>
    <w:p w:rsidR="00970804" w:rsidRDefault="00C2255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70804" w:rsidRPr="007C0435" w:rsidRDefault="00970804" w:rsidP="00970804">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694B53">
        <w:rPr>
          <w:rFonts w:ascii="Times New Roman" w:eastAsia="Times New Roman" w:hAnsi="Times New Roman" w:cs="Times New Roman"/>
          <w:color w:val="000000"/>
          <w:sz w:val="28"/>
          <w:szCs w:val="28"/>
          <w:lang w:eastAsia="ru-RU"/>
        </w:rPr>
        <w:t xml:space="preserve">младшего, </w:t>
      </w:r>
      <w:r w:rsidRPr="007C0435">
        <w:rPr>
          <w:rFonts w:ascii="Times New Roman" w:eastAsia="Times New Roman" w:hAnsi="Times New Roman" w:cs="Times New Roman"/>
          <w:color w:val="000000"/>
          <w:sz w:val="28"/>
          <w:szCs w:val="28"/>
          <w:lang w:eastAsia="ru-RU"/>
        </w:rPr>
        <w:t>среднего</w:t>
      </w:r>
      <w:r w:rsidR="00694B53">
        <w:rPr>
          <w:rFonts w:ascii="Times New Roman" w:eastAsia="Times New Roman" w:hAnsi="Times New Roman" w:cs="Times New Roman"/>
          <w:color w:val="000000"/>
          <w:sz w:val="28"/>
          <w:szCs w:val="28"/>
          <w:lang w:eastAsia="ru-RU"/>
        </w:rPr>
        <w:t xml:space="preserve"> и старшего</w:t>
      </w:r>
      <w:r w:rsidRPr="007C0435">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970804" w:rsidRPr="007C0435" w:rsidRDefault="00970804" w:rsidP="00970804">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t>Курс рассчитан на 3</w:t>
      </w:r>
      <w:r w:rsidR="0005720D">
        <w:rPr>
          <w:rFonts w:ascii="Times New Roman" w:eastAsia="Times New Roman" w:hAnsi="Times New Roman" w:cs="Times New Roman"/>
          <w:color w:val="000000"/>
          <w:sz w:val="28"/>
          <w:szCs w:val="28"/>
          <w:lang w:eastAsia="ru-RU"/>
        </w:rPr>
        <w:t>6</w:t>
      </w:r>
      <w:r w:rsidRPr="007C0435">
        <w:rPr>
          <w:rFonts w:ascii="Times New Roman" w:eastAsia="Times New Roman" w:hAnsi="Times New Roman" w:cs="Times New Roman"/>
          <w:color w:val="000000"/>
          <w:sz w:val="28"/>
          <w:szCs w:val="28"/>
          <w:lang w:eastAsia="ru-RU"/>
        </w:rPr>
        <w:t xml:space="preserve"> час</w:t>
      </w:r>
      <w:r w:rsidR="00CB7057">
        <w:rPr>
          <w:rFonts w:ascii="Times New Roman" w:eastAsia="Times New Roman" w:hAnsi="Times New Roman" w:cs="Times New Roman"/>
          <w:color w:val="000000"/>
          <w:sz w:val="28"/>
          <w:szCs w:val="28"/>
          <w:lang w:eastAsia="ru-RU"/>
        </w:rPr>
        <w:t>ов</w:t>
      </w:r>
      <w:r w:rsidRPr="007C0435">
        <w:rPr>
          <w:rFonts w:ascii="Times New Roman" w:eastAsia="Times New Roman" w:hAnsi="Times New Roman" w:cs="Times New Roman"/>
          <w:color w:val="000000"/>
          <w:sz w:val="28"/>
          <w:szCs w:val="28"/>
          <w:lang w:eastAsia="ru-RU"/>
        </w:rPr>
        <w:t xml:space="preserve"> (в том числе, теоретические занятия – </w:t>
      </w:r>
      <w:r w:rsidR="0005720D">
        <w:rPr>
          <w:rFonts w:ascii="Times New Roman" w:eastAsia="Times New Roman" w:hAnsi="Times New Roman" w:cs="Times New Roman"/>
          <w:color w:val="000000"/>
          <w:sz w:val="28"/>
          <w:szCs w:val="28"/>
          <w:lang w:eastAsia="ru-RU"/>
        </w:rPr>
        <w:t>12</w:t>
      </w:r>
      <w:r w:rsidRPr="007C0435">
        <w:rPr>
          <w:rFonts w:ascii="Times New Roman" w:eastAsia="Times New Roman" w:hAnsi="Times New Roman" w:cs="Times New Roman"/>
          <w:color w:val="000000"/>
          <w:sz w:val="28"/>
          <w:szCs w:val="28"/>
          <w:lang w:eastAsia="ru-RU"/>
        </w:rPr>
        <w:t xml:space="preserve">, практические занятия – </w:t>
      </w:r>
      <w:r w:rsidR="0005720D">
        <w:rPr>
          <w:rFonts w:ascii="Times New Roman" w:eastAsia="Times New Roman" w:hAnsi="Times New Roman" w:cs="Times New Roman"/>
          <w:color w:val="000000"/>
          <w:sz w:val="28"/>
          <w:szCs w:val="28"/>
          <w:lang w:eastAsia="ru-RU"/>
        </w:rPr>
        <w:t>24</w:t>
      </w:r>
      <w:r w:rsidRPr="007C0435">
        <w:rPr>
          <w:rFonts w:ascii="Times New Roman" w:eastAsia="Times New Roman" w:hAnsi="Times New Roman" w:cs="Times New Roman"/>
          <w:color w:val="000000"/>
          <w:sz w:val="28"/>
          <w:szCs w:val="28"/>
          <w:lang w:eastAsia="ru-RU"/>
        </w:rPr>
        <w:t>).</w:t>
      </w:r>
    </w:p>
    <w:p w:rsidR="00C22559" w:rsidRDefault="00970804" w:rsidP="00970804">
      <w:pPr>
        <w:spacing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970804" w:rsidRDefault="00970804" w:rsidP="00FB0474">
      <w:pPr>
        <w:pStyle w:val="a3"/>
        <w:numPr>
          <w:ilvl w:val="0"/>
          <w:numId w:val="96"/>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970804" w:rsidRDefault="00970804" w:rsidP="00970804">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«Музей – хранитель наследия веков» 2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992"/>
        <w:gridCol w:w="1134"/>
        <w:gridCol w:w="1560"/>
        <w:gridCol w:w="1842"/>
      </w:tblGrid>
      <w:tr w:rsidR="00970804" w:rsidRPr="00970804" w:rsidTr="00970804">
        <w:trPr>
          <w:trHeight w:val="255"/>
        </w:trPr>
        <w:tc>
          <w:tcPr>
            <w:tcW w:w="675" w:type="dxa"/>
            <w:vMerge w:val="restart"/>
            <w:shd w:val="clear" w:color="auto" w:fill="FFFFFF" w:themeFill="background1"/>
          </w:tcPr>
          <w:p w:rsidR="00970804" w:rsidRPr="00970804" w:rsidRDefault="00970804" w:rsidP="00970804">
            <w:pPr>
              <w:spacing w:after="0" w:line="240" w:lineRule="auto"/>
              <w:jc w:val="both"/>
              <w:rPr>
                <w:rFonts w:ascii="Times New Roman" w:eastAsia="Times New Roman" w:hAnsi="Times New Roman" w:cs="Times New Roman"/>
                <w:b/>
                <w:bCs/>
                <w:color w:val="000000"/>
                <w:sz w:val="28"/>
                <w:szCs w:val="28"/>
                <w:lang w:eastAsia="ru-RU"/>
              </w:rPr>
            </w:pPr>
            <w:r w:rsidRPr="00970804">
              <w:rPr>
                <w:rFonts w:ascii="Times New Roman" w:eastAsia="Times New Roman" w:hAnsi="Times New Roman" w:cs="Times New Roman"/>
                <w:b/>
                <w:sz w:val="28"/>
                <w:szCs w:val="28"/>
                <w:lang w:eastAsia="ru-RU"/>
              </w:rPr>
              <w:t>№</w:t>
            </w:r>
            <w:r w:rsidRPr="00970804">
              <w:rPr>
                <w:rFonts w:ascii="Times New Roman" w:eastAsia="Times New Roman" w:hAnsi="Times New Roman" w:cs="Times New Roman"/>
                <w:b/>
                <w:sz w:val="28"/>
                <w:szCs w:val="28"/>
                <w:lang w:eastAsia="ru-RU"/>
              </w:rPr>
              <w:br/>
              <w:t>п/п</w:t>
            </w:r>
          </w:p>
        </w:tc>
        <w:tc>
          <w:tcPr>
            <w:tcW w:w="3544" w:type="dxa"/>
            <w:vMerge w:val="restart"/>
            <w:shd w:val="clear" w:color="auto" w:fill="FFFFFF" w:themeFill="background1"/>
          </w:tcPr>
          <w:p w:rsidR="00970804" w:rsidRPr="00970804" w:rsidRDefault="00970804" w:rsidP="00970804">
            <w:pPr>
              <w:spacing w:after="0" w:line="240" w:lineRule="auto"/>
              <w:jc w:val="both"/>
              <w:rPr>
                <w:rFonts w:ascii="Times New Roman" w:eastAsia="Times New Roman" w:hAnsi="Times New Roman" w:cs="Times New Roman"/>
                <w:b/>
                <w:bCs/>
                <w:color w:val="000000"/>
                <w:sz w:val="28"/>
                <w:szCs w:val="28"/>
                <w:lang w:eastAsia="ru-RU"/>
              </w:rPr>
            </w:pPr>
            <w:r w:rsidRPr="00970804">
              <w:rPr>
                <w:rFonts w:ascii="Times New Roman" w:eastAsia="Times New Roman" w:hAnsi="Times New Roman" w:cs="Times New Roman"/>
                <w:b/>
                <w:bCs/>
                <w:color w:val="000000"/>
                <w:sz w:val="28"/>
                <w:szCs w:val="28"/>
                <w:lang w:eastAsia="ru-RU"/>
              </w:rPr>
              <w:t>Название раздела, темы</w:t>
            </w:r>
          </w:p>
        </w:tc>
        <w:tc>
          <w:tcPr>
            <w:tcW w:w="3686" w:type="dxa"/>
            <w:gridSpan w:val="3"/>
            <w:shd w:val="clear" w:color="auto" w:fill="FFFFFF" w:themeFill="background1"/>
          </w:tcPr>
          <w:p w:rsidR="00970804" w:rsidRPr="00970804" w:rsidRDefault="00970804" w:rsidP="00970804">
            <w:pPr>
              <w:spacing w:after="0" w:line="240" w:lineRule="auto"/>
              <w:jc w:val="center"/>
              <w:rPr>
                <w:rFonts w:ascii="Times New Roman" w:eastAsia="Times New Roman" w:hAnsi="Times New Roman" w:cs="Times New Roman"/>
                <w:b/>
                <w:bCs/>
                <w:color w:val="000000"/>
                <w:sz w:val="28"/>
                <w:szCs w:val="28"/>
                <w:lang w:eastAsia="ru-RU"/>
              </w:rPr>
            </w:pPr>
            <w:r w:rsidRPr="00970804">
              <w:rPr>
                <w:rFonts w:ascii="Times New Roman" w:eastAsia="Times New Roman" w:hAnsi="Times New Roman" w:cs="Times New Roman"/>
                <w:b/>
                <w:bCs/>
                <w:color w:val="000000"/>
                <w:sz w:val="28"/>
                <w:szCs w:val="28"/>
                <w:lang w:eastAsia="ru-RU"/>
              </w:rPr>
              <w:t>Количество часов</w:t>
            </w:r>
          </w:p>
        </w:tc>
        <w:tc>
          <w:tcPr>
            <w:tcW w:w="1842" w:type="dxa"/>
            <w:vMerge w:val="restart"/>
            <w:shd w:val="clear" w:color="auto" w:fill="FFFFFF" w:themeFill="background1"/>
          </w:tcPr>
          <w:p w:rsidR="00970804" w:rsidRPr="00970804" w:rsidRDefault="00970804" w:rsidP="00970804">
            <w:pPr>
              <w:spacing w:after="0" w:line="240" w:lineRule="auto"/>
              <w:jc w:val="center"/>
              <w:rPr>
                <w:rFonts w:ascii="Times New Roman" w:eastAsia="Times New Roman" w:hAnsi="Times New Roman" w:cs="Times New Roman"/>
                <w:b/>
                <w:bCs/>
                <w:color w:val="000000"/>
                <w:sz w:val="28"/>
                <w:szCs w:val="28"/>
                <w:lang w:eastAsia="ru-RU"/>
              </w:rPr>
            </w:pPr>
            <w:r w:rsidRPr="00970804">
              <w:rPr>
                <w:rFonts w:ascii="Times New Roman" w:eastAsia="Times New Roman" w:hAnsi="Times New Roman" w:cs="Times New Roman"/>
                <w:b/>
                <w:bCs/>
                <w:color w:val="000000"/>
                <w:sz w:val="28"/>
                <w:szCs w:val="28"/>
                <w:lang w:eastAsia="ru-RU"/>
              </w:rPr>
              <w:t>Форма аттестации (контроля)</w:t>
            </w:r>
          </w:p>
        </w:tc>
      </w:tr>
      <w:tr w:rsidR="00970804" w:rsidRPr="00970804" w:rsidTr="00970804">
        <w:trPr>
          <w:trHeight w:val="300"/>
        </w:trPr>
        <w:tc>
          <w:tcPr>
            <w:tcW w:w="675" w:type="dxa"/>
            <w:vMerge/>
          </w:tcPr>
          <w:p w:rsidR="00970804" w:rsidRPr="00970804" w:rsidRDefault="00970804" w:rsidP="00970804">
            <w:pPr>
              <w:spacing w:after="0" w:line="240" w:lineRule="auto"/>
              <w:jc w:val="both"/>
              <w:rPr>
                <w:rFonts w:ascii="Times New Roman" w:eastAsia="Times New Roman" w:hAnsi="Times New Roman" w:cs="Times New Roman"/>
                <w:sz w:val="28"/>
                <w:szCs w:val="28"/>
                <w:lang w:eastAsia="ru-RU"/>
              </w:rPr>
            </w:pPr>
          </w:p>
        </w:tc>
        <w:tc>
          <w:tcPr>
            <w:tcW w:w="3544" w:type="dxa"/>
            <w:vMerge/>
          </w:tcPr>
          <w:p w:rsidR="00970804" w:rsidRPr="00970804" w:rsidRDefault="00970804" w:rsidP="00970804">
            <w:pPr>
              <w:spacing w:after="0" w:line="240" w:lineRule="auto"/>
              <w:jc w:val="both"/>
              <w:rPr>
                <w:rFonts w:ascii="Times New Roman" w:eastAsia="Times New Roman" w:hAnsi="Times New Roman" w:cs="Times New Roman"/>
                <w:bCs/>
                <w:color w:val="000000"/>
                <w:sz w:val="28"/>
                <w:szCs w:val="28"/>
                <w:lang w:eastAsia="ru-RU"/>
              </w:rPr>
            </w:pPr>
          </w:p>
        </w:tc>
        <w:tc>
          <w:tcPr>
            <w:tcW w:w="992" w:type="dxa"/>
            <w:shd w:val="clear" w:color="auto" w:fill="FFFFFF" w:themeFill="background1"/>
          </w:tcPr>
          <w:p w:rsidR="00970804" w:rsidRPr="00970804" w:rsidRDefault="00970804" w:rsidP="00970804">
            <w:pPr>
              <w:spacing w:after="0" w:line="240" w:lineRule="auto"/>
              <w:jc w:val="center"/>
              <w:rPr>
                <w:rFonts w:ascii="Times New Roman" w:eastAsia="Times New Roman" w:hAnsi="Times New Roman" w:cs="Times New Roman"/>
                <w:b/>
                <w:bCs/>
                <w:color w:val="000000"/>
                <w:sz w:val="28"/>
                <w:szCs w:val="28"/>
                <w:lang w:eastAsia="ru-RU"/>
              </w:rPr>
            </w:pPr>
            <w:r w:rsidRPr="00970804">
              <w:rPr>
                <w:rFonts w:ascii="Times New Roman" w:eastAsia="Times New Roman" w:hAnsi="Times New Roman" w:cs="Times New Roman"/>
                <w:b/>
                <w:bCs/>
                <w:color w:val="000000"/>
                <w:sz w:val="28"/>
                <w:szCs w:val="28"/>
                <w:lang w:eastAsia="ru-RU"/>
              </w:rPr>
              <w:t>всего</w:t>
            </w:r>
          </w:p>
        </w:tc>
        <w:tc>
          <w:tcPr>
            <w:tcW w:w="1134" w:type="dxa"/>
            <w:shd w:val="clear" w:color="auto" w:fill="FFFFFF" w:themeFill="background1"/>
          </w:tcPr>
          <w:p w:rsidR="00970804" w:rsidRPr="00970804" w:rsidRDefault="00970804" w:rsidP="00970804">
            <w:pPr>
              <w:spacing w:after="0" w:line="240" w:lineRule="auto"/>
              <w:jc w:val="center"/>
              <w:rPr>
                <w:rFonts w:ascii="Times New Roman" w:eastAsia="Times New Roman" w:hAnsi="Times New Roman" w:cs="Times New Roman"/>
                <w:b/>
                <w:bCs/>
                <w:color w:val="000000"/>
                <w:sz w:val="28"/>
                <w:szCs w:val="28"/>
                <w:lang w:eastAsia="ru-RU"/>
              </w:rPr>
            </w:pPr>
            <w:r w:rsidRPr="00970804">
              <w:rPr>
                <w:rFonts w:ascii="Times New Roman" w:eastAsia="Times New Roman" w:hAnsi="Times New Roman" w:cs="Times New Roman"/>
                <w:b/>
                <w:bCs/>
                <w:color w:val="000000"/>
                <w:sz w:val="28"/>
                <w:szCs w:val="28"/>
                <w:lang w:eastAsia="ru-RU"/>
              </w:rPr>
              <w:t>теория</w:t>
            </w:r>
          </w:p>
        </w:tc>
        <w:tc>
          <w:tcPr>
            <w:tcW w:w="1560" w:type="dxa"/>
            <w:shd w:val="clear" w:color="auto" w:fill="FFFFFF" w:themeFill="background1"/>
          </w:tcPr>
          <w:p w:rsidR="00970804" w:rsidRPr="00970804" w:rsidRDefault="00970804" w:rsidP="00970804">
            <w:pPr>
              <w:spacing w:after="0" w:line="240" w:lineRule="auto"/>
              <w:jc w:val="center"/>
              <w:rPr>
                <w:rFonts w:ascii="Times New Roman" w:eastAsia="Times New Roman" w:hAnsi="Times New Roman" w:cs="Times New Roman"/>
                <w:b/>
                <w:bCs/>
                <w:color w:val="000000"/>
                <w:sz w:val="28"/>
                <w:szCs w:val="28"/>
                <w:lang w:eastAsia="ru-RU"/>
              </w:rPr>
            </w:pPr>
            <w:r w:rsidRPr="00970804">
              <w:rPr>
                <w:rFonts w:ascii="Times New Roman" w:eastAsia="Times New Roman" w:hAnsi="Times New Roman" w:cs="Times New Roman"/>
                <w:b/>
                <w:bCs/>
                <w:color w:val="000000"/>
                <w:sz w:val="28"/>
                <w:szCs w:val="28"/>
                <w:lang w:eastAsia="ru-RU"/>
              </w:rPr>
              <w:t>практика</w:t>
            </w:r>
          </w:p>
        </w:tc>
        <w:tc>
          <w:tcPr>
            <w:tcW w:w="1842" w:type="dxa"/>
            <w:vMerge/>
          </w:tcPr>
          <w:p w:rsidR="00970804" w:rsidRPr="00970804" w:rsidRDefault="00970804" w:rsidP="00970804">
            <w:pPr>
              <w:spacing w:after="0" w:line="240" w:lineRule="auto"/>
              <w:jc w:val="both"/>
              <w:rPr>
                <w:rFonts w:ascii="Times New Roman" w:eastAsia="Times New Roman" w:hAnsi="Times New Roman" w:cs="Times New Roman"/>
                <w:bCs/>
                <w:color w:val="000000"/>
                <w:sz w:val="28"/>
                <w:szCs w:val="28"/>
                <w:lang w:eastAsia="ru-RU"/>
              </w:rPr>
            </w:pPr>
          </w:p>
        </w:tc>
      </w:tr>
      <w:tr w:rsidR="00970804" w:rsidRPr="00970804" w:rsidTr="00970804">
        <w:tc>
          <w:tcPr>
            <w:tcW w:w="675" w:type="dxa"/>
          </w:tcPr>
          <w:p w:rsidR="00970804" w:rsidRPr="00970804" w:rsidRDefault="00970804" w:rsidP="00970804">
            <w:pPr>
              <w:spacing w:after="0" w:line="240" w:lineRule="auto"/>
              <w:jc w:val="both"/>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1.</w:t>
            </w:r>
          </w:p>
        </w:tc>
        <w:tc>
          <w:tcPr>
            <w:tcW w:w="3544"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Введение</w:t>
            </w:r>
            <w:r>
              <w:rPr>
                <w:rFonts w:ascii="Times New Roman" w:eastAsia="Times New Roman" w:hAnsi="Times New Roman" w:cs="Times New Roman"/>
                <w:bCs/>
                <w:color w:val="000000"/>
                <w:sz w:val="28"/>
                <w:szCs w:val="28"/>
                <w:lang w:eastAsia="ru-RU"/>
              </w:rPr>
              <w:t>.</w:t>
            </w:r>
          </w:p>
        </w:tc>
        <w:tc>
          <w:tcPr>
            <w:tcW w:w="992"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2</w:t>
            </w:r>
          </w:p>
        </w:tc>
        <w:tc>
          <w:tcPr>
            <w:tcW w:w="1134" w:type="dxa"/>
          </w:tcPr>
          <w:p w:rsidR="00970804" w:rsidRPr="00970804" w:rsidRDefault="0097382F" w:rsidP="0097080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1560" w:type="dxa"/>
          </w:tcPr>
          <w:p w:rsidR="00970804" w:rsidRPr="00970804" w:rsidRDefault="0097382F" w:rsidP="0097080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w:t>
            </w:r>
          </w:p>
        </w:tc>
        <w:tc>
          <w:tcPr>
            <w:tcW w:w="1842" w:type="dxa"/>
          </w:tcPr>
          <w:p w:rsidR="00970804" w:rsidRPr="00970804" w:rsidRDefault="00970804" w:rsidP="00970804">
            <w:pPr>
              <w:spacing w:after="0" w:line="240" w:lineRule="auto"/>
              <w:jc w:val="both"/>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инструктаж</w:t>
            </w:r>
          </w:p>
          <w:p w:rsidR="00970804" w:rsidRPr="00970804" w:rsidRDefault="00970804" w:rsidP="00970804">
            <w:pPr>
              <w:spacing w:after="0" w:line="240" w:lineRule="auto"/>
              <w:jc w:val="both"/>
              <w:rPr>
                <w:rFonts w:ascii="Times New Roman" w:eastAsia="Times New Roman" w:hAnsi="Times New Roman" w:cs="Times New Roman"/>
                <w:bCs/>
                <w:color w:val="000000"/>
                <w:sz w:val="28"/>
                <w:szCs w:val="28"/>
                <w:lang w:eastAsia="ru-RU"/>
              </w:rPr>
            </w:pPr>
          </w:p>
        </w:tc>
      </w:tr>
      <w:tr w:rsidR="00970804" w:rsidRPr="00970804" w:rsidTr="00970804">
        <w:tc>
          <w:tcPr>
            <w:tcW w:w="675" w:type="dxa"/>
          </w:tcPr>
          <w:p w:rsidR="00970804" w:rsidRPr="00970804" w:rsidRDefault="00970804" w:rsidP="00970804">
            <w:pPr>
              <w:spacing w:after="0" w:line="240" w:lineRule="auto"/>
              <w:jc w:val="both"/>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2.</w:t>
            </w:r>
          </w:p>
        </w:tc>
        <w:tc>
          <w:tcPr>
            <w:tcW w:w="3544"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Основы музееведения. Э</w:t>
            </w:r>
            <w:r>
              <w:rPr>
                <w:rFonts w:ascii="Times New Roman" w:eastAsia="Calibri" w:hAnsi="Times New Roman" w:cs="Times New Roman"/>
                <w:sz w:val="28"/>
                <w:szCs w:val="28"/>
              </w:rPr>
              <w:t>тикетка, тематико-</w:t>
            </w:r>
            <w:r w:rsidRPr="00970804">
              <w:rPr>
                <w:rFonts w:ascii="Times New Roman" w:eastAsia="Calibri" w:hAnsi="Times New Roman" w:cs="Times New Roman"/>
                <w:sz w:val="28"/>
                <w:szCs w:val="28"/>
              </w:rPr>
              <w:t>экспозиционный план</w:t>
            </w:r>
            <w:r>
              <w:rPr>
                <w:rFonts w:ascii="Times New Roman" w:eastAsia="Calibri" w:hAnsi="Times New Roman" w:cs="Times New Roman"/>
                <w:sz w:val="28"/>
                <w:szCs w:val="28"/>
              </w:rPr>
              <w:t>.</w:t>
            </w:r>
          </w:p>
        </w:tc>
        <w:tc>
          <w:tcPr>
            <w:tcW w:w="992"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6</w:t>
            </w:r>
          </w:p>
        </w:tc>
        <w:tc>
          <w:tcPr>
            <w:tcW w:w="1134"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2</w:t>
            </w:r>
          </w:p>
        </w:tc>
        <w:tc>
          <w:tcPr>
            <w:tcW w:w="1560"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4</w:t>
            </w:r>
          </w:p>
        </w:tc>
        <w:tc>
          <w:tcPr>
            <w:tcW w:w="1842" w:type="dxa"/>
          </w:tcPr>
          <w:p w:rsidR="00970804" w:rsidRPr="00970804" w:rsidRDefault="00970804" w:rsidP="00970804">
            <w:pPr>
              <w:spacing w:after="0" w:line="240" w:lineRule="auto"/>
              <w:jc w:val="center"/>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заполнение этикеток</w:t>
            </w:r>
          </w:p>
        </w:tc>
      </w:tr>
      <w:tr w:rsidR="00970804" w:rsidRPr="00970804" w:rsidTr="00970804">
        <w:tc>
          <w:tcPr>
            <w:tcW w:w="675" w:type="dxa"/>
          </w:tcPr>
          <w:p w:rsidR="00970804" w:rsidRPr="00970804" w:rsidRDefault="00970804" w:rsidP="00970804">
            <w:pPr>
              <w:spacing w:after="0" w:line="240" w:lineRule="auto"/>
              <w:jc w:val="both"/>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3.</w:t>
            </w:r>
          </w:p>
        </w:tc>
        <w:tc>
          <w:tcPr>
            <w:tcW w:w="3544"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Комплектование фондов школьного музея</w:t>
            </w:r>
            <w:r>
              <w:rPr>
                <w:rFonts w:ascii="Times New Roman" w:eastAsia="Times New Roman" w:hAnsi="Times New Roman" w:cs="Times New Roman"/>
                <w:bCs/>
                <w:color w:val="000000"/>
                <w:sz w:val="28"/>
                <w:szCs w:val="28"/>
                <w:lang w:eastAsia="ru-RU"/>
              </w:rPr>
              <w:t>.</w:t>
            </w:r>
          </w:p>
        </w:tc>
        <w:tc>
          <w:tcPr>
            <w:tcW w:w="992"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4</w:t>
            </w:r>
          </w:p>
        </w:tc>
        <w:tc>
          <w:tcPr>
            <w:tcW w:w="1134"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2</w:t>
            </w:r>
          </w:p>
        </w:tc>
        <w:tc>
          <w:tcPr>
            <w:tcW w:w="1560"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2</w:t>
            </w:r>
          </w:p>
        </w:tc>
        <w:tc>
          <w:tcPr>
            <w:tcW w:w="1842" w:type="dxa"/>
          </w:tcPr>
          <w:p w:rsidR="00970804" w:rsidRPr="00970804" w:rsidRDefault="00970804" w:rsidP="00970804">
            <w:pPr>
              <w:spacing w:after="0" w:line="240" w:lineRule="auto"/>
              <w:jc w:val="center"/>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план работы на год</w:t>
            </w:r>
          </w:p>
        </w:tc>
      </w:tr>
      <w:tr w:rsidR="00970804" w:rsidRPr="00970804" w:rsidTr="00970804">
        <w:tc>
          <w:tcPr>
            <w:tcW w:w="675" w:type="dxa"/>
          </w:tcPr>
          <w:p w:rsidR="00970804" w:rsidRPr="00970804" w:rsidRDefault="00970804" w:rsidP="00970804">
            <w:pPr>
              <w:spacing w:after="0" w:line="240" w:lineRule="auto"/>
              <w:jc w:val="both"/>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4.</w:t>
            </w:r>
          </w:p>
        </w:tc>
        <w:tc>
          <w:tcPr>
            <w:tcW w:w="3544" w:type="dxa"/>
          </w:tcPr>
          <w:p w:rsidR="00970804" w:rsidRPr="00970804" w:rsidRDefault="00183093" w:rsidP="00970804">
            <w:pPr>
              <w:spacing w:after="0" w:line="240" w:lineRule="auto"/>
              <w:rPr>
                <w:rFonts w:ascii="Times New Roman" w:eastAsia="Times New Roman" w:hAnsi="Times New Roman" w:cs="Times New Roman"/>
                <w:bCs/>
                <w:color w:val="000000"/>
                <w:sz w:val="28"/>
                <w:szCs w:val="28"/>
                <w:lang w:eastAsia="ru-RU"/>
              </w:rPr>
            </w:pPr>
            <w:r w:rsidRPr="00183093">
              <w:rPr>
                <w:rFonts w:ascii="Times New Roman" w:eastAsia="Calibri" w:hAnsi="Times New Roman" w:cs="Times New Roman"/>
                <w:spacing w:val="1"/>
                <w:w w:val="107"/>
                <w:sz w:val="28"/>
                <w:szCs w:val="28"/>
              </w:rPr>
              <w:t>Вещественные музейные источники и архивные материалы</w:t>
            </w:r>
            <w:r>
              <w:rPr>
                <w:rFonts w:ascii="Times New Roman" w:eastAsia="Calibri" w:hAnsi="Times New Roman" w:cs="Times New Roman"/>
                <w:spacing w:val="1"/>
                <w:w w:val="107"/>
                <w:sz w:val="28"/>
                <w:szCs w:val="28"/>
              </w:rPr>
              <w:t>.</w:t>
            </w:r>
          </w:p>
        </w:tc>
        <w:tc>
          <w:tcPr>
            <w:tcW w:w="992"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4</w:t>
            </w:r>
          </w:p>
        </w:tc>
        <w:tc>
          <w:tcPr>
            <w:tcW w:w="1134"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0</w:t>
            </w:r>
          </w:p>
        </w:tc>
        <w:tc>
          <w:tcPr>
            <w:tcW w:w="1560"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4</w:t>
            </w:r>
          </w:p>
        </w:tc>
        <w:tc>
          <w:tcPr>
            <w:tcW w:w="1842" w:type="dxa"/>
          </w:tcPr>
          <w:p w:rsidR="00970804" w:rsidRPr="00970804" w:rsidRDefault="00970804" w:rsidP="00970804">
            <w:pPr>
              <w:spacing w:after="0" w:line="240" w:lineRule="auto"/>
              <w:jc w:val="both"/>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презентация</w:t>
            </w:r>
          </w:p>
        </w:tc>
      </w:tr>
      <w:tr w:rsidR="00970804" w:rsidRPr="00970804" w:rsidTr="00970804">
        <w:tc>
          <w:tcPr>
            <w:tcW w:w="675" w:type="dxa"/>
          </w:tcPr>
          <w:p w:rsidR="00970804" w:rsidRPr="00970804" w:rsidRDefault="00970804" w:rsidP="00970804">
            <w:pPr>
              <w:spacing w:after="0" w:line="240" w:lineRule="auto"/>
              <w:jc w:val="both"/>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5.</w:t>
            </w:r>
          </w:p>
        </w:tc>
        <w:tc>
          <w:tcPr>
            <w:tcW w:w="3544" w:type="dxa"/>
          </w:tcPr>
          <w:p w:rsidR="00970804" w:rsidRPr="00970804" w:rsidRDefault="00183093" w:rsidP="00970804">
            <w:pPr>
              <w:spacing w:after="0" w:line="240" w:lineRule="auto"/>
              <w:rPr>
                <w:rFonts w:ascii="Times New Roman" w:eastAsia="Times New Roman" w:hAnsi="Times New Roman" w:cs="Times New Roman"/>
                <w:bCs/>
                <w:color w:val="000000"/>
                <w:sz w:val="28"/>
                <w:szCs w:val="28"/>
                <w:lang w:eastAsia="ru-RU"/>
              </w:rPr>
            </w:pPr>
            <w:r w:rsidRPr="00183093">
              <w:rPr>
                <w:rFonts w:ascii="Times New Roman" w:eastAsia="Calibri" w:hAnsi="Times New Roman" w:cs="Times New Roman"/>
                <w:spacing w:val="1"/>
                <w:w w:val="107"/>
                <w:sz w:val="28"/>
                <w:szCs w:val="28"/>
              </w:rPr>
              <w:t>Музейная  экспозиция.</w:t>
            </w:r>
          </w:p>
        </w:tc>
        <w:tc>
          <w:tcPr>
            <w:tcW w:w="992"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2</w:t>
            </w:r>
          </w:p>
        </w:tc>
        <w:tc>
          <w:tcPr>
            <w:tcW w:w="1134"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0</w:t>
            </w:r>
          </w:p>
        </w:tc>
        <w:tc>
          <w:tcPr>
            <w:tcW w:w="1560"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2</w:t>
            </w:r>
          </w:p>
        </w:tc>
        <w:tc>
          <w:tcPr>
            <w:tcW w:w="1842" w:type="dxa"/>
          </w:tcPr>
          <w:p w:rsidR="00970804" w:rsidRPr="00970804" w:rsidRDefault="00970804" w:rsidP="00970804">
            <w:pPr>
              <w:spacing w:after="0" w:line="240" w:lineRule="auto"/>
              <w:jc w:val="both"/>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викторина</w:t>
            </w:r>
          </w:p>
        </w:tc>
      </w:tr>
      <w:tr w:rsidR="00970804" w:rsidRPr="00970804" w:rsidTr="00970804">
        <w:tc>
          <w:tcPr>
            <w:tcW w:w="675" w:type="dxa"/>
          </w:tcPr>
          <w:p w:rsidR="00970804" w:rsidRPr="00970804" w:rsidRDefault="00970804" w:rsidP="00970804">
            <w:pPr>
              <w:spacing w:after="0" w:line="240" w:lineRule="auto"/>
              <w:jc w:val="both"/>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6.</w:t>
            </w:r>
          </w:p>
        </w:tc>
        <w:tc>
          <w:tcPr>
            <w:tcW w:w="3544"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Calibri" w:hAnsi="Times New Roman" w:cs="Times New Roman"/>
                <w:spacing w:val="1"/>
                <w:w w:val="107"/>
                <w:sz w:val="28"/>
                <w:szCs w:val="28"/>
              </w:rPr>
              <w:t>Тексты в музейной экспозиции, их назначение.</w:t>
            </w:r>
          </w:p>
        </w:tc>
        <w:tc>
          <w:tcPr>
            <w:tcW w:w="992"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6</w:t>
            </w:r>
          </w:p>
        </w:tc>
        <w:tc>
          <w:tcPr>
            <w:tcW w:w="1134"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2</w:t>
            </w:r>
          </w:p>
        </w:tc>
        <w:tc>
          <w:tcPr>
            <w:tcW w:w="1560"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4</w:t>
            </w:r>
          </w:p>
        </w:tc>
        <w:tc>
          <w:tcPr>
            <w:tcW w:w="1842" w:type="dxa"/>
          </w:tcPr>
          <w:p w:rsidR="00970804" w:rsidRPr="00970804" w:rsidRDefault="00970804" w:rsidP="00970804">
            <w:pPr>
              <w:spacing w:after="0" w:line="240" w:lineRule="auto"/>
              <w:jc w:val="center"/>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игра - практикум</w:t>
            </w:r>
          </w:p>
        </w:tc>
      </w:tr>
      <w:tr w:rsidR="00970804" w:rsidRPr="00970804" w:rsidTr="00970804">
        <w:tc>
          <w:tcPr>
            <w:tcW w:w="675" w:type="dxa"/>
          </w:tcPr>
          <w:p w:rsidR="00970804" w:rsidRPr="00970804" w:rsidRDefault="00970804" w:rsidP="00970804">
            <w:pPr>
              <w:spacing w:after="0" w:line="240" w:lineRule="auto"/>
              <w:jc w:val="both"/>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7.</w:t>
            </w:r>
          </w:p>
        </w:tc>
        <w:tc>
          <w:tcPr>
            <w:tcW w:w="3544" w:type="dxa"/>
          </w:tcPr>
          <w:p w:rsidR="00970804" w:rsidRPr="00970804" w:rsidRDefault="00970804" w:rsidP="00970804">
            <w:pPr>
              <w:spacing w:after="0" w:line="240" w:lineRule="auto"/>
              <w:rPr>
                <w:rFonts w:ascii="Times New Roman" w:eastAsia="Calibri" w:hAnsi="Times New Roman" w:cs="Times New Roman"/>
                <w:spacing w:val="1"/>
                <w:w w:val="107"/>
                <w:sz w:val="28"/>
                <w:szCs w:val="28"/>
              </w:rPr>
            </w:pPr>
            <w:r w:rsidRPr="00970804">
              <w:rPr>
                <w:rFonts w:ascii="Times New Roman" w:eastAsia="Calibri" w:hAnsi="Times New Roman" w:cs="Times New Roman"/>
                <w:sz w:val="28"/>
                <w:szCs w:val="28"/>
              </w:rPr>
              <w:t xml:space="preserve">Источники информации. Подтверждение достоверности фактов. </w:t>
            </w:r>
            <w:r w:rsidRPr="00970804">
              <w:rPr>
                <w:rFonts w:ascii="Times New Roman" w:eastAsia="Calibri" w:hAnsi="Times New Roman" w:cs="Times New Roman"/>
                <w:spacing w:val="-4"/>
                <w:w w:val="107"/>
                <w:sz w:val="28"/>
                <w:szCs w:val="28"/>
              </w:rPr>
              <w:t xml:space="preserve"> Правила анкетирования и </w:t>
            </w:r>
            <w:r w:rsidRPr="00970804">
              <w:rPr>
                <w:rFonts w:ascii="Times New Roman" w:eastAsia="Calibri" w:hAnsi="Times New Roman" w:cs="Times New Roman"/>
                <w:spacing w:val="-5"/>
                <w:w w:val="107"/>
                <w:sz w:val="28"/>
                <w:szCs w:val="28"/>
              </w:rPr>
              <w:t>интервьюирования.</w:t>
            </w:r>
          </w:p>
        </w:tc>
        <w:tc>
          <w:tcPr>
            <w:tcW w:w="992" w:type="dxa"/>
          </w:tcPr>
          <w:p w:rsidR="00970804" w:rsidRPr="00970804" w:rsidRDefault="0005720D" w:rsidP="0097080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p>
        </w:tc>
        <w:tc>
          <w:tcPr>
            <w:tcW w:w="1134"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2</w:t>
            </w:r>
          </w:p>
        </w:tc>
        <w:tc>
          <w:tcPr>
            <w:tcW w:w="1560" w:type="dxa"/>
          </w:tcPr>
          <w:p w:rsidR="00970804" w:rsidRPr="00970804" w:rsidRDefault="0005720D" w:rsidP="0097080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1842" w:type="dxa"/>
          </w:tcPr>
          <w:p w:rsidR="00970804" w:rsidRPr="00970804" w:rsidRDefault="00970804" w:rsidP="00970804">
            <w:pPr>
              <w:spacing w:after="0" w:line="240" w:lineRule="auto"/>
              <w:jc w:val="center"/>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интервью и его оформление; написание благодарности</w:t>
            </w:r>
          </w:p>
        </w:tc>
      </w:tr>
      <w:tr w:rsidR="00970804" w:rsidRPr="00970804" w:rsidTr="00970804">
        <w:tc>
          <w:tcPr>
            <w:tcW w:w="675" w:type="dxa"/>
          </w:tcPr>
          <w:p w:rsidR="00970804" w:rsidRPr="00970804" w:rsidRDefault="00970804" w:rsidP="00970804">
            <w:pPr>
              <w:spacing w:after="0" w:line="240" w:lineRule="auto"/>
              <w:jc w:val="both"/>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8.</w:t>
            </w:r>
          </w:p>
        </w:tc>
        <w:tc>
          <w:tcPr>
            <w:tcW w:w="3544" w:type="dxa"/>
          </w:tcPr>
          <w:p w:rsidR="00970804" w:rsidRPr="00970804" w:rsidRDefault="00970804" w:rsidP="00970804">
            <w:pPr>
              <w:spacing w:after="0" w:line="240" w:lineRule="auto"/>
              <w:rPr>
                <w:rFonts w:ascii="Times New Roman" w:eastAsia="Calibri" w:hAnsi="Times New Roman" w:cs="Times New Roman"/>
                <w:spacing w:val="1"/>
                <w:w w:val="107"/>
                <w:sz w:val="28"/>
                <w:szCs w:val="28"/>
              </w:rPr>
            </w:pPr>
            <w:r w:rsidRPr="00970804">
              <w:rPr>
                <w:rFonts w:ascii="Times New Roman" w:eastAsia="Times New Roman" w:hAnsi="Times New Roman" w:cs="Times New Roman"/>
                <w:bCs/>
                <w:color w:val="000000"/>
                <w:sz w:val="28"/>
                <w:szCs w:val="28"/>
                <w:lang w:eastAsia="ru-RU"/>
              </w:rPr>
              <w:t>Школа экскурсовода. Требования к составлению экскурсии</w:t>
            </w:r>
            <w:r>
              <w:rPr>
                <w:rFonts w:ascii="Times New Roman" w:eastAsia="Times New Roman" w:hAnsi="Times New Roman" w:cs="Times New Roman"/>
                <w:bCs/>
                <w:color w:val="000000"/>
                <w:sz w:val="28"/>
                <w:szCs w:val="28"/>
                <w:lang w:eastAsia="ru-RU"/>
              </w:rPr>
              <w:t>.</w:t>
            </w:r>
          </w:p>
        </w:tc>
        <w:tc>
          <w:tcPr>
            <w:tcW w:w="992" w:type="dxa"/>
          </w:tcPr>
          <w:p w:rsidR="00970804" w:rsidRPr="00970804" w:rsidRDefault="0005720D" w:rsidP="0097080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1134"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2</w:t>
            </w:r>
          </w:p>
        </w:tc>
        <w:tc>
          <w:tcPr>
            <w:tcW w:w="1560" w:type="dxa"/>
          </w:tcPr>
          <w:p w:rsidR="00970804" w:rsidRPr="00970804" w:rsidRDefault="0005720D" w:rsidP="0097080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1842" w:type="dxa"/>
          </w:tcPr>
          <w:p w:rsidR="00970804" w:rsidRPr="00970804" w:rsidRDefault="00970804" w:rsidP="00970804">
            <w:pPr>
              <w:spacing w:after="0" w:line="240" w:lineRule="auto"/>
              <w:jc w:val="center"/>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игра «Юный экскурсовод»</w:t>
            </w:r>
          </w:p>
        </w:tc>
      </w:tr>
      <w:tr w:rsidR="00970804" w:rsidRPr="00970804" w:rsidTr="00970804">
        <w:tc>
          <w:tcPr>
            <w:tcW w:w="675" w:type="dxa"/>
          </w:tcPr>
          <w:p w:rsidR="00970804" w:rsidRPr="00970804" w:rsidRDefault="00970804" w:rsidP="00970804">
            <w:pPr>
              <w:spacing w:after="0" w:line="240" w:lineRule="auto"/>
              <w:jc w:val="both"/>
              <w:rPr>
                <w:rFonts w:ascii="Times New Roman" w:eastAsia="Times New Roman" w:hAnsi="Times New Roman" w:cs="Times New Roman"/>
                <w:bCs/>
                <w:color w:val="000000"/>
                <w:sz w:val="28"/>
                <w:szCs w:val="28"/>
                <w:lang w:eastAsia="ru-RU"/>
              </w:rPr>
            </w:pPr>
          </w:p>
        </w:tc>
        <w:tc>
          <w:tcPr>
            <w:tcW w:w="3544" w:type="dxa"/>
          </w:tcPr>
          <w:p w:rsidR="00970804" w:rsidRPr="00970804" w:rsidRDefault="00970804" w:rsidP="00970804">
            <w:pPr>
              <w:spacing w:after="0" w:line="240" w:lineRule="auto"/>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Итого:</w:t>
            </w:r>
          </w:p>
        </w:tc>
        <w:tc>
          <w:tcPr>
            <w:tcW w:w="992" w:type="dxa"/>
          </w:tcPr>
          <w:p w:rsidR="00970804" w:rsidRPr="00970804" w:rsidRDefault="00970804" w:rsidP="00851468">
            <w:pPr>
              <w:spacing w:after="0" w:line="240" w:lineRule="auto"/>
              <w:jc w:val="center"/>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3</w:t>
            </w:r>
            <w:r w:rsidR="0005720D">
              <w:rPr>
                <w:rFonts w:ascii="Times New Roman" w:eastAsia="Times New Roman" w:hAnsi="Times New Roman" w:cs="Times New Roman"/>
                <w:bCs/>
                <w:color w:val="000000"/>
                <w:sz w:val="28"/>
                <w:szCs w:val="28"/>
                <w:lang w:eastAsia="ru-RU"/>
              </w:rPr>
              <w:t>6</w:t>
            </w:r>
          </w:p>
        </w:tc>
        <w:tc>
          <w:tcPr>
            <w:tcW w:w="1134" w:type="dxa"/>
          </w:tcPr>
          <w:p w:rsidR="00970804" w:rsidRPr="00970804" w:rsidRDefault="00970804" w:rsidP="00851468">
            <w:pPr>
              <w:spacing w:after="0" w:line="240" w:lineRule="auto"/>
              <w:jc w:val="center"/>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1</w:t>
            </w:r>
            <w:r w:rsidR="0097382F">
              <w:rPr>
                <w:rFonts w:ascii="Times New Roman" w:eastAsia="Times New Roman" w:hAnsi="Times New Roman" w:cs="Times New Roman"/>
                <w:bCs/>
                <w:color w:val="000000"/>
                <w:sz w:val="28"/>
                <w:szCs w:val="28"/>
                <w:lang w:eastAsia="ru-RU"/>
              </w:rPr>
              <w:t>2</w:t>
            </w:r>
          </w:p>
        </w:tc>
        <w:tc>
          <w:tcPr>
            <w:tcW w:w="1560" w:type="dxa"/>
          </w:tcPr>
          <w:p w:rsidR="00970804" w:rsidRPr="00970804" w:rsidRDefault="00970804" w:rsidP="00851468">
            <w:pPr>
              <w:spacing w:after="0" w:line="240" w:lineRule="auto"/>
              <w:jc w:val="center"/>
              <w:rPr>
                <w:rFonts w:ascii="Times New Roman" w:eastAsia="Times New Roman" w:hAnsi="Times New Roman" w:cs="Times New Roman"/>
                <w:bCs/>
                <w:color w:val="000000"/>
                <w:sz w:val="28"/>
                <w:szCs w:val="28"/>
                <w:lang w:eastAsia="ru-RU"/>
              </w:rPr>
            </w:pPr>
            <w:r w:rsidRPr="00970804">
              <w:rPr>
                <w:rFonts w:ascii="Times New Roman" w:eastAsia="Times New Roman" w:hAnsi="Times New Roman" w:cs="Times New Roman"/>
                <w:bCs/>
                <w:color w:val="000000"/>
                <w:sz w:val="28"/>
                <w:szCs w:val="28"/>
                <w:lang w:eastAsia="ru-RU"/>
              </w:rPr>
              <w:t>2</w:t>
            </w:r>
            <w:r w:rsidR="0005720D">
              <w:rPr>
                <w:rFonts w:ascii="Times New Roman" w:eastAsia="Times New Roman" w:hAnsi="Times New Roman" w:cs="Times New Roman"/>
                <w:bCs/>
                <w:color w:val="000000"/>
                <w:sz w:val="28"/>
                <w:szCs w:val="28"/>
                <w:lang w:eastAsia="ru-RU"/>
              </w:rPr>
              <w:t>4</w:t>
            </w:r>
          </w:p>
        </w:tc>
        <w:tc>
          <w:tcPr>
            <w:tcW w:w="1842" w:type="dxa"/>
          </w:tcPr>
          <w:p w:rsidR="00970804" w:rsidRPr="00970804" w:rsidRDefault="00970804" w:rsidP="00970804">
            <w:pPr>
              <w:spacing w:after="0" w:line="240" w:lineRule="auto"/>
              <w:jc w:val="center"/>
              <w:rPr>
                <w:rFonts w:ascii="Times New Roman" w:eastAsia="Times New Roman" w:hAnsi="Times New Roman" w:cs="Times New Roman"/>
                <w:bCs/>
                <w:color w:val="000000"/>
                <w:sz w:val="28"/>
                <w:szCs w:val="28"/>
                <w:lang w:eastAsia="ru-RU"/>
              </w:rPr>
            </w:pPr>
          </w:p>
        </w:tc>
      </w:tr>
    </w:tbl>
    <w:p w:rsidR="00970804" w:rsidRDefault="00970804" w:rsidP="00970804">
      <w:pPr>
        <w:jc w:val="both"/>
        <w:rPr>
          <w:rFonts w:ascii="Times New Roman" w:eastAsia="Times New Roman" w:hAnsi="Times New Roman" w:cs="Times New Roman"/>
          <w:b/>
          <w:color w:val="000000"/>
          <w:sz w:val="28"/>
          <w:szCs w:val="28"/>
          <w:lang w:eastAsia="ru-RU"/>
        </w:rPr>
      </w:pPr>
    </w:p>
    <w:p w:rsidR="00851468" w:rsidRDefault="00851468" w:rsidP="00970804">
      <w:pPr>
        <w:jc w:val="both"/>
        <w:rPr>
          <w:rFonts w:ascii="Times New Roman" w:eastAsia="Times New Roman" w:hAnsi="Times New Roman" w:cs="Times New Roman"/>
          <w:b/>
          <w:color w:val="000000"/>
          <w:sz w:val="28"/>
          <w:szCs w:val="28"/>
          <w:lang w:eastAsia="ru-RU"/>
        </w:rPr>
      </w:pPr>
    </w:p>
    <w:p w:rsidR="00822BE2" w:rsidRDefault="00822BE2" w:rsidP="00970804">
      <w:pPr>
        <w:jc w:val="both"/>
        <w:rPr>
          <w:rFonts w:ascii="Times New Roman" w:eastAsia="Times New Roman" w:hAnsi="Times New Roman" w:cs="Times New Roman"/>
          <w:b/>
          <w:color w:val="000000"/>
          <w:sz w:val="28"/>
          <w:szCs w:val="28"/>
          <w:lang w:eastAsia="ru-RU"/>
        </w:rPr>
      </w:pPr>
    </w:p>
    <w:p w:rsidR="00970804" w:rsidRDefault="00970804" w:rsidP="00FB0474">
      <w:pPr>
        <w:pStyle w:val="a3"/>
        <w:numPr>
          <w:ilvl w:val="0"/>
          <w:numId w:val="96"/>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7E3AD6" w:rsidRDefault="007E3AD6" w:rsidP="00FB0474">
      <w:pPr>
        <w:pStyle w:val="a3"/>
        <w:numPr>
          <w:ilvl w:val="0"/>
          <w:numId w:val="97"/>
        </w:num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Введение.</w:t>
      </w:r>
    </w:p>
    <w:p w:rsidR="0097382F" w:rsidRDefault="007E3AD6" w:rsidP="007E3AD6">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w:t>
      </w:r>
      <w:r w:rsidRPr="007E3AD6">
        <w:rPr>
          <w:rFonts w:ascii="Times New Roman" w:eastAsia="Times New Roman" w:hAnsi="Times New Roman" w:cs="Times New Roman"/>
          <w:color w:val="000000"/>
          <w:sz w:val="28"/>
          <w:szCs w:val="28"/>
          <w:lang w:eastAsia="ru-RU"/>
        </w:rPr>
        <w:t>Инструктаж по технике безопасности. Цели и задачи работы детского объединения. Что такое музей. Ирбит – город музеев. Музеи городов Свердловской области, России, мира. Правила безопасного поведения во время экскурсии, поездки, массовых мероприятий.</w:t>
      </w:r>
    </w:p>
    <w:p w:rsidR="0097382F" w:rsidRPr="0097382F" w:rsidRDefault="0097382F" w:rsidP="00FB0474">
      <w:pPr>
        <w:pStyle w:val="a3"/>
        <w:numPr>
          <w:ilvl w:val="0"/>
          <w:numId w:val="97"/>
        </w:numPr>
        <w:spacing w:line="360" w:lineRule="auto"/>
        <w:jc w:val="both"/>
        <w:rPr>
          <w:rFonts w:ascii="Times New Roman" w:eastAsia="Times New Roman" w:hAnsi="Times New Roman" w:cs="Times New Roman"/>
          <w:b/>
          <w:color w:val="000000"/>
          <w:sz w:val="28"/>
          <w:szCs w:val="28"/>
          <w:lang w:eastAsia="ru-RU"/>
        </w:rPr>
      </w:pPr>
      <w:r w:rsidRPr="0097382F">
        <w:rPr>
          <w:rFonts w:ascii="Times New Roman" w:eastAsia="Times New Roman" w:hAnsi="Times New Roman" w:cs="Times New Roman"/>
          <w:b/>
          <w:color w:val="000000"/>
          <w:sz w:val="28"/>
          <w:szCs w:val="28"/>
          <w:lang w:eastAsia="ru-RU"/>
        </w:rPr>
        <w:t>Основы музееведения. Этикетка, тематико-экспозиционный план.</w:t>
      </w:r>
    </w:p>
    <w:p w:rsidR="0097382F" w:rsidRDefault="0097382F" w:rsidP="0097382F">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w:t>
      </w:r>
      <w:r w:rsidRPr="0097382F">
        <w:rPr>
          <w:rFonts w:ascii="Times New Roman" w:eastAsia="Times New Roman" w:hAnsi="Times New Roman" w:cs="Times New Roman"/>
          <w:color w:val="000000"/>
          <w:sz w:val="28"/>
          <w:szCs w:val="28"/>
          <w:lang w:eastAsia="ru-RU"/>
        </w:rPr>
        <w:t>Знакомство по литературе, кино-фото материалам с крупными музеями разных профилей; коллекционирование древностей; Эрмитаж</w:t>
      </w:r>
      <w:r>
        <w:rPr>
          <w:rFonts w:ascii="Times New Roman" w:eastAsia="Times New Roman" w:hAnsi="Times New Roman" w:cs="Times New Roman"/>
          <w:color w:val="000000"/>
          <w:sz w:val="28"/>
          <w:szCs w:val="28"/>
          <w:lang w:eastAsia="ru-RU"/>
        </w:rPr>
        <w:t xml:space="preserve">. </w:t>
      </w:r>
      <w:r w:rsidRPr="0097382F">
        <w:rPr>
          <w:rFonts w:ascii="Times New Roman" w:eastAsia="Times New Roman" w:hAnsi="Times New Roman" w:cs="Times New Roman"/>
          <w:color w:val="000000"/>
          <w:sz w:val="28"/>
          <w:szCs w:val="28"/>
          <w:lang w:eastAsia="ru-RU"/>
        </w:rPr>
        <w:t>Экспонат – главная структурная единица экспозиции. Идейный замысел и тематическая структура экспозиции. Экспозиция – коллективный труд. Методы построения экспозиции.</w:t>
      </w:r>
    </w:p>
    <w:p w:rsidR="0097382F" w:rsidRDefault="0097382F" w:rsidP="0097382F">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w:t>
      </w:r>
      <w:r w:rsidRPr="0097382F">
        <w:rPr>
          <w:rFonts w:ascii="Times New Roman" w:eastAsia="Times New Roman" w:hAnsi="Times New Roman" w:cs="Times New Roman"/>
          <w:color w:val="000000"/>
          <w:sz w:val="28"/>
          <w:szCs w:val="28"/>
          <w:lang w:eastAsia="ru-RU"/>
        </w:rPr>
        <w:t xml:space="preserve"> Практическая часть.  Изучение и отбор материалов, художественное оформление. Возможности организации экспозиции. Текст экспозиции, этикетаж. Работа над имиджем «экскурсовод»: костюм. Сравнительный анализ инструкций по хранению музейных предметов и технике безопасности. Составить экскурсию по экспозиции музея с элементами театрализованного представления. Составить экскурсию по экспозиции музея.</w:t>
      </w:r>
    </w:p>
    <w:p w:rsidR="007C0435" w:rsidRDefault="0097382F" w:rsidP="00FB0474">
      <w:pPr>
        <w:pStyle w:val="a3"/>
        <w:numPr>
          <w:ilvl w:val="0"/>
          <w:numId w:val="97"/>
        </w:numPr>
        <w:spacing w:line="360" w:lineRule="auto"/>
        <w:jc w:val="both"/>
        <w:rPr>
          <w:rFonts w:ascii="Times New Roman" w:eastAsia="Times New Roman" w:hAnsi="Times New Roman" w:cs="Times New Roman"/>
          <w:b/>
          <w:color w:val="000000"/>
          <w:sz w:val="28"/>
          <w:szCs w:val="28"/>
          <w:lang w:eastAsia="ru-RU"/>
        </w:rPr>
      </w:pPr>
      <w:r w:rsidRPr="0097382F">
        <w:rPr>
          <w:rFonts w:ascii="Times New Roman" w:eastAsia="Times New Roman" w:hAnsi="Times New Roman" w:cs="Times New Roman"/>
          <w:b/>
          <w:color w:val="000000"/>
          <w:sz w:val="28"/>
          <w:szCs w:val="28"/>
          <w:lang w:eastAsia="ru-RU"/>
        </w:rPr>
        <w:t>Комплектование фондов школьного музея.</w:t>
      </w:r>
    </w:p>
    <w:p w:rsidR="0097382F" w:rsidRDefault="0097382F" w:rsidP="0097382F">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Организация поисково-</w:t>
      </w:r>
      <w:r w:rsidRPr="0097382F">
        <w:rPr>
          <w:rFonts w:ascii="Times New Roman" w:eastAsia="Times New Roman" w:hAnsi="Times New Roman" w:cs="Times New Roman"/>
          <w:color w:val="000000"/>
          <w:sz w:val="28"/>
          <w:szCs w:val="28"/>
          <w:lang w:eastAsia="ru-RU"/>
        </w:rPr>
        <w:t xml:space="preserve">собирательной работы. Выбор темы музейно-краеведческого исследования. Планирование работы. </w:t>
      </w:r>
    </w:p>
    <w:p w:rsidR="0097382F" w:rsidRDefault="0097382F" w:rsidP="0097382F">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w:t>
      </w:r>
      <w:r w:rsidRPr="0097382F">
        <w:rPr>
          <w:rFonts w:ascii="Times New Roman" w:eastAsia="Times New Roman" w:hAnsi="Times New Roman" w:cs="Times New Roman"/>
          <w:color w:val="000000"/>
          <w:sz w:val="28"/>
          <w:szCs w:val="28"/>
          <w:lang w:eastAsia="ru-RU"/>
        </w:rPr>
        <w:t>Разработка и обсуждение концепции комплектования собрания школьного музея. Определение объектов и источников комплектования.</w:t>
      </w:r>
    </w:p>
    <w:p w:rsidR="00183093" w:rsidRPr="00183093" w:rsidRDefault="00183093" w:rsidP="00FB0474">
      <w:pPr>
        <w:pStyle w:val="a3"/>
        <w:numPr>
          <w:ilvl w:val="0"/>
          <w:numId w:val="97"/>
        </w:numPr>
        <w:spacing w:line="360" w:lineRule="auto"/>
        <w:jc w:val="both"/>
        <w:rPr>
          <w:rFonts w:ascii="Times New Roman" w:eastAsia="Times New Roman" w:hAnsi="Times New Roman" w:cs="Times New Roman"/>
          <w:b/>
          <w:color w:val="000000"/>
          <w:sz w:val="28"/>
          <w:szCs w:val="28"/>
          <w:lang w:eastAsia="ru-RU"/>
        </w:rPr>
      </w:pPr>
      <w:r w:rsidRPr="00183093">
        <w:rPr>
          <w:rFonts w:ascii="Times New Roman" w:eastAsia="Times New Roman" w:hAnsi="Times New Roman" w:cs="Times New Roman"/>
          <w:b/>
          <w:color w:val="000000"/>
          <w:sz w:val="28"/>
          <w:szCs w:val="28"/>
          <w:lang w:eastAsia="ru-RU"/>
        </w:rPr>
        <w:t>Вещественные музейные источники и архивные материалы.</w:t>
      </w:r>
    </w:p>
    <w:p w:rsidR="0097382F" w:rsidRDefault="00183093" w:rsidP="0097382F">
      <w:pPr>
        <w:spacing w:line="360" w:lineRule="auto"/>
        <w:ind w:firstLine="567"/>
        <w:jc w:val="both"/>
        <w:rPr>
          <w:rFonts w:ascii="Times New Roman" w:eastAsia="Times New Roman" w:hAnsi="Times New Roman" w:cs="Times New Roman"/>
          <w:color w:val="000000"/>
          <w:sz w:val="28"/>
          <w:szCs w:val="28"/>
          <w:lang w:eastAsia="ru-RU"/>
        </w:rPr>
      </w:pPr>
      <w:r w:rsidRPr="00183093">
        <w:rPr>
          <w:rFonts w:ascii="Times New Roman" w:eastAsia="Times New Roman" w:hAnsi="Times New Roman" w:cs="Times New Roman"/>
          <w:i/>
          <w:color w:val="000000"/>
          <w:sz w:val="28"/>
          <w:szCs w:val="28"/>
          <w:lang w:eastAsia="ru-RU"/>
        </w:rPr>
        <w:lastRenderedPageBreak/>
        <w:t>Практическая часть.</w:t>
      </w:r>
      <w:r>
        <w:rPr>
          <w:rFonts w:ascii="Times New Roman" w:eastAsia="Times New Roman" w:hAnsi="Times New Roman" w:cs="Times New Roman"/>
          <w:color w:val="000000"/>
          <w:sz w:val="28"/>
          <w:szCs w:val="28"/>
          <w:lang w:eastAsia="ru-RU"/>
        </w:rPr>
        <w:t xml:space="preserve"> </w:t>
      </w:r>
      <w:r w:rsidRPr="00183093">
        <w:rPr>
          <w:rFonts w:ascii="Times New Roman" w:eastAsia="Times New Roman" w:hAnsi="Times New Roman" w:cs="Times New Roman"/>
          <w:color w:val="000000"/>
          <w:sz w:val="28"/>
          <w:szCs w:val="28"/>
          <w:lang w:eastAsia="ru-RU"/>
        </w:rPr>
        <w:t>Порядок приема и выдачи музейных материалов. Учет и описание письменных источников по архивным правилам.</w:t>
      </w:r>
    </w:p>
    <w:p w:rsidR="00183093" w:rsidRPr="00183093" w:rsidRDefault="00183093" w:rsidP="00FB0474">
      <w:pPr>
        <w:pStyle w:val="a3"/>
        <w:numPr>
          <w:ilvl w:val="0"/>
          <w:numId w:val="97"/>
        </w:numPr>
        <w:spacing w:line="360" w:lineRule="auto"/>
        <w:jc w:val="both"/>
        <w:rPr>
          <w:rFonts w:ascii="Times New Roman" w:hAnsi="Times New Roman"/>
          <w:b/>
          <w:sz w:val="28"/>
          <w:szCs w:val="28"/>
        </w:rPr>
      </w:pPr>
      <w:r w:rsidRPr="00183093">
        <w:rPr>
          <w:rFonts w:ascii="Times New Roman" w:hAnsi="Times New Roman"/>
          <w:b/>
          <w:sz w:val="28"/>
          <w:szCs w:val="28"/>
        </w:rPr>
        <w:t xml:space="preserve">Музейная  экспозиция. </w:t>
      </w:r>
    </w:p>
    <w:p w:rsidR="00183093" w:rsidRDefault="00183093" w:rsidP="00183093">
      <w:pPr>
        <w:spacing w:line="360" w:lineRule="auto"/>
        <w:ind w:firstLine="567"/>
        <w:jc w:val="both"/>
        <w:rPr>
          <w:rFonts w:ascii="Times New Roman" w:eastAsia="Times New Roman" w:hAnsi="Times New Roman" w:cs="Times New Roman"/>
          <w:color w:val="000000"/>
          <w:sz w:val="28"/>
          <w:szCs w:val="28"/>
          <w:lang w:eastAsia="ru-RU"/>
        </w:rPr>
      </w:pPr>
      <w:r w:rsidRPr="00183093">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Составление тематико-</w:t>
      </w:r>
      <w:r w:rsidRPr="00183093">
        <w:rPr>
          <w:rFonts w:ascii="Times New Roman" w:eastAsia="Times New Roman" w:hAnsi="Times New Roman" w:cs="Times New Roman"/>
          <w:color w:val="000000"/>
          <w:sz w:val="28"/>
          <w:szCs w:val="28"/>
          <w:lang w:eastAsia="ru-RU"/>
        </w:rPr>
        <w:t>экспозиционного плана.  Изучение и отбор материала для экспозиции. Создание  экспозиции по конкретной теме.</w:t>
      </w:r>
    </w:p>
    <w:p w:rsidR="00183093" w:rsidRPr="00183093" w:rsidRDefault="00183093" w:rsidP="00FB0474">
      <w:pPr>
        <w:pStyle w:val="a3"/>
        <w:numPr>
          <w:ilvl w:val="0"/>
          <w:numId w:val="97"/>
        </w:numPr>
        <w:spacing w:line="360" w:lineRule="auto"/>
        <w:jc w:val="both"/>
        <w:rPr>
          <w:rFonts w:ascii="Times New Roman" w:eastAsia="Times New Roman" w:hAnsi="Times New Roman" w:cs="Times New Roman"/>
          <w:b/>
          <w:color w:val="000000"/>
          <w:sz w:val="28"/>
          <w:szCs w:val="28"/>
          <w:lang w:eastAsia="ru-RU"/>
        </w:rPr>
      </w:pPr>
      <w:r w:rsidRPr="00183093">
        <w:rPr>
          <w:rFonts w:ascii="Times New Roman" w:eastAsia="Calibri" w:hAnsi="Times New Roman" w:cs="Times New Roman"/>
          <w:b/>
          <w:spacing w:val="1"/>
          <w:w w:val="107"/>
          <w:sz w:val="28"/>
          <w:szCs w:val="28"/>
        </w:rPr>
        <w:t>Тексты в музейной экспозиции, их назначение.</w:t>
      </w:r>
    </w:p>
    <w:p w:rsidR="00183093" w:rsidRDefault="00183093" w:rsidP="00183093">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Пояснительные тексты в музейной экспозиции, их значение.</w:t>
      </w:r>
    </w:p>
    <w:p w:rsidR="00183093" w:rsidRDefault="00183093" w:rsidP="00183093">
      <w:pPr>
        <w:spacing w:line="360" w:lineRule="auto"/>
        <w:ind w:firstLine="567"/>
        <w:jc w:val="both"/>
        <w:rPr>
          <w:rFonts w:ascii="Times New Roman" w:eastAsia="Times New Roman" w:hAnsi="Times New Roman" w:cs="Times New Roman"/>
          <w:color w:val="000000"/>
          <w:sz w:val="28"/>
          <w:szCs w:val="28"/>
          <w:lang w:eastAsia="ru-RU"/>
        </w:rPr>
      </w:pPr>
      <w:r w:rsidRPr="00183093">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w:t>
      </w:r>
      <w:r w:rsidRPr="00183093">
        <w:rPr>
          <w:rFonts w:ascii="Times New Roman" w:eastAsia="Times New Roman" w:hAnsi="Times New Roman" w:cs="Times New Roman"/>
          <w:color w:val="000000"/>
          <w:sz w:val="28"/>
          <w:szCs w:val="28"/>
          <w:lang w:eastAsia="ru-RU"/>
        </w:rPr>
        <w:t>Текст экспозиции, этикетаж.</w:t>
      </w:r>
    </w:p>
    <w:p w:rsidR="00183093" w:rsidRPr="00183093" w:rsidRDefault="00183093" w:rsidP="00FB0474">
      <w:pPr>
        <w:pStyle w:val="a3"/>
        <w:numPr>
          <w:ilvl w:val="0"/>
          <w:numId w:val="97"/>
        </w:numPr>
        <w:spacing w:line="360" w:lineRule="auto"/>
        <w:jc w:val="both"/>
        <w:rPr>
          <w:rFonts w:ascii="Times New Roman" w:eastAsia="Times New Roman" w:hAnsi="Times New Roman" w:cs="Times New Roman"/>
          <w:b/>
          <w:color w:val="000000"/>
          <w:sz w:val="28"/>
          <w:szCs w:val="28"/>
          <w:lang w:eastAsia="ru-RU"/>
        </w:rPr>
      </w:pPr>
      <w:r w:rsidRPr="00183093">
        <w:rPr>
          <w:rFonts w:ascii="Times New Roman" w:eastAsia="Times New Roman" w:hAnsi="Times New Roman" w:cs="Times New Roman"/>
          <w:b/>
          <w:color w:val="000000"/>
          <w:sz w:val="28"/>
          <w:szCs w:val="28"/>
          <w:lang w:eastAsia="ru-RU"/>
        </w:rPr>
        <w:t>Источники информации. Подтверждение достоверности фактов.  Правила анкетирования и интервьюирования.</w:t>
      </w:r>
    </w:p>
    <w:p w:rsidR="00163D46" w:rsidRPr="00163D46" w:rsidRDefault="00183093" w:rsidP="00163D46">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w:t>
      </w:r>
      <w:r w:rsidR="00163D46" w:rsidRPr="00163D46">
        <w:rPr>
          <w:rFonts w:ascii="Times New Roman" w:eastAsia="Times New Roman" w:hAnsi="Times New Roman" w:cs="Times New Roman"/>
          <w:color w:val="000000"/>
          <w:sz w:val="28"/>
          <w:szCs w:val="28"/>
          <w:lang w:eastAsia="ru-RU"/>
        </w:rPr>
        <w:t>Библиотека, как мерило истинности информации. Методика использования источника:  прямое и ретроспективное</w:t>
      </w:r>
      <w:r w:rsidR="00163D46">
        <w:rPr>
          <w:rFonts w:ascii="Times New Roman" w:eastAsia="Times New Roman" w:hAnsi="Times New Roman" w:cs="Times New Roman"/>
          <w:color w:val="000000"/>
          <w:sz w:val="28"/>
          <w:szCs w:val="28"/>
          <w:lang w:eastAsia="ru-RU"/>
        </w:rPr>
        <w:t>. Инициативное документирование</w:t>
      </w:r>
      <w:r w:rsidR="00163D46" w:rsidRPr="00163D46">
        <w:rPr>
          <w:rFonts w:ascii="Times New Roman" w:eastAsia="Times New Roman" w:hAnsi="Times New Roman" w:cs="Times New Roman"/>
          <w:color w:val="000000"/>
          <w:sz w:val="28"/>
          <w:szCs w:val="28"/>
          <w:lang w:eastAsia="ru-RU"/>
        </w:rPr>
        <w:t>, расширение круга источников, поиск нужного информатора, проведение социологического опроса.</w:t>
      </w:r>
    </w:p>
    <w:p w:rsidR="00183093" w:rsidRDefault="00163D46" w:rsidP="00163D46">
      <w:pPr>
        <w:spacing w:line="360" w:lineRule="auto"/>
        <w:ind w:firstLine="567"/>
        <w:jc w:val="both"/>
        <w:rPr>
          <w:rFonts w:ascii="Times New Roman" w:eastAsia="Times New Roman" w:hAnsi="Times New Roman" w:cs="Times New Roman"/>
          <w:color w:val="000000"/>
          <w:sz w:val="28"/>
          <w:szCs w:val="28"/>
          <w:lang w:eastAsia="ru-RU"/>
        </w:rPr>
      </w:pPr>
      <w:r w:rsidRPr="00163D46">
        <w:rPr>
          <w:rFonts w:ascii="Times New Roman" w:eastAsia="Times New Roman" w:hAnsi="Times New Roman" w:cs="Times New Roman"/>
          <w:color w:val="000000"/>
          <w:sz w:val="28"/>
          <w:szCs w:val="28"/>
          <w:lang w:eastAsia="ru-RU"/>
        </w:rPr>
        <w:t>Правила ведения беседы, интервью. Вопросники, анкеты. Письменное оформление информации. Формы записи воспоминаний.</w:t>
      </w:r>
    </w:p>
    <w:p w:rsidR="00163D46" w:rsidRDefault="00163D46" w:rsidP="00163D46">
      <w:pPr>
        <w:spacing w:line="360" w:lineRule="auto"/>
        <w:ind w:firstLine="567"/>
        <w:jc w:val="both"/>
        <w:rPr>
          <w:rFonts w:ascii="Times New Roman" w:eastAsia="Times New Roman" w:hAnsi="Times New Roman" w:cs="Times New Roman"/>
          <w:color w:val="000000"/>
          <w:sz w:val="28"/>
          <w:szCs w:val="28"/>
          <w:lang w:eastAsia="ru-RU"/>
        </w:rPr>
      </w:pPr>
      <w:r w:rsidRPr="00183093">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w:t>
      </w:r>
      <w:r w:rsidRPr="00163D46">
        <w:rPr>
          <w:rFonts w:ascii="Times New Roman" w:eastAsia="Times New Roman" w:hAnsi="Times New Roman" w:cs="Times New Roman"/>
          <w:color w:val="000000"/>
          <w:sz w:val="28"/>
          <w:szCs w:val="28"/>
          <w:lang w:eastAsia="ru-RU"/>
        </w:rPr>
        <w:t>Анализ каталогов – путеводителей по музейным собраниям.  Проведение бесед, интервью, их оформление.</w:t>
      </w:r>
    </w:p>
    <w:p w:rsidR="00163D46" w:rsidRDefault="00163D46" w:rsidP="00FB0474">
      <w:pPr>
        <w:pStyle w:val="a3"/>
        <w:numPr>
          <w:ilvl w:val="0"/>
          <w:numId w:val="97"/>
        </w:numPr>
        <w:spacing w:line="360" w:lineRule="auto"/>
        <w:jc w:val="both"/>
        <w:rPr>
          <w:rFonts w:ascii="Times New Roman" w:eastAsia="Times New Roman" w:hAnsi="Times New Roman" w:cs="Times New Roman"/>
          <w:b/>
          <w:color w:val="000000"/>
          <w:sz w:val="28"/>
          <w:szCs w:val="28"/>
          <w:lang w:eastAsia="ru-RU"/>
        </w:rPr>
      </w:pPr>
      <w:r w:rsidRPr="00163D46">
        <w:rPr>
          <w:rFonts w:ascii="Times New Roman" w:eastAsia="Times New Roman" w:hAnsi="Times New Roman" w:cs="Times New Roman"/>
          <w:b/>
          <w:color w:val="000000"/>
          <w:sz w:val="28"/>
          <w:szCs w:val="28"/>
          <w:lang w:eastAsia="ru-RU"/>
        </w:rPr>
        <w:t>Школа экскурсовода. Требования к составлению экскурсии.</w:t>
      </w:r>
    </w:p>
    <w:p w:rsidR="00163D46" w:rsidRDefault="00163D46" w:rsidP="00163D46">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w:t>
      </w:r>
      <w:r w:rsidR="00822BE2" w:rsidRPr="00822BE2">
        <w:rPr>
          <w:rFonts w:ascii="Times New Roman" w:eastAsia="Times New Roman" w:hAnsi="Times New Roman" w:cs="Times New Roman"/>
          <w:color w:val="000000"/>
          <w:sz w:val="28"/>
          <w:szCs w:val="28"/>
          <w:lang w:eastAsia="ru-RU"/>
        </w:rPr>
        <w:t>Обзорные, тематические, учебные экскурсии. Составляющие части экскурсии и их особенности. Памятка экскурсовода. Методика подготовки экскурсии в музеях.</w:t>
      </w:r>
    </w:p>
    <w:p w:rsidR="00822BE2" w:rsidRDefault="00822BE2" w:rsidP="00163D46">
      <w:pPr>
        <w:spacing w:line="360" w:lineRule="auto"/>
        <w:ind w:firstLine="567"/>
        <w:jc w:val="both"/>
        <w:rPr>
          <w:rFonts w:ascii="Times New Roman" w:eastAsia="Times New Roman" w:hAnsi="Times New Roman" w:cs="Times New Roman"/>
          <w:color w:val="000000"/>
          <w:sz w:val="28"/>
          <w:szCs w:val="28"/>
          <w:lang w:eastAsia="ru-RU"/>
        </w:rPr>
      </w:pPr>
      <w:r w:rsidRPr="00183093">
        <w:rPr>
          <w:rFonts w:ascii="Times New Roman" w:eastAsia="Times New Roman" w:hAnsi="Times New Roman" w:cs="Times New Roman"/>
          <w:i/>
          <w:color w:val="000000"/>
          <w:sz w:val="28"/>
          <w:szCs w:val="28"/>
          <w:lang w:eastAsia="ru-RU"/>
        </w:rPr>
        <w:lastRenderedPageBreak/>
        <w:t>Практическая часть.</w:t>
      </w:r>
      <w:r>
        <w:rPr>
          <w:rFonts w:ascii="Times New Roman" w:eastAsia="Times New Roman" w:hAnsi="Times New Roman" w:cs="Times New Roman"/>
          <w:color w:val="000000"/>
          <w:sz w:val="28"/>
          <w:szCs w:val="28"/>
          <w:lang w:eastAsia="ru-RU"/>
        </w:rPr>
        <w:t xml:space="preserve"> </w:t>
      </w:r>
      <w:r w:rsidRPr="00822BE2">
        <w:rPr>
          <w:rFonts w:ascii="Times New Roman" w:eastAsia="Times New Roman" w:hAnsi="Times New Roman" w:cs="Times New Roman"/>
          <w:color w:val="000000"/>
          <w:sz w:val="28"/>
          <w:szCs w:val="28"/>
          <w:lang w:eastAsia="ru-RU"/>
        </w:rPr>
        <w:t>Проведение экскурсии по своему населенному пункту. Обсуждение и разбор экскурсии.</w:t>
      </w:r>
    </w:p>
    <w:p w:rsidR="00BC18A9" w:rsidRDefault="00BC18A9" w:rsidP="00163D46">
      <w:pPr>
        <w:spacing w:line="360" w:lineRule="auto"/>
        <w:ind w:firstLine="567"/>
        <w:jc w:val="both"/>
        <w:rPr>
          <w:rFonts w:ascii="Times New Roman" w:eastAsia="Times New Roman" w:hAnsi="Times New Roman" w:cs="Times New Roman"/>
          <w:color w:val="000000"/>
          <w:sz w:val="28"/>
          <w:szCs w:val="28"/>
          <w:lang w:eastAsia="ru-RU"/>
        </w:rPr>
      </w:pPr>
    </w:p>
    <w:tbl>
      <w:tblPr>
        <w:tblW w:w="0" w:type="auto"/>
        <w:tblInd w:w="5495" w:type="dxa"/>
        <w:tblLook w:val="04A0" w:firstRow="1" w:lastRow="0" w:firstColumn="1" w:lastColumn="0" w:noHBand="0" w:noVBand="1"/>
      </w:tblPr>
      <w:tblGrid>
        <w:gridCol w:w="4075"/>
      </w:tblGrid>
      <w:tr w:rsidR="00BC18A9" w:rsidRPr="007472A8" w:rsidTr="00BC18A9">
        <w:tc>
          <w:tcPr>
            <w:tcW w:w="4075" w:type="dxa"/>
            <w:hideMark/>
          </w:tcPr>
          <w:p w:rsidR="00BC18A9" w:rsidRPr="007472A8" w:rsidRDefault="00BC18A9" w:rsidP="00BC18A9">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BC18A9" w:rsidRPr="007472A8" w:rsidRDefault="00BC18A9" w:rsidP="00BC18A9">
      <w:pPr>
        <w:tabs>
          <w:tab w:val="left" w:pos="851"/>
        </w:tabs>
        <w:spacing w:after="0"/>
        <w:ind w:firstLine="709"/>
        <w:jc w:val="both"/>
        <w:rPr>
          <w:rFonts w:ascii="Times New Roman" w:eastAsia="MS Mincho" w:hAnsi="Times New Roman" w:cs="Times New Roman"/>
          <w:color w:val="00B050"/>
          <w:sz w:val="28"/>
          <w:szCs w:val="28"/>
          <w:lang w:eastAsia="ja-JP"/>
        </w:rPr>
      </w:pPr>
    </w:p>
    <w:p w:rsidR="00BC18A9" w:rsidRPr="007472A8" w:rsidRDefault="00BC18A9" w:rsidP="00BC18A9">
      <w:pPr>
        <w:tabs>
          <w:tab w:val="left" w:pos="851"/>
        </w:tabs>
        <w:spacing w:after="0"/>
        <w:ind w:firstLine="709"/>
        <w:jc w:val="both"/>
        <w:rPr>
          <w:rFonts w:ascii="Times New Roman" w:eastAsia="Times New Roman" w:hAnsi="Times New Roman" w:cs="Times New Roman"/>
          <w:color w:val="00B050"/>
          <w:sz w:val="28"/>
          <w:szCs w:val="28"/>
          <w:lang w:eastAsia="ru-RU"/>
        </w:rPr>
      </w:pPr>
    </w:p>
    <w:p w:rsidR="00BC18A9" w:rsidRPr="007472A8" w:rsidRDefault="00BC18A9" w:rsidP="00BC18A9">
      <w:pPr>
        <w:tabs>
          <w:tab w:val="left" w:pos="851"/>
        </w:tabs>
        <w:spacing w:after="0"/>
        <w:ind w:firstLine="709"/>
        <w:jc w:val="both"/>
        <w:rPr>
          <w:rFonts w:ascii="Times New Roman" w:eastAsia="Times New Roman" w:hAnsi="Times New Roman" w:cs="Times New Roman"/>
          <w:color w:val="00B050"/>
          <w:sz w:val="28"/>
          <w:szCs w:val="28"/>
          <w:lang w:eastAsia="ru-RU"/>
        </w:rPr>
      </w:pPr>
    </w:p>
    <w:p w:rsidR="00BC18A9" w:rsidRPr="007472A8" w:rsidRDefault="00BC18A9" w:rsidP="00BC18A9">
      <w:pPr>
        <w:tabs>
          <w:tab w:val="left" w:pos="851"/>
        </w:tabs>
        <w:spacing w:after="0"/>
        <w:ind w:firstLine="709"/>
        <w:jc w:val="both"/>
        <w:rPr>
          <w:rFonts w:ascii="Times New Roman" w:eastAsia="Times New Roman" w:hAnsi="Times New Roman" w:cs="Times New Roman"/>
          <w:color w:val="00B050"/>
          <w:sz w:val="28"/>
          <w:szCs w:val="28"/>
          <w:lang w:eastAsia="ru-RU"/>
        </w:rPr>
      </w:pPr>
    </w:p>
    <w:p w:rsidR="00BC18A9" w:rsidRPr="007472A8" w:rsidRDefault="00BC18A9" w:rsidP="00BC18A9">
      <w:pPr>
        <w:tabs>
          <w:tab w:val="left" w:pos="851"/>
        </w:tabs>
        <w:spacing w:after="0"/>
        <w:ind w:firstLine="709"/>
        <w:jc w:val="both"/>
        <w:rPr>
          <w:rFonts w:ascii="Times New Roman" w:eastAsia="Times New Roman" w:hAnsi="Times New Roman" w:cs="Times New Roman"/>
          <w:color w:val="00B050"/>
          <w:sz w:val="28"/>
          <w:szCs w:val="28"/>
          <w:lang w:eastAsia="ru-RU"/>
        </w:rPr>
      </w:pPr>
    </w:p>
    <w:p w:rsidR="00BC18A9" w:rsidRPr="007472A8" w:rsidRDefault="00BC18A9" w:rsidP="00BC18A9">
      <w:pPr>
        <w:tabs>
          <w:tab w:val="left" w:pos="851"/>
        </w:tabs>
        <w:spacing w:after="0"/>
        <w:ind w:firstLine="709"/>
        <w:jc w:val="both"/>
        <w:rPr>
          <w:rFonts w:ascii="Times New Roman" w:eastAsia="Times New Roman" w:hAnsi="Times New Roman" w:cs="Times New Roman"/>
          <w:color w:val="00B050"/>
          <w:sz w:val="28"/>
          <w:szCs w:val="28"/>
          <w:lang w:eastAsia="ru-RU"/>
        </w:rPr>
      </w:pPr>
    </w:p>
    <w:p w:rsidR="00BC18A9" w:rsidRPr="007472A8" w:rsidRDefault="00BC18A9" w:rsidP="00BC18A9">
      <w:pPr>
        <w:tabs>
          <w:tab w:val="left" w:pos="851"/>
        </w:tabs>
        <w:spacing w:after="0"/>
        <w:ind w:firstLine="709"/>
        <w:jc w:val="both"/>
        <w:rPr>
          <w:rFonts w:ascii="Times New Roman" w:eastAsia="Times New Roman" w:hAnsi="Times New Roman" w:cs="Times New Roman"/>
          <w:color w:val="00B050"/>
          <w:sz w:val="28"/>
          <w:szCs w:val="28"/>
          <w:lang w:eastAsia="ru-RU"/>
        </w:rPr>
      </w:pPr>
    </w:p>
    <w:p w:rsidR="00BC18A9" w:rsidRPr="007472A8" w:rsidRDefault="00BC18A9" w:rsidP="00BC18A9">
      <w:pPr>
        <w:tabs>
          <w:tab w:val="left" w:pos="851"/>
        </w:tabs>
        <w:spacing w:after="0"/>
        <w:ind w:firstLine="709"/>
        <w:jc w:val="both"/>
        <w:rPr>
          <w:rFonts w:ascii="Times New Roman" w:eastAsia="Times New Roman" w:hAnsi="Times New Roman" w:cs="Times New Roman"/>
          <w:color w:val="00B050"/>
          <w:sz w:val="28"/>
          <w:szCs w:val="28"/>
          <w:lang w:eastAsia="ru-RU"/>
        </w:rPr>
      </w:pPr>
    </w:p>
    <w:p w:rsidR="00BC18A9" w:rsidRPr="007472A8" w:rsidRDefault="00BC18A9" w:rsidP="00BC18A9">
      <w:pPr>
        <w:tabs>
          <w:tab w:val="left" w:pos="851"/>
        </w:tabs>
        <w:spacing w:after="0"/>
        <w:ind w:firstLine="709"/>
        <w:jc w:val="both"/>
        <w:rPr>
          <w:rFonts w:ascii="Times New Roman" w:eastAsia="Times New Roman" w:hAnsi="Times New Roman" w:cs="Times New Roman"/>
          <w:color w:val="00B050"/>
          <w:sz w:val="28"/>
          <w:szCs w:val="28"/>
          <w:lang w:eastAsia="ru-RU"/>
        </w:rPr>
      </w:pPr>
    </w:p>
    <w:p w:rsidR="00BC18A9" w:rsidRPr="007472A8" w:rsidRDefault="00BC18A9" w:rsidP="00BC18A9">
      <w:pPr>
        <w:tabs>
          <w:tab w:val="left" w:pos="851"/>
        </w:tabs>
        <w:spacing w:after="0"/>
        <w:ind w:firstLine="709"/>
        <w:jc w:val="both"/>
        <w:rPr>
          <w:rFonts w:ascii="Times New Roman" w:eastAsia="Times New Roman" w:hAnsi="Times New Roman" w:cs="Times New Roman"/>
          <w:color w:val="00B050"/>
          <w:sz w:val="28"/>
          <w:szCs w:val="28"/>
          <w:lang w:eastAsia="ru-RU"/>
        </w:rPr>
      </w:pPr>
    </w:p>
    <w:p w:rsidR="00BC18A9" w:rsidRPr="007472A8" w:rsidRDefault="00BC18A9" w:rsidP="00BC18A9">
      <w:pPr>
        <w:tabs>
          <w:tab w:val="left" w:pos="851"/>
        </w:tabs>
        <w:spacing w:after="0"/>
        <w:ind w:firstLine="709"/>
        <w:jc w:val="both"/>
        <w:rPr>
          <w:rFonts w:ascii="Times New Roman" w:eastAsia="Times New Roman" w:hAnsi="Times New Roman" w:cs="Times New Roman"/>
          <w:color w:val="00B050"/>
          <w:sz w:val="28"/>
          <w:szCs w:val="28"/>
          <w:lang w:eastAsia="ru-RU"/>
        </w:rPr>
      </w:pPr>
    </w:p>
    <w:p w:rsidR="00BC18A9" w:rsidRPr="007472A8" w:rsidRDefault="00BC18A9" w:rsidP="00BC18A9">
      <w:pPr>
        <w:tabs>
          <w:tab w:val="left" w:pos="851"/>
        </w:tabs>
        <w:spacing w:after="0"/>
        <w:ind w:firstLine="709"/>
        <w:jc w:val="both"/>
        <w:rPr>
          <w:rFonts w:ascii="Times New Roman" w:eastAsia="Times New Roman" w:hAnsi="Times New Roman" w:cs="Times New Roman"/>
          <w:color w:val="00B050"/>
          <w:sz w:val="28"/>
          <w:szCs w:val="28"/>
          <w:lang w:eastAsia="ru-RU"/>
        </w:rPr>
      </w:pPr>
    </w:p>
    <w:p w:rsidR="00BC18A9" w:rsidRPr="007472A8" w:rsidRDefault="00BC18A9" w:rsidP="00BC18A9">
      <w:pPr>
        <w:tabs>
          <w:tab w:val="left" w:pos="851"/>
        </w:tabs>
        <w:spacing w:after="0"/>
        <w:ind w:firstLine="709"/>
        <w:jc w:val="both"/>
        <w:rPr>
          <w:rFonts w:ascii="Times New Roman" w:eastAsia="Times New Roman" w:hAnsi="Times New Roman" w:cs="Times New Roman"/>
          <w:color w:val="00B050"/>
          <w:sz w:val="28"/>
          <w:szCs w:val="28"/>
          <w:lang w:eastAsia="ru-RU"/>
        </w:rPr>
      </w:pPr>
    </w:p>
    <w:p w:rsidR="00BC18A9" w:rsidRPr="007472A8" w:rsidRDefault="00BC18A9" w:rsidP="00BC18A9">
      <w:pPr>
        <w:tabs>
          <w:tab w:val="left" w:pos="851"/>
        </w:tabs>
        <w:spacing w:after="0"/>
        <w:ind w:firstLine="709"/>
        <w:jc w:val="both"/>
        <w:rPr>
          <w:rFonts w:ascii="Times New Roman" w:eastAsia="Times New Roman" w:hAnsi="Times New Roman" w:cs="Times New Roman"/>
          <w:color w:val="00B050"/>
          <w:sz w:val="28"/>
          <w:szCs w:val="28"/>
          <w:lang w:eastAsia="ru-RU"/>
        </w:rPr>
      </w:pPr>
    </w:p>
    <w:p w:rsidR="00BC18A9" w:rsidRPr="007472A8" w:rsidRDefault="00BC18A9" w:rsidP="00BC18A9">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BC18A9" w:rsidRPr="007472A8" w:rsidRDefault="00BC18A9" w:rsidP="00BC18A9">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BC18A9" w:rsidRPr="007472A8" w:rsidRDefault="00BC18A9" w:rsidP="00BC18A9">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BC18A9" w:rsidRPr="007472A8" w:rsidRDefault="00BC18A9" w:rsidP="00BC18A9">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Память</w:t>
      </w:r>
      <w:r w:rsidRPr="007472A8">
        <w:rPr>
          <w:rFonts w:ascii="Times New Roman" w:eastAsia="Times New Roman" w:hAnsi="Times New Roman" w:cs="Times New Roman"/>
          <w:color w:val="000000"/>
          <w:sz w:val="28"/>
          <w:szCs w:val="28"/>
          <w:lang w:eastAsia="ru-RU"/>
        </w:rPr>
        <w:t>»,</w:t>
      </w:r>
    </w:p>
    <w:p w:rsidR="00BC18A9" w:rsidRDefault="00BC18A9" w:rsidP="00BC18A9">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Березина Л.А.,</w:t>
      </w:r>
    </w:p>
    <w:p w:rsidR="00BC18A9" w:rsidRDefault="00BC18A9" w:rsidP="00BC18A9">
      <w:pPr>
        <w:spacing w:after="0" w:line="36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год обучения</w:t>
      </w:r>
      <w:r w:rsidRPr="007472A8">
        <w:rPr>
          <w:rFonts w:ascii="Times New Roman" w:eastAsia="Times New Roman" w:hAnsi="Times New Roman" w:cs="Times New Roman"/>
          <w:color w:val="000000"/>
          <w:sz w:val="28"/>
          <w:szCs w:val="28"/>
          <w:lang w:eastAsia="ru-RU"/>
        </w:rPr>
        <w:t>)</w:t>
      </w:r>
    </w:p>
    <w:p w:rsidR="00BC18A9" w:rsidRDefault="00BC18A9" w:rsidP="00BC18A9">
      <w:pPr>
        <w:rPr>
          <w:rFonts w:ascii="Times New Roman" w:eastAsia="Times New Roman" w:hAnsi="Times New Roman" w:cs="Times New Roman"/>
          <w:color w:val="000000"/>
          <w:sz w:val="28"/>
          <w:szCs w:val="28"/>
          <w:lang w:eastAsia="ru-RU"/>
        </w:rPr>
      </w:pPr>
    </w:p>
    <w:p w:rsidR="00BC18A9" w:rsidRDefault="00BC18A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C18A9" w:rsidRPr="007C0435" w:rsidRDefault="00BC18A9" w:rsidP="00BC18A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851468">
        <w:rPr>
          <w:rFonts w:ascii="Times New Roman" w:eastAsia="Times New Roman" w:hAnsi="Times New Roman" w:cs="Times New Roman"/>
          <w:color w:val="000000"/>
          <w:sz w:val="28"/>
          <w:szCs w:val="28"/>
          <w:lang w:eastAsia="ru-RU"/>
        </w:rPr>
        <w:t xml:space="preserve">младшего, </w:t>
      </w:r>
      <w:r w:rsidRPr="007C0435">
        <w:rPr>
          <w:rFonts w:ascii="Times New Roman" w:eastAsia="Times New Roman" w:hAnsi="Times New Roman" w:cs="Times New Roman"/>
          <w:color w:val="000000"/>
          <w:sz w:val="28"/>
          <w:szCs w:val="28"/>
          <w:lang w:eastAsia="ru-RU"/>
        </w:rPr>
        <w:t>среднего</w:t>
      </w:r>
      <w:r w:rsidR="00851468">
        <w:rPr>
          <w:rFonts w:ascii="Times New Roman" w:eastAsia="Times New Roman" w:hAnsi="Times New Roman" w:cs="Times New Roman"/>
          <w:color w:val="000000"/>
          <w:sz w:val="28"/>
          <w:szCs w:val="28"/>
          <w:lang w:eastAsia="ru-RU"/>
        </w:rPr>
        <w:t xml:space="preserve"> и старшего</w:t>
      </w:r>
      <w:r w:rsidRPr="007C0435">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BC18A9" w:rsidRPr="00033222" w:rsidRDefault="00BC18A9" w:rsidP="00BC18A9">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033222">
        <w:rPr>
          <w:rFonts w:ascii="Times New Roman" w:eastAsia="Times New Roman" w:hAnsi="Times New Roman" w:cs="Times New Roman"/>
          <w:sz w:val="28"/>
          <w:szCs w:val="28"/>
          <w:lang w:eastAsia="ru-RU"/>
        </w:rPr>
        <w:t>Занятия проводятся 2 раза в неделю с нагрузкой 2 часа.</w:t>
      </w:r>
    </w:p>
    <w:p w:rsidR="00BC18A9" w:rsidRPr="007C0435" w:rsidRDefault="00BC18A9" w:rsidP="00BC18A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t xml:space="preserve">Курс рассчитан на </w:t>
      </w:r>
      <w:r w:rsidR="00851468">
        <w:rPr>
          <w:rFonts w:ascii="Times New Roman" w:eastAsia="Times New Roman" w:hAnsi="Times New Roman" w:cs="Times New Roman"/>
          <w:color w:val="000000"/>
          <w:sz w:val="28"/>
          <w:szCs w:val="28"/>
          <w:lang w:eastAsia="ru-RU"/>
        </w:rPr>
        <w:t>76</w:t>
      </w:r>
      <w:r w:rsidRPr="007C0435">
        <w:rPr>
          <w:rFonts w:ascii="Times New Roman" w:eastAsia="Times New Roman" w:hAnsi="Times New Roman" w:cs="Times New Roman"/>
          <w:color w:val="000000"/>
          <w:sz w:val="28"/>
          <w:szCs w:val="28"/>
          <w:lang w:eastAsia="ru-RU"/>
        </w:rPr>
        <w:t xml:space="preserve"> час</w:t>
      </w:r>
      <w:r w:rsidR="00851468">
        <w:rPr>
          <w:rFonts w:ascii="Times New Roman" w:eastAsia="Times New Roman" w:hAnsi="Times New Roman" w:cs="Times New Roman"/>
          <w:color w:val="000000"/>
          <w:sz w:val="28"/>
          <w:szCs w:val="28"/>
          <w:lang w:eastAsia="ru-RU"/>
        </w:rPr>
        <w:t>ов</w:t>
      </w:r>
      <w:r w:rsidRPr="007C0435">
        <w:rPr>
          <w:rFonts w:ascii="Times New Roman" w:eastAsia="Times New Roman" w:hAnsi="Times New Roman" w:cs="Times New Roman"/>
          <w:color w:val="000000"/>
          <w:sz w:val="28"/>
          <w:szCs w:val="28"/>
          <w:lang w:eastAsia="ru-RU"/>
        </w:rPr>
        <w:t xml:space="preserve"> (в том числе, теоретические занятия – </w:t>
      </w:r>
      <w:r w:rsidR="00851468">
        <w:rPr>
          <w:rFonts w:ascii="Times New Roman" w:eastAsia="Times New Roman" w:hAnsi="Times New Roman" w:cs="Times New Roman"/>
          <w:color w:val="000000"/>
          <w:sz w:val="28"/>
          <w:szCs w:val="28"/>
          <w:lang w:eastAsia="ru-RU"/>
        </w:rPr>
        <w:t>26</w:t>
      </w:r>
      <w:r w:rsidRPr="007C0435">
        <w:rPr>
          <w:rFonts w:ascii="Times New Roman" w:eastAsia="Times New Roman" w:hAnsi="Times New Roman" w:cs="Times New Roman"/>
          <w:color w:val="000000"/>
          <w:sz w:val="28"/>
          <w:szCs w:val="28"/>
          <w:lang w:eastAsia="ru-RU"/>
        </w:rPr>
        <w:t xml:space="preserve">, практические занятия – </w:t>
      </w:r>
      <w:r w:rsidR="00851468">
        <w:rPr>
          <w:rFonts w:ascii="Times New Roman" w:eastAsia="Times New Roman" w:hAnsi="Times New Roman" w:cs="Times New Roman"/>
          <w:color w:val="000000"/>
          <w:sz w:val="28"/>
          <w:szCs w:val="28"/>
          <w:lang w:eastAsia="ru-RU"/>
        </w:rPr>
        <w:t>50</w:t>
      </w:r>
      <w:r w:rsidRPr="007C0435">
        <w:rPr>
          <w:rFonts w:ascii="Times New Roman" w:eastAsia="Times New Roman" w:hAnsi="Times New Roman" w:cs="Times New Roman"/>
          <w:color w:val="000000"/>
          <w:sz w:val="28"/>
          <w:szCs w:val="28"/>
          <w:lang w:eastAsia="ru-RU"/>
        </w:rPr>
        <w:t>).</w:t>
      </w:r>
    </w:p>
    <w:p w:rsidR="00BC18A9" w:rsidRDefault="00BC18A9" w:rsidP="00BC18A9">
      <w:pPr>
        <w:spacing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560"/>
        <w:gridCol w:w="1416"/>
        <w:gridCol w:w="1630"/>
        <w:gridCol w:w="1631"/>
      </w:tblGrid>
      <w:tr w:rsidR="00033222" w:rsidRPr="00BF06CC" w:rsidTr="00E5778F">
        <w:trPr>
          <w:cantSplit/>
          <w:trHeight w:val="521"/>
        </w:trPr>
        <w:tc>
          <w:tcPr>
            <w:tcW w:w="1985" w:type="dxa"/>
            <w:tcBorders>
              <w:top w:val="single" w:sz="4" w:space="0" w:color="auto"/>
              <w:left w:val="single" w:sz="4" w:space="0" w:color="auto"/>
              <w:bottom w:val="single" w:sz="4" w:space="0" w:color="auto"/>
              <w:right w:val="single" w:sz="4" w:space="0" w:color="auto"/>
            </w:tcBorders>
          </w:tcPr>
          <w:p w:rsidR="00033222" w:rsidRPr="00BF06CC" w:rsidRDefault="00033222" w:rsidP="00E5778F">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Понедельник</w:t>
            </w:r>
          </w:p>
        </w:tc>
        <w:tc>
          <w:tcPr>
            <w:tcW w:w="1559" w:type="dxa"/>
            <w:tcBorders>
              <w:top w:val="single" w:sz="4" w:space="0" w:color="auto"/>
              <w:left w:val="single" w:sz="4" w:space="0" w:color="auto"/>
              <w:bottom w:val="single" w:sz="4" w:space="0" w:color="auto"/>
              <w:right w:val="single" w:sz="4" w:space="0" w:color="auto"/>
            </w:tcBorders>
          </w:tcPr>
          <w:p w:rsidR="00033222" w:rsidRPr="00BF06CC" w:rsidRDefault="00033222" w:rsidP="00E5778F">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Вторник</w:t>
            </w:r>
          </w:p>
        </w:tc>
        <w:tc>
          <w:tcPr>
            <w:tcW w:w="1560" w:type="dxa"/>
            <w:tcBorders>
              <w:top w:val="single" w:sz="4" w:space="0" w:color="auto"/>
              <w:left w:val="single" w:sz="4" w:space="0" w:color="auto"/>
              <w:bottom w:val="single" w:sz="4" w:space="0" w:color="auto"/>
              <w:right w:val="single" w:sz="4" w:space="0" w:color="auto"/>
            </w:tcBorders>
          </w:tcPr>
          <w:p w:rsidR="00033222" w:rsidRPr="00BF06CC" w:rsidRDefault="00033222" w:rsidP="00E5778F">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Среда</w:t>
            </w:r>
          </w:p>
        </w:tc>
        <w:tc>
          <w:tcPr>
            <w:tcW w:w="1416" w:type="dxa"/>
            <w:tcBorders>
              <w:top w:val="single" w:sz="4" w:space="0" w:color="auto"/>
              <w:left w:val="single" w:sz="4" w:space="0" w:color="auto"/>
              <w:bottom w:val="single" w:sz="4" w:space="0" w:color="auto"/>
              <w:right w:val="single" w:sz="4" w:space="0" w:color="auto"/>
            </w:tcBorders>
          </w:tcPr>
          <w:p w:rsidR="00033222" w:rsidRPr="00BF06CC" w:rsidRDefault="00033222" w:rsidP="00E5778F">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Четверг</w:t>
            </w:r>
          </w:p>
        </w:tc>
        <w:tc>
          <w:tcPr>
            <w:tcW w:w="1630" w:type="dxa"/>
            <w:tcBorders>
              <w:top w:val="single" w:sz="4" w:space="0" w:color="auto"/>
              <w:left w:val="single" w:sz="4" w:space="0" w:color="auto"/>
              <w:bottom w:val="single" w:sz="4" w:space="0" w:color="auto"/>
              <w:right w:val="single" w:sz="4" w:space="0" w:color="auto"/>
            </w:tcBorders>
          </w:tcPr>
          <w:p w:rsidR="00033222" w:rsidRPr="00BF06CC" w:rsidRDefault="00033222" w:rsidP="00E5778F">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Пятница</w:t>
            </w:r>
          </w:p>
        </w:tc>
        <w:tc>
          <w:tcPr>
            <w:tcW w:w="1631" w:type="dxa"/>
            <w:tcBorders>
              <w:top w:val="single" w:sz="4" w:space="0" w:color="auto"/>
              <w:left w:val="single" w:sz="4" w:space="0" w:color="auto"/>
              <w:bottom w:val="single" w:sz="4" w:space="0" w:color="auto"/>
              <w:right w:val="single" w:sz="4" w:space="0" w:color="auto"/>
            </w:tcBorders>
          </w:tcPr>
          <w:p w:rsidR="00033222" w:rsidRPr="00BF06CC" w:rsidRDefault="00033222" w:rsidP="00E5778F">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Суббота</w:t>
            </w:r>
          </w:p>
        </w:tc>
      </w:tr>
      <w:tr w:rsidR="00033222" w:rsidRPr="00BF06CC" w:rsidTr="00232C77">
        <w:trPr>
          <w:cantSplit/>
          <w:trHeight w:val="983"/>
        </w:trPr>
        <w:tc>
          <w:tcPr>
            <w:tcW w:w="1985" w:type="dxa"/>
            <w:tcBorders>
              <w:top w:val="single" w:sz="4" w:space="0" w:color="auto"/>
              <w:left w:val="single" w:sz="4" w:space="0" w:color="auto"/>
              <w:bottom w:val="single" w:sz="4" w:space="0" w:color="auto"/>
              <w:right w:val="single" w:sz="4" w:space="0" w:color="auto"/>
            </w:tcBorders>
          </w:tcPr>
          <w:p w:rsidR="00232C77" w:rsidRPr="00232C77" w:rsidRDefault="00232C77" w:rsidP="00232C77">
            <w:pPr>
              <w:spacing w:after="0" w:line="240" w:lineRule="auto"/>
              <w:jc w:val="center"/>
              <w:rPr>
                <w:rFonts w:ascii="Times New Roman" w:eastAsia="Calibri" w:hAnsi="Times New Roman" w:cs="Times New Roman"/>
                <w:sz w:val="24"/>
                <w:szCs w:val="24"/>
              </w:rPr>
            </w:pPr>
            <w:r w:rsidRPr="00232C77">
              <w:rPr>
                <w:rFonts w:ascii="Times New Roman" w:eastAsia="Calibri" w:hAnsi="Times New Roman" w:cs="Times New Roman"/>
                <w:sz w:val="24"/>
                <w:szCs w:val="24"/>
              </w:rPr>
              <w:t>15.20-16.05</w:t>
            </w:r>
          </w:p>
          <w:p w:rsidR="00033222" w:rsidRPr="00232C77" w:rsidRDefault="00232C77" w:rsidP="00232C77">
            <w:pPr>
              <w:spacing w:after="0" w:line="240" w:lineRule="auto"/>
              <w:jc w:val="center"/>
              <w:rPr>
                <w:rFonts w:ascii="Times New Roman" w:eastAsia="Calibri" w:hAnsi="Times New Roman" w:cs="Times New Roman"/>
                <w:sz w:val="24"/>
                <w:szCs w:val="24"/>
              </w:rPr>
            </w:pPr>
            <w:r w:rsidRPr="00232C77">
              <w:rPr>
                <w:rFonts w:ascii="Times New Roman" w:eastAsia="Calibri" w:hAnsi="Times New Roman" w:cs="Times New Roman"/>
                <w:sz w:val="24"/>
                <w:szCs w:val="24"/>
              </w:rPr>
              <w:t>16.15.-17.00</w:t>
            </w:r>
          </w:p>
        </w:tc>
        <w:tc>
          <w:tcPr>
            <w:tcW w:w="1559" w:type="dxa"/>
            <w:tcBorders>
              <w:top w:val="single" w:sz="4" w:space="0" w:color="auto"/>
              <w:left w:val="single" w:sz="4" w:space="0" w:color="auto"/>
              <w:bottom w:val="single" w:sz="4" w:space="0" w:color="auto"/>
              <w:right w:val="single" w:sz="4" w:space="0" w:color="auto"/>
            </w:tcBorders>
          </w:tcPr>
          <w:p w:rsidR="00033222" w:rsidRPr="00BF06CC" w:rsidRDefault="00033222" w:rsidP="00E5778F">
            <w:pPr>
              <w:spacing w:after="0" w:line="240" w:lineRule="auto"/>
              <w:jc w:val="cente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232C77" w:rsidRPr="00232C77" w:rsidRDefault="00232C77" w:rsidP="00232C77">
            <w:pPr>
              <w:spacing w:after="0" w:line="240" w:lineRule="auto"/>
              <w:jc w:val="center"/>
              <w:rPr>
                <w:rFonts w:ascii="Times New Roman" w:eastAsia="Calibri" w:hAnsi="Times New Roman" w:cs="Times New Roman"/>
                <w:sz w:val="24"/>
                <w:szCs w:val="24"/>
              </w:rPr>
            </w:pPr>
            <w:r w:rsidRPr="00232C77">
              <w:rPr>
                <w:rFonts w:ascii="Times New Roman" w:eastAsia="Calibri" w:hAnsi="Times New Roman" w:cs="Times New Roman"/>
                <w:sz w:val="24"/>
                <w:szCs w:val="24"/>
              </w:rPr>
              <w:t>15.20-16.05</w:t>
            </w:r>
          </w:p>
          <w:p w:rsidR="00033222" w:rsidRPr="00033222" w:rsidRDefault="00232C77" w:rsidP="00232C77">
            <w:pPr>
              <w:spacing w:after="0" w:line="240" w:lineRule="auto"/>
              <w:jc w:val="center"/>
              <w:rPr>
                <w:rFonts w:ascii="Times New Roman" w:eastAsia="Calibri" w:hAnsi="Times New Roman" w:cs="Times New Roman"/>
                <w:b/>
                <w:sz w:val="24"/>
                <w:szCs w:val="24"/>
              </w:rPr>
            </w:pPr>
            <w:r w:rsidRPr="00232C77">
              <w:rPr>
                <w:rFonts w:ascii="Times New Roman" w:eastAsia="Calibri" w:hAnsi="Times New Roman" w:cs="Times New Roman"/>
                <w:sz w:val="24"/>
                <w:szCs w:val="24"/>
              </w:rPr>
              <w:t>16.15.-17.00</w:t>
            </w:r>
          </w:p>
        </w:tc>
        <w:tc>
          <w:tcPr>
            <w:tcW w:w="1416" w:type="dxa"/>
            <w:tcBorders>
              <w:top w:val="single" w:sz="4" w:space="0" w:color="auto"/>
              <w:left w:val="single" w:sz="4" w:space="0" w:color="auto"/>
              <w:bottom w:val="single" w:sz="4" w:space="0" w:color="auto"/>
              <w:right w:val="single" w:sz="4" w:space="0" w:color="auto"/>
            </w:tcBorders>
          </w:tcPr>
          <w:p w:rsidR="00033222" w:rsidRPr="00033222" w:rsidRDefault="00033222" w:rsidP="00E5778F">
            <w:pPr>
              <w:spacing w:after="0" w:line="240" w:lineRule="auto"/>
              <w:jc w:val="center"/>
              <w:rPr>
                <w:rFonts w:ascii="Times New Roman" w:eastAsia="Calibri" w:hAnsi="Times New Roman" w:cs="Times New Roman"/>
                <w:b/>
                <w:sz w:val="24"/>
                <w:szCs w:val="24"/>
              </w:rPr>
            </w:pPr>
          </w:p>
        </w:tc>
        <w:tc>
          <w:tcPr>
            <w:tcW w:w="1630" w:type="dxa"/>
            <w:tcBorders>
              <w:top w:val="single" w:sz="4" w:space="0" w:color="auto"/>
              <w:left w:val="single" w:sz="4" w:space="0" w:color="auto"/>
              <w:bottom w:val="single" w:sz="4" w:space="0" w:color="auto"/>
              <w:right w:val="single" w:sz="4" w:space="0" w:color="auto"/>
            </w:tcBorders>
          </w:tcPr>
          <w:p w:rsidR="00033222" w:rsidRPr="00BF06CC" w:rsidRDefault="00033222" w:rsidP="00E5778F">
            <w:pPr>
              <w:spacing w:after="0" w:line="240" w:lineRule="auto"/>
              <w:jc w:val="center"/>
              <w:rPr>
                <w:rFonts w:ascii="Times New Roman" w:eastAsia="Calibri" w:hAnsi="Times New Roman" w:cs="Times New Roman"/>
                <w:b/>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033222" w:rsidRPr="00BF06CC" w:rsidRDefault="00033222" w:rsidP="00E5778F">
            <w:pPr>
              <w:spacing w:after="0" w:line="240" w:lineRule="auto"/>
              <w:jc w:val="center"/>
              <w:rPr>
                <w:rFonts w:ascii="Times New Roman" w:eastAsia="Calibri" w:hAnsi="Times New Roman" w:cs="Times New Roman"/>
                <w:sz w:val="24"/>
                <w:szCs w:val="24"/>
              </w:rPr>
            </w:pPr>
          </w:p>
        </w:tc>
      </w:tr>
    </w:tbl>
    <w:p w:rsidR="00033222" w:rsidRDefault="00033222" w:rsidP="00BC18A9">
      <w:pPr>
        <w:spacing w:line="360" w:lineRule="auto"/>
        <w:ind w:firstLine="567"/>
        <w:jc w:val="both"/>
        <w:rPr>
          <w:rFonts w:ascii="Times New Roman" w:eastAsia="Times New Roman" w:hAnsi="Times New Roman" w:cs="Times New Roman"/>
          <w:color w:val="000000"/>
          <w:sz w:val="28"/>
          <w:szCs w:val="28"/>
          <w:lang w:eastAsia="ru-RU"/>
        </w:rPr>
      </w:pPr>
    </w:p>
    <w:p w:rsidR="00BC18A9" w:rsidRPr="00BC18A9" w:rsidRDefault="00BC18A9" w:rsidP="00FB0474">
      <w:pPr>
        <w:pStyle w:val="a3"/>
        <w:numPr>
          <w:ilvl w:val="0"/>
          <w:numId w:val="112"/>
        </w:numPr>
        <w:spacing w:line="360" w:lineRule="auto"/>
        <w:jc w:val="center"/>
        <w:rPr>
          <w:rFonts w:ascii="Times New Roman" w:eastAsia="Times New Roman" w:hAnsi="Times New Roman" w:cs="Times New Roman"/>
          <w:b/>
          <w:color w:val="000000"/>
          <w:sz w:val="28"/>
          <w:szCs w:val="28"/>
          <w:lang w:eastAsia="ru-RU"/>
        </w:rPr>
      </w:pPr>
      <w:r w:rsidRPr="00BC18A9">
        <w:rPr>
          <w:rFonts w:ascii="Times New Roman" w:eastAsia="Times New Roman" w:hAnsi="Times New Roman" w:cs="Times New Roman"/>
          <w:b/>
          <w:color w:val="000000"/>
          <w:sz w:val="28"/>
          <w:szCs w:val="28"/>
          <w:lang w:eastAsia="ru-RU"/>
        </w:rPr>
        <w:t>Учебно-тематическое планирование по курсу</w:t>
      </w:r>
    </w:p>
    <w:p w:rsidR="00BC18A9" w:rsidRDefault="00BC18A9" w:rsidP="00BC18A9">
      <w:pPr>
        <w:spacing w:line="360" w:lineRule="auto"/>
        <w:jc w:val="center"/>
        <w:rPr>
          <w:rFonts w:ascii="Times New Roman" w:eastAsia="Times New Roman" w:hAnsi="Times New Roman" w:cs="Times New Roman"/>
          <w:b/>
          <w:color w:val="000000"/>
          <w:sz w:val="28"/>
          <w:szCs w:val="28"/>
          <w:lang w:eastAsia="ru-RU"/>
        </w:rPr>
      </w:pPr>
      <w:r w:rsidRPr="00BC18A9">
        <w:rPr>
          <w:rFonts w:ascii="Times New Roman" w:eastAsia="Times New Roman" w:hAnsi="Times New Roman" w:cs="Times New Roman"/>
          <w:b/>
          <w:color w:val="000000"/>
          <w:sz w:val="28"/>
          <w:szCs w:val="28"/>
          <w:lang w:eastAsia="ru-RU"/>
        </w:rPr>
        <w:t>«Музей – хранитель наследия веков» 2 год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993"/>
        <w:gridCol w:w="1275"/>
        <w:gridCol w:w="1560"/>
        <w:gridCol w:w="1842"/>
      </w:tblGrid>
      <w:tr w:rsidR="00FD7BF1" w:rsidRPr="00BC18A9" w:rsidTr="00232C77">
        <w:trPr>
          <w:trHeight w:val="265"/>
        </w:trPr>
        <w:tc>
          <w:tcPr>
            <w:tcW w:w="709" w:type="dxa"/>
            <w:vMerge w:val="restart"/>
            <w:tcBorders>
              <w:top w:val="single" w:sz="4" w:space="0" w:color="auto"/>
              <w:left w:val="single" w:sz="4" w:space="0" w:color="auto"/>
              <w:bottom w:val="single" w:sz="4" w:space="0" w:color="auto"/>
              <w:right w:val="single" w:sz="4" w:space="0" w:color="auto"/>
            </w:tcBorders>
            <w:hideMark/>
          </w:tcPr>
          <w:p w:rsidR="00FD7BF1" w:rsidRPr="00667775" w:rsidRDefault="00FD7BF1" w:rsidP="00FD7BF1">
            <w:pPr>
              <w:jc w:val="center"/>
              <w:rPr>
                <w:rFonts w:ascii="Times New Roman" w:hAnsi="Times New Roman" w:cs="Times New Roman"/>
                <w:b/>
                <w:sz w:val="28"/>
                <w:szCs w:val="28"/>
              </w:rPr>
            </w:pPr>
            <w:r w:rsidRPr="00667775">
              <w:rPr>
                <w:rFonts w:ascii="Times New Roman" w:hAnsi="Times New Roman" w:cs="Times New Roman"/>
                <w:b/>
                <w:sz w:val="28"/>
                <w:szCs w:val="28"/>
              </w:rPr>
              <w:t>№ п/п</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jc w:val="center"/>
              <w:rPr>
                <w:rFonts w:ascii="Times New Roman" w:hAnsi="Times New Roman" w:cs="Times New Roman"/>
                <w:b/>
                <w:sz w:val="28"/>
                <w:szCs w:val="28"/>
              </w:rPr>
            </w:pPr>
            <w:r w:rsidRPr="00667775">
              <w:rPr>
                <w:rFonts w:ascii="Times New Roman" w:hAnsi="Times New Roman" w:cs="Times New Roman"/>
                <w:b/>
                <w:sz w:val="28"/>
                <w:szCs w:val="28"/>
              </w:rPr>
              <w:t>Темы</w:t>
            </w:r>
          </w:p>
        </w:tc>
        <w:tc>
          <w:tcPr>
            <w:tcW w:w="3828" w:type="dxa"/>
            <w:gridSpan w:val="3"/>
            <w:tcBorders>
              <w:top w:val="single" w:sz="4" w:space="0" w:color="auto"/>
              <w:left w:val="single" w:sz="4" w:space="0" w:color="auto"/>
              <w:bottom w:val="single" w:sz="4" w:space="0" w:color="auto"/>
              <w:right w:val="single" w:sz="4" w:space="0" w:color="auto"/>
            </w:tcBorders>
          </w:tcPr>
          <w:p w:rsidR="00FD7BF1" w:rsidRPr="00667775" w:rsidRDefault="00FD7BF1" w:rsidP="00FD7BF1">
            <w:pPr>
              <w:jc w:val="center"/>
              <w:rPr>
                <w:rFonts w:ascii="Times New Roman" w:hAnsi="Times New Roman" w:cs="Times New Roman"/>
                <w:b/>
                <w:sz w:val="28"/>
                <w:szCs w:val="28"/>
              </w:rPr>
            </w:pPr>
            <w:r w:rsidRPr="00667775">
              <w:rPr>
                <w:rFonts w:ascii="Times New Roman" w:hAnsi="Times New Roman" w:cs="Times New Roman"/>
                <w:b/>
                <w:sz w:val="28"/>
                <w:szCs w:val="28"/>
              </w:rPr>
              <w:t>Количество часов</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jc w:val="center"/>
              <w:rPr>
                <w:rFonts w:ascii="Times New Roman" w:hAnsi="Times New Roman" w:cs="Times New Roman"/>
                <w:b/>
                <w:sz w:val="28"/>
                <w:szCs w:val="28"/>
              </w:rPr>
            </w:pPr>
            <w:r w:rsidRPr="00667775">
              <w:rPr>
                <w:rFonts w:ascii="Times New Roman" w:hAnsi="Times New Roman" w:cs="Times New Roman"/>
                <w:b/>
                <w:sz w:val="28"/>
                <w:szCs w:val="28"/>
              </w:rPr>
              <w:t>Формы работы контроля</w:t>
            </w:r>
          </w:p>
        </w:tc>
      </w:tr>
      <w:tr w:rsidR="00FD7BF1" w:rsidRPr="00BC18A9" w:rsidTr="00232C77">
        <w:trPr>
          <w:trHeight w:val="6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7BF1" w:rsidRPr="00667775" w:rsidRDefault="00FD7BF1" w:rsidP="00BC18A9">
            <w:pPr>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D7BF1" w:rsidRPr="00667775" w:rsidRDefault="00FD7BF1" w:rsidP="00BC18A9">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b/>
                <w:sz w:val="28"/>
                <w:szCs w:val="28"/>
              </w:rPr>
            </w:pPr>
            <w:r w:rsidRPr="00667775">
              <w:rPr>
                <w:rFonts w:ascii="Times New Roman" w:hAnsi="Times New Roman" w:cs="Times New Roman"/>
                <w:b/>
                <w:sz w:val="28"/>
                <w:szCs w:val="28"/>
              </w:rPr>
              <w:t>Всего</w:t>
            </w:r>
          </w:p>
        </w:tc>
        <w:tc>
          <w:tcPr>
            <w:tcW w:w="1275"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jc w:val="center"/>
              <w:rPr>
                <w:rFonts w:ascii="Times New Roman" w:hAnsi="Times New Roman" w:cs="Times New Roman"/>
                <w:b/>
                <w:sz w:val="28"/>
                <w:szCs w:val="28"/>
              </w:rPr>
            </w:pPr>
            <w:r w:rsidRPr="00667775">
              <w:rPr>
                <w:rFonts w:ascii="Times New Roman" w:hAnsi="Times New Roman" w:cs="Times New Roman"/>
                <w:b/>
                <w:sz w:val="28"/>
                <w:szCs w:val="28"/>
              </w:rPr>
              <w:t>Теория</w:t>
            </w:r>
          </w:p>
        </w:tc>
        <w:tc>
          <w:tcPr>
            <w:tcW w:w="1560"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jc w:val="center"/>
              <w:rPr>
                <w:rFonts w:ascii="Times New Roman" w:hAnsi="Times New Roman" w:cs="Times New Roman"/>
                <w:b/>
                <w:sz w:val="28"/>
                <w:szCs w:val="28"/>
              </w:rPr>
            </w:pPr>
            <w:r w:rsidRPr="00667775">
              <w:rPr>
                <w:rFonts w:ascii="Times New Roman" w:hAnsi="Times New Roman" w:cs="Times New Roman"/>
                <w:b/>
                <w:sz w:val="28"/>
                <w:szCs w:val="28"/>
              </w:rPr>
              <w:t>Практика</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D7BF1" w:rsidRPr="00667775" w:rsidRDefault="00FD7BF1" w:rsidP="00BC18A9">
            <w:pPr>
              <w:rPr>
                <w:rFonts w:ascii="Times New Roman" w:hAnsi="Times New Roman" w:cs="Times New Roman"/>
                <w:sz w:val="28"/>
                <w:szCs w:val="28"/>
              </w:rPr>
            </w:pPr>
          </w:p>
        </w:tc>
      </w:tr>
      <w:tr w:rsidR="00FD7BF1" w:rsidRPr="00BC18A9" w:rsidTr="00232C77">
        <w:trPr>
          <w:trHeight w:val="4005"/>
        </w:trPr>
        <w:tc>
          <w:tcPr>
            <w:tcW w:w="709"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rPr>
                <w:rFonts w:ascii="Times New Roman" w:hAnsi="Times New Roman" w:cs="Times New Roman"/>
                <w:sz w:val="28"/>
                <w:szCs w:val="28"/>
              </w:rPr>
            </w:pPr>
            <w:r w:rsidRPr="00667775">
              <w:rPr>
                <w:rFonts w:ascii="Times New Roman" w:hAnsi="Times New Roman" w:cs="Times New Roman"/>
                <w:sz w:val="28"/>
                <w:szCs w:val="28"/>
              </w:rPr>
              <w:t xml:space="preserve">Всероссийское туристско-краеведческое движение обучающихся РФ «Отечество».  </w:t>
            </w:r>
          </w:p>
        </w:tc>
        <w:tc>
          <w:tcPr>
            <w:tcW w:w="993"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6</w:t>
            </w:r>
          </w:p>
        </w:tc>
        <w:tc>
          <w:tcPr>
            <w:tcW w:w="1275"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2</w:t>
            </w:r>
          </w:p>
          <w:p w:rsidR="00FD7BF1" w:rsidRPr="00667775" w:rsidRDefault="00FD7BF1" w:rsidP="00BC18A9">
            <w:pPr>
              <w:jc w:val="center"/>
              <w:rPr>
                <w:rFonts w:ascii="Times New Roman" w:hAnsi="Times New Roman" w:cs="Times New Roman"/>
                <w:sz w:val="28"/>
                <w:szCs w:val="28"/>
              </w:rPr>
            </w:pPr>
          </w:p>
          <w:p w:rsidR="00FD7BF1" w:rsidRPr="00667775" w:rsidRDefault="00FD7BF1" w:rsidP="00BC18A9">
            <w:pPr>
              <w:jc w:val="center"/>
              <w:rPr>
                <w:rFonts w:ascii="Times New Roman" w:hAnsi="Times New Roman" w:cs="Times New Roman"/>
                <w:sz w:val="28"/>
                <w:szCs w:val="28"/>
              </w:rPr>
            </w:pPr>
          </w:p>
          <w:p w:rsidR="00FD7BF1" w:rsidRPr="00667775" w:rsidRDefault="00FD7BF1" w:rsidP="00BC18A9">
            <w:pPr>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4</w:t>
            </w:r>
          </w:p>
          <w:p w:rsidR="00FD7BF1" w:rsidRPr="00667775" w:rsidRDefault="00FD7BF1" w:rsidP="00BC18A9">
            <w:pPr>
              <w:jc w:val="center"/>
              <w:rPr>
                <w:rFonts w:ascii="Times New Roman" w:hAnsi="Times New Roman" w:cs="Times New Roman"/>
                <w:sz w:val="28"/>
                <w:szCs w:val="28"/>
              </w:rPr>
            </w:pPr>
          </w:p>
          <w:p w:rsidR="00FD7BF1" w:rsidRPr="00667775" w:rsidRDefault="00FD7BF1" w:rsidP="00BC18A9">
            <w:pPr>
              <w:jc w:val="center"/>
              <w:rPr>
                <w:rFonts w:ascii="Times New Roman" w:hAnsi="Times New Roman" w:cs="Times New Roman"/>
                <w:sz w:val="28"/>
                <w:szCs w:val="28"/>
              </w:rPr>
            </w:pPr>
          </w:p>
          <w:p w:rsidR="00FD7BF1" w:rsidRPr="00667775" w:rsidRDefault="00FD7BF1" w:rsidP="00BC18A9">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Знакомство с программой поэтапно. Принятие программы туристско-краеведческой деятельности в школе.</w:t>
            </w:r>
          </w:p>
        </w:tc>
      </w:tr>
      <w:tr w:rsidR="00FD7BF1" w:rsidRPr="00BC18A9" w:rsidTr="00232C77">
        <w:trPr>
          <w:trHeight w:val="553"/>
        </w:trPr>
        <w:tc>
          <w:tcPr>
            <w:tcW w:w="709"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2</w:t>
            </w:r>
          </w:p>
          <w:p w:rsidR="00FD7BF1" w:rsidRPr="00667775" w:rsidRDefault="00FD7BF1" w:rsidP="00BC18A9">
            <w:pPr>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rPr>
                <w:rFonts w:ascii="Times New Roman" w:hAnsi="Times New Roman" w:cs="Times New Roman"/>
                <w:sz w:val="28"/>
                <w:szCs w:val="28"/>
              </w:rPr>
            </w:pPr>
            <w:r w:rsidRPr="00667775">
              <w:rPr>
                <w:rFonts w:ascii="Times New Roman" w:hAnsi="Times New Roman" w:cs="Times New Roman"/>
                <w:sz w:val="28"/>
                <w:szCs w:val="28"/>
              </w:rPr>
              <w:t>«Мы – уральцы» областная программа краеведов</w:t>
            </w:r>
          </w:p>
        </w:tc>
        <w:tc>
          <w:tcPr>
            <w:tcW w:w="993"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6</w:t>
            </w:r>
          </w:p>
        </w:tc>
        <w:tc>
          <w:tcPr>
            <w:tcW w:w="1275"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4</w:t>
            </w:r>
          </w:p>
          <w:p w:rsidR="00FD7BF1" w:rsidRPr="00667775" w:rsidRDefault="00FD7BF1" w:rsidP="00BC18A9">
            <w:pPr>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2</w:t>
            </w:r>
          </w:p>
          <w:p w:rsidR="00FD7BF1" w:rsidRPr="00667775" w:rsidRDefault="00FD7BF1" w:rsidP="00BC18A9">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 xml:space="preserve">Знакомство с программой и знакомство с творческими  </w:t>
            </w:r>
            <w:r w:rsidRPr="00667775">
              <w:rPr>
                <w:rFonts w:ascii="Times New Roman" w:hAnsi="Times New Roman" w:cs="Times New Roman"/>
                <w:sz w:val="28"/>
                <w:szCs w:val="28"/>
              </w:rPr>
              <w:lastRenderedPageBreak/>
              <w:t>работами активистов музея.</w:t>
            </w:r>
          </w:p>
        </w:tc>
      </w:tr>
      <w:tr w:rsidR="00FD7BF1" w:rsidRPr="00BC18A9" w:rsidTr="00232C77">
        <w:trPr>
          <w:trHeight w:val="974"/>
        </w:trPr>
        <w:tc>
          <w:tcPr>
            <w:tcW w:w="709"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lastRenderedPageBreak/>
              <w:t>3</w:t>
            </w:r>
          </w:p>
        </w:tc>
        <w:tc>
          <w:tcPr>
            <w:tcW w:w="3260"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rPr>
                <w:rFonts w:ascii="Times New Roman" w:hAnsi="Times New Roman" w:cs="Times New Roman"/>
                <w:sz w:val="28"/>
                <w:szCs w:val="28"/>
              </w:rPr>
            </w:pPr>
            <w:r w:rsidRPr="00667775">
              <w:rPr>
                <w:rFonts w:ascii="Times New Roman" w:hAnsi="Times New Roman" w:cs="Times New Roman"/>
                <w:sz w:val="28"/>
                <w:szCs w:val="28"/>
              </w:rPr>
              <w:t>Место, где хранится память</w:t>
            </w:r>
          </w:p>
        </w:tc>
        <w:tc>
          <w:tcPr>
            <w:tcW w:w="993"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7</w:t>
            </w:r>
          </w:p>
          <w:p w:rsidR="00FD7BF1" w:rsidRPr="00667775" w:rsidRDefault="00FD7BF1" w:rsidP="00BC18A9">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Знакомство с документами исторического  школьного музея.</w:t>
            </w:r>
          </w:p>
        </w:tc>
      </w:tr>
      <w:tr w:rsidR="00FD7BF1" w:rsidRPr="00BC18A9" w:rsidTr="00232C77">
        <w:trPr>
          <w:trHeight w:val="1060"/>
        </w:trPr>
        <w:tc>
          <w:tcPr>
            <w:tcW w:w="709"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4</w:t>
            </w:r>
          </w:p>
          <w:p w:rsidR="00FD7BF1" w:rsidRPr="00667775" w:rsidRDefault="00FD7BF1" w:rsidP="00FD7BF1">
            <w:pPr>
              <w:rPr>
                <w:rFonts w:ascii="Times New Roman" w:hAnsi="Times New Roman" w:cs="Times New Roman"/>
                <w:sz w:val="28"/>
                <w:szCs w:val="28"/>
              </w:rPr>
            </w:pPr>
          </w:p>
          <w:p w:rsidR="00FD7BF1" w:rsidRPr="00667775" w:rsidRDefault="00FD7BF1" w:rsidP="00FD7BF1">
            <w:pPr>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rPr>
                <w:rFonts w:ascii="Times New Roman" w:hAnsi="Times New Roman" w:cs="Times New Roman"/>
                <w:sz w:val="28"/>
                <w:szCs w:val="28"/>
              </w:rPr>
            </w:pPr>
            <w:r w:rsidRPr="00667775">
              <w:rPr>
                <w:rFonts w:ascii="Times New Roman" w:hAnsi="Times New Roman" w:cs="Times New Roman"/>
                <w:sz w:val="28"/>
                <w:szCs w:val="28"/>
              </w:rPr>
              <w:t>Функции школьного музея</w:t>
            </w:r>
          </w:p>
        </w:tc>
        <w:tc>
          <w:tcPr>
            <w:tcW w:w="993"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tcPr>
          <w:p w:rsidR="00FD7BF1" w:rsidRPr="00667775" w:rsidRDefault="00FD7BF1" w:rsidP="00FD7BF1">
            <w:pPr>
              <w:jc w:val="center"/>
              <w:rPr>
                <w:rFonts w:ascii="Times New Roman" w:hAnsi="Times New Roman" w:cs="Times New Roman"/>
                <w:sz w:val="28"/>
                <w:szCs w:val="28"/>
              </w:rPr>
            </w:pPr>
            <w:r w:rsidRPr="00667775">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6</w:t>
            </w:r>
          </w:p>
          <w:p w:rsidR="00FD7BF1" w:rsidRPr="00667775" w:rsidRDefault="00FD7BF1" w:rsidP="00BC18A9">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FD7BF1" w:rsidRPr="00667775" w:rsidRDefault="00FD7BF1" w:rsidP="00FD7BF1">
            <w:pPr>
              <w:jc w:val="center"/>
              <w:rPr>
                <w:rFonts w:ascii="Times New Roman" w:hAnsi="Times New Roman" w:cs="Times New Roman"/>
                <w:sz w:val="28"/>
                <w:szCs w:val="28"/>
              </w:rPr>
            </w:pPr>
            <w:r w:rsidRPr="00667775">
              <w:rPr>
                <w:rFonts w:ascii="Times New Roman" w:hAnsi="Times New Roman" w:cs="Times New Roman"/>
                <w:sz w:val="28"/>
                <w:szCs w:val="28"/>
              </w:rPr>
              <w:t xml:space="preserve">Знакомство с функциями с помощью ролевой игры. </w:t>
            </w:r>
          </w:p>
        </w:tc>
      </w:tr>
      <w:tr w:rsidR="00FD7BF1" w:rsidRPr="00BC18A9" w:rsidTr="00232C77">
        <w:trPr>
          <w:trHeight w:val="1060"/>
        </w:trPr>
        <w:tc>
          <w:tcPr>
            <w:tcW w:w="709"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rPr>
                <w:rFonts w:ascii="Times New Roman" w:hAnsi="Times New Roman" w:cs="Times New Roman"/>
                <w:sz w:val="28"/>
                <w:szCs w:val="28"/>
              </w:rPr>
            </w:pPr>
            <w:r w:rsidRPr="00667775">
              <w:rPr>
                <w:rFonts w:ascii="Times New Roman" w:hAnsi="Times New Roman" w:cs="Times New Roman"/>
                <w:sz w:val="28"/>
                <w:szCs w:val="28"/>
              </w:rPr>
              <w:t>Организация школьного музея</w:t>
            </w:r>
          </w:p>
        </w:tc>
        <w:tc>
          <w:tcPr>
            <w:tcW w:w="993"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6</w:t>
            </w:r>
          </w:p>
        </w:tc>
        <w:tc>
          <w:tcPr>
            <w:tcW w:w="1842"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Выборы актива школьного музея</w:t>
            </w:r>
          </w:p>
        </w:tc>
      </w:tr>
      <w:tr w:rsidR="00FD7BF1" w:rsidRPr="00BC18A9" w:rsidTr="00232C77">
        <w:trPr>
          <w:trHeight w:val="493"/>
        </w:trPr>
        <w:tc>
          <w:tcPr>
            <w:tcW w:w="709"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6</w:t>
            </w:r>
          </w:p>
        </w:tc>
        <w:tc>
          <w:tcPr>
            <w:tcW w:w="3260"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rPr>
                <w:rFonts w:ascii="Times New Roman" w:hAnsi="Times New Roman" w:cs="Times New Roman"/>
                <w:sz w:val="28"/>
                <w:szCs w:val="28"/>
              </w:rPr>
            </w:pPr>
            <w:r w:rsidRPr="00667775">
              <w:rPr>
                <w:rFonts w:ascii="Times New Roman" w:hAnsi="Times New Roman" w:cs="Times New Roman"/>
                <w:sz w:val="28"/>
                <w:szCs w:val="28"/>
              </w:rPr>
              <w:t xml:space="preserve">Устав школьного музея </w:t>
            </w:r>
          </w:p>
          <w:p w:rsidR="00FD7BF1" w:rsidRPr="00667775" w:rsidRDefault="00FD7BF1" w:rsidP="00BC18A9">
            <w:pPr>
              <w:rPr>
                <w:rFonts w:ascii="Times New Roman" w:hAnsi="Times New Roman" w:cs="Times New Roman"/>
                <w:sz w:val="28"/>
                <w:szCs w:val="28"/>
              </w:rPr>
            </w:pPr>
            <w:r w:rsidRPr="00667775">
              <w:rPr>
                <w:rFonts w:ascii="Times New Roman" w:hAnsi="Times New Roman" w:cs="Times New Roman"/>
                <w:sz w:val="28"/>
                <w:szCs w:val="28"/>
              </w:rPr>
              <w:t>История исторического  школьного музея.</w:t>
            </w:r>
          </w:p>
        </w:tc>
        <w:tc>
          <w:tcPr>
            <w:tcW w:w="993"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2</w:t>
            </w:r>
          </w:p>
          <w:p w:rsidR="00FD7BF1" w:rsidRPr="00667775" w:rsidRDefault="00FD7BF1" w:rsidP="00BC18A9">
            <w:pPr>
              <w:jc w:val="center"/>
              <w:rPr>
                <w:rFonts w:ascii="Times New Roman" w:hAnsi="Times New Roman" w:cs="Times New Roman"/>
                <w:sz w:val="28"/>
                <w:szCs w:val="28"/>
              </w:rPr>
            </w:pPr>
          </w:p>
          <w:p w:rsidR="00FD7BF1" w:rsidRPr="00667775" w:rsidRDefault="00FD7BF1" w:rsidP="00BC18A9">
            <w:pPr>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8</w:t>
            </w:r>
          </w:p>
          <w:p w:rsidR="00FD7BF1" w:rsidRPr="00667775" w:rsidRDefault="00FD7BF1" w:rsidP="00BC18A9">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Обсуждение устава и его соблюдение</w:t>
            </w:r>
          </w:p>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 xml:space="preserve">Подготовка и проведение Дня музея в школе. </w:t>
            </w:r>
          </w:p>
        </w:tc>
      </w:tr>
      <w:tr w:rsidR="00FD7BF1" w:rsidRPr="00BC18A9" w:rsidTr="00232C77">
        <w:trPr>
          <w:trHeight w:val="656"/>
        </w:trPr>
        <w:tc>
          <w:tcPr>
            <w:tcW w:w="709"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7</w:t>
            </w:r>
          </w:p>
        </w:tc>
        <w:tc>
          <w:tcPr>
            <w:tcW w:w="3260"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rPr>
                <w:rFonts w:ascii="Times New Roman" w:hAnsi="Times New Roman" w:cs="Times New Roman"/>
                <w:sz w:val="28"/>
                <w:szCs w:val="28"/>
              </w:rPr>
            </w:pPr>
            <w:r w:rsidRPr="00667775">
              <w:rPr>
                <w:rFonts w:ascii="Times New Roman" w:hAnsi="Times New Roman" w:cs="Times New Roman"/>
                <w:sz w:val="28"/>
                <w:szCs w:val="28"/>
              </w:rPr>
              <w:t xml:space="preserve">Школьный музей – кладезь памяти истории школы </w:t>
            </w:r>
          </w:p>
        </w:tc>
        <w:tc>
          <w:tcPr>
            <w:tcW w:w="993"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2</w:t>
            </w:r>
          </w:p>
          <w:p w:rsidR="00FD7BF1" w:rsidRPr="00667775" w:rsidRDefault="00FD7BF1" w:rsidP="00BC18A9">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7</w:t>
            </w:r>
          </w:p>
          <w:p w:rsidR="00FD7BF1" w:rsidRPr="00667775" w:rsidRDefault="00FD7BF1" w:rsidP="00BC18A9">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 xml:space="preserve">Музейные уроки, экскурсии </w:t>
            </w:r>
          </w:p>
        </w:tc>
      </w:tr>
      <w:tr w:rsidR="00FD7BF1" w:rsidRPr="00BC18A9" w:rsidTr="00232C77">
        <w:trPr>
          <w:trHeight w:val="698"/>
        </w:trPr>
        <w:tc>
          <w:tcPr>
            <w:tcW w:w="709"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8</w:t>
            </w:r>
          </w:p>
          <w:p w:rsidR="00FD7BF1" w:rsidRPr="00667775" w:rsidRDefault="00FD7BF1" w:rsidP="00BC18A9">
            <w:pPr>
              <w:jc w:val="center"/>
              <w:rPr>
                <w:rFonts w:ascii="Times New Roman" w:hAnsi="Times New Roman" w:cs="Times New Roman"/>
                <w:sz w:val="28"/>
                <w:szCs w:val="28"/>
              </w:rPr>
            </w:pPr>
          </w:p>
          <w:p w:rsidR="00FD7BF1" w:rsidRPr="00667775" w:rsidRDefault="00FD7BF1" w:rsidP="00BC18A9">
            <w:pPr>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rPr>
                <w:rFonts w:ascii="Times New Roman" w:hAnsi="Times New Roman" w:cs="Times New Roman"/>
                <w:sz w:val="28"/>
                <w:szCs w:val="28"/>
              </w:rPr>
            </w:pPr>
            <w:r w:rsidRPr="00667775">
              <w:rPr>
                <w:rFonts w:ascii="Times New Roman" w:hAnsi="Times New Roman" w:cs="Times New Roman"/>
                <w:sz w:val="28"/>
                <w:szCs w:val="28"/>
              </w:rPr>
              <w:t xml:space="preserve">Фонды музея. Главные экспонаты исторического музея школы. </w:t>
            </w:r>
          </w:p>
        </w:tc>
        <w:tc>
          <w:tcPr>
            <w:tcW w:w="993"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2</w:t>
            </w:r>
          </w:p>
          <w:p w:rsidR="00FD7BF1" w:rsidRPr="00667775" w:rsidRDefault="00FD7BF1" w:rsidP="00BC18A9">
            <w:pPr>
              <w:jc w:val="center"/>
              <w:rPr>
                <w:rFonts w:ascii="Times New Roman" w:hAnsi="Times New Roman" w:cs="Times New Roman"/>
                <w:sz w:val="28"/>
                <w:szCs w:val="28"/>
              </w:rPr>
            </w:pPr>
          </w:p>
          <w:p w:rsidR="00FD7BF1" w:rsidRPr="00667775" w:rsidRDefault="00FD7BF1" w:rsidP="00BC18A9">
            <w:pPr>
              <w:jc w:val="center"/>
              <w:rPr>
                <w:rFonts w:ascii="Times New Roman" w:hAnsi="Times New Roman" w:cs="Times New Roman"/>
                <w:sz w:val="28"/>
                <w:szCs w:val="28"/>
              </w:rPr>
            </w:pPr>
          </w:p>
          <w:p w:rsidR="00FD7BF1" w:rsidRPr="00667775" w:rsidRDefault="00FD7BF1" w:rsidP="00BC18A9">
            <w:pPr>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6</w:t>
            </w:r>
          </w:p>
          <w:p w:rsidR="00FD7BF1" w:rsidRPr="00667775" w:rsidRDefault="00FD7BF1" w:rsidP="00BC18A9">
            <w:pPr>
              <w:jc w:val="center"/>
              <w:rPr>
                <w:rFonts w:ascii="Times New Roman" w:hAnsi="Times New Roman" w:cs="Times New Roman"/>
                <w:sz w:val="28"/>
                <w:szCs w:val="28"/>
              </w:rPr>
            </w:pPr>
          </w:p>
          <w:p w:rsidR="00FD7BF1" w:rsidRPr="00667775" w:rsidRDefault="00FD7BF1" w:rsidP="00BC18A9">
            <w:pPr>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Рассказы об экспонатах музея, которые составляют особую ценность.</w:t>
            </w:r>
          </w:p>
        </w:tc>
      </w:tr>
      <w:tr w:rsidR="00FD7BF1" w:rsidRPr="00BC18A9" w:rsidTr="00232C77">
        <w:trPr>
          <w:trHeight w:val="415"/>
        </w:trPr>
        <w:tc>
          <w:tcPr>
            <w:tcW w:w="709"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lastRenderedPageBreak/>
              <w:t>9</w:t>
            </w:r>
          </w:p>
        </w:tc>
        <w:tc>
          <w:tcPr>
            <w:tcW w:w="3260"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rPr>
                <w:rFonts w:ascii="Times New Roman" w:hAnsi="Times New Roman" w:cs="Times New Roman"/>
                <w:sz w:val="28"/>
                <w:szCs w:val="28"/>
              </w:rPr>
            </w:pPr>
            <w:r w:rsidRPr="00667775">
              <w:rPr>
                <w:rFonts w:ascii="Times New Roman" w:hAnsi="Times New Roman" w:cs="Times New Roman"/>
                <w:b/>
                <w:sz w:val="28"/>
                <w:szCs w:val="28"/>
              </w:rPr>
              <w:t xml:space="preserve"> </w:t>
            </w:r>
            <w:r w:rsidRPr="00667775">
              <w:rPr>
                <w:rFonts w:ascii="Times New Roman" w:hAnsi="Times New Roman" w:cs="Times New Roman"/>
                <w:sz w:val="28"/>
                <w:szCs w:val="28"/>
              </w:rPr>
              <w:t xml:space="preserve">Активисты музея. Школа юных экскурсоводов. </w:t>
            </w:r>
          </w:p>
        </w:tc>
        <w:tc>
          <w:tcPr>
            <w:tcW w:w="993"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 xml:space="preserve">Игра-практикум: ролевые функции активистов музея. </w:t>
            </w:r>
          </w:p>
        </w:tc>
      </w:tr>
      <w:tr w:rsidR="00FD7BF1" w:rsidRPr="00BC18A9" w:rsidTr="00232C77">
        <w:trPr>
          <w:trHeight w:val="528"/>
        </w:trPr>
        <w:tc>
          <w:tcPr>
            <w:tcW w:w="709" w:type="dxa"/>
            <w:tcBorders>
              <w:top w:val="single" w:sz="4" w:space="0" w:color="auto"/>
              <w:left w:val="single" w:sz="4" w:space="0" w:color="auto"/>
              <w:bottom w:val="single" w:sz="4" w:space="0" w:color="auto"/>
              <w:right w:val="single" w:sz="4" w:space="0" w:color="auto"/>
            </w:tcBorders>
            <w:hideMark/>
          </w:tcPr>
          <w:p w:rsidR="00FD7BF1" w:rsidRPr="00667775" w:rsidRDefault="00FD7BF1" w:rsidP="00FD7BF1">
            <w:pPr>
              <w:jc w:val="center"/>
              <w:rPr>
                <w:rFonts w:ascii="Times New Roman" w:hAnsi="Times New Roman" w:cs="Times New Roman"/>
                <w:sz w:val="28"/>
                <w:szCs w:val="28"/>
              </w:rPr>
            </w:pPr>
            <w:r w:rsidRPr="00667775">
              <w:rPr>
                <w:rFonts w:ascii="Times New Roman" w:hAnsi="Times New Roman" w:cs="Times New Roman"/>
                <w:sz w:val="28"/>
                <w:szCs w:val="28"/>
              </w:rPr>
              <w:t xml:space="preserve"> 10</w:t>
            </w:r>
          </w:p>
        </w:tc>
        <w:tc>
          <w:tcPr>
            <w:tcW w:w="3260"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rPr>
                <w:rFonts w:ascii="Times New Roman" w:hAnsi="Times New Roman" w:cs="Times New Roman"/>
                <w:sz w:val="28"/>
                <w:szCs w:val="28"/>
              </w:rPr>
            </w:pPr>
            <w:r w:rsidRPr="00667775">
              <w:rPr>
                <w:rFonts w:ascii="Times New Roman" w:hAnsi="Times New Roman" w:cs="Times New Roman"/>
                <w:sz w:val="28"/>
                <w:szCs w:val="28"/>
              </w:rPr>
              <w:t xml:space="preserve">Экскурсионная работа  в музее.  </w:t>
            </w:r>
          </w:p>
        </w:tc>
        <w:tc>
          <w:tcPr>
            <w:tcW w:w="993"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hideMark/>
          </w:tcPr>
          <w:p w:rsidR="00FD7BF1" w:rsidRPr="00667775" w:rsidRDefault="00FD7BF1" w:rsidP="00FD7BF1">
            <w:pPr>
              <w:jc w:val="center"/>
              <w:rPr>
                <w:rFonts w:ascii="Times New Roman" w:hAnsi="Times New Roman" w:cs="Times New Roman"/>
                <w:sz w:val="28"/>
                <w:szCs w:val="28"/>
              </w:rPr>
            </w:pPr>
            <w:r w:rsidRPr="00667775">
              <w:rPr>
                <w:rFonts w:ascii="Times New Roman" w:hAnsi="Times New Roman" w:cs="Times New Roman"/>
                <w:sz w:val="28"/>
                <w:szCs w:val="28"/>
              </w:rPr>
              <w:t>3</w:t>
            </w:r>
          </w:p>
        </w:tc>
        <w:tc>
          <w:tcPr>
            <w:tcW w:w="1560" w:type="dxa"/>
            <w:tcBorders>
              <w:top w:val="single" w:sz="4" w:space="0" w:color="auto"/>
              <w:left w:val="single" w:sz="4" w:space="0" w:color="auto"/>
              <w:bottom w:val="single" w:sz="4" w:space="0" w:color="auto"/>
              <w:right w:val="single" w:sz="4" w:space="0" w:color="auto"/>
            </w:tcBorders>
            <w:hideMark/>
          </w:tcPr>
          <w:p w:rsidR="00FD7BF1" w:rsidRPr="00667775" w:rsidRDefault="00FD7BF1" w:rsidP="00FD7BF1">
            <w:pPr>
              <w:jc w:val="center"/>
              <w:rPr>
                <w:rFonts w:ascii="Times New Roman" w:hAnsi="Times New Roman" w:cs="Times New Roman"/>
                <w:sz w:val="28"/>
                <w:szCs w:val="28"/>
              </w:rPr>
            </w:pPr>
            <w:r w:rsidRPr="00667775">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FD7BF1" w:rsidRPr="00667775" w:rsidRDefault="00FD7BF1" w:rsidP="00FD7BF1">
            <w:pPr>
              <w:jc w:val="center"/>
              <w:rPr>
                <w:rFonts w:ascii="Times New Roman" w:hAnsi="Times New Roman" w:cs="Times New Roman"/>
                <w:sz w:val="28"/>
                <w:szCs w:val="28"/>
              </w:rPr>
            </w:pPr>
            <w:r w:rsidRPr="00667775">
              <w:rPr>
                <w:rFonts w:ascii="Times New Roman" w:hAnsi="Times New Roman" w:cs="Times New Roman"/>
                <w:sz w:val="28"/>
                <w:szCs w:val="28"/>
              </w:rPr>
              <w:t>Игра-практикум: ролевые функции активистов музея.</w:t>
            </w:r>
          </w:p>
        </w:tc>
      </w:tr>
      <w:tr w:rsidR="00FD7BF1" w:rsidRPr="00FD7BF1" w:rsidTr="00232C77">
        <w:trPr>
          <w:trHeight w:val="282"/>
        </w:trPr>
        <w:tc>
          <w:tcPr>
            <w:tcW w:w="709"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rPr>
                <w:rFonts w:ascii="Times New Roman" w:hAnsi="Times New Roman" w:cs="Times New Roman"/>
                <w:sz w:val="28"/>
                <w:szCs w:val="28"/>
              </w:rPr>
            </w:pPr>
            <w:r w:rsidRPr="00667775">
              <w:rPr>
                <w:rFonts w:ascii="Times New Roman" w:hAnsi="Times New Roman" w:cs="Times New Roman"/>
                <w:sz w:val="28"/>
                <w:szCs w:val="28"/>
              </w:rPr>
              <w:t>Итого:</w:t>
            </w:r>
          </w:p>
        </w:tc>
        <w:tc>
          <w:tcPr>
            <w:tcW w:w="993"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76</w:t>
            </w:r>
          </w:p>
        </w:tc>
        <w:tc>
          <w:tcPr>
            <w:tcW w:w="1275"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26</w:t>
            </w:r>
          </w:p>
        </w:tc>
        <w:tc>
          <w:tcPr>
            <w:tcW w:w="1560" w:type="dxa"/>
            <w:tcBorders>
              <w:top w:val="single" w:sz="4" w:space="0" w:color="auto"/>
              <w:left w:val="single" w:sz="4" w:space="0" w:color="auto"/>
              <w:bottom w:val="single" w:sz="4" w:space="0" w:color="auto"/>
              <w:right w:val="single" w:sz="4" w:space="0" w:color="auto"/>
            </w:tcBorders>
            <w:hideMark/>
          </w:tcPr>
          <w:p w:rsidR="00FD7BF1" w:rsidRPr="00667775" w:rsidRDefault="00FD7BF1" w:rsidP="00BC18A9">
            <w:pPr>
              <w:jc w:val="center"/>
              <w:rPr>
                <w:rFonts w:ascii="Times New Roman" w:hAnsi="Times New Roman" w:cs="Times New Roman"/>
                <w:sz w:val="28"/>
                <w:szCs w:val="28"/>
              </w:rPr>
            </w:pPr>
            <w:r w:rsidRPr="00667775">
              <w:rPr>
                <w:rFonts w:ascii="Times New Roman" w:hAnsi="Times New Roman" w:cs="Times New Roman"/>
                <w:sz w:val="28"/>
                <w:szCs w:val="28"/>
              </w:rPr>
              <w:t>50</w:t>
            </w:r>
          </w:p>
        </w:tc>
        <w:tc>
          <w:tcPr>
            <w:tcW w:w="1842" w:type="dxa"/>
            <w:tcBorders>
              <w:top w:val="single" w:sz="4" w:space="0" w:color="auto"/>
              <w:left w:val="single" w:sz="4" w:space="0" w:color="auto"/>
              <w:bottom w:val="single" w:sz="4" w:space="0" w:color="auto"/>
              <w:right w:val="single" w:sz="4" w:space="0" w:color="auto"/>
            </w:tcBorders>
          </w:tcPr>
          <w:p w:rsidR="00FD7BF1" w:rsidRPr="00667775" w:rsidRDefault="00FD7BF1" w:rsidP="00BC18A9">
            <w:pPr>
              <w:jc w:val="center"/>
              <w:rPr>
                <w:rFonts w:ascii="Times New Roman" w:hAnsi="Times New Roman" w:cs="Times New Roman"/>
                <w:sz w:val="28"/>
                <w:szCs w:val="28"/>
                <w:highlight w:val="yellow"/>
              </w:rPr>
            </w:pPr>
          </w:p>
        </w:tc>
      </w:tr>
    </w:tbl>
    <w:p w:rsidR="00FD7BF1" w:rsidRDefault="00FD7BF1" w:rsidP="00BC18A9">
      <w:pPr>
        <w:spacing w:line="360" w:lineRule="auto"/>
        <w:jc w:val="both"/>
        <w:rPr>
          <w:rFonts w:ascii="Times New Roman" w:eastAsia="Times New Roman" w:hAnsi="Times New Roman" w:cs="Times New Roman"/>
          <w:color w:val="000000"/>
          <w:sz w:val="28"/>
          <w:szCs w:val="28"/>
          <w:lang w:eastAsia="ru-RU"/>
        </w:rPr>
      </w:pPr>
    </w:p>
    <w:p w:rsidR="00FD7BF1" w:rsidRDefault="00FD7BF1" w:rsidP="00FB0474">
      <w:pPr>
        <w:pStyle w:val="a3"/>
        <w:numPr>
          <w:ilvl w:val="0"/>
          <w:numId w:val="112"/>
        </w:numPr>
        <w:spacing w:line="360" w:lineRule="auto"/>
        <w:jc w:val="center"/>
        <w:rPr>
          <w:rFonts w:ascii="Times New Roman" w:eastAsia="Times New Roman" w:hAnsi="Times New Roman" w:cs="Times New Roman"/>
          <w:b/>
          <w:color w:val="000000"/>
          <w:sz w:val="28"/>
          <w:szCs w:val="28"/>
          <w:lang w:eastAsia="ru-RU"/>
        </w:rPr>
      </w:pPr>
      <w:r w:rsidRPr="00FD7BF1">
        <w:rPr>
          <w:rFonts w:ascii="Times New Roman" w:eastAsia="Times New Roman" w:hAnsi="Times New Roman" w:cs="Times New Roman"/>
          <w:b/>
          <w:color w:val="000000"/>
          <w:sz w:val="28"/>
          <w:szCs w:val="28"/>
          <w:lang w:eastAsia="ru-RU"/>
        </w:rPr>
        <w:t>Содержание программы</w:t>
      </w:r>
    </w:p>
    <w:p w:rsidR="00FD7BF1" w:rsidRPr="00FD7BF1" w:rsidRDefault="00667775" w:rsidP="00FB0474">
      <w:pPr>
        <w:pStyle w:val="a3"/>
        <w:numPr>
          <w:ilvl w:val="0"/>
          <w:numId w:val="113"/>
        </w:num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Всероссийское туристско-</w:t>
      </w:r>
      <w:r w:rsidR="00FD7BF1" w:rsidRPr="00FD7BF1">
        <w:rPr>
          <w:rFonts w:ascii="Times New Roman" w:eastAsia="Times New Roman" w:hAnsi="Times New Roman" w:cs="Times New Roman"/>
          <w:b/>
          <w:color w:val="000000"/>
          <w:sz w:val="28"/>
          <w:szCs w:val="28"/>
          <w:lang w:eastAsia="ru-RU"/>
        </w:rPr>
        <w:t>краеведческое движение обучающихся Российской Федерации «Отечество»</w:t>
      </w:r>
    </w:p>
    <w:p w:rsidR="00FD7BF1" w:rsidRPr="00FD7BF1" w:rsidRDefault="00FD7BF1" w:rsidP="00FD7BF1">
      <w:pPr>
        <w:spacing w:after="0" w:line="360" w:lineRule="auto"/>
        <w:ind w:firstLine="708"/>
        <w:jc w:val="both"/>
        <w:rPr>
          <w:rFonts w:ascii="Times New Roman" w:eastAsia="Times New Roman" w:hAnsi="Times New Roman" w:cs="Times New Roman"/>
          <w:color w:val="000000"/>
          <w:sz w:val="28"/>
          <w:szCs w:val="28"/>
          <w:lang w:eastAsia="ru-RU"/>
        </w:rPr>
      </w:pPr>
      <w:r w:rsidRPr="00FD7BF1">
        <w:rPr>
          <w:rFonts w:ascii="Times New Roman" w:eastAsia="Times New Roman" w:hAnsi="Times New Roman" w:cs="Times New Roman"/>
          <w:i/>
          <w:color w:val="000000"/>
          <w:sz w:val="28"/>
          <w:szCs w:val="28"/>
          <w:lang w:eastAsia="ru-RU"/>
        </w:rPr>
        <w:t>Теоретическ</w:t>
      </w:r>
      <w:r>
        <w:rPr>
          <w:rFonts w:ascii="Times New Roman" w:eastAsia="Times New Roman" w:hAnsi="Times New Roman" w:cs="Times New Roman"/>
          <w:i/>
          <w:color w:val="000000"/>
          <w:sz w:val="28"/>
          <w:szCs w:val="28"/>
          <w:lang w:eastAsia="ru-RU"/>
        </w:rPr>
        <w:t xml:space="preserve">ая </w:t>
      </w:r>
      <w:r w:rsidRPr="00FD7BF1">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часть</w:t>
      </w:r>
      <w:r w:rsidRPr="00FD7BF1">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D7BF1">
        <w:rPr>
          <w:rFonts w:ascii="Times New Roman" w:eastAsia="Times New Roman" w:hAnsi="Times New Roman" w:cs="Times New Roman"/>
          <w:color w:val="000000"/>
          <w:sz w:val="28"/>
          <w:szCs w:val="28"/>
          <w:lang w:eastAsia="ru-RU"/>
        </w:rPr>
        <w:t>Цели, задачи, участники движения «Отечество». Целевые программы. Формы участия в движении.  Школьный музей как организационно - методический центр движения «Отечество» в учреждении образования. Организация участия обучающихся в местных, региональных и всероссийских краеведческих программ.</w:t>
      </w:r>
    </w:p>
    <w:p w:rsidR="00FD7BF1" w:rsidRPr="00FD7BF1" w:rsidRDefault="00FD7BF1" w:rsidP="00FD7BF1">
      <w:pPr>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Туристско-</w:t>
      </w:r>
      <w:r w:rsidRPr="00FD7BF1">
        <w:rPr>
          <w:rFonts w:ascii="Times New Roman" w:eastAsia="Times New Roman" w:hAnsi="Times New Roman" w:cs="Times New Roman"/>
          <w:color w:val="000000"/>
          <w:sz w:val="28"/>
          <w:szCs w:val="28"/>
          <w:lang w:eastAsia="ru-RU"/>
        </w:rPr>
        <w:t>краеведческая программа школы.</w:t>
      </w:r>
    </w:p>
    <w:p w:rsidR="00FD7BF1" w:rsidRPr="00FD7BF1" w:rsidRDefault="00FD7BF1" w:rsidP="00FD7BF1">
      <w:pPr>
        <w:spacing w:line="360" w:lineRule="auto"/>
        <w:ind w:firstLine="708"/>
        <w:jc w:val="both"/>
        <w:rPr>
          <w:rFonts w:ascii="Times New Roman" w:eastAsia="Times New Roman" w:hAnsi="Times New Roman" w:cs="Times New Roman"/>
          <w:color w:val="000000"/>
          <w:sz w:val="28"/>
          <w:szCs w:val="28"/>
          <w:lang w:eastAsia="ru-RU"/>
        </w:rPr>
      </w:pPr>
      <w:r w:rsidRPr="00FD7BF1">
        <w:rPr>
          <w:rFonts w:ascii="Times New Roman" w:eastAsia="Times New Roman" w:hAnsi="Times New Roman" w:cs="Times New Roman"/>
          <w:i/>
          <w:color w:val="000000"/>
          <w:sz w:val="28"/>
          <w:szCs w:val="28"/>
          <w:lang w:eastAsia="ru-RU"/>
        </w:rPr>
        <w:t>Практическ</w:t>
      </w:r>
      <w:r>
        <w:rPr>
          <w:rFonts w:ascii="Times New Roman" w:eastAsia="Times New Roman" w:hAnsi="Times New Roman" w:cs="Times New Roman"/>
          <w:i/>
          <w:color w:val="000000"/>
          <w:sz w:val="28"/>
          <w:szCs w:val="28"/>
          <w:lang w:eastAsia="ru-RU"/>
        </w:rPr>
        <w:t>ая</w:t>
      </w:r>
      <w:r w:rsidRPr="00FD7BF1">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часть</w:t>
      </w:r>
      <w:r w:rsidRPr="00FD7BF1">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D7BF1">
        <w:rPr>
          <w:rFonts w:ascii="Times New Roman" w:eastAsia="Times New Roman" w:hAnsi="Times New Roman" w:cs="Times New Roman"/>
          <w:color w:val="000000"/>
          <w:sz w:val="28"/>
          <w:szCs w:val="28"/>
          <w:lang w:eastAsia="ru-RU"/>
        </w:rPr>
        <w:t>Подготовка и проведение музейно- краеведческой конференции по принятию туристско- краеведческой программы школы.</w:t>
      </w:r>
    </w:p>
    <w:p w:rsidR="00FD7BF1" w:rsidRPr="00FD7BF1" w:rsidRDefault="00FD7BF1" w:rsidP="00FB0474">
      <w:pPr>
        <w:pStyle w:val="a3"/>
        <w:numPr>
          <w:ilvl w:val="0"/>
          <w:numId w:val="113"/>
        </w:numPr>
        <w:spacing w:line="360" w:lineRule="auto"/>
        <w:jc w:val="both"/>
        <w:rPr>
          <w:rFonts w:ascii="Times New Roman" w:eastAsia="Times New Roman" w:hAnsi="Times New Roman" w:cs="Times New Roman"/>
          <w:b/>
          <w:color w:val="000000"/>
          <w:sz w:val="28"/>
          <w:szCs w:val="28"/>
          <w:lang w:eastAsia="ru-RU"/>
        </w:rPr>
      </w:pPr>
      <w:r w:rsidRPr="00FD7BF1">
        <w:rPr>
          <w:rFonts w:ascii="Times New Roman" w:eastAsia="Times New Roman" w:hAnsi="Times New Roman" w:cs="Times New Roman"/>
          <w:b/>
          <w:color w:val="000000"/>
          <w:sz w:val="28"/>
          <w:szCs w:val="28"/>
          <w:lang w:eastAsia="ru-RU"/>
        </w:rPr>
        <w:t>Областная программа «Мы – уральцы»</w:t>
      </w:r>
    </w:p>
    <w:p w:rsidR="00FD7BF1" w:rsidRPr="00FD7BF1" w:rsidRDefault="00FD7BF1" w:rsidP="00FD7BF1">
      <w:pPr>
        <w:spacing w:line="360" w:lineRule="auto"/>
        <w:ind w:firstLine="708"/>
        <w:jc w:val="both"/>
        <w:rPr>
          <w:rFonts w:ascii="Times New Roman" w:eastAsia="Times New Roman" w:hAnsi="Times New Roman" w:cs="Times New Roman"/>
          <w:color w:val="000000"/>
          <w:sz w:val="28"/>
          <w:szCs w:val="28"/>
          <w:lang w:eastAsia="ru-RU"/>
        </w:rPr>
      </w:pPr>
      <w:r w:rsidRPr="00FD7BF1">
        <w:rPr>
          <w:rFonts w:ascii="Times New Roman" w:eastAsia="Times New Roman" w:hAnsi="Times New Roman" w:cs="Times New Roman"/>
          <w:i/>
          <w:color w:val="000000"/>
          <w:sz w:val="28"/>
          <w:szCs w:val="28"/>
          <w:lang w:eastAsia="ru-RU"/>
        </w:rPr>
        <w:t>Теоретическ</w:t>
      </w:r>
      <w:r>
        <w:rPr>
          <w:rFonts w:ascii="Times New Roman" w:eastAsia="Times New Roman" w:hAnsi="Times New Roman" w:cs="Times New Roman"/>
          <w:i/>
          <w:color w:val="000000"/>
          <w:sz w:val="28"/>
          <w:szCs w:val="28"/>
          <w:lang w:eastAsia="ru-RU"/>
        </w:rPr>
        <w:t xml:space="preserve">ая </w:t>
      </w:r>
      <w:r w:rsidRPr="00FD7BF1">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часть</w:t>
      </w:r>
      <w:r w:rsidRPr="00FD7BF1">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D7BF1">
        <w:rPr>
          <w:rFonts w:ascii="Times New Roman" w:eastAsia="Times New Roman" w:hAnsi="Times New Roman" w:cs="Times New Roman"/>
          <w:color w:val="000000"/>
          <w:sz w:val="28"/>
          <w:szCs w:val="28"/>
          <w:lang w:eastAsia="ru-RU"/>
        </w:rPr>
        <w:t>Цели и задачи программы. Осн</w:t>
      </w:r>
      <w:r>
        <w:rPr>
          <w:rFonts w:ascii="Times New Roman" w:eastAsia="Times New Roman" w:hAnsi="Times New Roman" w:cs="Times New Roman"/>
          <w:color w:val="000000"/>
          <w:sz w:val="28"/>
          <w:szCs w:val="28"/>
          <w:lang w:eastAsia="ru-RU"/>
        </w:rPr>
        <w:t>овные краеведческие конкурсы. «</w:t>
      </w:r>
      <w:r w:rsidRPr="00FD7BF1">
        <w:rPr>
          <w:rFonts w:ascii="Times New Roman" w:eastAsia="Times New Roman" w:hAnsi="Times New Roman" w:cs="Times New Roman"/>
          <w:color w:val="000000"/>
          <w:sz w:val="28"/>
          <w:szCs w:val="28"/>
          <w:lang w:eastAsia="ru-RU"/>
        </w:rPr>
        <w:t xml:space="preserve">Каменный пояс», «Юные знатоки Урала», </w:t>
      </w:r>
      <w:r w:rsidRPr="00FD7BF1">
        <w:rPr>
          <w:rFonts w:ascii="Times New Roman" w:eastAsia="Times New Roman" w:hAnsi="Times New Roman" w:cs="Times New Roman"/>
          <w:color w:val="000000"/>
          <w:sz w:val="28"/>
          <w:szCs w:val="28"/>
          <w:lang w:eastAsia="ru-RU"/>
        </w:rPr>
        <w:lastRenderedPageBreak/>
        <w:t>«Активисты шк</w:t>
      </w:r>
      <w:r>
        <w:rPr>
          <w:rFonts w:ascii="Times New Roman" w:eastAsia="Times New Roman" w:hAnsi="Times New Roman" w:cs="Times New Roman"/>
          <w:color w:val="000000"/>
          <w:sz w:val="28"/>
          <w:szCs w:val="28"/>
          <w:lang w:eastAsia="ru-RU"/>
        </w:rPr>
        <w:t>ольных музеев», «Природа Урала»</w:t>
      </w:r>
      <w:r w:rsidRPr="00FD7BF1">
        <w:rPr>
          <w:rFonts w:ascii="Times New Roman" w:eastAsia="Times New Roman" w:hAnsi="Times New Roman" w:cs="Times New Roman"/>
          <w:color w:val="000000"/>
          <w:sz w:val="28"/>
          <w:szCs w:val="28"/>
          <w:lang w:eastAsia="ru-RU"/>
        </w:rPr>
        <w:t xml:space="preserve">, «Урал многонациональный», смотр музеев ОУ Свердловской области. </w:t>
      </w:r>
    </w:p>
    <w:p w:rsidR="00FD7BF1" w:rsidRPr="00FD7BF1" w:rsidRDefault="00FD7BF1" w:rsidP="00FD7BF1">
      <w:pPr>
        <w:spacing w:line="360" w:lineRule="auto"/>
        <w:ind w:firstLine="708"/>
        <w:jc w:val="both"/>
        <w:rPr>
          <w:rFonts w:ascii="Times New Roman" w:eastAsia="Times New Roman" w:hAnsi="Times New Roman" w:cs="Times New Roman"/>
          <w:color w:val="000000"/>
          <w:sz w:val="28"/>
          <w:szCs w:val="28"/>
          <w:lang w:eastAsia="ru-RU"/>
        </w:rPr>
      </w:pPr>
      <w:r w:rsidRPr="00FD7BF1">
        <w:rPr>
          <w:rFonts w:ascii="Times New Roman" w:eastAsia="Times New Roman" w:hAnsi="Times New Roman" w:cs="Times New Roman"/>
          <w:i/>
          <w:color w:val="000000"/>
          <w:sz w:val="28"/>
          <w:szCs w:val="28"/>
          <w:lang w:eastAsia="ru-RU"/>
        </w:rPr>
        <w:t>Практическ</w:t>
      </w:r>
      <w:r>
        <w:rPr>
          <w:rFonts w:ascii="Times New Roman" w:eastAsia="Times New Roman" w:hAnsi="Times New Roman" w:cs="Times New Roman"/>
          <w:i/>
          <w:color w:val="000000"/>
          <w:sz w:val="28"/>
          <w:szCs w:val="28"/>
          <w:lang w:eastAsia="ru-RU"/>
        </w:rPr>
        <w:t>ая</w:t>
      </w:r>
      <w:r w:rsidRPr="00FD7BF1">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часть</w:t>
      </w:r>
      <w:r w:rsidRPr="00FD7BF1">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D7BF1">
        <w:rPr>
          <w:rFonts w:ascii="Times New Roman" w:eastAsia="Times New Roman" w:hAnsi="Times New Roman" w:cs="Times New Roman"/>
          <w:color w:val="000000"/>
          <w:sz w:val="28"/>
          <w:szCs w:val="28"/>
          <w:lang w:eastAsia="ru-RU"/>
        </w:rPr>
        <w:t>Выбор конкурса, в котором решил участвовать.</w:t>
      </w:r>
    </w:p>
    <w:p w:rsidR="00FD7BF1" w:rsidRPr="00FD7BF1" w:rsidRDefault="00FD7BF1" w:rsidP="00FB0474">
      <w:pPr>
        <w:pStyle w:val="a3"/>
        <w:numPr>
          <w:ilvl w:val="0"/>
          <w:numId w:val="113"/>
        </w:numPr>
        <w:spacing w:line="360" w:lineRule="auto"/>
        <w:jc w:val="both"/>
        <w:rPr>
          <w:rFonts w:ascii="Times New Roman" w:eastAsia="Times New Roman" w:hAnsi="Times New Roman" w:cs="Times New Roman"/>
          <w:b/>
          <w:color w:val="000000"/>
          <w:sz w:val="28"/>
          <w:szCs w:val="28"/>
          <w:lang w:eastAsia="ru-RU"/>
        </w:rPr>
      </w:pPr>
      <w:r w:rsidRPr="00FD7BF1">
        <w:rPr>
          <w:rFonts w:ascii="Times New Roman" w:eastAsia="Times New Roman" w:hAnsi="Times New Roman" w:cs="Times New Roman"/>
          <w:b/>
          <w:color w:val="000000"/>
          <w:sz w:val="28"/>
          <w:szCs w:val="28"/>
          <w:lang w:eastAsia="ru-RU"/>
        </w:rPr>
        <w:t xml:space="preserve"> Место, где хранится память</w:t>
      </w:r>
    </w:p>
    <w:p w:rsidR="00FD7BF1" w:rsidRPr="00FD7BF1" w:rsidRDefault="00FD7BF1" w:rsidP="00FD7BF1">
      <w:pPr>
        <w:spacing w:line="360" w:lineRule="auto"/>
        <w:ind w:firstLine="708"/>
        <w:jc w:val="both"/>
        <w:rPr>
          <w:rFonts w:ascii="Times New Roman" w:eastAsia="Times New Roman" w:hAnsi="Times New Roman" w:cs="Times New Roman"/>
          <w:color w:val="000000"/>
          <w:sz w:val="28"/>
          <w:szCs w:val="28"/>
          <w:lang w:eastAsia="ru-RU"/>
        </w:rPr>
      </w:pPr>
      <w:r w:rsidRPr="00FD7BF1">
        <w:rPr>
          <w:rFonts w:ascii="Times New Roman" w:eastAsia="Times New Roman" w:hAnsi="Times New Roman" w:cs="Times New Roman"/>
          <w:i/>
          <w:color w:val="000000"/>
          <w:sz w:val="28"/>
          <w:szCs w:val="28"/>
          <w:lang w:eastAsia="ru-RU"/>
        </w:rPr>
        <w:t>Теоретическ</w:t>
      </w:r>
      <w:r>
        <w:rPr>
          <w:rFonts w:ascii="Times New Roman" w:eastAsia="Times New Roman" w:hAnsi="Times New Roman" w:cs="Times New Roman"/>
          <w:i/>
          <w:color w:val="000000"/>
          <w:sz w:val="28"/>
          <w:szCs w:val="28"/>
          <w:lang w:eastAsia="ru-RU"/>
        </w:rPr>
        <w:t xml:space="preserve">ая </w:t>
      </w:r>
      <w:r w:rsidRPr="00FD7BF1">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часть</w:t>
      </w:r>
      <w:r w:rsidRPr="00FD7BF1">
        <w:rPr>
          <w:rFonts w:ascii="Times New Roman" w:eastAsia="Times New Roman" w:hAnsi="Times New Roman" w:cs="Times New Roman"/>
          <w:i/>
          <w:color w:val="000000"/>
          <w:sz w:val="28"/>
          <w:szCs w:val="28"/>
          <w:lang w:eastAsia="ru-RU"/>
        </w:rPr>
        <w:t>.</w:t>
      </w:r>
      <w:r w:rsidRPr="00FD7BF1">
        <w:rPr>
          <w:rFonts w:ascii="Times New Roman" w:eastAsia="Times New Roman" w:hAnsi="Times New Roman" w:cs="Times New Roman"/>
          <w:color w:val="000000"/>
          <w:sz w:val="28"/>
          <w:szCs w:val="28"/>
          <w:lang w:eastAsia="ru-RU"/>
        </w:rPr>
        <w:t xml:space="preserve"> Музей – явление удивительное. История возникновения музеев. Роль музеев в нашей жизни. </w:t>
      </w:r>
    </w:p>
    <w:p w:rsidR="00FD7BF1" w:rsidRPr="00FD7BF1" w:rsidRDefault="00FD7BF1" w:rsidP="00FD7BF1">
      <w:pPr>
        <w:spacing w:line="360" w:lineRule="auto"/>
        <w:ind w:firstLine="708"/>
        <w:jc w:val="both"/>
        <w:rPr>
          <w:rFonts w:ascii="Times New Roman" w:eastAsia="Times New Roman" w:hAnsi="Times New Roman" w:cs="Times New Roman"/>
          <w:color w:val="000000"/>
          <w:sz w:val="28"/>
          <w:szCs w:val="28"/>
          <w:lang w:eastAsia="ru-RU"/>
        </w:rPr>
      </w:pPr>
      <w:r w:rsidRPr="00FD7BF1">
        <w:rPr>
          <w:rFonts w:ascii="Times New Roman" w:eastAsia="Times New Roman" w:hAnsi="Times New Roman" w:cs="Times New Roman"/>
          <w:i/>
          <w:color w:val="000000"/>
          <w:sz w:val="28"/>
          <w:szCs w:val="28"/>
          <w:lang w:eastAsia="ru-RU"/>
        </w:rPr>
        <w:t>Практическ</w:t>
      </w:r>
      <w:r>
        <w:rPr>
          <w:rFonts w:ascii="Times New Roman" w:eastAsia="Times New Roman" w:hAnsi="Times New Roman" w:cs="Times New Roman"/>
          <w:i/>
          <w:color w:val="000000"/>
          <w:sz w:val="28"/>
          <w:szCs w:val="28"/>
          <w:lang w:eastAsia="ru-RU"/>
        </w:rPr>
        <w:t>ая</w:t>
      </w:r>
      <w:r w:rsidRPr="00FD7BF1">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часть</w:t>
      </w:r>
      <w:r w:rsidRPr="00FD7BF1">
        <w:rPr>
          <w:rFonts w:ascii="Times New Roman" w:eastAsia="Times New Roman" w:hAnsi="Times New Roman" w:cs="Times New Roman"/>
          <w:i/>
          <w:color w:val="000000"/>
          <w:sz w:val="28"/>
          <w:szCs w:val="28"/>
          <w:lang w:eastAsia="ru-RU"/>
        </w:rPr>
        <w:t>.</w:t>
      </w:r>
      <w:r w:rsidRPr="00FD7BF1">
        <w:rPr>
          <w:rFonts w:ascii="Times New Roman" w:eastAsia="Times New Roman" w:hAnsi="Times New Roman" w:cs="Times New Roman"/>
          <w:color w:val="000000"/>
          <w:sz w:val="28"/>
          <w:szCs w:val="28"/>
          <w:lang w:eastAsia="ru-RU"/>
        </w:rPr>
        <w:t xml:space="preserve"> Создание</w:t>
      </w:r>
      <w:r>
        <w:rPr>
          <w:rFonts w:ascii="Times New Roman" w:eastAsia="Times New Roman" w:hAnsi="Times New Roman" w:cs="Times New Roman"/>
          <w:color w:val="000000"/>
          <w:sz w:val="28"/>
          <w:szCs w:val="28"/>
          <w:lang w:eastAsia="ru-RU"/>
        </w:rPr>
        <w:t xml:space="preserve">  летописи школьного музея.    </w:t>
      </w:r>
    </w:p>
    <w:p w:rsidR="00FD7BF1" w:rsidRPr="00FD7BF1" w:rsidRDefault="00FD7BF1" w:rsidP="00FB0474">
      <w:pPr>
        <w:pStyle w:val="a3"/>
        <w:numPr>
          <w:ilvl w:val="0"/>
          <w:numId w:val="113"/>
        </w:numPr>
        <w:spacing w:line="360" w:lineRule="auto"/>
        <w:jc w:val="both"/>
        <w:rPr>
          <w:rFonts w:ascii="Times New Roman" w:eastAsia="Times New Roman" w:hAnsi="Times New Roman" w:cs="Times New Roman"/>
          <w:b/>
          <w:color w:val="000000"/>
          <w:sz w:val="28"/>
          <w:szCs w:val="28"/>
          <w:lang w:eastAsia="ru-RU"/>
        </w:rPr>
      </w:pPr>
      <w:r w:rsidRPr="00FD7BF1">
        <w:rPr>
          <w:rFonts w:ascii="Times New Roman" w:eastAsia="Times New Roman" w:hAnsi="Times New Roman" w:cs="Times New Roman"/>
          <w:b/>
          <w:color w:val="000000"/>
          <w:sz w:val="28"/>
          <w:szCs w:val="28"/>
          <w:lang w:eastAsia="ru-RU"/>
        </w:rPr>
        <w:t>Функции школьного музея.</w:t>
      </w:r>
    </w:p>
    <w:p w:rsidR="00FD7BF1" w:rsidRPr="00FD7BF1" w:rsidRDefault="00667775" w:rsidP="00667775">
      <w:pPr>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FD7BF1" w:rsidRPr="00FD7BF1">
        <w:rPr>
          <w:rFonts w:ascii="Times New Roman" w:eastAsia="Times New Roman" w:hAnsi="Times New Roman" w:cs="Times New Roman"/>
          <w:color w:val="000000"/>
          <w:sz w:val="28"/>
          <w:szCs w:val="28"/>
          <w:lang w:eastAsia="ru-RU"/>
        </w:rPr>
        <w:t>ункциональность школьного музея: межпредметный учебный кабинет; детский клуб; общественная организация, объединяющая детей и взрослых разных поколений; творческая лаборатория педагогов и детей;  способ документирования истории природы и общества родного края; форма сохранения и представления материальных и духовных объектов наследия; школа профессиональной организации детей.</w:t>
      </w:r>
    </w:p>
    <w:p w:rsidR="00FD7BF1" w:rsidRPr="00667775" w:rsidRDefault="00FD7BF1" w:rsidP="00FB0474">
      <w:pPr>
        <w:pStyle w:val="a3"/>
        <w:numPr>
          <w:ilvl w:val="0"/>
          <w:numId w:val="113"/>
        </w:numPr>
        <w:spacing w:line="360" w:lineRule="auto"/>
        <w:jc w:val="both"/>
        <w:rPr>
          <w:rFonts w:ascii="Times New Roman" w:eastAsia="Times New Roman" w:hAnsi="Times New Roman" w:cs="Times New Roman"/>
          <w:b/>
          <w:color w:val="000000"/>
          <w:sz w:val="28"/>
          <w:szCs w:val="28"/>
          <w:lang w:eastAsia="ru-RU"/>
        </w:rPr>
      </w:pPr>
      <w:r w:rsidRPr="00667775">
        <w:rPr>
          <w:rFonts w:ascii="Times New Roman" w:eastAsia="Times New Roman" w:hAnsi="Times New Roman" w:cs="Times New Roman"/>
          <w:b/>
          <w:color w:val="000000"/>
          <w:sz w:val="28"/>
          <w:szCs w:val="28"/>
          <w:lang w:eastAsia="ru-RU"/>
        </w:rPr>
        <w:t>Организация школьного музея Теоретическое занятие. Школьный музей как общественно учебно-исследовательское объединение детей.</w:t>
      </w:r>
    </w:p>
    <w:p w:rsidR="00FD7BF1" w:rsidRPr="00FD7BF1" w:rsidRDefault="00667775" w:rsidP="00667775">
      <w:pPr>
        <w:spacing w:line="360" w:lineRule="auto"/>
        <w:ind w:firstLine="708"/>
        <w:jc w:val="both"/>
        <w:rPr>
          <w:rFonts w:ascii="Times New Roman" w:eastAsia="Times New Roman" w:hAnsi="Times New Roman" w:cs="Times New Roman"/>
          <w:color w:val="000000"/>
          <w:sz w:val="28"/>
          <w:szCs w:val="28"/>
          <w:lang w:eastAsia="ru-RU"/>
        </w:rPr>
      </w:pPr>
      <w:r w:rsidRPr="00FD7BF1">
        <w:rPr>
          <w:rFonts w:ascii="Times New Roman" w:eastAsia="Times New Roman" w:hAnsi="Times New Roman" w:cs="Times New Roman"/>
          <w:i/>
          <w:color w:val="000000"/>
          <w:sz w:val="28"/>
          <w:szCs w:val="28"/>
          <w:lang w:eastAsia="ru-RU"/>
        </w:rPr>
        <w:t>Теоретическ</w:t>
      </w:r>
      <w:r>
        <w:rPr>
          <w:rFonts w:ascii="Times New Roman" w:eastAsia="Times New Roman" w:hAnsi="Times New Roman" w:cs="Times New Roman"/>
          <w:i/>
          <w:color w:val="000000"/>
          <w:sz w:val="28"/>
          <w:szCs w:val="28"/>
          <w:lang w:eastAsia="ru-RU"/>
        </w:rPr>
        <w:t xml:space="preserve">ая </w:t>
      </w:r>
      <w:r w:rsidRPr="00FD7BF1">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часть</w:t>
      </w:r>
      <w:r w:rsidRPr="00FD7BF1">
        <w:rPr>
          <w:rFonts w:ascii="Times New Roman" w:eastAsia="Times New Roman" w:hAnsi="Times New Roman" w:cs="Times New Roman"/>
          <w:i/>
          <w:color w:val="000000"/>
          <w:sz w:val="28"/>
          <w:szCs w:val="28"/>
          <w:lang w:eastAsia="ru-RU"/>
        </w:rPr>
        <w:t>.</w:t>
      </w:r>
      <w:r w:rsidRPr="00FD7BF1">
        <w:rPr>
          <w:rFonts w:ascii="Times New Roman" w:eastAsia="Times New Roman" w:hAnsi="Times New Roman" w:cs="Times New Roman"/>
          <w:color w:val="000000"/>
          <w:sz w:val="28"/>
          <w:szCs w:val="28"/>
          <w:lang w:eastAsia="ru-RU"/>
        </w:rPr>
        <w:t xml:space="preserve"> </w:t>
      </w:r>
      <w:r w:rsidR="00FD7BF1" w:rsidRPr="00FD7BF1">
        <w:rPr>
          <w:rFonts w:ascii="Times New Roman" w:eastAsia="Times New Roman" w:hAnsi="Times New Roman" w:cs="Times New Roman"/>
          <w:color w:val="000000"/>
          <w:sz w:val="28"/>
          <w:szCs w:val="28"/>
          <w:lang w:eastAsia="ru-RU"/>
        </w:rPr>
        <w:t>Профиль и назначение музея. Формы организации, ролевые функции, права и обязанности актива школьного музея. Учредительные документы школьного музея.</w:t>
      </w:r>
    </w:p>
    <w:p w:rsidR="00FD7BF1" w:rsidRPr="00FD7BF1" w:rsidRDefault="00667775" w:rsidP="00667775">
      <w:pPr>
        <w:spacing w:line="360" w:lineRule="auto"/>
        <w:ind w:firstLine="708"/>
        <w:jc w:val="both"/>
        <w:rPr>
          <w:rFonts w:ascii="Times New Roman" w:eastAsia="Times New Roman" w:hAnsi="Times New Roman" w:cs="Times New Roman"/>
          <w:color w:val="000000"/>
          <w:sz w:val="28"/>
          <w:szCs w:val="28"/>
          <w:lang w:eastAsia="ru-RU"/>
        </w:rPr>
      </w:pPr>
      <w:r w:rsidRPr="00FD7BF1">
        <w:rPr>
          <w:rFonts w:ascii="Times New Roman" w:eastAsia="Times New Roman" w:hAnsi="Times New Roman" w:cs="Times New Roman"/>
          <w:i/>
          <w:color w:val="000000"/>
          <w:sz w:val="28"/>
          <w:szCs w:val="28"/>
          <w:lang w:eastAsia="ru-RU"/>
        </w:rPr>
        <w:t>Практическ</w:t>
      </w:r>
      <w:r>
        <w:rPr>
          <w:rFonts w:ascii="Times New Roman" w:eastAsia="Times New Roman" w:hAnsi="Times New Roman" w:cs="Times New Roman"/>
          <w:i/>
          <w:color w:val="000000"/>
          <w:sz w:val="28"/>
          <w:szCs w:val="28"/>
          <w:lang w:eastAsia="ru-RU"/>
        </w:rPr>
        <w:t>ая</w:t>
      </w:r>
      <w:r w:rsidRPr="00FD7BF1">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часть</w:t>
      </w:r>
      <w:r w:rsidRPr="00FD7BF1">
        <w:rPr>
          <w:rFonts w:ascii="Times New Roman" w:eastAsia="Times New Roman" w:hAnsi="Times New Roman" w:cs="Times New Roman"/>
          <w:i/>
          <w:color w:val="000000"/>
          <w:sz w:val="28"/>
          <w:szCs w:val="28"/>
          <w:lang w:eastAsia="ru-RU"/>
        </w:rPr>
        <w:t>.</w:t>
      </w:r>
      <w:r w:rsidRPr="00FD7BF1">
        <w:rPr>
          <w:rFonts w:ascii="Times New Roman" w:eastAsia="Times New Roman" w:hAnsi="Times New Roman" w:cs="Times New Roman"/>
          <w:color w:val="000000"/>
          <w:sz w:val="28"/>
          <w:szCs w:val="28"/>
          <w:lang w:eastAsia="ru-RU"/>
        </w:rPr>
        <w:t xml:space="preserve"> </w:t>
      </w:r>
      <w:r w:rsidR="00FD7BF1" w:rsidRPr="00FD7BF1">
        <w:rPr>
          <w:rFonts w:ascii="Times New Roman" w:eastAsia="Times New Roman" w:hAnsi="Times New Roman" w:cs="Times New Roman"/>
          <w:color w:val="000000"/>
          <w:sz w:val="28"/>
          <w:szCs w:val="28"/>
          <w:lang w:eastAsia="ru-RU"/>
        </w:rPr>
        <w:t>Обсуждение Устава школьного музея. Выборы Совета школьного музея, формирование рабочих групп, выборы их командиров. Обсуждение функции Совета школьного музея.</w:t>
      </w:r>
    </w:p>
    <w:p w:rsidR="00FD7BF1" w:rsidRPr="00667775" w:rsidRDefault="00FD7BF1" w:rsidP="00FB0474">
      <w:pPr>
        <w:pStyle w:val="a3"/>
        <w:numPr>
          <w:ilvl w:val="0"/>
          <w:numId w:val="113"/>
        </w:numPr>
        <w:spacing w:line="360" w:lineRule="auto"/>
        <w:jc w:val="both"/>
        <w:rPr>
          <w:rFonts w:ascii="Times New Roman" w:eastAsia="Times New Roman" w:hAnsi="Times New Roman" w:cs="Times New Roman"/>
          <w:b/>
          <w:color w:val="000000"/>
          <w:sz w:val="28"/>
          <w:szCs w:val="28"/>
          <w:lang w:eastAsia="ru-RU"/>
        </w:rPr>
      </w:pPr>
      <w:r w:rsidRPr="00667775">
        <w:rPr>
          <w:rFonts w:ascii="Times New Roman" w:eastAsia="Times New Roman" w:hAnsi="Times New Roman" w:cs="Times New Roman"/>
          <w:b/>
          <w:color w:val="000000"/>
          <w:sz w:val="28"/>
          <w:szCs w:val="28"/>
          <w:lang w:eastAsia="ru-RU"/>
        </w:rPr>
        <w:t>Основные документы  школьного музея.</w:t>
      </w:r>
    </w:p>
    <w:p w:rsidR="00FD7BF1" w:rsidRPr="00FD7BF1" w:rsidRDefault="00FD7BF1" w:rsidP="00FD7BF1">
      <w:pPr>
        <w:spacing w:line="360" w:lineRule="auto"/>
        <w:jc w:val="both"/>
        <w:rPr>
          <w:rFonts w:ascii="Times New Roman" w:eastAsia="Times New Roman" w:hAnsi="Times New Roman" w:cs="Times New Roman"/>
          <w:color w:val="000000"/>
          <w:sz w:val="28"/>
          <w:szCs w:val="28"/>
          <w:lang w:eastAsia="ru-RU"/>
        </w:rPr>
      </w:pPr>
      <w:r w:rsidRPr="00FD7BF1">
        <w:rPr>
          <w:rFonts w:ascii="Times New Roman" w:eastAsia="Times New Roman" w:hAnsi="Times New Roman" w:cs="Times New Roman"/>
          <w:color w:val="000000"/>
          <w:sz w:val="28"/>
          <w:szCs w:val="28"/>
          <w:lang w:eastAsia="ru-RU"/>
        </w:rPr>
        <w:t xml:space="preserve">           </w:t>
      </w:r>
      <w:r w:rsidR="00667775" w:rsidRPr="00FD7BF1">
        <w:rPr>
          <w:rFonts w:ascii="Times New Roman" w:eastAsia="Times New Roman" w:hAnsi="Times New Roman" w:cs="Times New Roman"/>
          <w:i/>
          <w:color w:val="000000"/>
          <w:sz w:val="28"/>
          <w:szCs w:val="28"/>
          <w:lang w:eastAsia="ru-RU"/>
        </w:rPr>
        <w:t>Теоретическ</w:t>
      </w:r>
      <w:r w:rsidR="00667775">
        <w:rPr>
          <w:rFonts w:ascii="Times New Roman" w:eastAsia="Times New Roman" w:hAnsi="Times New Roman" w:cs="Times New Roman"/>
          <w:i/>
          <w:color w:val="000000"/>
          <w:sz w:val="28"/>
          <w:szCs w:val="28"/>
          <w:lang w:eastAsia="ru-RU"/>
        </w:rPr>
        <w:t xml:space="preserve">ая </w:t>
      </w:r>
      <w:r w:rsidR="00667775" w:rsidRPr="00FD7BF1">
        <w:rPr>
          <w:rFonts w:ascii="Times New Roman" w:eastAsia="Times New Roman" w:hAnsi="Times New Roman" w:cs="Times New Roman"/>
          <w:i/>
          <w:color w:val="000000"/>
          <w:sz w:val="28"/>
          <w:szCs w:val="28"/>
          <w:lang w:eastAsia="ru-RU"/>
        </w:rPr>
        <w:t xml:space="preserve"> </w:t>
      </w:r>
      <w:r w:rsidR="00667775">
        <w:rPr>
          <w:rFonts w:ascii="Times New Roman" w:eastAsia="Times New Roman" w:hAnsi="Times New Roman" w:cs="Times New Roman"/>
          <w:i/>
          <w:color w:val="000000"/>
          <w:sz w:val="28"/>
          <w:szCs w:val="28"/>
          <w:lang w:eastAsia="ru-RU"/>
        </w:rPr>
        <w:t>часть</w:t>
      </w:r>
      <w:r w:rsidR="00667775" w:rsidRPr="00FD7BF1">
        <w:rPr>
          <w:rFonts w:ascii="Times New Roman" w:eastAsia="Times New Roman" w:hAnsi="Times New Roman" w:cs="Times New Roman"/>
          <w:i/>
          <w:color w:val="000000"/>
          <w:sz w:val="28"/>
          <w:szCs w:val="28"/>
          <w:lang w:eastAsia="ru-RU"/>
        </w:rPr>
        <w:t>.</w:t>
      </w:r>
      <w:r w:rsidR="00667775" w:rsidRPr="00FD7BF1">
        <w:rPr>
          <w:rFonts w:ascii="Times New Roman" w:eastAsia="Times New Roman" w:hAnsi="Times New Roman" w:cs="Times New Roman"/>
          <w:color w:val="000000"/>
          <w:sz w:val="28"/>
          <w:szCs w:val="28"/>
          <w:lang w:eastAsia="ru-RU"/>
        </w:rPr>
        <w:t xml:space="preserve"> </w:t>
      </w:r>
      <w:r w:rsidRPr="00FD7BF1">
        <w:rPr>
          <w:rFonts w:ascii="Times New Roman" w:eastAsia="Times New Roman" w:hAnsi="Times New Roman" w:cs="Times New Roman"/>
          <w:color w:val="000000"/>
          <w:sz w:val="28"/>
          <w:szCs w:val="28"/>
          <w:lang w:eastAsia="ru-RU"/>
        </w:rPr>
        <w:t xml:space="preserve">Главные принципы, на которых строится музей. Паспорт. Свидетельство. Положение о Совете музея школы. Положение о </w:t>
      </w:r>
      <w:r w:rsidRPr="00FD7BF1">
        <w:rPr>
          <w:rFonts w:ascii="Times New Roman" w:eastAsia="Times New Roman" w:hAnsi="Times New Roman" w:cs="Times New Roman"/>
          <w:color w:val="000000"/>
          <w:sz w:val="28"/>
          <w:szCs w:val="28"/>
          <w:lang w:eastAsia="ru-RU"/>
        </w:rPr>
        <w:lastRenderedPageBreak/>
        <w:t>школьном краеведческом музее.Письмо Министерства образования Российской Федерации от 12 марта 2003 г. №28-51-181/.16 « О деятельности музеев образовательных учреждений» . Книга учёта экспонатов. Книга отзывов посещения музея.</w:t>
      </w:r>
    </w:p>
    <w:p w:rsidR="00FD7BF1" w:rsidRPr="00667775" w:rsidRDefault="00FD7BF1" w:rsidP="00FB0474">
      <w:pPr>
        <w:pStyle w:val="a3"/>
        <w:numPr>
          <w:ilvl w:val="0"/>
          <w:numId w:val="113"/>
        </w:numPr>
        <w:spacing w:line="360" w:lineRule="auto"/>
        <w:jc w:val="both"/>
        <w:rPr>
          <w:rFonts w:ascii="Times New Roman" w:eastAsia="Times New Roman" w:hAnsi="Times New Roman" w:cs="Times New Roman"/>
          <w:b/>
          <w:color w:val="000000"/>
          <w:sz w:val="28"/>
          <w:szCs w:val="28"/>
          <w:lang w:eastAsia="ru-RU"/>
        </w:rPr>
      </w:pPr>
      <w:r w:rsidRPr="00667775">
        <w:rPr>
          <w:rFonts w:ascii="Times New Roman" w:eastAsia="Times New Roman" w:hAnsi="Times New Roman" w:cs="Times New Roman"/>
          <w:b/>
          <w:color w:val="000000"/>
          <w:sz w:val="28"/>
          <w:szCs w:val="28"/>
          <w:lang w:eastAsia="ru-RU"/>
        </w:rPr>
        <w:t>Школьный музей</w:t>
      </w:r>
      <w:r w:rsidR="00667775" w:rsidRPr="00667775">
        <w:rPr>
          <w:rFonts w:ascii="Times New Roman" w:eastAsia="Times New Roman" w:hAnsi="Times New Roman" w:cs="Times New Roman"/>
          <w:b/>
          <w:color w:val="000000"/>
          <w:sz w:val="28"/>
          <w:szCs w:val="28"/>
          <w:lang w:eastAsia="ru-RU"/>
        </w:rPr>
        <w:t xml:space="preserve">  - кладезь памяти истории школы</w:t>
      </w:r>
    </w:p>
    <w:p w:rsidR="00FD7BF1" w:rsidRPr="00FD7BF1" w:rsidRDefault="00FD7BF1" w:rsidP="00FD7BF1">
      <w:pPr>
        <w:spacing w:line="360" w:lineRule="auto"/>
        <w:jc w:val="both"/>
        <w:rPr>
          <w:rFonts w:ascii="Times New Roman" w:eastAsia="Times New Roman" w:hAnsi="Times New Roman" w:cs="Times New Roman"/>
          <w:color w:val="000000"/>
          <w:sz w:val="28"/>
          <w:szCs w:val="28"/>
          <w:lang w:eastAsia="ru-RU"/>
        </w:rPr>
      </w:pPr>
      <w:r w:rsidRPr="00FD7BF1">
        <w:rPr>
          <w:rFonts w:ascii="Times New Roman" w:eastAsia="Times New Roman" w:hAnsi="Times New Roman" w:cs="Times New Roman"/>
          <w:color w:val="000000"/>
          <w:sz w:val="28"/>
          <w:szCs w:val="28"/>
          <w:lang w:eastAsia="ru-RU"/>
        </w:rPr>
        <w:t xml:space="preserve">           </w:t>
      </w:r>
      <w:r w:rsidR="00667775" w:rsidRPr="00FD7BF1">
        <w:rPr>
          <w:rFonts w:ascii="Times New Roman" w:eastAsia="Times New Roman" w:hAnsi="Times New Roman" w:cs="Times New Roman"/>
          <w:i/>
          <w:color w:val="000000"/>
          <w:sz w:val="28"/>
          <w:szCs w:val="28"/>
          <w:lang w:eastAsia="ru-RU"/>
        </w:rPr>
        <w:t>Теоретическ</w:t>
      </w:r>
      <w:r w:rsidR="00667775">
        <w:rPr>
          <w:rFonts w:ascii="Times New Roman" w:eastAsia="Times New Roman" w:hAnsi="Times New Roman" w:cs="Times New Roman"/>
          <w:i/>
          <w:color w:val="000000"/>
          <w:sz w:val="28"/>
          <w:szCs w:val="28"/>
          <w:lang w:eastAsia="ru-RU"/>
        </w:rPr>
        <w:t xml:space="preserve">ая </w:t>
      </w:r>
      <w:r w:rsidR="00667775" w:rsidRPr="00FD7BF1">
        <w:rPr>
          <w:rFonts w:ascii="Times New Roman" w:eastAsia="Times New Roman" w:hAnsi="Times New Roman" w:cs="Times New Roman"/>
          <w:i/>
          <w:color w:val="000000"/>
          <w:sz w:val="28"/>
          <w:szCs w:val="28"/>
          <w:lang w:eastAsia="ru-RU"/>
        </w:rPr>
        <w:t xml:space="preserve"> </w:t>
      </w:r>
      <w:r w:rsidR="00667775">
        <w:rPr>
          <w:rFonts w:ascii="Times New Roman" w:eastAsia="Times New Roman" w:hAnsi="Times New Roman" w:cs="Times New Roman"/>
          <w:i/>
          <w:color w:val="000000"/>
          <w:sz w:val="28"/>
          <w:szCs w:val="28"/>
          <w:lang w:eastAsia="ru-RU"/>
        </w:rPr>
        <w:t>часть</w:t>
      </w:r>
      <w:r w:rsidR="00667775" w:rsidRPr="00FD7BF1">
        <w:rPr>
          <w:rFonts w:ascii="Times New Roman" w:eastAsia="Times New Roman" w:hAnsi="Times New Roman" w:cs="Times New Roman"/>
          <w:i/>
          <w:color w:val="000000"/>
          <w:sz w:val="28"/>
          <w:szCs w:val="28"/>
          <w:lang w:eastAsia="ru-RU"/>
        </w:rPr>
        <w:t>.</w:t>
      </w:r>
      <w:r w:rsidR="00667775" w:rsidRPr="00FD7BF1">
        <w:rPr>
          <w:rFonts w:ascii="Times New Roman" w:eastAsia="Times New Roman" w:hAnsi="Times New Roman" w:cs="Times New Roman"/>
          <w:color w:val="000000"/>
          <w:sz w:val="28"/>
          <w:szCs w:val="28"/>
          <w:lang w:eastAsia="ru-RU"/>
        </w:rPr>
        <w:t xml:space="preserve"> </w:t>
      </w:r>
      <w:r w:rsidRPr="00FD7BF1">
        <w:rPr>
          <w:rFonts w:ascii="Times New Roman" w:eastAsia="Times New Roman" w:hAnsi="Times New Roman" w:cs="Times New Roman"/>
          <w:color w:val="000000"/>
          <w:sz w:val="28"/>
          <w:szCs w:val="28"/>
          <w:lang w:eastAsia="ru-RU"/>
        </w:rPr>
        <w:t xml:space="preserve">История возникновения исторического музея школы. Основатели исторического музея школы. Организация встреч с краеведами образовательного учреждения. Основные экспозиции музея. </w:t>
      </w:r>
    </w:p>
    <w:p w:rsidR="00FD7BF1" w:rsidRPr="00667775" w:rsidRDefault="00FD7BF1" w:rsidP="00FB0474">
      <w:pPr>
        <w:pStyle w:val="a3"/>
        <w:numPr>
          <w:ilvl w:val="0"/>
          <w:numId w:val="113"/>
        </w:numPr>
        <w:spacing w:line="360" w:lineRule="auto"/>
        <w:jc w:val="both"/>
        <w:rPr>
          <w:rFonts w:ascii="Times New Roman" w:eastAsia="Times New Roman" w:hAnsi="Times New Roman" w:cs="Times New Roman"/>
          <w:b/>
          <w:color w:val="000000"/>
          <w:sz w:val="28"/>
          <w:szCs w:val="28"/>
          <w:lang w:eastAsia="ru-RU"/>
        </w:rPr>
      </w:pPr>
      <w:r w:rsidRPr="00667775">
        <w:rPr>
          <w:rFonts w:ascii="Times New Roman" w:eastAsia="Times New Roman" w:hAnsi="Times New Roman" w:cs="Times New Roman"/>
          <w:b/>
          <w:color w:val="000000"/>
          <w:sz w:val="28"/>
          <w:szCs w:val="28"/>
          <w:lang w:eastAsia="ru-RU"/>
        </w:rPr>
        <w:t>Гл</w:t>
      </w:r>
      <w:r w:rsidR="00667775">
        <w:rPr>
          <w:rFonts w:ascii="Times New Roman" w:eastAsia="Times New Roman" w:hAnsi="Times New Roman" w:cs="Times New Roman"/>
          <w:b/>
          <w:color w:val="000000"/>
          <w:sz w:val="28"/>
          <w:szCs w:val="28"/>
          <w:lang w:eastAsia="ru-RU"/>
        </w:rPr>
        <w:t>авные экспонаты школьного музея</w:t>
      </w:r>
    </w:p>
    <w:p w:rsidR="00FD7BF1" w:rsidRPr="00FD7BF1" w:rsidRDefault="00FD7BF1" w:rsidP="00FD7BF1">
      <w:pPr>
        <w:spacing w:line="360" w:lineRule="auto"/>
        <w:jc w:val="both"/>
        <w:rPr>
          <w:rFonts w:ascii="Times New Roman" w:eastAsia="Times New Roman" w:hAnsi="Times New Roman" w:cs="Times New Roman"/>
          <w:color w:val="000000"/>
          <w:sz w:val="28"/>
          <w:szCs w:val="28"/>
          <w:lang w:eastAsia="ru-RU"/>
        </w:rPr>
      </w:pPr>
      <w:r w:rsidRPr="00FD7BF1">
        <w:rPr>
          <w:rFonts w:ascii="Times New Roman" w:eastAsia="Times New Roman" w:hAnsi="Times New Roman" w:cs="Times New Roman"/>
          <w:color w:val="000000"/>
          <w:sz w:val="28"/>
          <w:szCs w:val="28"/>
          <w:lang w:eastAsia="ru-RU"/>
        </w:rPr>
        <w:t xml:space="preserve">          Основные фонды музея. Главные экспонаты и</w:t>
      </w:r>
      <w:r w:rsidR="00667775">
        <w:rPr>
          <w:rFonts w:ascii="Times New Roman" w:eastAsia="Times New Roman" w:hAnsi="Times New Roman" w:cs="Times New Roman"/>
          <w:color w:val="000000"/>
          <w:sz w:val="28"/>
          <w:szCs w:val="28"/>
          <w:lang w:eastAsia="ru-RU"/>
        </w:rPr>
        <w:t xml:space="preserve">сторического музея школы. </w:t>
      </w:r>
      <w:r w:rsidRPr="00FD7BF1">
        <w:rPr>
          <w:rFonts w:ascii="Times New Roman" w:eastAsia="Times New Roman" w:hAnsi="Times New Roman" w:cs="Times New Roman"/>
          <w:color w:val="000000"/>
          <w:sz w:val="28"/>
          <w:szCs w:val="28"/>
          <w:lang w:eastAsia="ru-RU"/>
        </w:rPr>
        <w:t>Радио -тарелка. Трофейная ложка. Реликвии Брестской крепости. Штурвал военного самолёта. Учительский стол 1942 г. и другие. Легенды и истории экспонатов.</w:t>
      </w:r>
    </w:p>
    <w:p w:rsidR="00FD7BF1" w:rsidRPr="00667775" w:rsidRDefault="00FD7BF1" w:rsidP="00FB0474">
      <w:pPr>
        <w:pStyle w:val="a3"/>
        <w:numPr>
          <w:ilvl w:val="0"/>
          <w:numId w:val="113"/>
        </w:numPr>
        <w:spacing w:line="360" w:lineRule="auto"/>
        <w:jc w:val="both"/>
        <w:rPr>
          <w:rFonts w:ascii="Times New Roman" w:eastAsia="Times New Roman" w:hAnsi="Times New Roman" w:cs="Times New Roman"/>
          <w:b/>
          <w:color w:val="000000"/>
          <w:sz w:val="28"/>
          <w:szCs w:val="28"/>
          <w:lang w:eastAsia="ru-RU"/>
        </w:rPr>
      </w:pPr>
      <w:r w:rsidRPr="00667775">
        <w:rPr>
          <w:rFonts w:ascii="Times New Roman" w:eastAsia="Times New Roman" w:hAnsi="Times New Roman" w:cs="Times New Roman"/>
          <w:b/>
          <w:color w:val="000000"/>
          <w:sz w:val="28"/>
          <w:szCs w:val="28"/>
          <w:lang w:eastAsia="ru-RU"/>
        </w:rPr>
        <w:t>Активисты музея. Школа экскурсоводов.</w:t>
      </w:r>
    </w:p>
    <w:p w:rsidR="00FD7BF1" w:rsidRPr="00FD7BF1" w:rsidRDefault="00FD7BF1" w:rsidP="00FD7BF1">
      <w:pPr>
        <w:spacing w:line="360" w:lineRule="auto"/>
        <w:jc w:val="both"/>
        <w:rPr>
          <w:rFonts w:ascii="Times New Roman" w:eastAsia="Times New Roman" w:hAnsi="Times New Roman" w:cs="Times New Roman"/>
          <w:color w:val="000000"/>
          <w:sz w:val="28"/>
          <w:szCs w:val="28"/>
          <w:lang w:eastAsia="ru-RU"/>
        </w:rPr>
      </w:pPr>
      <w:r w:rsidRPr="00FD7BF1">
        <w:rPr>
          <w:rFonts w:ascii="Times New Roman" w:eastAsia="Times New Roman" w:hAnsi="Times New Roman" w:cs="Times New Roman"/>
          <w:color w:val="000000"/>
          <w:sz w:val="28"/>
          <w:szCs w:val="28"/>
          <w:lang w:eastAsia="ru-RU"/>
        </w:rPr>
        <w:t xml:space="preserve">            Первые активисты школьного исторического музея.  Их роль в развитии музея. Школа экскурсоводов: владение материалом, умение связать рассказ с показом экспоната, культура речи и эмоциональность экскурсовода, к</w:t>
      </w:r>
      <w:r w:rsidR="00667775">
        <w:rPr>
          <w:rFonts w:ascii="Times New Roman" w:eastAsia="Times New Roman" w:hAnsi="Times New Roman" w:cs="Times New Roman"/>
          <w:color w:val="000000"/>
          <w:sz w:val="28"/>
          <w:szCs w:val="28"/>
          <w:lang w:eastAsia="ru-RU"/>
        </w:rPr>
        <w:t xml:space="preserve">оммуникативная культура.       </w:t>
      </w:r>
    </w:p>
    <w:p w:rsidR="00FD7BF1" w:rsidRPr="00667775" w:rsidRDefault="00FD7BF1" w:rsidP="00FB0474">
      <w:pPr>
        <w:pStyle w:val="a3"/>
        <w:numPr>
          <w:ilvl w:val="0"/>
          <w:numId w:val="113"/>
        </w:numPr>
        <w:spacing w:line="360" w:lineRule="auto"/>
        <w:jc w:val="both"/>
        <w:rPr>
          <w:rFonts w:ascii="Times New Roman" w:eastAsia="Times New Roman" w:hAnsi="Times New Roman" w:cs="Times New Roman"/>
          <w:b/>
          <w:color w:val="000000"/>
          <w:sz w:val="28"/>
          <w:szCs w:val="28"/>
          <w:lang w:eastAsia="ru-RU"/>
        </w:rPr>
      </w:pPr>
      <w:r w:rsidRPr="00667775">
        <w:rPr>
          <w:rFonts w:ascii="Times New Roman" w:eastAsia="Times New Roman" w:hAnsi="Times New Roman" w:cs="Times New Roman"/>
          <w:b/>
          <w:color w:val="000000"/>
          <w:sz w:val="28"/>
          <w:szCs w:val="28"/>
          <w:lang w:eastAsia="ru-RU"/>
        </w:rPr>
        <w:t xml:space="preserve"> Экскурсионная работа в школьном музее.         </w:t>
      </w:r>
    </w:p>
    <w:p w:rsidR="00FD7BF1" w:rsidRPr="00FD7BF1" w:rsidRDefault="00667775" w:rsidP="00667775">
      <w:pPr>
        <w:spacing w:line="360" w:lineRule="auto"/>
        <w:ind w:firstLine="708"/>
        <w:jc w:val="both"/>
        <w:rPr>
          <w:rFonts w:ascii="Times New Roman" w:eastAsia="Times New Roman" w:hAnsi="Times New Roman" w:cs="Times New Roman"/>
          <w:color w:val="000000"/>
          <w:sz w:val="28"/>
          <w:szCs w:val="28"/>
          <w:lang w:eastAsia="ru-RU"/>
        </w:rPr>
      </w:pPr>
      <w:r w:rsidRPr="00FD7BF1">
        <w:rPr>
          <w:rFonts w:ascii="Times New Roman" w:eastAsia="Times New Roman" w:hAnsi="Times New Roman" w:cs="Times New Roman"/>
          <w:i/>
          <w:color w:val="000000"/>
          <w:sz w:val="28"/>
          <w:szCs w:val="28"/>
          <w:lang w:eastAsia="ru-RU"/>
        </w:rPr>
        <w:t>Теоретическ</w:t>
      </w:r>
      <w:r>
        <w:rPr>
          <w:rFonts w:ascii="Times New Roman" w:eastAsia="Times New Roman" w:hAnsi="Times New Roman" w:cs="Times New Roman"/>
          <w:i/>
          <w:color w:val="000000"/>
          <w:sz w:val="28"/>
          <w:szCs w:val="28"/>
          <w:lang w:eastAsia="ru-RU"/>
        </w:rPr>
        <w:t xml:space="preserve">ая </w:t>
      </w:r>
      <w:r w:rsidRPr="00FD7BF1">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часть</w:t>
      </w:r>
      <w:r w:rsidRPr="00FD7BF1">
        <w:rPr>
          <w:rFonts w:ascii="Times New Roman" w:eastAsia="Times New Roman" w:hAnsi="Times New Roman" w:cs="Times New Roman"/>
          <w:i/>
          <w:color w:val="000000"/>
          <w:sz w:val="28"/>
          <w:szCs w:val="28"/>
          <w:lang w:eastAsia="ru-RU"/>
        </w:rPr>
        <w:t>.</w:t>
      </w:r>
      <w:r w:rsidRPr="00FD7BF1">
        <w:rPr>
          <w:rFonts w:ascii="Times New Roman" w:eastAsia="Times New Roman" w:hAnsi="Times New Roman" w:cs="Times New Roman"/>
          <w:color w:val="000000"/>
          <w:sz w:val="28"/>
          <w:szCs w:val="28"/>
          <w:lang w:eastAsia="ru-RU"/>
        </w:rPr>
        <w:t xml:space="preserve"> </w:t>
      </w:r>
      <w:r w:rsidR="00FD7BF1" w:rsidRPr="00FD7BF1">
        <w:rPr>
          <w:rFonts w:ascii="Times New Roman" w:eastAsia="Times New Roman" w:hAnsi="Times New Roman" w:cs="Times New Roman"/>
          <w:color w:val="000000"/>
          <w:sz w:val="28"/>
          <w:szCs w:val="28"/>
          <w:lang w:eastAsia="ru-RU"/>
        </w:rPr>
        <w:t>Экскурсия  как форма популяризации исторического и культурного и природного наследия музейными средствами. Виды экскурсий: обзорная, тематическая, учебная. Приёмы подготовки экскурсии с использов</w:t>
      </w:r>
      <w:r>
        <w:rPr>
          <w:rFonts w:ascii="Times New Roman" w:eastAsia="Times New Roman" w:hAnsi="Times New Roman" w:cs="Times New Roman"/>
          <w:color w:val="000000"/>
          <w:sz w:val="28"/>
          <w:szCs w:val="28"/>
          <w:lang w:eastAsia="ru-RU"/>
        </w:rPr>
        <w:t>анием опубликованных источников</w:t>
      </w:r>
      <w:r w:rsidR="00FD7BF1" w:rsidRPr="00FD7BF1">
        <w:rPr>
          <w:rFonts w:ascii="Times New Roman" w:eastAsia="Times New Roman" w:hAnsi="Times New Roman" w:cs="Times New Roman"/>
          <w:color w:val="000000"/>
          <w:sz w:val="28"/>
          <w:szCs w:val="28"/>
          <w:lang w:eastAsia="ru-RU"/>
        </w:rPr>
        <w:t>, научной и популярной литературы, материалов музейного собрания. Мастерство экскурсовода: речь, внешний вид, свободное владение материалом, этика.</w:t>
      </w:r>
    </w:p>
    <w:p w:rsidR="00822BE2" w:rsidRPr="00FD7BF1" w:rsidRDefault="00667775" w:rsidP="00667775">
      <w:pPr>
        <w:spacing w:line="360" w:lineRule="auto"/>
        <w:ind w:firstLine="708"/>
        <w:jc w:val="both"/>
        <w:rPr>
          <w:rFonts w:ascii="Times New Roman" w:eastAsia="Times New Roman" w:hAnsi="Times New Roman" w:cs="Times New Roman"/>
          <w:b/>
          <w:color w:val="000000"/>
          <w:sz w:val="28"/>
          <w:szCs w:val="28"/>
          <w:lang w:eastAsia="ru-RU"/>
        </w:rPr>
      </w:pPr>
      <w:r w:rsidRPr="00FD7BF1">
        <w:rPr>
          <w:rFonts w:ascii="Times New Roman" w:eastAsia="Times New Roman" w:hAnsi="Times New Roman" w:cs="Times New Roman"/>
          <w:i/>
          <w:color w:val="000000"/>
          <w:sz w:val="28"/>
          <w:szCs w:val="28"/>
          <w:lang w:eastAsia="ru-RU"/>
        </w:rPr>
        <w:lastRenderedPageBreak/>
        <w:t>Практическ</w:t>
      </w:r>
      <w:r>
        <w:rPr>
          <w:rFonts w:ascii="Times New Roman" w:eastAsia="Times New Roman" w:hAnsi="Times New Roman" w:cs="Times New Roman"/>
          <w:i/>
          <w:color w:val="000000"/>
          <w:sz w:val="28"/>
          <w:szCs w:val="28"/>
          <w:lang w:eastAsia="ru-RU"/>
        </w:rPr>
        <w:t>ая</w:t>
      </w:r>
      <w:r w:rsidRPr="00FD7BF1">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часть</w:t>
      </w:r>
      <w:r w:rsidRPr="00FD7BF1">
        <w:rPr>
          <w:rFonts w:ascii="Times New Roman" w:eastAsia="Times New Roman" w:hAnsi="Times New Roman" w:cs="Times New Roman"/>
          <w:i/>
          <w:color w:val="000000"/>
          <w:sz w:val="28"/>
          <w:szCs w:val="28"/>
          <w:lang w:eastAsia="ru-RU"/>
        </w:rPr>
        <w:t>.</w:t>
      </w:r>
      <w:r w:rsidRPr="00FD7BF1">
        <w:rPr>
          <w:rFonts w:ascii="Times New Roman" w:eastAsia="Times New Roman" w:hAnsi="Times New Roman" w:cs="Times New Roman"/>
          <w:color w:val="000000"/>
          <w:sz w:val="28"/>
          <w:szCs w:val="28"/>
          <w:lang w:eastAsia="ru-RU"/>
        </w:rPr>
        <w:t xml:space="preserve"> </w:t>
      </w:r>
      <w:r w:rsidR="00FD7BF1" w:rsidRPr="00FD7BF1">
        <w:rPr>
          <w:rFonts w:ascii="Times New Roman" w:eastAsia="Times New Roman" w:hAnsi="Times New Roman" w:cs="Times New Roman"/>
          <w:color w:val="000000"/>
          <w:sz w:val="28"/>
          <w:szCs w:val="28"/>
          <w:lang w:eastAsia="ru-RU"/>
        </w:rPr>
        <w:t>Игра - практикум по разработке текстов экскурсий по выбранной теме. Репетиции экскурсий.</w:t>
      </w:r>
      <w:r w:rsidR="00BC18A9" w:rsidRPr="00FD7BF1">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7C0435" w:rsidRPr="007472A8" w:rsidTr="00743ACC">
        <w:tc>
          <w:tcPr>
            <w:tcW w:w="4075" w:type="dxa"/>
            <w:hideMark/>
          </w:tcPr>
          <w:p w:rsidR="007C0435" w:rsidRPr="007472A8" w:rsidRDefault="007C0435" w:rsidP="00743ACC">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7C0435" w:rsidRPr="007472A8" w:rsidRDefault="007C0435" w:rsidP="007C0435">
      <w:pPr>
        <w:tabs>
          <w:tab w:val="left" w:pos="851"/>
        </w:tabs>
        <w:spacing w:after="0"/>
        <w:ind w:firstLine="709"/>
        <w:jc w:val="both"/>
        <w:rPr>
          <w:rFonts w:ascii="Times New Roman" w:eastAsia="MS Mincho" w:hAnsi="Times New Roman" w:cs="Times New Roman"/>
          <w:color w:val="00B050"/>
          <w:sz w:val="28"/>
          <w:szCs w:val="28"/>
          <w:lang w:eastAsia="ja-JP"/>
        </w:rPr>
      </w:pPr>
    </w:p>
    <w:p w:rsidR="007C0435" w:rsidRPr="007472A8" w:rsidRDefault="007C0435" w:rsidP="007C0435">
      <w:pPr>
        <w:tabs>
          <w:tab w:val="left" w:pos="851"/>
        </w:tabs>
        <w:spacing w:after="0"/>
        <w:ind w:firstLine="709"/>
        <w:jc w:val="both"/>
        <w:rPr>
          <w:rFonts w:ascii="Times New Roman" w:eastAsia="Times New Roman" w:hAnsi="Times New Roman" w:cs="Times New Roman"/>
          <w:color w:val="00B050"/>
          <w:sz w:val="28"/>
          <w:szCs w:val="28"/>
          <w:lang w:eastAsia="ru-RU"/>
        </w:rPr>
      </w:pPr>
    </w:p>
    <w:p w:rsidR="007C0435" w:rsidRPr="007472A8" w:rsidRDefault="007C0435" w:rsidP="007C0435">
      <w:pPr>
        <w:tabs>
          <w:tab w:val="left" w:pos="851"/>
        </w:tabs>
        <w:spacing w:after="0"/>
        <w:ind w:firstLine="709"/>
        <w:jc w:val="both"/>
        <w:rPr>
          <w:rFonts w:ascii="Times New Roman" w:eastAsia="Times New Roman" w:hAnsi="Times New Roman" w:cs="Times New Roman"/>
          <w:color w:val="00B050"/>
          <w:sz w:val="28"/>
          <w:szCs w:val="28"/>
          <w:lang w:eastAsia="ru-RU"/>
        </w:rPr>
      </w:pPr>
    </w:p>
    <w:p w:rsidR="007C0435" w:rsidRPr="007472A8" w:rsidRDefault="007C0435" w:rsidP="007C0435">
      <w:pPr>
        <w:tabs>
          <w:tab w:val="left" w:pos="851"/>
        </w:tabs>
        <w:spacing w:after="0"/>
        <w:ind w:firstLine="709"/>
        <w:jc w:val="both"/>
        <w:rPr>
          <w:rFonts w:ascii="Times New Roman" w:eastAsia="Times New Roman" w:hAnsi="Times New Roman" w:cs="Times New Roman"/>
          <w:color w:val="00B050"/>
          <w:sz w:val="28"/>
          <w:szCs w:val="28"/>
          <w:lang w:eastAsia="ru-RU"/>
        </w:rPr>
      </w:pPr>
    </w:p>
    <w:p w:rsidR="007C0435" w:rsidRPr="007472A8" w:rsidRDefault="007C0435" w:rsidP="007C0435">
      <w:pPr>
        <w:tabs>
          <w:tab w:val="left" w:pos="851"/>
        </w:tabs>
        <w:spacing w:after="0"/>
        <w:ind w:firstLine="709"/>
        <w:jc w:val="both"/>
        <w:rPr>
          <w:rFonts w:ascii="Times New Roman" w:eastAsia="Times New Roman" w:hAnsi="Times New Roman" w:cs="Times New Roman"/>
          <w:color w:val="00B050"/>
          <w:sz w:val="28"/>
          <w:szCs w:val="28"/>
          <w:lang w:eastAsia="ru-RU"/>
        </w:rPr>
      </w:pPr>
    </w:p>
    <w:p w:rsidR="007C0435" w:rsidRPr="007472A8" w:rsidRDefault="007C0435" w:rsidP="007C0435">
      <w:pPr>
        <w:tabs>
          <w:tab w:val="left" w:pos="851"/>
        </w:tabs>
        <w:spacing w:after="0"/>
        <w:ind w:firstLine="709"/>
        <w:jc w:val="both"/>
        <w:rPr>
          <w:rFonts w:ascii="Times New Roman" w:eastAsia="Times New Roman" w:hAnsi="Times New Roman" w:cs="Times New Roman"/>
          <w:color w:val="00B050"/>
          <w:sz w:val="28"/>
          <w:szCs w:val="28"/>
          <w:lang w:eastAsia="ru-RU"/>
        </w:rPr>
      </w:pPr>
    </w:p>
    <w:p w:rsidR="007C0435" w:rsidRPr="007472A8" w:rsidRDefault="007C0435" w:rsidP="007C0435">
      <w:pPr>
        <w:tabs>
          <w:tab w:val="left" w:pos="851"/>
        </w:tabs>
        <w:spacing w:after="0"/>
        <w:ind w:firstLine="709"/>
        <w:jc w:val="both"/>
        <w:rPr>
          <w:rFonts w:ascii="Times New Roman" w:eastAsia="Times New Roman" w:hAnsi="Times New Roman" w:cs="Times New Roman"/>
          <w:color w:val="00B050"/>
          <w:sz w:val="28"/>
          <w:szCs w:val="28"/>
          <w:lang w:eastAsia="ru-RU"/>
        </w:rPr>
      </w:pPr>
    </w:p>
    <w:p w:rsidR="007C0435" w:rsidRPr="007472A8" w:rsidRDefault="007C0435" w:rsidP="007C0435">
      <w:pPr>
        <w:tabs>
          <w:tab w:val="left" w:pos="851"/>
        </w:tabs>
        <w:spacing w:after="0"/>
        <w:ind w:firstLine="709"/>
        <w:jc w:val="both"/>
        <w:rPr>
          <w:rFonts w:ascii="Times New Roman" w:eastAsia="Times New Roman" w:hAnsi="Times New Roman" w:cs="Times New Roman"/>
          <w:color w:val="00B050"/>
          <w:sz w:val="28"/>
          <w:szCs w:val="28"/>
          <w:lang w:eastAsia="ru-RU"/>
        </w:rPr>
      </w:pPr>
    </w:p>
    <w:p w:rsidR="007C0435" w:rsidRPr="007472A8" w:rsidRDefault="007C0435" w:rsidP="007C0435">
      <w:pPr>
        <w:tabs>
          <w:tab w:val="left" w:pos="851"/>
        </w:tabs>
        <w:spacing w:after="0"/>
        <w:ind w:firstLine="709"/>
        <w:jc w:val="both"/>
        <w:rPr>
          <w:rFonts w:ascii="Times New Roman" w:eastAsia="Times New Roman" w:hAnsi="Times New Roman" w:cs="Times New Roman"/>
          <w:color w:val="00B050"/>
          <w:sz w:val="28"/>
          <w:szCs w:val="28"/>
          <w:lang w:eastAsia="ru-RU"/>
        </w:rPr>
      </w:pPr>
    </w:p>
    <w:p w:rsidR="007C0435" w:rsidRPr="007472A8" w:rsidRDefault="007C0435" w:rsidP="007C0435">
      <w:pPr>
        <w:tabs>
          <w:tab w:val="left" w:pos="851"/>
        </w:tabs>
        <w:spacing w:after="0"/>
        <w:ind w:firstLine="709"/>
        <w:jc w:val="both"/>
        <w:rPr>
          <w:rFonts w:ascii="Times New Roman" w:eastAsia="Times New Roman" w:hAnsi="Times New Roman" w:cs="Times New Roman"/>
          <w:color w:val="00B050"/>
          <w:sz w:val="28"/>
          <w:szCs w:val="28"/>
          <w:lang w:eastAsia="ru-RU"/>
        </w:rPr>
      </w:pPr>
    </w:p>
    <w:p w:rsidR="007C0435" w:rsidRPr="007472A8" w:rsidRDefault="007C0435" w:rsidP="007C0435">
      <w:pPr>
        <w:tabs>
          <w:tab w:val="left" w:pos="851"/>
        </w:tabs>
        <w:spacing w:after="0"/>
        <w:ind w:firstLine="709"/>
        <w:jc w:val="both"/>
        <w:rPr>
          <w:rFonts w:ascii="Times New Roman" w:eastAsia="Times New Roman" w:hAnsi="Times New Roman" w:cs="Times New Roman"/>
          <w:color w:val="00B050"/>
          <w:sz w:val="28"/>
          <w:szCs w:val="28"/>
          <w:lang w:eastAsia="ru-RU"/>
        </w:rPr>
      </w:pPr>
    </w:p>
    <w:p w:rsidR="007C0435" w:rsidRPr="007472A8" w:rsidRDefault="007C0435" w:rsidP="007C0435">
      <w:pPr>
        <w:tabs>
          <w:tab w:val="left" w:pos="851"/>
        </w:tabs>
        <w:spacing w:after="0"/>
        <w:ind w:firstLine="709"/>
        <w:jc w:val="both"/>
        <w:rPr>
          <w:rFonts w:ascii="Times New Roman" w:eastAsia="Times New Roman" w:hAnsi="Times New Roman" w:cs="Times New Roman"/>
          <w:color w:val="00B050"/>
          <w:sz w:val="28"/>
          <w:szCs w:val="28"/>
          <w:lang w:eastAsia="ru-RU"/>
        </w:rPr>
      </w:pPr>
    </w:p>
    <w:p w:rsidR="007C0435" w:rsidRPr="007472A8" w:rsidRDefault="007C0435" w:rsidP="007C0435">
      <w:pPr>
        <w:tabs>
          <w:tab w:val="left" w:pos="851"/>
        </w:tabs>
        <w:spacing w:after="0"/>
        <w:ind w:firstLine="709"/>
        <w:jc w:val="both"/>
        <w:rPr>
          <w:rFonts w:ascii="Times New Roman" w:eastAsia="Times New Roman" w:hAnsi="Times New Roman" w:cs="Times New Roman"/>
          <w:color w:val="00B050"/>
          <w:sz w:val="28"/>
          <w:szCs w:val="28"/>
          <w:lang w:eastAsia="ru-RU"/>
        </w:rPr>
      </w:pPr>
    </w:p>
    <w:p w:rsidR="007C0435" w:rsidRPr="007472A8" w:rsidRDefault="007C0435" w:rsidP="007C0435">
      <w:pPr>
        <w:tabs>
          <w:tab w:val="left" w:pos="851"/>
        </w:tabs>
        <w:spacing w:after="0"/>
        <w:ind w:firstLine="709"/>
        <w:jc w:val="both"/>
        <w:rPr>
          <w:rFonts w:ascii="Times New Roman" w:eastAsia="Times New Roman" w:hAnsi="Times New Roman" w:cs="Times New Roman"/>
          <w:color w:val="00B050"/>
          <w:sz w:val="28"/>
          <w:szCs w:val="28"/>
          <w:lang w:eastAsia="ru-RU"/>
        </w:rPr>
      </w:pPr>
    </w:p>
    <w:p w:rsidR="007C0435" w:rsidRPr="007472A8" w:rsidRDefault="007C0435" w:rsidP="007C0435">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7C0435" w:rsidRPr="007472A8" w:rsidRDefault="007C0435" w:rsidP="007C0435">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7C0435" w:rsidRPr="007472A8" w:rsidRDefault="007C0435" w:rsidP="007C0435">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7C0435" w:rsidRPr="007472A8" w:rsidRDefault="007C0435" w:rsidP="007C0435">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Музееведение</w:t>
      </w:r>
      <w:r w:rsidRPr="007472A8">
        <w:rPr>
          <w:rFonts w:ascii="Times New Roman" w:eastAsia="Times New Roman" w:hAnsi="Times New Roman" w:cs="Times New Roman"/>
          <w:color w:val="000000"/>
          <w:sz w:val="28"/>
          <w:szCs w:val="28"/>
          <w:lang w:eastAsia="ru-RU"/>
        </w:rPr>
        <w:t>»,</w:t>
      </w:r>
    </w:p>
    <w:p w:rsidR="007C0435" w:rsidRDefault="007C0435" w:rsidP="007C0435">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Оленёва Н.Н.,</w:t>
      </w:r>
    </w:p>
    <w:p w:rsidR="007C0435" w:rsidRDefault="007C0435" w:rsidP="007C0435">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год обучения</w:t>
      </w:r>
      <w:r w:rsidRPr="007472A8">
        <w:rPr>
          <w:rFonts w:ascii="Times New Roman" w:eastAsia="Times New Roman" w:hAnsi="Times New Roman" w:cs="Times New Roman"/>
          <w:color w:val="000000"/>
          <w:sz w:val="28"/>
          <w:szCs w:val="28"/>
          <w:lang w:eastAsia="ru-RU"/>
        </w:rPr>
        <w:t>)</w:t>
      </w:r>
    </w:p>
    <w:p w:rsidR="007C0435" w:rsidRDefault="007C0435" w:rsidP="007C043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C0435" w:rsidRPr="007C0435" w:rsidRDefault="007C0435"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694B53">
        <w:rPr>
          <w:rFonts w:ascii="Times New Roman" w:eastAsia="Times New Roman" w:hAnsi="Times New Roman" w:cs="Times New Roman"/>
          <w:color w:val="000000"/>
          <w:sz w:val="28"/>
          <w:szCs w:val="28"/>
          <w:lang w:eastAsia="ru-RU"/>
        </w:rPr>
        <w:t xml:space="preserve">младшего и </w:t>
      </w:r>
      <w:r w:rsidRPr="007C0435">
        <w:rPr>
          <w:rFonts w:ascii="Times New Roman" w:eastAsia="Times New Roman" w:hAnsi="Times New Roman" w:cs="Times New Roman"/>
          <w:color w:val="000000"/>
          <w:sz w:val="28"/>
          <w:szCs w:val="28"/>
          <w:lang w:eastAsia="ru-RU"/>
        </w:rPr>
        <w:t xml:space="preserve">среднего школьного возраста с учетом особенностей их развития.  </w:t>
      </w:r>
    </w:p>
    <w:p w:rsidR="007C0435" w:rsidRPr="007C0435" w:rsidRDefault="007C0435"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t xml:space="preserve">Курс рассчитан на 342 часа (в том числе, теоретические занятия – </w:t>
      </w:r>
      <w:r w:rsidR="000D11C0">
        <w:rPr>
          <w:rFonts w:ascii="Times New Roman" w:eastAsia="Times New Roman" w:hAnsi="Times New Roman" w:cs="Times New Roman"/>
          <w:color w:val="000000"/>
          <w:sz w:val="28"/>
          <w:szCs w:val="28"/>
          <w:lang w:eastAsia="ru-RU"/>
        </w:rPr>
        <w:t>7</w:t>
      </w:r>
      <w:r w:rsidRPr="007C0435">
        <w:rPr>
          <w:rFonts w:ascii="Times New Roman" w:eastAsia="Times New Roman" w:hAnsi="Times New Roman" w:cs="Times New Roman"/>
          <w:color w:val="000000"/>
          <w:sz w:val="28"/>
          <w:szCs w:val="28"/>
          <w:lang w:eastAsia="ru-RU"/>
        </w:rPr>
        <w:t>8, практические занятия – 2</w:t>
      </w:r>
      <w:r w:rsidR="000D11C0">
        <w:rPr>
          <w:rFonts w:ascii="Times New Roman" w:eastAsia="Times New Roman" w:hAnsi="Times New Roman" w:cs="Times New Roman"/>
          <w:color w:val="000000"/>
          <w:sz w:val="28"/>
          <w:szCs w:val="28"/>
          <w:lang w:eastAsia="ru-RU"/>
        </w:rPr>
        <w:t>6</w:t>
      </w:r>
      <w:r w:rsidRPr="007C0435">
        <w:rPr>
          <w:rFonts w:ascii="Times New Roman" w:eastAsia="Times New Roman" w:hAnsi="Times New Roman" w:cs="Times New Roman"/>
          <w:color w:val="000000"/>
          <w:sz w:val="28"/>
          <w:szCs w:val="28"/>
          <w:lang w:eastAsia="ru-RU"/>
        </w:rPr>
        <w:t>4).</w:t>
      </w:r>
    </w:p>
    <w:p w:rsidR="007C0435" w:rsidRDefault="007C0435" w:rsidP="007C043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C0435">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7C0435" w:rsidRDefault="007C0435" w:rsidP="007C0435">
      <w:pPr>
        <w:tabs>
          <w:tab w:val="left" w:pos="851"/>
        </w:tabs>
        <w:spacing w:after="0" w:line="360" w:lineRule="auto"/>
        <w:ind w:firstLine="567"/>
        <w:jc w:val="center"/>
        <w:rPr>
          <w:rFonts w:ascii="Times New Roman" w:eastAsia="Times New Roman" w:hAnsi="Times New Roman" w:cs="Times New Roman"/>
          <w:color w:val="000000"/>
          <w:sz w:val="28"/>
          <w:szCs w:val="28"/>
          <w:lang w:eastAsia="ru-RU"/>
        </w:rPr>
      </w:pPr>
    </w:p>
    <w:p w:rsidR="007C0435" w:rsidRDefault="007C0435" w:rsidP="00FB0474">
      <w:pPr>
        <w:pStyle w:val="a3"/>
        <w:numPr>
          <w:ilvl w:val="0"/>
          <w:numId w:val="13"/>
        </w:num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7C0435" w:rsidRDefault="007C0435" w:rsidP="007C0435">
      <w:p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«Музей – хранитель наследия веков» 3 год обучения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
        <w:gridCol w:w="4067"/>
        <w:gridCol w:w="993"/>
        <w:gridCol w:w="992"/>
        <w:gridCol w:w="992"/>
        <w:gridCol w:w="1985"/>
      </w:tblGrid>
      <w:tr w:rsidR="000D11C0" w:rsidRPr="000D11C0" w:rsidTr="00743ACC">
        <w:tc>
          <w:tcPr>
            <w:tcW w:w="577" w:type="dxa"/>
            <w:vMerge w:val="restart"/>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b/>
                <w:sz w:val="28"/>
                <w:szCs w:val="28"/>
                <w:lang w:eastAsia="ru-RU"/>
              </w:rPr>
            </w:pPr>
            <w:r w:rsidRPr="000D11C0">
              <w:rPr>
                <w:rFonts w:ascii="Times New Roman" w:eastAsia="Times New Roman" w:hAnsi="Times New Roman" w:cs="Times New Roman"/>
                <w:b/>
                <w:sz w:val="28"/>
                <w:szCs w:val="28"/>
                <w:lang w:eastAsia="ru-RU"/>
              </w:rPr>
              <w:t>№</w:t>
            </w:r>
          </w:p>
        </w:tc>
        <w:tc>
          <w:tcPr>
            <w:tcW w:w="4067" w:type="dxa"/>
            <w:vMerge w:val="restart"/>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b/>
                <w:sz w:val="28"/>
                <w:szCs w:val="28"/>
                <w:lang w:eastAsia="ru-RU"/>
              </w:rPr>
            </w:pPr>
            <w:r w:rsidRPr="000D11C0">
              <w:rPr>
                <w:rFonts w:ascii="Times New Roman" w:eastAsia="Times New Roman" w:hAnsi="Times New Roman" w:cs="Times New Roman"/>
                <w:b/>
                <w:sz w:val="28"/>
                <w:szCs w:val="28"/>
                <w:lang w:eastAsia="ru-RU"/>
              </w:rPr>
              <w:t xml:space="preserve">Тема </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b/>
                <w:sz w:val="28"/>
                <w:szCs w:val="28"/>
                <w:lang w:eastAsia="ru-RU"/>
              </w:rPr>
            </w:pPr>
            <w:r w:rsidRPr="000D11C0">
              <w:rPr>
                <w:rFonts w:ascii="Times New Roman" w:eastAsia="Times New Roman" w:hAnsi="Times New Roman" w:cs="Times New Roman"/>
                <w:b/>
                <w:sz w:val="28"/>
                <w:szCs w:val="28"/>
                <w:lang w:eastAsia="ru-RU"/>
              </w:rPr>
              <w:t>Количество часов</w:t>
            </w:r>
          </w:p>
        </w:tc>
        <w:tc>
          <w:tcPr>
            <w:tcW w:w="1985" w:type="dxa"/>
            <w:vMerge w:val="restart"/>
            <w:tcBorders>
              <w:top w:val="single" w:sz="4" w:space="0" w:color="000000"/>
              <w:left w:val="single" w:sz="4" w:space="0" w:color="000000"/>
              <w:right w:val="single" w:sz="4" w:space="0" w:color="000000"/>
            </w:tcBorders>
          </w:tcPr>
          <w:p w:rsidR="000D11C0" w:rsidRPr="000D11C0" w:rsidRDefault="000D11C0" w:rsidP="000D11C0">
            <w:pPr>
              <w:spacing w:after="0" w:line="240" w:lineRule="auto"/>
              <w:rPr>
                <w:rFonts w:ascii="Times New Roman" w:eastAsia="Times New Roman" w:hAnsi="Times New Roman" w:cs="Times New Roman"/>
                <w:b/>
                <w:sz w:val="28"/>
                <w:szCs w:val="28"/>
                <w:lang w:eastAsia="ru-RU"/>
              </w:rPr>
            </w:pPr>
            <w:r w:rsidRPr="000D11C0">
              <w:rPr>
                <w:rFonts w:ascii="Times New Roman" w:eastAsia="Times New Roman" w:hAnsi="Times New Roman" w:cs="Times New Roman"/>
                <w:b/>
                <w:sz w:val="28"/>
                <w:szCs w:val="28"/>
                <w:lang w:eastAsia="ru-RU"/>
              </w:rPr>
              <w:t>Формы аттестации</w:t>
            </w:r>
          </w:p>
          <w:p w:rsidR="000D11C0" w:rsidRPr="000D11C0" w:rsidRDefault="000D11C0" w:rsidP="000D11C0">
            <w:pPr>
              <w:spacing w:after="0" w:line="240" w:lineRule="auto"/>
              <w:rPr>
                <w:rFonts w:ascii="Times New Roman" w:eastAsia="Times New Roman" w:hAnsi="Times New Roman" w:cs="Times New Roman"/>
                <w:b/>
                <w:sz w:val="28"/>
                <w:szCs w:val="28"/>
                <w:lang w:eastAsia="ru-RU"/>
              </w:rPr>
            </w:pPr>
            <w:r w:rsidRPr="000D11C0">
              <w:rPr>
                <w:rFonts w:ascii="Times New Roman" w:eastAsia="Times New Roman" w:hAnsi="Times New Roman" w:cs="Times New Roman"/>
                <w:b/>
                <w:sz w:val="28"/>
                <w:szCs w:val="28"/>
                <w:lang w:eastAsia="ru-RU"/>
              </w:rPr>
              <w:t>(контроля)</w:t>
            </w:r>
          </w:p>
        </w:tc>
      </w:tr>
      <w:tr w:rsidR="000D11C0" w:rsidRPr="000D11C0" w:rsidTr="00743ACC">
        <w:tc>
          <w:tcPr>
            <w:tcW w:w="577" w:type="dxa"/>
            <w:vMerge/>
            <w:tcBorders>
              <w:top w:val="single" w:sz="4" w:space="0" w:color="000000"/>
              <w:left w:val="single" w:sz="4" w:space="0" w:color="000000"/>
              <w:bottom w:val="single" w:sz="4" w:space="0" w:color="000000"/>
              <w:right w:val="single" w:sz="4" w:space="0" w:color="000000"/>
            </w:tcBorders>
            <w:vAlign w:val="center"/>
            <w:hideMark/>
          </w:tcPr>
          <w:p w:rsidR="000D11C0" w:rsidRPr="000D11C0" w:rsidRDefault="000D11C0" w:rsidP="000D11C0">
            <w:pPr>
              <w:spacing w:after="0" w:line="240" w:lineRule="auto"/>
              <w:rPr>
                <w:rFonts w:ascii="Times New Roman" w:eastAsia="Times New Roman" w:hAnsi="Times New Roman" w:cs="Times New Roman"/>
                <w:b/>
                <w:sz w:val="28"/>
                <w:szCs w:val="28"/>
                <w:lang w:eastAsia="ru-RU"/>
              </w:rPr>
            </w:pPr>
          </w:p>
        </w:tc>
        <w:tc>
          <w:tcPr>
            <w:tcW w:w="4067" w:type="dxa"/>
            <w:vMerge/>
            <w:tcBorders>
              <w:top w:val="single" w:sz="4" w:space="0" w:color="000000"/>
              <w:left w:val="single" w:sz="4" w:space="0" w:color="000000"/>
              <w:bottom w:val="single" w:sz="4" w:space="0" w:color="000000"/>
              <w:right w:val="single" w:sz="4" w:space="0" w:color="000000"/>
            </w:tcBorders>
            <w:vAlign w:val="center"/>
            <w:hideMark/>
          </w:tcPr>
          <w:p w:rsidR="000D11C0" w:rsidRPr="000D11C0" w:rsidRDefault="000D11C0" w:rsidP="000D11C0">
            <w:pPr>
              <w:spacing w:after="0" w:line="240" w:lineRule="auto"/>
              <w:rPr>
                <w:rFonts w:ascii="Times New Roman" w:eastAsia="Times New Roman" w:hAnsi="Times New Roman" w:cs="Times New Roman"/>
                <w:b/>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b/>
                <w:sz w:val="28"/>
                <w:szCs w:val="28"/>
                <w:lang w:eastAsia="ru-RU"/>
              </w:rPr>
            </w:pPr>
            <w:r w:rsidRPr="000D11C0">
              <w:rPr>
                <w:rFonts w:ascii="Times New Roman" w:eastAsia="Times New Roman" w:hAnsi="Times New Roman" w:cs="Times New Roman"/>
                <w:b/>
                <w:sz w:val="28"/>
                <w:szCs w:val="28"/>
                <w:lang w:eastAsia="ru-RU"/>
              </w:rPr>
              <w:t xml:space="preserve">Всего </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b/>
                <w:sz w:val="28"/>
                <w:szCs w:val="28"/>
                <w:lang w:eastAsia="ru-RU"/>
              </w:rPr>
            </w:pPr>
            <w:r w:rsidRPr="000D11C0">
              <w:rPr>
                <w:rFonts w:ascii="Times New Roman" w:eastAsia="Times New Roman" w:hAnsi="Times New Roman" w:cs="Times New Roman"/>
                <w:b/>
                <w:sz w:val="28"/>
                <w:szCs w:val="28"/>
                <w:lang w:eastAsia="ru-RU"/>
              </w:rPr>
              <w:t xml:space="preserve">Теория </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b/>
                <w:sz w:val="28"/>
                <w:szCs w:val="28"/>
                <w:lang w:eastAsia="ru-RU"/>
              </w:rPr>
            </w:pPr>
            <w:r w:rsidRPr="000D11C0">
              <w:rPr>
                <w:rFonts w:ascii="Times New Roman" w:eastAsia="Times New Roman" w:hAnsi="Times New Roman" w:cs="Times New Roman"/>
                <w:b/>
                <w:sz w:val="28"/>
                <w:szCs w:val="28"/>
                <w:lang w:eastAsia="ru-RU"/>
              </w:rPr>
              <w:t xml:space="preserve">Практика </w:t>
            </w:r>
          </w:p>
        </w:tc>
        <w:tc>
          <w:tcPr>
            <w:tcW w:w="1985" w:type="dxa"/>
            <w:vMerge/>
            <w:tcBorders>
              <w:left w:val="single" w:sz="4" w:space="0" w:color="000000"/>
              <w:bottom w:val="single" w:sz="4" w:space="0" w:color="000000"/>
              <w:right w:val="single" w:sz="4" w:space="0" w:color="000000"/>
            </w:tcBorders>
          </w:tcPr>
          <w:p w:rsidR="000D11C0" w:rsidRPr="000D11C0" w:rsidRDefault="000D11C0" w:rsidP="000D11C0">
            <w:pPr>
              <w:spacing w:after="0" w:line="240" w:lineRule="auto"/>
              <w:rPr>
                <w:rFonts w:ascii="Times New Roman" w:eastAsia="Times New Roman" w:hAnsi="Times New Roman" w:cs="Times New Roman"/>
                <w:b/>
                <w:sz w:val="28"/>
                <w:szCs w:val="28"/>
                <w:lang w:eastAsia="ru-RU"/>
              </w:rPr>
            </w:pPr>
          </w:p>
        </w:tc>
      </w:tr>
      <w:tr w:rsidR="000D11C0" w:rsidRPr="000D11C0" w:rsidTr="00743ACC">
        <w:tc>
          <w:tcPr>
            <w:tcW w:w="57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1</w:t>
            </w:r>
          </w:p>
        </w:tc>
        <w:tc>
          <w:tcPr>
            <w:tcW w:w="406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Виды и формы работы музея. Крупнейшие  музеи  России</w:t>
            </w: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6</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4</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Викторина и кроссворд на музейную тематику</w:t>
            </w:r>
          </w:p>
        </w:tc>
      </w:tr>
      <w:tr w:rsidR="000D11C0" w:rsidRPr="000D11C0" w:rsidTr="00743ACC">
        <w:tc>
          <w:tcPr>
            <w:tcW w:w="57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2</w:t>
            </w:r>
          </w:p>
        </w:tc>
        <w:tc>
          <w:tcPr>
            <w:tcW w:w="406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Историко-</w:t>
            </w:r>
            <w:r w:rsidRPr="000D11C0">
              <w:rPr>
                <w:rFonts w:ascii="Times New Roman" w:eastAsia="Times New Roman" w:hAnsi="Times New Roman" w:cs="Times New Roman"/>
                <w:sz w:val="28"/>
                <w:szCs w:val="28"/>
                <w:lang w:eastAsia="ru-RU"/>
              </w:rPr>
              <w:t>культурные памятники</w:t>
            </w: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6</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4</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Обзор  объектов исторического краеведения</w:t>
            </w:r>
          </w:p>
        </w:tc>
      </w:tr>
      <w:tr w:rsidR="000D11C0" w:rsidRPr="000D11C0" w:rsidTr="00743ACC">
        <w:tc>
          <w:tcPr>
            <w:tcW w:w="57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3</w:t>
            </w:r>
          </w:p>
        </w:tc>
        <w:tc>
          <w:tcPr>
            <w:tcW w:w="406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Организация фондовой работы в музее</w:t>
            </w: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10</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8</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Книги учета</w:t>
            </w:r>
          </w:p>
        </w:tc>
      </w:tr>
      <w:tr w:rsidR="000D11C0" w:rsidRPr="000D11C0" w:rsidTr="00743ACC">
        <w:tc>
          <w:tcPr>
            <w:tcW w:w="57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4</w:t>
            </w:r>
          </w:p>
        </w:tc>
        <w:tc>
          <w:tcPr>
            <w:tcW w:w="406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Тематико-</w:t>
            </w:r>
            <w:r w:rsidRPr="000D11C0">
              <w:rPr>
                <w:rFonts w:ascii="Times New Roman" w:eastAsia="Times New Roman" w:hAnsi="Times New Roman" w:cs="Times New Roman"/>
                <w:sz w:val="28"/>
                <w:szCs w:val="28"/>
                <w:lang w:eastAsia="ru-RU"/>
              </w:rPr>
              <w:t>экспозиционный комплекс, его содержание и значение</w:t>
            </w: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6</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4</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 xml:space="preserve">Учет </w:t>
            </w:r>
          </w:p>
        </w:tc>
      </w:tr>
      <w:tr w:rsidR="000D11C0" w:rsidRPr="000D11C0" w:rsidTr="00743ACC">
        <w:tc>
          <w:tcPr>
            <w:tcW w:w="57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5</w:t>
            </w:r>
          </w:p>
        </w:tc>
        <w:tc>
          <w:tcPr>
            <w:tcW w:w="406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Определение и описание экспонатов</w:t>
            </w: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12</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8</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Картотека  музейного фонда, справочные карточки</w:t>
            </w:r>
          </w:p>
        </w:tc>
      </w:tr>
      <w:tr w:rsidR="000D11C0" w:rsidRPr="000D11C0" w:rsidTr="00743ACC">
        <w:tc>
          <w:tcPr>
            <w:tcW w:w="57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6</w:t>
            </w:r>
          </w:p>
        </w:tc>
        <w:tc>
          <w:tcPr>
            <w:tcW w:w="406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Функции и формы деятельности школьного музея</w:t>
            </w: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8</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4</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План работы на год</w:t>
            </w:r>
          </w:p>
        </w:tc>
      </w:tr>
      <w:tr w:rsidR="000D11C0" w:rsidRPr="000D11C0" w:rsidTr="00743ACC">
        <w:tc>
          <w:tcPr>
            <w:tcW w:w="57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7</w:t>
            </w:r>
          </w:p>
        </w:tc>
        <w:tc>
          <w:tcPr>
            <w:tcW w:w="406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Виды информационного обслуживания экспозиций.</w:t>
            </w: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12</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8</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Экскурсия  с элементами театрализованного представления</w:t>
            </w:r>
          </w:p>
        </w:tc>
      </w:tr>
      <w:tr w:rsidR="000D11C0" w:rsidRPr="000D11C0" w:rsidTr="00743ACC">
        <w:tc>
          <w:tcPr>
            <w:tcW w:w="57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8</w:t>
            </w:r>
          </w:p>
        </w:tc>
        <w:tc>
          <w:tcPr>
            <w:tcW w:w="406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 xml:space="preserve">Исследовательская деятельность в школьном </w:t>
            </w:r>
            <w:r w:rsidRPr="000D11C0">
              <w:rPr>
                <w:rFonts w:ascii="Times New Roman" w:eastAsia="Times New Roman" w:hAnsi="Times New Roman" w:cs="Times New Roman"/>
                <w:sz w:val="28"/>
                <w:szCs w:val="28"/>
                <w:lang w:eastAsia="ru-RU"/>
              </w:rPr>
              <w:lastRenderedPageBreak/>
              <w:t>музее.</w:t>
            </w: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lastRenderedPageBreak/>
              <w:t>12</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8</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Сбор материала</w:t>
            </w:r>
          </w:p>
        </w:tc>
      </w:tr>
      <w:tr w:rsidR="000D11C0" w:rsidRPr="000D11C0" w:rsidTr="00743ACC">
        <w:tc>
          <w:tcPr>
            <w:tcW w:w="57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406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Музейная  экспозиция «Родная сторона».</w:t>
            </w: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6</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4</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План  этнографичекой экспозиции</w:t>
            </w:r>
          </w:p>
        </w:tc>
      </w:tr>
      <w:tr w:rsidR="000D11C0" w:rsidRPr="000D11C0" w:rsidTr="00743ACC">
        <w:tc>
          <w:tcPr>
            <w:tcW w:w="57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06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 xml:space="preserve">Создание проекта экспозиции «Родная сторона».  </w:t>
            </w: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6</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4</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Тематическая экспозиция</w:t>
            </w:r>
          </w:p>
        </w:tc>
      </w:tr>
      <w:tr w:rsidR="000D11C0" w:rsidRPr="000D11C0" w:rsidTr="00743ACC">
        <w:tc>
          <w:tcPr>
            <w:tcW w:w="57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406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Мой населенный пункт.</w:t>
            </w: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12</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8</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Комплексная картосхема</w:t>
            </w:r>
          </w:p>
        </w:tc>
      </w:tr>
      <w:tr w:rsidR="000D11C0" w:rsidRPr="000D11C0" w:rsidTr="00743ACC">
        <w:trPr>
          <w:trHeight w:val="241"/>
        </w:trPr>
        <w:tc>
          <w:tcPr>
            <w:tcW w:w="57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406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Монтаж  экспозиции «Родная сторона».</w:t>
            </w: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10</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8</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 xml:space="preserve">Экспозиция   </w:t>
            </w:r>
          </w:p>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 xml:space="preserve">Библиография  </w:t>
            </w:r>
          </w:p>
        </w:tc>
      </w:tr>
      <w:tr w:rsidR="000D11C0" w:rsidRPr="000D11C0" w:rsidTr="00743ACC">
        <w:tc>
          <w:tcPr>
            <w:tcW w:w="57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406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Проведение многодневного похода, экспедиции, обеспечение безопасности</w:t>
            </w: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20</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16</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 xml:space="preserve">Полевые  документы учета и описания краеведческих материалов. Поход </w:t>
            </w:r>
          </w:p>
        </w:tc>
      </w:tr>
      <w:tr w:rsidR="000D11C0" w:rsidRPr="000D11C0" w:rsidTr="00743ACC">
        <w:tc>
          <w:tcPr>
            <w:tcW w:w="57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06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Первая доврачебная помощь</w:t>
            </w: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12</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8</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 xml:space="preserve">Зачет </w:t>
            </w:r>
          </w:p>
        </w:tc>
      </w:tr>
      <w:tr w:rsidR="000D11C0" w:rsidRPr="000D11C0" w:rsidTr="00743ACC">
        <w:tc>
          <w:tcPr>
            <w:tcW w:w="57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406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Топография и ориентирование на местности</w:t>
            </w: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12</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8</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Тест Ориентирование на местности</w:t>
            </w:r>
          </w:p>
        </w:tc>
      </w:tr>
      <w:tr w:rsidR="000D11C0" w:rsidRPr="000D11C0" w:rsidTr="00743ACC">
        <w:tc>
          <w:tcPr>
            <w:tcW w:w="57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406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Поход, экспедиция по родному краю. Практические занятия</w:t>
            </w: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24</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24</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Отчет о походе, экспедиции</w:t>
            </w:r>
          </w:p>
        </w:tc>
      </w:tr>
      <w:tr w:rsidR="000D11C0" w:rsidRPr="000D11C0" w:rsidTr="00743ACC">
        <w:tc>
          <w:tcPr>
            <w:tcW w:w="57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406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Экскурсионная работа. Методика подготовки и проведения  экскурсии.</w:t>
            </w: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12</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8</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«Портфель экскурсовода»</w:t>
            </w:r>
          </w:p>
        </w:tc>
      </w:tr>
      <w:tr w:rsidR="000D11C0" w:rsidRPr="000D11C0" w:rsidTr="00743ACC">
        <w:tc>
          <w:tcPr>
            <w:tcW w:w="57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406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Пешеходная экскурсия с вовлечением зрителей в диалог</w:t>
            </w: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14</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12</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 xml:space="preserve">Экскурсия </w:t>
            </w:r>
          </w:p>
        </w:tc>
      </w:tr>
      <w:tr w:rsidR="000D11C0" w:rsidRPr="000D11C0" w:rsidTr="00743ACC">
        <w:tc>
          <w:tcPr>
            <w:tcW w:w="57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406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Технология проведения вечера – встречи в школьном музее</w:t>
            </w: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10</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8</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Вечер – встреча</w:t>
            </w:r>
          </w:p>
        </w:tc>
      </w:tr>
      <w:tr w:rsidR="000D11C0" w:rsidRPr="000D11C0" w:rsidTr="00743ACC">
        <w:tc>
          <w:tcPr>
            <w:tcW w:w="57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406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Подведение итогов года</w:t>
            </w: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6</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6</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Летопись воспоминаний</w:t>
            </w:r>
          </w:p>
        </w:tc>
      </w:tr>
      <w:tr w:rsidR="000D11C0" w:rsidRPr="000D11C0" w:rsidTr="00743ACC">
        <w:tc>
          <w:tcPr>
            <w:tcW w:w="577"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4067"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line="240" w:lineRule="auto"/>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Календарь традиций школьного музея</w:t>
            </w:r>
          </w:p>
        </w:tc>
        <w:tc>
          <w:tcPr>
            <w:tcW w:w="993"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126</w:t>
            </w:r>
          </w:p>
        </w:tc>
        <w:tc>
          <w:tcPr>
            <w:tcW w:w="992"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26</w:t>
            </w:r>
          </w:p>
        </w:tc>
        <w:tc>
          <w:tcPr>
            <w:tcW w:w="992"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100</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Устные журналы, школьные линейки и праздники</w:t>
            </w:r>
          </w:p>
        </w:tc>
      </w:tr>
      <w:tr w:rsidR="000D11C0" w:rsidRPr="000D11C0" w:rsidTr="00743ACC">
        <w:tc>
          <w:tcPr>
            <w:tcW w:w="577"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rPr>
                <w:rFonts w:ascii="Times New Roman" w:eastAsia="Times New Roman" w:hAnsi="Times New Roman" w:cs="Times New Roman"/>
                <w:sz w:val="28"/>
                <w:szCs w:val="28"/>
                <w:lang w:eastAsia="ru-RU"/>
              </w:rPr>
            </w:pPr>
          </w:p>
        </w:tc>
        <w:tc>
          <w:tcPr>
            <w:tcW w:w="4067"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right"/>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Всего часов</w:t>
            </w:r>
          </w:p>
        </w:tc>
        <w:tc>
          <w:tcPr>
            <w:tcW w:w="993"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342</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78</w:t>
            </w:r>
          </w:p>
        </w:tc>
        <w:tc>
          <w:tcPr>
            <w:tcW w:w="992" w:type="dxa"/>
            <w:tcBorders>
              <w:top w:val="single" w:sz="4" w:space="0" w:color="000000"/>
              <w:left w:val="single" w:sz="4" w:space="0" w:color="000000"/>
              <w:bottom w:val="single" w:sz="4" w:space="0" w:color="000000"/>
              <w:right w:val="single" w:sz="4" w:space="0" w:color="000000"/>
            </w:tcBorders>
            <w:hideMark/>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r w:rsidRPr="000D11C0">
              <w:rPr>
                <w:rFonts w:ascii="Times New Roman" w:eastAsia="Times New Roman" w:hAnsi="Times New Roman" w:cs="Times New Roman"/>
                <w:sz w:val="28"/>
                <w:szCs w:val="28"/>
                <w:lang w:eastAsia="ru-RU"/>
              </w:rPr>
              <w:t>264</w:t>
            </w:r>
          </w:p>
        </w:tc>
        <w:tc>
          <w:tcPr>
            <w:tcW w:w="1985" w:type="dxa"/>
            <w:tcBorders>
              <w:top w:val="single" w:sz="4" w:space="0" w:color="000000"/>
              <w:left w:val="single" w:sz="4" w:space="0" w:color="000000"/>
              <w:bottom w:val="single" w:sz="4" w:space="0" w:color="000000"/>
              <w:right w:val="single" w:sz="4" w:space="0" w:color="000000"/>
            </w:tcBorders>
          </w:tcPr>
          <w:p w:rsidR="000D11C0" w:rsidRPr="000D11C0" w:rsidRDefault="000D11C0" w:rsidP="000D11C0">
            <w:pPr>
              <w:spacing w:after="0" w:line="240" w:lineRule="auto"/>
              <w:jc w:val="center"/>
              <w:rPr>
                <w:rFonts w:ascii="Times New Roman" w:eastAsia="Times New Roman" w:hAnsi="Times New Roman" w:cs="Times New Roman"/>
                <w:sz w:val="28"/>
                <w:szCs w:val="28"/>
                <w:lang w:eastAsia="ru-RU"/>
              </w:rPr>
            </w:pPr>
          </w:p>
        </w:tc>
      </w:tr>
    </w:tbl>
    <w:p w:rsidR="007C0435" w:rsidRDefault="007C0435" w:rsidP="007C0435">
      <w:pPr>
        <w:tabs>
          <w:tab w:val="left" w:pos="851"/>
        </w:tabs>
        <w:spacing w:after="0" w:line="360" w:lineRule="auto"/>
        <w:jc w:val="both"/>
        <w:rPr>
          <w:rFonts w:ascii="Times New Roman" w:eastAsia="Times New Roman" w:hAnsi="Times New Roman" w:cs="Times New Roman"/>
          <w:color w:val="000000"/>
          <w:sz w:val="28"/>
          <w:szCs w:val="28"/>
          <w:lang w:eastAsia="ru-RU"/>
        </w:rPr>
      </w:pPr>
    </w:p>
    <w:p w:rsidR="000D11C0" w:rsidRDefault="000D11C0" w:rsidP="000D11C0">
      <w:pPr>
        <w:tabs>
          <w:tab w:val="left" w:pos="851"/>
        </w:tabs>
        <w:spacing w:after="0" w:line="360" w:lineRule="auto"/>
        <w:jc w:val="center"/>
        <w:rPr>
          <w:rFonts w:ascii="Times New Roman" w:eastAsia="Times New Roman" w:hAnsi="Times New Roman" w:cs="Times New Roman"/>
          <w:color w:val="000000"/>
          <w:sz w:val="28"/>
          <w:szCs w:val="28"/>
          <w:lang w:eastAsia="ru-RU"/>
        </w:rPr>
      </w:pPr>
    </w:p>
    <w:p w:rsidR="00232C77" w:rsidRDefault="00232C77" w:rsidP="000D11C0">
      <w:pPr>
        <w:tabs>
          <w:tab w:val="left" w:pos="851"/>
        </w:tabs>
        <w:spacing w:after="0" w:line="360" w:lineRule="auto"/>
        <w:jc w:val="center"/>
        <w:rPr>
          <w:rFonts w:ascii="Times New Roman" w:eastAsia="Times New Roman" w:hAnsi="Times New Roman" w:cs="Times New Roman"/>
          <w:color w:val="000000"/>
          <w:sz w:val="28"/>
          <w:szCs w:val="28"/>
          <w:lang w:eastAsia="ru-RU"/>
        </w:rPr>
      </w:pPr>
    </w:p>
    <w:p w:rsidR="000D11C0" w:rsidRDefault="000D11C0" w:rsidP="00FB0474">
      <w:pPr>
        <w:pStyle w:val="a3"/>
        <w:numPr>
          <w:ilvl w:val="0"/>
          <w:numId w:val="13"/>
        </w:num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0D11C0" w:rsidRPr="000D11C0" w:rsidRDefault="000D11C0" w:rsidP="00FB0474">
      <w:pPr>
        <w:pStyle w:val="a3"/>
        <w:numPr>
          <w:ilvl w:val="0"/>
          <w:numId w:val="14"/>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0D11C0">
        <w:rPr>
          <w:rFonts w:ascii="Times New Roman" w:eastAsia="Times New Roman" w:hAnsi="Times New Roman" w:cs="Times New Roman"/>
          <w:b/>
          <w:color w:val="000000"/>
          <w:sz w:val="28"/>
          <w:szCs w:val="28"/>
          <w:lang w:eastAsia="ru-RU"/>
        </w:rPr>
        <w:t>Виды и формы работы музея. Крупнейшие  музеи  России.</w:t>
      </w:r>
    </w:p>
    <w:p w:rsidR="000D11C0" w:rsidRPr="000D11C0" w:rsidRDefault="000D11C0" w:rsidP="000D11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0D11C0">
        <w:rPr>
          <w:rFonts w:ascii="Times New Roman" w:eastAsia="Times New Roman" w:hAnsi="Times New Roman" w:cs="Times New Roman"/>
          <w:color w:val="000000"/>
          <w:sz w:val="28"/>
          <w:szCs w:val="28"/>
          <w:lang w:eastAsia="ru-RU"/>
        </w:rPr>
        <w:t xml:space="preserve">Современное понимание термина «музееведение» как научной дисциплины. Предмет исследования науки о музее. Основы организации музейного дела.  Ключевые понятия музееведения. Типология музеев. Ориентация в музее. Определение ценности экспоната – предмета материальной культуры, документа, фотографии. </w:t>
      </w:r>
    </w:p>
    <w:p w:rsidR="000D11C0" w:rsidRPr="000D11C0" w:rsidRDefault="000D11C0" w:rsidP="000D11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t>Крупнейшие музеи России. Золотое кольцо России. Рекламные музейные проспекты.</w:t>
      </w:r>
    </w:p>
    <w:p w:rsidR="000D11C0" w:rsidRPr="000D11C0" w:rsidRDefault="000D11C0" w:rsidP="000D11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t xml:space="preserve">Музей на общественных началах. Взаимодействие государственных и общественных музеев. Понимание термина «школьный музей». Профили школьных музеев. Сущность и специфические особенности школьного музея. </w:t>
      </w:r>
    </w:p>
    <w:p w:rsidR="000D11C0" w:rsidRPr="000D11C0" w:rsidRDefault="000D11C0" w:rsidP="000D11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0D11C0">
        <w:rPr>
          <w:rFonts w:ascii="Times New Roman" w:eastAsia="Times New Roman" w:hAnsi="Times New Roman" w:cs="Times New Roman"/>
          <w:color w:val="000000"/>
          <w:sz w:val="28"/>
          <w:szCs w:val="28"/>
          <w:lang w:eastAsia="ru-RU"/>
        </w:rPr>
        <w:t xml:space="preserve"> Составление словаря музейных терминов. Викторины и кроссворды на музейную тематику. Экскурсия в один из школьных музеев области.</w:t>
      </w:r>
    </w:p>
    <w:p w:rsidR="000D11C0" w:rsidRPr="000D11C0" w:rsidRDefault="000D11C0" w:rsidP="00FB0474">
      <w:pPr>
        <w:pStyle w:val="a3"/>
        <w:numPr>
          <w:ilvl w:val="0"/>
          <w:numId w:val="14"/>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Историко-</w:t>
      </w:r>
      <w:r w:rsidRPr="000D11C0">
        <w:rPr>
          <w:rFonts w:ascii="Times New Roman" w:eastAsia="Times New Roman" w:hAnsi="Times New Roman" w:cs="Times New Roman"/>
          <w:b/>
          <w:color w:val="000000"/>
          <w:sz w:val="28"/>
          <w:szCs w:val="28"/>
          <w:lang w:eastAsia="ru-RU"/>
        </w:rPr>
        <w:t>культурные памятники.</w:t>
      </w:r>
    </w:p>
    <w:p w:rsidR="000D11C0" w:rsidRPr="000D11C0" w:rsidRDefault="000D11C0" w:rsidP="000D11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0D11C0">
        <w:rPr>
          <w:rFonts w:ascii="Times New Roman" w:eastAsia="Times New Roman" w:hAnsi="Times New Roman" w:cs="Times New Roman"/>
          <w:color w:val="000000"/>
          <w:sz w:val="28"/>
          <w:szCs w:val="28"/>
          <w:lang w:eastAsia="ru-RU"/>
        </w:rPr>
        <w:t>Объекты  исторического краеведения: историко-культурные памятники, их идейно – эмоциональное воздействие, познавательное и воспитательное значение. Краткая характеристика типов историко-культурных памятников, являющихся объектом краеведческого изучения. Методы изучения памятников. Учет, обеспечение сохранности, использование памятников истории и культуры. Исторические источники.</w:t>
      </w:r>
    </w:p>
    <w:p w:rsidR="000D11C0" w:rsidRPr="000D11C0" w:rsidRDefault="000D11C0" w:rsidP="000D11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0D11C0">
        <w:rPr>
          <w:rFonts w:ascii="Times New Roman" w:eastAsia="Times New Roman" w:hAnsi="Times New Roman" w:cs="Times New Roman"/>
          <w:color w:val="000000"/>
          <w:sz w:val="28"/>
          <w:szCs w:val="28"/>
          <w:lang w:eastAsia="ru-RU"/>
        </w:rPr>
        <w:t xml:space="preserve"> Составление обзора объектов исторического краеведения.</w:t>
      </w:r>
    </w:p>
    <w:p w:rsidR="000D11C0" w:rsidRPr="000D11C0" w:rsidRDefault="000D11C0" w:rsidP="00FB0474">
      <w:pPr>
        <w:pStyle w:val="a3"/>
        <w:numPr>
          <w:ilvl w:val="0"/>
          <w:numId w:val="14"/>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0D11C0">
        <w:rPr>
          <w:rFonts w:ascii="Times New Roman" w:eastAsia="Times New Roman" w:hAnsi="Times New Roman" w:cs="Times New Roman"/>
          <w:b/>
          <w:color w:val="000000"/>
          <w:sz w:val="28"/>
          <w:szCs w:val="28"/>
          <w:lang w:eastAsia="ru-RU"/>
        </w:rPr>
        <w:t>Организация фондовой работы в музее.</w:t>
      </w:r>
    </w:p>
    <w:p w:rsidR="000D11C0" w:rsidRPr="000D11C0" w:rsidRDefault="000D11C0" w:rsidP="000D11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0D11C0">
        <w:rPr>
          <w:rFonts w:ascii="Times New Roman" w:eastAsia="Times New Roman" w:hAnsi="Times New Roman" w:cs="Times New Roman"/>
          <w:color w:val="000000"/>
          <w:sz w:val="28"/>
          <w:szCs w:val="28"/>
          <w:lang w:eastAsia="ru-RU"/>
        </w:rPr>
        <w:t>Основные направления фондовой работы: комплектование, учет, хранение, изучение фондов, проведение консультаций. Комплектование музейных фондов. Учет музейных фондов. Научная каталогизация музейных фондов. Музейные каталоги и их системы. Архивная книга – её содержание, строение, правила занесения экспонатов. Фонд временного хранения.</w:t>
      </w:r>
    </w:p>
    <w:p w:rsidR="000D11C0" w:rsidRPr="000D11C0" w:rsidRDefault="000D11C0" w:rsidP="000D11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lastRenderedPageBreak/>
        <w:t>Хранение музейных фондов. Режим хранения фондов (температурно – влажностный, световой, биологический; защита от загрязнителей воздуха, от механических повреждений; защита в экстремальных ситуациях).Задачи консервации и реставрации музейных предметов. Особенности фондовой работы в школьном музее.</w:t>
      </w:r>
    </w:p>
    <w:p w:rsidR="000D11C0" w:rsidRPr="000D11C0" w:rsidRDefault="000D11C0" w:rsidP="000D11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0D11C0">
        <w:rPr>
          <w:rFonts w:ascii="Times New Roman" w:eastAsia="Times New Roman" w:hAnsi="Times New Roman" w:cs="Times New Roman"/>
          <w:color w:val="000000"/>
          <w:sz w:val="28"/>
          <w:szCs w:val="28"/>
          <w:lang w:eastAsia="ru-RU"/>
        </w:rPr>
        <w:t xml:space="preserve"> Анализ условий хранения музейных предметов в экспозициях и передвижных выставках. Первичная научная обработка собранной коллекции. Ведение книг учета. Составление научного паспорта по предмету.</w:t>
      </w:r>
    </w:p>
    <w:p w:rsidR="000D11C0" w:rsidRPr="000D11C0" w:rsidRDefault="000D11C0" w:rsidP="00FB0474">
      <w:pPr>
        <w:pStyle w:val="a3"/>
        <w:numPr>
          <w:ilvl w:val="0"/>
          <w:numId w:val="14"/>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Тематико-</w:t>
      </w:r>
      <w:r w:rsidRPr="000D11C0">
        <w:rPr>
          <w:rFonts w:ascii="Times New Roman" w:eastAsia="Times New Roman" w:hAnsi="Times New Roman" w:cs="Times New Roman"/>
          <w:b/>
          <w:color w:val="000000"/>
          <w:sz w:val="28"/>
          <w:szCs w:val="28"/>
          <w:lang w:eastAsia="ru-RU"/>
        </w:rPr>
        <w:t>экспозиционный комплекс, его содержание и значение.</w:t>
      </w:r>
    </w:p>
    <w:p w:rsidR="000D11C0" w:rsidRPr="000D11C0" w:rsidRDefault="000D11C0" w:rsidP="000D11C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0D11C0">
        <w:rPr>
          <w:rFonts w:ascii="Times New Roman" w:eastAsia="Times New Roman" w:hAnsi="Times New Roman" w:cs="Times New Roman"/>
          <w:color w:val="000000"/>
          <w:sz w:val="28"/>
          <w:szCs w:val="28"/>
          <w:lang w:eastAsia="ru-RU"/>
        </w:rPr>
        <w:t>Идейный замысел и тематическая с</w:t>
      </w:r>
      <w:r w:rsidR="00512798">
        <w:rPr>
          <w:rFonts w:ascii="Times New Roman" w:eastAsia="Times New Roman" w:hAnsi="Times New Roman" w:cs="Times New Roman"/>
          <w:color w:val="000000"/>
          <w:sz w:val="28"/>
          <w:szCs w:val="28"/>
          <w:lang w:eastAsia="ru-RU"/>
        </w:rPr>
        <w:t>труктура экспозиции. Тематико-</w:t>
      </w:r>
      <w:r w:rsidRPr="000D11C0">
        <w:rPr>
          <w:rFonts w:ascii="Times New Roman" w:eastAsia="Times New Roman" w:hAnsi="Times New Roman" w:cs="Times New Roman"/>
          <w:color w:val="000000"/>
          <w:sz w:val="28"/>
          <w:szCs w:val="28"/>
          <w:lang w:eastAsia="ru-RU"/>
        </w:rPr>
        <w:t>хронологический метод построения экспозиции.  Этапы создания музейной экспозиции. Общие требования к обеспечению сохранности предметов в экспозиции и фондах.</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0D11C0" w:rsidRPr="000D11C0">
        <w:rPr>
          <w:rFonts w:ascii="Times New Roman" w:eastAsia="Times New Roman" w:hAnsi="Times New Roman" w:cs="Times New Roman"/>
          <w:color w:val="000000"/>
          <w:sz w:val="28"/>
          <w:szCs w:val="28"/>
          <w:lang w:eastAsia="ru-RU"/>
        </w:rPr>
        <w:t xml:space="preserve"> Сравнительный анализ инструкций по хранению музейных предметов и техники безопасности.</w:t>
      </w:r>
    </w:p>
    <w:p w:rsidR="00512798" w:rsidRPr="00512798" w:rsidRDefault="000D11C0" w:rsidP="00FB0474">
      <w:pPr>
        <w:pStyle w:val="a3"/>
        <w:numPr>
          <w:ilvl w:val="0"/>
          <w:numId w:val="14"/>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512798">
        <w:rPr>
          <w:rFonts w:ascii="Times New Roman" w:eastAsia="Times New Roman" w:hAnsi="Times New Roman" w:cs="Times New Roman"/>
          <w:b/>
          <w:color w:val="000000"/>
          <w:sz w:val="28"/>
          <w:szCs w:val="28"/>
          <w:lang w:eastAsia="ru-RU"/>
        </w:rPr>
        <w:t>Определение и описание экспонатов</w:t>
      </w:r>
      <w:r w:rsidR="00512798" w:rsidRPr="00512798">
        <w:rPr>
          <w:rFonts w:ascii="Times New Roman" w:eastAsia="Times New Roman" w:hAnsi="Times New Roman" w:cs="Times New Roman"/>
          <w:b/>
          <w:color w:val="000000"/>
          <w:sz w:val="28"/>
          <w:szCs w:val="28"/>
          <w:lang w:eastAsia="ru-RU"/>
        </w:rPr>
        <w:t>.</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0D11C0" w:rsidRPr="000D11C0">
        <w:rPr>
          <w:rFonts w:ascii="Times New Roman" w:eastAsia="Times New Roman" w:hAnsi="Times New Roman" w:cs="Times New Roman"/>
          <w:color w:val="000000"/>
          <w:sz w:val="28"/>
          <w:szCs w:val="28"/>
          <w:lang w:eastAsia="ru-RU"/>
        </w:rPr>
        <w:t xml:space="preserve">Определение и описание предметов. Организация хранения экспонатов. Вспомогательные картотеки. Терминология экспоната. Знаковое значение предметов обихода. </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0D11C0" w:rsidRPr="000D11C0">
        <w:rPr>
          <w:rFonts w:ascii="Times New Roman" w:eastAsia="Times New Roman" w:hAnsi="Times New Roman" w:cs="Times New Roman"/>
          <w:color w:val="000000"/>
          <w:sz w:val="28"/>
          <w:szCs w:val="28"/>
          <w:lang w:eastAsia="ru-RU"/>
        </w:rPr>
        <w:t xml:space="preserve"> Пополнение картотеки музейного фонда справочными карточками.</w:t>
      </w:r>
    </w:p>
    <w:p w:rsidR="00512798" w:rsidRPr="00512798" w:rsidRDefault="000D11C0" w:rsidP="00FB0474">
      <w:pPr>
        <w:pStyle w:val="a3"/>
        <w:numPr>
          <w:ilvl w:val="0"/>
          <w:numId w:val="14"/>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512798">
        <w:rPr>
          <w:rFonts w:ascii="Times New Roman" w:eastAsia="Times New Roman" w:hAnsi="Times New Roman" w:cs="Times New Roman"/>
          <w:b/>
          <w:color w:val="000000"/>
          <w:sz w:val="28"/>
          <w:szCs w:val="28"/>
          <w:lang w:eastAsia="ru-RU"/>
        </w:rPr>
        <w:t>Функции и формы деятельности школьного музея</w:t>
      </w:r>
      <w:r w:rsidR="00512798" w:rsidRPr="00512798">
        <w:rPr>
          <w:rFonts w:ascii="Times New Roman" w:eastAsia="Times New Roman" w:hAnsi="Times New Roman" w:cs="Times New Roman"/>
          <w:b/>
          <w:color w:val="000000"/>
          <w:sz w:val="28"/>
          <w:szCs w:val="28"/>
          <w:lang w:eastAsia="ru-RU"/>
        </w:rPr>
        <w:t>.</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0D11C0" w:rsidRPr="000D11C0">
        <w:rPr>
          <w:rFonts w:ascii="Times New Roman" w:eastAsia="Times New Roman" w:hAnsi="Times New Roman" w:cs="Times New Roman"/>
          <w:color w:val="000000"/>
          <w:sz w:val="28"/>
          <w:szCs w:val="28"/>
          <w:lang w:eastAsia="ru-RU"/>
        </w:rPr>
        <w:t>Полифункциональность школьного музея: межпредметный учебный кабинет; детский клуб; общественная организация, объединяющая детей и взрослых разных поколений; творческая лаборатория педагогов и учащихся; способ документирования истории природы и общества родного края; форма сохранения  и представления материальных и духовных объектов наследия; школа профессиональной ориентации детей. Роль школьного музея в микрорайоне. Формы деятельности школьного музея: музей – клуб, музей – театр. Переписка музея, её регистрация.</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lastRenderedPageBreak/>
        <w:t>Практика:</w:t>
      </w:r>
      <w:r w:rsidR="000D11C0" w:rsidRPr="000D11C0">
        <w:rPr>
          <w:rFonts w:ascii="Times New Roman" w:eastAsia="Times New Roman" w:hAnsi="Times New Roman" w:cs="Times New Roman"/>
          <w:color w:val="000000"/>
          <w:sz w:val="28"/>
          <w:szCs w:val="28"/>
          <w:lang w:eastAsia="ru-RU"/>
        </w:rPr>
        <w:t xml:space="preserve"> Планирование работы на год деятельности школьного музея. Переписка музея. </w:t>
      </w:r>
    </w:p>
    <w:p w:rsidR="00512798" w:rsidRPr="00512798" w:rsidRDefault="000D11C0" w:rsidP="00FB0474">
      <w:pPr>
        <w:pStyle w:val="a3"/>
        <w:numPr>
          <w:ilvl w:val="0"/>
          <w:numId w:val="14"/>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512798">
        <w:rPr>
          <w:rFonts w:ascii="Times New Roman" w:eastAsia="Times New Roman" w:hAnsi="Times New Roman" w:cs="Times New Roman"/>
          <w:b/>
          <w:color w:val="000000"/>
          <w:sz w:val="28"/>
          <w:szCs w:val="28"/>
          <w:lang w:eastAsia="ru-RU"/>
        </w:rPr>
        <w:t>Виды информационного обслуживания экспозиций</w:t>
      </w:r>
      <w:r w:rsidR="00512798" w:rsidRPr="00512798">
        <w:rPr>
          <w:rFonts w:ascii="Times New Roman" w:eastAsia="Times New Roman" w:hAnsi="Times New Roman" w:cs="Times New Roman"/>
          <w:b/>
          <w:color w:val="000000"/>
          <w:sz w:val="28"/>
          <w:szCs w:val="28"/>
          <w:lang w:eastAsia="ru-RU"/>
        </w:rPr>
        <w:t>.</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0D11C0" w:rsidRPr="000D11C0">
        <w:rPr>
          <w:rFonts w:ascii="Times New Roman" w:eastAsia="Times New Roman" w:hAnsi="Times New Roman" w:cs="Times New Roman"/>
          <w:color w:val="000000"/>
          <w:sz w:val="28"/>
          <w:szCs w:val="28"/>
          <w:lang w:eastAsia="ru-RU"/>
        </w:rPr>
        <w:t>Реклама экспозиции. Активные способы проведения экскурсии. Методика подготовки и проведения комплексной экскурсии. Особенности проведения экскурсии в пределах микрорайона.</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000D11C0" w:rsidRPr="000D11C0">
        <w:rPr>
          <w:rFonts w:ascii="Times New Roman" w:eastAsia="Times New Roman" w:hAnsi="Times New Roman" w:cs="Times New Roman"/>
          <w:color w:val="000000"/>
          <w:sz w:val="28"/>
          <w:szCs w:val="28"/>
          <w:lang w:eastAsia="ru-RU"/>
        </w:rPr>
        <w:t>Составить экскурсию по экспозиции музея с элементами театрализованного представления. Составить экскурсию по экспозиции музея, по населенному пункту с вовлечением зрителей в диалог</w:t>
      </w:r>
    </w:p>
    <w:p w:rsidR="00512798" w:rsidRPr="00512798" w:rsidRDefault="000D11C0" w:rsidP="00FB0474">
      <w:pPr>
        <w:pStyle w:val="a3"/>
        <w:numPr>
          <w:ilvl w:val="0"/>
          <w:numId w:val="14"/>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512798">
        <w:rPr>
          <w:rFonts w:ascii="Times New Roman" w:eastAsia="Times New Roman" w:hAnsi="Times New Roman" w:cs="Times New Roman"/>
          <w:b/>
          <w:color w:val="000000"/>
          <w:sz w:val="28"/>
          <w:szCs w:val="28"/>
          <w:lang w:eastAsia="ru-RU"/>
        </w:rPr>
        <w:t>Исследовательская деятельность в школьном музее</w:t>
      </w:r>
      <w:r w:rsidR="00512798" w:rsidRPr="00512798">
        <w:rPr>
          <w:rFonts w:ascii="Times New Roman" w:eastAsia="Times New Roman" w:hAnsi="Times New Roman" w:cs="Times New Roman"/>
          <w:b/>
          <w:color w:val="000000"/>
          <w:sz w:val="28"/>
          <w:szCs w:val="28"/>
          <w:lang w:eastAsia="ru-RU"/>
        </w:rPr>
        <w:t>.</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0D11C0" w:rsidRPr="000D11C0">
        <w:rPr>
          <w:rFonts w:ascii="Times New Roman" w:eastAsia="Times New Roman" w:hAnsi="Times New Roman" w:cs="Times New Roman"/>
          <w:color w:val="000000"/>
          <w:sz w:val="28"/>
          <w:szCs w:val="28"/>
          <w:lang w:eastAsia="ru-RU"/>
        </w:rPr>
        <w:t>Порядок изучения литературы, источников и экспонатов. Отбор и систематизация необходимых сведений и фактов. Использование туристских схем, географических карт, фотографий.</w:t>
      </w:r>
    </w:p>
    <w:p w:rsidR="000D11C0" w:rsidRPr="000D11C0" w:rsidRDefault="000D11C0"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t>Технология социологического опроса жителей микрорайона. Народные знания. Календарь. Запись воспоминаний на диктофон. Разработка анкет по сбору информационного материала.</w:t>
      </w:r>
    </w:p>
    <w:p w:rsidR="000D11C0" w:rsidRPr="000D11C0" w:rsidRDefault="000D11C0"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t xml:space="preserve">Организация сбора экспонатов. Подлинники и макеты. </w:t>
      </w:r>
    </w:p>
    <w:p w:rsidR="000D11C0" w:rsidRPr="000D11C0" w:rsidRDefault="000D11C0"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t>История города как предмет экскурсионного изучения. Экскурсионное ориентирование по населенному пункту.</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0D11C0" w:rsidRPr="000D11C0">
        <w:rPr>
          <w:rFonts w:ascii="Times New Roman" w:eastAsia="Times New Roman" w:hAnsi="Times New Roman" w:cs="Times New Roman"/>
          <w:color w:val="000000"/>
          <w:sz w:val="28"/>
          <w:szCs w:val="28"/>
          <w:lang w:eastAsia="ru-RU"/>
        </w:rPr>
        <w:t xml:space="preserve"> Сбор информации и экспонатов. Работа с мемуарной литературой, экспедиционными дневниками, записями воспоминаний и письмами.</w:t>
      </w:r>
    </w:p>
    <w:p w:rsidR="00512798" w:rsidRPr="00512798" w:rsidRDefault="000D11C0" w:rsidP="00FB0474">
      <w:pPr>
        <w:pStyle w:val="a3"/>
        <w:numPr>
          <w:ilvl w:val="0"/>
          <w:numId w:val="14"/>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512798">
        <w:rPr>
          <w:rFonts w:ascii="Times New Roman" w:eastAsia="Times New Roman" w:hAnsi="Times New Roman" w:cs="Times New Roman"/>
          <w:b/>
          <w:color w:val="000000"/>
          <w:sz w:val="28"/>
          <w:szCs w:val="28"/>
          <w:lang w:eastAsia="ru-RU"/>
        </w:rPr>
        <w:t>Музейная  экспозиция «Родная сторона»</w:t>
      </w:r>
      <w:r w:rsidR="00512798" w:rsidRPr="00512798">
        <w:rPr>
          <w:rFonts w:ascii="Times New Roman" w:eastAsia="Times New Roman" w:hAnsi="Times New Roman" w:cs="Times New Roman"/>
          <w:b/>
          <w:color w:val="000000"/>
          <w:sz w:val="28"/>
          <w:szCs w:val="28"/>
          <w:lang w:eastAsia="ru-RU"/>
        </w:rPr>
        <w:t>.</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0D11C0" w:rsidRPr="000D11C0">
        <w:rPr>
          <w:rFonts w:ascii="Times New Roman" w:eastAsia="Times New Roman" w:hAnsi="Times New Roman" w:cs="Times New Roman"/>
          <w:color w:val="000000"/>
          <w:sz w:val="28"/>
          <w:szCs w:val="28"/>
          <w:lang w:eastAsia="ru-RU"/>
        </w:rPr>
        <w:t>Образ населенного пункта в  школьном музее. Методика проведения показа и анализа групп экспонатов, использование приемов демонстрации, сравнения экспонатов, констатации фактов, цитирования, мысленной реконструкции событий.  Детальное изучение экспонатов, выявление их истории и содержания.</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0D11C0" w:rsidRPr="000D11C0">
        <w:rPr>
          <w:rFonts w:ascii="Times New Roman" w:eastAsia="Times New Roman" w:hAnsi="Times New Roman" w:cs="Times New Roman"/>
          <w:color w:val="000000"/>
          <w:sz w:val="28"/>
          <w:szCs w:val="28"/>
          <w:lang w:eastAsia="ru-RU"/>
        </w:rPr>
        <w:t xml:space="preserve"> Варианты использования музейного экспоната в ходе экскурсии. Монтаж музейной экспозиции «Родная сторона»</w:t>
      </w:r>
      <w:r>
        <w:rPr>
          <w:rFonts w:ascii="Times New Roman" w:eastAsia="Times New Roman" w:hAnsi="Times New Roman" w:cs="Times New Roman"/>
          <w:color w:val="000000"/>
          <w:sz w:val="28"/>
          <w:szCs w:val="28"/>
          <w:lang w:eastAsia="ru-RU"/>
        </w:rPr>
        <w:t>.</w:t>
      </w:r>
    </w:p>
    <w:p w:rsidR="00512798" w:rsidRPr="00512798" w:rsidRDefault="00512798" w:rsidP="00FB0474">
      <w:pPr>
        <w:pStyle w:val="a3"/>
        <w:numPr>
          <w:ilvl w:val="0"/>
          <w:numId w:val="14"/>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0D11C0" w:rsidRPr="00512798">
        <w:rPr>
          <w:rFonts w:ascii="Times New Roman" w:eastAsia="Times New Roman" w:hAnsi="Times New Roman" w:cs="Times New Roman"/>
          <w:b/>
          <w:color w:val="000000"/>
          <w:sz w:val="28"/>
          <w:szCs w:val="28"/>
          <w:lang w:eastAsia="ru-RU"/>
        </w:rPr>
        <w:t>Создание проекта экспозиции «Родная сторона»</w:t>
      </w:r>
      <w:r w:rsidRPr="00512798">
        <w:rPr>
          <w:rFonts w:ascii="Times New Roman" w:eastAsia="Times New Roman" w:hAnsi="Times New Roman" w:cs="Times New Roman"/>
          <w:b/>
          <w:color w:val="000000"/>
          <w:sz w:val="28"/>
          <w:szCs w:val="28"/>
          <w:lang w:eastAsia="ru-RU"/>
        </w:rPr>
        <w:t>.</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0D11C0" w:rsidRPr="000D11C0">
        <w:rPr>
          <w:rFonts w:ascii="Times New Roman" w:eastAsia="Times New Roman" w:hAnsi="Times New Roman" w:cs="Times New Roman"/>
          <w:color w:val="000000"/>
          <w:sz w:val="28"/>
          <w:szCs w:val="28"/>
          <w:lang w:eastAsia="ru-RU"/>
        </w:rPr>
        <w:t xml:space="preserve">Этнографическая экспозиция. Изучение и отбор материала. Тематический и тематико-экспозиционный   план.  Художественное  решение  экспозиции. Алгоритм использования текстов, аннотаций, элементов оформления. Приемы планирования этнографичекой экспозиции (объем работы, план работы, распределение должностей). Составление тематической   экспозиции из имеющихся экспонатов. </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0D11C0" w:rsidRPr="000D11C0">
        <w:rPr>
          <w:rFonts w:ascii="Times New Roman" w:eastAsia="Times New Roman" w:hAnsi="Times New Roman" w:cs="Times New Roman"/>
          <w:color w:val="000000"/>
          <w:sz w:val="28"/>
          <w:szCs w:val="28"/>
          <w:lang w:eastAsia="ru-RU"/>
        </w:rPr>
        <w:t xml:space="preserve"> Планирование  этнографичекой экспозиции (объем работы, план работы, распределение должностей). Составление тематической   экспозиции из имеющихся экспонатов.</w:t>
      </w:r>
    </w:p>
    <w:p w:rsidR="00512798" w:rsidRPr="00512798" w:rsidRDefault="00512798" w:rsidP="00FB0474">
      <w:pPr>
        <w:pStyle w:val="a3"/>
        <w:numPr>
          <w:ilvl w:val="0"/>
          <w:numId w:val="14"/>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D11C0" w:rsidRPr="00512798">
        <w:rPr>
          <w:rFonts w:ascii="Times New Roman" w:eastAsia="Times New Roman" w:hAnsi="Times New Roman" w:cs="Times New Roman"/>
          <w:b/>
          <w:color w:val="000000"/>
          <w:sz w:val="28"/>
          <w:szCs w:val="28"/>
          <w:lang w:eastAsia="ru-RU"/>
        </w:rPr>
        <w:t>Мой населенный пункт</w:t>
      </w:r>
      <w:r w:rsidRPr="00512798">
        <w:rPr>
          <w:rFonts w:ascii="Times New Roman" w:eastAsia="Times New Roman" w:hAnsi="Times New Roman" w:cs="Times New Roman"/>
          <w:b/>
          <w:color w:val="000000"/>
          <w:sz w:val="28"/>
          <w:szCs w:val="28"/>
          <w:lang w:eastAsia="ru-RU"/>
        </w:rPr>
        <w:t>.</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0D11C0" w:rsidRPr="000D11C0">
        <w:rPr>
          <w:rFonts w:ascii="Times New Roman" w:eastAsia="Times New Roman" w:hAnsi="Times New Roman" w:cs="Times New Roman"/>
          <w:color w:val="000000"/>
          <w:sz w:val="28"/>
          <w:szCs w:val="28"/>
          <w:lang w:eastAsia="ru-RU"/>
        </w:rPr>
        <w:t xml:space="preserve">Название населенного пункта в литературных источниках. История его возникновения. Населенный пункт на плане, туристской схеме и карте. Рельеф. Почва и  геологическое строение. Водоемы. Климат. Растительный покров. Животный мир. </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t>Семиотика</w:t>
      </w:r>
      <w:r w:rsidR="000D11C0" w:rsidRPr="000D11C0">
        <w:rPr>
          <w:rFonts w:ascii="Times New Roman" w:eastAsia="Times New Roman" w:hAnsi="Times New Roman" w:cs="Times New Roman"/>
          <w:color w:val="000000"/>
          <w:sz w:val="28"/>
          <w:szCs w:val="28"/>
          <w:lang w:eastAsia="ru-RU"/>
        </w:rPr>
        <w:t xml:space="preserve"> и топонимика пространства населенного пункта. Отличительные черты архитектуры. Специализация и функции населенного пункта. Основные источники дохода. Проверка достоверности материала.</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0D11C0" w:rsidRPr="000D11C0">
        <w:rPr>
          <w:rFonts w:ascii="Times New Roman" w:eastAsia="Times New Roman" w:hAnsi="Times New Roman" w:cs="Times New Roman"/>
          <w:color w:val="000000"/>
          <w:sz w:val="28"/>
          <w:szCs w:val="28"/>
          <w:lang w:eastAsia="ru-RU"/>
        </w:rPr>
        <w:t xml:space="preserve"> Составление комплексной картосхемы по имеющимся данным. Оформление справочных карточек по содержанию экспозиции «родная сторона» (выделение отдельных цифр, цитат , стихотворений).Подготовка текста музейной экскурсии «Родная сторона».</w:t>
      </w:r>
    </w:p>
    <w:p w:rsidR="00512798" w:rsidRPr="00512798" w:rsidRDefault="00512798" w:rsidP="00FB0474">
      <w:pPr>
        <w:pStyle w:val="a3"/>
        <w:numPr>
          <w:ilvl w:val="0"/>
          <w:numId w:val="14"/>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D11C0" w:rsidRPr="00512798">
        <w:rPr>
          <w:rFonts w:ascii="Times New Roman" w:eastAsia="Times New Roman" w:hAnsi="Times New Roman" w:cs="Times New Roman"/>
          <w:b/>
          <w:color w:val="000000"/>
          <w:sz w:val="28"/>
          <w:szCs w:val="28"/>
          <w:lang w:eastAsia="ru-RU"/>
        </w:rPr>
        <w:t>Монтаж  экспозиции «Родная сторона»</w:t>
      </w:r>
      <w:r w:rsidRPr="00512798">
        <w:rPr>
          <w:rFonts w:ascii="Times New Roman" w:eastAsia="Times New Roman" w:hAnsi="Times New Roman" w:cs="Times New Roman"/>
          <w:b/>
          <w:color w:val="000000"/>
          <w:sz w:val="28"/>
          <w:szCs w:val="28"/>
          <w:lang w:eastAsia="ru-RU"/>
        </w:rPr>
        <w:t>.</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0D11C0" w:rsidRPr="000D11C0">
        <w:rPr>
          <w:rFonts w:ascii="Times New Roman" w:eastAsia="Times New Roman" w:hAnsi="Times New Roman" w:cs="Times New Roman"/>
          <w:color w:val="000000"/>
          <w:sz w:val="28"/>
          <w:szCs w:val="28"/>
          <w:lang w:eastAsia="ru-RU"/>
        </w:rPr>
        <w:t xml:space="preserve">Тематическое комплектование экспонатов, связанное с изучением какого-либо исторического процесса, события, здания, улицы.  Подбор цветового решения для экспозиции. </w:t>
      </w:r>
    </w:p>
    <w:p w:rsidR="000D11C0" w:rsidRPr="000D11C0" w:rsidRDefault="000D11C0"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t xml:space="preserve">Составление схемы маршрута пешеходной экскурсии по </w:t>
      </w:r>
      <w:r w:rsidR="00512798" w:rsidRPr="000D11C0">
        <w:rPr>
          <w:rFonts w:ascii="Times New Roman" w:eastAsia="Times New Roman" w:hAnsi="Times New Roman" w:cs="Times New Roman"/>
          <w:color w:val="000000"/>
          <w:sz w:val="28"/>
          <w:szCs w:val="28"/>
          <w:lang w:eastAsia="ru-RU"/>
        </w:rPr>
        <w:t>картосхеме</w:t>
      </w:r>
      <w:r w:rsidRPr="000D11C0">
        <w:rPr>
          <w:rFonts w:ascii="Times New Roman" w:eastAsia="Times New Roman" w:hAnsi="Times New Roman" w:cs="Times New Roman"/>
          <w:color w:val="000000"/>
          <w:sz w:val="28"/>
          <w:szCs w:val="28"/>
          <w:lang w:eastAsia="ru-RU"/>
        </w:rPr>
        <w:t xml:space="preserve">. Объекты пешеходной экскурсии по населенному пункту, их классификация. Составление библиографии по теме экскурсии. </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lastRenderedPageBreak/>
        <w:t>Практика:</w:t>
      </w:r>
      <w:r w:rsidR="000D11C0" w:rsidRPr="000D11C0">
        <w:rPr>
          <w:rFonts w:ascii="Times New Roman" w:eastAsia="Times New Roman" w:hAnsi="Times New Roman" w:cs="Times New Roman"/>
          <w:color w:val="000000"/>
          <w:sz w:val="28"/>
          <w:szCs w:val="28"/>
          <w:lang w:eastAsia="ru-RU"/>
        </w:rPr>
        <w:t xml:space="preserve"> Составление библиографии по теме экскурсии. Подготовка экскурсионного маршрута по экспозиции.</w:t>
      </w:r>
    </w:p>
    <w:p w:rsidR="00512798" w:rsidRPr="00512798" w:rsidRDefault="00512798" w:rsidP="00FB0474">
      <w:pPr>
        <w:pStyle w:val="a3"/>
        <w:numPr>
          <w:ilvl w:val="0"/>
          <w:numId w:val="14"/>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D11C0" w:rsidRPr="00512798">
        <w:rPr>
          <w:rFonts w:ascii="Times New Roman" w:eastAsia="Times New Roman" w:hAnsi="Times New Roman" w:cs="Times New Roman"/>
          <w:b/>
          <w:color w:val="000000"/>
          <w:sz w:val="28"/>
          <w:szCs w:val="28"/>
          <w:lang w:eastAsia="ru-RU"/>
        </w:rPr>
        <w:t>Проведение многодневного похода, экспедиции, обеспечение безопасности</w:t>
      </w:r>
      <w:r w:rsidRPr="00512798">
        <w:rPr>
          <w:rFonts w:ascii="Times New Roman" w:eastAsia="Times New Roman" w:hAnsi="Times New Roman" w:cs="Times New Roman"/>
          <w:b/>
          <w:color w:val="000000"/>
          <w:sz w:val="28"/>
          <w:szCs w:val="28"/>
          <w:lang w:eastAsia="ru-RU"/>
        </w:rPr>
        <w:t>.</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0D11C0" w:rsidRPr="000D11C0">
        <w:rPr>
          <w:rFonts w:ascii="Times New Roman" w:eastAsia="Times New Roman" w:hAnsi="Times New Roman" w:cs="Times New Roman"/>
          <w:color w:val="000000"/>
          <w:sz w:val="28"/>
          <w:szCs w:val="28"/>
          <w:lang w:eastAsia="ru-RU"/>
        </w:rPr>
        <w:t>Подготовка к походу, экспедиции. Техника и тактика пешеходного туризма. Туристическое снаряжение. Специальное снаряжение для транспортировки краеведческих материалов. Организация безопасности при проведении туристских походов, экспедиций. Организация бивуака. Разжигание костра. Питание в походе, экспедиции. Оформление маршрутного листа. Основные формы и назначение полевой документации учета краеведческих материалов: полевой дневнике, акт приема предметов музейного значения; полевая опись; тетрадь для записи воспоминаний и рассказов; журналы (тетради) фото и видеосъемок; легенды.</w:t>
      </w:r>
    </w:p>
    <w:p w:rsidR="00512798" w:rsidRDefault="000D11C0"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t xml:space="preserve">Камеральная обработка полученной информации и уточнение материалов по результатам экспедиции. Систематика  и оформление собранного материала. Шифровка предметов музейного значения и их охрана в полевых условиях.   </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0D11C0" w:rsidRPr="000D11C0">
        <w:rPr>
          <w:rFonts w:ascii="Times New Roman" w:eastAsia="Times New Roman" w:hAnsi="Times New Roman" w:cs="Times New Roman"/>
          <w:color w:val="000000"/>
          <w:sz w:val="28"/>
          <w:szCs w:val="28"/>
          <w:lang w:eastAsia="ru-RU"/>
        </w:rPr>
        <w:t xml:space="preserve"> Подготовка к пешему походу, экспедиции. Определение объема работы в походе, экспедиции, утверждение плана работы, распределение должностей. Изготовление полевых документов учета и описания краеведческих материалов. Проведение походов, экспедиций.</w:t>
      </w:r>
    </w:p>
    <w:p w:rsidR="00512798" w:rsidRPr="00512798" w:rsidRDefault="00512798" w:rsidP="00FB0474">
      <w:pPr>
        <w:pStyle w:val="a3"/>
        <w:numPr>
          <w:ilvl w:val="0"/>
          <w:numId w:val="14"/>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D11C0" w:rsidRPr="00512798">
        <w:rPr>
          <w:rFonts w:ascii="Times New Roman" w:eastAsia="Times New Roman" w:hAnsi="Times New Roman" w:cs="Times New Roman"/>
          <w:b/>
          <w:color w:val="000000"/>
          <w:sz w:val="28"/>
          <w:szCs w:val="28"/>
          <w:lang w:eastAsia="ru-RU"/>
        </w:rPr>
        <w:t>Первая доврачебная помощь в походах, экспедициях</w:t>
      </w:r>
      <w:r w:rsidRPr="00512798">
        <w:rPr>
          <w:rFonts w:ascii="Times New Roman" w:eastAsia="Times New Roman" w:hAnsi="Times New Roman" w:cs="Times New Roman"/>
          <w:b/>
          <w:color w:val="000000"/>
          <w:sz w:val="28"/>
          <w:szCs w:val="28"/>
          <w:lang w:eastAsia="ru-RU"/>
        </w:rPr>
        <w:t>.</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0D11C0" w:rsidRPr="000D11C0">
        <w:rPr>
          <w:rFonts w:ascii="Times New Roman" w:eastAsia="Times New Roman" w:hAnsi="Times New Roman" w:cs="Times New Roman"/>
          <w:color w:val="000000"/>
          <w:sz w:val="28"/>
          <w:szCs w:val="28"/>
          <w:lang w:eastAsia="ru-RU"/>
        </w:rPr>
        <w:t>Профилактика заболеваний и травматизма. Походная медицинская аптечка. Назначение и дозировка препаратов. Перечень и назначение, показания и противопоказания применению лекарственных препаратов. Личная аптечка, индивидуальные лекарства, необходимые в зависимости от хронических заболеваний.</w:t>
      </w:r>
    </w:p>
    <w:p w:rsidR="000D11C0" w:rsidRPr="000D11C0" w:rsidRDefault="000D11C0"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t xml:space="preserve">Первая помощь при различных травмах. Тепловой и солнечный удар, ожоги. Искусственное дыхание. </w:t>
      </w:r>
      <w:r w:rsidR="00512798" w:rsidRPr="000D11C0">
        <w:rPr>
          <w:rFonts w:ascii="Times New Roman" w:eastAsia="Times New Roman" w:hAnsi="Times New Roman" w:cs="Times New Roman"/>
          <w:color w:val="000000"/>
          <w:sz w:val="28"/>
          <w:szCs w:val="28"/>
          <w:lang w:eastAsia="ru-RU"/>
        </w:rPr>
        <w:t>Респираторные</w:t>
      </w:r>
      <w:r w:rsidRPr="000D11C0">
        <w:rPr>
          <w:rFonts w:ascii="Times New Roman" w:eastAsia="Times New Roman" w:hAnsi="Times New Roman" w:cs="Times New Roman"/>
          <w:color w:val="000000"/>
          <w:sz w:val="28"/>
          <w:szCs w:val="28"/>
          <w:lang w:eastAsia="ru-RU"/>
        </w:rPr>
        <w:t xml:space="preserve"> и простудные заболевания. Укусы насекомых и пресмыкающихся. Пищевые отравления и желудочные заболевания.</w:t>
      </w:r>
    </w:p>
    <w:p w:rsidR="000D11C0" w:rsidRPr="000D11C0" w:rsidRDefault="000D11C0"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lastRenderedPageBreak/>
        <w:t>Наложение жгута, ватно-марлевой повязки, обработка ран, промывание желудка.</w:t>
      </w:r>
    </w:p>
    <w:p w:rsidR="000D11C0" w:rsidRPr="000D11C0" w:rsidRDefault="000D11C0"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t xml:space="preserve">Способы транспортировки пострадавшего.  </w:t>
      </w:r>
    </w:p>
    <w:p w:rsidR="000D11C0" w:rsidRPr="000D11C0" w:rsidRDefault="00512798" w:rsidP="0051279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0D11C0" w:rsidRPr="000D11C0">
        <w:rPr>
          <w:rFonts w:ascii="Times New Roman" w:eastAsia="Times New Roman" w:hAnsi="Times New Roman" w:cs="Times New Roman"/>
          <w:color w:val="000000"/>
          <w:sz w:val="28"/>
          <w:szCs w:val="28"/>
          <w:lang w:eastAsia="ru-RU"/>
        </w:rPr>
        <w:t xml:space="preserve"> Способы обеззараживания питьевой воды. Оказание первой помощи условно пострадавшему (определение травмы, диагноз, практическое оказание помощи ). Приемы транспортировки пострадавшего.</w:t>
      </w:r>
    </w:p>
    <w:p w:rsidR="00512798" w:rsidRPr="00512798" w:rsidRDefault="00512798" w:rsidP="00FB0474">
      <w:pPr>
        <w:pStyle w:val="a3"/>
        <w:numPr>
          <w:ilvl w:val="0"/>
          <w:numId w:val="14"/>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D11C0" w:rsidRPr="00512798">
        <w:rPr>
          <w:rFonts w:ascii="Times New Roman" w:eastAsia="Times New Roman" w:hAnsi="Times New Roman" w:cs="Times New Roman"/>
          <w:b/>
          <w:color w:val="000000"/>
          <w:sz w:val="28"/>
          <w:szCs w:val="28"/>
          <w:lang w:eastAsia="ru-RU"/>
        </w:rPr>
        <w:t>Топография и ориентирование на местности</w:t>
      </w:r>
      <w:r w:rsidRPr="00512798">
        <w:rPr>
          <w:rFonts w:ascii="Times New Roman" w:eastAsia="Times New Roman" w:hAnsi="Times New Roman" w:cs="Times New Roman"/>
          <w:b/>
          <w:color w:val="000000"/>
          <w:sz w:val="28"/>
          <w:szCs w:val="28"/>
          <w:lang w:eastAsia="ru-RU"/>
        </w:rPr>
        <w:t>.</w:t>
      </w:r>
    </w:p>
    <w:p w:rsidR="000D11C0" w:rsidRPr="000D11C0" w:rsidRDefault="00A22BAF" w:rsidP="00A22BA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0D11C0" w:rsidRPr="000D11C0">
        <w:rPr>
          <w:rFonts w:ascii="Times New Roman" w:eastAsia="Times New Roman" w:hAnsi="Times New Roman" w:cs="Times New Roman"/>
          <w:color w:val="000000"/>
          <w:sz w:val="28"/>
          <w:szCs w:val="28"/>
          <w:lang w:eastAsia="ru-RU"/>
        </w:rPr>
        <w:t xml:space="preserve">Понятия о карте топографической, спортивной. Компас, работа с компасом. Азимут, движение </w:t>
      </w:r>
      <w:r>
        <w:rPr>
          <w:rFonts w:ascii="Times New Roman" w:eastAsia="Times New Roman" w:hAnsi="Times New Roman" w:cs="Times New Roman"/>
          <w:color w:val="000000"/>
          <w:sz w:val="28"/>
          <w:szCs w:val="28"/>
          <w:lang w:eastAsia="ru-RU"/>
        </w:rPr>
        <w:t>по</w:t>
      </w:r>
      <w:r w:rsidR="000D11C0" w:rsidRPr="000D11C0">
        <w:rPr>
          <w:rFonts w:ascii="Times New Roman" w:eastAsia="Times New Roman" w:hAnsi="Times New Roman" w:cs="Times New Roman"/>
          <w:color w:val="000000"/>
          <w:sz w:val="28"/>
          <w:szCs w:val="28"/>
          <w:lang w:eastAsia="ru-RU"/>
        </w:rPr>
        <w:t xml:space="preserve"> азимуту. Измерение расстояния по карте и местности. Движение по карте. </w:t>
      </w:r>
    </w:p>
    <w:p w:rsidR="000D11C0" w:rsidRPr="000D11C0" w:rsidRDefault="00A22BAF" w:rsidP="00A22BA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000D11C0" w:rsidRPr="000D11C0">
        <w:rPr>
          <w:rFonts w:ascii="Times New Roman" w:eastAsia="Times New Roman" w:hAnsi="Times New Roman" w:cs="Times New Roman"/>
          <w:color w:val="000000"/>
          <w:sz w:val="28"/>
          <w:szCs w:val="28"/>
          <w:lang w:eastAsia="ru-RU"/>
        </w:rPr>
        <w:t>Разработка маршрута похода, экспедиции на карте. Ориентирование на местности при помощи карты и компаса.</w:t>
      </w:r>
    </w:p>
    <w:p w:rsidR="00A22BAF" w:rsidRPr="00A22BAF" w:rsidRDefault="00A22BAF" w:rsidP="00FB0474">
      <w:pPr>
        <w:pStyle w:val="a3"/>
        <w:numPr>
          <w:ilvl w:val="0"/>
          <w:numId w:val="14"/>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D11C0" w:rsidRPr="00A22BAF">
        <w:rPr>
          <w:rFonts w:ascii="Times New Roman" w:eastAsia="Times New Roman" w:hAnsi="Times New Roman" w:cs="Times New Roman"/>
          <w:b/>
          <w:color w:val="000000"/>
          <w:sz w:val="28"/>
          <w:szCs w:val="28"/>
          <w:lang w:eastAsia="ru-RU"/>
        </w:rPr>
        <w:t>Пох</w:t>
      </w:r>
      <w:r w:rsidRPr="00A22BAF">
        <w:rPr>
          <w:rFonts w:ascii="Times New Roman" w:eastAsia="Times New Roman" w:hAnsi="Times New Roman" w:cs="Times New Roman"/>
          <w:b/>
          <w:color w:val="000000"/>
          <w:sz w:val="28"/>
          <w:szCs w:val="28"/>
          <w:lang w:eastAsia="ru-RU"/>
        </w:rPr>
        <w:t>од, экспедиция по родному краю.</w:t>
      </w:r>
    </w:p>
    <w:p w:rsidR="000D11C0" w:rsidRPr="000D11C0" w:rsidRDefault="00A22BAF" w:rsidP="00A22BA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0D11C0" w:rsidRPr="000D11C0">
        <w:rPr>
          <w:rFonts w:ascii="Times New Roman" w:eastAsia="Times New Roman" w:hAnsi="Times New Roman" w:cs="Times New Roman"/>
          <w:color w:val="000000"/>
          <w:sz w:val="28"/>
          <w:szCs w:val="28"/>
          <w:lang w:eastAsia="ru-RU"/>
        </w:rPr>
        <w:t xml:space="preserve"> Организация и проведение похода, экскурсии по родному краю. Сбор и фиксация материалов. Организация учета и обеспечение сохранности краеведческих материалов в процессе походов, экспедиций. Ведение полевой документации для учета краеведческих материалов: полевой дневнике, акт приема предметов музейного значения; полевая опись; тетрадь для записи воспоминаний и рассказов; журналы (тетради) фото и видеосъемок; легенды. Шифровка предметов музейного значения и и</w:t>
      </w:r>
      <w:r>
        <w:rPr>
          <w:rFonts w:ascii="Times New Roman" w:eastAsia="Times New Roman" w:hAnsi="Times New Roman" w:cs="Times New Roman"/>
          <w:color w:val="000000"/>
          <w:sz w:val="28"/>
          <w:szCs w:val="28"/>
          <w:lang w:eastAsia="ru-RU"/>
        </w:rPr>
        <w:t xml:space="preserve">х охрана в полевых условиях. </w:t>
      </w:r>
      <w:r w:rsidR="000D11C0" w:rsidRPr="000D11C0">
        <w:rPr>
          <w:rFonts w:ascii="Times New Roman" w:eastAsia="Times New Roman" w:hAnsi="Times New Roman" w:cs="Times New Roman"/>
          <w:color w:val="000000"/>
          <w:sz w:val="28"/>
          <w:szCs w:val="28"/>
          <w:lang w:eastAsia="ru-RU"/>
        </w:rPr>
        <w:t>Специальное снаряжение для транспортировки краеведческих материалов. Камеральная обработка полученной информации, систематика  и оформление собранного материала. Отчет о походе, экспедиции.</w:t>
      </w:r>
    </w:p>
    <w:p w:rsidR="00A22BAF" w:rsidRPr="00A22BAF" w:rsidRDefault="00A22BAF" w:rsidP="00FB0474">
      <w:pPr>
        <w:pStyle w:val="a3"/>
        <w:numPr>
          <w:ilvl w:val="0"/>
          <w:numId w:val="14"/>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D11C0" w:rsidRPr="00A22BAF">
        <w:rPr>
          <w:rFonts w:ascii="Times New Roman" w:eastAsia="Times New Roman" w:hAnsi="Times New Roman" w:cs="Times New Roman"/>
          <w:b/>
          <w:color w:val="000000"/>
          <w:sz w:val="28"/>
          <w:szCs w:val="28"/>
          <w:lang w:eastAsia="ru-RU"/>
        </w:rPr>
        <w:t>Экскурсионная работа. Методика подготовки и проведения  экскурсии</w:t>
      </w:r>
      <w:r w:rsidRPr="00A22BAF">
        <w:rPr>
          <w:rFonts w:ascii="Times New Roman" w:eastAsia="Times New Roman" w:hAnsi="Times New Roman" w:cs="Times New Roman"/>
          <w:b/>
          <w:color w:val="000000"/>
          <w:sz w:val="28"/>
          <w:szCs w:val="28"/>
          <w:lang w:eastAsia="ru-RU"/>
        </w:rPr>
        <w:t>.</w:t>
      </w:r>
    </w:p>
    <w:p w:rsidR="000D11C0" w:rsidRPr="000D11C0" w:rsidRDefault="00A22BAF" w:rsidP="00A22BA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0D11C0" w:rsidRPr="000D11C0">
        <w:rPr>
          <w:rFonts w:ascii="Times New Roman" w:eastAsia="Times New Roman" w:hAnsi="Times New Roman" w:cs="Times New Roman"/>
          <w:color w:val="000000"/>
          <w:sz w:val="28"/>
          <w:szCs w:val="28"/>
          <w:lang w:eastAsia="ru-RU"/>
        </w:rPr>
        <w:t xml:space="preserve">Методика подготовки и проведения  экскурсии. Основные принципы экскурсионной методики: целенаправленность, тематичность, логическая и хронологическая последовательность, доступность, наглядность и конкретность. Специфика   и особенность методики экскурсии в школьном  музее. Особенности методики проведения экскурсии по городу (населенному  </w:t>
      </w:r>
      <w:r w:rsidR="000D11C0" w:rsidRPr="000D11C0">
        <w:rPr>
          <w:rFonts w:ascii="Times New Roman" w:eastAsia="Times New Roman" w:hAnsi="Times New Roman" w:cs="Times New Roman"/>
          <w:color w:val="000000"/>
          <w:sz w:val="28"/>
          <w:szCs w:val="28"/>
          <w:lang w:eastAsia="ru-RU"/>
        </w:rPr>
        <w:lastRenderedPageBreak/>
        <w:t>пункту и памятным местам). Требования к маршруту. Приемы показа памятных мест,  исторических объектов.</w:t>
      </w:r>
    </w:p>
    <w:p w:rsidR="000D11C0" w:rsidRPr="000D11C0" w:rsidRDefault="00A22BAF" w:rsidP="00A22BA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0D11C0" w:rsidRPr="000D11C0">
        <w:rPr>
          <w:rFonts w:ascii="Times New Roman" w:eastAsia="Times New Roman" w:hAnsi="Times New Roman" w:cs="Times New Roman"/>
          <w:color w:val="000000"/>
          <w:sz w:val="28"/>
          <w:szCs w:val="28"/>
          <w:lang w:eastAsia="ru-RU"/>
        </w:rPr>
        <w:t xml:space="preserve"> Исследовательская работа по сбору материала для «портфеля экскурсовода». Защита экскурсионных маршрутов, разработанных самостоятельно. Проведение экскурсий для учащихся с последующим обсуждением.</w:t>
      </w:r>
    </w:p>
    <w:p w:rsidR="00A22BAF" w:rsidRPr="00A22BAF" w:rsidRDefault="00A22BAF" w:rsidP="00FB0474">
      <w:pPr>
        <w:pStyle w:val="a3"/>
        <w:numPr>
          <w:ilvl w:val="0"/>
          <w:numId w:val="14"/>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D11C0" w:rsidRPr="00A22BAF">
        <w:rPr>
          <w:rFonts w:ascii="Times New Roman" w:eastAsia="Times New Roman" w:hAnsi="Times New Roman" w:cs="Times New Roman"/>
          <w:b/>
          <w:color w:val="000000"/>
          <w:sz w:val="28"/>
          <w:szCs w:val="28"/>
          <w:lang w:eastAsia="ru-RU"/>
        </w:rPr>
        <w:t>Пешеходная экскурсия с вовлечением зрителей в диалог</w:t>
      </w:r>
      <w:r w:rsidRPr="00A22BAF">
        <w:rPr>
          <w:rFonts w:ascii="Times New Roman" w:eastAsia="Times New Roman" w:hAnsi="Times New Roman" w:cs="Times New Roman"/>
          <w:b/>
          <w:color w:val="000000"/>
          <w:sz w:val="28"/>
          <w:szCs w:val="28"/>
          <w:lang w:eastAsia="ru-RU"/>
        </w:rPr>
        <w:t>.</w:t>
      </w:r>
    </w:p>
    <w:p w:rsidR="000D11C0" w:rsidRPr="000D11C0" w:rsidRDefault="00A22BAF" w:rsidP="00A22BA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0D11C0" w:rsidRPr="000D11C0">
        <w:rPr>
          <w:rFonts w:ascii="Times New Roman" w:eastAsia="Times New Roman" w:hAnsi="Times New Roman" w:cs="Times New Roman"/>
          <w:color w:val="000000"/>
          <w:sz w:val="28"/>
          <w:szCs w:val="28"/>
          <w:lang w:eastAsia="ru-RU"/>
        </w:rPr>
        <w:t xml:space="preserve">Особенности методики проведения пешеходной экскурсии. Требования к маршруту. Роль моторного метода. Приемы показа памятных мест, исторических объектов. </w:t>
      </w:r>
    </w:p>
    <w:p w:rsidR="000D11C0" w:rsidRPr="000D11C0" w:rsidRDefault="00A22BAF" w:rsidP="00A22BA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000D11C0" w:rsidRPr="000D11C0">
        <w:rPr>
          <w:rFonts w:ascii="Times New Roman" w:eastAsia="Times New Roman" w:hAnsi="Times New Roman" w:cs="Times New Roman"/>
          <w:color w:val="000000"/>
          <w:sz w:val="28"/>
          <w:szCs w:val="28"/>
          <w:lang w:eastAsia="ru-RU"/>
        </w:rPr>
        <w:t>Проведение пешеходной экскурсии по экспозиции музея, по населенному пункту с вовлечением зрителей в диалог.</w:t>
      </w:r>
    </w:p>
    <w:p w:rsidR="00A22BAF" w:rsidRPr="00A22BAF" w:rsidRDefault="00A22BAF" w:rsidP="00FB0474">
      <w:pPr>
        <w:pStyle w:val="a3"/>
        <w:numPr>
          <w:ilvl w:val="0"/>
          <w:numId w:val="14"/>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D11C0" w:rsidRPr="00A22BAF">
        <w:rPr>
          <w:rFonts w:ascii="Times New Roman" w:eastAsia="Times New Roman" w:hAnsi="Times New Roman" w:cs="Times New Roman"/>
          <w:b/>
          <w:color w:val="000000"/>
          <w:sz w:val="28"/>
          <w:szCs w:val="28"/>
          <w:lang w:eastAsia="ru-RU"/>
        </w:rPr>
        <w:t>Технология проведения вечера – встречи в школьном музее</w:t>
      </w:r>
      <w:r w:rsidRPr="00A22BAF">
        <w:rPr>
          <w:rFonts w:ascii="Times New Roman" w:eastAsia="Times New Roman" w:hAnsi="Times New Roman" w:cs="Times New Roman"/>
          <w:b/>
          <w:color w:val="000000"/>
          <w:sz w:val="28"/>
          <w:szCs w:val="28"/>
          <w:lang w:eastAsia="ru-RU"/>
        </w:rPr>
        <w:t>.</w:t>
      </w:r>
    </w:p>
    <w:p w:rsidR="000D11C0" w:rsidRPr="000D11C0" w:rsidRDefault="00A22BAF" w:rsidP="00A22BA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000D11C0" w:rsidRPr="000D11C0">
        <w:rPr>
          <w:rFonts w:ascii="Times New Roman" w:eastAsia="Times New Roman" w:hAnsi="Times New Roman" w:cs="Times New Roman"/>
          <w:color w:val="000000"/>
          <w:sz w:val="28"/>
          <w:szCs w:val="28"/>
          <w:lang w:eastAsia="ru-RU"/>
        </w:rPr>
        <w:t>Технология проведения веч</w:t>
      </w:r>
      <w:r>
        <w:rPr>
          <w:rFonts w:ascii="Times New Roman" w:eastAsia="Times New Roman" w:hAnsi="Times New Roman" w:cs="Times New Roman"/>
          <w:color w:val="000000"/>
          <w:sz w:val="28"/>
          <w:szCs w:val="28"/>
          <w:lang w:eastAsia="ru-RU"/>
        </w:rPr>
        <w:t>ера – встречи в школьном музее</w:t>
      </w:r>
      <w:r w:rsidR="000D11C0" w:rsidRPr="000D11C0">
        <w:rPr>
          <w:rFonts w:ascii="Times New Roman" w:eastAsia="Times New Roman" w:hAnsi="Times New Roman" w:cs="Times New Roman"/>
          <w:color w:val="000000"/>
          <w:sz w:val="28"/>
          <w:szCs w:val="28"/>
          <w:lang w:eastAsia="ru-RU"/>
        </w:rPr>
        <w:t>. Особенности проведения мероприятий для ветеранов ВОВ.</w:t>
      </w:r>
    </w:p>
    <w:p w:rsidR="000D11C0" w:rsidRPr="000D11C0" w:rsidRDefault="00A22BAF" w:rsidP="00A22BA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0D11C0" w:rsidRPr="000D11C0">
        <w:rPr>
          <w:rFonts w:ascii="Times New Roman" w:eastAsia="Times New Roman" w:hAnsi="Times New Roman" w:cs="Times New Roman"/>
          <w:color w:val="000000"/>
          <w:sz w:val="28"/>
          <w:szCs w:val="28"/>
          <w:lang w:eastAsia="ru-RU"/>
        </w:rPr>
        <w:t xml:space="preserve"> Проведение  вечера – встречи в школьном музее с ветеранами войны.</w:t>
      </w:r>
    </w:p>
    <w:p w:rsidR="000D11C0" w:rsidRPr="00A22BAF" w:rsidRDefault="00A22BAF" w:rsidP="00FB0474">
      <w:pPr>
        <w:pStyle w:val="a3"/>
        <w:numPr>
          <w:ilvl w:val="0"/>
          <w:numId w:val="14"/>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D11C0" w:rsidRPr="00A22BAF">
        <w:rPr>
          <w:rFonts w:ascii="Times New Roman" w:eastAsia="Times New Roman" w:hAnsi="Times New Roman" w:cs="Times New Roman"/>
          <w:b/>
          <w:color w:val="000000"/>
          <w:sz w:val="28"/>
          <w:szCs w:val="28"/>
          <w:lang w:eastAsia="ru-RU"/>
        </w:rPr>
        <w:t xml:space="preserve">Подведение итогов года. </w:t>
      </w:r>
    </w:p>
    <w:p w:rsidR="000D11C0" w:rsidRPr="000D11C0" w:rsidRDefault="00A22BAF" w:rsidP="00A22BA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000D11C0" w:rsidRPr="000D11C0">
        <w:rPr>
          <w:rFonts w:ascii="Times New Roman" w:eastAsia="Times New Roman" w:hAnsi="Times New Roman" w:cs="Times New Roman"/>
          <w:color w:val="000000"/>
          <w:sz w:val="28"/>
          <w:szCs w:val="28"/>
          <w:lang w:eastAsia="ru-RU"/>
        </w:rPr>
        <w:t xml:space="preserve"> Подведение итогов годовой работы.  Оформление  летописи воспоминаний. </w:t>
      </w:r>
    </w:p>
    <w:p w:rsidR="000D11C0" w:rsidRPr="000D11C0" w:rsidRDefault="000D11C0" w:rsidP="00A22BA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t xml:space="preserve">Проведение экскурсии для родителей и друзей в экспозиции «Родная сторона». </w:t>
      </w:r>
    </w:p>
    <w:p w:rsidR="000D11C0" w:rsidRPr="00A22BAF" w:rsidRDefault="00A22BAF" w:rsidP="00FB0474">
      <w:pPr>
        <w:pStyle w:val="a3"/>
        <w:numPr>
          <w:ilvl w:val="0"/>
          <w:numId w:val="14"/>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D11C0" w:rsidRPr="00A22BAF">
        <w:rPr>
          <w:rFonts w:ascii="Times New Roman" w:eastAsia="Times New Roman" w:hAnsi="Times New Roman" w:cs="Times New Roman"/>
          <w:b/>
          <w:color w:val="000000"/>
          <w:sz w:val="28"/>
          <w:szCs w:val="28"/>
          <w:lang w:eastAsia="ru-RU"/>
        </w:rPr>
        <w:t>Календарь традиций школьного музея</w:t>
      </w:r>
      <w:r w:rsidRPr="00A22BAF">
        <w:rPr>
          <w:rFonts w:ascii="Times New Roman" w:eastAsia="Times New Roman" w:hAnsi="Times New Roman" w:cs="Times New Roman"/>
          <w:b/>
          <w:color w:val="000000"/>
          <w:sz w:val="28"/>
          <w:szCs w:val="28"/>
          <w:lang w:eastAsia="ru-RU"/>
        </w:rPr>
        <w:t>.</w:t>
      </w:r>
    </w:p>
    <w:p w:rsidR="000D11C0" w:rsidRPr="000D11C0" w:rsidRDefault="000D11C0" w:rsidP="00A22BA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t>Сентябрь. Международный день распространении грамотности</w:t>
      </w:r>
      <w:r w:rsidR="00A22BAF">
        <w:rPr>
          <w:rFonts w:ascii="Times New Roman" w:eastAsia="Times New Roman" w:hAnsi="Times New Roman" w:cs="Times New Roman"/>
          <w:color w:val="000000"/>
          <w:sz w:val="28"/>
          <w:szCs w:val="28"/>
          <w:lang w:eastAsia="ru-RU"/>
        </w:rPr>
        <w:t>.</w:t>
      </w:r>
    </w:p>
    <w:p w:rsidR="000D11C0" w:rsidRPr="000D11C0" w:rsidRDefault="000D11C0" w:rsidP="00A22BA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t>Октябрь. День учителя</w:t>
      </w:r>
      <w:r w:rsidR="00A22BAF">
        <w:rPr>
          <w:rFonts w:ascii="Times New Roman" w:eastAsia="Times New Roman" w:hAnsi="Times New Roman" w:cs="Times New Roman"/>
          <w:color w:val="000000"/>
          <w:sz w:val="28"/>
          <w:szCs w:val="28"/>
          <w:lang w:eastAsia="ru-RU"/>
        </w:rPr>
        <w:t>.</w:t>
      </w:r>
    </w:p>
    <w:p w:rsidR="000D11C0" w:rsidRPr="000D11C0" w:rsidRDefault="000D11C0" w:rsidP="00A22BA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t>Ноябрь. День народного единства</w:t>
      </w:r>
      <w:r w:rsidR="00A22BAF">
        <w:rPr>
          <w:rFonts w:ascii="Times New Roman" w:eastAsia="Times New Roman" w:hAnsi="Times New Roman" w:cs="Times New Roman"/>
          <w:color w:val="000000"/>
          <w:sz w:val="28"/>
          <w:szCs w:val="28"/>
          <w:lang w:eastAsia="ru-RU"/>
        </w:rPr>
        <w:t xml:space="preserve">. </w:t>
      </w:r>
      <w:r w:rsidRPr="000D11C0">
        <w:rPr>
          <w:rFonts w:ascii="Times New Roman" w:eastAsia="Times New Roman" w:hAnsi="Times New Roman" w:cs="Times New Roman"/>
          <w:color w:val="000000"/>
          <w:sz w:val="28"/>
          <w:szCs w:val="28"/>
          <w:lang w:eastAsia="ru-RU"/>
        </w:rPr>
        <w:t>День проведения военного парада на Красной площади в г.</w:t>
      </w:r>
      <w:r w:rsidR="00A22BAF">
        <w:rPr>
          <w:rFonts w:ascii="Times New Roman" w:eastAsia="Times New Roman" w:hAnsi="Times New Roman" w:cs="Times New Roman"/>
          <w:color w:val="000000"/>
          <w:sz w:val="28"/>
          <w:szCs w:val="28"/>
          <w:lang w:eastAsia="ru-RU"/>
        </w:rPr>
        <w:t xml:space="preserve"> </w:t>
      </w:r>
      <w:r w:rsidRPr="000D11C0">
        <w:rPr>
          <w:rFonts w:ascii="Times New Roman" w:eastAsia="Times New Roman" w:hAnsi="Times New Roman" w:cs="Times New Roman"/>
          <w:color w:val="000000"/>
          <w:sz w:val="28"/>
          <w:szCs w:val="28"/>
          <w:lang w:eastAsia="ru-RU"/>
        </w:rPr>
        <w:t>Москве в ознаменование 24 годовщины Великой Октябрьской революции</w:t>
      </w:r>
      <w:r w:rsidR="00A22BAF">
        <w:rPr>
          <w:rFonts w:ascii="Times New Roman" w:eastAsia="Times New Roman" w:hAnsi="Times New Roman" w:cs="Times New Roman"/>
          <w:color w:val="000000"/>
          <w:sz w:val="28"/>
          <w:szCs w:val="28"/>
          <w:lang w:eastAsia="ru-RU"/>
        </w:rPr>
        <w:t xml:space="preserve">. </w:t>
      </w:r>
      <w:r w:rsidRPr="000D11C0">
        <w:rPr>
          <w:rFonts w:ascii="Times New Roman" w:eastAsia="Times New Roman" w:hAnsi="Times New Roman" w:cs="Times New Roman"/>
          <w:color w:val="000000"/>
          <w:sz w:val="28"/>
          <w:szCs w:val="28"/>
          <w:lang w:eastAsia="ru-RU"/>
        </w:rPr>
        <w:t>Международный день толерантности</w:t>
      </w:r>
      <w:r w:rsidR="00A22BAF">
        <w:rPr>
          <w:rFonts w:ascii="Times New Roman" w:eastAsia="Times New Roman" w:hAnsi="Times New Roman" w:cs="Times New Roman"/>
          <w:color w:val="000000"/>
          <w:sz w:val="28"/>
          <w:szCs w:val="28"/>
          <w:lang w:eastAsia="ru-RU"/>
        </w:rPr>
        <w:t xml:space="preserve">. </w:t>
      </w:r>
      <w:r w:rsidRPr="000D11C0">
        <w:rPr>
          <w:rFonts w:ascii="Times New Roman" w:eastAsia="Times New Roman" w:hAnsi="Times New Roman" w:cs="Times New Roman"/>
          <w:color w:val="000000"/>
          <w:sz w:val="28"/>
          <w:szCs w:val="28"/>
          <w:lang w:eastAsia="ru-RU"/>
        </w:rPr>
        <w:t>День  памяти воинов, погибших в чеченской войне</w:t>
      </w:r>
      <w:r w:rsidR="00A22BAF">
        <w:rPr>
          <w:rFonts w:ascii="Times New Roman" w:eastAsia="Times New Roman" w:hAnsi="Times New Roman" w:cs="Times New Roman"/>
          <w:color w:val="000000"/>
          <w:sz w:val="28"/>
          <w:szCs w:val="28"/>
          <w:lang w:eastAsia="ru-RU"/>
        </w:rPr>
        <w:t xml:space="preserve">. </w:t>
      </w:r>
      <w:r w:rsidRPr="000D11C0">
        <w:rPr>
          <w:rFonts w:ascii="Times New Roman" w:eastAsia="Times New Roman" w:hAnsi="Times New Roman" w:cs="Times New Roman"/>
          <w:color w:val="000000"/>
          <w:sz w:val="28"/>
          <w:szCs w:val="28"/>
          <w:lang w:eastAsia="ru-RU"/>
        </w:rPr>
        <w:t>День матери</w:t>
      </w:r>
      <w:r w:rsidR="00A22BAF">
        <w:rPr>
          <w:rFonts w:ascii="Times New Roman" w:eastAsia="Times New Roman" w:hAnsi="Times New Roman" w:cs="Times New Roman"/>
          <w:color w:val="000000"/>
          <w:sz w:val="28"/>
          <w:szCs w:val="28"/>
          <w:lang w:eastAsia="ru-RU"/>
        </w:rPr>
        <w:t>.</w:t>
      </w:r>
    </w:p>
    <w:p w:rsidR="000D11C0" w:rsidRPr="000D11C0" w:rsidRDefault="000D11C0" w:rsidP="00A22BA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lastRenderedPageBreak/>
        <w:t>Декабрь. День неизвестного солдата</w:t>
      </w:r>
      <w:r w:rsidR="00A22BAF">
        <w:rPr>
          <w:rFonts w:ascii="Times New Roman" w:eastAsia="Times New Roman" w:hAnsi="Times New Roman" w:cs="Times New Roman"/>
          <w:color w:val="000000"/>
          <w:sz w:val="28"/>
          <w:szCs w:val="28"/>
          <w:lang w:eastAsia="ru-RU"/>
        </w:rPr>
        <w:t xml:space="preserve">. </w:t>
      </w:r>
      <w:r w:rsidRPr="000D11C0">
        <w:rPr>
          <w:rFonts w:ascii="Times New Roman" w:eastAsia="Times New Roman" w:hAnsi="Times New Roman" w:cs="Times New Roman"/>
          <w:color w:val="000000"/>
          <w:sz w:val="28"/>
          <w:szCs w:val="28"/>
          <w:lang w:eastAsia="ru-RU"/>
        </w:rPr>
        <w:t xml:space="preserve">День начала контрнаступления советских войск в 1941 г. </w:t>
      </w:r>
      <w:r w:rsidR="009027AD" w:rsidRPr="000D11C0">
        <w:rPr>
          <w:rFonts w:ascii="Times New Roman" w:eastAsia="Times New Roman" w:hAnsi="Times New Roman" w:cs="Times New Roman"/>
          <w:color w:val="000000"/>
          <w:sz w:val="28"/>
          <w:szCs w:val="28"/>
          <w:lang w:eastAsia="ru-RU"/>
        </w:rPr>
        <w:t>П</w:t>
      </w:r>
      <w:r w:rsidRPr="000D11C0">
        <w:rPr>
          <w:rFonts w:ascii="Times New Roman" w:eastAsia="Times New Roman" w:hAnsi="Times New Roman" w:cs="Times New Roman"/>
          <w:color w:val="000000"/>
          <w:sz w:val="28"/>
          <w:szCs w:val="28"/>
          <w:lang w:eastAsia="ru-RU"/>
        </w:rPr>
        <w:t>од Москвой</w:t>
      </w:r>
      <w:r w:rsidR="00A22BAF">
        <w:rPr>
          <w:rFonts w:ascii="Times New Roman" w:eastAsia="Times New Roman" w:hAnsi="Times New Roman" w:cs="Times New Roman"/>
          <w:color w:val="000000"/>
          <w:sz w:val="28"/>
          <w:szCs w:val="28"/>
          <w:lang w:eastAsia="ru-RU"/>
        </w:rPr>
        <w:t>. День Героев О</w:t>
      </w:r>
      <w:r w:rsidRPr="000D11C0">
        <w:rPr>
          <w:rFonts w:ascii="Times New Roman" w:eastAsia="Times New Roman" w:hAnsi="Times New Roman" w:cs="Times New Roman"/>
          <w:color w:val="000000"/>
          <w:sz w:val="28"/>
          <w:szCs w:val="28"/>
          <w:lang w:eastAsia="ru-RU"/>
        </w:rPr>
        <w:t>течества</w:t>
      </w:r>
      <w:r w:rsidR="00A22BAF">
        <w:rPr>
          <w:rFonts w:ascii="Times New Roman" w:eastAsia="Times New Roman" w:hAnsi="Times New Roman" w:cs="Times New Roman"/>
          <w:color w:val="000000"/>
          <w:sz w:val="28"/>
          <w:szCs w:val="28"/>
          <w:lang w:eastAsia="ru-RU"/>
        </w:rPr>
        <w:t xml:space="preserve">. </w:t>
      </w:r>
      <w:r w:rsidRPr="000D11C0">
        <w:rPr>
          <w:rFonts w:ascii="Times New Roman" w:eastAsia="Times New Roman" w:hAnsi="Times New Roman" w:cs="Times New Roman"/>
          <w:color w:val="000000"/>
          <w:sz w:val="28"/>
          <w:szCs w:val="28"/>
          <w:lang w:eastAsia="ru-RU"/>
        </w:rPr>
        <w:t xml:space="preserve">День  памяти Елохина А.А. </w:t>
      </w:r>
    </w:p>
    <w:p w:rsidR="000D11C0" w:rsidRPr="000D11C0" w:rsidRDefault="000D11C0" w:rsidP="00A22BA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t>Январь.  День  рождения музея</w:t>
      </w:r>
      <w:r w:rsidR="00A22BAF">
        <w:rPr>
          <w:rFonts w:ascii="Times New Roman" w:eastAsia="Times New Roman" w:hAnsi="Times New Roman" w:cs="Times New Roman"/>
          <w:color w:val="000000"/>
          <w:sz w:val="28"/>
          <w:szCs w:val="28"/>
          <w:lang w:eastAsia="ru-RU"/>
        </w:rPr>
        <w:t>.</w:t>
      </w:r>
    </w:p>
    <w:p w:rsidR="000D11C0" w:rsidRPr="000D11C0" w:rsidRDefault="000D11C0" w:rsidP="00A22BAF">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t>Февраль. День российской науки</w:t>
      </w:r>
      <w:r w:rsidR="00A22BAF">
        <w:rPr>
          <w:rFonts w:ascii="Times New Roman" w:eastAsia="Times New Roman" w:hAnsi="Times New Roman" w:cs="Times New Roman"/>
          <w:color w:val="000000"/>
          <w:sz w:val="28"/>
          <w:szCs w:val="28"/>
          <w:lang w:eastAsia="ru-RU"/>
        </w:rPr>
        <w:t xml:space="preserve">. </w:t>
      </w:r>
      <w:r w:rsidRPr="000D11C0">
        <w:rPr>
          <w:rFonts w:ascii="Times New Roman" w:eastAsia="Times New Roman" w:hAnsi="Times New Roman" w:cs="Times New Roman"/>
          <w:color w:val="000000"/>
          <w:sz w:val="28"/>
          <w:szCs w:val="28"/>
          <w:lang w:eastAsia="ru-RU"/>
        </w:rPr>
        <w:t>День памяти о россиянах, исполнявших служебный долг за пределами Отечества,  день воинов – афганцев</w:t>
      </w:r>
      <w:r w:rsidR="00A22BAF">
        <w:rPr>
          <w:rFonts w:ascii="Times New Roman" w:eastAsia="Times New Roman" w:hAnsi="Times New Roman" w:cs="Times New Roman"/>
          <w:color w:val="000000"/>
          <w:sz w:val="28"/>
          <w:szCs w:val="28"/>
          <w:lang w:eastAsia="ru-RU"/>
        </w:rPr>
        <w:t xml:space="preserve">. </w:t>
      </w:r>
      <w:r w:rsidRPr="000D11C0">
        <w:rPr>
          <w:rFonts w:ascii="Times New Roman" w:eastAsia="Times New Roman" w:hAnsi="Times New Roman" w:cs="Times New Roman"/>
          <w:color w:val="000000"/>
          <w:sz w:val="28"/>
          <w:szCs w:val="28"/>
          <w:lang w:eastAsia="ru-RU"/>
        </w:rPr>
        <w:t>День  памяти Карпова Г.Р. М</w:t>
      </w:r>
      <w:r w:rsidR="00ED7813">
        <w:rPr>
          <w:rFonts w:ascii="Times New Roman" w:eastAsia="Times New Roman" w:hAnsi="Times New Roman" w:cs="Times New Roman"/>
          <w:color w:val="000000"/>
          <w:sz w:val="28"/>
          <w:szCs w:val="28"/>
          <w:lang w:eastAsia="ru-RU"/>
        </w:rPr>
        <w:t xml:space="preserve">еждународный день родного языка. </w:t>
      </w:r>
      <w:r w:rsidRPr="000D11C0">
        <w:rPr>
          <w:rFonts w:ascii="Times New Roman" w:eastAsia="Times New Roman" w:hAnsi="Times New Roman" w:cs="Times New Roman"/>
          <w:color w:val="000000"/>
          <w:sz w:val="28"/>
          <w:szCs w:val="28"/>
          <w:lang w:eastAsia="ru-RU"/>
        </w:rPr>
        <w:t>День защитника Отечества</w:t>
      </w:r>
      <w:r w:rsidR="00ED7813">
        <w:rPr>
          <w:rFonts w:ascii="Times New Roman" w:eastAsia="Times New Roman" w:hAnsi="Times New Roman" w:cs="Times New Roman"/>
          <w:color w:val="000000"/>
          <w:sz w:val="28"/>
          <w:szCs w:val="28"/>
          <w:lang w:eastAsia="ru-RU"/>
        </w:rPr>
        <w:t>.</w:t>
      </w:r>
    </w:p>
    <w:p w:rsidR="000D11C0" w:rsidRPr="000D11C0" w:rsidRDefault="000D11C0" w:rsidP="00ED7813">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t>Март. День воссоединения Крыма с Россией</w:t>
      </w:r>
      <w:r w:rsidR="00ED7813">
        <w:rPr>
          <w:rFonts w:ascii="Times New Roman" w:eastAsia="Times New Roman" w:hAnsi="Times New Roman" w:cs="Times New Roman"/>
          <w:color w:val="000000"/>
          <w:sz w:val="28"/>
          <w:szCs w:val="28"/>
          <w:lang w:eastAsia="ru-RU"/>
        </w:rPr>
        <w:t>.</w:t>
      </w:r>
    </w:p>
    <w:p w:rsidR="000D11C0" w:rsidRPr="000D11C0" w:rsidRDefault="000D11C0" w:rsidP="00ED7813">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t>Апрель. День космонавтики</w:t>
      </w:r>
      <w:r w:rsidR="00ED7813">
        <w:rPr>
          <w:rFonts w:ascii="Times New Roman" w:eastAsia="Times New Roman" w:hAnsi="Times New Roman" w:cs="Times New Roman"/>
          <w:color w:val="000000"/>
          <w:sz w:val="28"/>
          <w:szCs w:val="28"/>
          <w:lang w:eastAsia="ru-RU"/>
        </w:rPr>
        <w:t>.</w:t>
      </w:r>
    </w:p>
    <w:p w:rsidR="000D11C0" w:rsidRPr="000D11C0" w:rsidRDefault="000D11C0" w:rsidP="00743AC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t>Май. День Победы</w:t>
      </w:r>
      <w:r w:rsidR="00743ACC">
        <w:rPr>
          <w:rFonts w:ascii="Times New Roman" w:eastAsia="Times New Roman" w:hAnsi="Times New Roman" w:cs="Times New Roman"/>
          <w:color w:val="000000"/>
          <w:sz w:val="28"/>
          <w:szCs w:val="28"/>
          <w:lang w:eastAsia="ru-RU"/>
        </w:rPr>
        <w:t xml:space="preserve">. </w:t>
      </w:r>
      <w:r w:rsidRPr="000D11C0">
        <w:rPr>
          <w:rFonts w:ascii="Times New Roman" w:eastAsia="Times New Roman" w:hAnsi="Times New Roman" w:cs="Times New Roman"/>
          <w:color w:val="000000"/>
          <w:sz w:val="28"/>
          <w:szCs w:val="28"/>
          <w:lang w:eastAsia="ru-RU"/>
        </w:rPr>
        <w:t>День славянской письменности и культуры</w:t>
      </w:r>
      <w:r w:rsidR="00743ACC">
        <w:rPr>
          <w:rFonts w:ascii="Times New Roman" w:eastAsia="Times New Roman" w:hAnsi="Times New Roman" w:cs="Times New Roman"/>
          <w:color w:val="000000"/>
          <w:sz w:val="28"/>
          <w:szCs w:val="28"/>
          <w:lang w:eastAsia="ru-RU"/>
        </w:rPr>
        <w:t>.</w:t>
      </w:r>
    </w:p>
    <w:p w:rsidR="000D11C0" w:rsidRDefault="000D11C0" w:rsidP="00743AC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0D11C0">
        <w:rPr>
          <w:rFonts w:ascii="Times New Roman" w:eastAsia="Times New Roman" w:hAnsi="Times New Roman" w:cs="Times New Roman"/>
          <w:color w:val="000000"/>
          <w:sz w:val="28"/>
          <w:szCs w:val="28"/>
          <w:lang w:eastAsia="ru-RU"/>
        </w:rPr>
        <w:t>Июнь. Международный день защиты детей</w:t>
      </w:r>
      <w:r w:rsidR="00743ACC">
        <w:rPr>
          <w:rFonts w:ascii="Times New Roman" w:eastAsia="Times New Roman" w:hAnsi="Times New Roman" w:cs="Times New Roman"/>
          <w:color w:val="000000"/>
          <w:sz w:val="28"/>
          <w:szCs w:val="28"/>
          <w:lang w:eastAsia="ru-RU"/>
        </w:rPr>
        <w:t xml:space="preserve">. </w:t>
      </w:r>
      <w:r w:rsidRPr="000D11C0">
        <w:rPr>
          <w:rFonts w:ascii="Times New Roman" w:eastAsia="Times New Roman" w:hAnsi="Times New Roman" w:cs="Times New Roman"/>
          <w:color w:val="000000"/>
          <w:sz w:val="28"/>
          <w:szCs w:val="28"/>
          <w:lang w:eastAsia="ru-RU"/>
        </w:rPr>
        <w:t>День Русского языка – Пушкинский день России</w:t>
      </w:r>
      <w:r w:rsidR="00743ACC">
        <w:rPr>
          <w:rFonts w:ascii="Times New Roman" w:eastAsia="Times New Roman" w:hAnsi="Times New Roman" w:cs="Times New Roman"/>
          <w:color w:val="000000"/>
          <w:sz w:val="28"/>
          <w:szCs w:val="28"/>
          <w:lang w:eastAsia="ru-RU"/>
        </w:rPr>
        <w:t xml:space="preserve">. </w:t>
      </w:r>
      <w:r w:rsidRPr="000D11C0">
        <w:rPr>
          <w:rFonts w:ascii="Times New Roman" w:eastAsia="Times New Roman" w:hAnsi="Times New Roman" w:cs="Times New Roman"/>
          <w:color w:val="000000"/>
          <w:sz w:val="28"/>
          <w:szCs w:val="28"/>
          <w:lang w:eastAsia="ru-RU"/>
        </w:rPr>
        <w:t>День России</w:t>
      </w:r>
      <w:r w:rsidR="00743ACC">
        <w:rPr>
          <w:rFonts w:ascii="Times New Roman" w:eastAsia="Times New Roman" w:hAnsi="Times New Roman" w:cs="Times New Roman"/>
          <w:color w:val="000000"/>
          <w:sz w:val="28"/>
          <w:szCs w:val="28"/>
          <w:lang w:eastAsia="ru-RU"/>
        </w:rPr>
        <w:t xml:space="preserve">. </w:t>
      </w:r>
      <w:r w:rsidRPr="000D11C0">
        <w:rPr>
          <w:rFonts w:ascii="Times New Roman" w:eastAsia="Times New Roman" w:hAnsi="Times New Roman" w:cs="Times New Roman"/>
          <w:color w:val="000000"/>
          <w:sz w:val="28"/>
          <w:szCs w:val="28"/>
          <w:lang w:eastAsia="ru-RU"/>
        </w:rPr>
        <w:t>День памяти и скорби – день начала Великой Отечественной войны</w:t>
      </w:r>
      <w:r w:rsidR="00743ACC">
        <w:rPr>
          <w:rFonts w:ascii="Times New Roman" w:eastAsia="Times New Roman" w:hAnsi="Times New Roman" w:cs="Times New Roman"/>
          <w:color w:val="000000"/>
          <w:sz w:val="28"/>
          <w:szCs w:val="28"/>
          <w:lang w:eastAsia="ru-RU"/>
        </w:rPr>
        <w:t>.</w:t>
      </w:r>
    </w:p>
    <w:p w:rsidR="004053EC" w:rsidRDefault="004053EC" w:rsidP="00743AC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p>
    <w:p w:rsidR="004053EC" w:rsidRDefault="004053E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4053EC" w:rsidRPr="007472A8" w:rsidTr="00A474AB">
        <w:tc>
          <w:tcPr>
            <w:tcW w:w="4075" w:type="dxa"/>
            <w:hideMark/>
          </w:tcPr>
          <w:p w:rsidR="004053EC" w:rsidRPr="007472A8" w:rsidRDefault="004053EC" w:rsidP="00A474AB">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4053EC" w:rsidRPr="007472A8" w:rsidRDefault="004053EC" w:rsidP="004053EC">
      <w:pPr>
        <w:tabs>
          <w:tab w:val="left" w:pos="851"/>
        </w:tabs>
        <w:spacing w:after="0"/>
        <w:ind w:firstLine="709"/>
        <w:jc w:val="both"/>
        <w:rPr>
          <w:rFonts w:ascii="Times New Roman" w:eastAsia="MS Mincho" w:hAnsi="Times New Roman" w:cs="Times New Roman"/>
          <w:color w:val="00B050"/>
          <w:sz w:val="28"/>
          <w:szCs w:val="28"/>
          <w:lang w:eastAsia="ja-JP"/>
        </w:rPr>
      </w:pPr>
    </w:p>
    <w:p w:rsidR="004053EC" w:rsidRPr="007472A8" w:rsidRDefault="004053EC" w:rsidP="004053EC">
      <w:pPr>
        <w:tabs>
          <w:tab w:val="left" w:pos="851"/>
        </w:tabs>
        <w:spacing w:after="0"/>
        <w:ind w:firstLine="709"/>
        <w:jc w:val="both"/>
        <w:rPr>
          <w:rFonts w:ascii="Times New Roman" w:eastAsia="Times New Roman" w:hAnsi="Times New Roman" w:cs="Times New Roman"/>
          <w:color w:val="00B050"/>
          <w:sz w:val="28"/>
          <w:szCs w:val="28"/>
          <w:lang w:eastAsia="ru-RU"/>
        </w:rPr>
      </w:pPr>
    </w:p>
    <w:p w:rsidR="004053EC" w:rsidRPr="007472A8" w:rsidRDefault="004053EC" w:rsidP="004053EC">
      <w:pPr>
        <w:tabs>
          <w:tab w:val="left" w:pos="851"/>
        </w:tabs>
        <w:spacing w:after="0"/>
        <w:ind w:firstLine="709"/>
        <w:jc w:val="both"/>
        <w:rPr>
          <w:rFonts w:ascii="Times New Roman" w:eastAsia="Times New Roman" w:hAnsi="Times New Roman" w:cs="Times New Roman"/>
          <w:color w:val="00B050"/>
          <w:sz w:val="28"/>
          <w:szCs w:val="28"/>
          <w:lang w:eastAsia="ru-RU"/>
        </w:rPr>
      </w:pPr>
    </w:p>
    <w:p w:rsidR="004053EC" w:rsidRPr="007472A8" w:rsidRDefault="004053EC" w:rsidP="004053EC">
      <w:pPr>
        <w:tabs>
          <w:tab w:val="left" w:pos="851"/>
        </w:tabs>
        <w:spacing w:after="0"/>
        <w:ind w:firstLine="709"/>
        <w:jc w:val="both"/>
        <w:rPr>
          <w:rFonts w:ascii="Times New Roman" w:eastAsia="Times New Roman" w:hAnsi="Times New Roman" w:cs="Times New Roman"/>
          <w:color w:val="00B050"/>
          <w:sz w:val="28"/>
          <w:szCs w:val="28"/>
          <w:lang w:eastAsia="ru-RU"/>
        </w:rPr>
      </w:pPr>
    </w:p>
    <w:p w:rsidR="004053EC" w:rsidRPr="007472A8" w:rsidRDefault="004053EC" w:rsidP="004053EC">
      <w:pPr>
        <w:tabs>
          <w:tab w:val="left" w:pos="851"/>
        </w:tabs>
        <w:spacing w:after="0"/>
        <w:ind w:firstLine="709"/>
        <w:jc w:val="both"/>
        <w:rPr>
          <w:rFonts w:ascii="Times New Roman" w:eastAsia="Times New Roman" w:hAnsi="Times New Roman" w:cs="Times New Roman"/>
          <w:color w:val="00B050"/>
          <w:sz w:val="28"/>
          <w:szCs w:val="28"/>
          <w:lang w:eastAsia="ru-RU"/>
        </w:rPr>
      </w:pPr>
    </w:p>
    <w:p w:rsidR="004053EC" w:rsidRPr="007472A8" w:rsidRDefault="004053EC" w:rsidP="004053EC">
      <w:pPr>
        <w:tabs>
          <w:tab w:val="left" w:pos="851"/>
        </w:tabs>
        <w:spacing w:after="0"/>
        <w:ind w:firstLine="709"/>
        <w:jc w:val="both"/>
        <w:rPr>
          <w:rFonts w:ascii="Times New Roman" w:eastAsia="Times New Roman" w:hAnsi="Times New Roman" w:cs="Times New Roman"/>
          <w:color w:val="00B050"/>
          <w:sz w:val="28"/>
          <w:szCs w:val="28"/>
          <w:lang w:eastAsia="ru-RU"/>
        </w:rPr>
      </w:pPr>
    </w:p>
    <w:p w:rsidR="004053EC" w:rsidRPr="007472A8" w:rsidRDefault="004053EC" w:rsidP="004053EC">
      <w:pPr>
        <w:tabs>
          <w:tab w:val="left" w:pos="851"/>
        </w:tabs>
        <w:spacing w:after="0"/>
        <w:ind w:firstLine="709"/>
        <w:jc w:val="both"/>
        <w:rPr>
          <w:rFonts w:ascii="Times New Roman" w:eastAsia="Times New Roman" w:hAnsi="Times New Roman" w:cs="Times New Roman"/>
          <w:color w:val="00B050"/>
          <w:sz w:val="28"/>
          <w:szCs w:val="28"/>
          <w:lang w:eastAsia="ru-RU"/>
        </w:rPr>
      </w:pPr>
    </w:p>
    <w:p w:rsidR="004053EC" w:rsidRPr="007472A8" w:rsidRDefault="004053EC" w:rsidP="004053EC">
      <w:pPr>
        <w:tabs>
          <w:tab w:val="left" w:pos="851"/>
        </w:tabs>
        <w:spacing w:after="0"/>
        <w:ind w:firstLine="709"/>
        <w:jc w:val="both"/>
        <w:rPr>
          <w:rFonts w:ascii="Times New Roman" w:eastAsia="Times New Roman" w:hAnsi="Times New Roman" w:cs="Times New Roman"/>
          <w:color w:val="00B050"/>
          <w:sz w:val="28"/>
          <w:szCs w:val="28"/>
          <w:lang w:eastAsia="ru-RU"/>
        </w:rPr>
      </w:pPr>
    </w:p>
    <w:p w:rsidR="004053EC" w:rsidRPr="007472A8" w:rsidRDefault="004053EC" w:rsidP="004053EC">
      <w:pPr>
        <w:tabs>
          <w:tab w:val="left" w:pos="851"/>
        </w:tabs>
        <w:spacing w:after="0"/>
        <w:ind w:firstLine="709"/>
        <w:jc w:val="both"/>
        <w:rPr>
          <w:rFonts w:ascii="Times New Roman" w:eastAsia="Times New Roman" w:hAnsi="Times New Roman" w:cs="Times New Roman"/>
          <w:color w:val="00B050"/>
          <w:sz w:val="28"/>
          <w:szCs w:val="28"/>
          <w:lang w:eastAsia="ru-RU"/>
        </w:rPr>
      </w:pPr>
    </w:p>
    <w:p w:rsidR="004053EC" w:rsidRPr="007472A8" w:rsidRDefault="004053EC" w:rsidP="004053EC">
      <w:pPr>
        <w:tabs>
          <w:tab w:val="left" w:pos="851"/>
        </w:tabs>
        <w:spacing w:after="0"/>
        <w:ind w:firstLine="709"/>
        <w:jc w:val="both"/>
        <w:rPr>
          <w:rFonts w:ascii="Times New Roman" w:eastAsia="Times New Roman" w:hAnsi="Times New Roman" w:cs="Times New Roman"/>
          <w:color w:val="00B050"/>
          <w:sz w:val="28"/>
          <w:szCs w:val="28"/>
          <w:lang w:eastAsia="ru-RU"/>
        </w:rPr>
      </w:pPr>
    </w:p>
    <w:p w:rsidR="004053EC" w:rsidRPr="007472A8" w:rsidRDefault="004053EC" w:rsidP="004053EC">
      <w:pPr>
        <w:tabs>
          <w:tab w:val="left" w:pos="851"/>
        </w:tabs>
        <w:spacing w:after="0"/>
        <w:ind w:firstLine="709"/>
        <w:jc w:val="both"/>
        <w:rPr>
          <w:rFonts w:ascii="Times New Roman" w:eastAsia="Times New Roman" w:hAnsi="Times New Roman" w:cs="Times New Roman"/>
          <w:color w:val="00B050"/>
          <w:sz w:val="28"/>
          <w:szCs w:val="28"/>
          <w:lang w:eastAsia="ru-RU"/>
        </w:rPr>
      </w:pPr>
    </w:p>
    <w:p w:rsidR="004053EC" w:rsidRPr="007472A8" w:rsidRDefault="004053EC" w:rsidP="004053EC">
      <w:pPr>
        <w:tabs>
          <w:tab w:val="left" w:pos="851"/>
        </w:tabs>
        <w:spacing w:after="0"/>
        <w:ind w:firstLine="709"/>
        <w:jc w:val="both"/>
        <w:rPr>
          <w:rFonts w:ascii="Times New Roman" w:eastAsia="Times New Roman" w:hAnsi="Times New Roman" w:cs="Times New Roman"/>
          <w:color w:val="00B050"/>
          <w:sz w:val="28"/>
          <w:szCs w:val="28"/>
          <w:lang w:eastAsia="ru-RU"/>
        </w:rPr>
      </w:pPr>
    </w:p>
    <w:p w:rsidR="004053EC" w:rsidRPr="007472A8" w:rsidRDefault="004053EC" w:rsidP="004053EC">
      <w:pPr>
        <w:tabs>
          <w:tab w:val="left" w:pos="851"/>
        </w:tabs>
        <w:spacing w:after="0"/>
        <w:ind w:firstLine="709"/>
        <w:jc w:val="both"/>
        <w:rPr>
          <w:rFonts w:ascii="Times New Roman" w:eastAsia="Times New Roman" w:hAnsi="Times New Roman" w:cs="Times New Roman"/>
          <w:color w:val="00B050"/>
          <w:sz w:val="28"/>
          <w:szCs w:val="28"/>
          <w:lang w:eastAsia="ru-RU"/>
        </w:rPr>
      </w:pPr>
    </w:p>
    <w:p w:rsidR="004053EC" w:rsidRPr="007472A8" w:rsidRDefault="004053EC" w:rsidP="004053EC">
      <w:pPr>
        <w:tabs>
          <w:tab w:val="left" w:pos="851"/>
        </w:tabs>
        <w:spacing w:after="0"/>
        <w:ind w:firstLine="709"/>
        <w:jc w:val="both"/>
        <w:rPr>
          <w:rFonts w:ascii="Times New Roman" w:eastAsia="Times New Roman" w:hAnsi="Times New Roman" w:cs="Times New Roman"/>
          <w:color w:val="00B050"/>
          <w:sz w:val="28"/>
          <w:szCs w:val="28"/>
          <w:lang w:eastAsia="ru-RU"/>
        </w:rPr>
      </w:pPr>
    </w:p>
    <w:p w:rsidR="004053EC" w:rsidRPr="007472A8" w:rsidRDefault="004053EC" w:rsidP="004053EC">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4053EC" w:rsidRPr="007472A8" w:rsidRDefault="004053EC" w:rsidP="004053EC">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w:t>
      </w:r>
      <w:r w:rsidRPr="007472A8">
        <w:rPr>
          <w:rFonts w:ascii="Times New Roman" w:eastAsia="Times New Roman" w:hAnsi="Times New Roman" w:cs="Times New Roman"/>
          <w:b/>
          <w:color w:val="000000"/>
          <w:sz w:val="32"/>
          <w:szCs w:val="28"/>
          <w:lang w:eastAsia="ru-RU"/>
        </w:rPr>
        <w:t>»</w:t>
      </w:r>
    </w:p>
    <w:p w:rsidR="004053EC" w:rsidRPr="007472A8" w:rsidRDefault="004053EC" w:rsidP="004053EC">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4053EC" w:rsidRPr="007472A8" w:rsidRDefault="004053EC" w:rsidP="004053EC">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Журавленок</w:t>
      </w:r>
      <w:r w:rsidRPr="007472A8">
        <w:rPr>
          <w:rFonts w:ascii="Times New Roman" w:eastAsia="Times New Roman" w:hAnsi="Times New Roman" w:cs="Times New Roman"/>
          <w:color w:val="000000"/>
          <w:sz w:val="28"/>
          <w:szCs w:val="28"/>
          <w:lang w:eastAsia="ru-RU"/>
        </w:rPr>
        <w:t>»,</w:t>
      </w:r>
    </w:p>
    <w:p w:rsidR="004053EC" w:rsidRDefault="004053EC" w:rsidP="004053EC">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Сапожникова С.Н.</w:t>
      </w:r>
    </w:p>
    <w:p w:rsidR="004053EC" w:rsidRPr="00F87B6A" w:rsidRDefault="004053EC" w:rsidP="00FB0474">
      <w:pPr>
        <w:pStyle w:val="a3"/>
        <w:numPr>
          <w:ilvl w:val="0"/>
          <w:numId w:val="47"/>
        </w:numPr>
        <w:tabs>
          <w:tab w:val="left" w:pos="851"/>
        </w:tab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7B6A">
        <w:rPr>
          <w:rFonts w:ascii="Times New Roman" w:eastAsia="Times New Roman" w:hAnsi="Times New Roman" w:cs="Times New Roman"/>
          <w:color w:val="000000"/>
          <w:sz w:val="28"/>
          <w:szCs w:val="28"/>
          <w:lang w:eastAsia="ru-RU"/>
        </w:rPr>
        <w:t>год обучения)</w:t>
      </w:r>
    </w:p>
    <w:p w:rsidR="004053EC" w:rsidRDefault="004053EC" w:rsidP="004053E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053EC" w:rsidRPr="00743ACC" w:rsidRDefault="004053EC" w:rsidP="004053E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7920CE">
        <w:rPr>
          <w:rFonts w:ascii="Times New Roman" w:eastAsia="Times New Roman" w:hAnsi="Times New Roman" w:cs="Times New Roman"/>
          <w:color w:val="000000"/>
          <w:sz w:val="28"/>
          <w:szCs w:val="28"/>
          <w:lang w:eastAsia="ru-RU"/>
        </w:rPr>
        <w:t>дошкольного</w:t>
      </w:r>
      <w:r w:rsidRPr="00743ACC">
        <w:rPr>
          <w:rFonts w:ascii="Times New Roman" w:eastAsia="Times New Roman" w:hAnsi="Times New Roman" w:cs="Times New Roman"/>
          <w:color w:val="000000"/>
          <w:sz w:val="28"/>
          <w:szCs w:val="28"/>
          <w:lang w:eastAsia="ru-RU"/>
        </w:rPr>
        <w:t xml:space="preserve"> возраста с учетом особенностей их развития.  </w:t>
      </w:r>
    </w:p>
    <w:p w:rsidR="004053EC" w:rsidRPr="00743ACC" w:rsidRDefault="004053EC" w:rsidP="004053E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 xml:space="preserve">Курс рассчитан на </w:t>
      </w:r>
      <w:r w:rsidR="00851468">
        <w:rPr>
          <w:rFonts w:ascii="Times New Roman" w:eastAsia="Times New Roman" w:hAnsi="Times New Roman" w:cs="Times New Roman"/>
          <w:color w:val="000000"/>
          <w:sz w:val="28"/>
          <w:szCs w:val="28"/>
          <w:lang w:eastAsia="ru-RU"/>
        </w:rPr>
        <w:t>23</w:t>
      </w:r>
      <w:r w:rsidRPr="00743ACC">
        <w:rPr>
          <w:rFonts w:ascii="Times New Roman" w:eastAsia="Times New Roman" w:hAnsi="Times New Roman" w:cs="Times New Roman"/>
          <w:color w:val="000000"/>
          <w:sz w:val="28"/>
          <w:szCs w:val="28"/>
          <w:lang w:eastAsia="ru-RU"/>
        </w:rPr>
        <w:t xml:space="preserve"> часа (в том числе, теоретические занятия – </w:t>
      </w:r>
      <w:r w:rsidR="00851468">
        <w:rPr>
          <w:rFonts w:ascii="Times New Roman" w:eastAsia="Times New Roman" w:hAnsi="Times New Roman" w:cs="Times New Roman"/>
          <w:color w:val="000000"/>
          <w:sz w:val="28"/>
          <w:szCs w:val="28"/>
          <w:lang w:eastAsia="ru-RU"/>
        </w:rPr>
        <w:t>4</w:t>
      </w:r>
      <w:r w:rsidRPr="00743ACC">
        <w:rPr>
          <w:rFonts w:ascii="Times New Roman" w:eastAsia="Times New Roman" w:hAnsi="Times New Roman" w:cs="Times New Roman"/>
          <w:color w:val="000000"/>
          <w:sz w:val="28"/>
          <w:szCs w:val="28"/>
          <w:lang w:eastAsia="ru-RU"/>
        </w:rPr>
        <w:t xml:space="preserve">, практические занятия – </w:t>
      </w:r>
      <w:r w:rsidR="00851468">
        <w:rPr>
          <w:rFonts w:ascii="Times New Roman" w:eastAsia="Times New Roman" w:hAnsi="Times New Roman" w:cs="Times New Roman"/>
          <w:color w:val="000000"/>
          <w:sz w:val="28"/>
          <w:szCs w:val="28"/>
          <w:lang w:eastAsia="ru-RU"/>
        </w:rPr>
        <w:t>19</w:t>
      </w:r>
      <w:r w:rsidRPr="00743ACC">
        <w:rPr>
          <w:rFonts w:ascii="Times New Roman" w:eastAsia="Times New Roman" w:hAnsi="Times New Roman" w:cs="Times New Roman"/>
          <w:color w:val="000000"/>
          <w:sz w:val="28"/>
          <w:szCs w:val="28"/>
          <w:lang w:eastAsia="ru-RU"/>
        </w:rPr>
        <w:t>).</w:t>
      </w:r>
    </w:p>
    <w:p w:rsidR="001175EC" w:rsidRDefault="004053EC" w:rsidP="004053E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4053EC" w:rsidRDefault="004053EC" w:rsidP="00FB0474">
      <w:pPr>
        <w:pStyle w:val="a3"/>
        <w:numPr>
          <w:ilvl w:val="0"/>
          <w:numId w:val="56"/>
        </w:num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4053EC" w:rsidRDefault="004053EC" w:rsidP="004053EC">
      <w:p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«Музей – хранитель наследия веков» 3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290"/>
        <w:gridCol w:w="2409"/>
      </w:tblGrid>
      <w:tr w:rsidR="004053EC" w:rsidRPr="006F1330" w:rsidTr="007920CE">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color w:val="000000"/>
                <w:sz w:val="28"/>
                <w:szCs w:val="28"/>
                <w:lang w:eastAsia="ru-RU"/>
              </w:rPr>
              <w:t>№</w:t>
            </w:r>
          </w:p>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color w:val="000000"/>
                <w:sz w:val="28"/>
                <w:szCs w:val="28"/>
                <w:lang w:eastAsia="ru-RU"/>
              </w:rPr>
              <w:t>Тема</w:t>
            </w:r>
          </w:p>
        </w:tc>
        <w:tc>
          <w:tcPr>
            <w:tcW w:w="3630" w:type="dxa"/>
            <w:gridSpan w:val="3"/>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Количество часов</w:t>
            </w:r>
          </w:p>
        </w:tc>
        <w:tc>
          <w:tcPr>
            <w:tcW w:w="2409" w:type="dxa"/>
            <w:vMerge w:val="restart"/>
            <w:tcBorders>
              <w:top w:val="single" w:sz="6" w:space="0" w:color="auto"/>
              <w:left w:val="single" w:sz="6" w:space="0" w:color="auto"/>
              <w:right w:val="single" w:sz="6" w:space="0" w:color="auto"/>
            </w:tcBorders>
            <w:shd w:val="clear" w:color="auto" w:fill="FFFFFF"/>
          </w:tcPr>
          <w:p w:rsidR="004053EC" w:rsidRPr="006F1330" w:rsidRDefault="004053EC" w:rsidP="00A474AB">
            <w:pPr>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Формы контроля</w:t>
            </w:r>
          </w:p>
        </w:tc>
      </w:tr>
      <w:tr w:rsidR="004053EC" w:rsidRPr="006F1330" w:rsidTr="007920CE">
        <w:trPr>
          <w:trHeight w:val="336"/>
        </w:trPr>
        <w:tc>
          <w:tcPr>
            <w:tcW w:w="600" w:type="dxa"/>
            <w:vMerge/>
            <w:tcBorders>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color w:val="000000"/>
                <w:sz w:val="28"/>
                <w:szCs w:val="28"/>
                <w:lang w:eastAsia="ru-RU"/>
              </w:rPr>
              <w:t>Всего</w:t>
            </w:r>
          </w:p>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теория</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sz w:val="28"/>
                <w:szCs w:val="28"/>
                <w:lang w:eastAsia="ru-RU"/>
              </w:rPr>
              <w:t>практика</w:t>
            </w:r>
          </w:p>
        </w:tc>
        <w:tc>
          <w:tcPr>
            <w:tcW w:w="2409" w:type="dxa"/>
            <w:vMerge/>
            <w:tcBorders>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4053EC" w:rsidRPr="006F1330" w:rsidTr="007920CE">
        <w:trPr>
          <w:trHeight w:val="91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hAnsi="Times New Roman" w:cs="Times New Roman"/>
                <w:sz w:val="28"/>
                <w:szCs w:val="28"/>
              </w:rPr>
              <w:t>Музейная терминология как азбука музейного дела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 xml:space="preserve"> Вопросы  - ответы</w:t>
            </w:r>
          </w:p>
        </w:tc>
      </w:tr>
      <w:tr w:rsidR="004053EC" w:rsidRPr="006F1330" w:rsidTr="007920CE">
        <w:trPr>
          <w:trHeight w:val="882"/>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2.</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Культурно-массовая работа школьного музея</w:t>
            </w:r>
          </w:p>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746D7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r w:rsidR="00746D7B">
              <w:rPr>
                <w:rFonts w:ascii="Times New Roman" w:eastAsia="Times New Roman" w:hAnsi="Times New Roman" w:cs="Times New Roman"/>
                <w:sz w:val="28"/>
                <w:szCs w:val="28"/>
                <w:lang w:eastAsia="ru-RU"/>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 xml:space="preserve">Творческая </w:t>
            </w:r>
          </w:p>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работа</w:t>
            </w:r>
          </w:p>
        </w:tc>
      </w:tr>
      <w:tr w:rsidR="004053EC" w:rsidRPr="006F1330" w:rsidTr="007920CE">
        <w:trPr>
          <w:trHeight w:val="523"/>
        </w:trPr>
        <w:tc>
          <w:tcPr>
            <w:tcW w:w="600" w:type="dxa"/>
            <w:tcBorders>
              <w:top w:val="single" w:sz="6" w:space="0" w:color="auto"/>
              <w:left w:val="single" w:sz="6" w:space="0" w:color="auto"/>
              <w:bottom w:val="nil"/>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3.</w:t>
            </w:r>
          </w:p>
        </w:tc>
        <w:tc>
          <w:tcPr>
            <w:tcW w:w="3000" w:type="dxa"/>
            <w:tcBorders>
              <w:top w:val="single" w:sz="6" w:space="0" w:color="auto"/>
              <w:left w:val="single" w:sz="6" w:space="0" w:color="auto"/>
              <w:bottom w:val="nil"/>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 xml:space="preserve">Подготовка музейной экскурсии </w:t>
            </w:r>
          </w:p>
        </w:tc>
        <w:tc>
          <w:tcPr>
            <w:tcW w:w="1080" w:type="dxa"/>
            <w:tcBorders>
              <w:top w:val="single" w:sz="6" w:space="0" w:color="auto"/>
              <w:left w:val="single" w:sz="6" w:space="0" w:color="auto"/>
              <w:bottom w:val="nil"/>
              <w:right w:val="single" w:sz="6" w:space="0" w:color="auto"/>
            </w:tcBorders>
            <w:shd w:val="clear" w:color="auto" w:fill="FFFFFF"/>
          </w:tcPr>
          <w:p w:rsidR="004053EC" w:rsidRPr="006F1330" w:rsidRDefault="004053EC" w:rsidP="00746D7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r w:rsidR="00746D7B">
              <w:rPr>
                <w:rFonts w:ascii="Times New Roman" w:eastAsia="Times New Roman" w:hAnsi="Times New Roman" w:cs="Times New Roman"/>
                <w:sz w:val="28"/>
                <w:szCs w:val="28"/>
                <w:lang w:eastAsia="ru-RU"/>
              </w:rPr>
              <w:t>0</w:t>
            </w:r>
          </w:p>
        </w:tc>
        <w:tc>
          <w:tcPr>
            <w:tcW w:w="1260" w:type="dxa"/>
            <w:tcBorders>
              <w:top w:val="single" w:sz="6" w:space="0" w:color="auto"/>
              <w:left w:val="single" w:sz="6" w:space="0" w:color="auto"/>
              <w:bottom w:val="nil"/>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0</w:t>
            </w:r>
          </w:p>
        </w:tc>
        <w:tc>
          <w:tcPr>
            <w:tcW w:w="1290" w:type="dxa"/>
            <w:tcBorders>
              <w:top w:val="single" w:sz="6" w:space="0" w:color="auto"/>
              <w:left w:val="single" w:sz="6" w:space="0" w:color="auto"/>
              <w:bottom w:val="nil"/>
              <w:right w:val="single" w:sz="6" w:space="0" w:color="auto"/>
            </w:tcBorders>
            <w:shd w:val="clear" w:color="auto" w:fill="FFFFFF"/>
          </w:tcPr>
          <w:p w:rsidR="004053EC" w:rsidRPr="006F1330" w:rsidRDefault="004053EC" w:rsidP="00746D7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r w:rsidR="00746D7B">
              <w:rPr>
                <w:rFonts w:ascii="Times New Roman" w:eastAsia="Times New Roman" w:hAnsi="Times New Roman" w:cs="Times New Roman"/>
                <w:sz w:val="28"/>
                <w:szCs w:val="28"/>
                <w:lang w:eastAsia="ru-RU"/>
              </w:rPr>
              <w:t>0</w:t>
            </w:r>
          </w:p>
        </w:tc>
        <w:tc>
          <w:tcPr>
            <w:tcW w:w="2409" w:type="dxa"/>
            <w:tcBorders>
              <w:top w:val="single" w:sz="6" w:space="0" w:color="auto"/>
              <w:left w:val="single" w:sz="6" w:space="0" w:color="auto"/>
              <w:bottom w:val="nil"/>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Практическая работа</w:t>
            </w:r>
          </w:p>
        </w:tc>
      </w:tr>
      <w:tr w:rsidR="007920CE" w:rsidRPr="006F1330" w:rsidTr="007920CE">
        <w:trPr>
          <w:trHeight w:val="523"/>
        </w:trPr>
        <w:tc>
          <w:tcPr>
            <w:tcW w:w="600"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90"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09"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4053EC" w:rsidRPr="006F1330" w:rsidTr="007920CE">
        <w:trPr>
          <w:trHeight w:val="264"/>
        </w:trPr>
        <w:tc>
          <w:tcPr>
            <w:tcW w:w="600" w:type="dxa"/>
            <w:tcBorders>
              <w:top w:val="nil"/>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4.</w:t>
            </w:r>
          </w:p>
        </w:tc>
        <w:tc>
          <w:tcPr>
            <w:tcW w:w="3000" w:type="dxa"/>
            <w:tcBorders>
              <w:top w:val="nil"/>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4053EC"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0" w:type="dxa"/>
            <w:tcBorders>
              <w:top w:val="nil"/>
              <w:left w:val="single" w:sz="6" w:space="0" w:color="auto"/>
              <w:bottom w:val="single" w:sz="6" w:space="0" w:color="auto"/>
              <w:right w:val="single" w:sz="6" w:space="0" w:color="auto"/>
            </w:tcBorders>
            <w:shd w:val="clear" w:color="auto" w:fill="FFFFFF"/>
          </w:tcPr>
          <w:p w:rsidR="004053EC" w:rsidRPr="006F1330" w:rsidRDefault="006F1330"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0</w:t>
            </w:r>
          </w:p>
        </w:tc>
        <w:tc>
          <w:tcPr>
            <w:tcW w:w="1290" w:type="dxa"/>
            <w:tcBorders>
              <w:top w:val="nil"/>
              <w:left w:val="single" w:sz="6" w:space="0" w:color="auto"/>
              <w:bottom w:val="single" w:sz="6" w:space="0" w:color="auto"/>
              <w:right w:val="single" w:sz="6" w:space="0" w:color="auto"/>
            </w:tcBorders>
            <w:shd w:val="clear" w:color="auto" w:fill="FFFFFF"/>
          </w:tcPr>
          <w:p w:rsidR="004053EC"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09" w:type="dxa"/>
            <w:tcBorders>
              <w:top w:val="nil"/>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Оценка качества работы</w:t>
            </w:r>
          </w:p>
        </w:tc>
      </w:tr>
      <w:tr w:rsidR="004053EC" w:rsidRPr="006F1330" w:rsidTr="007920CE">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053EC" w:rsidRPr="006F1330">
              <w:rPr>
                <w:rFonts w:ascii="Times New Roman" w:eastAsia="Times New Roman" w:hAnsi="Times New Roman" w:cs="Times New Roman"/>
                <w:sz w:val="28"/>
                <w:szCs w:val="28"/>
                <w:lang w:eastAsia="ru-RU"/>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053EC" w:rsidRPr="006F1330" w:rsidRDefault="004053EC"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4053EC" w:rsidRPr="006F1330" w:rsidRDefault="004053EC" w:rsidP="004053EC">
      <w:pPr>
        <w:tabs>
          <w:tab w:val="left" w:pos="851"/>
        </w:tabs>
        <w:spacing w:after="0" w:line="360" w:lineRule="auto"/>
        <w:jc w:val="both"/>
        <w:rPr>
          <w:rFonts w:ascii="Times New Roman" w:eastAsia="Times New Roman" w:hAnsi="Times New Roman" w:cs="Times New Roman"/>
          <w:color w:val="000000"/>
          <w:sz w:val="28"/>
          <w:szCs w:val="28"/>
          <w:lang w:eastAsia="ru-RU"/>
        </w:rPr>
      </w:pPr>
    </w:p>
    <w:p w:rsidR="007920CE" w:rsidRDefault="007920CE" w:rsidP="00FB0474">
      <w:pPr>
        <w:pStyle w:val="a3"/>
        <w:numPr>
          <w:ilvl w:val="0"/>
          <w:numId w:val="56"/>
        </w:num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7920CE" w:rsidRPr="00F87B6A" w:rsidRDefault="007920CE" w:rsidP="00FB0474">
      <w:pPr>
        <w:pStyle w:val="a3"/>
        <w:numPr>
          <w:ilvl w:val="0"/>
          <w:numId w:val="57"/>
        </w:numPr>
        <w:spacing w:line="360" w:lineRule="auto"/>
        <w:jc w:val="both"/>
        <w:rPr>
          <w:rFonts w:ascii="Times New Roman" w:hAnsi="Times New Roman" w:cs="Times New Roman"/>
          <w:b/>
          <w:sz w:val="28"/>
          <w:szCs w:val="28"/>
        </w:rPr>
      </w:pPr>
      <w:r w:rsidRPr="00F87B6A">
        <w:rPr>
          <w:rFonts w:ascii="Times New Roman" w:hAnsi="Times New Roman" w:cs="Times New Roman"/>
          <w:b/>
          <w:sz w:val="28"/>
          <w:szCs w:val="28"/>
        </w:rPr>
        <w:t>Музейная терминология</w:t>
      </w:r>
      <w:r>
        <w:rPr>
          <w:rFonts w:ascii="Times New Roman" w:hAnsi="Times New Roman" w:cs="Times New Roman"/>
          <w:b/>
          <w:sz w:val="28"/>
          <w:szCs w:val="28"/>
        </w:rPr>
        <w:t>.</w:t>
      </w:r>
    </w:p>
    <w:p w:rsidR="007920CE" w:rsidRPr="00954F67" w:rsidRDefault="007920CE"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954F67">
        <w:rPr>
          <w:rFonts w:ascii="Times New Roman" w:hAnsi="Times New Roman" w:cs="Times New Roman"/>
          <w:i/>
          <w:sz w:val="28"/>
          <w:szCs w:val="28"/>
        </w:rPr>
        <w:t xml:space="preserve">  Теоретическая часть.</w:t>
      </w:r>
      <w:r w:rsidRPr="00954F67">
        <w:rPr>
          <w:rFonts w:ascii="Times New Roman" w:hAnsi="Times New Roman" w:cs="Times New Roman"/>
          <w:sz w:val="28"/>
          <w:szCs w:val="28"/>
        </w:rPr>
        <w:t xml:space="preserve">  Понятие о фондах музея. Инвентарная книга. Обеспечение сохранности предметов в экспозиции и фондах. Все ли может сохранить школьный музей? Архивная книга - её содержание, строение, правила занесения экспонатов. Терминология экспоната. Знаковое значение предметов обихода.</w:t>
      </w:r>
    </w:p>
    <w:p w:rsidR="007920CE" w:rsidRDefault="007920CE"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Книга поступлений – основной документ учета музейных предметов. Проведение инвентаризации. </w:t>
      </w:r>
    </w:p>
    <w:p w:rsidR="007920CE" w:rsidRPr="00F87B6A" w:rsidRDefault="007920CE" w:rsidP="00FB0474">
      <w:pPr>
        <w:pStyle w:val="a3"/>
        <w:numPr>
          <w:ilvl w:val="0"/>
          <w:numId w:val="57"/>
        </w:numPr>
        <w:spacing w:line="360" w:lineRule="auto"/>
        <w:jc w:val="both"/>
        <w:rPr>
          <w:rFonts w:ascii="Times New Roman" w:hAnsi="Times New Roman" w:cs="Times New Roman"/>
          <w:b/>
          <w:sz w:val="28"/>
          <w:szCs w:val="28"/>
        </w:rPr>
      </w:pPr>
      <w:r w:rsidRPr="00F87B6A">
        <w:rPr>
          <w:rFonts w:ascii="Times New Roman" w:hAnsi="Times New Roman" w:cs="Times New Roman"/>
          <w:b/>
          <w:sz w:val="28"/>
          <w:szCs w:val="28"/>
        </w:rPr>
        <w:lastRenderedPageBreak/>
        <w:t>Культурно-массовая работа школьного музея</w:t>
      </w:r>
      <w:r>
        <w:rPr>
          <w:rFonts w:ascii="Times New Roman" w:hAnsi="Times New Roman" w:cs="Times New Roman"/>
          <w:b/>
          <w:sz w:val="28"/>
          <w:szCs w:val="28"/>
        </w:rPr>
        <w:t>.</w:t>
      </w:r>
    </w:p>
    <w:p w:rsidR="007920CE" w:rsidRPr="00954F67" w:rsidRDefault="007920CE"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 xml:space="preserve"> Теоретическая часть.</w:t>
      </w:r>
      <w:r w:rsidRPr="00954F67">
        <w:rPr>
          <w:rFonts w:ascii="Times New Roman" w:hAnsi="Times New Roman" w:cs="Times New Roman"/>
          <w:sz w:val="28"/>
          <w:szCs w:val="28"/>
        </w:rPr>
        <w:t xml:space="preserve">    Аудитория школьного музея: учащиеся, жители деревни, гости. Работа с организованными груп</w:t>
      </w:r>
      <w:r>
        <w:rPr>
          <w:rFonts w:ascii="Times New Roman" w:hAnsi="Times New Roman" w:cs="Times New Roman"/>
          <w:sz w:val="28"/>
          <w:szCs w:val="28"/>
        </w:rPr>
        <w:t>пами.</w:t>
      </w:r>
    </w:p>
    <w:p w:rsidR="007920CE" w:rsidRDefault="007920CE"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 xml:space="preserve"> Практическая часть.</w:t>
      </w:r>
      <w:r>
        <w:rPr>
          <w:rFonts w:ascii="Times New Roman" w:hAnsi="Times New Roman" w:cs="Times New Roman"/>
          <w:i/>
          <w:sz w:val="28"/>
          <w:szCs w:val="28"/>
        </w:rPr>
        <w:t xml:space="preserve"> </w:t>
      </w:r>
      <w:r>
        <w:rPr>
          <w:rFonts w:ascii="Times New Roman" w:hAnsi="Times New Roman" w:cs="Times New Roman"/>
          <w:sz w:val="28"/>
          <w:szCs w:val="28"/>
        </w:rPr>
        <w:t>«</w:t>
      </w:r>
      <w:r w:rsidRPr="00954F67">
        <w:rPr>
          <w:rFonts w:ascii="Times New Roman" w:hAnsi="Times New Roman" w:cs="Times New Roman"/>
          <w:sz w:val="28"/>
          <w:szCs w:val="28"/>
        </w:rPr>
        <w:t>Проведение в му</w:t>
      </w:r>
      <w:r>
        <w:rPr>
          <w:rFonts w:ascii="Times New Roman" w:hAnsi="Times New Roman" w:cs="Times New Roman"/>
          <w:sz w:val="28"/>
          <w:szCs w:val="28"/>
        </w:rPr>
        <w:t>зее занятий ДО «Дом, дом, открой свою тайну</w:t>
      </w:r>
      <w:r w:rsidRPr="00954F67">
        <w:rPr>
          <w:rFonts w:ascii="Times New Roman" w:hAnsi="Times New Roman" w:cs="Times New Roman"/>
          <w:sz w:val="28"/>
          <w:szCs w:val="28"/>
        </w:rPr>
        <w:t xml:space="preserve">». Сотрудничество с другими детскими объединениями школы. </w:t>
      </w:r>
    </w:p>
    <w:p w:rsidR="007920CE" w:rsidRPr="00F87B6A" w:rsidRDefault="007920CE" w:rsidP="00FB0474">
      <w:pPr>
        <w:pStyle w:val="a3"/>
        <w:numPr>
          <w:ilvl w:val="0"/>
          <w:numId w:val="57"/>
        </w:numPr>
        <w:spacing w:line="360" w:lineRule="auto"/>
        <w:jc w:val="both"/>
        <w:rPr>
          <w:rFonts w:ascii="Times New Roman" w:hAnsi="Times New Roman" w:cs="Times New Roman"/>
          <w:b/>
          <w:sz w:val="28"/>
          <w:szCs w:val="28"/>
        </w:rPr>
      </w:pPr>
      <w:r w:rsidRPr="00F87B6A">
        <w:rPr>
          <w:rFonts w:ascii="Times New Roman" w:hAnsi="Times New Roman" w:cs="Times New Roman"/>
          <w:b/>
          <w:sz w:val="28"/>
          <w:szCs w:val="28"/>
        </w:rPr>
        <w:t>Подготовка музейной экскурсии</w:t>
      </w:r>
      <w:r>
        <w:rPr>
          <w:rFonts w:ascii="Times New Roman" w:hAnsi="Times New Roman" w:cs="Times New Roman"/>
          <w:b/>
          <w:sz w:val="28"/>
          <w:szCs w:val="28"/>
        </w:rPr>
        <w:t>.</w:t>
      </w:r>
    </w:p>
    <w:p w:rsidR="007920CE" w:rsidRPr="00BD5CFA" w:rsidRDefault="007920CE"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Подготовка и проведение экскурсий</w:t>
      </w:r>
      <w:r>
        <w:rPr>
          <w:rFonts w:ascii="Times New Roman" w:hAnsi="Times New Roman" w:cs="Times New Roman"/>
          <w:sz w:val="28"/>
          <w:szCs w:val="28"/>
        </w:rPr>
        <w:t xml:space="preserve"> учащимися школы других объединений</w:t>
      </w:r>
      <w:r w:rsidRPr="00954F67">
        <w:rPr>
          <w:rFonts w:ascii="Times New Roman" w:hAnsi="Times New Roman" w:cs="Times New Roman"/>
          <w:sz w:val="28"/>
          <w:szCs w:val="28"/>
        </w:rPr>
        <w:t xml:space="preserve">. </w:t>
      </w:r>
    </w:p>
    <w:p w:rsidR="007920CE" w:rsidRPr="00BD5CFA" w:rsidRDefault="007920CE" w:rsidP="00FB0474">
      <w:pPr>
        <w:pStyle w:val="a3"/>
        <w:numPr>
          <w:ilvl w:val="0"/>
          <w:numId w:val="57"/>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Предъявление результатов</w:t>
      </w:r>
      <w:r>
        <w:rPr>
          <w:rFonts w:ascii="Times New Roman" w:hAnsi="Times New Roman" w:cs="Times New Roman"/>
          <w:b/>
          <w:sz w:val="28"/>
          <w:szCs w:val="28"/>
        </w:rPr>
        <w:t>.</w:t>
      </w:r>
    </w:p>
    <w:p w:rsidR="007920CE" w:rsidRPr="007920CE" w:rsidRDefault="007920CE" w:rsidP="006F133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BD5CFA">
        <w:rPr>
          <w:rFonts w:ascii="Times New Roman" w:hAnsi="Times New Roman" w:cs="Times New Roman"/>
          <w:i/>
          <w:sz w:val="28"/>
          <w:szCs w:val="28"/>
        </w:rPr>
        <w:t>Практическая часть.</w:t>
      </w:r>
      <w:r>
        <w:rPr>
          <w:rFonts w:ascii="Times New Roman" w:hAnsi="Times New Roman" w:cs="Times New Roman"/>
          <w:i/>
          <w:sz w:val="28"/>
          <w:szCs w:val="28"/>
        </w:rPr>
        <w:t xml:space="preserve"> </w:t>
      </w:r>
      <w:r>
        <w:rPr>
          <w:rFonts w:ascii="Times New Roman" w:hAnsi="Times New Roman" w:cs="Times New Roman"/>
          <w:sz w:val="28"/>
          <w:szCs w:val="28"/>
        </w:rPr>
        <w:t>Итоговые праздничные мероприятия.</w:t>
      </w:r>
    </w:p>
    <w:p w:rsidR="007920CE" w:rsidRDefault="007920CE" w:rsidP="006F1330">
      <w:pPr>
        <w:spacing w:line="360" w:lineRule="auto"/>
        <w:rPr>
          <w:rFonts w:ascii="Times New Roman" w:eastAsia="Times New Roman" w:hAnsi="Times New Roman" w:cs="Times New Roman"/>
          <w:color w:val="000000"/>
          <w:sz w:val="28"/>
          <w:szCs w:val="28"/>
          <w:lang w:eastAsia="ru-RU"/>
        </w:rPr>
      </w:pPr>
    </w:p>
    <w:p w:rsidR="007920CE" w:rsidRDefault="007920C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7920CE" w:rsidRPr="007472A8" w:rsidTr="00A474AB">
        <w:tc>
          <w:tcPr>
            <w:tcW w:w="4075" w:type="dxa"/>
            <w:hideMark/>
          </w:tcPr>
          <w:p w:rsidR="007920CE" w:rsidRPr="007472A8" w:rsidRDefault="007920CE" w:rsidP="00A474AB">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7920CE" w:rsidRPr="007472A8" w:rsidRDefault="007920CE" w:rsidP="007920CE">
      <w:pPr>
        <w:tabs>
          <w:tab w:val="left" w:pos="851"/>
        </w:tabs>
        <w:spacing w:after="0"/>
        <w:ind w:firstLine="709"/>
        <w:jc w:val="both"/>
        <w:rPr>
          <w:rFonts w:ascii="Times New Roman" w:eastAsia="MS Mincho" w:hAnsi="Times New Roman" w:cs="Times New Roman"/>
          <w:color w:val="00B050"/>
          <w:sz w:val="28"/>
          <w:szCs w:val="28"/>
          <w:lang w:eastAsia="ja-JP"/>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7920CE" w:rsidRPr="007472A8" w:rsidRDefault="007920CE" w:rsidP="007920CE">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7920CE" w:rsidRPr="007472A8" w:rsidRDefault="007920CE" w:rsidP="007920CE">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7920CE" w:rsidRPr="007472A8" w:rsidRDefault="007920CE" w:rsidP="007920CE">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Золотое сердечко</w:t>
      </w:r>
      <w:r w:rsidRPr="007472A8">
        <w:rPr>
          <w:rFonts w:ascii="Times New Roman" w:eastAsia="Times New Roman" w:hAnsi="Times New Roman" w:cs="Times New Roman"/>
          <w:color w:val="000000"/>
          <w:sz w:val="28"/>
          <w:szCs w:val="28"/>
          <w:lang w:eastAsia="ru-RU"/>
        </w:rPr>
        <w:t>»,</w:t>
      </w:r>
    </w:p>
    <w:p w:rsidR="007920CE" w:rsidRDefault="007920CE" w:rsidP="007920CE">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Сапожникова С. Н.</w:t>
      </w:r>
    </w:p>
    <w:p w:rsidR="007920CE" w:rsidRDefault="007920CE" w:rsidP="007920CE">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год обучения</w:t>
      </w:r>
      <w:r w:rsidRPr="007472A8">
        <w:rPr>
          <w:rFonts w:ascii="Times New Roman" w:eastAsia="Times New Roman" w:hAnsi="Times New Roman" w:cs="Times New Roman"/>
          <w:color w:val="000000"/>
          <w:sz w:val="28"/>
          <w:szCs w:val="28"/>
          <w:lang w:eastAsia="ru-RU"/>
        </w:rPr>
        <w:t>)</w:t>
      </w:r>
    </w:p>
    <w:p w:rsidR="007920CE" w:rsidRDefault="001175E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920CE" w:rsidRPr="00743ACC" w:rsidRDefault="007920CE" w:rsidP="007920CE">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Pr>
          <w:rFonts w:ascii="Times New Roman" w:eastAsia="Times New Roman" w:hAnsi="Times New Roman" w:cs="Times New Roman"/>
          <w:color w:val="000000"/>
          <w:sz w:val="28"/>
          <w:szCs w:val="28"/>
          <w:lang w:eastAsia="ru-RU"/>
        </w:rPr>
        <w:t>младшего</w:t>
      </w:r>
      <w:r w:rsidRPr="00743ACC">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7920CE" w:rsidRPr="00743ACC" w:rsidRDefault="007920CE" w:rsidP="007920CE">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 xml:space="preserve">Курс рассчитан на </w:t>
      </w:r>
      <w:r w:rsidR="00CB7057">
        <w:rPr>
          <w:rFonts w:ascii="Times New Roman" w:eastAsia="Times New Roman" w:hAnsi="Times New Roman" w:cs="Times New Roman"/>
          <w:color w:val="000000"/>
          <w:sz w:val="28"/>
          <w:szCs w:val="28"/>
          <w:lang w:eastAsia="ru-RU"/>
        </w:rPr>
        <w:t>200</w:t>
      </w:r>
      <w:r w:rsidRPr="00743ACC">
        <w:rPr>
          <w:rFonts w:ascii="Times New Roman" w:eastAsia="Times New Roman" w:hAnsi="Times New Roman" w:cs="Times New Roman"/>
          <w:color w:val="000000"/>
          <w:sz w:val="28"/>
          <w:szCs w:val="28"/>
          <w:lang w:eastAsia="ru-RU"/>
        </w:rPr>
        <w:t xml:space="preserve"> час</w:t>
      </w:r>
      <w:r w:rsidR="00CB7057">
        <w:rPr>
          <w:rFonts w:ascii="Times New Roman" w:eastAsia="Times New Roman" w:hAnsi="Times New Roman" w:cs="Times New Roman"/>
          <w:color w:val="000000"/>
          <w:sz w:val="28"/>
          <w:szCs w:val="28"/>
          <w:lang w:eastAsia="ru-RU"/>
        </w:rPr>
        <w:t>ов</w:t>
      </w:r>
      <w:r w:rsidRPr="00743ACC">
        <w:rPr>
          <w:rFonts w:ascii="Times New Roman" w:eastAsia="Times New Roman" w:hAnsi="Times New Roman" w:cs="Times New Roman"/>
          <w:color w:val="000000"/>
          <w:sz w:val="28"/>
          <w:szCs w:val="28"/>
          <w:lang w:eastAsia="ru-RU"/>
        </w:rPr>
        <w:t xml:space="preserve"> (в том числе, теоретические занятия – </w:t>
      </w:r>
      <w:r w:rsidR="00CB7057">
        <w:rPr>
          <w:rFonts w:ascii="Times New Roman" w:eastAsia="Times New Roman" w:hAnsi="Times New Roman" w:cs="Times New Roman"/>
          <w:color w:val="000000"/>
          <w:sz w:val="28"/>
          <w:szCs w:val="28"/>
          <w:lang w:eastAsia="ru-RU"/>
        </w:rPr>
        <w:t>54</w:t>
      </w:r>
      <w:r w:rsidRPr="00743ACC">
        <w:rPr>
          <w:rFonts w:ascii="Times New Roman" w:eastAsia="Times New Roman" w:hAnsi="Times New Roman" w:cs="Times New Roman"/>
          <w:color w:val="000000"/>
          <w:sz w:val="28"/>
          <w:szCs w:val="28"/>
          <w:lang w:eastAsia="ru-RU"/>
        </w:rPr>
        <w:t xml:space="preserve">, практические занятия – </w:t>
      </w:r>
      <w:r w:rsidR="00CB7057">
        <w:rPr>
          <w:rFonts w:ascii="Times New Roman" w:eastAsia="Times New Roman" w:hAnsi="Times New Roman" w:cs="Times New Roman"/>
          <w:color w:val="000000"/>
          <w:sz w:val="28"/>
          <w:szCs w:val="28"/>
          <w:lang w:eastAsia="ru-RU"/>
        </w:rPr>
        <w:t>146</w:t>
      </w:r>
      <w:r w:rsidRPr="00743ACC">
        <w:rPr>
          <w:rFonts w:ascii="Times New Roman" w:eastAsia="Times New Roman" w:hAnsi="Times New Roman" w:cs="Times New Roman"/>
          <w:color w:val="000000"/>
          <w:sz w:val="28"/>
          <w:szCs w:val="28"/>
          <w:lang w:eastAsia="ru-RU"/>
        </w:rPr>
        <w:t>).</w:t>
      </w:r>
    </w:p>
    <w:p w:rsidR="007920CE" w:rsidRDefault="007920CE" w:rsidP="007920CE">
      <w:pPr>
        <w:spacing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7920CE" w:rsidRPr="007920CE" w:rsidRDefault="007920CE" w:rsidP="00FB0474">
      <w:pPr>
        <w:pStyle w:val="a3"/>
        <w:numPr>
          <w:ilvl w:val="0"/>
          <w:numId w:val="58"/>
        </w:numPr>
        <w:spacing w:after="0" w:line="360" w:lineRule="auto"/>
        <w:jc w:val="center"/>
        <w:rPr>
          <w:rFonts w:ascii="Times New Roman" w:eastAsia="Times New Roman" w:hAnsi="Times New Roman" w:cs="Times New Roman"/>
          <w:b/>
          <w:color w:val="000000"/>
          <w:sz w:val="28"/>
          <w:szCs w:val="28"/>
          <w:lang w:eastAsia="ru-RU"/>
        </w:rPr>
      </w:pPr>
      <w:r w:rsidRPr="007920CE">
        <w:rPr>
          <w:rFonts w:ascii="Times New Roman" w:eastAsia="Times New Roman" w:hAnsi="Times New Roman" w:cs="Times New Roman"/>
          <w:b/>
          <w:color w:val="000000"/>
          <w:sz w:val="28"/>
          <w:szCs w:val="28"/>
          <w:lang w:eastAsia="ru-RU"/>
        </w:rPr>
        <w:t>Учебно-тематическое планирование по курсу</w:t>
      </w:r>
    </w:p>
    <w:p w:rsidR="007920CE" w:rsidRDefault="007920CE" w:rsidP="007920CE">
      <w:pPr>
        <w:spacing w:line="360" w:lineRule="auto"/>
        <w:jc w:val="center"/>
        <w:rPr>
          <w:rFonts w:ascii="Times New Roman" w:eastAsia="Times New Roman" w:hAnsi="Times New Roman" w:cs="Times New Roman"/>
          <w:b/>
          <w:color w:val="000000"/>
          <w:sz w:val="28"/>
          <w:szCs w:val="28"/>
          <w:lang w:eastAsia="ru-RU"/>
        </w:rPr>
      </w:pPr>
      <w:r w:rsidRPr="007920CE">
        <w:rPr>
          <w:rFonts w:ascii="Times New Roman" w:eastAsia="Times New Roman" w:hAnsi="Times New Roman" w:cs="Times New Roman"/>
          <w:b/>
          <w:color w:val="000000"/>
          <w:sz w:val="28"/>
          <w:szCs w:val="28"/>
          <w:lang w:eastAsia="ru-RU"/>
        </w:rPr>
        <w:t>«Музей – хранитель наследия веков» 3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148"/>
        <w:gridCol w:w="2551"/>
      </w:tblGrid>
      <w:tr w:rsidR="007920CE" w:rsidRPr="00954F67" w:rsidTr="007920CE">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color w:val="000000"/>
                <w:sz w:val="28"/>
                <w:szCs w:val="28"/>
                <w:lang w:eastAsia="ru-RU"/>
              </w:rPr>
              <w:t>№</w:t>
            </w:r>
          </w:p>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color w:val="000000"/>
                <w:sz w:val="28"/>
                <w:szCs w:val="28"/>
                <w:lang w:eastAsia="ru-RU"/>
              </w:rPr>
              <w:t>Тема</w:t>
            </w:r>
          </w:p>
        </w:tc>
        <w:tc>
          <w:tcPr>
            <w:tcW w:w="3488" w:type="dxa"/>
            <w:gridSpan w:val="3"/>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Количество часов</w:t>
            </w:r>
          </w:p>
        </w:tc>
        <w:tc>
          <w:tcPr>
            <w:tcW w:w="2551" w:type="dxa"/>
            <w:vMerge w:val="restart"/>
            <w:tcBorders>
              <w:top w:val="single" w:sz="6" w:space="0" w:color="auto"/>
              <w:left w:val="single" w:sz="6" w:space="0" w:color="auto"/>
              <w:right w:val="single" w:sz="6" w:space="0" w:color="auto"/>
            </w:tcBorders>
            <w:shd w:val="clear" w:color="auto" w:fill="FFFFFF"/>
          </w:tcPr>
          <w:p w:rsidR="007920CE" w:rsidRPr="006F1330" w:rsidRDefault="007920CE" w:rsidP="00A474AB">
            <w:pPr>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Формы контроля</w:t>
            </w:r>
          </w:p>
        </w:tc>
      </w:tr>
      <w:tr w:rsidR="007920CE" w:rsidRPr="00954F67" w:rsidTr="007920CE">
        <w:trPr>
          <w:trHeight w:val="336"/>
        </w:trPr>
        <w:tc>
          <w:tcPr>
            <w:tcW w:w="600" w:type="dxa"/>
            <w:vMerge/>
            <w:tcBorders>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color w:val="000000"/>
                <w:sz w:val="28"/>
                <w:szCs w:val="28"/>
                <w:lang w:eastAsia="ru-RU"/>
              </w:rPr>
              <w:t>Всего</w:t>
            </w:r>
          </w:p>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теория</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sz w:val="28"/>
                <w:szCs w:val="28"/>
                <w:lang w:eastAsia="ru-RU"/>
              </w:rPr>
              <w:t>практика</w:t>
            </w:r>
          </w:p>
        </w:tc>
        <w:tc>
          <w:tcPr>
            <w:tcW w:w="2551" w:type="dxa"/>
            <w:vMerge/>
            <w:tcBorders>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7920CE" w:rsidRPr="000F6B06" w:rsidTr="007920CE">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hAnsi="Times New Roman" w:cs="Times New Roman"/>
                <w:sz w:val="28"/>
                <w:szCs w:val="28"/>
              </w:rPr>
              <w:t>Введение. Основы музееведения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920CE" w:rsidRPr="006F1330">
              <w:rPr>
                <w:rFonts w:ascii="Times New Roman" w:eastAsia="Times New Roman" w:hAnsi="Times New Roman" w:cs="Times New Roman"/>
                <w:sz w:val="28"/>
                <w:szCs w:val="28"/>
                <w:lang w:eastAsia="ru-RU"/>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 xml:space="preserve">Викторина </w:t>
            </w:r>
          </w:p>
        </w:tc>
      </w:tr>
      <w:tr w:rsidR="007920CE" w:rsidRPr="000F6B06" w:rsidTr="007920CE">
        <w:trPr>
          <w:trHeight w:val="91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2.</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hAnsi="Times New Roman" w:cs="Times New Roman"/>
                <w:sz w:val="28"/>
                <w:szCs w:val="28"/>
              </w:rPr>
              <w:t>Музейная терминология как азбука музейного дела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920CE" w:rsidRPr="006F1330">
              <w:rPr>
                <w:rFonts w:ascii="Times New Roman" w:eastAsia="Times New Roman" w:hAnsi="Times New Roman" w:cs="Times New Roman"/>
                <w:sz w:val="28"/>
                <w:szCs w:val="28"/>
                <w:lang w:eastAsia="ru-RU"/>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46D7B" w:rsidP="00746D7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 xml:space="preserve"> Словарь краеведа</w:t>
            </w:r>
          </w:p>
        </w:tc>
      </w:tr>
      <w:tr w:rsidR="007920CE" w:rsidRPr="000F6B06" w:rsidTr="007920CE">
        <w:trPr>
          <w:trHeight w:val="54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3.</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hAnsi="Times New Roman" w:cs="Times New Roman"/>
                <w:sz w:val="28"/>
                <w:szCs w:val="28"/>
              </w:rPr>
              <w:t>Музейные фонды, их комплектование, учет и хранение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920CE" w:rsidRPr="006F1330">
              <w:rPr>
                <w:rFonts w:ascii="Times New Roman" w:eastAsia="Times New Roman" w:hAnsi="Times New Roman" w:cs="Times New Roman"/>
                <w:sz w:val="28"/>
                <w:szCs w:val="28"/>
                <w:lang w:eastAsia="ru-RU"/>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 xml:space="preserve">Тест  </w:t>
            </w:r>
          </w:p>
        </w:tc>
      </w:tr>
      <w:tr w:rsidR="007920CE" w:rsidRPr="000F6B06" w:rsidTr="007920CE">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4.</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Работа актива музея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920CE" w:rsidRPr="006F1330">
              <w:rPr>
                <w:rFonts w:ascii="Times New Roman" w:eastAsia="Times New Roman" w:hAnsi="Times New Roman" w:cs="Times New Roman"/>
                <w:sz w:val="28"/>
                <w:szCs w:val="28"/>
                <w:lang w:eastAsia="ru-RU"/>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46D7B" w:rsidP="00746D7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Контрольные задания</w:t>
            </w:r>
          </w:p>
        </w:tc>
      </w:tr>
      <w:tr w:rsidR="007920CE" w:rsidRPr="00954F67" w:rsidTr="007920CE">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5.</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iCs/>
                <w:color w:val="000000"/>
                <w:sz w:val="28"/>
                <w:szCs w:val="28"/>
                <w:lang w:eastAsia="ru-RU"/>
              </w:rPr>
              <w:t>Экспозиционная работа</w:t>
            </w:r>
          </w:p>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10</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Практическая работа</w:t>
            </w:r>
          </w:p>
        </w:tc>
      </w:tr>
      <w:tr w:rsidR="007920CE" w:rsidRPr="00954F67" w:rsidTr="007920CE">
        <w:trPr>
          <w:trHeight w:val="882"/>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6.</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Культурно-массовая работа школьного музея</w:t>
            </w:r>
          </w:p>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920CE" w:rsidRPr="006F1330">
              <w:rPr>
                <w:rFonts w:ascii="Times New Roman" w:eastAsia="Times New Roman" w:hAnsi="Times New Roman" w:cs="Times New Roman"/>
                <w:sz w:val="28"/>
                <w:szCs w:val="28"/>
                <w:lang w:eastAsia="ru-RU"/>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10</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920CE" w:rsidRPr="006F1330">
              <w:rPr>
                <w:rFonts w:ascii="Times New Roman" w:eastAsia="Times New Roman" w:hAnsi="Times New Roman" w:cs="Times New Roman"/>
                <w:sz w:val="28"/>
                <w:szCs w:val="28"/>
                <w:lang w:eastAsia="ru-RU"/>
              </w:rPr>
              <w:t>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 xml:space="preserve">Творческая </w:t>
            </w:r>
          </w:p>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работа</w:t>
            </w:r>
          </w:p>
        </w:tc>
      </w:tr>
      <w:tr w:rsidR="007920CE" w:rsidRPr="00954F67" w:rsidTr="007920CE">
        <w:trPr>
          <w:trHeight w:val="523"/>
        </w:trPr>
        <w:tc>
          <w:tcPr>
            <w:tcW w:w="600"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7.</w:t>
            </w:r>
          </w:p>
        </w:tc>
        <w:tc>
          <w:tcPr>
            <w:tcW w:w="3000"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 xml:space="preserve">Подготовка музейной экскурсии </w:t>
            </w:r>
          </w:p>
        </w:tc>
        <w:tc>
          <w:tcPr>
            <w:tcW w:w="1080" w:type="dxa"/>
            <w:tcBorders>
              <w:top w:val="single" w:sz="6" w:space="0" w:color="auto"/>
              <w:left w:val="single" w:sz="6" w:space="0" w:color="auto"/>
              <w:bottom w:val="nil"/>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920CE" w:rsidRPr="006F1330">
              <w:rPr>
                <w:rFonts w:ascii="Times New Roman" w:eastAsia="Times New Roman" w:hAnsi="Times New Roman" w:cs="Times New Roman"/>
                <w:sz w:val="28"/>
                <w:szCs w:val="28"/>
                <w:lang w:eastAsia="ru-RU"/>
              </w:rPr>
              <w:t>0</w:t>
            </w:r>
          </w:p>
        </w:tc>
        <w:tc>
          <w:tcPr>
            <w:tcW w:w="1260"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10</w:t>
            </w:r>
          </w:p>
        </w:tc>
        <w:tc>
          <w:tcPr>
            <w:tcW w:w="1148" w:type="dxa"/>
            <w:tcBorders>
              <w:top w:val="single" w:sz="6" w:space="0" w:color="auto"/>
              <w:left w:val="single" w:sz="6" w:space="0" w:color="auto"/>
              <w:bottom w:val="nil"/>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920CE" w:rsidRPr="006F1330">
              <w:rPr>
                <w:rFonts w:ascii="Times New Roman" w:eastAsia="Times New Roman" w:hAnsi="Times New Roman" w:cs="Times New Roman"/>
                <w:sz w:val="28"/>
                <w:szCs w:val="28"/>
                <w:lang w:eastAsia="ru-RU"/>
              </w:rPr>
              <w:t>0</w:t>
            </w:r>
          </w:p>
        </w:tc>
        <w:tc>
          <w:tcPr>
            <w:tcW w:w="2551"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Практическая работа</w:t>
            </w:r>
          </w:p>
        </w:tc>
      </w:tr>
      <w:tr w:rsidR="007920CE" w:rsidRPr="00954F67" w:rsidTr="007920CE">
        <w:trPr>
          <w:trHeight w:val="523"/>
        </w:trPr>
        <w:tc>
          <w:tcPr>
            <w:tcW w:w="600"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48"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51"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7920CE" w:rsidRPr="00954F67" w:rsidTr="007920CE">
        <w:trPr>
          <w:trHeight w:val="264"/>
        </w:trPr>
        <w:tc>
          <w:tcPr>
            <w:tcW w:w="600" w:type="dxa"/>
            <w:tcBorders>
              <w:top w:val="nil"/>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8.</w:t>
            </w:r>
          </w:p>
        </w:tc>
        <w:tc>
          <w:tcPr>
            <w:tcW w:w="3000" w:type="dxa"/>
            <w:tcBorders>
              <w:top w:val="nil"/>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7920CE" w:rsidRPr="006F1330" w:rsidRDefault="007920CE" w:rsidP="00746D7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r w:rsidR="00746D7B">
              <w:rPr>
                <w:rFonts w:ascii="Times New Roman" w:eastAsia="Times New Roman" w:hAnsi="Times New Roman" w:cs="Times New Roman"/>
                <w:sz w:val="28"/>
                <w:szCs w:val="28"/>
                <w:lang w:eastAsia="ru-RU"/>
              </w:rPr>
              <w:t>0</w:t>
            </w:r>
          </w:p>
        </w:tc>
        <w:tc>
          <w:tcPr>
            <w:tcW w:w="1260" w:type="dxa"/>
            <w:tcBorders>
              <w:top w:val="nil"/>
              <w:left w:val="single" w:sz="6" w:space="0" w:color="auto"/>
              <w:bottom w:val="single" w:sz="6" w:space="0" w:color="auto"/>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48" w:type="dxa"/>
            <w:tcBorders>
              <w:top w:val="nil"/>
              <w:left w:val="single" w:sz="6" w:space="0" w:color="auto"/>
              <w:bottom w:val="single" w:sz="6" w:space="0" w:color="auto"/>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551" w:type="dxa"/>
            <w:tcBorders>
              <w:top w:val="nil"/>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Оценка качества работы</w:t>
            </w:r>
          </w:p>
        </w:tc>
      </w:tr>
      <w:tr w:rsidR="007920CE" w:rsidRPr="00954F67" w:rsidTr="007920CE">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7920CE" w:rsidRDefault="007920CE" w:rsidP="007920CE">
      <w:pPr>
        <w:spacing w:line="360" w:lineRule="auto"/>
        <w:jc w:val="both"/>
        <w:rPr>
          <w:rFonts w:ascii="Times New Roman" w:eastAsia="Times New Roman" w:hAnsi="Times New Roman" w:cs="Times New Roman"/>
          <w:color w:val="000000"/>
          <w:sz w:val="28"/>
          <w:szCs w:val="28"/>
          <w:lang w:eastAsia="ru-RU"/>
        </w:rPr>
      </w:pPr>
    </w:p>
    <w:p w:rsidR="007920CE" w:rsidRDefault="007920CE" w:rsidP="00FB0474">
      <w:pPr>
        <w:pStyle w:val="a3"/>
        <w:numPr>
          <w:ilvl w:val="0"/>
          <w:numId w:val="58"/>
        </w:numPr>
        <w:spacing w:line="360" w:lineRule="auto"/>
        <w:jc w:val="center"/>
        <w:rPr>
          <w:rFonts w:ascii="Times New Roman" w:eastAsia="Times New Roman" w:hAnsi="Times New Roman" w:cs="Times New Roman"/>
          <w:b/>
          <w:color w:val="000000"/>
          <w:sz w:val="28"/>
          <w:szCs w:val="28"/>
          <w:lang w:eastAsia="ru-RU"/>
        </w:rPr>
      </w:pPr>
      <w:r w:rsidRPr="007920CE">
        <w:rPr>
          <w:rFonts w:ascii="Times New Roman" w:eastAsia="Times New Roman" w:hAnsi="Times New Roman" w:cs="Times New Roman"/>
          <w:b/>
          <w:color w:val="000000"/>
          <w:sz w:val="28"/>
          <w:szCs w:val="28"/>
          <w:lang w:eastAsia="ru-RU"/>
        </w:rPr>
        <w:t>Содержание программы</w:t>
      </w:r>
    </w:p>
    <w:p w:rsidR="007920CE" w:rsidRPr="00BF0443" w:rsidRDefault="007920CE" w:rsidP="00FB0474">
      <w:pPr>
        <w:pStyle w:val="a3"/>
        <w:numPr>
          <w:ilvl w:val="0"/>
          <w:numId w:val="59"/>
        </w:numPr>
        <w:spacing w:line="360" w:lineRule="auto"/>
        <w:jc w:val="both"/>
        <w:rPr>
          <w:rFonts w:ascii="Times New Roman" w:hAnsi="Times New Roman" w:cs="Times New Roman"/>
          <w:b/>
          <w:sz w:val="28"/>
          <w:szCs w:val="28"/>
        </w:rPr>
      </w:pPr>
      <w:r w:rsidRPr="00BF0443">
        <w:rPr>
          <w:rFonts w:ascii="Times New Roman" w:hAnsi="Times New Roman" w:cs="Times New Roman"/>
          <w:b/>
          <w:sz w:val="28"/>
          <w:szCs w:val="28"/>
        </w:rPr>
        <w:t>Введение. Основы музееведения</w:t>
      </w:r>
    </w:p>
    <w:p w:rsidR="007920CE" w:rsidRPr="00954F67" w:rsidRDefault="007920CE"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lastRenderedPageBreak/>
        <w:t>Теоретическая часть.</w:t>
      </w:r>
      <w:r>
        <w:rPr>
          <w:rFonts w:ascii="Times New Roman" w:hAnsi="Times New Roman" w:cs="Times New Roman"/>
          <w:sz w:val="28"/>
          <w:szCs w:val="28"/>
        </w:rPr>
        <w:t xml:space="preserve">   Знакомство</w:t>
      </w:r>
      <w:r w:rsidRPr="00954F67">
        <w:rPr>
          <w:rFonts w:ascii="Times New Roman" w:hAnsi="Times New Roman" w:cs="Times New Roman"/>
          <w:sz w:val="28"/>
          <w:szCs w:val="28"/>
        </w:rPr>
        <w:t xml:space="preserve"> с крупными музеями разных профилей</w:t>
      </w:r>
      <w:r>
        <w:rPr>
          <w:rFonts w:ascii="Times New Roman" w:hAnsi="Times New Roman" w:cs="Times New Roman"/>
          <w:sz w:val="28"/>
          <w:szCs w:val="28"/>
        </w:rPr>
        <w:t>;</w:t>
      </w:r>
      <w:r w:rsidRPr="00954F67">
        <w:rPr>
          <w:rFonts w:ascii="Times New Roman" w:hAnsi="Times New Roman" w:cs="Times New Roman"/>
          <w:sz w:val="28"/>
          <w:szCs w:val="28"/>
        </w:rPr>
        <w:t xml:space="preserve"> Эрмитаж; Музей на службе человека. Новые возможности музея. Начало коллекционирования древ</w:t>
      </w:r>
      <w:r>
        <w:rPr>
          <w:rFonts w:ascii="Times New Roman" w:hAnsi="Times New Roman" w:cs="Times New Roman"/>
          <w:sz w:val="28"/>
          <w:szCs w:val="28"/>
        </w:rPr>
        <w:t>ностей. Пётр 1</w:t>
      </w:r>
      <w:r w:rsidRPr="00954F67">
        <w:rPr>
          <w:rFonts w:ascii="Times New Roman" w:hAnsi="Times New Roman" w:cs="Times New Roman"/>
          <w:sz w:val="28"/>
          <w:szCs w:val="28"/>
        </w:rPr>
        <w:t>. Пропаганда памятников и</w:t>
      </w:r>
      <w:r>
        <w:rPr>
          <w:rFonts w:ascii="Times New Roman" w:hAnsi="Times New Roman" w:cs="Times New Roman"/>
          <w:sz w:val="28"/>
          <w:szCs w:val="28"/>
        </w:rPr>
        <w:t>стории</w:t>
      </w:r>
      <w:r w:rsidRPr="00954F67">
        <w:rPr>
          <w:rFonts w:ascii="Times New Roman" w:hAnsi="Times New Roman" w:cs="Times New Roman"/>
          <w:sz w:val="28"/>
          <w:szCs w:val="28"/>
        </w:rPr>
        <w:t>. Охрана и пропаганда памятников истории и культуры. Ведущие музеи страны в наше время.</w:t>
      </w:r>
    </w:p>
    <w:p w:rsidR="007920CE" w:rsidRPr="00954F67" w:rsidRDefault="007920CE"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Pr>
          <w:rFonts w:ascii="Times New Roman" w:hAnsi="Times New Roman" w:cs="Times New Roman"/>
          <w:sz w:val="28"/>
          <w:szCs w:val="28"/>
        </w:rPr>
        <w:t xml:space="preserve"> Музеи в городе Ирбите </w:t>
      </w:r>
      <w:r w:rsidRPr="00954F67">
        <w:rPr>
          <w:rFonts w:ascii="Times New Roman" w:hAnsi="Times New Roman" w:cs="Times New Roman"/>
          <w:sz w:val="28"/>
          <w:szCs w:val="28"/>
        </w:rPr>
        <w:t xml:space="preserve">их функции. Особенности проведения экскурсий в музеях. Правила поведения в музеях. Экскурсии в музеи города и школьные музеи района. </w:t>
      </w:r>
      <w:r>
        <w:rPr>
          <w:rFonts w:ascii="Times New Roman" w:hAnsi="Times New Roman" w:cs="Times New Roman"/>
          <w:sz w:val="28"/>
          <w:szCs w:val="28"/>
        </w:rPr>
        <w:t>Б</w:t>
      </w:r>
      <w:r w:rsidRPr="00954F67">
        <w:rPr>
          <w:rFonts w:ascii="Times New Roman" w:hAnsi="Times New Roman" w:cs="Times New Roman"/>
          <w:sz w:val="28"/>
          <w:szCs w:val="28"/>
        </w:rPr>
        <w:t xml:space="preserve">еседа с сотрудниками местного музея об истории создания музея, формировании его коллекций; проведение </w:t>
      </w:r>
      <w:r>
        <w:rPr>
          <w:rFonts w:ascii="Times New Roman" w:hAnsi="Times New Roman" w:cs="Times New Roman"/>
          <w:sz w:val="28"/>
          <w:szCs w:val="28"/>
        </w:rPr>
        <w:t>викторины по музею нашей школы</w:t>
      </w:r>
      <w:r w:rsidRPr="00954F67">
        <w:rPr>
          <w:rFonts w:ascii="Times New Roman" w:hAnsi="Times New Roman" w:cs="Times New Roman"/>
          <w:sz w:val="28"/>
          <w:szCs w:val="28"/>
        </w:rPr>
        <w:t>.</w:t>
      </w:r>
    </w:p>
    <w:p w:rsidR="007920CE" w:rsidRPr="00BF0443" w:rsidRDefault="007920CE" w:rsidP="00FB0474">
      <w:pPr>
        <w:pStyle w:val="a3"/>
        <w:numPr>
          <w:ilvl w:val="0"/>
          <w:numId w:val="59"/>
        </w:numPr>
        <w:spacing w:line="360" w:lineRule="auto"/>
        <w:jc w:val="both"/>
        <w:rPr>
          <w:rFonts w:ascii="Times New Roman" w:hAnsi="Times New Roman" w:cs="Times New Roman"/>
          <w:b/>
          <w:sz w:val="28"/>
          <w:szCs w:val="28"/>
        </w:rPr>
      </w:pPr>
      <w:r w:rsidRPr="00BF0443">
        <w:rPr>
          <w:rFonts w:ascii="Times New Roman" w:hAnsi="Times New Roman" w:cs="Times New Roman"/>
          <w:b/>
          <w:sz w:val="28"/>
          <w:szCs w:val="28"/>
        </w:rPr>
        <w:t>Музейная терминология как азбука музейного дела</w:t>
      </w:r>
    </w:p>
    <w:p w:rsidR="007920CE" w:rsidRPr="00954F67" w:rsidRDefault="007920CE" w:rsidP="006F1330">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Предметность и наглядность. Разнотемность и мобильность экспозиции. Эволюция школьного музея. Чем отличается школьный музей от музея государственного? Крупнейшие музеи России</w:t>
      </w:r>
      <w:r>
        <w:rPr>
          <w:rFonts w:ascii="Times New Roman" w:hAnsi="Times New Roman" w:cs="Times New Roman"/>
          <w:sz w:val="28"/>
          <w:szCs w:val="28"/>
        </w:rPr>
        <w:t>.</w:t>
      </w:r>
    </w:p>
    <w:p w:rsidR="007920CE" w:rsidRPr="00954F67" w:rsidRDefault="007920CE" w:rsidP="006F1330">
      <w:pPr>
        <w:spacing w:after="0" w:line="360" w:lineRule="auto"/>
        <w:ind w:firstLine="709"/>
        <w:jc w:val="both"/>
        <w:rPr>
          <w:rFonts w:ascii="Times New Roman" w:hAnsi="Times New Roman" w:cs="Times New Roman"/>
          <w:sz w:val="28"/>
          <w:szCs w:val="28"/>
        </w:rPr>
      </w:pPr>
      <w:r w:rsidRPr="00954F67">
        <w:rPr>
          <w:rFonts w:ascii="Times New Roman" w:hAnsi="Times New Roman" w:cs="Times New Roman"/>
          <w:sz w:val="28"/>
          <w:szCs w:val="28"/>
        </w:rPr>
        <w:t>Современное понимание термина «</w:t>
      </w:r>
      <w:r>
        <w:rPr>
          <w:rFonts w:ascii="Times New Roman" w:hAnsi="Times New Roman" w:cs="Times New Roman"/>
          <w:sz w:val="28"/>
          <w:szCs w:val="28"/>
        </w:rPr>
        <w:t>музееведение» как научной дисци</w:t>
      </w:r>
      <w:r w:rsidRPr="00954F67">
        <w:rPr>
          <w:rFonts w:ascii="Times New Roman" w:hAnsi="Times New Roman" w:cs="Times New Roman"/>
          <w:sz w:val="28"/>
          <w:szCs w:val="28"/>
        </w:rPr>
        <w:t xml:space="preserve">плины. </w:t>
      </w:r>
      <w:r>
        <w:rPr>
          <w:rFonts w:ascii="Times New Roman" w:hAnsi="Times New Roman" w:cs="Times New Roman"/>
          <w:sz w:val="28"/>
          <w:szCs w:val="28"/>
        </w:rPr>
        <w:t>Ори</w:t>
      </w:r>
      <w:r w:rsidRPr="00954F67">
        <w:rPr>
          <w:rFonts w:ascii="Times New Roman" w:hAnsi="Times New Roman" w:cs="Times New Roman"/>
          <w:sz w:val="28"/>
          <w:szCs w:val="28"/>
        </w:rPr>
        <w:t>ентация в музее. Определение ценно</w:t>
      </w:r>
      <w:r>
        <w:rPr>
          <w:rFonts w:ascii="Times New Roman" w:hAnsi="Times New Roman" w:cs="Times New Roman"/>
          <w:sz w:val="28"/>
          <w:szCs w:val="28"/>
        </w:rPr>
        <w:t>сти экспоната - предмета матери</w:t>
      </w:r>
      <w:r w:rsidRPr="00954F67">
        <w:rPr>
          <w:rFonts w:ascii="Times New Roman" w:hAnsi="Times New Roman" w:cs="Times New Roman"/>
          <w:sz w:val="28"/>
          <w:szCs w:val="28"/>
        </w:rPr>
        <w:t>альной культуры, документа, фотографии.</w:t>
      </w:r>
    </w:p>
    <w:p w:rsidR="007920CE" w:rsidRPr="00954F67" w:rsidRDefault="007920CE"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 xml:space="preserve">Крупнейшие музеи России. Музеи на общественных началах. Понимание </w:t>
      </w:r>
      <w:r>
        <w:rPr>
          <w:rFonts w:ascii="Times New Roman" w:hAnsi="Times New Roman" w:cs="Times New Roman"/>
          <w:sz w:val="28"/>
          <w:szCs w:val="28"/>
        </w:rPr>
        <w:t xml:space="preserve">термина «школьный музей». </w:t>
      </w:r>
      <w:r w:rsidRPr="00954F67">
        <w:rPr>
          <w:rFonts w:ascii="Times New Roman" w:hAnsi="Times New Roman" w:cs="Times New Roman"/>
          <w:sz w:val="28"/>
          <w:szCs w:val="28"/>
        </w:rPr>
        <w:t>Сущность и сп</w:t>
      </w:r>
      <w:r>
        <w:rPr>
          <w:rFonts w:ascii="Times New Roman" w:hAnsi="Times New Roman" w:cs="Times New Roman"/>
          <w:sz w:val="28"/>
          <w:szCs w:val="28"/>
        </w:rPr>
        <w:t>ецифические особенности школьно</w:t>
      </w:r>
      <w:r w:rsidRPr="00954F67">
        <w:rPr>
          <w:rFonts w:ascii="Times New Roman" w:hAnsi="Times New Roman" w:cs="Times New Roman"/>
          <w:sz w:val="28"/>
          <w:szCs w:val="28"/>
        </w:rPr>
        <w:t>го музея.</w:t>
      </w:r>
    </w:p>
    <w:p w:rsidR="007920CE" w:rsidRPr="00954F67" w:rsidRDefault="007920CE"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Паспортизация музея. Организация фондовой работы. Порядок сбора, учета, хранения музейных экспонатов. Определение, классификация и систематизация экспонатов. Составление словаря музейных терминов. Викторины и кроссворды на музейную тематику. Экскурсия в один из школьных музеев района.</w:t>
      </w:r>
    </w:p>
    <w:p w:rsidR="007920CE" w:rsidRPr="00A62F30" w:rsidRDefault="007920CE" w:rsidP="00FB0474">
      <w:pPr>
        <w:pStyle w:val="a3"/>
        <w:numPr>
          <w:ilvl w:val="0"/>
          <w:numId w:val="59"/>
        </w:numPr>
        <w:spacing w:line="360" w:lineRule="auto"/>
        <w:jc w:val="both"/>
        <w:rPr>
          <w:rFonts w:ascii="Times New Roman" w:hAnsi="Times New Roman" w:cs="Times New Roman"/>
          <w:b/>
          <w:sz w:val="28"/>
          <w:szCs w:val="28"/>
        </w:rPr>
      </w:pPr>
      <w:r w:rsidRPr="00A62F30">
        <w:rPr>
          <w:rFonts w:ascii="Times New Roman" w:hAnsi="Times New Roman" w:cs="Times New Roman"/>
          <w:b/>
          <w:sz w:val="28"/>
          <w:szCs w:val="28"/>
        </w:rPr>
        <w:t>Музейные фонды, их комплектование, учет и хранение</w:t>
      </w:r>
    </w:p>
    <w:p w:rsidR="007920CE" w:rsidRPr="00954F67" w:rsidRDefault="007920CE" w:rsidP="006F1330">
      <w:pPr>
        <w:spacing w:after="0" w:line="360" w:lineRule="auto"/>
        <w:jc w:val="both"/>
        <w:rPr>
          <w:rFonts w:ascii="Times New Roman" w:hAnsi="Times New Roman" w:cs="Times New Roman"/>
          <w:sz w:val="28"/>
          <w:szCs w:val="28"/>
        </w:rPr>
      </w:pPr>
      <w:r w:rsidRPr="00954F67">
        <w:rPr>
          <w:rFonts w:ascii="Times New Roman" w:hAnsi="Times New Roman" w:cs="Times New Roman"/>
          <w:sz w:val="28"/>
          <w:szCs w:val="28"/>
        </w:rPr>
        <w:lastRenderedPageBreak/>
        <w:tab/>
      </w:r>
      <w:r w:rsidRPr="00954F67">
        <w:rPr>
          <w:rFonts w:ascii="Times New Roman" w:hAnsi="Times New Roman" w:cs="Times New Roman"/>
          <w:i/>
          <w:sz w:val="28"/>
          <w:szCs w:val="28"/>
        </w:rPr>
        <w:t xml:space="preserve">  Теоретическая часть.</w:t>
      </w:r>
      <w:r w:rsidRPr="00954F67">
        <w:rPr>
          <w:rFonts w:ascii="Times New Roman" w:hAnsi="Times New Roman" w:cs="Times New Roman"/>
          <w:sz w:val="28"/>
          <w:szCs w:val="28"/>
        </w:rPr>
        <w:t xml:space="preserve">  Инвентарная книга. Основной фонд и научно-вспомогательный фонд. Основные направления фондовой ра</w:t>
      </w:r>
      <w:r>
        <w:rPr>
          <w:rFonts w:ascii="Times New Roman" w:hAnsi="Times New Roman" w:cs="Times New Roman"/>
          <w:sz w:val="28"/>
          <w:szCs w:val="28"/>
        </w:rPr>
        <w:t>боты: комплектование, учет, хра</w:t>
      </w:r>
      <w:r w:rsidRPr="00954F67">
        <w:rPr>
          <w:rFonts w:ascii="Times New Roman" w:hAnsi="Times New Roman" w:cs="Times New Roman"/>
          <w:sz w:val="28"/>
          <w:szCs w:val="28"/>
        </w:rPr>
        <w:t>нение, изучение</w:t>
      </w:r>
      <w:r>
        <w:rPr>
          <w:rFonts w:ascii="Times New Roman" w:hAnsi="Times New Roman" w:cs="Times New Roman"/>
          <w:sz w:val="28"/>
          <w:szCs w:val="28"/>
        </w:rPr>
        <w:t xml:space="preserve"> фондов</w:t>
      </w:r>
      <w:r w:rsidRPr="00954F67">
        <w:rPr>
          <w:rFonts w:ascii="Times New Roman" w:hAnsi="Times New Roman" w:cs="Times New Roman"/>
          <w:sz w:val="28"/>
          <w:szCs w:val="28"/>
        </w:rPr>
        <w:t>. Архивная книга - её содержание, строение, правила занесения экспонатов. Фонд временного хранения.</w:t>
      </w:r>
    </w:p>
    <w:p w:rsidR="007920CE" w:rsidRPr="00954F67" w:rsidRDefault="007920CE"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Хранение музейных фондов. Режим хранения фондов (температурно-влажностный, световой, биологический; защита от загрязнителей воз-духа, от механических повреждений;</w:t>
      </w:r>
      <w:r>
        <w:rPr>
          <w:rFonts w:ascii="Times New Roman" w:hAnsi="Times New Roman" w:cs="Times New Roman"/>
          <w:sz w:val="28"/>
          <w:szCs w:val="28"/>
        </w:rPr>
        <w:t xml:space="preserve"> защита в экстремальных ситуаци</w:t>
      </w:r>
      <w:r w:rsidRPr="00954F67">
        <w:rPr>
          <w:rFonts w:ascii="Times New Roman" w:hAnsi="Times New Roman" w:cs="Times New Roman"/>
          <w:sz w:val="28"/>
          <w:szCs w:val="28"/>
        </w:rPr>
        <w:t xml:space="preserve">ях). </w:t>
      </w: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Книга поступлений – основной документ учета музейных предметов. Проведение инвентаризации. Ведение книг учета. Пополнение картотеки музейного фонда. </w:t>
      </w:r>
    </w:p>
    <w:p w:rsidR="007920CE" w:rsidRPr="00A62F30" w:rsidRDefault="007920CE" w:rsidP="00FB0474">
      <w:pPr>
        <w:pStyle w:val="a3"/>
        <w:numPr>
          <w:ilvl w:val="0"/>
          <w:numId w:val="59"/>
        </w:numPr>
        <w:spacing w:line="360" w:lineRule="auto"/>
        <w:jc w:val="both"/>
        <w:rPr>
          <w:rFonts w:ascii="Times New Roman" w:hAnsi="Times New Roman" w:cs="Times New Roman"/>
          <w:b/>
          <w:sz w:val="28"/>
          <w:szCs w:val="28"/>
        </w:rPr>
      </w:pPr>
      <w:r w:rsidRPr="00A62F30">
        <w:rPr>
          <w:rFonts w:ascii="Times New Roman" w:eastAsia="Times New Roman" w:hAnsi="Times New Roman" w:cs="Times New Roman"/>
          <w:b/>
          <w:sz w:val="28"/>
          <w:szCs w:val="28"/>
          <w:lang w:eastAsia="ru-RU"/>
        </w:rPr>
        <w:t>Работа актива музея</w:t>
      </w:r>
    </w:p>
    <w:p w:rsidR="007920CE" w:rsidRPr="00954F67" w:rsidRDefault="007920CE"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Pr>
          <w:rFonts w:ascii="Times New Roman" w:hAnsi="Times New Roman" w:cs="Times New Roman"/>
          <w:sz w:val="28"/>
          <w:szCs w:val="28"/>
        </w:rPr>
        <w:t xml:space="preserve">   А</w:t>
      </w:r>
      <w:r w:rsidRPr="00954F67">
        <w:rPr>
          <w:rFonts w:ascii="Times New Roman" w:hAnsi="Times New Roman" w:cs="Times New Roman"/>
          <w:sz w:val="28"/>
          <w:szCs w:val="28"/>
        </w:rPr>
        <w:t>ктив школьного музея. Распредел</w:t>
      </w:r>
      <w:r>
        <w:rPr>
          <w:rFonts w:ascii="Times New Roman" w:hAnsi="Times New Roman" w:cs="Times New Roman"/>
          <w:sz w:val="28"/>
          <w:szCs w:val="28"/>
        </w:rPr>
        <w:t>ение обязанностей</w:t>
      </w:r>
      <w:r w:rsidRPr="00954F67">
        <w:rPr>
          <w:rFonts w:ascii="Times New Roman" w:hAnsi="Times New Roman" w:cs="Times New Roman"/>
          <w:sz w:val="28"/>
          <w:szCs w:val="28"/>
        </w:rPr>
        <w:t xml:space="preserve">. Планирование работы. Творческий союз взрослых и детей – залог успеха. </w:t>
      </w:r>
    </w:p>
    <w:p w:rsidR="007920CE" w:rsidRDefault="007920CE"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Обучение актива основам музееведения. Участие детей в конкурсах различного уровня. Организация мероприятий на базе школьного музея. Совместное совершенствование содержания музейной комнаты и музейной работы. </w:t>
      </w:r>
    </w:p>
    <w:p w:rsidR="007920CE" w:rsidRPr="00A62F30" w:rsidRDefault="007920CE" w:rsidP="00FB0474">
      <w:pPr>
        <w:pStyle w:val="a3"/>
        <w:numPr>
          <w:ilvl w:val="0"/>
          <w:numId w:val="59"/>
        </w:numPr>
        <w:spacing w:line="360" w:lineRule="auto"/>
        <w:jc w:val="both"/>
        <w:rPr>
          <w:rFonts w:ascii="Times New Roman" w:hAnsi="Times New Roman" w:cs="Times New Roman"/>
          <w:b/>
          <w:sz w:val="28"/>
          <w:szCs w:val="28"/>
        </w:rPr>
      </w:pPr>
      <w:r w:rsidRPr="00A62F30">
        <w:rPr>
          <w:rFonts w:ascii="Times New Roman" w:hAnsi="Times New Roman" w:cs="Times New Roman"/>
          <w:b/>
          <w:sz w:val="28"/>
          <w:szCs w:val="28"/>
        </w:rPr>
        <w:t>Экспозиционная работа</w:t>
      </w:r>
    </w:p>
    <w:p w:rsidR="007920CE" w:rsidRPr="00954F67" w:rsidRDefault="007920CE"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Экспонат – главная структурная единица экспозиции. Экспозиция – коллективный труд. Методы построения экспозиции. Пояснительные тексты. Постоянная экспозиция и временная выставка. Научно вспомогательные материалы: макет, модель, карты, схемы, таблиц</w:t>
      </w:r>
      <w:r>
        <w:rPr>
          <w:rFonts w:ascii="Times New Roman" w:hAnsi="Times New Roman" w:cs="Times New Roman"/>
          <w:sz w:val="28"/>
          <w:szCs w:val="28"/>
        </w:rPr>
        <w:t xml:space="preserve">ы. </w:t>
      </w:r>
      <w:r w:rsidRPr="00954F67">
        <w:rPr>
          <w:rFonts w:ascii="Times New Roman" w:hAnsi="Times New Roman" w:cs="Times New Roman"/>
          <w:sz w:val="28"/>
          <w:szCs w:val="28"/>
        </w:rPr>
        <w:t>Активные с</w:t>
      </w:r>
      <w:r>
        <w:rPr>
          <w:rFonts w:ascii="Times New Roman" w:hAnsi="Times New Roman" w:cs="Times New Roman"/>
          <w:sz w:val="28"/>
          <w:szCs w:val="28"/>
        </w:rPr>
        <w:t>пособы проведения экскурсии. Ме</w:t>
      </w:r>
      <w:r w:rsidRPr="00954F67">
        <w:rPr>
          <w:rFonts w:ascii="Times New Roman" w:hAnsi="Times New Roman" w:cs="Times New Roman"/>
          <w:sz w:val="28"/>
          <w:szCs w:val="28"/>
        </w:rPr>
        <w:t>тодика подготовки и проведения комплексной экскурсии по экспозиции.</w:t>
      </w:r>
    </w:p>
    <w:p w:rsidR="007920CE" w:rsidRDefault="007920CE"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lastRenderedPageBreak/>
        <w:t>Практическая часть.</w:t>
      </w:r>
      <w:r w:rsidRPr="00954F67">
        <w:rPr>
          <w:rFonts w:ascii="Times New Roman" w:hAnsi="Times New Roman" w:cs="Times New Roman"/>
          <w:sz w:val="28"/>
          <w:szCs w:val="28"/>
        </w:rPr>
        <w:t xml:space="preserve">  Возможности организации экспозиции. Текст экспозиции, этикетаж. Работа над имиджем «экскурсовод»: костюм. Составить экскурсию по экспозиции музея с элементами театрализованного представления. Составить экскурсию по экспозиции музея</w:t>
      </w:r>
      <w:r>
        <w:rPr>
          <w:rFonts w:ascii="Times New Roman" w:hAnsi="Times New Roman" w:cs="Times New Roman"/>
          <w:sz w:val="28"/>
          <w:szCs w:val="28"/>
        </w:rPr>
        <w:t>.</w:t>
      </w:r>
    </w:p>
    <w:p w:rsidR="007920CE" w:rsidRPr="00304A2A" w:rsidRDefault="007920CE" w:rsidP="00FB0474">
      <w:pPr>
        <w:pStyle w:val="a3"/>
        <w:numPr>
          <w:ilvl w:val="0"/>
          <w:numId w:val="59"/>
        </w:numPr>
        <w:spacing w:line="360" w:lineRule="auto"/>
        <w:jc w:val="both"/>
        <w:rPr>
          <w:rFonts w:ascii="Times New Roman" w:hAnsi="Times New Roman" w:cs="Times New Roman"/>
          <w:b/>
          <w:sz w:val="28"/>
          <w:szCs w:val="28"/>
        </w:rPr>
      </w:pPr>
      <w:r w:rsidRPr="00304A2A">
        <w:rPr>
          <w:rFonts w:ascii="Times New Roman" w:hAnsi="Times New Roman" w:cs="Times New Roman"/>
          <w:b/>
          <w:sz w:val="28"/>
          <w:szCs w:val="28"/>
        </w:rPr>
        <w:t>Культурно-массовая работа школьного музея</w:t>
      </w:r>
    </w:p>
    <w:p w:rsidR="007920CE" w:rsidRPr="00954F67" w:rsidRDefault="007920CE"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 xml:space="preserve"> Теоретическая часть.</w:t>
      </w:r>
      <w:r w:rsidRPr="00954F67">
        <w:rPr>
          <w:rFonts w:ascii="Times New Roman" w:hAnsi="Times New Roman" w:cs="Times New Roman"/>
          <w:sz w:val="28"/>
          <w:szCs w:val="28"/>
        </w:rPr>
        <w:t xml:space="preserve">    Аудитория школьного музея: учащиеся, жители деревни, гости. Работа с организованными группами и случайными посетителями. Основные принципы экскурсионной методики: целенапра</w:t>
      </w:r>
      <w:r>
        <w:rPr>
          <w:rFonts w:ascii="Times New Roman" w:hAnsi="Times New Roman" w:cs="Times New Roman"/>
          <w:sz w:val="28"/>
          <w:szCs w:val="28"/>
        </w:rPr>
        <w:t xml:space="preserve">вленность, тематичность, </w:t>
      </w:r>
      <w:r w:rsidRPr="00954F67">
        <w:rPr>
          <w:rFonts w:ascii="Times New Roman" w:hAnsi="Times New Roman" w:cs="Times New Roman"/>
          <w:sz w:val="28"/>
          <w:szCs w:val="28"/>
        </w:rPr>
        <w:t xml:space="preserve">доступность, наглядность и конкретность. Специфика и особенность методики экскурсий в школьном музее. </w:t>
      </w:r>
    </w:p>
    <w:p w:rsidR="007920CE" w:rsidRDefault="007920CE"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 xml:space="preserve"> Практическая часть.</w:t>
      </w:r>
      <w:r>
        <w:rPr>
          <w:rFonts w:ascii="Times New Roman" w:hAnsi="Times New Roman" w:cs="Times New Roman"/>
          <w:i/>
          <w:sz w:val="28"/>
          <w:szCs w:val="28"/>
        </w:rPr>
        <w:t xml:space="preserve"> </w:t>
      </w:r>
      <w:r w:rsidRPr="00954F67">
        <w:rPr>
          <w:rFonts w:ascii="Times New Roman" w:hAnsi="Times New Roman" w:cs="Times New Roman"/>
          <w:sz w:val="28"/>
          <w:szCs w:val="28"/>
        </w:rPr>
        <w:t>Формы массовой работы музея: экскурсия, беседа, урок в музее, встреча, праздник. Исследовательская работа по сбору</w:t>
      </w:r>
      <w:r>
        <w:rPr>
          <w:rFonts w:ascii="Times New Roman" w:hAnsi="Times New Roman" w:cs="Times New Roman"/>
          <w:sz w:val="28"/>
          <w:szCs w:val="28"/>
        </w:rPr>
        <w:t xml:space="preserve"> материала для «Портфеля экскур</w:t>
      </w:r>
      <w:r w:rsidRPr="00954F67">
        <w:rPr>
          <w:rFonts w:ascii="Times New Roman" w:hAnsi="Times New Roman" w:cs="Times New Roman"/>
          <w:sz w:val="28"/>
          <w:szCs w:val="28"/>
        </w:rPr>
        <w:t>совода». Проведение в му</w:t>
      </w:r>
      <w:r>
        <w:rPr>
          <w:rFonts w:ascii="Times New Roman" w:hAnsi="Times New Roman" w:cs="Times New Roman"/>
          <w:sz w:val="28"/>
          <w:szCs w:val="28"/>
        </w:rPr>
        <w:t>зее занятий ДО «Дом, дом открой свою тайну</w:t>
      </w:r>
      <w:r w:rsidRPr="00954F67">
        <w:rPr>
          <w:rFonts w:ascii="Times New Roman" w:hAnsi="Times New Roman" w:cs="Times New Roman"/>
          <w:sz w:val="28"/>
          <w:szCs w:val="28"/>
        </w:rPr>
        <w:t xml:space="preserve">». </w:t>
      </w:r>
    </w:p>
    <w:p w:rsidR="007920CE" w:rsidRPr="00304A2A" w:rsidRDefault="007920CE" w:rsidP="00FB0474">
      <w:pPr>
        <w:pStyle w:val="a3"/>
        <w:numPr>
          <w:ilvl w:val="0"/>
          <w:numId w:val="59"/>
        </w:numPr>
        <w:spacing w:line="360" w:lineRule="auto"/>
        <w:jc w:val="both"/>
        <w:rPr>
          <w:rFonts w:ascii="Times New Roman" w:hAnsi="Times New Roman" w:cs="Times New Roman"/>
          <w:b/>
          <w:sz w:val="28"/>
          <w:szCs w:val="28"/>
        </w:rPr>
      </w:pPr>
      <w:r w:rsidRPr="00304A2A">
        <w:rPr>
          <w:rFonts w:ascii="Times New Roman" w:hAnsi="Times New Roman" w:cs="Times New Roman"/>
          <w:b/>
          <w:sz w:val="28"/>
          <w:szCs w:val="28"/>
        </w:rPr>
        <w:t>Подготовка музейной экскурсии</w:t>
      </w:r>
    </w:p>
    <w:p w:rsidR="007920CE" w:rsidRPr="00954F67" w:rsidRDefault="007920CE" w:rsidP="006F1330">
      <w:pPr>
        <w:spacing w:after="0"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Экскурсия - одна из форм работы. Целенаправленность, тематичность, научность, хронологическая последовательность, доступность, наглядность и конкретность. Учет образовательных и возрастных особенностей экскурсоводов.</w:t>
      </w:r>
    </w:p>
    <w:p w:rsidR="007920CE" w:rsidRPr="00954F67" w:rsidRDefault="007920CE"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Тема и цель экскурсии.    План экскурсии, цель. Обязательное сочетание пок</w:t>
      </w:r>
      <w:r>
        <w:rPr>
          <w:rFonts w:ascii="Times New Roman" w:hAnsi="Times New Roman" w:cs="Times New Roman"/>
          <w:sz w:val="28"/>
          <w:szCs w:val="28"/>
        </w:rPr>
        <w:t>аза с рассказом</w:t>
      </w:r>
      <w:r w:rsidRPr="00954F67">
        <w:rPr>
          <w:rFonts w:ascii="Times New Roman" w:hAnsi="Times New Roman" w:cs="Times New Roman"/>
          <w:sz w:val="28"/>
          <w:szCs w:val="28"/>
        </w:rPr>
        <w:t xml:space="preserve">. Требования к языку экскурсовода. </w:t>
      </w:r>
    </w:p>
    <w:p w:rsidR="007920CE" w:rsidRDefault="007920CE"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Подготовка и проведение экскурсий. Составление «древа» психологических качеств личности экскурсовода. </w:t>
      </w:r>
    </w:p>
    <w:p w:rsidR="007920CE" w:rsidRPr="00304A2A" w:rsidRDefault="007920CE" w:rsidP="00FB0474">
      <w:pPr>
        <w:pStyle w:val="a3"/>
        <w:numPr>
          <w:ilvl w:val="0"/>
          <w:numId w:val="59"/>
        </w:numPr>
        <w:spacing w:line="360" w:lineRule="auto"/>
        <w:jc w:val="both"/>
        <w:rPr>
          <w:rFonts w:ascii="Times New Roman" w:hAnsi="Times New Roman" w:cs="Times New Roman"/>
          <w:b/>
          <w:sz w:val="28"/>
          <w:szCs w:val="28"/>
        </w:rPr>
      </w:pPr>
      <w:r w:rsidRPr="00304A2A">
        <w:rPr>
          <w:rFonts w:ascii="Times New Roman" w:hAnsi="Times New Roman" w:cs="Times New Roman"/>
          <w:b/>
          <w:sz w:val="28"/>
          <w:szCs w:val="28"/>
        </w:rPr>
        <w:t>Предъявление результатов</w:t>
      </w:r>
    </w:p>
    <w:p w:rsidR="007920CE" w:rsidRDefault="007920CE"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lastRenderedPageBreak/>
        <w:t>Практическая часть.</w:t>
      </w:r>
      <w:r>
        <w:rPr>
          <w:rFonts w:ascii="Times New Roman" w:hAnsi="Times New Roman" w:cs="Times New Roman"/>
          <w:i/>
          <w:sz w:val="28"/>
          <w:szCs w:val="28"/>
        </w:rPr>
        <w:t xml:space="preserve"> </w:t>
      </w:r>
      <w:r w:rsidRPr="00BD5CFA">
        <w:rPr>
          <w:rFonts w:ascii="Times New Roman" w:hAnsi="Times New Roman" w:cs="Times New Roman"/>
          <w:sz w:val="28"/>
          <w:szCs w:val="28"/>
        </w:rPr>
        <w:t>Предъявление результатов работа музея на научно-практической, краеведческой конференциях. Участие в муниципальных, областных и всероссийских конкурсах.</w:t>
      </w:r>
    </w:p>
    <w:p w:rsidR="007920CE" w:rsidRDefault="007920CE" w:rsidP="007920CE">
      <w:pPr>
        <w:spacing w:line="360" w:lineRule="auto"/>
        <w:ind w:firstLine="567"/>
        <w:jc w:val="both"/>
        <w:rPr>
          <w:rFonts w:ascii="Times New Roman" w:eastAsia="Times New Roman" w:hAnsi="Times New Roman" w:cs="Times New Roman"/>
          <w:b/>
          <w:color w:val="000000"/>
          <w:sz w:val="28"/>
          <w:szCs w:val="28"/>
          <w:lang w:eastAsia="ru-RU"/>
        </w:rPr>
      </w:pPr>
      <w:r w:rsidRPr="007920CE">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7920CE" w:rsidRPr="007472A8" w:rsidTr="00A474AB">
        <w:tc>
          <w:tcPr>
            <w:tcW w:w="4075" w:type="dxa"/>
            <w:hideMark/>
          </w:tcPr>
          <w:p w:rsidR="007920CE" w:rsidRPr="007472A8" w:rsidRDefault="007920CE" w:rsidP="00A474AB">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7920CE" w:rsidRPr="007472A8" w:rsidRDefault="007920CE" w:rsidP="007920CE">
      <w:pPr>
        <w:tabs>
          <w:tab w:val="left" w:pos="851"/>
        </w:tabs>
        <w:spacing w:after="0"/>
        <w:ind w:firstLine="709"/>
        <w:jc w:val="both"/>
        <w:rPr>
          <w:rFonts w:ascii="Times New Roman" w:eastAsia="MS Mincho" w:hAnsi="Times New Roman" w:cs="Times New Roman"/>
          <w:color w:val="00B050"/>
          <w:sz w:val="28"/>
          <w:szCs w:val="28"/>
          <w:lang w:eastAsia="ja-JP"/>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both"/>
        <w:rPr>
          <w:rFonts w:ascii="Times New Roman" w:eastAsia="Times New Roman" w:hAnsi="Times New Roman" w:cs="Times New Roman"/>
          <w:color w:val="00B050"/>
          <w:sz w:val="28"/>
          <w:szCs w:val="28"/>
          <w:lang w:eastAsia="ru-RU"/>
        </w:rPr>
      </w:pPr>
    </w:p>
    <w:p w:rsidR="007920CE" w:rsidRPr="007472A8" w:rsidRDefault="007920CE" w:rsidP="007920CE">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7920CE" w:rsidRPr="007472A8" w:rsidRDefault="007920CE" w:rsidP="007920CE">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7920CE" w:rsidRPr="007472A8" w:rsidRDefault="007920CE" w:rsidP="007920CE">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7920CE" w:rsidRPr="007472A8" w:rsidRDefault="007920CE" w:rsidP="007920CE">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Юный краевед»</w:t>
      </w:r>
      <w:r w:rsidR="006F1330">
        <w:rPr>
          <w:rFonts w:ascii="Times New Roman" w:eastAsia="Times New Roman" w:hAnsi="Times New Roman" w:cs="Times New Roman"/>
          <w:color w:val="000000"/>
          <w:sz w:val="28"/>
          <w:szCs w:val="28"/>
          <w:lang w:eastAsia="ru-RU"/>
        </w:rPr>
        <w:t>,</w:t>
      </w:r>
    </w:p>
    <w:p w:rsidR="007920CE" w:rsidRDefault="007920CE" w:rsidP="007920CE">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Сапожникова С.Н.,</w:t>
      </w:r>
    </w:p>
    <w:p w:rsidR="007920CE" w:rsidRDefault="007920CE" w:rsidP="007920CE">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год обучения</w:t>
      </w:r>
      <w:r w:rsidRPr="007472A8">
        <w:rPr>
          <w:rFonts w:ascii="Times New Roman" w:eastAsia="Times New Roman" w:hAnsi="Times New Roman" w:cs="Times New Roman"/>
          <w:color w:val="000000"/>
          <w:sz w:val="28"/>
          <w:szCs w:val="28"/>
          <w:lang w:eastAsia="ru-RU"/>
        </w:rPr>
        <w:t>)</w:t>
      </w:r>
    </w:p>
    <w:p w:rsidR="007920CE" w:rsidRDefault="007920CE" w:rsidP="007920CE">
      <w:pPr>
        <w:jc w:val="both"/>
        <w:rPr>
          <w:rFonts w:ascii="Times New Roman" w:hAnsi="Times New Roman" w:cs="Times New Roman"/>
          <w:sz w:val="28"/>
          <w:szCs w:val="28"/>
        </w:rPr>
      </w:pPr>
    </w:p>
    <w:p w:rsidR="007920CE" w:rsidRDefault="007920CE" w:rsidP="007920CE">
      <w:pPr>
        <w:rPr>
          <w:rFonts w:ascii="Times New Roman" w:hAnsi="Times New Roman" w:cs="Times New Roman"/>
          <w:sz w:val="28"/>
          <w:szCs w:val="28"/>
        </w:rPr>
      </w:pPr>
      <w:r>
        <w:rPr>
          <w:rFonts w:ascii="Times New Roman" w:hAnsi="Times New Roman" w:cs="Times New Roman"/>
          <w:sz w:val="28"/>
          <w:szCs w:val="28"/>
        </w:rPr>
        <w:br w:type="page"/>
      </w:r>
    </w:p>
    <w:p w:rsidR="007920CE" w:rsidRPr="00232C77" w:rsidRDefault="007920CE" w:rsidP="00232C77">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lastRenderedPageBreak/>
        <w:t>Программа разработана для детей среднего школьного возраста с уче</w:t>
      </w:r>
      <w:r w:rsidR="00232C77">
        <w:rPr>
          <w:rFonts w:ascii="Times New Roman" w:eastAsia="Times New Roman" w:hAnsi="Times New Roman" w:cs="Times New Roman"/>
          <w:color w:val="000000"/>
          <w:sz w:val="28"/>
          <w:szCs w:val="28"/>
          <w:lang w:eastAsia="ru-RU"/>
        </w:rPr>
        <w:t xml:space="preserve">том особенностей их развития.  </w:t>
      </w:r>
    </w:p>
    <w:p w:rsidR="007920CE" w:rsidRPr="00743ACC" w:rsidRDefault="007920CE" w:rsidP="007920CE">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 xml:space="preserve">Курс рассчитан на </w:t>
      </w:r>
      <w:r w:rsidR="00CD7902">
        <w:rPr>
          <w:rFonts w:ascii="Times New Roman" w:eastAsia="Times New Roman" w:hAnsi="Times New Roman" w:cs="Times New Roman"/>
          <w:color w:val="000000"/>
          <w:sz w:val="28"/>
          <w:szCs w:val="28"/>
          <w:lang w:eastAsia="ru-RU"/>
        </w:rPr>
        <w:t>182</w:t>
      </w:r>
      <w:r w:rsidRPr="00743ACC">
        <w:rPr>
          <w:rFonts w:ascii="Times New Roman" w:eastAsia="Times New Roman" w:hAnsi="Times New Roman" w:cs="Times New Roman"/>
          <w:color w:val="000000"/>
          <w:sz w:val="28"/>
          <w:szCs w:val="28"/>
          <w:lang w:eastAsia="ru-RU"/>
        </w:rPr>
        <w:t xml:space="preserve"> часа (в том числе, теоретические занятия – </w:t>
      </w:r>
      <w:r w:rsidR="00CD7902">
        <w:rPr>
          <w:rFonts w:ascii="Times New Roman" w:eastAsia="Times New Roman" w:hAnsi="Times New Roman" w:cs="Times New Roman"/>
          <w:color w:val="000000"/>
          <w:sz w:val="28"/>
          <w:szCs w:val="28"/>
          <w:lang w:eastAsia="ru-RU"/>
        </w:rPr>
        <w:t>49</w:t>
      </w:r>
      <w:r w:rsidRPr="00743ACC">
        <w:rPr>
          <w:rFonts w:ascii="Times New Roman" w:eastAsia="Times New Roman" w:hAnsi="Times New Roman" w:cs="Times New Roman"/>
          <w:color w:val="000000"/>
          <w:sz w:val="28"/>
          <w:szCs w:val="28"/>
          <w:lang w:eastAsia="ru-RU"/>
        </w:rPr>
        <w:t xml:space="preserve">, практические занятия – </w:t>
      </w:r>
      <w:r w:rsidR="00CD7902">
        <w:rPr>
          <w:rFonts w:ascii="Times New Roman" w:eastAsia="Times New Roman" w:hAnsi="Times New Roman" w:cs="Times New Roman"/>
          <w:color w:val="000000"/>
          <w:sz w:val="28"/>
          <w:szCs w:val="28"/>
          <w:lang w:eastAsia="ru-RU"/>
        </w:rPr>
        <w:t>133</w:t>
      </w:r>
      <w:r w:rsidRPr="00743ACC">
        <w:rPr>
          <w:rFonts w:ascii="Times New Roman" w:eastAsia="Times New Roman" w:hAnsi="Times New Roman" w:cs="Times New Roman"/>
          <w:color w:val="000000"/>
          <w:sz w:val="28"/>
          <w:szCs w:val="28"/>
          <w:lang w:eastAsia="ru-RU"/>
        </w:rPr>
        <w:t>).</w:t>
      </w:r>
    </w:p>
    <w:p w:rsidR="007920CE" w:rsidRDefault="007920CE" w:rsidP="007920CE">
      <w:pPr>
        <w:spacing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7920CE" w:rsidRDefault="007920CE" w:rsidP="00FB0474">
      <w:pPr>
        <w:pStyle w:val="a3"/>
        <w:numPr>
          <w:ilvl w:val="0"/>
          <w:numId w:val="60"/>
        </w:num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7920CE" w:rsidRDefault="007920CE" w:rsidP="007920CE">
      <w:p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«Музей – хранитель наследия веков» 3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290"/>
        <w:gridCol w:w="2409"/>
      </w:tblGrid>
      <w:tr w:rsidR="007920CE" w:rsidRPr="00954F67" w:rsidTr="007920CE">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color w:val="000000"/>
                <w:sz w:val="28"/>
                <w:szCs w:val="28"/>
                <w:lang w:eastAsia="ru-RU"/>
              </w:rPr>
              <w:t>№</w:t>
            </w:r>
          </w:p>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color w:val="000000"/>
                <w:sz w:val="28"/>
                <w:szCs w:val="28"/>
                <w:lang w:eastAsia="ru-RU"/>
              </w:rPr>
              <w:t>Тема</w:t>
            </w:r>
          </w:p>
        </w:tc>
        <w:tc>
          <w:tcPr>
            <w:tcW w:w="3630" w:type="dxa"/>
            <w:gridSpan w:val="3"/>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Количество часов</w:t>
            </w:r>
          </w:p>
        </w:tc>
        <w:tc>
          <w:tcPr>
            <w:tcW w:w="2409" w:type="dxa"/>
            <w:vMerge w:val="restart"/>
            <w:tcBorders>
              <w:top w:val="single" w:sz="6" w:space="0" w:color="auto"/>
              <w:left w:val="single" w:sz="6" w:space="0" w:color="auto"/>
              <w:right w:val="single" w:sz="6" w:space="0" w:color="auto"/>
            </w:tcBorders>
            <w:shd w:val="clear" w:color="auto" w:fill="FFFFFF"/>
          </w:tcPr>
          <w:p w:rsidR="007920CE" w:rsidRPr="006F1330" w:rsidRDefault="007920CE" w:rsidP="00A474AB">
            <w:pPr>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Формы контроля</w:t>
            </w:r>
          </w:p>
        </w:tc>
      </w:tr>
      <w:tr w:rsidR="007920CE" w:rsidRPr="00954F67" w:rsidTr="007920CE">
        <w:trPr>
          <w:trHeight w:val="336"/>
        </w:trPr>
        <w:tc>
          <w:tcPr>
            <w:tcW w:w="600" w:type="dxa"/>
            <w:vMerge/>
            <w:tcBorders>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color w:val="000000"/>
                <w:sz w:val="28"/>
                <w:szCs w:val="28"/>
                <w:lang w:eastAsia="ru-RU"/>
              </w:rPr>
              <w:t>Всего</w:t>
            </w:r>
          </w:p>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теория</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sz w:val="28"/>
                <w:szCs w:val="28"/>
                <w:lang w:eastAsia="ru-RU"/>
              </w:rPr>
              <w:t>практика</w:t>
            </w:r>
          </w:p>
        </w:tc>
        <w:tc>
          <w:tcPr>
            <w:tcW w:w="2409" w:type="dxa"/>
            <w:vMerge/>
            <w:tcBorders>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7920CE" w:rsidRPr="000F6B06" w:rsidTr="007920CE">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hAnsi="Times New Roman" w:cs="Times New Roman"/>
                <w:sz w:val="28"/>
                <w:szCs w:val="28"/>
              </w:rPr>
              <w:t>Введение. Основы музееведения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 xml:space="preserve">Викторина </w:t>
            </w:r>
          </w:p>
        </w:tc>
      </w:tr>
      <w:tr w:rsidR="007920CE" w:rsidRPr="000F6B06" w:rsidTr="007920CE">
        <w:trPr>
          <w:trHeight w:val="91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2.</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hAnsi="Times New Roman" w:cs="Times New Roman"/>
                <w:sz w:val="28"/>
                <w:szCs w:val="28"/>
              </w:rPr>
              <w:t>Музейная терминология как азбука музейного дела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 xml:space="preserve"> Словарь краеведа</w:t>
            </w:r>
          </w:p>
        </w:tc>
      </w:tr>
      <w:tr w:rsidR="007920CE" w:rsidRPr="000F6B06" w:rsidTr="007920CE">
        <w:trPr>
          <w:trHeight w:val="54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3.</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hAnsi="Times New Roman" w:cs="Times New Roman"/>
                <w:sz w:val="28"/>
                <w:szCs w:val="28"/>
              </w:rPr>
              <w:t>Музейные фонды, их комплектование, учет и хранение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8</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7</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 xml:space="preserve">Тест  </w:t>
            </w:r>
          </w:p>
        </w:tc>
      </w:tr>
      <w:tr w:rsidR="007920CE" w:rsidRPr="000F6B06" w:rsidTr="007920CE">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4.</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Работа актива музея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4</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Контрольные задания</w:t>
            </w:r>
          </w:p>
        </w:tc>
      </w:tr>
      <w:tr w:rsidR="007920CE" w:rsidRPr="00954F67" w:rsidTr="007920CE">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5.</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iCs/>
                <w:color w:val="000000"/>
                <w:sz w:val="28"/>
                <w:szCs w:val="28"/>
                <w:lang w:eastAsia="ru-RU"/>
              </w:rPr>
              <w:t>Экспозиционная работа</w:t>
            </w:r>
          </w:p>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C77C8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r w:rsidR="00C77C87">
              <w:rPr>
                <w:rFonts w:ascii="Times New Roman" w:eastAsia="Times New Roman" w:hAnsi="Times New Roman" w:cs="Times New Roman"/>
                <w:sz w:val="28"/>
                <w:szCs w:val="28"/>
                <w:lang w:eastAsia="ru-RU"/>
              </w:rPr>
              <w:t>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Практическая работа</w:t>
            </w:r>
          </w:p>
        </w:tc>
      </w:tr>
      <w:tr w:rsidR="007920CE" w:rsidRPr="00954F67" w:rsidTr="007920CE">
        <w:trPr>
          <w:trHeight w:val="882"/>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6.</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Культурно-массовая работа школьного музея</w:t>
            </w:r>
          </w:p>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920CE" w:rsidRPr="006F1330">
              <w:rPr>
                <w:rFonts w:ascii="Times New Roman" w:eastAsia="Times New Roman" w:hAnsi="Times New Roman" w:cs="Times New Roman"/>
                <w:sz w:val="28"/>
                <w:szCs w:val="28"/>
                <w:lang w:eastAsia="ru-RU"/>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20</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920CE" w:rsidRPr="006F1330">
              <w:rPr>
                <w:rFonts w:ascii="Times New Roman" w:eastAsia="Times New Roman" w:hAnsi="Times New Roman" w:cs="Times New Roman"/>
                <w:sz w:val="28"/>
                <w:szCs w:val="28"/>
                <w:lang w:eastAsia="ru-RU"/>
              </w:rPr>
              <w:t>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 xml:space="preserve">Творческая </w:t>
            </w:r>
          </w:p>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работа</w:t>
            </w:r>
          </w:p>
        </w:tc>
      </w:tr>
      <w:tr w:rsidR="007920CE" w:rsidRPr="00954F67" w:rsidTr="007920CE">
        <w:trPr>
          <w:trHeight w:val="523"/>
        </w:trPr>
        <w:tc>
          <w:tcPr>
            <w:tcW w:w="600"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7.</w:t>
            </w:r>
          </w:p>
        </w:tc>
        <w:tc>
          <w:tcPr>
            <w:tcW w:w="3000"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 xml:space="preserve">Подготовка музейной экскурсии </w:t>
            </w:r>
          </w:p>
        </w:tc>
        <w:tc>
          <w:tcPr>
            <w:tcW w:w="1080" w:type="dxa"/>
            <w:tcBorders>
              <w:top w:val="single" w:sz="6" w:space="0" w:color="auto"/>
              <w:left w:val="single" w:sz="6" w:space="0" w:color="auto"/>
              <w:bottom w:val="nil"/>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920CE" w:rsidRPr="006F1330">
              <w:rPr>
                <w:rFonts w:ascii="Times New Roman" w:eastAsia="Times New Roman" w:hAnsi="Times New Roman" w:cs="Times New Roman"/>
                <w:sz w:val="28"/>
                <w:szCs w:val="28"/>
                <w:lang w:eastAsia="ru-RU"/>
              </w:rPr>
              <w:t>0</w:t>
            </w:r>
          </w:p>
        </w:tc>
        <w:tc>
          <w:tcPr>
            <w:tcW w:w="1260" w:type="dxa"/>
            <w:tcBorders>
              <w:top w:val="single" w:sz="6" w:space="0" w:color="auto"/>
              <w:left w:val="single" w:sz="6" w:space="0" w:color="auto"/>
              <w:bottom w:val="nil"/>
              <w:right w:val="single" w:sz="6" w:space="0" w:color="auto"/>
            </w:tcBorders>
            <w:shd w:val="clear" w:color="auto" w:fill="FFFFFF"/>
          </w:tcPr>
          <w:p w:rsidR="007920CE"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920CE" w:rsidRPr="006F1330">
              <w:rPr>
                <w:rFonts w:ascii="Times New Roman" w:eastAsia="Times New Roman" w:hAnsi="Times New Roman" w:cs="Times New Roman"/>
                <w:sz w:val="28"/>
                <w:szCs w:val="28"/>
                <w:lang w:eastAsia="ru-RU"/>
              </w:rPr>
              <w:t>0</w:t>
            </w:r>
          </w:p>
        </w:tc>
        <w:tc>
          <w:tcPr>
            <w:tcW w:w="1290"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40</w:t>
            </w:r>
          </w:p>
        </w:tc>
        <w:tc>
          <w:tcPr>
            <w:tcW w:w="2409"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Практическая работа</w:t>
            </w:r>
          </w:p>
        </w:tc>
      </w:tr>
      <w:tr w:rsidR="007920CE" w:rsidRPr="00954F67" w:rsidTr="007920CE">
        <w:trPr>
          <w:trHeight w:val="523"/>
        </w:trPr>
        <w:tc>
          <w:tcPr>
            <w:tcW w:w="600"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90"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09" w:type="dxa"/>
            <w:tcBorders>
              <w:top w:val="single" w:sz="6" w:space="0" w:color="auto"/>
              <w:left w:val="single" w:sz="6" w:space="0" w:color="auto"/>
              <w:bottom w:val="nil"/>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7920CE" w:rsidRPr="00954F67" w:rsidTr="007920CE">
        <w:trPr>
          <w:trHeight w:val="264"/>
        </w:trPr>
        <w:tc>
          <w:tcPr>
            <w:tcW w:w="600" w:type="dxa"/>
            <w:tcBorders>
              <w:top w:val="nil"/>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8.</w:t>
            </w:r>
          </w:p>
        </w:tc>
        <w:tc>
          <w:tcPr>
            <w:tcW w:w="3000" w:type="dxa"/>
            <w:tcBorders>
              <w:top w:val="nil"/>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10</w:t>
            </w:r>
          </w:p>
        </w:tc>
        <w:tc>
          <w:tcPr>
            <w:tcW w:w="1260" w:type="dxa"/>
            <w:tcBorders>
              <w:top w:val="nil"/>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p>
        </w:tc>
        <w:tc>
          <w:tcPr>
            <w:tcW w:w="1290" w:type="dxa"/>
            <w:tcBorders>
              <w:top w:val="nil"/>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9</w:t>
            </w:r>
          </w:p>
        </w:tc>
        <w:tc>
          <w:tcPr>
            <w:tcW w:w="2409" w:type="dxa"/>
            <w:tcBorders>
              <w:top w:val="nil"/>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Оценка качества работы</w:t>
            </w:r>
          </w:p>
        </w:tc>
      </w:tr>
      <w:tr w:rsidR="007920CE" w:rsidRPr="00954F67" w:rsidTr="007920CE">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46D7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920CE" w:rsidRPr="006F1330" w:rsidRDefault="007920CE"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842C59" w:rsidRDefault="00842C59" w:rsidP="007920CE">
      <w:pPr>
        <w:spacing w:line="360" w:lineRule="auto"/>
        <w:jc w:val="both"/>
        <w:rPr>
          <w:rFonts w:ascii="Times New Roman" w:eastAsia="Times New Roman" w:hAnsi="Times New Roman" w:cs="Times New Roman"/>
          <w:b/>
          <w:color w:val="000000"/>
          <w:sz w:val="28"/>
          <w:szCs w:val="28"/>
          <w:lang w:eastAsia="ru-RU"/>
        </w:rPr>
      </w:pPr>
    </w:p>
    <w:p w:rsidR="00842C59" w:rsidRDefault="00842C59" w:rsidP="00FB0474">
      <w:pPr>
        <w:pStyle w:val="a3"/>
        <w:numPr>
          <w:ilvl w:val="0"/>
          <w:numId w:val="60"/>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842C59" w:rsidRPr="00842C59" w:rsidRDefault="00842C59" w:rsidP="00FB0474">
      <w:pPr>
        <w:pStyle w:val="a3"/>
        <w:numPr>
          <w:ilvl w:val="0"/>
          <w:numId w:val="61"/>
        </w:numPr>
        <w:spacing w:line="360" w:lineRule="auto"/>
        <w:jc w:val="both"/>
        <w:rPr>
          <w:rFonts w:ascii="Times New Roman" w:hAnsi="Times New Roman" w:cs="Times New Roman"/>
          <w:b/>
          <w:sz w:val="28"/>
          <w:szCs w:val="28"/>
        </w:rPr>
      </w:pPr>
      <w:r w:rsidRPr="00842C59">
        <w:rPr>
          <w:rFonts w:ascii="Times New Roman" w:hAnsi="Times New Roman" w:cs="Times New Roman"/>
          <w:b/>
          <w:sz w:val="28"/>
          <w:szCs w:val="28"/>
        </w:rPr>
        <w:t>Введение. Основы музееведения</w:t>
      </w:r>
    </w:p>
    <w:p w:rsidR="00842C59" w:rsidRPr="00954F67" w:rsidRDefault="00842C59"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lastRenderedPageBreak/>
        <w:t>Теоретическая часть.</w:t>
      </w:r>
      <w:r w:rsidRPr="00954F67">
        <w:rPr>
          <w:rFonts w:ascii="Times New Roman" w:hAnsi="Times New Roman" w:cs="Times New Roman"/>
          <w:sz w:val="28"/>
          <w:szCs w:val="28"/>
        </w:rPr>
        <w:t xml:space="preserve">   Знакомство по литературе, кино-фото материалам с крупными музеями разных профилей; коллекционирование древностей; Эрмитаж; Музеи прошлого века; Новые тенденции в музейном деле; Музей на службе человека. Новые возможности музея. Начало коллекционирования древностей. Пётр 1 и его Кунсткамера. Помещичьи собрания памятников искусства в древности в 18 -19 вв. Научные общества и музеи в советское  время. Пропаганда памятников истории и методика музейного дела. Музеи в советское время. Охрана и пропаганда памятников истории и культуры. Ведущие музеи страны в наше время.</w:t>
      </w:r>
    </w:p>
    <w:p w:rsidR="00842C59" w:rsidRPr="00954F67" w:rsidRDefault="00842C59"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Музеи в городе, их функции. Особенности проведения экскурсий в музеях. Правила поведения в музеях. Экскурсии в музеи города и школьные музеи района. Знакомство по литературе, кинофотоматериалам, в ходе экскурсий с крупными музеями разных профилей; беседа с сотрудниками местного музея об истории создания музея, формировании его коллекций; проведение викторины по музеям нашей страны.</w:t>
      </w:r>
    </w:p>
    <w:p w:rsidR="00842C59" w:rsidRPr="00842C59" w:rsidRDefault="00842C59" w:rsidP="00FB0474">
      <w:pPr>
        <w:pStyle w:val="a3"/>
        <w:numPr>
          <w:ilvl w:val="0"/>
          <w:numId w:val="61"/>
        </w:numPr>
        <w:spacing w:line="360" w:lineRule="auto"/>
        <w:jc w:val="both"/>
        <w:rPr>
          <w:rFonts w:ascii="Times New Roman" w:hAnsi="Times New Roman" w:cs="Times New Roman"/>
          <w:b/>
          <w:sz w:val="28"/>
          <w:szCs w:val="28"/>
        </w:rPr>
      </w:pPr>
      <w:r w:rsidRPr="00842C59">
        <w:rPr>
          <w:rFonts w:ascii="Times New Roman" w:hAnsi="Times New Roman" w:cs="Times New Roman"/>
          <w:b/>
          <w:sz w:val="28"/>
          <w:szCs w:val="28"/>
        </w:rPr>
        <w:t>Музейная терминология как азбука музейного дела.</w:t>
      </w:r>
    </w:p>
    <w:p w:rsidR="00842C59" w:rsidRPr="00954F67" w:rsidRDefault="00842C59" w:rsidP="006F1330">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Соответствие содержания работы музея программным требованиям. Прямая связь деятельности музея с развитием и направленностью туристско-краеведческой работы в школе. Особенности в использовании музейных форм работы. Предметность и наглядность. Разнотемность и мобильность экспозиции. Эволюция школьного музея. Чем отличается школьный музей от музея государственного? Виды и формы работы музеев. Крупнейшие музеи России</w:t>
      </w:r>
      <w:r>
        <w:rPr>
          <w:rFonts w:ascii="Times New Roman" w:hAnsi="Times New Roman" w:cs="Times New Roman"/>
          <w:sz w:val="28"/>
          <w:szCs w:val="28"/>
        </w:rPr>
        <w:t>.</w:t>
      </w:r>
    </w:p>
    <w:p w:rsidR="00842C59" w:rsidRPr="00954F67" w:rsidRDefault="00842C59" w:rsidP="006F1330">
      <w:pPr>
        <w:spacing w:after="0" w:line="360" w:lineRule="auto"/>
        <w:ind w:firstLine="709"/>
        <w:jc w:val="both"/>
        <w:rPr>
          <w:rFonts w:ascii="Times New Roman" w:hAnsi="Times New Roman" w:cs="Times New Roman"/>
          <w:sz w:val="28"/>
          <w:szCs w:val="28"/>
        </w:rPr>
      </w:pPr>
      <w:r w:rsidRPr="00954F67">
        <w:rPr>
          <w:rFonts w:ascii="Times New Roman" w:hAnsi="Times New Roman" w:cs="Times New Roman"/>
          <w:sz w:val="28"/>
          <w:szCs w:val="28"/>
        </w:rPr>
        <w:t>Современное понимание термина «</w:t>
      </w:r>
      <w:r>
        <w:rPr>
          <w:rFonts w:ascii="Times New Roman" w:hAnsi="Times New Roman" w:cs="Times New Roman"/>
          <w:sz w:val="28"/>
          <w:szCs w:val="28"/>
        </w:rPr>
        <w:t>музееведение» как научной дисци</w:t>
      </w:r>
      <w:r w:rsidRPr="00954F67">
        <w:rPr>
          <w:rFonts w:ascii="Times New Roman" w:hAnsi="Times New Roman" w:cs="Times New Roman"/>
          <w:sz w:val="28"/>
          <w:szCs w:val="28"/>
        </w:rPr>
        <w:t>плины. Предмет исследования науки</w:t>
      </w:r>
      <w:r>
        <w:rPr>
          <w:rFonts w:ascii="Times New Roman" w:hAnsi="Times New Roman" w:cs="Times New Roman"/>
          <w:sz w:val="28"/>
          <w:szCs w:val="28"/>
        </w:rPr>
        <w:t xml:space="preserve"> о музее. Основы организации му</w:t>
      </w:r>
      <w:r w:rsidRPr="00954F67">
        <w:rPr>
          <w:rFonts w:ascii="Times New Roman" w:hAnsi="Times New Roman" w:cs="Times New Roman"/>
          <w:sz w:val="28"/>
          <w:szCs w:val="28"/>
        </w:rPr>
        <w:t>зейного дела. Ключевые понятия музе</w:t>
      </w:r>
      <w:r>
        <w:rPr>
          <w:rFonts w:ascii="Times New Roman" w:hAnsi="Times New Roman" w:cs="Times New Roman"/>
          <w:sz w:val="28"/>
          <w:szCs w:val="28"/>
        </w:rPr>
        <w:t>еведения. Типология музеев. Ори</w:t>
      </w:r>
      <w:r w:rsidRPr="00954F67">
        <w:rPr>
          <w:rFonts w:ascii="Times New Roman" w:hAnsi="Times New Roman" w:cs="Times New Roman"/>
          <w:sz w:val="28"/>
          <w:szCs w:val="28"/>
        </w:rPr>
        <w:t>ентация в музее. Определение ценно</w:t>
      </w:r>
      <w:r>
        <w:rPr>
          <w:rFonts w:ascii="Times New Roman" w:hAnsi="Times New Roman" w:cs="Times New Roman"/>
          <w:sz w:val="28"/>
          <w:szCs w:val="28"/>
        </w:rPr>
        <w:t>сти экспоната - предмета матери</w:t>
      </w:r>
      <w:r w:rsidRPr="00954F67">
        <w:rPr>
          <w:rFonts w:ascii="Times New Roman" w:hAnsi="Times New Roman" w:cs="Times New Roman"/>
          <w:sz w:val="28"/>
          <w:szCs w:val="28"/>
        </w:rPr>
        <w:t>альной культуры, документа, фотографии.</w:t>
      </w:r>
    </w:p>
    <w:p w:rsidR="00842C59" w:rsidRPr="00954F67" w:rsidRDefault="00842C59"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lastRenderedPageBreak/>
        <w:t>Крупнейшие музеи России. Золо</w:t>
      </w:r>
      <w:r>
        <w:rPr>
          <w:rFonts w:ascii="Times New Roman" w:hAnsi="Times New Roman" w:cs="Times New Roman"/>
          <w:sz w:val="28"/>
          <w:szCs w:val="28"/>
        </w:rPr>
        <w:t>тое кольцо России. Рекламные му</w:t>
      </w:r>
      <w:r w:rsidRPr="00954F67">
        <w:rPr>
          <w:rFonts w:ascii="Times New Roman" w:hAnsi="Times New Roman" w:cs="Times New Roman"/>
          <w:sz w:val="28"/>
          <w:szCs w:val="28"/>
        </w:rPr>
        <w:t xml:space="preserve">зейные проспекты. Музеи на общественных началах. Взаимодействие государственных и общественных музеев. Понимание </w:t>
      </w:r>
      <w:r>
        <w:rPr>
          <w:rFonts w:ascii="Times New Roman" w:hAnsi="Times New Roman" w:cs="Times New Roman"/>
          <w:sz w:val="28"/>
          <w:szCs w:val="28"/>
        </w:rPr>
        <w:t>термина «школьный музей». Профи</w:t>
      </w:r>
      <w:r w:rsidRPr="00954F67">
        <w:rPr>
          <w:rFonts w:ascii="Times New Roman" w:hAnsi="Times New Roman" w:cs="Times New Roman"/>
          <w:sz w:val="28"/>
          <w:szCs w:val="28"/>
        </w:rPr>
        <w:t>ли школьных музеев. Сущность и сп</w:t>
      </w:r>
      <w:r>
        <w:rPr>
          <w:rFonts w:ascii="Times New Roman" w:hAnsi="Times New Roman" w:cs="Times New Roman"/>
          <w:sz w:val="28"/>
          <w:szCs w:val="28"/>
        </w:rPr>
        <w:t>ецифические особенности школьно</w:t>
      </w:r>
      <w:r w:rsidRPr="00954F67">
        <w:rPr>
          <w:rFonts w:ascii="Times New Roman" w:hAnsi="Times New Roman" w:cs="Times New Roman"/>
          <w:sz w:val="28"/>
          <w:szCs w:val="28"/>
        </w:rPr>
        <w:t>го музея.</w:t>
      </w:r>
    </w:p>
    <w:p w:rsidR="00842C59" w:rsidRPr="00954F67" w:rsidRDefault="00842C59"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Нормативная база. Паспортизация музея. Организация фондовой работы. Порядок сбора, учета, хранения музейных экспонатов. Определение, классификация и систематизация экспонатов. Составление словаря музейных терминов. Викторины и кроссворды на музейную тематику. Экскурсия в один из школьных музеев района.</w:t>
      </w:r>
    </w:p>
    <w:p w:rsidR="00842C59" w:rsidRPr="001006E3" w:rsidRDefault="00842C59" w:rsidP="00FB0474">
      <w:pPr>
        <w:pStyle w:val="a3"/>
        <w:numPr>
          <w:ilvl w:val="0"/>
          <w:numId w:val="61"/>
        </w:numPr>
        <w:spacing w:line="360" w:lineRule="auto"/>
        <w:jc w:val="both"/>
        <w:rPr>
          <w:rFonts w:ascii="Times New Roman" w:hAnsi="Times New Roman" w:cs="Times New Roman"/>
          <w:b/>
          <w:sz w:val="28"/>
          <w:szCs w:val="28"/>
        </w:rPr>
      </w:pPr>
      <w:r w:rsidRPr="001006E3">
        <w:rPr>
          <w:rFonts w:ascii="Times New Roman" w:hAnsi="Times New Roman" w:cs="Times New Roman"/>
          <w:b/>
          <w:sz w:val="28"/>
          <w:szCs w:val="28"/>
        </w:rPr>
        <w:t>Музейные фонды, их комплектование, учет и хранение</w:t>
      </w:r>
    </w:p>
    <w:p w:rsidR="00842C59" w:rsidRPr="00954F67" w:rsidRDefault="00842C59" w:rsidP="006F1330">
      <w:pPr>
        <w:spacing w:after="0"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954F67">
        <w:rPr>
          <w:rFonts w:ascii="Times New Roman" w:hAnsi="Times New Roman" w:cs="Times New Roman"/>
          <w:i/>
          <w:sz w:val="28"/>
          <w:szCs w:val="28"/>
        </w:rPr>
        <w:t xml:space="preserve">  Теоретическая часть.</w:t>
      </w:r>
      <w:r w:rsidRPr="00954F67">
        <w:rPr>
          <w:rFonts w:ascii="Times New Roman" w:hAnsi="Times New Roman" w:cs="Times New Roman"/>
          <w:sz w:val="28"/>
          <w:szCs w:val="28"/>
        </w:rPr>
        <w:t xml:space="preserve">  Понятие о фондах музея. Состав (структура) фондов. Инвентарная книга. Основной фонд и научно-вспомогательный фонд. Обеспечение сохранности предметов в экспозиции и фондах. Требования к помещению. Все ли может сохранить школьный музей? Основные направления фондовой ра</w:t>
      </w:r>
      <w:r>
        <w:rPr>
          <w:rFonts w:ascii="Times New Roman" w:hAnsi="Times New Roman" w:cs="Times New Roman"/>
          <w:sz w:val="28"/>
          <w:szCs w:val="28"/>
        </w:rPr>
        <w:t>боты: комплектование, учет, хра</w:t>
      </w:r>
      <w:r w:rsidRPr="00954F67">
        <w:rPr>
          <w:rFonts w:ascii="Times New Roman" w:hAnsi="Times New Roman" w:cs="Times New Roman"/>
          <w:sz w:val="28"/>
          <w:szCs w:val="28"/>
        </w:rPr>
        <w:t>нение, изучение фондов, проведение консультаций. Комплектование музейных ф</w:t>
      </w:r>
      <w:r>
        <w:rPr>
          <w:rFonts w:ascii="Times New Roman" w:hAnsi="Times New Roman" w:cs="Times New Roman"/>
          <w:sz w:val="28"/>
          <w:szCs w:val="28"/>
        </w:rPr>
        <w:t>ондов. Научная каталогизация му</w:t>
      </w:r>
      <w:r w:rsidRPr="00954F67">
        <w:rPr>
          <w:rFonts w:ascii="Times New Roman" w:hAnsi="Times New Roman" w:cs="Times New Roman"/>
          <w:sz w:val="28"/>
          <w:szCs w:val="28"/>
        </w:rPr>
        <w:t>зейных фондов. Музейные каталоги и их системы. Архивная книга - её содержание, строение, правила занесения экспонатов. Фонд временного хранения.</w:t>
      </w:r>
    </w:p>
    <w:p w:rsidR="00842C59" w:rsidRPr="00954F67" w:rsidRDefault="00842C59"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Хранение музейных фондов. Режим хранения фондов (температурно-влажностный, световой, биологический; защита от загрязнителей воз-духа, от механических повреждений;</w:t>
      </w:r>
      <w:r>
        <w:rPr>
          <w:rFonts w:ascii="Times New Roman" w:hAnsi="Times New Roman" w:cs="Times New Roman"/>
          <w:sz w:val="28"/>
          <w:szCs w:val="28"/>
        </w:rPr>
        <w:t xml:space="preserve"> защита в экстремальных ситуаци</w:t>
      </w:r>
      <w:r w:rsidRPr="00954F67">
        <w:rPr>
          <w:rFonts w:ascii="Times New Roman" w:hAnsi="Times New Roman" w:cs="Times New Roman"/>
          <w:sz w:val="28"/>
          <w:szCs w:val="28"/>
        </w:rPr>
        <w:t>ях). Задачи консервации и реставрации музейных предметов. Особенности фондовой работы в школьном музее. Определение и описание предмето</w:t>
      </w:r>
      <w:r>
        <w:rPr>
          <w:rFonts w:ascii="Times New Roman" w:hAnsi="Times New Roman" w:cs="Times New Roman"/>
          <w:sz w:val="28"/>
          <w:szCs w:val="28"/>
        </w:rPr>
        <w:t>в. Организация хранения экспона</w:t>
      </w:r>
      <w:r w:rsidRPr="00954F67">
        <w:rPr>
          <w:rFonts w:ascii="Times New Roman" w:hAnsi="Times New Roman" w:cs="Times New Roman"/>
          <w:sz w:val="28"/>
          <w:szCs w:val="28"/>
        </w:rPr>
        <w:t>тов. Вспомогательные картотеки. Терминология экспоната. Знаковое значение предметов обихода.</w:t>
      </w:r>
    </w:p>
    <w:p w:rsidR="00842C59" w:rsidRPr="00954F67" w:rsidRDefault="00842C59"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Книга поступлений – основной документ учета музейных предметов. Картотеки и их разновидности. Проведение </w:t>
      </w:r>
      <w:r w:rsidRPr="00954F67">
        <w:rPr>
          <w:rFonts w:ascii="Times New Roman" w:hAnsi="Times New Roman" w:cs="Times New Roman"/>
          <w:sz w:val="28"/>
          <w:szCs w:val="28"/>
        </w:rPr>
        <w:lastRenderedPageBreak/>
        <w:t>инвентаризации. Акты приема и передачи музейных предметов. Анализ условий хранения музейных</w:t>
      </w:r>
      <w:r>
        <w:rPr>
          <w:rFonts w:ascii="Times New Roman" w:hAnsi="Times New Roman" w:cs="Times New Roman"/>
          <w:sz w:val="28"/>
          <w:szCs w:val="28"/>
        </w:rPr>
        <w:t xml:space="preserve"> предметов в экспозициях и пере</w:t>
      </w:r>
      <w:r w:rsidRPr="00954F67">
        <w:rPr>
          <w:rFonts w:ascii="Times New Roman" w:hAnsi="Times New Roman" w:cs="Times New Roman"/>
          <w:sz w:val="28"/>
          <w:szCs w:val="28"/>
        </w:rPr>
        <w:t>движных выставках. Первичная нау</w:t>
      </w:r>
      <w:r>
        <w:rPr>
          <w:rFonts w:ascii="Times New Roman" w:hAnsi="Times New Roman" w:cs="Times New Roman"/>
          <w:sz w:val="28"/>
          <w:szCs w:val="28"/>
        </w:rPr>
        <w:t>чная обработка собранной коллек</w:t>
      </w:r>
      <w:r w:rsidRPr="00954F67">
        <w:rPr>
          <w:rFonts w:ascii="Times New Roman" w:hAnsi="Times New Roman" w:cs="Times New Roman"/>
          <w:sz w:val="28"/>
          <w:szCs w:val="28"/>
        </w:rPr>
        <w:t xml:space="preserve">ции. Ведение книг учета. Пополнение картотеки музейного фонда. </w:t>
      </w:r>
    </w:p>
    <w:p w:rsidR="00842C59" w:rsidRPr="00954F67" w:rsidRDefault="00842C59" w:rsidP="00FB0474">
      <w:pPr>
        <w:pStyle w:val="a3"/>
        <w:numPr>
          <w:ilvl w:val="0"/>
          <w:numId w:val="6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Работа а</w:t>
      </w:r>
      <w:r w:rsidRPr="00954F67">
        <w:rPr>
          <w:rFonts w:ascii="Times New Roman" w:hAnsi="Times New Roman" w:cs="Times New Roman"/>
          <w:b/>
          <w:sz w:val="28"/>
          <w:szCs w:val="28"/>
        </w:rPr>
        <w:t>ктив</w:t>
      </w:r>
      <w:r>
        <w:rPr>
          <w:rFonts w:ascii="Times New Roman" w:hAnsi="Times New Roman" w:cs="Times New Roman"/>
          <w:b/>
          <w:sz w:val="28"/>
          <w:szCs w:val="28"/>
        </w:rPr>
        <w:t>а</w:t>
      </w:r>
      <w:r w:rsidRPr="00954F67">
        <w:rPr>
          <w:rFonts w:ascii="Times New Roman" w:hAnsi="Times New Roman" w:cs="Times New Roman"/>
          <w:b/>
          <w:sz w:val="28"/>
          <w:szCs w:val="28"/>
        </w:rPr>
        <w:t xml:space="preserve"> музея</w:t>
      </w:r>
    </w:p>
    <w:p w:rsidR="00842C59" w:rsidRPr="00954F67" w:rsidRDefault="00842C59"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Совет и актив школьного музея. Распределение обязанностей в совете музея. Планирование работы. Творческий союз взрослых и детей – залог успеха. </w:t>
      </w:r>
    </w:p>
    <w:p w:rsidR="00842C59" w:rsidRPr="00954F67" w:rsidRDefault="00842C59"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Обучение актива основам музееведения. Участие детей в конкурсах различного уровня. Организация мероприятий на базе школьного музея. Помощь в поиске материалов к мероприятиям, подготовка мультимедийных презентаций. Совместное совершенствование содержания музейной комнаты и музейной работы. Участие в издательской деятельности.</w:t>
      </w:r>
    </w:p>
    <w:p w:rsidR="00842C59" w:rsidRPr="00BD5CFA" w:rsidRDefault="00842C59" w:rsidP="00FB0474">
      <w:pPr>
        <w:pStyle w:val="a3"/>
        <w:numPr>
          <w:ilvl w:val="0"/>
          <w:numId w:val="61"/>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Экспозиционная работа</w:t>
      </w:r>
    </w:p>
    <w:p w:rsidR="00842C59" w:rsidRPr="00954F67" w:rsidRDefault="00842C59"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Экспонат – главная структурная единица экспозиции. Идейный замысел и тематическая структура экспозиции. Экспозиция – коллективный труд. Методы построения экспозиции. Пояснительные тексты. Постоянная экспозиция и временная выставка. Научно вспомогательные материалы: диорама, макет, модель, карты, схемы, таблиц</w:t>
      </w:r>
      <w:r>
        <w:rPr>
          <w:rFonts w:ascii="Times New Roman" w:hAnsi="Times New Roman" w:cs="Times New Roman"/>
          <w:sz w:val="28"/>
          <w:szCs w:val="28"/>
        </w:rPr>
        <w:t>ы, модели. Этапы создания музей</w:t>
      </w:r>
      <w:r w:rsidRPr="00954F67">
        <w:rPr>
          <w:rFonts w:ascii="Times New Roman" w:hAnsi="Times New Roman" w:cs="Times New Roman"/>
          <w:sz w:val="28"/>
          <w:szCs w:val="28"/>
        </w:rPr>
        <w:t>ной экспозиции. Общие требования к</w:t>
      </w:r>
      <w:r>
        <w:rPr>
          <w:rFonts w:ascii="Times New Roman" w:hAnsi="Times New Roman" w:cs="Times New Roman"/>
          <w:sz w:val="28"/>
          <w:szCs w:val="28"/>
        </w:rPr>
        <w:t xml:space="preserve"> обеспечению сохранности предме</w:t>
      </w:r>
      <w:r w:rsidRPr="00954F67">
        <w:rPr>
          <w:rFonts w:ascii="Times New Roman" w:hAnsi="Times New Roman" w:cs="Times New Roman"/>
          <w:sz w:val="28"/>
          <w:szCs w:val="28"/>
        </w:rPr>
        <w:t>тов в экспозиции и фондах. Реклама экспозиции. Активные способы</w:t>
      </w:r>
      <w:r>
        <w:rPr>
          <w:rFonts w:ascii="Times New Roman" w:hAnsi="Times New Roman" w:cs="Times New Roman"/>
          <w:sz w:val="28"/>
          <w:szCs w:val="28"/>
        </w:rPr>
        <w:t xml:space="preserve"> проведения экскурсии. Ме</w:t>
      </w:r>
      <w:r w:rsidRPr="00954F67">
        <w:rPr>
          <w:rFonts w:ascii="Times New Roman" w:hAnsi="Times New Roman" w:cs="Times New Roman"/>
          <w:sz w:val="28"/>
          <w:szCs w:val="28"/>
        </w:rPr>
        <w:t>тодика подготовки и проведения комплексной экскурсии по экспозиции.</w:t>
      </w:r>
    </w:p>
    <w:p w:rsidR="00842C59" w:rsidRPr="00954F67" w:rsidRDefault="00842C59"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Изучение и отбор материалов, художественное оформление, изготовление оборудования. Возможности организации экспозиции. Текст экспозиции, этикетаж. Работа над имиджем «экскурсовод»: костюм. Сравнительный анализ инструкций по хранению музейных предметов </w:t>
      </w:r>
      <w:r w:rsidRPr="00954F67">
        <w:rPr>
          <w:rFonts w:ascii="Times New Roman" w:hAnsi="Times New Roman" w:cs="Times New Roman"/>
          <w:sz w:val="28"/>
          <w:szCs w:val="28"/>
        </w:rPr>
        <w:lastRenderedPageBreak/>
        <w:t>и технике безопасности. Составить экскурсию по экспозиции музея с элементами театрализованного представления. Составить экскурсию по экспозиции музея, по населенному пункту с вовлечением зрителей в диалог.</w:t>
      </w:r>
    </w:p>
    <w:p w:rsidR="00842C59" w:rsidRPr="00BD5CFA" w:rsidRDefault="00842C59" w:rsidP="00FB0474">
      <w:pPr>
        <w:pStyle w:val="a3"/>
        <w:numPr>
          <w:ilvl w:val="0"/>
          <w:numId w:val="61"/>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Культурно-массовая работа школьного музея</w:t>
      </w:r>
    </w:p>
    <w:p w:rsidR="00842C59" w:rsidRPr="00954F67" w:rsidRDefault="00842C59"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 xml:space="preserve"> Теоретическая часть.</w:t>
      </w:r>
      <w:r w:rsidRPr="00954F67">
        <w:rPr>
          <w:rFonts w:ascii="Times New Roman" w:hAnsi="Times New Roman" w:cs="Times New Roman"/>
          <w:sz w:val="28"/>
          <w:szCs w:val="28"/>
        </w:rPr>
        <w:t xml:space="preserve">    Аудитория школьного музея: учащиеся, жители деревни, гости. Работа с организованными группами и случайными посетителями. Основные принципы экскурсионной методики: целенапра</w:t>
      </w:r>
      <w:r>
        <w:rPr>
          <w:rFonts w:ascii="Times New Roman" w:hAnsi="Times New Roman" w:cs="Times New Roman"/>
          <w:sz w:val="28"/>
          <w:szCs w:val="28"/>
        </w:rPr>
        <w:t>вленность, тематичность, логиче</w:t>
      </w:r>
      <w:r w:rsidRPr="00954F67">
        <w:rPr>
          <w:rFonts w:ascii="Times New Roman" w:hAnsi="Times New Roman" w:cs="Times New Roman"/>
          <w:sz w:val="28"/>
          <w:szCs w:val="28"/>
        </w:rPr>
        <w:t>ская и хронологическая последовательность, доступность, наглядность и конкретность. Специфика и особенность методики экскурсий в школьном музее. Особенности методики проведения экскурсии по городу (населенному пункту) и памятным местам. Требования к маршруту. Приемы показа памятных мест, исторических объектов.</w:t>
      </w:r>
    </w:p>
    <w:p w:rsidR="00842C59" w:rsidRPr="00954F67" w:rsidRDefault="00842C59"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 xml:space="preserve"> Практическая часть.</w:t>
      </w:r>
      <w:r>
        <w:rPr>
          <w:rFonts w:ascii="Times New Roman" w:hAnsi="Times New Roman" w:cs="Times New Roman"/>
          <w:i/>
          <w:sz w:val="28"/>
          <w:szCs w:val="28"/>
        </w:rPr>
        <w:t xml:space="preserve"> </w:t>
      </w:r>
      <w:r w:rsidRPr="00954F67">
        <w:rPr>
          <w:rFonts w:ascii="Times New Roman" w:hAnsi="Times New Roman" w:cs="Times New Roman"/>
          <w:sz w:val="28"/>
          <w:szCs w:val="28"/>
        </w:rPr>
        <w:t>Формы массовой работы музея: экскурсия, лекция, беседа, урок в музее, консультация, встреча, конференция, праздник. Исследовательская работа по сбору</w:t>
      </w:r>
      <w:r>
        <w:rPr>
          <w:rFonts w:ascii="Times New Roman" w:hAnsi="Times New Roman" w:cs="Times New Roman"/>
          <w:sz w:val="28"/>
          <w:szCs w:val="28"/>
        </w:rPr>
        <w:t xml:space="preserve"> материала для «Портфеля экскур</w:t>
      </w:r>
      <w:r w:rsidRPr="00954F67">
        <w:rPr>
          <w:rFonts w:ascii="Times New Roman" w:hAnsi="Times New Roman" w:cs="Times New Roman"/>
          <w:sz w:val="28"/>
          <w:szCs w:val="28"/>
        </w:rPr>
        <w:t>совода». Защита экскурсионных «мар</w:t>
      </w:r>
      <w:r>
        <w:rPr>
          <w:rFonts w:ascii="Times New Roman" w:hAnsi="Times New Roman" w:cs="Times New Roman"/>
          <w:sz w:val="28"/>
          <w:szCs w:val="28"/>
        </w:rPr>
        <w:t>шрутов», разработанных самостоя</w:t>
      </w:r>
      <w:r w:rsidRPr="00954F67">
        <w:rPr>
          <w:rFonts w:ascii="Times New Roman" w:hAnsi="Times New Roman" w:cs="Times New Roman"/>
          <w:sz w:val="28"/>
          <w:szCs w:val="28"/>
        </w:rPr>
        <w:t>тельно. Проведение экскурсий для</w:t>
      </w:r>
      <w:r>
        <w:rPr>
          <w:rFonts w:ascii="Times New Roman" w:hAnsi="Times New Roman" w:cs="Times New Roman"/>
          <w:sz w:val="28"/>
          <w:szCs w:val="28"/>
        </w:rPr>
        <w:t xml:space="preserve"> учащихся с последующим обсужде</w:t>
      </w:r>
      <w:r w:rsidRPr="00954F67">
        <w:rPr>
          <w:rFonts w:ascii="Times New Roman" w:hAnsi="Times New Roman" w:cs="Times New Roman"/>
          <w:sz w:val="28"/>
          <w:szCs w:val="28"/>
        </w:rPr>
        <w:t>нием. "Проведение в музее занятий ДО «Крестьяноведение». Сотрудничество с другими детскими объединениями школы. Работа в Микрокомплексе (Детский сад, Дом Культуры д.Речкалова, Территориальная Администрация, Дом Культуры д.Симанова).</w:t>
      </w:r>
    </w:p>
    <w:p w:rsidR="00842C59" w:rsidRPr="00BD5CFA" w:rsidRDefault="00842C59" w:rsidP="00FB0474">
      <w:pPr>
        <w:pStyle w:val="a3"/>
        <w:numPr>
          <w:ilvl w:val="0"/>
          <w:numId w:val="61"/>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Подготовка музейной экскурсии</w:t>
      </w:r>
    </w:p>
    <w:p w:rsidR="00842C59" w:rsidRPr="00954F67" w:rsidRDefault="00842C59" w:rsidP="006F1330">
      <w:pPr>
        <w:spacing w:after="0"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Экскурсия - одна из форм работы. Целенаправленность, тематичность, научность, хронологическая последовательность, доступность, наглядность и конкретность. Учет образовательных и возрастных особенностей экскурсоводов.</w:t>
      </w:r>
    </w:p>
    <w:p w:rsidR="00842C59" w:rsidRPr="00954F67" w:rsidRDefault="00842C59" w:rsidP="006F1330">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lastRenderedPageBreak/>
        <w:t>Тема и цель экскурсии.    План экскурсии, цель. Изучение литературы, источников и экспонатов. Отбор и систематизирование необходимых сведений и фактов. Запись полученных сведений.</w:t>
      </w:r>
    </w:p>
    <w:p w:rsidR="00842C59" w:rsidRPr="00954F67" w:rsidRDefault="00842C59" w:rsidP="006F1330">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Содержание экскурсии. Вступительная беседа, план и порядок проведения. Основная часть. Содержание подтем и отдельных вопросов применительно к подгруппам отобранных экспонатов. Заключение.</w:t>
      </w:r>
    </w:p>
    <w:p w:rsidR="00842C59" w:rsidRPr="00954F67" w:rsidRDefault="00842C59" w:rsidP="006F1330">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Методы и приемы.  Обязательное сочетание показа с рассказом, прием сравнения. Требования к языку экскурсовода. Цитирование, использование приемов демонстрации.</w:t>
      </w:r>
    </w:p>
    <w:p w:rsidR="00842C59" w:rsidRPr="00954F67" w:rsidRDefault="00842C59"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Дальнейшее совершенствование. Учет замечаний и предложений. Углубленное изучение темы. Учет активности и заинтересованности группы в ходе экскурсии.</w:t>
      </w:r>
    </w:p>
    <w:p w:rsidR="00842C59" w:rsidRPr="00BD5CFA" w:rsidRDefault="00842C59"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Подготовка и проведение экскурсий. Составление «древа» психологических качеств личности экскурсовода. Исследование психологических процессов  (ощущение, восприятие, представление, внимание, память, мышление, речь), психологических свойств (интересы, склонности, способности, характер, темперамент), психологических состояний (настроение, эмоции, воля).</w:t>
      </w:r>
    </w:p>
    <w:p w:rsidR="00842C59" w:rsidRPr="00BD5CFA" w:rsidRDefault="00842C59" w:rsidP="00FB0474">
      <w:pPr>
        <w:pStyle w:val="a3"/>
        <w:numPr>
          <w:ilvl w:val="0"/>
          <w:numId w:val="61"/>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Предъявление результатов</w:t>
      </w:r>
    </w:p>
    <w:p w:rsidR="00A474AB" w:rsidRDefault="00842C59"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Pr>
          <w:rFonts w:ascii="Times New Roman" w:hAnsi="Times New Roman" w:cs="Times New Roman"/>
          <w:i/>
          <w:sz w:val="28"/>
          <w:szCs w:val="28"/>
        </w:rPr>
        <w:t xml:space="preserve"> </w:t>
      </w:r>
      <w:r w:rsidRPr="00BD5CFA">
        <w:rPr>
          <w:rFonts w:ascii="Times New Roman" w:hAnsi="Times New Roman" w:cs="Times New Roman"/>
          <w:sz w:val="28"/>
          <w:szCs w:val="28"/>
        </w:rPr>
        <w:t>Предъявление результатов работа музея на научно-практической, краеведческой конференциях. Участие в муниципальных, областных и всероссийских конкурсах.</w:t>
      </w:r>
    </w:p>
    <w:p w:rsidR="00A474AB" w:rsidRDefault="00A474AB" w:rsidP="00842C59">
      <w:pPr>
        <w:spacing w:line="360" w:lineRule="auto"/>
        <w:ind w:firstLine="567"/>
        <w:jc w:val="both"/>
        <w:rPr>
          <w:rFonts w:ascii="Times New Roman" w:hAnsi="Times New Roman" w:cs="Times New Roman"/>
          <w:sz w:val="28"/>
          <w:szCs w:val="28"/>
        </w:rPr>
      </w:pPr>
    </w:p>
    <w:p w:rsidR="00A474AB" w:rsidRPr="006F1330" w:rsidRDefault="007920CE" w:rsidP="006F1330">
      <w:pPr>
        <w:rPr>
          <w:rFonts w:ascii="Times New Roman" w:hAnsi="Times New Roman" w:cs="Times New Roman"/>
          <w:sz w:val="28"/>
          <w:szCs w:val="28"/>
        </w:rPr>
      </w:pPr>
      <w:r w:rsidRPr="00842C59">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A474AB" w:rsidRPr="00A474AB" w:rsidTr="00A474AB">
        <w:tc>
          <w:tcPr>
            <w:tcW w:w="4075" w:type="dxa"/>
            <w:hideMark/>
          </w:tcPr>
          <w:p w:rsidR="00A474AB" w:rsidRPr="00A474AB" w:rsidRDefault="00A474AB" w:rsidP="00A474AB">
            <w:pPr>
              <w:tabs>
                <w:tab w:val="left" w:pos="851"/>
              </w:tabs>
              <w:spacing w:after="0"/>
              <w:rPr>
                <w:rFonts w:ascii="Times New Roman" w:eastAsia="Calibri" w:hAnsi="Times New Roman" w:cs="Times New Roman"/>
                <w:sz w:val="28"/>
                <w:szCs w:val="28"/>
                <w:lang w:eastAsia="ru-RU"/>
              </w:rPr>
            </w:pPr>
            <w:r w:rsidRPr="00A474AB">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«Музееведение»</w:t>
            </w:r>
          </w:p>
        </w:tc>
      </w:tr>
    </w:tbl>
    <w:p w:rsidR="00A474AB" w:rsidRPr="00A474AB" w:rsidRDefault="00A474AB" w:rsidP="00A474AB">
      <w:pPr>
        <w:tabs>
          <w:tab w:val="left" w:pos="851"/>
        </w:tabs>
        <w:spacing w:after="0"/>
        <w:ind w:firstLine="709"/>
        <w:jc w:val="both"/>
        <w:rPr>
          <w:rFonts w:ascii="Times New Roman" w:eastAsia="MS Mincho" w:hAnsi="Times New Roman" w:cs="Times New Roman"/>
          <w:color w:val="00B050"/>
          <w:sz w:val="28"/>
          <w:szCs w:val="28"/>
          <w:lang w:eastAsia="ja-JP"/>
        </w:rPr>
      </w:pPr>
    </w:p>
    <w:p w:rsidR="00A474AB" w:rsidRPr="00A474AB" w:rsidRDefault="00A474AB" w:rsidP="00A474AB">
      <w:pPr>
        <w:tabs>
          <w:tab w:val="left" w:pos="851"/>
        </w:tabs>
        <w:spacing w:after="0"/>
        <w:ind w:firstLine="709"/>
        <w:jc w:val="both"/>
        <w:rPr>
          <w:rFonts w:ascii="Times New Roman" w:eastAsia="Times New Roman" w:hAnsi="Times New Roman" w:cs="Times New Roman"/>
          <w:color w:val="00B050"/>
          <w:sz w:val="28"/>
          <w:szCs w:val="28"/>
          <w:lang w:eastAsia="ru-RU"/>
        </w:rPr>
      </w:pPr>
    </w:p>
    <w:p w:rsidR="00A474AB" w:rsidRPr="00A474AB" w:rsidRDefault="00A474AB" w:rsidP="00A474AB">
      <w:pPr>
        <w:tabs>
          <w:tab w:val="left" w:pos="851"/>
        </w:tabs>
        <w:spacing w:after="0"/>
        <w:ind w:firstLine="709"/>
        <w:jc w:val="both"/>
        <w:rPr>
          <w:rFonts w:ascii="Times New Roman" w:eastAsia="Times New Roman" w:hAnsi="Times New Roman" w:cs="Times New Roman"/>
          <w:color w:val="00B050"/>
          <w:sz w:val="28"/>
          <w:szCs w:val="28"/>
          <w:lang w:eastAsia="ru-RU"/>
        </w:rPr>
      </w:pPr>
    </w:p>
    <w:p w:rsidR="00A474AB" w:rsidRPr="00A474AB" w:rsidRDefault="00A474AB" w:rsidP="00A474AB">
      <w:pPr>
        <w:tabs>
          <w:tab w:val="left" w:pos="851"/>
        </w:tabs>
        <w:spacing w:after="0"/>
        <w:ind w:firstLine="709"/>
        <w:jc w:val="both"/>
        <w:rPr>
          <w:rFonts w:ascii="Times New Roman" w:eastAsia="Times New Roman" w:hAnsi="Times New Roman" w:cs="Times New Roman"/>
          <w:color w:val="00B050"/>
          <w:sz w:val="28"/>
          <w:szCs w:val="28"/>
          <w:lang w:eastAsia="ru-RU"/>
        </w:rPr>
      </w:pPr>
    </w:p>
    <w:p w:rsidR="00A474AB" w:rsidRPr="00A474AB" w:rsidRDefault="00A474AB" w:rsidP="00A474AB">
      <w:pPr>
        <w:tabs>
          <w:tab w:val="left" w:pos="851"/>
        </w:tabs>
        <w:spacing w:after="0"/>
        <w:ind w:firstLine="709"/>
        <w:jc w:val="both"/>
        <w:rPr>
          <w:rFonts w:ascii="Times New Roman" w:eastAsia="Times New Roman" w:hAnsi="Times New Roman" w:cs="Times New Roman"/>
          <w:color w:val="00B050"/>
          <w:sz w:val="28"/>
          <w:szCs w:val="28"/>
          <w:lang w:eastAsia="ru-RU"/>
        </w:rPr>
      </w:pPr>
    </w:p>
    <w:p w:rsidR="00A474AB" w:rsidRPr="00A474AB" w:rsidRDefault="00A474AB" w:rsidP="00A474AB">
      <w:pPr>
        <w:tabs>
          <w:tab w:val="left" w:pos="851"/>
        </w:tabs>
        <w:spacing w:after="0"/>
        <w:ind w:firstLine="709"/>
        <w:jc w:val="both"/>
        <w:rPr>
          <w:rFonts w:ascii="Times New Roman" w:eastAsia="Times New Roman" w:hAnsi="Times New Roman" w:cs="Times New Roman"/>
          <w:color w:val="00B050"/>
          <w:sz w:val="28"/>
          <w:szCs w:val="28"/>
          <w:lang w:eastAsia="ru-RU"/>
        </w:rPr>
      </w:pPr>
    </w:p>
    <w:p w:rsidR="00A474AB" w:rsidRPr="00A474AB" w:rsidRDefault="00A474AB" w:rsidP="00A474AB">
      <w:pPr>
        <w:tabs>
          <w:tab w:val="left" w:pos="851"/>
        </w:tabs>
        <w:spacing w:after="0"/>
        <w:ind w:firstLine="709"/>
        <w:jc w:val="both"/>
        <w:rPr>
          <w:rFonts w:ascii="Times New Roman" w:eastAsia="Times New Roman" w:hAnsi="Times New Roman" w:cs="Times New Roman"/>
          <w:color w:val="00B050"/>
          <w:sz w:val="28"/>
          <w:szCs w:val="28"/>
          <w:lang w:eastAsia="ru-RU"/>
        </w:rPr>
      </w:pPr>
    </w:p>
    <w:p w:rsidR="00A474AB" w:rsidRPr="00A474AB" w:rsidRDefault="00A474AB" w:rsidP="00A474AB">
      <w:pPr>
        <w:tabs>
          <w:tab w:val="left" w:pos="851"/>
        </w:tabs>
        <w:spacing w:after="0"/>
        <w:ind w:firstLine="709"/>
        <w:jc w:val="both"/>
        <w:rPr>
          <w:rFonts w:ascii="Times New Roman" w:eastAsia="Times New Roman" w:hAnsi="Times New Roman" w:cs="Times New Roman"/>
          <w:color w:val="00B050"/>
          <w:sz w:val="28"/>
          <w:szCs w:val="28"/>
          <w:lang w:eastAsia="ru-RU"/>
        </w:rPr>
      </w:pPr>
    </w:p>
    <w:p w:rsidR="00A474AB" w:rsidRPr="00A474AB" w:rsidRDefault="00A474AB" w:rsidP="00A474AB">
      <w:pPr>
        <w:tabs>
          <w:tab w:val="left" w:pos="851"/>
        </w:tabs>
        <w:spacing w:after="0"/>
        <w:ind w:firstLine="709"/>
        <w:jc w:val="both"/>
        <w:rPr>
          <w:rFonts w:ascii="Times New Roman" w:eastAsia="Times New Roman" w:hAnsi="Times New Roman" w:cs="Times New Roman"/>
          <w:color w:val="00B050"/>
          <w:sz w:val="28"/>
          <w:szCs w:val="28"/>
          <w:lang w:eastAsia="ru-RU"/>
        </w:rPr>
      </w:pPr>
    </w:p>
    <w:p w:rsidR="00A474AB" w:rsidRPr="00A474AB" w:rsidRDefault="00A474AB" w:rsidP="00A474AB">
      <w:pPr>
        <w:tabs>
          <w:tab w:val="left" w:pos="851"/>
        </w:tabs>
        <w:spacing w:after="0"/>
        <w:ind w:firstLine="709"/>
        <w:jc w:val="both"/>
        <w:rPr>
          <w:rFonts w:ascii="Times New Roman" w:eastAsia="Times New Roman" w:hAnsi="Times New Roman" w:cs="Times New Roman"/>
          <w:color w:val="00B050"/>
          <w:sz w:val="28"/>
          <w:szCs w:val="28"/>
          <w:lang w:eastAsia="ru-RU"/>
        </w:rPr>
      </w:pPr>
    </w:p>
    <w:p w:rsidR="00A474AB" w:rsidRPr="00A474AB" w:rsidRDefault="00A474AB" w:rsidP="00A474AB">
      <w:pPr>
        <w:tabs>
          <w:tab w:val="left" w:pos="851"/>
        </w:tabs>
        <w:spacing w:after="0"/>
        <w:ind w:firstLine="709"/>
        <w:jc w:val="both"/>
        <w:rPr>
          <w:rFonts w:ascii="Times New Roman" w:eastAsia="Times New Roman" w:hAnsi="Times New Roman" w:cs="Times New Roman"/>
          <w:color w:val="00B050"/>
          <w:sz w:val="28"/>
          <w:szCs w:val="28"/>
          <w:lang w:eastAsia="ru-RU"/>
        </w:rPr>
      </w:pPr>
    </w:p>
    <w:p w:rsidR="00A474AB" w:rsidRPr="00A474AB" w:rsidRDefault="00A474AB" w:rsidP="00A474AB">
      <w:pPr>
        <w:tabs>
          <w:tab w:val="left" w:pos="851"/>
        </w:tabs>
        <w:spacing w:after="0"/>
        <w:ind w:firstLine="709"/>
        <w:jc w:val="both"/>
        <w:rPr>
          <w:rFonts w:ascii="Times New Roman" w:eastAsia="Times New Roman" w:hAnsi="Times New Roman" w:cs="Times New Roman"/>
          <w:color w:val="00B050"/>
          <w:sz w:val="28"/>
          <w:szCs w:val="28"/>
          <w:lang w:eastAsia="ru-RU"/>
        </w:rPr>
      </w:pPr>
    </w:p>
    <w:p w:rsidR="00A474AB" w:rsidRPr="00A474AB" w:rsidRDefault="00A474AB" w:rsidP="00A474AB">
      <w:pPr>
        <w:tabs>
          <w:tab w:val="left" w:pos="851"/>
        </w:tabs>
        <w:spacing w:after="0"/>
        <w:ind w:firstLine="709"/>
        <w:jc w:val="both"/>
        <w:rPr>
          <w:rFonts w:ascii="Times New Roman" w:eastAsia="Times New Roman" w:hAnsi="Times New Roman" w:cs="Times New Roman"/>
          <w:color w:val="00B050"/>
          <w:sz w:val="28"/>
          <w:szCs w:val="28"/>
          <w:lang w:eastAsia="ru-RU"/>
        </w:rPr>
      </w:pPr>
    </w:p>
    <w:p w:rsidR="00A474AB" w:rsidRPr="00A474AB" w:rsidRDefault="00A474AB" w:rsidP="00A474AB">
      <w:pPr>
        <w:tabs>
          <w:tab w:val="left" w:pos="851"/>
        </w:tabs>
        <w:spacing w:after="0"/>
        <w:ind w:firstLine="709"/>
        <w:jc w:val="both"/>
        <w:rPr>
          <w:rFonts w:ascii="Times New Roman" w:eastAsia="Times New Roman" w:hAnsi="Times New Roman" w:cs="Times New Roman"/>
          <w:color w:val="00B050"/>
          <w:sz w:val="28"/>
          <w:szCs w:val="28"/>
          <w:lang w:eastAsia="ru-RU"/>
        </w:rPr>
      </w:pPr>
    </w:p>
    <w:p w:rsidR="00A474AB" w:rsidRPr="00A474AB" w:rsidRDefault="00A474AB" w:rsidP="00A474AB">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A474AB">
        <w:rPr>
          <w:rFonts w:ascii="Times New Roman" w:eastAsia="Times New Roman" w:hAnsi="Times New Roman" w:cs="Times New Roman"/>
          <w:b/>
          <w:color w:val="000000"/>
          <w:sz w:val="32"/>
          <w:szCs w:val="28"/>
          <w:lang w:eastAsia="ru-RU"/>
        </w:rPr>
        <w:t xml:space="preserve">Рабочая программа по курсу </w:t>
      </w:r>
    </w:p>
    <w:p w:rsidR="00A474AB" w:rsidRPr="00A474AB" w:rsidRDefault="00A474AB" w:rsidP="00A474AB">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A474AB">
        <w:rPr>
          <w:rFonts w:ascii="Times New Roman" w:eastAsia="Times New Roman" w:hAnsi="Times New Roman" w:cs="Times New Roman"/>
          <w:b/>
          <w:color w:val="000000"/>
          <w:sz w:val="32"/>
          <w:szCs w:val="28"/>
          <w:lang w:eastAsia="ru-RU"/>
        </w:rPr>
        <w:t>«Музей – хранитель наследия веков»</w:t>
      </w:r>
    </w:p>
    <w:p w:rsidR="00A474AB" w:rsidRPr="00A474AB" w:rsidRDefault="00A474AB" w:rsidP="00A474AB">
      <w:pPr>
        <w:tabs>
          <w:tab w:val="left" w:pos="851"/>
        </w:tabs>
        <w:spacing w:after="0"/>
        <w:ind w:firstLine="709"/>
        <w:jc w:val="center"/>
        <w:rPr>
          <w:rFonts w:ascii="Times New Roman" w:eastAsia="Times New Roman" w:hAnsi="Times New Roman" w:cs="Times New Roman"/>
          <w:color w:val="000000"/>
          <w:sz w:val="28"/>
          <w:szCs w:val="28"/>
          <w:lang w:eastAsia="ru-RU"/>
        </w:rPr>
      </w:pPr>
      <w:r w:rsidRPr="00A474AB">
        <w:rPr>
          <w:rFonts w:ascii="Times New Roman" w:eastAsia="Times New Roman" w:hAnsi="Times New Roman" w:cs="Times New Roman"/>
          <w:color w:val="000000"/>
          <w:sz w:val="28"/>
          <w:szCs w:val="28"/>
          <w:lang w:eastAsia="ru-RU"/>
        </w:rPr>
        <w:t xml:space="preserve">(детское творческое объединение </w:t>
      </w:r>
    </w:p>
    <w:p w:rsidR="00A474AB" w:rsidRPr="00A474AB" w:rsidRDefault="00A474AB" w:rsidP="00A474AB">
      <w:pPr>
        <w:tabs>
          <w:tab w:val="left" w:pos="851"/>
        </w:tabs>
        <w:spacing w:after="0"/>
        <w:ind w:firstLine="709"/>
        <w:jc w:val="center"/>
        <w:rPr>
          <w:rFonts w:ascii="Times New Roman" w:eastAsia="Times New Roman" w:hAnsi="Times New Roman" w:cs="Times New Roman"/>
          <w:color w:val="000000"/>
          <w:sz w:val="28"/>
          <w:szCs w:val="28"/>
          <w:lang w:eastAsia="ru-RU"/>
        </w:rPr>
      </w:pPr>
      <w:r w:rsidRPr="00A474AB">
        <w:rPr>
          <w:rFonts w:ascii="Times New Roman" w:eastAsia="Times New Roman" w:hAnsi="Times New Roman" w:cs="Times New Roman"/>
          <w:color w:val="000000"/>
          <w:sz w:val="28"/>
          <w:szCs w:val="28"/>
          <w:lang w:eastAsia="ru-RU"/>
        </w:rPr>
        <w:t xml:space="preserve">«Юные исследователи» </w:t>
      </w:r>
    </w:p>
    <w:p w:rsidR="00A474AB" w:rsidRPr="00A474AB" w:rsidRDefault="00A474AB" w:rsidP="00A474AB">
      <w:pPr>
        <w:tabs>
          <w:tab w:val="left" w:pos="851"/>
        </w:tabs>
        <w:spacing w:after="0"/>
        <w:ind w:firstLine="709"/>
        <w:jc w:val="center"/>
        <w:rPr>
          <w:rFonts w:ascii="Times New Roman" w:eastAsia="Times New Roman" w:hAnsi="Times New Roman" w:cs="Times New Roman"/>
          <w:color w:val="000000"/>
          <w:sz w:val="28"/>
          <w:szCs w:val="28"/>
          <w:lang w:eastAsia="ru-RU"/>
        </w:rPr>
      </w:pPr>
      <w:r w:rsidRPr="00A474AB">
        <w:rPr>
          <w:rFonts w:ascii="Times New Roman" w:eastAsia="Times New Roman" w:hAnsi="Times New Roman" w:cs="Times New Roman"/>
          <w:color w:val="000000"/>
          <w:sz w:val="28"/>
          <w:szCs w:val="28"/>
          <w:lang w:eastAsia="ru-RU"/>
        </w:rPr>
        <w:t>руководитель Сапожникова С.Н.,</w:t>
      </w:r>
    </w:p>
    <w:p w:rsidR="00A474AB" w:rsidRPr="00A474AB" w:rsidRDefault="00A474AB" w:rsidP="00FB0474">
      <w:pPr>
        <w:numPr>
          <w:ilvl w:val="0"/>
          <w:numId w:val="44"/>
        </w:numPr>
        <w:tabs>
          <w:tab w:val="left" w:pos="851"/>
        </w:tabs>
        <w:spacing w:after="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474AB">
        <w:rPr>
          <w:rFonts w:ascii="Times New Roman" w:eastAsia="Times New Roman" w:hAnsi="Times New Roman" w:cs="Times New Roman"/>
          <w:color w:val="000000"/>
          <w:sz w:val="28"/>
          <w:szCs w:val="28"/>
          <w:lang w:eastAsia="ru-RU"/>
        </w:rPr>
        <w:t>год обучения)</w:t>
      </w:r>
    </w:p>
    <w:p w:rsidR="007920CE" w:rsidRPr="00842C59" w:rsidRDefault="007920CE" w:rsidP="00842C59">
      <w:pPr>
        <w:spacing w:line="360" w:lineRule="auto"/>
        <w:ind w:firstLine="567"/>
        <w:jc w:val="both"/>
        <w:rPr>
          <w:rFonts w:ascii="Times New Roman" w:eastAsia="Times New Roman" w:hAnsi="Times New Roman" w:cs="Times New Roman"/>
          <w:b/>
          <w:color w:val="000000"/>
          <w:sz w:val="28"/>
          <w:szCs w:val="28"/>
          <w:lang w:eastAsia="ru-RU"/>
        </w:rPr>
      </w:pPr>
    </w:p>
    <w:p w:rsidR="001175EC" w:rsidRDefault="001175EC" w:rsidP="007920CE">
      <w:pPr>
        <w:spacing w:line="360" w:lineRule="auto"/>
        <w:ind w:firstLine="567"/>
        <w:jc w:val="both"/>
        <w:rPr>
          <w:rFonts w:ascii="Times New Roman" w:eastAsia="Times New Roman" w:hAnsi="Times New Roman" w:cs="Times New Roman"/>
          <w:b/>
          <w:color w:val="000000"/>
          <w:sz w:val="28"/>
          <w:szCs w:val="28"/>
          <w:lang w:eastAsia="ru-RU"/>
        </w:rPr>
      </w:pPr>
    </w:p>
    <w:p w:rsidR="00A474AB" w:rsidRDefault="00A474AB" w:rsidP="007920CE">
      <w:pPr>
        <w:spacing w:line="360" w:lineRule="auto"/>
        <w:ind w:firstLine="567"/>
        <w:jc w:val="both"/>
        <w:rPr>
          <w:rFonts w:ascii="Times New Roman" w:eastAsia="Times New Roman" w:hAnsi="Times New Roman" w:cs="Times New Roman"/>
          <w:b/>
          <w:color w:val="000000"/>
          <w:sz w:val="28"/>
          <w:szCs w:val="28"/>
          <w:lang w:eastAsia="ru-RU"/>
        </w:rPr>
      </w:pPr>
    </w:p>
    <w:p w:rsidR="00A474AB" w:rsidRDefault="00A474AB" w:rsidP="007920CE">
      <w:pPr>
        <w:spacing w:line="360" w:lineRule="auto"/>
        <w:ind w:firstLine="567"/>
        <w:jc w:val="both"/>
        <w:rPr>
          <w:rFonts w:ascii="Times New Roman" w:eastAsia="Times New Roman" w:hAnsi="Times New Roman" w:cs="Times New Roman"/>
          <w:b/>
          <w:color w:val="000000"/>
          <w:sz w:val="28"/>
          <w:szCs w:val="28"/>
          <w:lang w:eastAsia="ru-RU"/>
        </w:rPr>
      </w:pPr>
    </w:p>
    <w:p w:rsidR="00A474AB" w:rsidRDefault="00A474AB" w:rsidP="007920CE">
      <w:pPr>
        <w:spacing w:line="360" w:lineRule="auto"/>
        <w:ind w:firstLine="567"/>
        <w:jc w:val="both"/>
        <w:rPr>
          <w:rFonts w:ascii="Times New Roman" w:eastAsia="Times New Roman" w:hAnsi="Times New Roman" w:cs="Times New Roman"/>
          <w:b/>
          <w:color w:val="000000"/>
          <w:sz w:val="28"/>
          <w:szCs w:val="28"/>
          <w:lang w:eastAsia="ru-RU"/>
        </w:rPr>
      </w:pPr>
    </w:p>
    <w:p w:rsidR="00A474AB" w:rsidRDefault="00A474AB" w:rsidP="007920CE">
      <w:pPr>
        <w:spacing w:line="360" w:lineRule="auto"/>
        <w:ind w:firstLine="567"/>
        <w:jc w:val="both"/>
        <w:rPr>
          <w:rFonts w:ascii="Times New Roman" w:eastAsia="Times New Roman" w:hAnsi="Times New Roman" w:cs="Times New Roman"/>
          <w:b/>
          <w:color w:val="000000"/>
          <w:sz w:val="28"/>
          <w:szCs w:val="28"/>
          <w:lang w:eastAsia="ru-RU"/>
        </w:rPr>
      </w:pPr>
    </w:p>
    <w:p w:rsidR="00A474AB" w:rsidRDefault="00A474AB" w:rsidP="007920CE">
      <w:pPr>
        <w:spacing w:line="360" w:lineRule="auto"/>
        <w:ind w:firstLine="567"/>
        <w:jc w:val="both"/>
        <w:rPr>
          <w:rFonts w:ascii="Times New Roman" w:eastAsia="Times New Roman" w:hAnsi="Times New Roman" w:cs="Times New Roman"/>
          <w:b/>
          <w:color w:val="000000"/>
          <w:sz w:val="28"/>
          <w:szCs w:val="28"/>
          <w:lang w:eastAsia="ru-RU"/>
        </w:rPr>
      </w:pPr>
    </w:p>
    <w:p w:rsidR="00A474AB" w:rsidRDefault="00A474AB" w:rsidP="007920CE">
      <w:pPr>
        <w:spacing w:line="360" w:lineRule="auto"/>
        <w:ind w:firstLine="567"/>
        <w:jc w:val="both"/>
        <w:rPr>
          <w:rFonts w:ascii="Times New Roman" w:eastAsia="Times New Roman" w:hAnsi="Times New Roman" w:cs="Times New Roman"/>
          <w:b/>
          <w:color w:val="000000"/>
          <w:sz w:val="28"/>
          <w:szCs w:val="28"/>
          <w:lang w:eastAsia="ru-RU"/>
        </w:rPr>
      </w:pPr>
    </w:p>
    <w:p w:rsidR="00A474AB" w:rsidRDefault="00A474AB" w:rsidP="007920CE">
      <w:pPr>
        <w:spacing w:line="360" w:lineRule="auto"/>
        <w:ind w:firstLine="567"/>
        <w:jc w:val="both"/>
        <w:rPr>
          <w:rFonts w:ascii="Times New Roman" w:eastAsia="Times New Roman" w:hAnsi="Times New Roman" w:cs="Times New Roman"/>
          <w:b/>
          <w:color w:val="000000"/>
          <w:sz w:val="28"/>
          <w:szCs w:val="28"/>
          <w:lang w:eastAsia="ru-RU"/>
        </w:rPr>
      </w:pPr>
    </w:p>
    <w:p w:rsidR="00A474AB" w:rsidRPr="00743ACC" w:rsidRDefault="00A474AB" w:rsidP="00A474AB">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 xml:space="preserve">Программа разработана для детей среднего школьного возраста с учетом особенностей их развития.  </w:t>
      </w:r>
    </w:p>
    <w:p w:rsidR="00A474AB" w:rsidRPr="00232C77" w:rsidRDefault="00A474AB" w:rsidP="00A474AB">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232C77">
        <w:rPr>
          <w:rFonts w:ascii="Times New Roman" w:eastAsia="Times New Roman" w:hAnsi="Times New Roman" w:cs="Times New Roman"/>
          <w:sz w:val="28"/>
          <w:szCs w:val="28"/>
          <w:lang w:eastAsia="ru-RU"/>
        </w:rPr>
        <w:t xml:space="preserve">Занятия проводятся </w:t>
      </w:r>
      <w:r w:rsidR="00232C77" w:rsidRPr="00232C77">
        <w:rPr>
          <w:rFonts w:ascii="Times New Roman" w:eastAsia="Times New Roman" w:hAnsi="Times New Roman" w:cs="Times New Roman"/>
          <w:sz w:val="28"/>
          <w:szCs w:val="28"/>
          <w:lang w:eastAsia="ru-RU"/>
        </w:rPr>
        <w:t>3</w:t>
      </w:r>
      <w:r w:rsidRPr="00232C77">
        <w:rPr>
          <w:rFonts w:ascii="Times New Roman" w:eastAsia="Times New Roman" w:hAnsi="Times New Roman" w:cs="Times New Roman"/>
          <w:sz w:val="28"/>
          <w:szCs w:val="28"/>
          <w:lang w:eastAsia="ru-RU"/>
        </w:rPr>
        <w:t xml:space="preserve"> раза в неделю с нагрузкой </w:t>
      </w:r>
      <w:r w:rsidR="00232C77" w:rsidRPr="00232C77">
        <w:rPr>
          <w:rFonts w:ascii="Times New Roman" w:eastAsia="Times New Roman" w:hAnsi="Times New Roman" w:cs="Times New Roman"/>
          <w:sz w:val="28"/>
          <w:szCs w:val="28"/>
          <w:lang w:eastAsia="ru-RU"/>
        </w:rPr>
        <w:t>1 час</w:t>
      </w:r>
      <w:r w:rsidRPr="00232C77">
        <w:rPr>
          <w:rFonts w:ascii="Times New Roman" w:eastAsia="Times New Roman" w:hAnsi="Times New Roman" w:cs="Times New Roman"/>
          <w:sz w:val="28"/>
          <w:szCs w:val="28"/>
          <w:lang w:eastAsia="ru-RU"/>
        </w:rPr>
        <w:t>.</w:t>
      </w:r>
    </w:p>
    <w:p w:rsidR="00A474AB" w:rsidRPr="00743ACC" w:rsidRDefault="00A474AB" w:rsidP="00A474AB">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 xml:space="preserve">Курс рассчитан на </w:t>
      </w:r>
      <w:r w:rsidR="00CD7902">
        <w:rPr>
          <w:rFonts w:ascii="Times New Roman" w:eastAsia="Times New Roman" w:hAnsi="Times New Roman" w:cs="Times New Roman"/>
          <w:color w:val="000000"/>
          <w:sz w:val="28"/>
          <w:szCs w:val="28"/>
          <w:lang w:eastAsia="ru-RU"/>
        </w:rPr>
        <w:t>7</w:t>
      </w:r>
      <w:r w:rsidR="008C5236">
        <w:rPr>
          <w:rFonts w:ascii="Times New Roman" w:eastAsia="Times New Roman" w:hAnsi="Times New Roman" w:cs="Times New Roman"/>
          <w:color w:val="000000"/>
          <w:sz w:val="28"/>
          <w:szCs w:val="28"/>
          <w:lang w:eastAsia="ru-RU"/>
        </w:rPr>
        <w:t>6</w:t>
      </w:r>
      <w:r w:rsidRPr="00743ACC">
        <w:rPr>
          <w:rFonts w:ascii="Times New Roman" w:eastAsia="Times New Roman" w:hAnsi="Times New Roman" w:cs="Times New Roman"/>
          <w:color w:val="000000"/>
          <w:sz w:val="28"/>
          <w:szCs w:val="28"/>
          <w:lang w:eastAsia="ru-RU"/>
        </w:rPr>
        <w:t xml:space="preserve"> час</w:t>
      </w:r>
      <w:r w:rsidR="00CD7902">
        <w:rPr>
          <w:rFonts w:ascii="Times New Roman" w:eastAsia="Times New Roman" w:hAnsi="Times New Roman" w:cs="Times New Roman"/>
          <w:color w:val="000000"/>
          <w:sz w:val="28"/>
          <w:szCs w:val="28"/>
          <w:lang w:eastAsia="ru-RU"/>
        </w:rPr>
        <w:t>ов</w:t>
      </w:r>
      <w:r w:rsidRPr="00743ACC">
        <w:rPr>
          <w:rFonts w:ascii="Times New Roman" w:eastAsia="Times New Roman" w:hAnsi="Times New Roman" w:cs="Times New Roman"/>
          <w:color w:val="000000"/>
          <w:sz w:val="28"/>
          <w:szCs w:val="28"/>
          <w:lang w:eastAsia="ru-RU"/>
        </w:rPr>
        <w:t xml:space="preserve"> (в том числе, теоретические занятия – </w:t>
      </w:r>
      <w:r w:rsidR="00CD7902">
        <w:rPr>
          <w:rFonts w:ascii="Times New Roman" w:eastAsia="Times New Roman" w:hAnsi="Times New Roman" w:cs="Times New Roman"/>
          <w:color w:val="000000"/>
          <w:sz w:val="28"/>
          <w:szCs w:val="28"/>
          <w:lang w:eastAsia="ru-RU"/>
        </w:rPr>
        <w:t>20</w:t>
      </w:r>
      <w:r w:rsidRPr="00743ACC">
        <w:rPr>
          <w:rFonts w:ascii="Times New Roman" w:eastAsia="Times New Roman" w:hAnsi="Times New Roman" w:cs="Times New Roman"/>
          <w:color w:val="000000"/>
          <w:sz w:val="28"/>
          <w:szCs w:val="28"/>
          <w:lang w:eastAsia="ru-RU"/>
        </w:rPr>
        <w:t xml:space="preserve">, практические занятия – </w:t>
      </w:r>
      <w:r w:rsidR="008C5236">
        <w:rPr>
          <w:rFonts w:ascii="Times New Roman" w:eastAsia="Times New Roman" w:hAnsi="Times New Roman" w:cs="Times New Roman"/>
          <w:color w:val="000000"/>
          <w:sz w:val="28"/>
          <w:szCs w:val="28"/>
          <w:lang w:eastAsia="ru-RU"/>
        </w:rPr>
        <w:t>56</w:t>
      </w:r>
      <w:r w:rsidRPr="00743ACC">
        <w:rPr>
          <w:rFonts w:ascii="Times New Roman" w:eastAsia="Times New Roman" w:hAnsi="Times New Roman" w:cs="Times New Roman"/>
          <w:color w:val="000000"/>
          <w:sz w:val="28"/>
          <w:szCs w:val="28"/>
          <w:lang w:eastAsia="ru-RU"/>
        </w:rPr>
        <w:t>).</w:t>
      </w:r>
    </w:p>
    <w:p w:rsidR="00A474AB" w:rsidRDefault="00A474AB" w:rsidP="00A474AB">
      <w:pPr>
        <w:spacing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560"/>
        <w:gridCol w:w="1701"/>
        <w:gridCol w:w="1559"/>
        <w:gridCol w:w="1417"/>
      </w:tblGrid>
      <w:tr w:rsidR="00232C77" w:rsidRPr="00232C77" w:rsidTr="00851468">
        <w:trPr>
          <w:cantSplit/>
          <w:trHeight w:val="521"/>
        </w:trPr>
        <w:tc>
          <w:tcPr>
            <w:tcW w:w="1985" w:type="dxa"/>
            <w:tcBorders>
              <w:top w:val="single" w:sz="4" w:space="0" w:color="auto"/>
              <w:left w:val="single" w:sz="4" w:space="0" w:color="auto"/>
              <w:bottom w:val="single" w:sz="4" w:space="0" w:color="auto"/>
              <w:right w:val="single" w:sz="4" w:space="0" w:color="auto"/>
            </w:tcBorders>
          </w:tcPr>
          <w:p w:rsidR="00232C77" w:rsidRPr="00232C77" w:rsidRDefault="00232C77" w:rsidP="00232C77">
            <w:pPr>
              <w:spacing w:after="0" w:line="240" w:lineRule="auto"/>
              <w:jc w:val="center"/>
              <w:rPr>
                <w:rFonts w:ascii="Times New Roman" w:eastAsia="Calibri" w:hAnsi="Times New Roman" w:cs="Times New Roman"/>
                <w:b/>
                <w:sz w:val="28"/>
                <w:szCs w:val="28"/>
              </w:rPr>
            </w:pPr>
            <w:r w:rsidRPr="00232C77">
              <w:rPr>
                <w:rFonts w:ascii="Times New Roman" w:eastAsia="Calibri" w:hAnsi="Times New Roman" w:cs="Times New Roman"/>
                <w:b/>
                <w:sz w:val="28"/>
                <w:szCs w:val="28"/>
              </w:rPr>
              <w:t>Понедельник</w:t>
            </w:r>
          </w:p>
        </w:tc>
        <w:tc>
          <w:tcPr>
            <w:tcW w:w="1559" w:type="dxa"/>
            <w:tcBorders>
              <w:top w:val="single" w:sz="4" w:space="0" w:color="auto"/>
              <w:left w:val="single" w:sz="4" w:space="0" w:color="auto"/>
              <w:bottom w:val="single" w:sz="4" w:space="0" w:color="auto"/>
              <w:right w:val="single" w:sz="4" w:space="0" w:color="auto"/>
            </w:tcBorders>
          </w:tcPr>
          <w:p w:rsidR="00232C77" w:rsidRPr="00232C77" w:rsidRDefault="00232C77" w:rsidP="00232C77">
            <w:pPr>
              <w:spacing w:after="0" w:line="240" w:lineRule="auto"/>
              <w:jc w:val="center"/>
              <w:rPr>
                <w:rFonts w:ascii="Times New Roman" w:eastAsia="Calibri" w:hAnsi="Times New Roman" w:cs="Times New Roman"/>
                <w:b/>
                <w:sz w:val="28"/>
                <w:szCs w:val="28"/>
              </w:rPr>
            </w:pPr>
            <w:r w:rsidRPr="00232C77">
              <w:rPr>
                <w:rFonts w:ascii="Times New Roman" w:eastAsia="Calibri" w:hAnsi="Times New Roman" w:cs="Times New Roman"/>
                <w:b/>
                <w:sz w:val="28"/>
                <w:szCs w:val="28"/>
              </w:rPr>
              <w:t>Вторник</w:t>
            </w:r>
          </w:p>
        </w:tc>
        <w:tc>
          <w:tcPr>
            <w:tcW w:w="1560" w:type="dxa"/>
            <w:tcBorders>
              <w:top w:val="single" w:sz="4" w:space="0" w:color="auto"/>
              <w:left w:val="single" w:sz="4" w:space="0" w:color="auto"/>
              <w:bottom w:val="single" w:sz="4" w:space="0" w:color="auto"/>
              <w:right w:val="single" w:sz="4" w:space="0" w:color="auto"/>
            </w:tcBorders>
          </w:tcPr>
          <w:p w:rsidR="00232C77" w:rsidRPr="00232C77" w:rsidRDefault="00232C77" w:rsidP="00232C77">
            <w:pPr>
              <w:spacing w:after="0" w:line="240" w:lineRule="auto"/>
              <w:jc w:val="center"/>
              <w:rPr>
                <w:rFonts w:ascii="Times New Roman" w:eastAsia="Calibri" w:hAnsi="Times New Roman" w:cs="Times New Roman"/>
                <w:b/>
                <w:sz w:val="28"/>
                <w:szCs w:val="28"/>
              </w:rPr>
            </w:pPr>
            <w:r w:rsidRPr="00232C77">
              <w:rPr>
                <w:rFonts w:ascii="Times New Roman" w:eastAsia="Calibri" w:hAnsi="Times New Roman" w:cs="Times New Roman"/>
                <w:b/>
                <w:sz w:val="28"/>
                <w:szCs w:val="28"/>
              </w:rPr>
              <w:t>Среда</w:t>
            </w:r>
          </w:p>
        </w:tc>
        <w:tc>
          <w:tcPr>
            <w:tcW w:w="1701" w:type="dxa"/>
            <w:tcBorders>
              <w:top w:val="single" w:sz="4" w:space="0" w:color="auto"/>
              <w:left w:val="single" w:sz="4" w:space="0" w:color="auto"/>
              <w:bottom w:val="single" w:sz="4" w:space="0" w:color="auto"/>
              <w:right w:val="single" w:sz="4" w:space="0" w:color="auto"/>
            </w:tcBorders>
          </w:tcPr>
          <w:p w:rsidR="00232C77" w:rsidRPr="00232C77" w:rsidRDefault="00232C77" w:rsidP="00232C77">
            <w:pPr>
              <w:spacing w:after="0" w:line="240" w:lineRule="auto"/>
              <w:jc w:val="center"/>
              <w:rPr>
                <w:rFonts w:ascii="Times New Roman" w:eastAsia="Calibri" w:hAnsi="Times New Roman" w:cs="Times New Roman"/>
                <w:b/>
                <w:sz w:val="28"/>
                <w:szCs w:val="28"/>
              </w:rPr>
            </w:pPr>
            <w:r w:rsidRPr="00232C77">
              <w:rPr>
                <w:rFonts w:ascii="Times New Roman" w:eastAsia="Calibri" w:hAnsi="Times New Roman" w:cs="Times New Roman"/>
                <w:b/>
                <w:sz w:val="28"/>
                <w:szCs w:val="28"/>
              </w:rPr>
              <w:t>Четверг</w:t>
            </w:r>
          </w:p>
        </w:tc>
        <w:tc>
          <w:tcPr>
            <w:tcW w:w="1559" w:type="dxa"/>
            <w:tcBorders>
              <w:top w:val="single" w:sz="4" w:space="0" w:color="auto"/>
              <w:left w:val="single" w:sz="4" w:space="0" w:color="auto"/>
              <w:bottom w:val="single" w:sz="4" w:space="0" w:color="auto"/>
              <w:right w:val="single" w:sz="4" w:space="0" w:color="auto"/>
            </w:tcBorders>
          </w:tcPr>
          <w:p w:rsidR="00232C77" w:rsidRPr="00232C77" w:rsidRDefault="00232C77" w:rsidP="00232C77">
            <w:pPr>
              <w:spacing w:after="0" w:line="240" w:lineRule="auto"/>
              <w:jc w:val="center"/>
              <w:rPr>
                <w:rFonts w:ascii="Times New Roman" w:eastAsia="Calibri" w:hAnsi="Times New Roman" w:cs="Times New Roman"/>
                <w:b/>
                <w:sz w:val="28"/>
                <w:szCs w:val="28"/>
              </w:rPr>
            </w:pPr>
            <w:r w:rsidRPr="00232C77">
              <w:rPr>
                <w:rFonts w:ascii="Times New Roman" w:eastAsia="Calibri" w:hAnsi="Times New Roman" w:cs="Times New Roman"/>
                <w:b/>
                <w:sz w:val="28"/>
                <w:szCs w:val="28"/>
              </w:rPr>
              <w:t>Пятница</w:t>
            </w:r>
          </w:p>
        </w:tc>
        <w:tc>
          <w:tcPr>
            <w:tcW w:w="1417" w:type="dxa"/>
            <w:tcBorders>
              <w:top w:val="single" w:sz="4" w:space="0" w:color="auto"/>
              <w:left w:val="single" w:sz="4" w:space="0" w:color="auto"/>
              <w:bottom w:val="single" w:sz="4" w:space="0" w:color="auto"/>
              <w:right w:val="single" w:sz="4" w:space="0" w:color="auto"/>
            </w:tcBorders>
          </w:tcPr>
          <w:p w:rsidR="00232C77" w:rsidRPr="00232C77" w:rsidRDefault="00232C77" w:rsidP="00232C77">
            <w:pPr>
              <w:spacing w:after="0" w:line="240" w:lineRule="auto"/>
              <w:jc w:val="center"/>
              <w:rPr>
                <w:rFonts w:ascii="Times New Roman" w:eastAsia="Calibri" w:hAnsi="Times New Roman" w:cs="Times New Roman"/>
                <w:b/>
                <w:sz w:val="28"/>
                <w:szCs w:val="28"/>
              </w:rPr>
            </w:pPr>
            <w:r w:rsidRPr="00232C77">
              <w:rPr>
                <w:rFonts w:ascii="Times New Roman" w:eastAsia="Calibri" w:hAnsi="Times New Roman" w:cs="Times New Roman"/>
                <w:b/>
                <w:sz w:val="28"/>
                <w:szCs w:val="28"/>
              </w:rPr>
              <w:t>Суббота</w:t>
            </w:r>
          </w:p>
        </w:tc>
      </w:tr>
      <w:tr w:rsidR="00232C77" w:rsidRPr="00232C77" w:rsidTr="00232C77">
        <w:trPr>
          <w:cantSplit/>
          <w:trHeight w:val="847"/>
        </w:trPr>
        <w:tc>
          <w:tcPr>
            <w:tcW w:w="1985" w:type="dxa"/>
            <w:tcBorders>
              <w:top w:val="single" w:sz="4" w:space="0" w:color="auto"/>
              <w:left w:val="single" w:sz="4" w:space="0" w:color="auto"/>
              <w:bottom w:val="single" w:sz="4" w:space="0" w:color="auto"/>
              <w:right w:val="single" w:sz="4" w:space="0" w:color="auto"/>
            </w:tcBorders>
          </w:tcPr>
          <w:p w:rsidR="00232C77" w:rsidRPr="00232C77" w:rsidRDefault="00232C77" w:rsidP="00232C77">
            <w:pPr>
              <w:spacing w:after="0" w:line="240" w:lineRule="auto"/>
              <w:jc w:val="center"/>
              <w:rPr>
                <w:rFonts w:ascii="Times New Roman" w:eastAsia="Calibri" w:hAnsi="Times New Roman" w:cs="Times New Roman"/>
                <w:sz w:val="24"/>
                <w:szCs w:val="24"/>
              </w:rPr>
            </w:pPr>
            <w:r w:rsidRPr="00232C77">
              <w:rPr>
                <w:rFonts w:ascii="Times New Roman" w:eastAsia="Calibri" w:hAnsi="Times New Roman" w:cs="Times New Roman"/>
                <w:sz w:val="24"/>
                <w:szCs w:val="24"/>
              </w:rPr>
              <w:t>14.50-15.35</w:t>
            </w:r>
          </w:p>
          <w:p w:rsidR="00232C77" w:rsidRPr="00232C77" w:rsidRDefault="00232C77" w:rsidP="00232C77">
            <w:pPr>
              <w:spacing w:after="0" w:line="240" w:lineRule="auto"/>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32C77" w:rsidRPr="00232C77" w:rsidRDefault="00232C77" w:rsidP="00232C77">
            <w:pPr>
              <w:spacing w:after="0" w:line="240" w:lineRule="auto"/>
              <w:jc w:val="cente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232C77" w:rsidRPr="00232C77" w:rsidRDefault="00232C77" w:rsidP="00232C77">
            <w:pPr>
              <w:spacing w:after="0" w:line="240" w:lineRule="auto"/>
              <w:jc w:val="center"/>
              <w:rPr>
                <w:rFonts w:ascii="Times New Roman" w:eastAsia="Calibri" w:hAnsi="Times New Roman" w:cs="Times New Roman"/>
                <w:sz w:val="24"/>
                <w:szCs w:val="24"/>
              </w:rPr>
            </w:pPr>
            <w:r w:rsidRPr="00232C77">
              <w:rPr>
                <w:rFonts w:ascii="Times New Roman" w:eastAsia="Calibri" w:hAnsi="Times New Roman" w:cs="Times New Roman"/>
                <w:sz w:val="24"/>
                <w:szCs w:val="24"/>
              </w:rPr>
              <w:t>15.40-16.00</w:t>
            </w:r>
          </w:p>
          <w:p w:rsidR="00232C77" w:rsidRPr="00232C77" w:rsidRDefault="00232C77" w:rsidP="00232C77">
            <w:pPr>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2C77" w:rsidRPr="00232C77" w:rsidRDefault="00232C77" w:rsidP="00232C77">
            <w:pPr>
              <w:spacing w:after="0" w:line="240" w:lineRule="auto"/>
              <w:jc w:val="center"/>
              <w:rPr>
                <w:rFonts w:ascii="Times New Roman" w:eastAsia="Calibri" w:hAnsi="Times New Roman" w:cs="Times New Roman"/>
                <w:sz w:val="24"/>
                <w:szCs w:val="24"/>
              </w:rPr>
            </w:pPr>
            <w:r w:rsidRPr="00232C77">
              <w:rPr>
                <w:rFonts w:ascii="Times New Roman" w:eastAsia="Calibri" w:hAnsi="Times New Roman" w:cs="Times New Roman"/>
                <w:sz w:val="24"/>
                <w:szCs w:val="24"/>
              </w:rPr>
              <w:t>14.50-15.35</w:t>
            </w:r>
          </w:p>
          <w:p w:rsidR="00232C77" w:rsidRPr="00232C77" w:rsidRDefault="00232C77" w:rsidP="00232C77">
            <w:pPr>
              <w:spacing w:after="0" w:line="240" w:lineRule="auto"/>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32C77" w:rsidRPr="00232C77" w:rsidRDefault="00232C77" w:rsidP="00232C77">
            <w:pPr>
              <w:spacing w:after="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32C77" w:rsidRPr="00232C77" w:rsidRDefault="00232C77" w:rsidP="00232C77">
            <w:pPr>
              <w:spacing w:after="0" w:line="240" w:lineRule="auto"/>
              <w:jc w:val="center"/>
              <w:rPr>
                <w:rFonts w:ascii="Times New Roman" w:eastAsia="Calibri" w:hAnsi="Times New Roman" w:cs="Times New Roman"/>
                <w:sz w:val="24"/>
                <w:szCs w:val="24"/>
              </w:rPr>
            </w:pPr>
          </w:p>
        </w:tc>
      </w:tr>
    </w:tbl>
    <w:p w:rsidR="00232C77" w:rsidRDefault="00232C77" w:rsidP="00A474AB">
      <w:pPr>
        <w:spacing w:line="360" w:lineRule="auto"/>
        <w:ind w:firstLine="567"/>
        <w:jc w:val="both"/>
        <w:rPr>
          <w:rFonts w:ascii="Times New Roman" w:eastAsia="Times New Roman" w:hAnsi="Times New Roman" w:cs="Times New Roman"/>
          <w:color w:val="000000"/>
          <w:sz w:val="28"/>
          <w:szCs w:val="28"/>
          <w:lang w:eastAsia="ru-RU"/>
        </w:rPr>
      </w:pPr>
    </w:p>
    <w:p w:rsidR="00A474AB" w:rsidRDefault="00A474AB" w:rsidP="00FB0474">
      <w:pPr>
        <w:pStyle w:val="a3"/>
        <w:numPr>
          <w:ilvl w:val="0"/>
          <w:numId w:val="62"/>
        </w:num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A474AB" w:rsidRDefault="00A474AB" w:rsidP="00A474AB">
      <w:p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«Музей – хранитель наследия веков» 3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290"/>
        <w:gridCol w:w="2409"/>
      </w:tblGrid>
      <w:tr w:rsidR="00A474AB" w:rsidRPr="00A474AB" w:rsidTr="00A474AB">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color w:val="000000"/>
                <w:sz w:val="28"/>
                <w:szCs w:val="28"/>
                <w:lang w:eastAsia="ru-RU"/>
              </w:rPr>
              <w:t>№</w:t>
            </w:r>
          </w:p>
          <w:p w:rsidR="00A474AB" w:rsidRPr="006F1330" w:rsidRDefault="00A474AB" w:rsidP="00A474AB">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color w:val="000000"/>
                <w:sz w:val="28"/>
                <w:szCs w:val="28"/>
                <w:lang w:eastAsia="ru-RU"/>
              </w:rPr>
              <w:t>Тема</w:t>
            </w:r>
          </w:p>
        </w:tc>
        <w:tc>
          <w:tcPr>
            <w:tcW w:w="3630" w:type="dxa"/>
            <w:gridSpan w:val="3"/>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Количество часов</w:t>
            </w:r>
          </w:p>
        </w:tc>
        <w:tc>
          <w:tcPr>
            <w:tcW w:w="2409" w:type="dxa"/>
            <w:vMerge w:val="restart"/>
            <w:tcBorders>
              <w:top w:val="single" w:sz="6" w:space="0" w:color="auto"/>
              <w:left w:val="single" w:sz="6" w:space="0" w:color="auto"/>
              <w:right w:val="single" w:sz="6" w:space="0" w:color="auto"/>
            </w:tcBorders>
            <w:shd w:val="clear" w:color="auto" w:fill="FFFFFF"/>
          </w:tcPr>
          <w:p w:rsidR="00A474AB" w:rsidRPr="006F1330" w:rsidRDefault="00A474AB" w:rsidP="00A474AB">
            <w:pPr>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Формы контроля</w:t>
            </w:r>
          </w:p>
        </w:tc>
      </w:tr>
      <w:tr w:rsidR="00A474AB" w:rsidRPr="00A474AB" w:rsidTr="00A474AB">
        <w:trPr>
          <w:trHeight w:val="336"/>
        </w:trPr>
        <w:tc>
          <w:tcPr>
            <w:tcW w:w="600" w:type="dxa"/>
            <w:vMerge/>
            <w:tcBorders>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color w:val="000000"/>
                <w:sz w:val="28"/>
                <w:szCs w:val="28"/>
                <w:lang w:eastAsia="ru-RU"/>
              </w:rPr>
              <w:t>Всего</w:t>
            </w:r>
          </w:p>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pacing w:after="0" w:line="240" w:lineRule="auto"/>
              <w:jc w:val="center"/>
              <w:rPr>
                <w:rFonts w:ascii="Times New Roman" w:eastAsia="Times New Roman" w:hAnsi="Times New Roman" w:cs="Times New Roman"/>
                <w:b/>
                <w:sz w:val="28"/>
                <w:szCs w:val="28"/>
                <w:lang w:eastAsia="ru-RU"/>
              </w:rPr>
            </w:pPr>
            <w:r w:rsidRPr="006F1330">
              <w:rPr>
                <w:rFonts w:ascii="Times New Roman" w:eastAsia="Times New Roman" w:hAnsi="Times New Roman" w:cs="Times New Roman"/>
                <w:b/>
                <w:sz w:val="28"/>
                <w:szCs w:val="28"/>
                <w:lang w:eastAsia="ru-RU"/>
              </w:rPr>
              <w:t>теория</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sz w:val="28"/>
                <w:szCs w:val="28"/>
                <w:lang w:eastAsia="ru-RU"/>
              </w:rPr>
              <w:t>практика</w:t>
            </w:r>
          </w:p>
        </w:tc>
        <w:tc>
          <w:tcPr>
            <w:tcW w:w="2409" w:type="dxa"/>
            <w:vMerge/>
            <w:tcBorders>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A474AB" w:rsidRPr="00A474AB" w:rsidTr="00A474AB">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hAnsi="Times New Roman" w:cs="Times New Roman"/>
                <w:sz w:val="28"/>
                <w:szCs w:val="28"/>
              </w:rPr>
              <w:t>Введение. Основы музееведения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1</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sz w:val="28"/>
                <w:szCs w:val="28"/>
                <w:lang w:eastAsia="ru-RU"/>
              </w:rPr>
              <w:t>Викторина</w:t>
            </w:r>
          </w:p>
        </w:tc>
      </w:tr>
      <w:tr w:rsidR="00A474AB" w:rsidRPr="00A474AB" w:rsidTr="00A474AB">
        <w:trPr>
          <w:trHeight w:val="91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2.</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hAnsi="Times New Roman" w:cs="Times New Roman"/>
                <w:sz w:val="28"/>
                <w:szCs w:val="28"/>
              </w:rPr>
              <w:t>Музейная терминология как азбука музейного дела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16</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Контрольные задания</w:t>
            </w:r>
          </w:p>
        </w:tc>
      </w:tr>
      <w:tr w:rsidR="00A474AB" w:rsidRPr="00A474AB" w:rsidTr="00A474AB">
        <w:trPr>
          <w:trHeight w:val="54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3.</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hAnsi="Times New Roman" w:cs="Times New Roman"/>
                <w:sz w:val="28"/>
                <w:szCs w:val="28"/>
              </w:rPr>
              <w:t>Музейные фонды, их комплектование, учет и хранение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sidR="00A474AB" w:rsidRPr="006F1330">
              <w:rPr>
                <w:rFonts w:ascii="Times New Roman" w:eastAsia="Times New Roman" w:hAnsi="Times New Roman" w:cs="Times New Roman"/>
                <w:color w:val="000000"/>
                <w:sz w:val="28"/>
                <w:szCs w:val="28"/>
                <w:lang w:eastAsia="ru-RU"/>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 xml:space="preserve">Тест </w:t>
            </w:r>
          </w:p>
        </w:tc>
      </w:tr>
      <w:tr w:rsidR="00A474AB" w:rsidRPr="00A474AB" w:rsidTr="00A474AB">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4.</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sz w:val="28"/>
                <w:szCs w:val="28"/>
                <w:lang w:eastAsia="ru-RU"/>
              </w:rPr>
              <w:t>Работа актива музея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10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2</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8</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Контрольные задания</w:t>
            </w:r>
          </w:p>
        </w:tc>
      </w:tr>
      <w:tr w:rsidR="00A474AB" w:rsidRPr="00A474AB" w:rsidTr="00A474AB">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5.</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iCs/>
                <w:color w:val="000000"/>
                <w:sz w:val="28"/>
                <w:szCs w:val="28"/>
                <w:lang w:eastAsia="ru-RU"/>
              </w:rPr>
              <w:t>Экспозиционная работа</w:t>
            </w:r>
          </w:p>
          <w:p w:rsidR="00A474AB" w:rsidRPr="006F1330" w:rsidRDefault="00A474AB"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sidR="00A474AB" w:rsidRPr="006F1330">
              <w:rPr>
                <w:rFonts w:ascii="Times New Roman" w:eastAsia="Times New Roman" w:hAnsi="Times New Roman" w:cs="Times New Roman"/>
                <w:color w:val="000000"/>
                <w:sz w:val="28"/>
                <w:szCs w:val="28"/>
                <w:lang w:eastAsia="ru-RU"/>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Практическая работа</w:t>
            </w:r>
          </w:p>
        </w:tc>
      </w:tr>
      <w:tr w:rsidR="00A474AB" w:rsidRPr="00A474AB" w:rsidTr="00A474AB">
        <w:trPr>
          <w:trHeight w:val="882"/>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6.</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Культурно-массовая работа школьного музея</w:t>
            </w:r>
          </w:p>
          <w:p w:rsidR="00A474AB" w:rsidRPr="006F1330" w:rsidRDefault="00A474AB"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sidR="00A474AB" w:rsidRPr="006F1330">
              <w:rPr>
                <w:rFonts w:ascii="Times New Roman" w:eastAsia="Times New Roman" w:hAnsi="Times New Roman" w:cs="Times New Roman"/>
                <w:color w:val="000000"/>
                <w:sz w:val="28"/>
                <w:szCs w:val="28"/>
                <w:lang w:eastAsia="ru-RU"/>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 xml:space="preserve">Творческая </w:t>
            </w:r>
          </w:p>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работа</w:t>
            </w:r>
          </w:p>
        </w:tc>
      </w:tr>
      <w:tr w:rsidR="00A474AB" w:rsidRPr="00A474AB" w:rsidTr="00A474AB">
        <w:trPr>
          <w:trHeight w:val="523"/>
        </w:trPr>
        <w:tc>
          <w:tcPr>
            <w:tcW w:w="600" w:type="dxa"/>
            <w:tcBorders>
              <w:top w:val="single" w:sz="6" w:space="0" w:color="auto"/>
              <w:left w:val="single" w:sz="6" w:space="0" w:color="auto"/>
              <w:bottom w:val="nil"/>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7.</w:t>
            </w:r>
          </w:p>
        </w:tc>
        <w:tc>
          <w:tcPr>
            <w:tcW w:w="3000" w:type="dxa"/>
            <w:tcBorders>
              <w:top w:val="single" w:sz="6" w:space="0" w:color="auto"/>
              <w:left w:val="single" w:sz="6" w:space="0" w:color="auto"/>
              <w:bottom w:val="nil"/>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 xml:space="preserve">Подготовка музейной экскурсии </w:t>
            </w:r>
          </w:p>
        </w:tc>
        <w:tc>
          <w:tcPr>
            <w:tcW w:w="1080" w:type="dxa"/>
            <w:tcBorders>
              <w:top w:val="single" w:sz="6" w:space="0" w:color="auto"/>
              <w:left w:val="single" w:sz="6" w:space="0" w:color="auto"/>
              <w:bottom w:val="nil"/>
              <w:right w:val="single" w:sz="6" w:space="0" w:color="auto"/>
            </w:tcBorders>
            <w:shd w:val="clear" w:color="auto" w:fill="FFFFFF"/>
          </w:tcPr>
          <w:p w:rsidR="00A474AB" w:rsidRPr="006F1330" w:rsidRDefault="00A474AB" w:rsidP="00C77C8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1</w:t>
            </w:r>
            <w:r w:rsidR="00C77C87">
              <w:rPr>
                <w:rFonts w:ascii="Times New Roman" w:eastAsia="Times New Roman" w:hAnsi="Times New Roman" w:cs="Times New Roman"/>
                <w:sz w:val="28"/>
                <w:szCs w:val="28"/>
                <w:lang w:eastAsia="ru-RU"/>
              </w:rPr>
              <w:t>1</w:t>
            </w:r>
          </w:p>
        </w:tc>
        <w:tc>
          <w:tcPr>
            <w:tcW w:w="1260" w:type="dxa"/>
            <w:tcBorders>
              <w:top w:val="single" w:sz="6" w:space="0" w:color="auto"/>
              <w:left w:val="single" w:sz="6" w:space="0" w:color="auto"/>
              <w:bottom w:val="nil"/>
              <w:right w:val="single" w:sz="6" w:space="0" w:color="auto"/>
            </w:tcBorders>
            <w:shd w:val="clear" w:color="auto" w:fill="FFFFFF"/>
          </w:tcPr>
          <w:p w:rsidR="00A474AB"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p>
        </w:tc>
        <w:tc>
          <w:tcPr>
            <w:tcW w:w="1290" w:type="dxa"/>
            <w:tcBorders>
              <w:top w:val="single" w:sz="6" w:space="0" w:color="auto"/>
              <w:left w:val="single" w:sz="6" w:space="0" w:color="auto"/>
              <w:bottom w:val="nil"/>
              <w:right w:val="single" w:sz="6" w:space="0" w:color="auto"/>
            </w:tcBorders>
            <w:shd w:val="clear" w:color="auto" w:fill="FFFFFF"/>
          </w:tcPr>
          <w:p w:rsidR="00A474AB"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w:t>
            </w:r>
          </w:p>
        </w:tc>
        <w:tc>
          <w:tcPr>
            <w:tcW w:w="2409" w:type="dxa"/>
            <w:tcBorders>
              <w:top w:val="single" w:sz="6" w:space="0" w:color="auto"/>
              <w:left w:val="single" w:sz="6" w:space="0" w:color="auto"/>
              <w:bottom w:val="nil"/>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Практическая работа</w:t>
            </w:r>
          </w:p>
        </w:tc>
      </w:tr>
      <w:tr w:rsidR="00A474AB" w:rsidRPr="00A474AB" w:rsidTr="00A474AB">
        <w:trPr>
          <w:trHeight w:val="523"/>
        </w:trPr>
        <w:tc>
          <w:tcPr>
            <w:tcW w:w="600" w:type="dxa"/>
            <w:tcBorders>
              <w:top w:val="single" w:sz="6" w:space="0" w:color="auto"/>
              <w:left w:val="single" w:sz="6" w:space="0" w:color="auto"/>
              <w:bottom w:val="nil"/>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290" w:type="dxa"/>
            <w:tcBorders>
              <w:top w:val="single" w:sz="6" w:space="0" w:color="auto"/>
              <w:left w:val="single" w:sz="6" w:space="0" w:color="auto"/>
              <w:bottom w:val="nil"/>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409" w:type="dxa"/>
            <w:tcBorders>
              <w:top w:val="single" w:sz="6" w:space="0" w:color="auto"/>
              <w:left w:val="single" w:sz="6" w:space="0" w:color="auto"/>
              <w:bottom w:val="nil"/>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A474AB" w:rsidRPr="00A474AB" w:rsidTr="00A474AB">
        <w:trPr>
          <w:trHeight w:val="264"/>
        </w:trPr>
        <w:tc>
          <w:tcPr>
            <w:tcW w:w="600" w:type="dxa"/>
            <w:tcBorders>
              <w:top w:val="nil"/>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8.</w:t>
            </w:r>
          </w:p>
        </w:tc>
        <w:tc>
          <w:tcPr>
            <w:tcW w:w="3000" w:type="dxa"/>
            <w:tcBorders>
              <w:top w:val="nil"/>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5</w:t>
            </w:r>
          </w:p>
        </w:tc>
        <w:tc>
          <w:tcPr>
            <w:tcW w:w="1260" w:type="dxa"/>
            <w:tcBorders>
              <w:top w:val="nil"/>
              <w:left w:val="single" w:sz="6" w:space="0" w:color="auto"/>
              <w:bottom w:val="single" w:sz="6" w:space="0" w:color="auto"/>
              <w:right w:val="single" w:sz="6" w:space="0" w:color="auto"/>
            </w:tcBorders>
            <w:shd w:val="clear" w:color="auto" w:fill="FFFFFF"/>
          </w:tcPr>
          <w:p w:rsidR="00A474AB"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0" w:type="dxa"/>
            <w:tcBorders>
              <w:top w:val="nil"/>
              <w:left w:val="single" w:sz="6" w:space="0" w:color="auto"/>
              <w:bottom w:val="single" w:sz="6" w:space="0" w:color="auto"/>
              <w:right w:val="single" w:sz="6" w:space="0" w:color="auto"/>
            </w:tcBorders>
            <w:shd w:val="clear" w:color="auto" w:fill="FFFFFF"/>
          </w:tcPr>
          <w:p w:rsidR="00A474AB"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09" w:type="dxa"/>
            <w:tcBorders>
              <w:top w:val="nil"/>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330">
              <w:rPr>
                <w:rFonts w:ascii="Times New Roman" w:eastAsia="Times New Roman" w:hAnsi="Times New Roman" w:cs="Times New Roman"/>
                <w:sz w:val="28"/>
                <w:szCs w:val="28"/>
                <w:lang w:eastAsia="ru-RU"/>
              </w:rPr>
              <w:t>Оценка качества работы</w:t>
            </w:r>
          </w:p>
        </w:tc>
      </w:tr>
      <w:tr w:rsidR="00A474AB" w:rsidRPr="00A474AB" w:rsidTr="00A474AB">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F1330">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C77C87"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474AB" w:rsidRPr="006F1330" w:rsidRDefault="00A474AB" w:rsidP="00A474A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A474AB" w:rsidRDefault="00A474AB" w:rsidP="00A474AB">
      <w:pPr>
        <w:spacing w:line="360" w:lineRule="auto"/>
        <w:jc w:val="both"/>
        <w:rPr>
          <w:rFonts w:ascii="Times New Roman" w:eastAsia="Times New Roman" w:hAnsi="Times New Roman" w:cs="Times New Roman"/>
          <w:b/>
          <w:color w:val="000000"/>
          <w:sz w:val="28"/>
          <w:szCs w:val="28"/>
          <w:lang w:eastAsia="ru-RU"/>
        </w:rPr>
      </w:pPr>
    </w:p>
    <w:p w:rsidR="00A474AB" w:rsidRDefault="00A474AB" w:rsidP="00FB0474">
      <w:pPr>
        <w:pStyle w:val="a3"/>
        <w:numPr>
          <w:ilvl w:val="0"/>
          <w:numId w:val="62"/>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A474AB" w:rsidRPr="00F87B6A" w:rsidRDefault="00A474AB" w:rsidP="00FB0474">
      <w:pPr>
        <w:pStyle w:val="a3"/>
        <w:numPr>
          <w:ilvl w:val="0"/>
          <w:numId w:val="63"/>
        </w:numPr>
        <w:spacing w:line="360" w:lineRule="auto"/>
        <w:jc w:val="both"/>
        <w:rPr>
          <w:rFonts w:ascii="Times New Roman" w:hAnsi="Times New Roman" w:cs="Times New Roman"/>
          <w:b/>
          <w:sz w:val="28"/>
          <w:szCs w:val="28"/>
        </w:rPr>
      </w:pPr>
      <w:r w:rsidRPr="00F87B6A">
        <w:rPr>
          <w:rFonts w:ascii="Times New Roman" w:hAnsi="Times New Roman" w:cs="Times New Roman"/>
          <w:b/>
          <w:sz w:val="28"/>
          <w:szCs w:val="28"/>
        </w:rPr>
        <w:t>Введение. Основы музееведения</w:t>
      </w:r>
    </w:p>
    <w:p w:rsidR="00A474AB" w:rsidRPr="00954F67" w:rsidRDefault="00A474AB"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Знакомство по литературе, кино-фото материалам с крупными музеями разных профилей; коллекционирование древностей; Эрмитаж; Музеи прошлого века; Новые тенденции в музейном деле; Музей на службе человека. Новые возможности музея. Начало коллекционирования древностей. Пётр 1 и его Кунсткамера. Помещичьи собрания памятников искусства в древности в 18 -19 вв. Научные общества и музеи в советское  время. Пропаганда памятников истории и методика музейного дела. Музеи в советское время. Охрана и пропаганда памятников истории и культуры. Ведущие музеи страны в наше время.</w:t>
      </w:r>
    </w:p>
    <w:p w:rsidR="00A474AB" w:rsidRPr="00954F67" w:rsidRDefault="00A474AB"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Музеи в городе, их функции. Особенности проведения экскурсий в музеях. Правила поведения в музеях. Экскурсии в музеи города и школьные музеи района. Знакомство по литературе, кинофотоматериалам, в ходе экскурсий с крупными музеями разных профилей; беседа с сотрудниками местного музея об истории создания музея, формировании его коллекций; проведение викторины по музеям нашей страны.</w:t>
      </w:r>
    </w:p>
    <w:p w:rsidR="00A474AB" w:rsidRPr="0063548F" w:rsidRDefault="00A474AB" w:rsidP="00FB0474">
      <w:pPr>
        <w:pStyle w:val="a3"/>
        <w:numPr>
          <w:ilvl w:val="0"/>
          <w:numId w:val="63"/>
        </w:numPr>
        <w:spacing w:line="360" w:lineRule="auto"/>
        <w:jc w:val="both"/>
        <w:rPr>
          <w:rFonts w:ascii="Times New Roman" w:hAnsi="Times New Roman" w:cs="Times New Roman"/>
          <w:b/>
          <w:sz w:val="28"/>
          <w:szCs w:val="28"/>
        </w:rPr>
      </w:pPr>
      <w:r w:rsidRPr="0063548F">
        <w:rPr>
          <w:rFonts w:ascii="Times New Roman" w:hAnsi="Times New Roman" w:cs="Times New Roman"/>
          <w:b/>
          <w:sz w:val="28"/>
          <w:szCs w:val="28"/>
        </w:rPr>
        <w:t>Музейная терминология как азбука музейного дела</w:t>
      </w:r>
    </w:p>
    <w:p w:rsidR="00A474AB" w:rsidRPr="00954F67" w:rsidRDefault="00A474AB" w:rsidP="006F1330">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Соответствие содержания работы музея программным требованиям. Прямая связь деятельности музея с развитием и направленностью туристско-краеведческой работы в школе. Особенности в использовании музейных форм работы. Предметность и наглядность. Разнотемность и мобильность экспозиции. Эволюция школьного музея. Чем </w:t>
      </w:r>
      <w:r w:rsidRPr="00954F67">
        <w:rPr>
          <w:rFonts w:ascii="Times New Roman" w:hAnsi="Times New Roman" w:cs="Times New Roman"/>
          <w:sz w:val="28"/>
          <w:szCs w:val="28"/>
        </w:rPr>
        <w:lastRenderedPageBreak/>
        <w:t>отличается школьный музей от музея государственного? Виды и формы работы музеев. Крупнейшие музеи России</w:t>
      </w:r>
      <w:r>
        <w:rPr>
          <w:rFonts w:ascii="Times New Roman" w:hAnsi="Times New Roman" w:cs="Times New Roman"/>
          <w:sz w:val="28"/>
          <w:szCs w:val="28"/>
        </w:rPr>
        <w:t>.</w:t>
      </w:r>
    </w:p>
    <w:p w:rsidR="00A474AB" w:rsidRPr="00954F67" w:rsidRDefault="00A474AB" w:rsidP="006F1330">
      <w:pPr>
        <w:spacing w:after="0" w:line="360" w:lineRule="auto"/>
        <w:ind w:firstLine="709"/>
        <w:jc w:val="both"/>
        <w:rPr>
          <w:rFonts w:ascii="Times New Roman" w:hAnsi="Times New Roman" w:cs="Times New Roman"/>
          <w:sz w:val="28"/>
          <w:szCs w:val="28"/>
        </w:rPr>
      </w:pPr>
      <w:r w:rsidRPr="00954F67">
        <w:rPr>
          <w:rFonts w:ascii="Times New Roman" w:hAnsi="Times New Roman" w:cs="Times New Roman"/>
          <w:sz w:val="28"/>
          <w:szCs w:val="28"/>
        </w:rPr>
        <w:t>Современное понимание термина «</w:t>
      </w:r>
      <w:r>
        <w:rPr>
          <w:rFonts w:ascii="Times New Roman" w:hAnsi="Times New Roman" w:cs="Times New Roman"/>
          <w:sz w:val="28"/>
          <w:szCs w:val="28"/>
        </w:rPr>
        <w:t>музееведение» как научной дисци</w:t>
      </w:r>
      <w:r w:rsidRPr="00954F67">
        <w:rPr>
          <w:rFonts w:ascii="Times New Roman" w:hAnsi="Times New Roman" w:cs="Times New Roman"/>
          <w:sz w:val="28"/>
          <w:szCs w:val="28"/>
        </w:rPr>
        <w:t>плины. Предмет исследования науки</w:t>
      </w:r>
      <w:r>
        <w:rPr>
          <w:rFonts w:ascii="Times New Roman" w:hAnsi="Times New Roman" w:cs="Times New Roman"/>
          <w:sz w:val="28"/>
          <w:szCs w:val="28"/>
        </w:rPr>
        <w:t xml:space="preserve"> о музее. Основы организации му</w:t>
      </w:r>
      <w:r w:rsidRPr="00954F67">
        <w:rPr>
          <w:rFonts w:ascii="Times New Roman" w:hAnsi="Times New Roman" w:cs="Times New Roman"/>
          <w:sz w:val="28"/>
          <w:szCs w:val="28"/>
        </w:rPr>
        <w:t>зейного дела. Ключевые понятия музе</w:t>
      </w:r>
      <w:r>
        <w:rPr>
          <w:rFonts w:ascii="Times New Roman" w:hAnsi="Times New Roman" w:cs="Times New Roman"/>
          <w:sz w:val="28"/>
          <w:szCs w:val="28"/>
        </w:rPr>
        <w:t>еведения. Типология музеев. Ори</w:t>
      </w:r>
      <w:r w:rsidRPr="00954F67">
        <w:rPr>
          <w:rFonts w:ascii="Times New Roman" w:hAnsi="Times New Roman" w:cs="Times New Roman"/>
          <w:sz w:val="28"/>
          <w:szCs w:val="28"/>
        </w:rPr>
        <w:t>ентация в музее. Определение ценно</w:t>
      </w:r>
      <w:r>
        <w:rPr>
          <w:rFonts w:ascii="Times New Roman" w:hAnsi="Times New Roman" w:cs="Times New Roman"/>
          <w:sz w:val="28"/>
          <w:szCs w:val="28"/>
        </w:rPr>
        <w:t xml:space="preserve">сти экспоната </w:t>
      </w:r>
      <w:r w:rsidR="00C77C87">
        <w:rPr>
          <w:rFonts w:ascii="Times New Roman" w:hAnsi="Times New Roman" w:cs="Times New Roman"/>
          <w:sz w:val="28"/>
          <w:szCs w:val="28"/>
        </w:rPr>
        <w:t>–</w:t>
      </w:r>
      <w:r>
        <w:rPr>
          <w:rFonts w:ascii="Times New Roman" w:hAnsi="Times New Roman" w:cs="Times New Roman"/>
          <w:sz w:val="28"/>
          <w:szCs w:val="28"/>
        </w:rPr>
        <w:t xml:space="preserve"> предмета матери</w:t>
      </w:r>
      <w:r w:rsidRPr="00954F67">
        <w:rPr>
          <w:rFonts w:ascii="Times New Roman" w:hAnsi="Times New Roman" w:cs="Times New Roman"/>
          <w:sz w:val="28"/>
          <w:szCs w:val="28"/>
        </w:rPr>
        <w:t>альной культуры, документа, фотографии.</w:t>
      </w:r>
    </w:p>
    <w:p w:rsidR="00A474AB" w:rsidRPr="00954F67" w:rsidRDefault="00A474AB"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Крупнейшие музеи России. Золо</w:t>
      </w:r>
      <w:r>
        <w:rPr>
          <w:rFonts w:ascii="Times New Roman" w:hAnsi="Times New Roman" w:cs="Times New Roman"/>
          <w:sz w:val="28"/>
          <w:szCs w:val="28"/>
        </w:rPr>
        <w:t>тое кольцо России. Рекламные му</w:t>
      </w:r>
      <w:r w:rsidRPr="00954F67">
        <w:rPr>
          <w:rFonts w:ascii="Times New Roman" w:hAnsi="Times New Roman" w:cs="Times New Roman"/>
          <w:sz w:val="28"/>
          <w:szCs w:val="28"/>
        </w:rPr>
        <w:t xml:space="preserve">зейные проспекты. Музеи на общественных началах. Взаимодействие государственных и общественных музеев. Понимание </w:t>
      </w:r>
      <w:r>
        <w:rPr>
          <w:rFonts w:ascii="Times New Roman" w:hAnsi="Times New Roman" w:cs="Times New Roman"/>
          <w:sz w:val="28"/>
          <w:szCs w:val="28"/>
        </w:rPr>
        <w:t>термина «школьный музей». Профи</w:t>
      </w:r>
      <w:r w:rsidRPr="00954F67">
        <w:rPr>
          <w:rFonts w:ascii="Times New Roman" w:hAnsi="Times New Roman" w:cs="Times New Roman"/>
          <w:sz w:val="28"/>
          <w:szCs w:val="28"/>
        </w:rPr>
        <w:t>ли школьных музеев. Сущность и сп</w:t>
      </w:r>
      <w:r>
        <w:rPr>
          <w:rFonts w:ascii="Times New Roman" w:hAnsi="Times New Roman" w:cs="Times New Roman"/>
          <w:sz w:val="28"/>
          <w:szCs w:val="28"/>
        </w:rPr>
        <w:t>ецифические особенности школьно</w:t>
      </w:r>
      <w:r w:rsidRPr="00954F67">
        <w:rPr>
          <w:rFonts w:ascii="Times New Roman" w:hAnsi="Times New Roman" w:cs="Times New Roman"/>
          <w:sz w:val="28"/>
          <w:szCs w:val="28"/>
        </w:rPr>
        <w:t>го музея.</w:t>
      </w:r>
    </w:p>
    <w:p w:rsidR="00A474AB" w:rsidRPr="00954F67" w:rsidRDefault="00A474AB"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Нормативная база. Паспортизация музея. Организация фондовой работы. Порядок сбора, учета, хранения музейных экспонатов. Определение, классификация и систематизация экспонатов. Составление словаря музейных терминов. Викторины и кроссворды на музейную тематику. Экскурсия в один из школьных музеев района.</w:t>
      </w:r>
    </w:p>
    <w:p w:rsidR="00A474AB" w:rsidRPr="0063548F" w:rsidRDefault="00A474AB" w:rsidP="00FB0474">
      <w:pPr>
        <w:pStyle w:val="a3"/>
        <w:numPr>
          <w:ilvl w:val="0"/>
          <w:numId w:val="63"/>
        </w:numPr>
        <w:spacing w:line="360" w:lineRule="auto"/>
        <w:jc w:val="both"/>
        <w:rPr>
          <w:rFonts w:ascii="Times New Roman" w:hAnsi="Times New Roman" w:cs="Times New Roman"/>
          <w:b/>
          <w:sz w:val="28"/>
          <w:szCs w:val="28"/>
        </w:rPr>
      </w:pPr>
      <w:r w:rsidRPr="0063548F">
        <w:rPr>
          <w:rFonts w:ascii="Times New Roman" w:hAnsi="Times New Roman" w:cs="Times New Roman"/>
          <w:b/>
          <w:sz w:val="28"/>
          <w:szCs w:val="28"/>
        </w:rPr>
        <w:t>Музейные фонды, их комплектование, учет и хранение</w:t>
      </w:r>
    </w:p>
    <w:p w:rsidR="00A474AB" w:rsidRPr="00954F67" w:rsidRDefault="00A474AB" w:rsidP="0005720D">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Понятие о фондах музея. Состав (структура) фондов. Инвентарная книга. Основной фонд и научно-вспомогательный фонд. Обеспечение сохранности предметов в экспозиции и фондах. Требования к помещению. Все ли может сохранить школьный музей? Основные направления фондовой ра</w:t>
      </w:r>
      <w:r>
        <w:rPr>
          <w:rFonts w:ascii="Times New Roman" w:hAnsi="Times New Roman" w:cs="Times New Roman"/>
          <w:sz w:val="28"/>
          <w:szCs w:val="28"/>
        </w:rPr>
        <w:t>боты: комплектование, учет, хра</w:t>
      </w:r>
      <w:r w:rsidRPr="00954F67">
        <w:rPr>
          <w:rFonts w:ascii="Times New Roman" w:hAnsi="Times New Roman" w:cs="Times New Roman"/>
          <w:sz w:val="28"/>
          <w:szCs w:val="28"/>
        </w:rPr>
        <w:t>нение, изучение фондов, проведение консультаций. Комплектование музейных ф</w:t>
      </w:r>
      <w:r>
        <w:rPr>
          <w:rFonts w:ascii="Times New Roman" w:hAnsi="Times New Roman" w:cs="Times New Roman"/>
          <w:sz w:val="28"/>
          <w:szCs w:val="28"/>
        </w:rPr>
        <w:t>ондов. Научная каталогизация му</w:t>
      </w:r>
      <w:r w:rsidRPr="00954F67">
        <w:rPr>
          <w:rFonts w:ascii="Times New Roman" w:hAnsi="Times New Roman" w:cs="Times New Roman"/>
          <w:sz w:val="28"/>
          <w:szCs w:val="28"/>
        </w:rPr>
        <w:t xml:space="preserve">зейных фондов. Музейные каталоги и их системы. Архивная книга </w:t>
      </w:r>
      <w:r w:rsidR="00C77C87">
        <w:rPr>
          <w:rFonts w:ascii="Times New Roman" w:hAnsi="Times New Roman" w:cs="Times New Roman"/>
          <w:sz w:val="28"/>
          <w:szCs w:val="28"/>
        </w:rPr>
        <w:t>–</w:t>
      </w:r>
      <w:r w:rsidRPr="00954F67">
        <w:rPr>
          <w:rFonts w:ascii="Times New Roman" w:hAnsi="Times New Roman" w:cs="Times New Roman"/>
          <w:sz w:val="28"/>
          <w:szCs w:val="28"/>
        </w:rPr>
        <w:t xml:space="preserve"> её содержание, строение, правила занесения экспонатов. Фонд временного хранения.</w:t>
      </w:r>
    </w:p>
    <w:p w:rsidR="00A474AB" w:rsidRPr="00954F67" w:rsidRDefault="00A474AB"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Хранение музейных фондов. Режим хранения фондов (температурно-влажностный, световой, биологическ</w:t>
      </w:r>
      <w:r>
        <w:rPr>
          <w:rFonts w:ascii="Times New Roman" w:hAnsi="Times New Roman" w:cs="Times New Roman"/>
          <w:sz w:val="28"/>
          <w:szCs w:val="28"/>
        </w:rPr>
        <w:t>ий; защита от загрязнителей воз</w:t>
      </w:r>
      <w:r w:rsidRPr="00954F67">
        <w:rPr>
          <w:rFonts w:ascii="Times New Roman" w:hAnsi="Times New Roman" w:cs="Times New Roman"/>
          <w:sz w:val="28"/>
          <w:szCs w:val="28"/>
        </w:rPr>
        <w:t>духа, от механических повреждений;</w:t>
      </w:r>
      <w:r>
        <w:rPr>
          <w:rFonts w:ascii="Times New Roman" w:hAnsi="Times New Roman" w:cs="Times New Roman"/>
          <w:sz w:val="28"/>
          <w:szCs w:val="28"/>
        </w:rPr>
        <w:t xml:space="preserve"> защита в экстремальных ситуаци</w:t>
      </w:r>
      <w:r w:rsidRPr="00954F67">
        <w:rPr>
          <w:rFonts w:ascii="Times New Roman" w:hAnsi="Times New Roman" w:cs="Times New Roman"/>
          <w:sz w:val="28"/>
          <w:szCs w:val="28"/>
        </w:rPr>
        <w:t xml:space="preserve">ях). Задачи </w:t>
      </w:r>
      <w:r w:rsidRPr="00954F67">
        <w:rPr>
          <w:rFonts w:ascii="Times New Roman" w:hAnsi="Times New Roman" w:cs="Times New Roman"/>
          <w:sz w:val="28"/>
          <w:szCs w:val="28"/>
        </w:rPr>
        <w:lastRenderedPageBreak/>
        <w:t>консервации и реставрации музейных предметов. Особенности фондовой работы в школьном музее. Определение и описание предметов. Организация хранени</w:t>
      </w:r>
      <w:r>
        <w:rPr>
          <w:rFonts w:ascii="Times New Roman" w:hAnsi="Times New Roman" w:cs="Times New Roman"/>
          <w:sz w:val="28"/>
          <w:szCs w:val="28"/>
        </w:rPr>
        <w:t>я экспона</w:t>
      </w:r>
      <w:r w:rsidRPr="00954F67">
        <w:rPr>
          <w:rFonts w:ascii="Times New Roman" w:hAnsi="Times New Roman" w:cs="Times New Roman"/>
          <w:sz w:val="28"/>
          <w:szCs w:val="28"/>
        </w:rPr>
        <w:t>тов. Вспомогательные картотеки. Терминология экспоната. Знаковое значение предметов обихода.</w:t>
      </w:r>
    </w:p>
    <w:p w:rsidR="00A474AB" w:rsidRPr="00954F67" w:rsidRDefault="00A474AB"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Книга поступлений – основной документ учета музейных предметов. Картотеки и их разновидности. Проведение инвентаризации. Акты приема и передачи музейных предметов. Анализ условий хранения музейных</w:t>
      </w:r>
      <w:r>
        <w:rPr>
          <w:rFonts w:ascii="Times New Roman" w:hAnsi="Times New Roman" w:cs="Times New Roman"/>
          <w:sz w:val="28"/>
          <w:szCs w:val="28"/>
        </w:rPr>
        <w:t xml:space="preserve"> предметов в экспозициях и пере</w:t>
      </w:r>
      <w:r w:rsidRPr="00954F67">
        <w:rPr>
          <w:rFonts w:ascii="Times New Roman" w:hAnsi="Times New Roman" w:cs="Times New Roman"/>
          <w:sz w:val="28"/>
          <w:szCs w:val="28"/>
        </w:rPr>
        <w:t>движных выставках. Первичная нау</w:t>
      </w:r>
      <w:r>
        <w:rPr>
          <w:rFonts w:ascii="Times New Roman" w:hAnsi="Times New Roman" w:cs="Times New Roman"/>
          <w:sz w:val="28"/>
          <w:szCs w:val="28"/>
        </w:rPr>
        <w:t>чная обработка собранной коллек</w:t>
      </w:r>
      <w:r w:rsidRPr="00954F67">
        <w:rPr>
          <w:rFonts w:ascii="Times New Roman" w:hAnsi="Times New Roman" w:cs="Times New Roman"/>
          <w:sz w:val="28"/>
          <w:szCs w:val="28"/>
        </w:rPr>
        <w:t xml:space="preserve">ции. Ведение книг учета. Пополнение картотеки музейного фонда. </w:t>
      </w:r>
    </w:p>
    <w:p w:rsidR="00A474AB" w:rsidRPr="0063548F" w:rsidRDefault="00A474AB" w:rsidP="00FB0474">
      <w:pPr>
        <w:pStyle w:val="a3"/>
        <w:numPr>
          <w:ilvl w:val="0"/>
          <w:numId w:val="63"/>
        </w:numPr>
        <w:spacing w:line="360" w:lineRule="auto"/>
        <w:jc w:val="both"/>
        <w:rPr>
          <w:rFonts w:ascii="Times New Roman" w:hAnsi="Times New Roman" w:cs="Times New Roman"/>
          <w:b/>
          <w:sz w:val="28"/>
          <w:szCs w:val="28"/>
        </w:rPr>
      </w:pPr>
      <w:r w:rsidRPr="0063548F">
        <w:rPr>
          <w:rFonts w:ascii="Times New Roman" w:eastAsia="Times New Roman" w:hAnsi="Times New Roman" w:cs="Times New Roman"/>
          <w:b/>
          <w:sz w:val="28"/>
          <w:szCs w:val="28"/>
          <w:lang w:eastAsia="ru-RU"/>
        </w:rPr>
        <w:t>Работа актива музея</w:t>
      </w:r>
    </w:p>
    <w:p w:rsidR="00A474AB" w:rsidRPr="00954F67" w:rsidRDefault="00A474AB" w:rsidP="0005720D">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Совет и актив школьного музея. Распределение обязанностей в совете музея. Планирование работы. Творческий союз взрослых и детей – залог успеха. </w:t>
      </w:r>
    </w:p>
    <w:p w:rsidR="00A474AB" w:rsidRPr="00954F67" w:rsidRDefault="00A474AB" w:rsidP="006F1330">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Обучение актива основам музееведения. Участие детей в конкурсах различного уровня. Организация мероприятий на базе школьного музея. Помощь в поиске материалов к мероприятиям, подготовка мультимедийных презентаций. Совместное совершенствование содержания музейной комнаты и музейной работы. Участие в издательской деятельности.</w:t>
      </w:r>
    </w:p>
    <w:p w:rsidR="00A474AB" w:rsidRPr="00BD5CFA" w:rsidRDefault="00A474AB" w:rsidP="00FB0474">
      <w:pPr>
        <w:pStyle w:val="a3"/>
        <w:numPr>
          <w:ilvl w:val="0"/>
          <w:numId w:val="63"/>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Экспозиционная работа</w:t>
      </w:r>
    </w:p>
    <w:p w:rsidR="00A474AB" w:rsidRPr="00954F67" w:rsidRDefault="00A474AB" w:rsidP="0005720D">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Экспонат – главная структурная единица экспозиции. Идейный замысел и тематическая структура экспозиции. Экспозиция – коллективный труд. Методы построения экспозиции. Пояснительные тексты. Постоянная экспозиция и временная выставка. Научно вспомогательные материалы: диорама, макет, модель, карты, схемы, таблиц</w:t>
      </w:r>
      <w:r>
        <w:rPr>
          <w:rFonts w:ascii="Times New Roman" w:hAnsi="Times New Roman" w:cs="Times New Roman"/>
          <w:sz w:val="28"/>
          <w:szCs w:val="28"/>
        </w:rPr>
        <w:t>ы, модели. Этапы создания музей</w:t>
      </w:r>
      <w:r w:rsidRPr="00954F67">
        <w:rPr>
          <w:rFonts w:ascii="Times New Roman" w:hAnsi="Times New Roman" w:cs="Times New Roman"/>
          <w:sz w:val="28"/>
          <w:szCs w:val="28"/>
        </w:rPr>
        <w:t>ной экспозиции. Общие требования к</w:t>
      </w:r>
      <w:r>
        <w:rPr>
          <w:rFonts w:ascii="Times New Roman" w:hAnsi="Times New Roman" w:cs="Times New Roman"/>
          <w:sz w:val="28"/>
          <w:szCs w:val="28"/>
        </w:rPr>
        <w:t xml:space="preserve"> обеспечению сохранности предме</w:t>
      </w:r>
      <w:r w:rsidRPr="00954F67">
        <w:rPr>
          <w:rFonts w:ascii="Times New Roman" w:hAnsi="Times New Roman" w:cs="Times New Roman"/>
          <w:sz w:val="28"/>
          <w:szCs w:val="28"/>
        </w:rPr>
        <w:t xml:space="preserve">тов в экспозиции и фондах. Реклама </w:t>
      </w:r>
      <w:r w:rsidRPr="00954F67">
        <w:rPr>
          <w:rFonts w:ascii="Times New Roman" w:hAnsi="Times New Roman" w:cs="Times New Roman"/>
          <w:sz w:val="28"/>
          <w:szCs w:val="28"/>
        </w:rPr>
        <w:lastRenderedPageBreak/>
        <w:t>экспозиции. Активные с</w:t>
      </w:r>
      <w:r>
        <w:rPr>
          <w:rFonts w:ascii="Times New Roman" w:hAnsi="Times New Roman" w:cs="Times New Roman"/>
          <w:sz w:val="28"/>
          <w:szCs w:val="28"/>
        </w:rPr>
        <w:t>пособы проведения экскурсии. Ме</w:t>
      </w:r>
      <w:r w:rsidRPr="00954F67">
        <w:rPr>
          <w:rFonts w:ascii="Times New Roman" w:hAnsi="Times New Roman" w:cs="Times New Roman"/>
          <w:sz w:val="28"/>
          <w:szCs w:val="28"/>
        </w:rPr>
        <w:t>тодика подготовки и проведения комплексной экскурсии по экспозиции.</w:t>
      </w:r>
    </w:p>
    <w:p w:rsidR="00A474AB" w:rsidRPr="00954F67" w:rsidRDefault="00A474AB"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Изучение и отбор материалов, художественное оформление, изготовление оборудования. Возможности организации экспозиции. Текст экспозиции, этикетаж. Работа над имиджем «экскурсовод»: костюм. Сравнительный анализ инструкций по хранению музейных предметов и технике безопасности. Составить экскурсию по экспозиции музея с элементами театрализованного представления. Составить экскурсию по экспозиции музея, по населенному пункту с вовлечением зрителей в диалог.</w:t>
      </w:r>
    </w:p>
    <w:p w:rsidR="00A474AB" w:rsidRPr="00BD5CFA" w:rsidRDefault="00A474AB" w:rsidP="00FB0474">
      <w:pPr>
        <w:pStyle w:val="a3"/>
        <w:numPr>
          <w:ilvl w:val="0"/>
          <w:numId w:val="63"/>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Культурно-массовая работа школьного музея</w:t>
      </w:r>
    </w:p>
    <w:p w:rsidR="00A474AB" w:rsidRPr="00954F67" w:rsidRDefault="00A474AB" w:rsidP="0005720D">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Аудитория школьного музея: учащиеся, жители деревни, гости. Работа с организованными группами и случайными посетителями. Основные принципы экскурсионной методики: целенапра</w:t>
      </w:r>
      <w:r>
        <w:rPr>
          <w:rFonts w:ascii="Times New Roman" w:hAnsi="Times New Roman" w:cs="Times New Roman"/>
          <w:sz w:val="28"/>
          <w:szCs w:val="28"/>
        </w:rPr>
        <w:t>вленность, тематичность, логиче</w:t>
      </w:r>
      <w:r w:rsidRPr="00954F67">
        <w:rPr>
          <w:rFonts w:ascii="Times New Roman" w:hAnsi="Times New Roman" w:cs="Times New Roman"/>
          <w:sz w:val="28"/>
          <w:szCs w:val="28"/>
        </w:rPr>
        <w:t>ская и хронологическая последовательность, доступность, наглядность и конкретность. Специфика и особенность методики экскурсий в школьном музее. Особенности методики проведения экскурсии по городу (населенному пункту) и памятным местам. Требования к маршруту. Приемы показа памятных мест, исторических объектов.</w:t>
      </w:r>
    </w:p>
    <w:p w:rsidR="00A474AB" w:rsidRPr="00954F67" w:rsidRDefault="00A474AB"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 xml:space="preserve"> Практическая часть.</w:t>
      </w:r>
      <w:r>
        <w:rPr>
          <w:rFonts w:ascii="Times New Roman" w:hAnsi="Times New Roman" w:cs="Times New Roman"/>
          <w:i/>
          <w:sz w:val="28"/>
          <w:szCs w:val="28"/>
        </w:rPr>
        <w:t xml:space="preserve"> </w:t>
      </w:r>
      <w:r w:rsidRPr="00954F67">
        <w:rPr>
          <w:rFonts w:ascii="Times New Roman" w:hAnsi="Times New Roman" w:cs="Times New Roman"/>
          <w:sz w:val="28"/>
          <w:szCs w:val="28"/>
        </w:rPr>
        <w:t>Формы массовой работы музея: экскурсия, лекция, беседа, урок в музее, консультация, встреча, конференция, праздник. Исследовательская работа по сбору</w:t>
      </w:r>
      <w:r>
        <w:rPr>
          <w:rFonts w:ascii="Times New Roman" w:hAnsi="Times New Roman" w:cs="Times New Roman"/>
          <w:sz w:val="28"/>
          <w:szCs w:val="28"/>
        </w:rPr>
        <w:t xml:space="preserve"> материала для «Портфеля экскур</w:t>
      </w:r>
      <w:r w:rsidRPr="00954F67">
        <w:rPr>
          <w:rFonts w:ascii="Times New Roman" w:hAnsi="Times New Roman" w:cs="Times New Roman"/>
          <w:sz w:val="28"/>
          <w:szCs w:val="28"/>
        </w:rPr>
        <w:t>совода». Защита экскурсионных «мар</w:t>
      </w:r>
      <w:r>
        <w:rPr>
          <w:rFonts w:ascii="Times New Roman" w:hAnsi="Times New Roman" w:cs="Times New Roman"/>
          <w:sz w:val="28"/>
          <w:szCs w:val="28"/>
        </w:rPr>
        <w:t>шрутов», разработанных самостоя</w:t>
      </w:r>
      <w:r w:rsidRPr="00954F67">
        <w:rPr>
          <w:rFonts w:ascii="Times New Roman" w:hAnsi="Times New Roman" w:cs="Times New Roman"/>
          <w:sz w:val="28"/>
          <w:szCs w:val="28"/>
        </w:rPr>
        <w:t>тельно. Проведение экскурсий для</w:t>
      </w:r>
      <w:r>
        <w:rPr>
          <w:rFonts w:ascii="Times New Roman" w:hAnsi="Times New Roman" w:cs="Times New Roman"/>
          <w:sz w:val="28"/>
          <w:szCs w:val="28"/>
        </w:rPr>
        <w:t xml:space="preserve"> учащихся с последующим обсужде</w:t>
      </w:r>
      <w:r w:rsidRPr="00954F67">
        <w:rPr>
          <w:rFonts w:ascii="Times New Roman" w:hAnsi="Times New Roman" w:cs="Times New Roman"/>
          <w:sz w:val="28"/>
          <w:szCs w:val="28"/>
        </w:rPr>
        <w:t xml:space="preserve">нием. </w:t>
      </w:r>
      <w:r w:rsidR="00C77C87">
        <w:rPr>
          <w:rFonts w:ascii="Times New Roman" w:hAnsi="Times New Roman" w:cs="Times New Roman"/>
          <w:sz w:val="28"/>
          <w:szCs w:val="28"/>
        </w:rPr>
        <w:t>«</w:t>
      </w:r>
      <w:r w:rsidRPr="00954F67">
        <w:rPr>
          <w:rFonts w:ascii="Times New Roman" w:hAnsi="Times New Roman" w:cs="Times New Roman"/>
          <w:sz w:val="28"/>
          <w:szCs w:val="28"/>
        </w:rPr>
        <w:t>Проведение в музее занятий ДО «Крестьяноведение». Сотрудничество с другими детскими объединениями школы. Работа в Микрокомплексе (Детск</w:t>
      </w:r>
      <w:r>
        <w:rPr>
          <w:rFonts w:ascii="Times New Roman" w:hAnsi="Times New Roman" w:cs="Times New Roman"/>
          <w:sz w:val="28"/>
          <w:szCs w:val="28"/>
        </w:rPr>
        <w:t>ий сад, Дом Культуры, сельская библиотека д.Бердюгина</w:t>
      </w:r>
      <w:r w:rsidRPr="00954F67">
        <w:rPr>
          <w:rFonts w:ascii="Times New Roman" w:hAnsi="Times New Roman" w:cs="Times New Roman"/>
          <w:sz w:val="28"/>
          <w:szCs w:val="28"/>
        </w:rPr>
        <w:t>, Территориальная Админи</w:t>
      </w:r>
      <w:r>
        <w:rPr>
          <w:rFonts w:ascii="Times New Roman" w:hAnsi="Times New Roman" w:cs="Times New Roman"/>
          <w:sz w:val="28"/>
          <w:szCs w:val="28"/>
        </w:rPr>
        <w:t>страция. Сельский клуб п. Лопатково, с. Волково</w:t>
      </w:r>
      <w:r w:rsidRPr="00954F67">
        <w:rPr>
          <w:rFonts w:ascii="Times New Roman" w:hAnsi="Times New Roman" w:cs="Times New Roman"/>
          <w:sz w:val="28"/>
          <w:szCs w:val="28"/>
        </w:rPr>
        <w:t>).</w:t>
      </w:r>
    </w:p>
    <w:p w:rsidR="00A474AB" w:rsidRPr="00BD5CFA" w:rsidRDefault="00A474AB" w:rsidP="00FB0474">
      <w:pPr>
        <w:pStyle w:val="a3"/>
        <w:numPr>
          <w:ilvl w:val="0"/>
          <w:numId w:val="63"/>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lastRenderedPageBreak/>
        <w:t>Подготовка музейной экскурсии</w:t>
      </w:r>
    </w:p>
    <w:p w:rsidR="00A474AB" w:rsidRPr="00954F67" w:rsidRDefault="00A474AB" w:rsidP="0005720D">
      <w:pPr>
        <w:spacing w:after="0"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Теоретическая часть.</w:t>
      </w:r>
      <w:r w:rsidRPr="00954F67">
        <w:rPr>
          <w:rFonts w:ascii="Times New Roman" w:hAnsi="Times New Roman" w:cs="Times New Roman"/>
          <w:sz w:val="28"/>
          <w:szCs w:val="28"/>
        </w:rPr>
        <w:t xml:space="preserve"> Экскурсия </w:t>
      </w:r>
      <w:r w:rsidR="00C77C87">
        <w:rPr>
          <w:rFonts w:ascii="Times New Roman" w:hAnsi="Times New Roman" w:cs="Times New Roman"/>
          <w:sz w:val="28"/>
          <w:szCs w:val="28"/>
        </w:rPr>
        <w:t>–</w:t>
      </w:r>
      <w:r w:rsidRPr="00954F67">
        <w:rPr>
          <w:rFonts w:ascii="Times New Roman" w:hAnsi="Times New Roman" w:cs="Times New Roman"/>
          <w:sz w:val="28"/>
          <w:szCs w:val="28"/>
        </w:rPr>
        <w:t xml:space="preserve"> одна из форм работы. Целенаправленность, тематичность, научность, хронологическая последовательность, доступность, наглядность и конкретность. Учет образовательных и возрастных особенностей экскурсоводов.</w:t>
      </w:r>
    </w:p>
    <w:p w:rsidR="00A474AB" w:rsidRPr="00954F67" w:rsidRDefault="00A474AB" w:rsidP="006F1330">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Тема и цель экскурсии.    План экскурсии, цель. Изучение литературы, источников и экспонатов. Отбор и систематизирование необходимых сведений и фактов. Запись полученных сведений.</w:t>
      </w:r>
    </w:p>
    <w:p w:rsidR="00A474AB" w:rsidRPr="00954F67" w:rsidRDefault="00A474AB" w:rsidP="006F1330">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Содержание экскурсии. Вступительная беседа, план и порядок проведения. Основная часть. Содержание подтем и отдельных вопросов применительно к подгруппам отобранных экспонатов. Заключение.</w:t>
      </w:r>
    </w:p>
    <w:p w:rsidR="00A474AB" w:rsidRPr="00954F67" w:rsidRDefault="00A474AB" w:rsidP="006F1330">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Методы и приемы.  Обязательное сочетание показа с рассказом, прием сравнения. Требования к языку экскурсовода. Цитирование, использование приемов демонстрации.</w:t>
      </w:r>
    </w:p>
    <w:p w:rsidR="00A474AB" w:rsidRPr="00954F67" w:rsidRDefault="00A474AB" w:rsidP="006F1330">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Дальнейшее совершенствование. Учет замечаний и предложений. Углубленное изучение темы. Учет активности и заинтересованности группы в ходе экскурсии.</w:t>
      </w:r>
    </w:p>
    <w:p w:rsidR="00A474AB" w:rsidRPr="00BD5CFA" w:rsidRDefault="00A474AB" w:rsidP="006F1330">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Подготовка и проведение экскурсий. Составление «древа» психологических качеств личности экскурсовода. Исследование психологических процессов  (ощущение, восприятие, представление, внимание, память, мышление, речь), психологических свойств (интересы, склонности, способности, характер, темперамент), психологических состояний (настроение, эмоции, воля).</w:t>
      </w:r>
    </w:p>
    <w:p w:rsidR="00A474AB" w:rsidRPr="00BD5CFA" w:rsidRDefault="00A474AB" w:rsidP="00FB0474">
      <w:pPr>
        <w:pStyle w:val="a3"/>
        <w:numPr>
          <w:ilvl w:val="0"/>
          <w:numId w:val="63"/>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Предъявление результатов</w:t>
      </w:r>
    </w:p>
    <w:p w:rsidR="00A474AB" w:rsidRPr="007920CE" w:rsidRDefault="00A474AB" w:rsidP="006F1330">
      <w:pPr>
        <w:spacing w:line="360" w:lineRule="auto"/>
        <w:ind w:firstLine="567"/>
        <w:jc w:val="both"/>
        <w:rPr>
          <w:rFonts w:ascii="Times New Roman" w:eastAsia="Times New Roman" w:hAnsi="Times New Roman" w:cs="Times New Roman"/>
          <w:b/>
          <w:color w:val="000000"/>
          <w:sz w:val="28"/>
          <w:szCs w:val="28"/>
          <w:lang w:eastAsia="ru-RU"/>
        </w:rPr>
      </w:pPr>
      <w:r w:rsidRPr="00BD5CFA">
        <w:rPr>
          <w:rFonts w:ascii="Times New Roman" w:hAnsi="Times New Roman" w:cs="Times New Roman"/>
          <w:i/>
          <w:sz w:val="28"/>
          <w:szCs w:val="28"/>
        </w:rPr>
        <w:t>Практическая часть.</w:t>
      </w:r>
      <w:r>
        <w:rPr>
          <w:rFonts w:ascii="Times New Roman" w:hAnsi="Times New Roman" w:cs="Times New Roman"/>
          <w:i/>
          <w:sz w:val="28"/>
          <w:szCs w:val="28"/>
        </w:rPr>
        <w:t xml:space="preserve"> </w:t>
      </w:r>
      <w:r w:rsidRPr="00BD5CFA">
        <w:rPr>
          <w:rFonts w:ascii="Times New Roman" w:hAnsi="Times New Roman" w:cs="Times New Roman"/>
          <w:sz w:val="28"/>
          <w:szCs w:val="28"/>
        </w:rPr>
        <w:t>Предъявление результатов работа музея на научно-практической, краеведческой конференциях. Участие в муниципальных, областных и всероссийских конкурсах.</w:t>
      </w:r>
      <w:r w:rsidRPr="00A474AB">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1175EC" w:rsidRPr="007472A8" w:rsidTr="00C44AAC">
        <w:tc>
          <w:tcPr>
            <w:tcW w:w="4075" w:type="dxa"/>
            <w:hideMark/>
          </w:tcPr>
          <w:p w:rsidR="001175EC" w:rsidRPr="007472A8" w:rsidRDefault="001175EC" w:rsidP="00C44AAC">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1175EC" w:rsidRPr="007472A8" w:rsidRDefault="001175EC" w:rsidP="001175EC">
      <w:pPr>
        <w:tabs>
          <w:tab w:val="left" w:pos="851"/>
        </w:tabs>
        <w:spacing w:after="0"/>
        <w:ind w:firstLine="709"/>
        <w:jc w:val="both"/>
        <w:rPr>
          <w:rFonts w:ascii="Times New Roman" w:eastAsia="MS Mincho" w:hAnsi="Times New Roman" w:cs="Times New Roman"/>
          <w:color w:val="00B050"/>
          <w:sz w:val="28"/>
          <w:szCs w:val="28"/>
          <w:lang w:eastAsia="ja-JP"/>
        </w:rPr>
      </w:pPr>
    </w:p>
    <w:p w:rsidR="001175EC" w:rsidRPr="007472A8" w:rsidRDefault="001175EC" w:rsidP="001175EC">
      <w:pPr>
        <w:tabs>
          <w:tab w:val="left" w:pos="851"/>
        </w:tabs>
        <w:spacing w:after="0"/>
        <w:ind w:firstLine="709"/>
        <w:jc w:val="both"/>
        <w:rPr>
          <w:rFonts w:ascii="Times New Roman" w:eastAsia="Times New Roman" w:hAnsi="Times New Roman" w:cs="Times New Roman"/>
          <w:color w:val="00B050"/>
          <w:sz w:val="28"/>
          <w:szCs w:val="28"/>
          <w:lang w:eastAsia="ru-RU"/>
        </w:rPr>
      </w:pPr>
    </w:p>
    <w:p w:rsidR="001175EC" w:rsidRPr="007472A8" w:rsidRDefault="001175EC" w:rsidP="001175EC">
      <w:pPr>
        <w:tabs>
          <w:tab w:val="left" w:pos="851"/>
        </w:tabs>
        <w:spacing w:after="0"/>
        <w:ind w:firstLine="709"/>
        <w:jc w:val="both"/>
        <w:rPr>
          <w:rFonts w:ascii="Times New Roman" w:eastAsia="Times New Roman" w:hAnsi="Times New Roman" w:cs="Times New Roman"/>
          <w:color w:val="00B050"/>
          <w:sz w:val="28"/>
          <w:szCs w:val="28"/>
          <w:lang w:eastAsia="ru-RU"/>
        </w:rPr>
      </w:pPr>
    </w:p>
    <w:p w:rsidR="001175EC" w:rsidRPr="007472A8" w:rsidRDefault="001175EC" w:rsidP="001175EC">
      <w:pPr>
        <w:tabs>
          <w:tab w:val="left" w:pos="851"/>
        </w:tabs>
        <w:spacing w:after="0"/>
        <w:ind w:firstLine="709"/>
        <w:jc w:val="both"/>
        <w:rPr>
          <w:rFonts w:ascii="Times New Roman" w:eastAsia="Times New Roman" w:hAnsi="Times New Roman" w:cs="Times New Roman"/>
          <w:color w:val="00B050"/>
          <w:sz w:val="28"/>
          <w:szCs w:val="28"/>
          <w:lang w:eastAsia="ru-RU"/>
        </w:rPr>
      </w:pPr>
    </w:p>
    <w:p w:rsidR="001175EC" w:rsidRPr="007472A8" w:rsidRDefault="001175EC" w:rsidP="001175EC">
      <w:pPr>
        <w:tabs>
          <w:tab w:val="left" w:pos="851"/>
        </w:tabs>
        <w:spacing w:after="0"/>
        <w:ind w:firstLine="709"/>
        <w:jc w:val="both"/>
        <w:rPr>
          <w:rFonts w:ascii="Times New Roman" w:eastAsia="Times New Roman" w:hAnsi="Times New Roman" w:cs="Times New Roman"/>
          <w:color w:val="00B050"/>
          <w:sz w:val="28"/>
          <w:szCs w:val="28"/>
          <w:lang w:eastAsia="ru-RU"/>
        </w:rPr>
      </w:pPr>
    </w:p>
    <w:p w:rsidR="001175EC" w:rsidRPr="007472A8" w:rsidRDefault="001175EC" w:rsidP="001175EC">
      <w:pPr>
        <w:tabs>
          <w:tab w:val="left" w:pos="851"/>
        </w:tabs>
        <w:spacing w:after="0"/>
        <w:ind w:firstLine="709"/>
        <w:jc w:val="both"/>
        <w:rPr>
          <w:rFonts w:ascii="Times New Roman" w:eastAsia="Times New Roman" w:hAnsi="Times New Roman" w:cs="Times New Roman"/>
          <w:color w:val="00B050"/>
          <w:sz w:val="28"/>
          <w:szCs w:val="28"/>
          <w:lang w:eastAsia="ru-RU"/>
        </w:rPr>
      </w:pPr>
    </w:p>
    <w:p w:rsidR="001175EC" w:rsidRPr="007472A8" w:rsidRDefault="001175EC" w:rsidP="001175EC">
      <w:pPr>
        <w:tabs>
          <w:tab w:val="left" w:pos="851"/>
        </w:tabs>
        <w:spacing w:after="0"/>
        <w:ind w:firstLine="709"/>
        <w:jc w:val="both"/>
        <w:rPr>
          <w:rFonts w:ascii="Times New Roman" w:eastAsia="Times New Roman" w:hAnsi="Times New Roman" w:cs="Times New Roman"/>
          <w:color w:val="00B050"/>
          <w:sz w:val="28"/>
          <w:szCs w:val="28"/>
          <w:lang w:eastAsia="ru-RU"/>
        </w:rPr>
      </w:pPr>
    </w:p>
    <w:p w:rsidR="001175EC" w:rsidRPr="007472A8" w:rsidRDefault="001175EC" w:rsidP="001175EC">
      <w:pPr>
        <w:tabs>
          <w:tab w:val="left" w:pos="851"/>
        </w:tabs>
        <w:spacing w:after="0"/>
        <w:ind w:firstLine="709"/>
        <w:jc w:val="both"/>
        <w:rPr>
          <w:rFonts w:ascii="Times New Roman" w:eastAsia="Times New Roman" w:hAnsi="Times New Roman" w:cs="Times New Roman"/>
          <w:color w:val="00B050"/>
          <w:sz w:val="28"/>
          <w:szCs w:val="28"/>
          <w:lang w:eastAsia="ru-RU"/>
        </w:rPr>
      </w:pPr>
    </w:p>
    <w:p w:rsidR="001175EC" w:rsidRPr="007472A8" w:rsidRDefault="001175EC" w:rsidP="001175EC">
      <w:pPr>
        <w:tabs>
          <w:tab w:val="left" w:pos="851"/>
        </w:tabs>
        <w:spacing w:after="0"/>
        <w:ind w:firstLine="709"/>
        <w:jc w:val="both"/>
        <w:rPr>
          <w:rFonts w:ascii="Times New Roman" w:eastAsia="Times New Roman" w:hAnsi="Times New Roman" w:cs="Times New Roman"/>
          <w:color w:val="00B050"/>
          <w:sz w:val="28"/>
          <w:szCs w:val="28"/>
          <w:lang w:eastAsia="ru-RU"/>
        </w:rPr>
      </w:pPr>
    </w:p>
    <w:p w:rsidR="001175EC" w:rsidRPr="007472A8" w:rsidRDefault="001175EC" w:rsidP="001175EC">
      <w:pPr>
        <w:tabs>
          <w:tab w:val="left" w:pos="851"/>
        </w:tabs>
        <w:spacing w:after="0"/>
        <w:ind w:firstLine="709"/>
        <w:jc w:val="both"/>
        <w:rPr>
          <w:rFonts w:ascii="Times New Roman" w:eastAsia="Times New Roman" w:hAnsi="Times New Roman" w:cs="Times New Roman"/>
          <w:color w:val="00B050"/>
          <w:sz w:val="28"/>
          <w:szCs w:val="28"/>
          <w:lang w:eastAsia="ru-RU"/>
        </w:rPr>
      </w:pPr>
    </w:p>
    <w:p w:rsidR="001175EC" w:rsidRPr="007472A8" w:rsidRDefault="001175EC" w:rsidP="001175EC">
      <w:pPr>
        <w:tabs>
          <w:tab w:val="left" w:pos="851"/>
        </w:tabs>
        <w:spacing w:after="0"/>
        <w:ind w:firstLine="709"/>
        <w:jc w:val="both"/>
        <w:rPr>
          <w:rFonts w:ascii="Times New Roman" w:eastAsia="Times New Roman" w:hAnsi="Times New Roman" w:cs="Times New Roman"/>
          <w:color w:val="00B050"/>
          <w:sz w:val="28"/>
          <w:szCs w:val="28"/>
          <w:lang w:eastAsia="ru-RU"/>
        </w:rPr>
      </w:pPr>
    </w:p>
    <w:p w:rsidR="001175EC" w:rsidRPr="007472A8" w:rsidRDefault="001175EC" w:rsidP="001175EC">
      <w:pPr>
        <w:tabs>
          <w:tab w:val="left" w:pos="851"/>
        </w:tabs>
        <w:spacing w:after="0"/>
        <w:ind w:firstLine="709"/>
        <w:jc w:val="both"/>
        <w:rPr>
          <w:rFonts w:ascii="Times New Roman" w:eastAsia="Times New Roman" w:hAnsi="Times New Roman" w:cs="Times New Roman"/>
          <w:color w:val="00B050"/>
          <w:sz w:val="28"/>
          <w:szCs w:val="28"/>
          <w:lang w:eastAsia="ru-RU"/>
        </w:rPr>
      </w:pPr>
    </w:p>
    <w:p w:rsidR="001175EC" w:rsidRPr="007472A8" w:rsidRDefault="001175EC" w:rsidP="001175EC">
      <w:pPr>
        <w:tabs>
          <w:tab w:val="left" w:pos="851"/>
        </w:tabs>
        <w:spacing w:after="0"/>
        <w:ind w:firstLine="709"/>
        <w:jc w:val="both"/>
        <w:rPr>
          <w:rFonts w:ascii="Times New Roman" w:eastAsia="Times New Roman" w:hAnsi="Times New Roman" w:cs="Times New Roman"/>
          <w:color w:val="00B050"/>
          <w:sz w:val="28"/>
          <w:szCs w:val="28"/>
          <w:lang w:eastAsia="ru-RU"/>
        </w:rPr>
      </w:pPr>
    </w:p>
    <w:p w:rsidR="001175EC" w:rsidRPr="007472A8" w:rsidRDefault="001175EC" w:rsidP="001175EC">
      <w:pPr>
        <w:tabs>
          <w:tab w:val="left" w:pos="851"/>
        </w:tabs>
        <w:spacing w:after="0"/>
        <w:ind w:firstLine="709"/>
        <w:jc w:val="both"/>
        <w:rPr>
          <w:rFonts w:ascii="Times New Roman" w:eastAsia="Times New Roman" w:hAnsi="Times New Roman" w:cs="Times New Roman"/>
          <w:color w:val="00B050"/>
          <w:sz w:val="28"/>
          <w:szCs w:val="28"/>
          <w:lang w:eastAsia="ru-RU"/>
        </w:rPr>
      </w:pPr>
    </w:p>
    <w:p w:rsidR="001175EC" w:rsidRPr="007472A8" w:rsidRDefault="001175EC" w:rsidP="001175EC">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1175EC" w:rsidRPr="007472A8" w:rsidRDefault="001175EC" w:rsidP="001175EC">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1175EC" w:rsidRPr="007472A8" w:rsidRDefault="001175EC" w:rsidP="001175EC">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1175EC" w:rsidRPr="007472A8" w:rsidRDefault="001175EC" w:rsidP="001175EC">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Юный краевед</w:t>
      </w:r>
      <w:r w:rsidRPr="007472A8">
        <w:rPr>
          <w:rFonts w:ascii="Times New Roman" w:eastAsia="Times New Roman" w:hAnsi="Times New Roman" w:cs="Times New Roman"/>
          <w:color w:val="000000"/>
          <w:sz w:val="28"/>
          <w:szCs w:val="28"/>
          <w:lang w:eastAsia="ru-RU"/>
        </w:rPr>
        <w:t>»,</w:t>
      </w:r>
    </w:p>
    <w:p w:rsidR="0005720D" w:rsidRDefault="001175EC" w:rsidP="0005720D">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sidR="0005720D">
        <w:rPr>
          <w:rFonts w:ascii="Times New Roman" w:eastAsia="Times New Roman" w:hAnsi="Times New Roman" w:cs="Times New Roman"/>
          <w:color w:val="000000"/>
          <w:sz w:val="28"/>
          <w:szCs w:val="28"/>
          <w:lang w:eastAsia="ru-RU"/>
        </w:rPr>
        <w:t>Новгородова В.В.,</w:t>
      </w:r>
    </w:p>
    <w:p w:rsidR="001175EC" w:rsidRPr="0005720D" w:rsidRDefault="0005720D" w:rsidP="0005720D">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1175EC" w:rsidRPr="0005720D">
        <w:rPr>
          <w:rFonts w:ascii="Times New Roman" w:eastAsia="Times New Roman" w:hAnsi="Times New Roman" w:cs="Times New Roman"/>
          <w:color w:val="000000"/>
          <w:sz w:val="28"/>
          <w:szCs w:val="28"/>
          <w:lang w:eastAsia="ru-RU"/>
        </w:rPr>
        <w:t>год обучения)</w:t>
      </w:r>
    </w:p>
    <w:p w:rsidR="001175EC" w:rsidRDefault="001175EC" w:rsidP="001175EC">
      <w:pPr>
        <w:jc w:val="both"/>
        <w:rPr>
          <w:rFonts w:ascii="Times New Roman" w:hAnsi="Times New Roman" w:cs="Times New Roman"/>
          <w:sz w:val="28"/>
          <w:szCs w:val="28"/>
        </w:rPr>
      </w:pPr>
    </w:p>
    <w:p w:rsidR="001175EC" w:rsidRDefault="001175EC" w:rsidP="001175EC">
      <w:pPr>
        <w:rPr>
          <w:rFonts w:ascii="Times New Roman" w:hAnsi="Times New Roman" w:cs="Times New Roman"/>
          <w:sz w:val="28"/>
          <w:szCs w:val="28"/>
        </w:rPr>
      </w:pPr>
      <w:r>
        <w:rPr>
          <w:rFonts w:ascii="Times New Roman" w:hAnsi="Times New Roman" w:cs="Times New Roman"/>
          <w:sz w:val="28"/>
          <w:szCs w:val="28"/>
        </w:rPr>
        <w:br w:type="page"/>
      </w:r>
    </w:p>
    <w:p w:rsidR="00035968" w:rsidRPr="00743ACC" w:rsidRDefault="00035968" w:rsidP="0003596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694B53">
        <w:rPr>
          <w:rFonts w:ascii="Times New Roman" w:eastAsia="Times New Roman" w:hAnsi="Times New Roman" w:cs="Times New Roman"/>
          <w:color w:val="000000"/>
          <w:sz w:val="28"/>
          <w:szCs w:val="28"/>
          <w:lang w:eastAsia="ru-RU"/>
        </w:rPr>
        <w:t xml:space="preserve">младшего, </w:t>
      </w:r>
      <w:r w:rsidRPr="00743ACC">
        <w:rPr>
          <w:rFonts w:ascii="Times New Roman" w:eastAsia="Times New Roman" w:hAnsi="Times New Roman" w:cs="Times New Roman"/>
          <w:color w:val="000000"/>
          <w:sz w:val="28"/>
          <w:szCs w:val="28"/>
          <w:lang w:eastAsia="ru-RU"/>
        </w:rPr>
        <w:t>среднего</w:t>
      </w:r>
      <w:r w:rsidR="00694B53">
        <w:rPr>
          <w:rFonts w:ascii="Times New Roman" w:eastAsia="Times New Roman" w:hAnsi="Times New Roman" w:cs="Times New Roman"/>
          <w:color w:val="000000"/>
          <w:sz w:val="28"/>
          <w:szCs w:val="28"/>
          <w:lang w:eastAsia="ru-RU"/>
        </w:rPr>
        <w:t xml:space="preserve"> и старшего</w:t>
      </w:r>
      <w:r w:rsidRPr="00743ACC">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035968" w:rsidRPr="00743ACC" w:rsidRDefault="00035968" w:rsidP="0003596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 xml:space="preserve">Курс рассчитан на </w:t>
      </w:r>
      <w:r>
        <w:rPr>
          <w:rFonts w:ascii="Times New Roman" w:eastAsia="Times New Roman" w:hAnsi="Times New Roman" w:cs="Times New Roman"/>
          <w:color w:val="000000"/>
          <w:sz w:val="28"/>
          <w:szCs w:val="28"/>
          <w:lang w:eastAsia="ru-RU"/>
        </w:rPr>
        <w:t>284</w:t>
      </w:r>
      <w:r w:rsidRPr="00743ACC">
        <w:rPr>
          <w:rFonts w:ascii="Times New Roman" w:eastAsia="Times New Roman" w:hAnsi="Times New Roman" w:cs="Times New Roman"/>
          <w:color w:val="000000"/>
          <w:sz w:val="28"/>
          <w:szCs w:val="28"/>
          <w:lang w:eastAsia="ru-RU"/>
        </w:rPr>
        <w:t xml:space="preserve"> часа (в том числе, теоретические занятия – 7</w:t>
      </w:r>
      <w:r>
        <w:rPr>
          <w:rFonts w:ascii="Times New Roman" w:eastAsia="Times New Roman" w:hAnsi="Times New Roman" w:cs="Times New Roman"/>
          <w:color w:val="000000"/>
          <w:sz w:val="28"/>
          <w:szCs w:val="28"/>
          <w:lang w:eastAsia="ru-RU"/>
        </w:rPr>
        <w:t>9</w:t>
      </w:r>
      <w:r w:rsidRPr="00743ACC">
        <w:rPr>
          <w:rFonts w:ascii="Times New Roman" w:eastAsia="Times New Roman" w:hAnsi="Times New Roman" w:cs="Times New Roman"/>
          <w:color w:val="000000"/>
          <w:sz w:val="28"/>
          <w:szCs w:val="28"/>
          <w:lang w:eastAsia="ru-RU"/>
        </w:rPr>
        <w:t>, практические занятия – 2</w:t>
      </w:r>
      <w:r>
        <w:rPr>
          <w:rFonts w:ascii="Times New Roman" w:eastAsia="Times New Roman" w:hAnsi="Times New Roman" w:cs="Times New Roman"/>
          <w:color w:val="000000"/>
          <w:sz w:val="28"/>
          <w:szCs w:val="28"/>
          <w:lang w:eastAsia="ru-RU"/>
        </w:rPr>
        <w:t>05</w:t>
      </w:r>
      <w:r w:rsidRPr="00743ACC">
        <w:rPr>
          <w:rFonts w:ascii="Times New Roman" w:eastAsia="Times New Roman" w:hAnsi="Times New Roman" w:cs="Times New Roman"/>
          <w:color w:val="000000"/>
          <w:sz w:val="28"/>
          <w:szCs w:val="28"/>
          <w:lang w:eastAsia="ru-RU"/>
        </w:rPr>
        <w:t>).</w:t>
      </w:r>
    </w:p>
    <w:p w:rsidR="001175EC" w:rsidRDefault="00035968" w:rsidP="00035968">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035968" w:rsidRDefault="00035968" w:rsidP="00FB0474">
      <w:pPr>
        <w:pStyle w:val="a3"/>
        <w:numPr>
          <w:ilvl w:val="0"/>
          <w:numId w:val="31"/>
        </w:num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035968" w:rsidRDefault="00035968" w:rsidP="00035968">
      <w:p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«Музей – хранитель наследия веков» 3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180"/>
        <w:gridCol w:w="911"/>
        <w:gridCol w:w="1272"/>
        <w:gridCol w:w="1279"/>
        <w:gridCol w:w="2397"/>
      </w:tblGrid>
      <w:tr w:rsidR="00035968" w:rsidRPr="0002343A" w:rsidTr="00035968">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968">
              <w:rPr>
                <w:rFonts w:ascii="Times New Roman" w:eastAsia="Times New Roman" w:hAnsi="Times New Roman" w:cs="Times New Roman"/>
                <w:b/>
                <w:color w:val="000000"/>
                <w:sz w:val="28"/>
                <w:szCs w:val="28"/>
                <w:lang w:eastAsia="ru-RU"/>
              </w:rPr>
              <w:t>№</w:t>
            </w:r>
          </w:p>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968">
              <w:rPr>
                <w:rFonts w:ascii="Times New Roman" w:eastAsia="Times New Roman" w:hAnsi="Times New Roman" w:cs="Times New Roman"/>
                <w:b/>
                <w:color w:val="000000"/>
                <w:sz w:val="28"/>
                <w:szCs w:val="28"/>
                <w:lang w:eastAsia="ru-RU"/>
              </w:rPr>
              <w:t>п/п</w:t>
            </w:r>
          </w:p>
        </w:tc>
        <w:tc>
          <w:tcPr>
            <w:tcW w:w="3180" w:type="dxa"/>
            <w:vMerge w:val="restart"/>
            <w:tcBorders>
              <w:top w:val="single" w:sz="6" w:space="0" w:color="auto"/>
              <w:left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968">
              <w:rPr>
                <w:rFonts w:ascii="Times New Roman" w:eastAsia="Times New Roman" w:hAnsi="Times New Roman" w:cs="Times New Roman"/>
                <w:b/>
                <w:color w:val="000000"/>
                <w:sz w:val="28"/>
                <w:szCs w:val="28"/>
                <w:lang w:eastAsia="ru-RU"/>
              </w:rPr>
              <w:t>Тема</w:t>
            </w:r>
          </w:p>
        </w:tc>
        <w:tc>
          <w:tcPr>
            <w:tcW w:w="3462" w:type="dxa"/>
            <w:gridSpan w:val="3"/>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968">
              <w:rPr>
                <w:rFonts w:ascii="Times New Roman" w:eastAsia="Times New Roman" w:hAnsi="Times New Roman" w:cs="Times New Roman"/>
                <w:b/>
                <w:sz w:val="28"/>
                <w:szCs w:val="28"/>
                <w:lang w:eastAsia="ru-RU"/>
              </w:rPr>
              <w:t>Количество часов</w:t>
            </w:r>
          </w:p>
        </w:tc>
        <w:tc>
          <w:tcPr>
            <w:tcW w:w="2397" w:type="dxa"/>
            <w:vMerge w:val="restart"/>
            <w:tcBorders>
              <w:top w:val="single" w:sz="6" w:space="0" w:color="auto"/>
              <w:left w:val="single" w:sz="6" w:space="0" w:color="auto"/>
              <w:right w:val="single" w:sz="6" w:space="0" w:color="auto"/>
            </w:tcBorders>
            <w:shd w:val="clear" w:color="auto" w:fill="FFFFFF"/>
          </w:tcPr>
          <w:p w:rsidR="00035968" w:rsidRPr="00035968" w:rsidRDefault="00035968" w:rsidP="00C44AAC">
            <w:pPr>
              <w:spacing w:after="0" w:line="240" w:lineRule="auto"/>
              <w:jc w:val="center"/>
              <w:rPr>
                <w:rFonts w:ascii="Times New Roman" w:eastAsia="Times New Roman" w:hAnsi="Times New Roman" w:cs="Times New Roman"/>
                <w:b/>
                <w:sz w:val="28"/>
                <w:szCs w:val="28"/>
                <w:lang w:eastAsia="ru-RU"/>
              </w:rPr>
            </w:pPr>
            <w:r w:rsidRPr="00035968">
              <w:rPr>
                <w:rFonts w:ascii="Times New Roman" w:eastAsia="Times New Roman" w:hAnsi="Times New Roman" w:cs="Times New Roman"/>
                <w:b/>
                <w:sz w:val="28"/>
                <w:szCs w:val="28"/>
                <w:lang w:eastAsia="ru-RU"/>
              </w:rPr>
              <w:t>Формы контроля</w:t>
            </w:r>
          </w:p>
        </w:tc>
      </w:tr>
      <w:tr w:rsidR="00035968" w:rsidRPr="0002343A" w:rsidTr="00035968">
        <w:trPr>
          <w:trHeight w:val="336"/>
        </w:trPr>
        <w:tc>
          <w:tcPr>
            <w:tcW w:w="600" w:type="dxa"/>
            <w:vMerge/>
            <w:tcBorders>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180" w:type="dxa"/>
            <w:vMerge/>
            <w:tcBorders>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035968">
              <w:rPr>
                <w:rFonts w:ascii="Times New Roman" w:eastAsia="Times New Roman" w:hAnsi="Times New Roman" w:cs="Times New Roman"/>
                <w:b/>
                <w:color w:val="000000"/>
                <w:sz w:val="28"/>
                <w:szCs w:val="28"/>
                <w:lang w:eastAsia="ru-RU"/>
              </w:rPr>
              <w:t>Всего</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035968">
              <w:rPr>
                <w:rFonts w:ascii="Times New Roman" w:eastAsia="Times New Roman" w:hAnsi="Times New Roman" w:cs="Times New Roman"/>
                <w:b/>
                <w:color w:val="000000"/>
                <w:sz w:val="28"/>
                <w:szCs w:val="28"/>
                <w:lang w:eastAsia="ru-RU"/>
              </w:rPr>
              <w:t>Теория</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035968">
              <w:rPr>
                <w:rFonts w:ascii="Times New Roman" w:eastAsia="Times New Roman" w:hAnsi="Times New Roman" w:cs="Times New Roman"/>
                <w:b/>
                <w:color w:val="000000"/>
                <w:sz w:val="28"/>
                <w:szCs w:val="28"/>
                <w:lang w:eastAsia="ru-RU"/>
              </w:rPr>
              <w:t>Практика</w:t>
            </w:r>
          </w:p>
        </w:tc>
        <w:tc>
          <w:tcPr>
            <w:tcW w:w="2397" w:type="dxa"/>
            <w:vMerge/>
            <w:tcBorders>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035968" w:rsidRPr="0002343A" w:rsidTr="00035968">
        <w:trPr>
          <w:trHeight w:val="91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color w:val="000000"/>
                <w:sz w:val="28"/>
                <w:szCs w:val="28"/>
                <w:lang w:eastAsia="ru-RU"/>
              </w:rPr>
              <w:t>1.</w:t>
            </w:r>
          </w:p>
        </w:tc>
        <w:tc>
          <w:tcPr>
            <w:tcW w:w="3180"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5968">
              <w:rPr>
                <w:rFonts w:ascii="Times New Roman" w:eastAsia="Times New Roman" w:hAnsi="Times New Roman" w:cs="Times New Roman"/>
                <w:iCs/>
                <w:color w:val="000000"/>
                <w:sz w:val="28"/>
                <w:szCs w:val="28"/>
                <w:lang w:eastAsia="ru-RU"/>
              </w:rPr>
              <w:t>История музейного дела.</w:t>
            </w:r>
          </w:p>
          <w:p w:rsidR="00035968" w:rsidRPr="00035968" w:rsidRDefault="00035968"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24</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3</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21</w:t>
            </w:r>
          </w:p>
        </w:tc>
        <w:tc>
          <w:tcPr>
            <w:tcW w:w="2397"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968">
              <w:rPr>
                <w:rFonts w:ascii="Times New Roman" w:eastAsia="Times New Roman" w:hAnsi="Times New Roman" w:cs="Times New Roman"/>
                <w:sz w:val="28"/>
                <w:szCs w:val="28"/>
                <w:lang w:eastAsia="ru-RU"/>
              </w:rPr>
              <w:t>Викторина</w:t>
            </w:r>
          </w:p>
        </w:tc>
      </w:tr>
      <w:tr w:rsidR="00035968" w:rsidRPr="0002343A" w:rsidTr="00035968">
        <w:trPr>
          <w:trHeight w:val="91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2.</w:t>
            </w:r>
          </w:p>
        </w:tc>
        <w:tc>
          <w:tcPr>
            <w:tcW w:w="3180"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5968">
              <w:rPr>
                <w:rFonts w:ascii="Times New Roman" w:eastAsia="Times New Roman" w:hAnsi="Times New Roman" w:cs="Times New Roman"/>
                <w:iCs/>
                <w:color w:val="000000"/>
                <w:sz w:val="28"/>
                <w:szCs w:val="28"/>
                <w:lang w:eastAsia="ru-RU"/>
              </w:rPr>
              <w:t>Сущность и специфические особенности.</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30</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4</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26</w:t>
            </w:r>
          </w:p>
        </w:tc>
        <w:tc>
          <w:tcPr>
            <w:tcW w:w="2397"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968">
              <w:rPr>
                <w:rFonts w:ascii="Times New Roman" w:eastAsia="Times New Roman" w:hAnsi="Times New Roman" w:cs="Times New Roman"/>
                <w:color w:val="000000"/>
                <w:sz w:val="28"/>
                <w:szCs w:val="28"/>
                <w:lang w:eastAsia="ru-RU"/>
              </w:rPr>
              <w:t>Контрольные задания</w:t>
            </w:r>
          </w:p>
        </w:tc>
      </w:tr>
      <w:tr w:rsidR="00035968" w:rsidRPr="0002343A" w:rsidTr="00035968">
        <w:trPr>
          <w:trHeight w:val="54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3.</w:t>
            </w:r>
          </w:p>
        </w:tc>
        <w:tc>
          <w:tcPr>
            <w:tcW w:w="3180"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5968">
              <w:rPr>
                <w:rFonts w:ascii="Times New Roman" w:eastAsia="Times New Roman" w:hAnsi="Times New Roman" w:cs="Times New Roman"/>
                <w:iCs/>
                <w:color w:val="000000"/>
                <w:sz w:val="28"/>
                <w:szCs w:val="28"/>
                <w:lang w:eastAsia="ru-RU"/>
              </w:rPr>
              <w:t>Учет и хранение фондов.</w:t>
            </w:r>
          </w:p>
          <w:p w:rsidR="00035968" w:rsidRPr="00035968" w:rsidRDefault="00035968"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45</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18</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27</w:t>
            </w:r>
          </w:p>
        </w:tc>
        <w:tc>
          <w:tcPr>
            <w:tcW w:w="2397"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968">
              <w:rPr>
                <w:rFonts w:ascii="Times New Roman" w:eastAsia="Times New Roman" w:hAnsi="Times New Roman" w:cs="Times New Roman"/>
                <w:color w:val="000000"/>
                <w:sz w:val="28"/>
                <w:szCs w:val="28"/>
                <w:lang w:eastAsia="ru-RU"/>
              </w:rPr>
              <w:t xml:space="preserve">Тест </w:t>
            </w:r>
          </w:p>
        </w:tc>
      </w:tr>
      <w:tr w:rsidR="00035968" w:rsidRPr="0002343A" w:rsidTr="00035968">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4.</w:t>
            </w:r>
          </w:p>
        </w:tc>
        <w:tc>
          <w:tcPr>
            <w:tcW w:w="3180"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35968">
              <w:rPr>
                <w:rFonts w:ascii="Times New Roman" w:eastAsia="Times New Roman" w:hAnsi="Times New Roman" w:cs="Times New Roman"/>
                <w:color w:val="000000"/>
                <w:sz w:val="28"/>
                <w:szCs w:val="28"/>
                <w:lang w:eastAsia="ru-RU"/>
              </w:rPr>
              <w:t>Актив школьного музея</w:t>
            </w:r>
          </w:p>
          <w:p w:rsidR="00035968" w:rsidRPr="00035968" w:rsidRDefault="00035968" w:rsidP="00C44AA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968">
              <w:rPr>
                <w:rFonts w:ascii="Times New Roman" w:eastAsia="Times New Roman" w:hAnsi="Times New Roman" w:cs="Times New Roman"/>
                <w:color w:val="000000"/>
                <w:sz w:val="28"/>
                <w:szCs w:val="28"/>
                <w:lang w:eastAsia="ru-RU"/>
              </w:rPr>
              <w:t>33</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968">
              <w:rPr>
                <w:rFonts w:ascii="Times New Roman" w:eastAsia="Times New Roman" w:hAnsi="Times New Roman" w:cs="Times New Roman"/>
                <w:color w:val="000000"/>
                <w:sz w:val="28"/>
                <w:szCs w:val="28"/>
                <w:lang w:eastAsia="ru-RU"/>
              </w:rPr>
              <w:t>12</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968">
              <w:rPr>
                <w:rFonts w:ascii="Times New Roman" w:eastAsia="Times New Roman" w:hAnsi="Times New Roman" w:cs="Times New Roman"/>
                <w:color w:val="000000"/>
                <w:sz w:val="28"/>
                <w:szCs w:val="28"/>
                <w:lang w:eastAsia="ru-RU"/>
              </w:rPr>
              <w:t>21</w:t>
            </w:r>
          </w:p>
        </w:tc>
        <w:tc>
          <w:tcPr>
            <w:tcW w:w="2397"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968">
              <w:rPr>
                <w:rFonts w:ascii="Times New Roman" w:eastAsia="Times New Roman" w:hAnsi="Times New Roman" w:cs="Times New Roman"/>
                <w:color w:val="000000"/>
                <w:sz w:val="28"/>
                <w:szCs w:val="28"/>
                <w:lang w:eastAsia="ru-RU"/>
              </w:rPr>
              <w:t>Контрольные задания</w:t>
            </w:r>
          </w:p>
        </w:tc>
      </w:tr>
      <w:tr w:rsidR="00035968" w:rsidRPr="0002343A" w:rsidTr="00035968">
        <w:trPr>
          <w:trHeight w:val="65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5.</w:t>
            </w:r>
          </w:p>
        </w:tc>
        <w:tc>
          <w:tcPr>
            <w:tcW w:w="3180"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5968">
              <w:rPr>
                <w:rFonts w:ascii="Times New Roman" w:eastAsia="Times New Roman" w:hAnsi="Times New Roman" w:cs="Times New Roman"/>
                <w:iCs/>
                <w:color w:val="000000"/>
                <w:sz w:val="28"/>
                <w:szCs w:val="28"/>
                <w:lang w:eastAsia="ru-RU"/>
              </w:rPr>
              <w:t>Экспозиционная работа</w:t>
            </w:r>
          </w:p>
          <w:p w:rsidR="00035968" w:rsidRPr="00035968" w:rsidRDefault="00035968"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48</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8</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40</w:t>
            </w:r>
          </w:p>
        </w:tc>
        <w:tc>
          <w:tcPr>
            <w:tcW w:w="2397"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968">
              <w:rPr>
                <w:rFonts w:ascii="Times New Roman" w:eastAsia="Times New Roman" w:hAnsi="Times New Roman" w:cs="Times New Roman"/>
                <w:color w:val="000000"/>
                <w:sz w:val="28"/>
                <w:szCs w:val="28"/>
                <w:lang w:eastAsia="ru-RU"/>
              </w:rPr>
              <w:t>Практическая работа</w:t>
            </w:r>
          </w:p>
        </w:tc>
      </w:tr>
      <w:tr w:rsidR="00035968" w:rsidRPr="0002343A" w:rsidTr="00035968">
        <w:trPr>
          <w:trHeight w:val="882"/>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6.</w:t>
            </w:r>
          </w:p>
        </w:tc>
        <w:tc>
          <w:tcPr>
            <w:tcW w:w="3180"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5968">
              <w:rPr>
                <w:rFonts w:ascii="Times New Roman" w:eastAsia="Times New Roman" w:hAnsi="Times New Roman" w:cs="Times New Roman"/>
                <w:color w:val="000000"/>
                <w:sz w:val="28"/>
                <w:szCs w:val="28"/>
                <w:lang w:eastAsia="ru-RU"/>
              </w:rPr>
              <w:t>Культурно-массовая работа школьного музея</w:t>
            </w:r>
          </w:p>
          <w:p w:rsidR="00035968" w:rsidRPr="00035968" w:rsidRDefault="00035968"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38</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14</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24</w:t>
            </w:r>
          </w:p>
        </w:tc>
        <w:tc>
          <w:tcPr>
            <w:tcW w:w="2397"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968">
              <w:rPr>
                <w:rFonts w:ascii="Times New Roman" w:eastAsia="Times New Roman" w:hAnsi="Times New Roman" w:cs="Times New Roman"/>
                <w:color w:val="000000"/>
                <w:sz w:val="28"/>
                <w:szCs w:val="28"/>
                <w:lang w:eastAsia="ru-RU"/>
              </w:rPr>
              <w:t xml:space="preserve">Творческая </w:t>
            </w:r>
          </w:p>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968">
              <w:rPr>
                <w:rFonts w:ascii="Times New Roman" w:eastAsia="Times New Roman" w:hAnsi="Times New Roman" w:cs="Times New Roman"/>
                <w:color w:val="000000"/>
                <w:sz w:val="28"/>
                <w:szCs w:val="28"/>
                <w:lang w:eastAsia="ru-RU"/>
              </w:rPr>
              <w:t>работа</w:t>
            </w:r>
          </w:p>
        </w:tc>
      </w:tr>
      <w:tr w:rsidR="00035968" w:rsidRPr="0002343A" w:rsidTr="00035968">
        <w:trPr>
          <w:trHeight w:val="523"/>
        </w:trPr>
        <w:tc>
          <w:tcPr>
            <w:tcW w:w="600" w:type="dxa"/>
            <w:tcBorders>
              <w:top w:val="single" w:sz="6" w:space="0" w:color="auto"/>
              <w:left w:val="single" w:sz="6" w:space="0" w:color="auto"/>
              <w:bottom w:val="nil"/>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color w:val="000000"/>
                <w:sz w:val="28"/>
                <w:szCs w:val="28"/>
                <w:lang w:eastAsia="ru-RU"/>
              </w:rPr>
              <w:t>7.</w:t>
            </w:r>
          </w:p>
        </w:tc>
        <w:tc>
          <w:tcPr>
            <w:tcW w:w="3180" w:type="dxa"/>
            <w:tcBorders>
              <w:top w:val="single" w:sz="6" w:space="0" w:color="auto"/>
              <w:left w:val="single" w:sz="6" w:space="0" w:color="auto"/>
              <w:bottom w:val="nil"/>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5968">
              <w:rPr>
                <w:rFonts w:ascii="Times New Roman" w:eastAsia="Times New Roman" w:hAnsi="Times New Roman" w:cs="Times New Roman"/>
                <w:color w:val="000000"/>
                <w:sz w:val="28"/>
                <w:szCs w:val="28"/>
                <w:lang w:eastAsia="ru-RU"/>
              </w:rPr>
              <w:t xml:space="preserve">Подготовка музейной экскурсии </w:t>
            </w:r>
          </w:p>
        </w:tc>
        <w:tc>
          <w:tcPr>
            <w:tcW w:w="911" w:type="dxa"/>
            <w:tcBorders>
              <w:top w:val="single" w:sz="6" w:space="0" w:color="auto"/>
              <w:left w:val="single" w:sz="6" w:space="0" w:color="auto"/>
              <w:bottom w:val="nil"/>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54</w:t>
            </w:r>
          </w:p>
        </w:tc>
        <w:tc>
          <w:tcPr>
            <w:tcW w:w="1272" w:type="dxa"/>
            <w:tcBorders>
              <w:top w:val="single" w:sz="6" w:space="0" w:color="auto"/>
              <w:left w:val="single" w:sz="6" w:space="0" w:color="auto"/>
              <w:bottom w:val="nil"/>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18</w:t>
            </w:r>
          </w:p>
        </w:tc>
        <w:tc>
          <w:tcPr>
            <w:tcW w:w="1279" w:type="dxa"/>
            <w:tcBorders>
              <w:top w:val="single" w:sz="6" w:space="0" w:color="auto"/>
              <w:left w:val="single" w:sz="6" w:space="0" w:color="auto"/>
              <w:bottom w:val="nil"/>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36</w:t>
            </w:r>
          </w:p>
        </w:tc>
        <w:tc>
          <w:tcPr>
            <w:tcW w:w="2397" w:type="dxa"/>
            <w:tcBorders>
              <w:top w:val="single" w:sz="6" w:space="0" w:color="auto"/>
              <w:left w:val="single" w:sz="6" w:space="0" w:color="auto"/>
              <w:bottom w:val="nil"/>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968">
              <w:rPr>
                <w:rFonts w:ascii="Times New Roman" w:eastAsia="Times New Roman" w:hAnsi="Times New Roman" w:cs="Times New Roman"/>
                <w:color w:val="000000"/>
                <w:sz w:val="28"/>
                <w:szCs w:val="28"/>
                <w:lang w:eastAsia="ru-RU"/>
              </w:rPr>
              <w:t>Практическая работа</w:t>
            </w:r>
          </w:p>
        </w:tc>
      </w:tr>
      <w:tr w:rsidR="00035968" w:rsidRPr="0002343A" w:rsidTr="00035968">
        <w:trPr>
          <w:trHeight w:val="80"/>
        </w:trPr>
        <w:tc>
          <w:tcPr>
            <w:tcW w:w="600" w:type="dxa"/>
            <w:tcBorders>
              <w:top w:val="nil"/>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80" w:type="dxa"/>
            <w:tcBorders>
              <w:top w:val="nil"/>
              <w:left w:val="single" w:sz="6" w:space="0" w:color="auto"/>
              <w:bottom w:val="single" w:sz="6" w:space="0" w:color="auto"/>
              <w:right w:val="single" w:sz="6" w:space="0" w:color="auto"/>
            </w:tcBorders>
            <w:shd w:val="clear" w:color="auto" w:fill="FFFFFF"/>
          </w:tcPr>
          <w:p w:rsidR="00035968" w:rsidRPr="00035968" w:rsidRDefault="00035968" w:rsidP="00C44AAC">
            <w:pPr>
              <w:spacing w:after="0" w:line="240" w:lineRule="auto"/>
              <w:rPr>
                <w:rFonts w:ascii="Times New Roman" w:eastAsia="Times New Roman" w:hAnsi="Times New Roman" w:cs="Times New Roman"/>
                <w:color w:val="000000"/>
                <w:sz w:val="28"/>
                <w:szCs w:val="28"/>
                <w:lang w:eastAsia="ru-RU"/>
              </w:rPr>
            </w:pPr>
          </w:p>
        </w:tc>
        <w:tc>
          <w:tcPr>
            <w:tcW w:w="911" w:type="dxa"/>
            <w:tcBorders>
              <w:top w:val="nil"/>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2" w:type="dxa"/>
            <w:tcBorders>
              <w:top w:val="nil"/>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9" w:type="dxa"/>
            <w:tcBorders>
              <w:top w:val="nil"/>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97" w:type="dxa"/>
            <w:tcBorders>
              <w:top w:val="nil"/>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35968" w:rsidRPr="0002343A" w:rsidTr="00035968">
        <w:trPr>
          <w:trHeight w:val="264"/>
        </w:trPr>
        <w:tc>
          <w:tcPr>
            <w:tcW w:w="600" w:type="dxa"/>
            <w:tcBorders>
              <w:top w:val="nil"/>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8.</w:t>
            </w:r>
          </w:p>
        </w:tc>
        <w:tc>
          <w:tcPr>
            <w:tcW w:w="3180" w:type="dxa"/>
            <w:tcBorders>
              <w:top w:val="nil"/>
              <w:left w:val="single" w:sz="6" w:space="0" w:color="auto"/>
              <w:bottom w:val="single" w:sz="6" w:space="0" w:color="auto"/>
              <w:right w:val="single" w:sz="6" w:space="0" w:color="auto"/>
            </w:tcBorders>
            <w:shd w:val="clear" w:color="auto" w:fill="FFFFFF"/>
          </w:tcPr>
          <w:p w:rsidR="00035968" w:rsidRPr="00035968" w:rsidRDefault="00035968" w:rsidP="00C44AAC">
            <w:pPr>
              <w:spacing w:after="0" w:line="240" w:lineRule="auto"/>
              <w:rPr>
                <w:rFonts w:ascii="Times New Roman" w:eastAsia="Times New Roman" w:hAnsi="Times New Roman" w:cs="Times New Roman"/>
                <w:color w:val="000000"/>
                <w:sz w:val="28"/>
                <w:szCs w:val="28"/>
                <w:lang w:eastAsia="ru-RU"/>
              </w:rPr>
            </w:pPr>
            <w:r w:rsidRPr="00035968">
              <w:rPr>
                <w:rFonts w:ascii="Times New Roman" w:eastAsia="Times New Roman" w:hAnsi="Times New Roman" w:cs="Times New Roman"/>
                <w:color w:val="000000"/>
                <w:sz w:val="28"/>
                <w:szCs w:val="28"/>
                <w:lang w:eastAsia="ru-RU"/>
              </w:rPr>
              <w:t xml:space="preserve">Предъявление результатов </w:t>
            </w:r>
          </w:p>
          <w:p w:rsidR="00035968" w:rsidRPr="00035968" w:rsidRDefault="00035968" w:rsidP="00C44AAC">
            <w:pPr>
              <w:spacing w:after="0" w:line="240" w:lineRule="auto"/>
              <w:rPr>
                <w:rFonts w:ascii="Times New Roman" w:eastAsia="Times New Roman" w:hAnsi="Times New Roman" w:cs="Times New Roman"/>
                <w:color w:val="000000"/>
                <w:sz w:val="28"/>
                <w:szCs w:val="28"/>
                <w:lang w:eastAsia="ru-RU"/>
              </w:rPr>
            </w:pPr>
          </w:p>
        </w:tc>
        <w:tc>
          <w:tcPr>
            <w:tcW w:w="911" w:type="dxa"/>
            <w:tcBorders>
              <w:top w:val="nil"/>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12</w:t>
            </w:r>
          </w:p>
        </w:tc>
        <w:tc>
          <w:tcPr>
            <w:tcW w:w="1272" w:type="dxa"/>
            <w:tcBorders>
              <w:top w:val="nil"/>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2</w:t>
            </w:r>
          </w:p>
        </w:tc>
        <w:tc>
          <w:tcPr>
            <w:tcW w:w="1279" w:type="dxa"/>
            <w:tcBorders>
              <w:top w:val="nil"/>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10</w:t>
            </w:r>
          </w:p>
        </w:tc>
        <w:tc>
          <w:tcPr>
            <w:tcW w:w="2397" w:type="dxa"/>
            <w:tcBorders>
              <w:top w:val="nil"/>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Творческий отчет</w:t>
            </w:r>
          </w:p>
        </w:tc>
      </w:tr>
      <w:tr w:rsidR="00035968" w:rsidRPr="0002343A" w:rsidTr="00035968">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80"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5968">
              <w:rPr>
                <w:rFonts w:ascii="Times New Roman" w:eastAsia="Times New Roman" w:hAnsi="Times New Roman" w:cs="Times New Roman"/>
                <w:color w:val="000000"/>
                <w:sz w:val="28"/>
                <w:szCs w:val="28"/>
                <w:lang w:eastAsia="ru-RU"/>
              </w:rPr>
              <w:t>Итого:</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color w:val="000000"/>
                <w:sz w:val="28"/>
                <w:szCs w:val="28"/>
                <w:lang w:eastAsia="ru-RU"/>
              </w:rPr>
              <w:t>284</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79</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968">
              <w:rPr>
                <w:rFonts w:ascii="Times New Roman" w:eastAsia="Times New Roman" w:hAnsi="Times New Roman" w:cs="Times New Roman"/>
                <w:sz w:val="28"/>
                <w:szCs w:val="28"/>
                <w:lang w:eastAsia="ru-RU"/>
              </w:rPr>
              <w:t>205</w:t>
            </w:r>
          </w:p>
        </w:tc>
        <w:tc>
          <w:tcPr>
            <w:tcW w:w="2397" w:type="dxa"/>
            <w:tcBorders>
              <w:top w:val="single" w:sz="6" w:space="0" w:color="auto"/>
              <w:left w:val="single" w:sz="6" w:space="0" w:color="auto"/>
              <w:bottom w:val="single" w:sz="6" w:space="0" w:color="auto"/>
              <w:right w:val="single" w:sz="6" w:space="0" w:color="auto"/>
            </w:tcBorders>
            <w:shd w:val="clear" w:color="auto" w:fill="FFFFFF"/>
          </w:tcPr>
          <w:p w:rsidR="00035968" w:rsidRPr="00035968" w:rsidRDefault="0003596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bl>
    <w:p w:rsidR="00035968" w:rsidRPr="00035968" w:rsidRDefault="00035968" w:rsidP="00035968">
      <w:pPr>
        <w:tabs>
          <w:tab w:val="left" w:pos="851"/>
        </w:tabs>
        <w:spacing w:after="0" w:line="360" w:lineRule="auto"/>
        <w:jc w:val="both"/>
        <w:rPr>
          <w:rFonts w:ascii="Times New Roman" w:eastAsia="Times New Roman" w:hAnsi="Times New Roman" w:cs="Times New Roman"/>
          <w:color w:val="000000"/>
          <w:sz w:val="28"/>
          <w:szCs w:val="28"/>
          <w:lang w:eastAsia="ru-RU"/>
        </w:rPr>
      </w:pPr>
    </w:p>
    <w:p w:rsidR="00743ACC" w:rsidRDefault="00035968" w:rsidP="00FB0474">
      <w:pPr>
        <w:pStyle w:val="a3"/>
        <w:numPr>
          <w:ilvl w:val="0"/>
          <w:numId w:val="31"/>
        </w:num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035968" w:rsidRPr="001E42F5" w:rsidRDefault="00035968" w:rsidP="00FB0474">
      <w:pPr>
        <w:pStyle w:val="a3"/>
        <w:numPr>
          <w:ilvl w:val="0"/>
          <w:numId w:val="32"/>
        </w:numPr>
        <w:jc w:val="both"/>
        <w:rPr>
          <w:rFonts w:ascii="Times New Roman" w:hAnsi="Times New Roman" w:cs="Times New Roman"/>
          <w:b/>
          <w:sz w:val="28"/>
          <w:szCs w:val="28"/>
        </w:rPr>
      </w:pPr>
      <w:r w:rsidRPr="001E42F5">
        <w:rPr>
          <w:rFonts w:ascii="Times New Roman" w:hAnsi="Times New Roman" w:cs="Times New Roman"/>
          <w:b/>
          <w:sz w:val="28"/>
          <w:szCs w:val="28"/>
        </w:rPr>
        <w:t>История музейного дела.</w:t>
      </w:r>
    </w:p>
    <w:p w:rsidR="00035968" w:rsidRPr="00954F67" w:rsidRDefault="00035968" w:rsidP="0056414E">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Теор</w:t>
      </w:r>
      <w:r>
        <w:rPr>
          <w:rFonts w:ascii="Times New Roman" w:hAnsi="Times New Roman" w:cs="Times New Roman"/>
          <w:i/>
          <w:sz w:val="28"/>
          <w:szCs w:val="28"/>
        </w:rPr>
        <w:t xml:space="preserve">ия: </w:t>
      </w:r>
      <w:r w:rsidRPr="00954F67">
        <w:rPr>
          <w:rFonts w:ascii="Times New Roman" w:hAnsi="Times New Roman" w:cs="Times New Roman"/>
          <w:sz w:val="28"/>
          <w:szCs w:val="28"/>
        </w:rPr>
        <w:t xml:space="preserve">Знакомство по литературе, кино-фото материалам с крупными музеями разных профилей; коллекционирование древностей; Эрмитаж; Музеи </w:t>
      </w:r>
      <w:r w:rsidRPr="00954F67">
        <w:rPr>
          <w:rFonts w:ascii="Times New Roman" w:hAnsi="Times New Roman" w:cs="Times New Roman"/>
          <w:sz w:val="28"/>
          <w:szCs w:val="28"/>
        </w:rPr>
        <w:lastRenderedPageBreak/>
        <w:t>прошлого века; Новые тенденции в музейном деле; Музей на службе человека. Новые возможности музея. Начало коллекционирования древностей. Пётр 1 и его Кунсткамера. Помещичьи собрания памятников искусства в древности в 18 -19 вв. Научные общества и музеи в советское  время. Пропаганда памятников истории и методика музейного дела. Музеи в советское время. Охрана и пропаганда памятников истории и культуры. Ведущие музеи страны в наше время.</w:t>
      </w:r>
    </w:p>
    <w:p w:rsidR="00035968" w:rsidRPr="00954F67" w:rsidRDefault="00035968" w:rsidP="0056414E">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w:t>
      </w:r>
      <w:r>
        <w:rPr>
          <w:rFonts w:ascii="Times New Roman" w:hAnsi="Times New Roman" w:cs="Times New Roman"/>
          <w:i/>
          <w:sz w:val="28"/>
          <w:szCs w:val="28"/>
        </w:rPr>
        <w:t xml:space="preserve">ка: </w:t>
      </w:r>
      <w:r w:rsidRPr="00954F67">
        <w:rPr>
          <w:rFonts w:ascii="Times New Roman" w:hAnsi="Times New Roman" w:cs="Times New Roman"/>
          <w:sz w:val="28"/>
          <w:szCs w:val="28"/>
        </w:rPr>
        <w:t>Музеи в городе, их функции. Особенности проведения экскурсий в музеях. Правила поведения в музеях. Экскурсии в музеи города и школьные музеи района. Знакомство по литературе, кинофотоматериалам, в ходе экскурсий с крупными музеями разных профилей; беседа с сотрудниками местного музея об истории создания музея, формировании его коллекций; проведение викторины по музеям нашей страны.</w:t>
      </w:r>
    </w:p>
    <w:p w:rsidR="00035968" w:rsidRPr="00BD5CFA" w:rsidRDefault="00035968" w:rsidP="00FB0474">
      <w:pPr>
        <w:pStyle w:val="a3"/>
        <w:numPr>
          <w:ilvl w:val="0"/>
          <w:numId w:val="32"/>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Сущность и специфические особенности.</w:t>
      </w:r>
    </w:p>
    <w:p w:rsidR="00035968" w:rsidRPr="00954F67" w:rsidRDefault="00035968" w:rsidP="0056414E">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Теор</w:t>
      </w:r>
      <w:r>
        <w:rPr>
          <w:rFonts w:ascii="Times New Roman" w:hAnsi="Times New Roman" w:cs="Times New Roman"/>
          <w:i/>
          <w:sz w:val="28"/>
          <w:szCs w:val="28"/>
        </w:rPr>
        <w:t xml:space="preserve">ия: </w:t>
      </w:r>
      <w:r w:rsidRPr="00954F67">
        <w:rPr>
          <w:rFonts w:ascii="Times New Roman" w:hAnsi="Times New Roman" w:cs="Times New Roman"/>
          <w:sz w:val="28"/>
          <w:szCs w:val="28"/>
        </w:rPr>
        <w:t>Соответствие содержания работы музея программным требованиям. Прямая связь деятельности музея с развитием и направленностью туристско-краеведческой работы в школе. Особенности в использовании музейных форм работы. Предметность и наглядность. Разнотемность и мобильность экспозиции. Эволюция школьного музея. Чем отличается школьный музей от музея государственного? Виды и формы работы музеев. Крупнейшие музеи России</w:t>
      </w:r>
      <w:r>
        <w:rPr>
          <w:rFonts w:ascii="Times New Roman" w:hAnsi="Times New Roman" w:cs="Times New Roman"/>
          <w:sz w:val="28"/>
          <w:szCs w:val="28"/>
        </w:rPr>
        <w:t>.</w:t>
      </w:r>
    </w:p>
    <w:p w:rsidR="00035968" w:rsidRPr="00954F67" w:rsidRDefault="00035968" w:rsidP="0056414E">
      <w:pPr>
        <w:spacing w:after="0" w:line="360" w:lineRule="auto"/>
        <w:ind w:firstLine="709"/>
        <w:jc w:val="both"/>
        <w:rPr>
          <w:rFonts w:ascii="Times New Roman" w:hAnsi="Times New Roman" w:cs="Times New Roman"/>
          <w:sz w:val="28"/>
          <w:szCs w:val="28"/>
        </w:rPr>
      </w:pPr>
      <w:r w:rsidRPr="00954F67">
        <w:rPr>
          <w:rFonts w:ascii="Times New Roman" w:hAnsi="Times New Roman" w:cs="Times New Roman"/>
          <w:sz w:val="28"/>
          <w:szCs w:val="28"/>
        </w:rPr>
        <w:t>Современное понимание термина «</w:t>
      </w:r>
      <w:r>
        <w:rPr>
          <w:rFonts w:ascii="Times New Roman" w:hAnsi="Times New Roman" w:cs="Times New Roman"/>
          <w:sz w:val="28"/>
          <w:szCs w:val="28"/>
        </w:rPr>
        <w:t>музееведение» как научной дисци</w:t>
      </w:r>
      <w:r w:rsidRPr="00954F67">
        <w:rPr>
          <w:rFonts w:ascii="Times New Roman" w:hAnsi="Times New Roman" w:cs="Times New Roman"/>
          <w:sz w:val="28"/>
          <w:szCs w:val="28"/>
        </w:rPr>
        <w:t>плины. Предмет исследования науки</w:t>
      </w:r>
      <w:r>
        <w:rPr>
          <w:rFonts w:ascii="Times New Roman" w:hAnsi="Times New Roman" w:cs="Times New Roman"/>
          <w:sz w:val="28"/>
          <w:szCs w:val="28"/>
        </w:rPr>
        <w:t xml:space="preserve"> о музее. Основы организации му</w:t>
      </w:r>
      <w:r w:rsidRPr="00954F67">
        <w:rPr>
          <w:rFonts w:ascii="Times New Roman" w:hAnsi="Times New Roman" w:cs="Times New Roman"/>
          <w:sz w:val="28"/>
          <w:szCs w:val="28"/>
        </w:rPr>
        <w:t>зейного дела. Ключевые понятия музе</w:t>
      </w:r>
      <w:r>
        <w:rPr>
          <w:rFonts w:ascii="Times New Roman" w:hAnsi="Times New Roman" w:cs="Times New Roman"/>
          <w:sz w:val="28"/>
          <w:szCs w:val="28"/>
        </w:rPr>
        <w:t>еведения. Типология музеев. Ори</w:t>
      </w:r>
      <w:r w:rsidRPr="00954F67">
        <w:rPr>
          <w:rFonts w:ascii="Times New Roman" w:hAnsi="Times New Roman" w:cs="Times New Roman"/>
          <w:sz w:val="28"/>
          <w:szCs w:val="28"/>
        </w:rPr>
        <w:t>ентация в музее. Определение ценно</w:t>
      </w:r>
      <w:r>
        <w:rPr>
          <w:rFonts w:ascii="Times New Roman" w:hAnsi="Times New Roman" w:cs="Times New Roman"/>
          <w:sz w:val="28"/>
          <w:szCs w:val="28"/>
        </w:rPr>
        <w:t xml:space="preserve">сти экспоната </w:t>
      </w:r>
      <w:r w:rsidR="009027AD">
        <w:rPr>
          <w:rFonts w:ascii="Times New Roman" w:hAnsi="Times New Roman" w:cs="Times New Roman"/>
          <w:sz w:val="28"/>
          <w:szCs w:val="28"/>
        </w:rPr>
        <w:t>–</w:t>
      </w:r>
      <w:r>
        <w:rPr>
          <w:rFonts w:ascii="Times New Roman" w:hAnsi="Times New Roman" w:cs="Times New Roman"/>
          <w:sz w:val="28"/>
          <w:szCs w:val="28"/>
        </w:rPr>
        <w:t xml:space="preserve"> предмета матери</w:t>
      </w:r>
      <w:r w:rsidRPr="00954F67">
        <w:rPr>
          <w:rFonts w:ascii="Times New Roman" w:hAnsi="Times New Roman" w:cs="Times New Roman"/>
          <w:sz w:val="28"/>
          <w:szCs w:val="28"/>
        </w:rPr>
        <w:t>альной культуры, документа, фотографии.</w:t>
      </w:r>
    </w:p>
    <w:p w:rsidR="00035968" w:rsidRPr="00954F67" w:rsidRDefault="00035968" w:rsidP="0056414E">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Крупнейшие музеи России. Золо</w:t>
      </w:r>
      <w:r>
        <w:rPr>
          <w:rFonts w:ascii="Times New Roman" w:hAnsi="Times New Roman" w:cs="Times New Roman"/>
          <w:sz w:val="28"/>
          <w:szCs w:val="28"/>
        </w:rPr>
        <w:t>тое кольцо России. Рекламные му</w:t>
      </w:r>
      <w:r w:rsidRPr="00954F67">
        <w:rPr>
          <w:rFonts w:ascii="Times New Roman" w:hAnsi="Times New Roman" w:cs="Times New Roman"/>
          <w:sz w:val="28"/>
          <w:szCs w:val="28"/>
        </w:rPr>
        <w:t xml:space="preserve">зейные проспекты. Музеи на общественных началах. Взаимодействие государственных </w:t>
      </w:r>
      <w:r w:rsidRPr="00954F67">
        <w:rPr>
          <w:rFonts w:ascii="Times New Roman" w:hAnsi="Times New Roman" w:cs="Times New Roman"/>
          <w:sz w:val="28"/>
          <w:szCs w:val="28"/>
        </w:rPr>
        <w:lastRenderedPageBreak/>
        <w:t xml:space="preserve">и общественных музеев. Понимание </w:t>
      </w:r>
      <w:r>
        <w:rPr>
          <w:rFonts w:ascii="Times New Roman" w:hAnsi="Times New Roman" w:cs="Times New Roman"/>
          <w:sz w:val="28"/>
          <w:szCs w:val="28"/>
        </w:rPr>
        <w:t>термина «школьный музей». Профи</w:t>
      </w:r>
      <w:r w:rsidRPr="00954F67">
        <w:rPr>
          <w:rFonts w:ascii="Times New Roman" w:hAnsi="Times New Roman" w:cs="Times New Roman"/>
          <w:sz w:val="28"/>
          <w:szCs w:val="28"/>
        </w:rPr>
        <w:t>ли школьных музеев. Сущность и сп</w:t>
      </w:r>
      <w:r>
        <w:rPr>
          <w:rFonts w:ascii="Times New Roman" w:hAnsi="Times New Roman" w:cs="Times New Roman"/>
          <w:sz w:val="28"/>
          <w:szCs w:val="28"/>
        </w:rPr>
        <w:t>ецифические особенности школьно</w:t>
      </w:r>
      <w:r w:rsidRPr="00954F67">
        <w:rPr>
          <w:rFonts w:ascii="Times New Roman" w:hAnsi="Times New Roman" w:cs="Times New Roman"/>
          <w:sz w:val="28"/>
          <w:szCs w:val="28"/>
        </w:rPr>
        <w:t>го музея.</w:t>
      </w:r>
    </w:p>
    <w:p w:rsidR="00035968" w:rsidRPr="00954F67" w:rsidRDefault="00035968" w:rsidP="0056414E">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w:t>
      </w:r>
      <w:r>
        <w:rPr>
          <w:rFonts w:ascii="Times New Roman" w:hAnsi="Times New Roman" w:cs="Times New Roman"/>
          <w:i/>
          <w:sz w:val="28"/>
          <w:szCs w:val="28"/>
        </w:rPr>
        <w:t xml:space="preserve">ка: </w:t>
      </w:r>
      <w:r w:rsidRPr="00954F67">
        <w:rPr>
          <w:rFonts w:ascii="Times New Roman" w:hAnsi="Times New Roman" w:cs="Times New Roman"/>
          <w:sz w:val="28"/>
          <w:szCs w:val="28"/>
        </w:rPr>
        <w:t>Нормативная база. Паспортизация музея. Организация фондовой работы. Порядок сбора, учета, хранения музейных экспонатов. Определение, классификация и систематизация экспонатов. Составление словаря музейных терминов. Викторины и кроссворды на музейную тематику. Экскурсия в один из школьных музеев района.</w:t>
      </w:r>
    </w:p>
    <w:p w:rsidR="00035968" w:rsidRPr="00954F67" w:rsidRDefault="00035968" w:rsidP="00FB0474">
      <w:pPr>
        <w:pStyle w:val="a3"/>
        <w:numPr>
          <w:ilvl w:val="0"/>
          <w:numId w:val="32"/>
        </w:numPr>
        <w:spacing w:line="360" w:lineRule="auto"/>
        <w:jc w:val="both"/>
        <w:rPr>
          <w:rFonts w:ascii="Times New Roman" w:hAnsi="Times New Roman" w:cs="Times New Roman"/>
          <w:b/>
          <w:sz w:val="28"/>
          <w:szCs w:val="28"/>
        </w:rPr>
      </w:pPr>
      <w:r w:rsidRPr="00954F67">
        <w:rPr>
          <w:rFonts w:ascii="Times New Roman" w:hAnsi="Times New Roman" w:cs="Times New Roman"/>
          <w:b/>
          <w:sz w:val="28"/>
          <w:szCs w:val="28"/>
        </w:rPr>
        <w:t>Учет и хранение фондов</w:t>
      </w:r>
    </w:p>
    <w:p w:rsidR="00035968" w:rsidRPr="00954F67" w:rsidRDefault="00035968" w:rsidP="0056414E">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Теор</w:t>
      </w:r>
      <w:r>
        <w:rPr>
          <w:rFonts w:ascii="Times New Roman" w:hAnsi="Times New Roman" w:cs="Times New Roman"/>
          <w:i/>
          <w:sz w:val="28"/>
          <w:szCs w:val="28"/>
        </w:rPr>
        <w:t xml:space="preserve">ия: </w:t>
      </w:r>
      <w:r w:rsidRPr="00954F67">
        <w:rPr>
          <w:rFonts w:ascii="Times New Roman" w:hAnsi="Times New Roman" w:cs="Times New Roman"/>
          <w:sz w:val="28"/>
          <w:szCs w:val="28"/>
        </w:rPr>
        <w:t>Понятие о фондах музея. Состав (структура) фондов. Инвентарная книга. Основной фонд и научно-вспомогательный фонд. Обеспечение сохранности предметов в экспозиции и фондах. Требования к помещению. Все ли может сохранить школьный музей? Основные направления фондовой ра</w:t>
      </w:r>
      <w:r>
        <w:rPr>
          <w:rFonts w:ascii="Times New Roman" w:hAnsi="Times New Roman" w:cs="Times New Roman"/>
          <w:sz w:val="28"/>
          <w:szCs w:val="28"/>
        </w:rPr>
        <w:t>боты: комплектование, учет, хра</w:t>
      </w:r>
      <w:r w:rsidRPr="00954F67">
        <w:rPr>
          <w:rFonts w:ascii="Times New Roman" w:hAnsi="Times New Roman" w:cs="Times New Roman"/>
          <w:sz w:val="28"/>
          <w:szCs w:val="28"/>
        </w:rPr>
        <w:t>нение, изучение фондов, проведение консультаций. Комплектование музейных ф</w:t>
      </w:r>
      <w:r>
        <w:rPr>
          <w:rFonts w:ascii="Times New Roman" w:hAnsi="Times New Roman" w:cs="Times New Roman"/>
          <w:sz w:val="28"/>
          <w:szCs w:val="28"/>
        </w:rPr>
        <w:t>ондов. Научная каталогизация му</w:t>
      </w:r>
      <w:r w:rsidRPr="00954F67">
        <w:rPr>
          <w:rFonts w:ascii="Times New Roman" w:hAnsi="Times New Roman" w:cs="Times New Roman"/>
          <w:sz w:val="28"/>
          <w:szCs w:val="28"/>
        </w:rPr>
        <w:t xml:space="preserve">зейных фондов. Музейные каталоги и их системы. Архивная книга </w:t>
      </w:r>
      <w:r w:rsidR="009027AD">
        <w:rPr>
          <w:rFonts w:ascii="Times New Roman" w:hAnsi="Times New Roman" w:cs="Times New Roman"/>
          <w:sz w:val="28"/>
          <w:szCs w:val="28"/>
        </w:rPr>
        <w:t>–</w:t>
      </w:r>
      <w:r w:rsidRPr="00954F67">
        <w:rPr>
          <w:rFonts w:ascii="Times New Roman" w:hAnsi="Times New Roman" w:cs="Times New Roman"/>
          <w:sz w:val="28"/>
          <w:szCs w:val="28"/>
        </w:rPr>
        <w:t xml:space="preserve"> её содержание, строение, правила занесения экспонатов. Фонд временного хранения.</w:t>
      </w:r>
    </w:p>
    <w:p w:rsidR="00035968" w:rsidRPr="00954F67" w:rsidRDefault="00035968" w:rsidP="0056414E">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Хранение музейных фондов. Режим хранения фондов (температурно-влажностный, световой, биологический; защита от загрязнителей воз-духа, от механических повреждений;</w:t>
      </w:r>
      <w:r>
        <w:rPr>
          <w:rFonts w:ascii="Times New Roman" w:hAnsi="Times New Roman" w:cs="Times New Roman"/>
          <w:sz w:val="28"/>
          <w:szCs w:val="28"/>
        </w:rPr>
        <w:t xml:space="preserve"> защита в экстремальных ситуаци</w:t>
      </w:r>
      <w:r w:rsidRPr="00954F67">
        <w:rPr>
          <w:rFonts w:ascii="Times New Roman" w:hAnsi="Times New Roman" w:cs="Times New Roman"/>
          <w:sz w:val="28"/>
          <w:szCs w:val="28"/>
        </w:rPr>
        <w:t>ях). Задачи консервации и реставрации музейных предметов. Особенности фондовой работы в школьном музее. Определение и описание предмето</w:t>
      </w:r>
      <w:r>
        <w:rPr>
          <w:rFonts w:ascii="Times New Roman" w:hAnsi="Times New Roman" w:cs="Times New Roman"/>
          <w:sz w:val="28"/>
          <w:szCs w:val="28"/>
        </w:rPr>
        <w:t>в. Организация хранения экспона</w:t>
      </w:r>
      <w:r w:rsidRPr="00954F67">
        <w:rPr>
          <w:rFonts w:ascii="Times New Roman" w:hAnsi="Times New Roman" w:cs="Times New Roman"/>
          <w:sz w:val="28"/>
          <w:szCs w:val="28"/>
        </w:rPr>
        <w:t>тов. Вспомогательные картотеки. Терминология экспоната. Знаковое значение предметов обихода.</w:t>
      </w:r>
    </w:p>
    <w:p w:rsidR="00035968" w:rsidRPr="00954F67" w:rsidRDefault="00035968" w:rsidP="0056414E">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 xml:space="preserve"> </w:t>
      </w:r>
      <w:r w:rsidRPr="00954F67">
        <w:rPr>
          <w:rFonts w:ascii="Times New Roman" w:hAnsi="Times New Roman" w:cs="Times New Roman"/>
          <w:i/>
          <w:sz w:val="28"/>
          <w:szCs w:val="28"/>
        </w:rPr>
        <w:t>Практи</w:t>
      </w:r>
      <w:r>
        <w:rPr>
          <w:rFonts w:ascii="Times New Roman" w:hAnsi="Times New Roman" w:cs="Times New Roman"/>
          <w:i/>
          <w:sz w:val="28"/>
          <w:szCs w:val="28"/>
        </w:rPr>
        <w:t xml:space="preserve">ка: </w:t>
      </w:r>
      <w:r w:rsidRPr="00954F67">
        <w:rPr>
          <w:rFonts w:ascii="Times New Roman" w:hAnsi="Times New Roman" w:cs="Times New Roman"/>
          <w:sz w:val="28"/>
          <w:szCs w:val="28"/>
        </w:rPr>
        <w:t>Книга поступлений – основной документ учета музейных предметов. Картотеки и их разновидности. Проведение инвентаризации. Акты приема и передачи музейных предметов. Анализ условий хранения музейных</w:t>
      </w:r>
      <w:r>
        <w:rPr>
          <w:rFonts w:ascii="Times New Roman" w:hAnsi="Times New Roman" w:cs="Times New Roman"/>
          <w:sz w:val="28"/>
          <w:szCs w:val="28"/>
        </w:rPr>
        <w:t xml:space="preserve"> предметов в экспозициях и пере</w:t>
      </w:r>
      <w:r w:rsidRPr="00954F67">
        <w:rPr>
          <w:rFonts w:ascii="Times New Roman" w:hAnsi="Times New Roman" w:cs="Times New Roman"/>
          <w:sz w:val="28"/>
          <w:szCs w:val="28"/>
        </w:rPr>
        <w:t>движных выставках. Первичная нау</w:t>
      </w:r>
      <w:r>
        <w:rPr>
          <w:rFonts w:ascii="Times New Roman" w:hAnsi="Times New Roman" w:cs="Times New Roman"/>
          <w:sz w:val="28"/>
          <w:szCs w:val="28"/>
        </w:rPr>
        <w:t xml:space="preserve">чная </w:t>
      </w:r>
      <w:r>
        <w:rPr>
          <w:rFonts w:ascii="Times New Roman" w:hAnsi="Times New Roman" w:cs="Times New Roman"/>
          <w:sz w:val="28"/>
          <w:szCs w:val="28"/>
        </w:rPr>
        <w:lastRenderedPageBreak/>
        <w:t>обработка собранной коллек</w:t>
      </w:r>
      <w:r w:rsidRPr="00954F67">
        <w:rPr>
          <w:rFonts w:ascii="Times New Roman" w:hAnsi="Times New Roman" w:cs="Times New Roman"/>
          <w:sz w:val="28"/>
          <w:szCs w:val="28"/>
        </w:rPr>
        <w:t xml:space="preserve">ции. Ведение книг учета. Пополнение картотеки музейного фонда. </w:t>
      </w:r>
    </w:p>
    <w:p w:rsidR="00035968" w:rsidRPr="00954F67" w:rsidRDefault="00035968" w:rsidP="00FB0474">
      <w:pPr>
        <w:pStyle w:val="a3"/>
        <w:numPr>
          <w:ilvl w:val="0"/>
          <w:numId w:val="32"/>
        </w:numPr>
        <w:spacing w:line="360" w:lineRule="auto"/>
        <w:jc w:val="both"/>
        <w:rPr>
          <w:rFonts w:ascii="Times New Roman" w:hAnsi="Times New Roman" w:cs="Times New Roman"/>
          <w:b/>
          <w:sz w:val="28"/>
          <w:szCs w:val="28"/>
        </w:rPr>
      </w:pPr>
      <w:r w:rsidRPr="00954F67">
        <w:rPr>
          <w:rFonts w:ascii="Times New Roman" w:hAnsi="Times New Roman" w:cs="Times New Roman"/>
          <w:b/>
          <w:sz w:val="28"/>
          <w:szCs w:val="28"/>
        </w:rPr>
        <w:t>Актив школьного музея</w:t>
      </w:r>
    </w:p>
    <w:p w:rsidR="00035968" w:rsidRPr="00954F67" w:rsidRDefault="00035968" w:rsidP="0056414E">
      <w:pPr>
        <w:spacing w:line="36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Теория: </w:t>
      </w:r>
      <w:r w:rsidRPr="00954F67">
        <w:rPr>
          <w:rFonts w:ascii="Times New Roman" w:hAnsi="Times New Roman" w:cs="Times New Roman"/>
          <w:sz w:val="28"/>
          <w:szCs w:val="28"/>
        </w:rPr>
        <w:t xml:space="preserve">Совет и актив школьного музея. Распределение обязанностей в совете музея. Планирование работы. Творческий союз взрослых и детей – залог успеха. </w:t>
      </w:r>
    </w:p>
    <w:p w:rsidR="00035968" w:rsidRPr="00954F67" w:rsidRDefault="00035968" w:rsidP="0056414E">
      <w:pPr>
        <w:spacing w:line="360" w:lineRule="auto"/>
        <w:jc w:val="both"/>
        <w:rPr>
          <w:rFonts w:ascii="Times New Roman" w:hAnsi="Times New Roman" w:cs="Times New Roman"/>
          <w:sz w:val="28"/>
          <w:szCs w:val="28"/>
        </w:rPr>
      </w:pPr>
      <w:r w:rsidRPr="00954F67">
        <w:rPr>
          <w:rFonts w:ascii="Times New Roman" w:hAnsi="Times New Roman" w:cs="Times New Roman"/>
          <w:sz w:val="28"/>
          <w:szCs w:val="28"/>
        </w:rPr>
        <w:tab/>
      </w:r>
      <w:r w:rsidRPr="00BD5CFA">
        <w:rPr>
          <w:rFonts w:ascii="Times New Roman" w:hAnsi="Times New Roman" w:cs="Times New Roman"/>
          <w:i/>
          <w:sz w:val="28"/>
          <w:szCs w:val="28"/>
        </w:rPr>
        <w:t>Практи</w:t>
      </w:r>
      <w:r w:rsidR="0056414E">
        <w:rPr>
          <w:rFonts w:ascii="Times New Roman" w:hAnsi="Times New Roman" w:cs="Times New Roman"/>
          <w:i/>
          <w:sz w:val="28"/>
          <w:szCs w:val="28"/>
        </w:rPr>
        <w:t xml:space="preserve">ка: </w:t>
      </w:r>
      <w:r w:rsidRPr="00954F67">
        <w:rPr>
          <w:rFonts w:ascii="Times New Roman" w:hAnsi="Times New Roman" w:cs="Times New Roman"/>
          <w:sz w:val="28"/>
          <w:szCs w:val="28"/>
        </w:rPr>
        <w:t>Обучение актива основам музееведения. Участие детей в конкурсах различного уровня. Организация мероприятий на базе школьного музея. Помощь в поиске материалов к мероприятиям, подготовка мультимедийных презентаций. Совместное совершенствование содержания музейной комнаты и музейной работы. Участие в издательской деятельности.</w:t>
      </w:r>
    </w:p>
    <w:p w:rsidR="00035968" w:rsidRPr="00BD5CFA" w:rsidRDefault="00035968" w:rsidP="00FB0474">
      <w:pPr>
        <w:pStyle w:val="a3"/>
        <w:numPr>
          <w:ilvl w:val="0"/>
          <w:numId w:val="32"/>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Экспозиционная работа</w:t>
      </w:r>
    </w:p>
    <w:p w:rsidR="00035968" w:rsidRPr="00954F67" w:rsidRDefault="00035968" w:rsidP="0056414E">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Теор</w:t>
      </w:r>
      <w:r w:rsidR="0056414E">
        <w:rPr>
          <w:rFonts w:ascii="Times New Roman" w:hAnsi="Times New Roman" w:cs="Times New Roman"/>
          <w:i/>
          <w:sz w:val="28"/>
          <w:szCs w:val="28"/>
        </w:rPr>
        <w:t xml:space="preserve">ия: </w:t>
      </w:r>
      <w:r w:rsidRPr="00954F67">
        <w:rPr>
          <w:rFonts w:ascii="Times New Roman" w:hAnsi="Times New Roman" w:cs="Times New Roman"/>
          <w:sz w:val="28"/>
          <w:szCs w:val="28"/>
        </w:rPr>
        <w:t>Экспонат – главная структурная единица экспозиции. Идейный замысел и тематическая структура экспозиции. Экспозиция – коллективный труд. Методы построения экспозиции. Пояснительные тексты. Постоянная экспозиция и временная выставка. Научно вспомогательные материалы: диорама, макет, модель, карты, схемы, таблиц</w:t>
      </w:r>
      <w:r>
        <w:rPr>
          <w:rFonts w:ascii="Times New Roman" w:hAnsi="Times New Roman" w:cs="Times New Roman"/>
          <w:sz w:val="28"/>
          <w:szCs w:val="28"/>
        </w:rPr>
        <w:t>ы, модели. Этапы создания музей</w:t>
      </w:r>
      <w:r w:rsidRPr="00954F67">
        <w:rPr>
          <w:rFonts w:ascii="Times New Roman" w:hAnsi="Times New Roman" w:cs="Times New Roman"/>
          <w:sz w:val="28"/>
          <w:szCs w:val="28"/>
        </w:rPr>
        <w:t>ной экспозиции. Общие требования к</w:t>
      </w:r>
      <w:r>
        <w:rPr>
          <w:rFonts w:ascii="Times New Roman" w:hAnsi="Times New Roman" w:cs="Times New Roman"/>
          <w:sz w:val="28"/>
          <w:szCs w:val="28"/>
        </w:rPr>
        <w:t xml:space="preserve"> обеспечению сохранности предме</w:t>
      </w:r>
      <w:r w:rsidRPr="00954F67">
        <w:rPr>
          <w:rFonts w:ascii="Times New Roman" w:hAnsi="Times New Roman" w:cs="Times New Roman"/>
          <w:sz w:val="28"/>
          <w:szCs w:val="28"/>
        </w:rPr>
        <w:t>тов в экспозиции и фондах. Реклама экспозиции. Активные способы</w:t>
      </w:r>
      <w:r>
        <w:rPr>
          <w:rFonts w:ascii="Times New Roman" w:hAnsi="Times New Roman" w:cs="Times New Roman"/>
          <w:sz w:val="28"/>
          <w:szCs w:val="28"/>
        </w:rPr>
        <w:t xml:space="preserve"> проведения экскурсии. Ме</w:t>
      </w:r>
      <w:r w:rsidRPr="00954F67">
        <w:rPr>
          <w:rFonts w:ascii="Times New Roman" w:hAnsi="Times New Roman" w:cs="Times New Roman"/>
          <w:sz w:val="28"/>
          <w:szCs w:val="28"/>
        </w:rPr>
        <w:t>тодика подготовки и проведения комплексной экскурсии по экспозиции.</w:t>
      </w:r>
    </w:p>
    <w:p w:rsidR="00035968" w:rsidRPr="00954F67" w:rsidRDefault="00035968" w:rsidP="0056414E">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w:t>
      </w:r>
      <w:r w:rsidR="0056414E">
        <w:rPr>
          <w:rFonts w:ascii="Times New Roman" w:hAnsi="Times New Roman" w:cs="Times New Roman"/>
          <w:i/>
          <w:sz w:val="28"/>
          <w:szCs w:val="28"/>
        </w:rPr>
        <w:t xml:space="preserve">ка: </w:t>
      </w:r>
      <w:r w:rsidRPr="00954F67">
        <w:rPr>
          <w:rFonts w:ascii="Times New Roman" w:hAnsi="Times New Roman" w:cs="Times New Roman"/>
          <w:sz w:val="28"/>
          <w:szCs w:val="28"/>
        </w:rPr>
        <w:t xml:space="preserve">Изучение и отбор материалов, художественное оформление, изготовление оборудования. Возможности организации экспозиции. Текст экспозиции, этикетаж. Работа над имиджем «экскурсовод»: костюм. Сравнительный анализ инструкций по хранению музейных предметов и технике безопасности. Составить экскурсию по экспозиции музея с элементами </w:t>
      </w:r>
      <w:r w:rsidRPr="00954F67">
        <w:rPr>
          <w:rFonts w:ascii="Times New Roman" w:hAnsi="Times New Roman" w:cs="Times New Roman"/>
          <w:sz w:val="28"/>
          <w:szCs w:val="28"/>
        </w:rPr>
        <w:lastRenderedPageBreak/>
        <w:t>театрализованного представления. Составить экскурсию по экспозиции музея, по населенному пункту с вовлечением зрителей в диалог.</w:t>
      </w:r>
    </w:p>
    <w:p w:rsidR="00035968" w:rsidRPr="00BD5CFA" w:rsidRDefault="00035968" w:rsidP="00FB0474">
      <w:pPr>
        <w:pStyle w:val="a3"/>
        <w:numPr>
          <w:ilvl w:val="0"/>
          <w:numId w:val="32"/>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Культурно-массовая работа школьного музея</w:t>
      </w:r>
    </w:p>
    <w:p w:rsidR="00035968" w:rsidRPr="00954F67" w:rsidRDefault="00035968" w:rsidP="0056414E">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Теор</w:t>
      </w:r>
      <w:r w:rsidR="0056414E">
        <w:rPr>
          <w:rFonts w:ascii="Times New Roman" w:hAnsi="Times New Roman" w:cs="Times New Roman"/>
          <w:i/>
          <w:sz w:val="28"/>
          <w:szCs w:val="28"/>
        </w:rPr>
        <w:t xml:space="preserve">ия: </w:t>
      </w:r>
      <w:r w:rsidRPr="00954F67">
        <w:rPr>
          <w:rFonts w:ascii="Times New Roman" w:hAnsi="Times New Roman" w:cs="Times New Roman"/>
          <w:sz w:val="28"/>
          <w:szCs w:val="28"/>
        </w:rPr>
        <w:t>Аудитория школьного музея: учащиеся, жители деревни, гости. Работа с организованными группами и случайными посетителями. Основные принципы экскурсионной методики: целенапра</w:t>
      </w:r>
      <w:r>
        <w:rPr>
          <w:rFonts w:ascii="Times New Roman" w:hAnsi="Times New Roman" w:cs="Times New Roman"/>
          <w:sz w:val="28"/>
          <w:szCs w:val="28"/>
        </w:rPr>
        <w:t>вленность, тематичность, логиче</w:t>
      </w:r>
      <w:r w:rsidRPr="00954F67">
        <w:rPr>
          <w:rFonts w:ascii="Times New Roman" w:hAnsi="Times New Roman" w:cs="Times New Roman"/>
          <w:sz w:val="28"/>
          <w:szCs w:val="28"/>
        </w:rPr>
        <w:t>ская и хронологическая последовательность, доступность, наглядность и конкретность. Специфика и особенность методики экскурсий в школьном музее. Особенности методики проведения экскурсии по городу (населенному пункту) и памятным местам. Требования к маршруту. Приемы показа памятных мест, исторических объектов.</w:t>
      </w:r>
    </w:p>
    <w:p w:rsidR="00035968" w:rsidRPr="00954F67" w:rsidRDefault="00035968" w:rsidP="0056414E">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 xml:space="preserve"> Практи</w:t>
      </w:r>
      <w:r w:rsidR="0056414E">
        <w:rPr>
          <w:rFonts w:ascii="Times New Roman" w:hAnsi="Times New Roman" w:cs="Times New Roman"/>
          <w:i/>
          <w:sz w:val="28"/>
          <w:szCs w:val="28"/>
        </w:rPr>
        <w:t>ка:</w:t>
      </w:r>
      <w:r w:rsidRPr="00954F67">
        <w:rPr>
          <w:rFonts w:ascii="Times New Roman" w:hAnsi="Times New Roman" w:cs="Times New Roman"/>
          <w:sz w:val="28"/>
          <w:szCs w:val="28"/>
        </w:rPr>
        <w:t xml:space="preserve">  Формы массовой работы музея: экскурсия, лекция, беседа, урок в музее, консультация, встреча, конференция, праздник. Исследовательская работа по сбору</w:t>
      </w:r>
      <w:r>
        <w:rPr>
          <w:rFonts w:ascii="Times New Roman" w:hAnsi="Times New Roman" w:cs="Times New Roman"/>
          <w:sz w:val="28"/>
          <w:szCs w:val="28"/>
        </w:rPr>
        <w:t xml:space="preserve"> материала для «Портфеля экскур</w:t>
      </w:r>
      <w:r w:rsidRPr="00954F67">
        <w:rPr>
          <w:rFonts w:ascii="Times New Roman" w:hAnsi="Times New Roman" w:cs="Times New Roman"/>
          <w:sz w:val="28"/>
          <w:szCs w:val="28"/>
        </w:rPr>
        <w:t>совода». Защита экскурсионных «мар</w:t>
      </w:r>
      <w:r>
        <w:rPr>
          <w:rFonts w:ascii="Times New Roman" w:hAnsi="Times New Roman" w:cs="Times New Roman"/>
          <w:sz w:val="28"/>
          <w:szCs w:val="28"/>
        </w:rPr>
        <w:t>шрутов», разработанных самостоя</w:t>
      </w:r>
      <w:r w:rsidRPr="00954F67">
        <w:rPr>
          <w:rFonts w:ascii="Times New Roman" w:hAnsi="Times New Roman" w:cs="Times New Roman"/>
          <w:sz w:val="28"/>
          <w:szCs w:val="28"/>
        </w:rPr>
        <w:t>тельно. Проведение экскурсий для</w:t>
      </w:r>
      <w:r>
        <w:rPr>
          <w:rFonts w:ascii="Times New Roman" w:hAnsi="Times New Roman" w:cs="Times New Roman"/>
          <w:sz w:val="28"/>
          <w:szCs w:val="28"/>
        </w:rPr>
        <w:t xml:space="preserve"> учащихся с последующим обсужде</w:t>
      </w:r>
      <w:r w:rsidRPr="00954F67">
        <w:rPr>
          <w:rFonts w:ascii="Times New Roman" w:hAnsi="Times New Roman" w:cs="Times New Roman"/>
          <w:sz w:val="28"/>
          <w:szCs w:val="28"/>
        </w:rPr>
        <w:t xml:space="preserve">нием. </w:t>
      </w:r>
      <w:r w:rsidR="009027AD">
        <w:rPr>
          <w:rFonts w:ascii="Times New Roman" w:hAnsi="Times New Roman" w:cs="Times New Roman"/>
          <w:sz w:val="28"/>
          <w:szCs w:val="28"/>
        </w:rPr>
        <w:t>«</w:t>
      </w:r>
      <w:r w:rsidRPr="00954F67">
        <w:rPr>
          <w:rFonts w:ascii="Times New Roman" w:hAnsi="Times New Roman" w:cs="Times New Roman"/>
          <w:sz w:val="28"/>
          <w:szCs w:val="28"/>
        </w:rPr>
        <w:t>Проведение в музее занятий ДО «Крестьяноведение». Сотрудничество с другими детскими объединениями школы. Работа в Микрокомплексе (Детский сад, Дом Культуры д.</w:t>
      </w:r>
      <w:r>
        <w:rPr>
          <w:rFonts w:ascii="Times New Roman" w:hAnsi="Times New Roman" w:cs="Times New Roman"/>
          <w:sz w:val="28"/>
          <w:szCs w:val="28"/>
        </w:rPr>
        <w:t xml:space="preserve"> </w:t>
      </w:r>
      <w:r w:rsidRPr="00954F67">
        <w:rPr>
          <w:rFonts w:ascii="Times New Roman" w:hAnsi="Times New Roman" w:cs="Times New Roman"/>
          <w:sz w:val="28"/>
          <w:szCs w:val="28"/>
        </w:rPr>
        <w:t>Речкалова, Территориальная Администрация, Дом Культуры д.</w:t>
      </w:r>
      <w:r>
        <w:rPr>
          <w:rFonts w:ascii="Times New Roman" w:hAnsi="Times New Roman" w:cs="Times New Roman"/>
          <w:sz w:val="28"/>
          <w:szCs w:val="28"/>
        </w:rPr>
        <w:t xml:space="preserve"> </w:t>
      </w:r>
      <w:r w:rsidRPr="00954F67">
        <w:rPr>
          <w:rFonts w:ascii="Times New Roman" w:hAnsi="Times New Roman" w:cs="Times New Roman"/>
          <w:sz w:val="28"/>
          <w:szCs w:val="28"/>
        </w:rPr>
        <w:t>Симанова).</w:t>
      </w:r>
    </w:p>
    <w:p w:rsidR="00035968" w:rsidRPr="00BD5CFA" w:rsidRDefault="00035968" w:rsidP="00FB0474">
      <w:pPr>
        <w:pStyle w:val="a3"/>
        <w:numPr>
          <w:ilvl w:val="0"/>
          <w:numId w:val="32"/>
        </w:numPr>
        <w:spacing w:line="360" w:lineRule="auto"/>
        <w:jc w:val="both"/>
        <w:rPr>
          <w:rFonts w:ascii="Times New Roman" w:hAnsi="Times New Roman" w:cs="Times New Roman"/>
          <w:b/>
          <w:sz w:val="28"/>
          <w:szCs w:val="28"/>
        </w:rPr>
      </w:pPr>
      <w:r w:rsidRPr="00BD5CFA">
        <w:rPr>
          <w:rFonts w:ascii="Times New Roman" w:hAnsi="Times New Roman" w:cs="Times New Roman"/>
          <w:b/>
          <w:sz w:val="28"/>
          <w:szCs w:val="28"/>
        </w:rPr>
        <w:t>Подготовка музейной экскурсии</w:t>
      </w:r>
    </w:p>
    <w:p w:rsidR="00035968" w:rsidRPr="00954F67" w:rsidRDefault="00035968" w:rsidP="0056414E">
      <w:pPr>
        <w:spacing w:after="0"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Теор</w:t>
      </w:r>
      <w:r w:rsidR="0056414E">
        <w:rPr>
          <w:rFonts w:ascii="Times New Roman" w:hAnsi="Times New Roman" w:cs="Times New Roman"/>
          <w:i/>
          <w:sz w:val="28"/>
          <w:szCs w:val="28"/>
        </w:rPr>
        <w:t xml:space="preserve">ия: </w:t>
      </w:r>
      <w:r w:rsidRPr="00954F67">
        <w:rPr>
          <w:rFonts w:ascii="Times New Roman" w:hAnsi="Times New Roman" w:cs="Times New Roman"/>
          <w:sz w:val="28"/>
          <w:szCs w:val="28"/>
        </w:rPr>
        <w:t xml:space="preserve">Экскурсия </w:t>
      </w:r>
      <w:r w:rsidR="009027AD">
        <w:rPr>
          <w:rFonts w:ascii="Times New Roman" w:hAnsi="Times New Roman" w:cs="Times New Roman"/>
          <w:sz w:val="28"/>
          <w:szCs w:val="28"/>
        </w:rPr>
        <w:t>–</w:t>
      </w:r>
      <w:r w:rsidRPr="00954F67">
        <w:rPr>
          <w:rFonts w:ascii="Times New Roman" w:hAnsi="Times New Roman" w:cs="Times New Roman"/>
          <w:sz w:val="28"/>
          <w:szCs w:val="28"/>
        </w:rPr>
        <w:t xml:space="preserve"> одна из форм работы. Целенаправленность, тематичность, научность, хронологическая последовательность, доступность, наглядность и конкретность. Учет образовательных и возрастных особенностей экскурсоводов.</w:t>
      </w:r>
    </w:p>
    <w:p w:rsidR="00035968" w:rsidRPr="00954F67" w:rsidRDefault="00035968" w:rsidP="0056414E">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Тема и цель экскурсии.    План экскурсии, цель. Изучение литературы, источников и экспонатов. Отбор и систематизирование необходимых сведений и фактов. Запись полученных сведений.</w:t>
      </w:r>
    </w:p>
    <w:p w:rsidR="00035968" w:rsidRPr="00954F67" w:rsidRDefault="00035968" w:rsidP="0056414E">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lastRenderedPageBreak/>
        <w:t>Содержание экскурсии. Вступительная беседа, план и порядок проведения. Основная часть. Содержание подтем и отдельных вопросов применительно к подгруппам отобранных экспонатов. Заключение.</w:t>
      </w:r>
    </w:p>
    <w:p w:rsidR="00035968" w:rsidRPr="00954F67" w:rsidRDefault="00035968" w:rsidP="0056414E">
      <w:pPr>
        <w:spacing w:after="0"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Методы и приемы.  Обязательное сочетание показа с рассказом, прием сравнения. Требования к языку экскурсовода. Цитирование, использование приемов демонстрации.</w:t>
      </w:r>
    </w:p>
    <w:p w:rsidR="00035968" w:rsidRPr="00954F67" w:rsidRDefault="00035968" w:rsidP="0056414E">
      <w:pPr>
        <w:spacing w:line="360" w:lineRule="auto"/>
        <w:ind w:firstLine="567"/>
        <w:jc w:val="both"/>
        <w:rPr>
          <w:rFonts w:ascii="Times New Roman" w:hAnsi="Times New Roman" w:cs="Times New Roman"/>
          <w:sz w:val="28"/>
          <w:szCs w:val="28"/>
        </w:rPr>
      </w:pPr>
      <w:r w:rsidRPr="00954F67">
        <w:rPr>
          <w:rFonts w:ascii="Times New Roman" w:hAnsi="Times New Roman" w:cs="Times New Roman"/>
          <w:sz w:val="28"/>
          <w:szCs w:val="28"/>
        </w:rPr>
        <w:t>Дальнейшее совершенствование. Учет замечаний и предложений. Углубленное изучение темы. Учет активности и заинтересованности группы в ходе экскурсии.</w:t>
      </w:r>
    </w:p>
    <w:p w:rsidR="00035968" w:rsidRPr="00BD5CFA" w:rsidRDefault="00035968" w:rsidP="0056414E">
      <w:pPr>
        <w:spacing w:line="360" w:lineRule="auto"/>
        <w:ind w:firstLine="567"/>
        <w:jc w:val="both"/>
        <w:rPr>
          <w:rFonts w:ascii="Times New Roman" w:hAnsi="Times New Roman" w:cs="Times New Roman"/>
          <w:sz w:val="28"/>
          <w:szCs w:val="28"/>
        </w:rPr>
      </w:pPr>
      <w:r w:rsidRPr="00BD5CFA">
        <w:rPr>
          <w:rFonts w:ascii="Times New Roman" w:hAnsi="Times New Roman" w:cs="Times New Roman"/>
          <w:i/>
          <w:sz w:val="28"/>
          <w:szCs w:val="28"/>
        </w:rPr>
        <w:t>Практи</w:t>
      </w:r>
      <w:r w:rsidR="0056414E">
        <w:rPr>
          <w:rFonts w:ascii="Times New Roman" w:hAnsi="Times New Roman" w:cs="Times New Roman"/>
          <w:i/>
          <w:sz w:val="28"/>
          <w:szCs w:val="28"/>
        </w:rPr>
        <w:t xml:space="preserve">ка: </w:t>
      </w:r>
      <w:r w:rsidRPr="00954F67">
        <w:rPr>
          <w:rFonts w:ascii="Times New Roman" w:hAnsi="Times New Roman" w:cs="Times New Roman"/>
          <w:sz w:val="28"/>
          <w:szCs w:val="28"/>
        </w:rPr>
        <w:t>Подготовка и проведение экскурсий. Составление «древа» психологических качеств личности экскурсовода. Исследование психологических процессов  (ощущение, восприятие, представление, внимание, память, мышление, речь), психологических свойств (интересы, склонности, способности, характер, темперамент), психологических состояний (настроение, эмоции, воля).</w:t>
      </w:r>
    </w:p>
    <w:p w:rsidR="00035968" w:rsidRPr="00BD5CFA" w:rsidRDefault="00035968" w:rsidP="00FB0474">
      <w:pPr>
        <w:pStyle w:val="a3"/>
        <w:numPr>
          <w:ilvl w:val="0"/>
          <w:numId w:val="32"/>
        </w:numPr>
        <w:jc w:val="both"/>
        <w:rPr>
          <w:rFonts w:ascii="Times New Roman" w:hAnsi="Times New Roman" w:cs="Times New Roman"/>
          <w:b/>
          <w:sz w:val="28"/>
          <w:szCs w:val="28"/>
        </w:rPr>
      </w:pPr>
      <w:r w:rsidRPr="00BD5CFA">
        <w:rPr>
          <w:rFonts w:ascii="Times New Roman" w:hAnsi="Times New Roman" w:cs="Times New Roman"/>
          <w:b/>
          <w:sz w:val="28"/>
          <w:szCs w:val="28"/>
        </w:rPr>
        <w:t>Предъявление результатов</w:t>
      </w:r>
    </w:p>
    <w:p w:rsidR="00035968" w:rsidRPr="00035968" w:rsidRDefault="00035968" w:rsidP="0056414E">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BD5CFA">
        <w:rPr>
          <w:rFonts w:ascii="Times New Roman" w:hAnsi="Times New Roman" w:cs="Times New Roman"/>
          <w:sz w:val="28"/>
          <w:szCs w:val="28"/>
        </w:rPr>
        <w:t>Предъявление результатов работа музея на научно-практической, краеведческой конференциях. Участие в муниципальных, областных и всероссийских конкурсах.</w:t>
      </w:r>
    </w:p>
    <w:p w:rsidR="0005720D" w:rsidRDefault="0005720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05720D" w:rsidRPr="007472A8" w:rsidTr="002820CB">
        <w:tc>
          <w:tcPr>
            <w:tcW w:w="4075" w:type="dxa"/>
            <w:hideMark/>
          </w:tcPr>
          <w:p w:rsidR="0005720D" w:rsidRPr="007472A8" w:rsidRDefault="0005720D" w:rsidP="002820CB">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05720D" w:rsidRPr="007472A8" w:rsidRDefault="0005720D" w:rsidP="0005720D">
      <w:pPr>
        <w:tabs>
          <w:tab w:val="left" w:pos="851"/>
        </w:tabs>
        <w:spacing w:after="0"/>
        <w:ind w:firstLine="709"/>
        <w:jc w:val="both"/>
        <w:rPr>
          <w:rFonts w:ascii="Times New Roman" w:eastAsia="MS Mincho" w:hAnsi="Times New Roman" w:cs="Times New Roman"/>
          <w:color w:val="00B050"/>
          <w:sz w:val="28"/>
          <w:szCs w:val="28"/>
          <w:lang w:eastAsia="ja-JP"/>
        </w:rPr>
      </w:pPr>
    </w:p>
    <w:p w:rsidR="0005720D" w:rsidRPr="007472A8" w:rsidRDefault="0005720D" w:rsidP="0005720D">
      <w:pPr>
        <w:tabs>
          <w:tab w:val="left" w:pos="851"/>
        </w:tabs>
        <w:spacing w:after="0"/>
        <w:ind w:firstLine="709"/>
        <w:jc w:val="both"/>
        <w:rPr>
          <w:rFonts w:ascii="Times New Roman" w:eastAsia="Times New Roman" w:hAnsi="Times New Roman" w:cs="Times New Roman"/>
          <w:color w:val="00B050"/>
          <w:sz w:val="28"/>
          <w:szCs w:val="28"/>
          <w:lang w:eastAsia="ru-RU"/>
        </w:rPr>
      </w:pPr>
    </w:p>
    <w:p w:rsidR="0005720D" w:rsidRPr="007472A8" w:rsidRDefault="0005720D" w:rsidP="0005720D">
      <w:pPr>
        <w:tabs>
          <w:tab w:val="left" w:pos="851"/>
        </w:tabs>
        <w:spacing w:after="0"/>
        <w:ind w:firstLine="709"/>
        <w:jc w:val="both"/>
        <w:rPr>
          <w:rFonts w:ascii="Times New Roman" w:eastAsia="Times New Roman" w:hAnsi="Times New Roman" w:cs="Times New Roman"/>
          <w:color w:val="00B050"/>
          <w:sz w:val="28"/>
          <w:szCs w:val="28"/>
          <w:lang w:eastAsia="ru-RU"/>
        </w:rPr>
      </w:pPr>
    </w:p>
    <w:p w:rsidR="0005720D" w:rsidRPr="007472A8" w:rsidRDefault="0005720D" w:rsidP="0005720D">
      <w:pPr>
        <w:tabs>
          <w:tab w:val="left" w:pos="851"/>
        </w:tabs>
        <w:spacing w:after="0"/>
        <w:ind w:firstLine="709"/>
        <w:jc w:val="both"/>
        <w:rPr>
          <w:rFonts w:ascii="Times New Roman" w:eastAsia="Times New Roman" w:hAnsi="Times New Roman" w:cs="Times New Roman"/>
          <w:color w:val="00B050"/>
          <w:sz w:val="28"/>
          <w:szCs w:val="28"/>
          <w:lang w:eastAsia="ru-RU"/>
        </w:rPr>
      </w:pPr>
    </w:p>
    <w:p w:rsidR="0005720D" w:rsidRPr="007472A8" w:rsidRDefault="0005720D" w:rsidP="0005720D">
      <w:pPr>
        <w:tabs>
          <w:tab w:val="left" w:pos="851"/>
        </w:tabs>
        <w:spacing w:after="0"/>
        <w:ind w:firstLine="709"/>
        <w:jc w:val="both"/>
        <w:rPr>
          <w:rFonts w:ascii="Times New Roman" w:eastAsia="Times New Roman" w:hAnsi="Times New Roman" w:cs="Times New Roman"/>
          <w:color w:val="00B050"/>
          <w:sz w:val="28"/>
          <w:szCs w:val="28"/>
          <w:lang w:eastAsia="ru-RU"/>
        </w:rPr>
      </w:pPr>
    </w:p>
    <w:p w:rsidR="0005720D" w:rsidRPr="007472A8" w:rsidRDefault="0005720D" w:rsidP="0005720D">
      <w:pPr>
        <w:tabs>
          <w:tab w:val="left" w:pos="851"/>
        </w:tabs>
        <w:spacing w:after="0"/>
        <w:ind w:firstLine="709"/>
        <w:jc w:val="both"/>
        <w:rPr>
          <w:rFonts w:ascii="Times New Roman" w:eastAsia="Times New Roman" w:hAnsi="Times New Roman" w:cs="Times New Roman"/>
          <w:color w:val="00B050"/>
          <w:sz w:val="28"/>
          <w:szCs w:val="28"/>
          <w:lang w:eastAsia="ru-RU"/>
        </w:rPr>
      </w:pPr>
    </w:p>
    <w:p w:rsidR="0005720D" w:rsidRPr="007472A8" w:rsidRDefault="0005720D" w:rsidP="0005720D">
      <w:pPr>
        <w:tabs>
          <w:tab w:val="left" w:pos="851"/>
        </w:tabs>
        <w:spacing w:after="0"/>
        <w:ind w:firstLine="709"/>
        <w:jc w:val="both"/>
        <w:rPr>
          <w:rFonts w:ascii="Times New Roman" w:eastAsia="Times New Roman" w:hAnsi="Times New Roman" w:cs="Times New Roman"/>
          <w:color w:val="00B050"/>
          <w:sz w:val="28"/>
          <w:szCs w:val="28"/>
          <w:lang w:eastAsia="ru-RU"/>
        </w:rPr>
      </w:pPr>
    </w:p>
    <w:p w:rsidR="0005720D" w:rsidRPr="007472A8" w:rsidRDefault="0005720D" w:rsidP="0005720D">
      <w:pPr>
        <w:tabs>
          <w:tab w:val="left" w:pos="851"/>
        </w:tabs>
        <w:spacing w:after="0"/>
        <w:ind w:firstLine="709"/>
        <w:jc w:val="both"/>
        <w:rPr>
          <w:rFonts w:ascii="Times New Roman" w:eastAsia="Times New Roman" w:hAnsi="Times New Roman" w:cs="Times New Roman"/>
          <w:color w:val="00B050"/>
          <w:sz w:val="28"/>
          <w:szCs w:val="28"/>
          <w:lang w:eastAsia="ru-RU"/>
        </w:rPr>
      </w:pPr>
    </w:p>
    <w:p w:rsidR="0005720D" w:rsidRPr="007472A8" w:rsidRDefault="0005720D" w:rsidP="0005720D">
      <w:pPr>
        <w:tabs>
          <w:tab w:val="left" w:pos="851"/>
        </w:tabs>
        <w:spacing w:after="0"/>
        <w:ind w:firstLine="709"/>
        <w:jc w:val="both"/>
        <w:rPr>
          <w:rFonts w:ascii="Times New Roman" w:eastAsia="Times New Roman" w:hAnsi="Times New Roman" w:cs="Times New Roman"/>
          <w:color w:val="00B050"/>
          <w:sz w:val="28"/>
          <w:szCs w:val="28"/>
          <w:lang w:eastAsia="ru-RU"/>
        </w:rPr>
      </w:pPr>
    </w:p>
    <w:p w:rsidR="0005720D" w:rsidRPr="007472A8" w:rsidRDefault="0005720D" w:rsidP="0005720D">
      <w:pPr>
        <w:tabs>
          <w:tab w:val="left" w:pos="851"/>
        </w:tabs>
        <w:spacing w:after="0"/>
        <w:ind w:firstLine="709"/>
        <w:jc w:val="both"/>
        <w:rPr>
          <w:rFonts w:ascii="Times New Roman" w:eastAsia="Times New Roman" w:hAnsi="Times New Roman" w:cs="Times New Roman"/>
          <w:color w:val="00B050"/>
          <w:sz w:val="28"/>
          <w:szCs w:val="28"/>
          <w:lang w:eastAsia="ru-RU"/>
        </w:rPr>
      </w:pPr>
    </w:p>
    <w:p w:rsidR="0005720D" w:rsidRPr="007472A8" w:rsidRDefault="0005720D" w:rsidP="0005720D">
      <w:pPr>
        <w:tabs>
          <w:tab w:val="left" w:pos="851"/>
        </w:tabs>
        <w:spacing w:after="0"/>
        <w:ind w:firstLine="709"/>
        <w:jc w:val="both"/>
        <w:rPr>
          <w:rFonts w:ascii="Times New Roman" w:eastAsia="Times New Roman" w:hAnsi="Times New Roman" w:cs="Times New Roman"/>
          <w:color w:val="00B050"/>
          <w:sz w:val="28"/>
          <w:szCs w:val="28"/>
          <w:lang w:eastAsia="ru-RU"/>
        </w:rPr>
      </w:pPr>
    </w:p>
    <w:p w:rsidR="0005720D" w:rsidRPr="007472A8" w:rsidRDefault="0005720D" w:rsidP="0005720D">
      <w:pPr>
        <w:tabs>
          <w:tab w:val="left" w:pos="851"/>
        </w:tabs>
        <w:spacing w:after="0"/>
        <w:ind w:firstLine="709"/>
        <w:jc w:val="both"/>
        <w:rPr>
          <w:rFonts w:ascii="Times New Roman" w:eastAsia="Times New Roman" w:hAnsi="Times New Roman" w:cs="Times New Roman"/>
          <w:color w:val="00B050"/>
          <w:sz w:val="28"/>
          <w:szCs w:val="28"/>
          <w:lang w:eastAsia="ru-RU"/>
        </w:rPr>
      </w:pPr>
    </w:p>
    <w:p w:rsidR="0005720D" w:rsidRPr="007472A8" w:rsidRDefault="0005720D" w:rsidP="0005720D">
      <w:pPr>
        <w:tabs>
          <w:tab w:val="left" w:pos="851"/>
        </w:tabs>
        <w:spacing w:after="0"/>
        <w:ind w:firstLine="709"/>
        <w:jc w:val="both"/>
        <w:rPr>
          <w:rFonts w:ascii="Times New Roman" w:eastAsia="Times New Roman" w:hAnsi="Times New Roman" w:cs="Times New Roman"/>
          <w:color w:val="00B050"/>
          <w:sz w:val="28"/>
          <w:szCs w:val="28"/>
          <w:lang w:eastAsia="ru-RU"/>
        </w:rPr>
      </w:pPr>
    </w:p>
    <w:p w:rsidR="0005720D" w:rsidRPr="007472A8" w:rsidRDefault="0005720D" w:rsidP="0005720D">
      <w:pPr>
        <w:tabs>
          <w:tab w:val="left" w:pos="851"/>
        </w:tabs>
        <w:spacing w:after="0"/>
        <w:ind w:firstLine="709"/>
        <w:jc w:val="both"/>
        <w:rPr>
          <w:rFonts w:ascii="Times New Roman" w:eastAsia="Times New Roman" w:hAnsi="Times New Roman" w:cs="Times New Roman"/>
          <w:color w:val="00B050"/>
          <w:sz w:val="28"/>
          <w:szCs w:val="28"/>
          <w:lang w:eastAsia="ru-RU"/>
        </w:rPr>
      </w:pPr>
    </w:p>
    <w:p w:rsidR="0005720D" w:rsidRPr="007472A8" w:rsidRDefault="0005720D" w:rsidP="0005720D">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05720D" w:rsidRPr="007472A8" w:rsidRDefault="0005720D" w:rsidP="0005720D">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05720D" w:rsidRPr="007472A8" w:rsidRDefault="0005720D" w:rsidP="0005720D">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05720D" w:rsidRPr="007472A8" w:rsidRDefault="0005720D" w:rsidP="0005720D">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Музееведение</w:t>
      </w:r>
      <w:r w:rsidRPr="007472A8">
        <w:rPr>
          <w:rFonts w:ascii="Times New Roman" w:eastAsia="Times New Roman" w:hAnsi="Times New Roman" w:cs="Times New Roman"/>
          <w:color w:val="000000"/>
          <w:sz w:val="28"/>
          <w:szCs w:val="28"/>
          <w:lang w:eastAsia="ru-RU"/>
        </w:rPr>
        <w:t>»,</w:t>
      </w:r>
    </w:p>
    <w:p w:rsidR="0005720D" w:rsidRDefault="0005720D" w:rsidP="0005720D">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Свалухина Л.И.,</w:t>
      </w:r>
    </w:p>
    <w:p w:rsidR="0005720D" w:rsidRDefault="0005720D" w:rsidP="0005720D">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год обучения</w:t>
      </w:r>
      <w:r w:rsidRPr="007472A8">
        <w:rPr>
          <w:rFonts w:ascii="Times New Roman" w:eastAsia="Times New Roman" w:hAnsi="Times New Roman" w:cs="Times New Roman"/>
          <w:color w:val="000000"/>
          <w:sz w:val="28"/>
          <w:szCs w:val="28"/>
          <w:lang w:eastAsia="ru-RU"/>
        </w:rPr>
        <w:t>)</w:t>
      </w:r>
    </w:p>
    <w:p w:rsidR="0005720D" w:rsidRDefault="0005720D" w:rsidP="0005720D">
      <w:pPr>
        <w:rPr>
          <w:rFonts w:ascii="Times New Roman" w:eastAsia="Times New Roman" w:hAnsi="Times New Roman" w:cs="Times New Roman"/>
          <w:color w:val="000000"/>
          <w:sz w:val="28"/>
          <w:szCs w:val="28"/>
          <w:lang w:eastAsia="ru-RU"/>
        </w:rPr>
      </w:pPr>
    </w:p>
    <w:p w:rsidR="0005720D" w:rsidRDefault="0005720D" w:rsidP="00C12E09">
      <w:pPr>
        <w:rPr>
          <w:rFonts w:ascii="Times New Roman" w:eastAsia="Times New Roman" w:hAnsi="Times New Roman" w:cs="Times New Roman"/>
          <w:color w:val="000000"/>
          <w:sz w:val="28"/>
          <w:szCs w:val="28"/>
          <w:lang w:eastAsia="ru-RU"/>
        </w:rPr>
      </w:pPr>
    </w:p>
    <w:p w:rsidR="0005720D" w:rsidRDefault="0005720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05720D" w:rsidRPr="00C12E09" w:rsidRDefault="0005720D" w:rsidP="0005720D">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851468">
        <w:rPr>
          <w:rFonts w:ascii="Times New Roman" w:eastAsia="Times New Roman" w:hAnsi="Times New Roman" w:cs="Times New Roman"/>
          <w:color w:val="000000"/>
          <w:sz w:val="28"/>
          <w:szCs w:val="28"/>
          <w:lang w:eastAsia="ru-RU"/>
        </w:rPr>
        <w:t xml:space="preserve">младшего, </w:t>
      </w:r>
      <w:r w:rsidRPr="00C12E09">
        <w:rPr>
          <w:rFonts w:ascii="Times New Roman" w:eastAsia="Times New Roman" w:hAnsi="Times New Roman" w:cs="Times New Roman"/>
          <w:color w:val="000000"/>
          <w:sz w:val="28"/>
          <w:szCs w:val="28"/>
          <w:lang w:eastAsia="ru-RU"/>
        </w:rPr>
        <w:t>среднего</w:t>
      </w:r>
      <w:r w:rsidR="00851468">
        <w:rPr>
          <w:rFonts w:ascii="Times New Roman" w:eastAsia="Times New Roman" w:hAnsi="Times New Roman" w:cs="Times New Roman"/>
          <w:color w:val="000000"/>
          <w:sz w:val="28"/>
          <w:szCs w:val="28"/>
          <w:lang w:eastAsia="ru-RU"/>
        </w:rPr>
        <w:t xml:space="preserve"> и старшего</w:t>
      </w:r>
      <w:r w:rsidRPr="00C12E09">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05720D" w:rsidRPr="00DE1060" w:rsidRDefault="0005720D" w:rsidP="0005720D">
      <w:pPr>
        <w:spacing w:after="0" w:line="360" w:lineRule="auto"/>
        <w:ind w:firstLine="567"/>
        <w:jc w:val="both"/>
        <w:rPr>
          <w:rFonts w:ascii="Times New Roman" w:eastAsia="Times New Roman" w:hAnsi="Times New Roman" w:cs="Times New Roman"/>
          <w:sz w:val="28"/>
          <w:szCs w:val="28"/>
          <w:lang w:eastAsia="ru-RU"/>
        </w:rPr>
      </w:pPr>
      <w:r w:rsidRPr="00DE1060">
        <w:rPr>
          <w:rFonts w:ascii="Times New Roman" w:eastAsia="Times New Roman" w:hAnsi="Times New Roman" w:cs="Times New Roman"/>
          <w:sz w:val="28"/>
          <w:szCs w:val="28"/>
          <w:lang w:eastAsia="ru-RU"/>
        </w:rPr>
        <w:t xml:space="preserve">Занятия проводятся </w:t>
      </w:r>
      <w:r w:rsidR="00DE1060" w:rsidRPr="00DE1060">
        <w:rPr>
          <w:rFonts w:ascii="Times New Roman" w:eastAsia="Times New Roman" w:hAnsi="Times New Roman" w:cs="Times New Roman"/>
          <w:sz w:val="28"/>
          <w:szCs w:val="28"/>
          <w:lang w:eastAsia="ru-RU"/>
        </w:rPr>
        <w:t>1</w:t>
      </w:r>
      <w:r w:rsidRPr="00DE1060">
        <w:rPr>
          <w:rFonts w:ascii="Times New Roman" w:eastAsia="Times New Roman" w:hAnsi="Times New Roman" w:cs="Times New Roman"/>
          <w:sz w:val="28"/>
          <w:szCs w:val="28"/>
          <w:lang w:eastAsia="ru-RU"/>
        </w:rPr>
        <w:t xml:space="preserve"> раз в неделю с нагрузкой 2 часа.</w:t>
      </w:r>
    </w:p>
    <w:p w:rsidR="0005720D" w:rsidRPr="00C12E09" w:rsidRDefault="0005720D" w:rsidP="0005720D">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sidR="00367663">
        <w:rPr>
          <w:rFonts w:ascii="Times New Roman" w:eastAsia="Times New Roman" w:hAnsi="Times New Roman" w:cs="Times New Roman"/>
          <w:color w:val="000000"/>
          <w:sz w:val="28"/>
          <w:szCs w:val="28"/>
          <w:lang w:eastAsia="ru-RU"/>
        </w:rPr>
        <w:t>32</w:t>
      </w:r>
      <w:r w:rsidRPr="00C12E09">
        <w:rPr>
          <w:rFonts w:ascii="Times New Roman" w:eastAsia="Times New Roman" w:hAnsi="Times New Roman" w:cs="Times New Roman"/>
          <w:color w:val="000000"/>
          <w:sz w:val="28"/>
          <w:szCs w:val="28"/>
          <w:lang w:eastAsia="ru-RU"/>
        </w:rPr>
        <w:t xml:space="preserve"> часа (в том числе, теоретические занятия – </w:t>
      </w:r>
      <w:r w:rsidR="00367663">
        <w:rPr>
          <w:rFonts w:ascii="Times New Roman" w:eastAsia="Times New Roman" w:hAnsi="Times New Roman" w:cs="Times New Roman"/>
          <w:color w:val="000000"/>
          <w:sz w:val="28"/>
          <w:szCs w:val="28"/>
          <w:lang w:eastAsia="ru-RU"/>
        </w:rPr>
        <w:t>10</w:t>
      </w:r>
      <w:r w:rsidRPr="00C12E09">
        <w:rPr>
          <w:rFonts w:ascii="Times New Roman" w:eastAsia="Times New Roman" w:hAnsi="Times New Roman" w:cs="Times New Roman"/>
          <w:color w:val="000000"/>
          <w:sz w:val="28"/>
          <w:szCs w:val="28"/>
          <w:lang w:eastAsia="ru-RU"/>
        </w:rPr>
        <w:t xml:space="preserve">, практические занятия – </w:t>
      </w:r>
      <w:r w:rsidR="0036766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2</w:t>
      </w:r>
      <w:r w:rsidRPr="00C12E09">
        <w:rPr>
          <w:rFonts w:ascii="Times New Roman" w:eastAsia="Times New Roman" w:hAnsi="Times New Roman" w:cs="Times New Roman"/>
          <w:color w:val="000000"/>
          <w:sz w:val="28"/>
          <w:szCs w:val="28"/>
          <w:lang w:eastAsia="ru-RU"/>
        </w:rPr>
        <w:t>).</w:t>
      </w:r>
    </w:p>
    <w:p w:rsidR="0005720D" w:rsidRDefault="0005720D" w:rsidP="0005720D">
      <w:pPr>
        <w:spacing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1701"/>
        <w:gridCol w:w="1559"/>
        <w:gridCol w:w="1559"/>
        <w:gridCol w:w="1559"/>
      </w:tblGrid>
      <w:tr w:rsidR="00DE1060" w:rsidRPr="00DE1060" w:rsidTr="00DE1060">
        <w:trPr>
          <w:cantSplit/>
          <w:trHeight w:val="663"/>
        </w:trPr>
        <w:tc>
          <w:tcPr>
            <w:tcW w:w="1985" w:type="dxa"/>
            <w:tcBorders>
              <w:top w:val="single" w:sz="4" w:space="0" w:color="auto"/>
              <w:left w:val="single" w:sz="4" w:space="0" w:color="auto"/>
              <w:bottom w:val="single" w:sz="4" w:space="0" w:color="auto"/>
              <w:right w:val="single" w:sz="4" w:space="0" w:color="auto"/>
            </w:tcBorders>
          </w:tcPr>
          <w:p w:rsidR="00DE1060" w:rsidRPr="00DE1060" w:rsidRDefault="00DE1060" w:rsidP="00DE1060">
            <w:pPr>
              <w:spacing w:after="0" w:line="240" w:lineRule="auto"/>
              <w:jc w:val="center"/>
              <w:rPr>
                <w:rFonts w:ascii="Times New Roman" w:eastAsia="Calibri" w:hAnsi="Times New Roman" w:cs="Times New Roman"/>
                <w:b/>
                <w:sz w:val="28"/>
                <w:szCs w:val="28"/>
              </w:rPr>
            </w:pPr>
            <w:r w:rsidRPr="00DE1060">
              <w:rPr>
                <w:rFonts w:ascii="Times New Roman" w:eastAsia="Calibri" w:hAnsi="Times New Roman" w:cs="Times New Roman"/>
                <w:b/>
                <w:sz w:val="28"/>
                <w:szCs w:val="28"/>
              </w:rPr>
              <w:t>Понедельник</w:t>
            </w:r>
          </w:p>
        </w:tc>
        <w:tc>
          <w:tcPr>
            <w:tcW w:w="1418" w:type="dxa"/>
            <w:tcBorders>
              <w:top w:val="single" w:sz="4" w:space="0" w:color="auto"/>
              <w:left w:val="single" w:sz="4" w:space="0" w:color="auto"/>
              <w:bottom w:val="single" w:sz="4" w:space="0" w:color="auto"/>
              <w:right w:val="single" w:sz="4" w:space="0" w:color="auto"/>
            </w:tcBorders>
          </w:tcPr>
          <w:p w:rsidR="00DE1060" w:rsidRPr="00DE1060" w:rsidRDefault="00DE1060" w:rsidP="00DE1060">
            <w:pPr>
              <w:spacing w:after="0" w:line="240" w:lineRule="auto"/>
              <w:jc w:val="center"/>
              <w:rPr>
                <w:rFonts w:ascii="Times New Roman" w:eastAsia="Calibri" w:hAnsi="Times New Roman" w:cs="Times New Roman"/>
                <w:b/>
                <w:sz w:val="28"/>
                <w:szCs w:val="28"/>
              </w:rPr>
            </w:pPr>
            <w:r w:rsidRPr="00DE1060">
              <w:rPr>
                <w:rFonts w:ascii="Times New Roman" w:eastAsia="Calibri" w:hAnsi="Times New Roman" w:cs="Times New Roman"/>
                <w:b/>
                <w:sz w:val="28"/>
                <w:szCs w:val="28"/>
              </w:rPr>
              <w:t>Вторник</w:t>
            </w:r>
          </w:p>
        </w:tc>
        <w:tc>
          <w:tcPr>
            <w:tcW w:w="1701" w:type="dxa"/>
            <w:tcBorders>
              <w:top w:val="single" w:sz="4" w:space="0" w:color="auto"/>
              <w:left w:val="single" w:sz="4" w:space="0" w:color="auto"/>
              <w:bottom w:val="single" w:sz="4" w:space="0" w:color="auto"/>
              <w:right w:val="single" w:sz="4" w:space="0" w:color="auto"/>
            </w:tcBorders>
          </w:tcPr>
          <w:p w:rsidR="00DE1060" w:rsidRPr="00DE1060" w:rsidRDefault="00DE1060" w:rsidP="00DE1060">
            <w:pPr>
              <w:spacing w:after="0" w:line="240" w:lineRule="auto"/>
              <w:jc w:val="center"/>
              <w:rPr>
                <w:rFonts w:ascii="Times New Roman" w:eastAsia="Calibri" w:hAnsi="Times New Roman" w:cs="Times New Roman"/>
                <w:b/>
                <w:sz w:val="28"/>
                <w:szCs w:val="28"/>
              </w:rPr>
            </w:pPr>
            <w:r w:rsidRPr="00DE1060">
              <w:rPr>
                <w:rFonts w:ascii="Times New Roman" w:eastAsia="Calibri" w:hAnsi="Times New Roman" w:cs="Times New Roman"/>
                <w:b/>
                <w:sz w:val="28"/>
                <w:szCs w:val="28"/>
              </w:rPr>
              <w:t>Среда</w:t>
            </w:r>
          </w:p>
        </w:tc>
        <w:tc>
          <w:tcPr>
            <w:tcW w:w="1559" w:type="dxa"/>
            <w:tcBorders>
              <w:top w:val="single" w:sz="4" w:space="0" w:color="auto"/>
              <w:left w:val="single" w:sz="4" w:space="0" w:color="auto"/>
              <w:bottom w:val="single" w:sz="4" w:space="0" w:color="auto"/>
              <w:right w:val="single" w:sz="4" w:space="0" w:color="auto"/>
            </w:tcBorders>
          </w:tcPr>
          <w:p w:rsidR="00DE1060" w:rsidRPr="00DE1060" w:rsidRDefault="00DE1060" w:rsidP="00DE1060">
            <w:pPr>
              <w:spacing w:after="0" w:line="240" w:lineRule="auto"/>
              <w:jc w:val="center"/>
              <w:rPr>
                <w:rFonts w:ascii="Times New Roman" w:eastAsia="Calibri" w:hAnsi="Times New Roman" w:cs="Times New Roman"/>
                <w:b/>
                <w:sz w:val="28"/>
                <w:szCs w:val="28"/>
              </w:rPr>
            </w:pPr>
            <w:r w:rsidRPr="00DE1060">
              <w:rPr>
                <w:rFonts w:ascii="Times New Roman" w:eastAsia="Calibri" w:hAnsi="Times New Roman" w:cs="Times New Roman"/>
                <w:b/>
                <w:sz w:val="28"/>
                <w:szCs w:val="28"/>
              </w:rPr>
              <w:t>Четверг</w:t>
            </w:r>
          </w:p>
        </w:tc>
        <w:tc>
          <w:tcPr>
            <w:tcW w:w="1559" w:type="dxa"/>
            <w:tcBorders>
              <w:top w:val="single" w:sz="4" w:space="0" w:color="auto"/>
              <w:left w:val="single" w:sz="4" w:space="0" w:color="auto"/>
              <w:bottom w:val="single" w:sz="4" w:space="0" w:color="auto"/>
              <w:right w:val="single" w:sz="4" w:space="0" w:color="auto"/>
            </w:tcBorders>
          </w:tcPr>
          <w:p w:rsidR="00DE1060" w:rsidRPr="00DE1060" w:rsidRDefault="00DE1060" w:rsidP="00DE1060">
            <w:pPr>
              <w:spacing w:after="0" w:line="240" w:lineRule="auto"/>
              <w:jc w:val="center"/>
              <w:rPr>
                <w:rFonts w:ascii="Times New Roman" w:eastAsia="Calibri" w:hAnsi="Times New Roman" w:cs="Times New Roman"/>
                <w:b/>
                <w:sz w:val="28"/>
                <w:szCs w:val="28"/>
              </w:rPr>
            </w:pPr>
            <w:r w:rsidRPr="00DE1060">
              <w:rPr>
                <w:rFonts w:ascii="Times New Roman" w:eastAsia="Calibri" w:hAnsi="Times New Roman" w:cs="Times New Roman"/>
                <w:b/>
                <w:sz w:val="28"/>
                <w:szCs w:val="28"/>
              </w:rPr>
              <w:t>Пятница</w:t>
            </w:r>
          </w:p>
        </w:tc>
        <w:tc>
          <w:tcPr>
            <w:tcW w:w="1559" w:type="dxa"/>
            <w:tcBorders>
              <w:top w:val="single" w:sz="4" w:space="0" w:color="auto"/>
              <w:left w:val="single" w:sz="4" w:space="0" w:color="auto"/>
              <w:bottom w:val="single" w:sz="4" w:space="0" w:color="auto"/>
              <w:right w:val="single" w:sz="4" w:space="0" w:color="auto"/>
            </w:tcBorders>
          </w:tcPr>
          <w:p w:rsidR="00DE1060" w:rsidRPr="00DE1060" w:rsidRDefault="00DE1060" w:rsidP="00DE1060">
            <w:pPr>
              <w:spacing w:after="0" w:line="240" w:lineRule="auto"/>
              <w:jc w:val="center"/>
              <w:rPr>
                <w:rFonts w:ascii="Times New Roman" w:eastAsia="Calibri" w:hAnsi="Times New Roman" w:cs="Times New Roman"/>
                <w:b/>
                <w:sz w:val="28"/>
                <w:szCs w:val="28"/>
              </w:rPr>
            </w:pPr>
            <w:r w:rsidRPr="00DE1060">
              <w:rPr>
                <w:rFonts w:ascii="Times New Roman" w:eastAsia="Calibri" w:hAnsi="Times New Roman" w:cs="Times New Roman"/>
                <w:b/>
                <w:sz w:val="28"/>
                <w:szCs w:val="28"/>
              </w:rPr>
              <w:t>Суббота</w:t>
            </w:r>
          </w:p>
        </w:tc>
      </w:tr>
      <w:tr w:rsidR="00DE1060" w:rsidRPr="00DE1060" w:rsidTr="00DE1060">
        <w:trPr>
          <w:cantSplit/>
          <w:trHeight w:val="701"/>
        </w:trPr>
        <w:tc>
          <w:tcPr>
            <w:tcW w:w="1985" w:type="dxa"/>
            <w:tcBorders>
              <w:top w:val="single" w:sz="4" w:space="0" w:color="auto"/>
              <w:left w:val="single" w:sz="4" w:space="0" w:color="auto"/>
              <w:bottom w:val="single" w:sz="4" w:space="0" w:color="auto"/>
              <w:right w:val="single" w:sz="4" w:space="0" w:color="auto"/>
            </w:tcBorders>
          </w:tcPr>
          <w:p w:rsidR="00DE1060" w:rsidRPr="00DE1060" w:rsidRDefault="00DE1060" w:rsidP="00DE1060">
            <w:pPr>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DE1060" w:rsidRPr="00DE1060" w:rsidRDefault="00DE1060" w:rsidP="00DE1060">
            <w:pPr>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1060" w:rsidRPr="00DE1060" w:rsidRDefault="00DE1060" w:rsidP="00DE1060">
            <w:pPr>
              <w:spacing w:after="0" w:line="240" w:lineRule="auto"/>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DE1060" w:rsidRPr="00DE1060" w:rsidRDefault="00DE1060" w:rsidP="00DE1060">
            <w:pPr>
              <w:spacing w:after="0" w:line="240" w:lineRule="auto"/>
              <w:jc w:val="center"/>
              <w:rPr>
                <w:rFonts w:ascii="Times New Roman" w:eastAsia="Calibri" w:hAnsi="Times New Roman" w:cs="Times New Roman"/>
                <w:sz w:val="24"/>
                <w:szCs w:val="24"/>
              </w:rPr>
            </w:pPr>
            <w:r w:rsidRPr="00DE1060">
              <w:rPr>
                <w:rFonts w:ascii="Times New Roman" w:eastAsia="Calibri" w:hAnsi="Times New Roman" w:cs="Times New Roman"/>
                <w:sz w:val="24"/>
                <w:szCs w:val="24"/>
              </w:rPr>
              <w:t>15.00-15.45</w:t>
            </w:r>
          </w:p>
          <w:p w:rsidR="00DE1060" w:rsidRPr="00DE1060" w:rsidRDefault="00DE1060" w:rsidP="00DE1060">
            <w:pPr>
              <w:spacing w:after="0" w:line="240" w:lineRule="auto"/>
              <w:jc w:val="center"/>
              <w:rPr>
                <w:rFonts w:ascii="Times New Roman" w:eastAsia="Calibri" w:hAnsi="Times New Roman" w:cs="Times New Roman"/>
                <w:b/>
                <w:sz w:val="24"/>
                <w:szCs w:val="24"/>
              </w:rPr>
            </w:pPr>
            <w:r w:rsidRPr="00DE1060">
              <w:rPr>
                <w:rFonts w:ascii="Times New Roman" w:eastAsia="Calibri" w:hAnsi="Times New Roman" w:cs="Times New Roman"/>
                <w:sz w:val="24"/>
                <w:szCs w:val="24"/>
              </w:rPr>
              <w:t>15.55-16.40</w:t>
            </w:r>
          </w:p>
        </w:tc>
        <w:tc>
          <w:tcPr>
            <w:tcW w:w="1559" w:type="dxa"/>
            <w:tcBorders>
              <w:top w:val="single" w:sz="4" w:space="0" w:color="auto"/>
              <w:left w:val="single" w:sz="4" w:space="0" w:color="auto"/>
              <w:bottom w:val="single" w:sz="4" w:space="0" w:color="auto"/>
              <w:right w:val="single" w:sz="4" w:space="0" w:color="auto"/>
            </w:tcBorders>
          </w:tcPr>
          <w:p w:rsidR="00DE1060" w:rsidRPr="00DE1060" w:rsidRDefault="00DE1060" w:rsidP="00DE1060">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E1060" w:rsidRPr="00DE1060" w:rsidRDefault="00DE1060" w:rsidP="00DE1060">
            <w:pPr>
              <w:spacing w:after="0" w:line="240" w:lineRule="auto"/>
              <w:jc w:val="center"/>
              <w:rPr>
                <w:rFonts w:ascii="Times New Roman" w:eastAsia="Calibri" w:hAnsi="Times New Roman" w:cs="Times New Roman"/>
                <w:sz w:val="24"/>
                <w:szCs w:val="24"/>
              </w:rPr>
            </w:pPr>
          </w:p>
        </w:tc>
      </w:tr>
    </w:tbl>
    <w:p w:rsidR="00DE1060" w:rsidRDefault="00DE1060" w:rsidP="0005720D">
      <w:pPr>
        <w:spacing w:line="360" w:lineRule="auto"/>
        <w:ind w:firstLine="567"/>
        <w:jc w:val="both"/>
        <w:rPr>
          <w:rFonts w:ascii="Times New Roman" w:eastAsia="Times New Roman" w:hAnsi="Times New Roman" w:cs="Times New Roman"/>
          <w:color w:val="000000"/>
          <w:sz w:val="28"/>
          <w:szCs w:val="28"/>
          <w:lang w:eastAsia="ru-RU"/>
        </w:rPr>
      </w:pPr>
    </w:p>
    <w:p w:rsidR="00C12E09" w:rsidRDefault="0005720D" w:rsidP="00FB0474">
      <w:pPr>
        <w:pStyle w:val="a3"/>
        <w:numPr>
          <w:ilvl w:val="0"/>
          <w:numId w:val="98"/>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05720D" w:rsidRDefault="0005720D" w:rsidP="0005720D">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07550B">
        <w:rPr>
          <w:rFonts w:ascii="Times New Roman" w:eastAsia="Times New Roman" w:hAnsi="Times New Roman" w:cs="Times New Roman"/>
          <w:b/>
          <w:color w:val="000000"/>
          <w:sz w:val="28"/>
          <w:szCs w:val="28"/>
          <w:lang w:eastAsia="ru-RU"/>
        </w:rPr>
        <w:t>Музей – хранитель наследия веков» 3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992"/>
        <w:gridCol w:w="1134"/>
        <w:gridCol w:w="1560"/>
        <w:gridCol w:w="1842"/>
      </w:tblGrid>
      <w:tr w:rsidR="0007550B" w:rsidRPr="0007550B" w:rsidTr="00367663">
        <w:trPr>
          <w:trHeight w:val="255"/>
        </w:trPr>
        <w:tc>
          <w:tcPr>
            <w:tcW w:w="817" w:type="dxa"/>
            <w:vMerge w:val="restart"/>
            <w:shd w:val="clear" w:color="auto" w:fill="auto"/>
          </w:tcPr>
          <w:p w:rsidR="0007550B" w:rsidRPr="0007550B" w:rsidRDefault="0007550B" w:rsidP="00367663">
            <w:pPr>
              <w:spacing w:after="0" w:line="240" w:lineRule="auto"/>
              <w:jc w:val="center"/>
              <w:rPr>
                <w:rFonts w:ascii="Times New Roman" w:eastAsia="Times New Roman" w:hAnsi="Times New Roman" w:cs="Times New Roman"/>
                <w:b/>
                <w:bCs/>
                <w:color w:val="000000"/>
                <w:sz w:val="28"/>
                <w:szCs w:val="28"/>
                <w:lang w:eastAsia="ru-RU"/>
              </w:rPr>
            </w:pPr>
            <w:r w:rsidRPr="0007550B">
              <w:rPr>
                <w:rFonts w:ascii="Times New Roman" w:eastAsia="Times New Roman" w:hAnsi="Times New Roman" w:cs="Times New Roman"/>
                <w:b/>
                <w:sz w:val="28"/>
                <w:szCs w:val="28"/>
                <w:lang w:eastAsia="ru-RU"/>
              </w:rPr>
              <w:t>№</w:t>
            </w:r>
            <w:r w:rsidRPr="0007550B">
              <w:rPr>
                <w:rFonts w:ascii="Times New Roman" w:eastAsia="Times New Roman" w:hAnsi="Times New Roman" w:cs="Times New Roman"/>
                <w:b/>
                <w:sz w:val="28"/>
                <w:szCs w:val="28"/>
                <w:lang w:eastAsia="ru-RU"/>
              </w:rPr>
              <w:br/>
              <w:t>п/п</w:t>
            </w:r>
          </w:p>
        </w:tc>
        <w:tc>
          <w:tcPr>
            <w:tcW w:w="3402" w:type="dxa"/>
            <w:vMerge w:val="restart"/>
            <w:shd w:val="clear" w:color="auto" w:fill="auto"/>
          </w:tcPr>
          <w:p w:rsidR="0007550B" w:rsidRPr="0007550B" w:rsidRDefault="0007550B" w:rsidP="00367663">
            <w:pPr>
              <w:spacing w:after="0" w:line="240" w:lineRule="auto"/>
              <w:jc w:val="center"/>
              <w:rPr>
                <w:rFonts w:ascii="Times New Roman" w:eastAsia="Times New Roman" w:hAnsi="Times New Roman" w:cs="Times New Roman"/>
                <w:b/>
                <w:bCs/>
                <w:color w:val="000000"/>
                <w:sz w:val="28"/>
                <w:szCs w:val="28"/>
                <w:lang w:eastAsia="ru-RU"/>
              </w:rPr>
            </w:pPr>
            <w:r w:rsidRPr="0007550B">
              <w:rPr>
                <w:rFonts w:ascii="Times New Roman" w:eastAsia="Times New Roman" w:hAnsi="Times New Roman" w:cs="Times New Roman"/>
                <w:b/>
                <w:bCs/>
                <w:color w:val="000000"/>
                <w:sz w:val="28"/>
                <w:szCs w:val="28"/>
                <w:lang w:eastAsia="ru-RU"/>
              </w:rPr>
              <w:t>Название раздела, темы</w:t>
            </w:r>
          </w:p>
        </w:tc>
        <w:tc>
          <w:tcPr>
            <w:tcW w:w="3686" w:type="dxa"/>
            <w:gridSpan w:val="3"/>
            <w:shd w:val="clear" w:color="auto" w:fill="auto"/>
          </w:tcPr>
          <w:p w:rsidR="0007550B" w:rsidRPr="0007550B" w:rsidRDefault="0007550B" w:rsidP="00367663">
            <w:pPr>
              <w:spacing w:after="0" w:line="240" w:lineRule="auto"/>
              <w:jc w:val="center"/>
              <w:rPr>
                <w:rFonts w:ascii="Times New Roman" w:eastAsia="Times New Roman" w:hAnsi="Times New Roman" w:cs="Times New Roman"/>
                <w:b/>
                <w:bCs/>
                <w:color w:val="000000"/>
                <w:sz w:val="28"/>
                <w:szCs w:val="28"/>
                <w:lang w:eastAsia="ru-RU"/>
              </w:rPr>
            </w:pPr>
            <w:r w:rsidRPr="0007550B">
              <w:rPr>
                <w:rFonts w:ascii="Times New Roman" w:eastAsia="Times New Roman" w:hAnsi="Times New Roman" w:cs="Times New Roman"/>
                <w:b/>
                <w:bCs/>
                <w:color w:val="000000"/>
                <w:sz w:val="28"/>
                <w:szCs w:val="28"/>
                <w:lang w:eastAsia="ru-RU"/>
              </w:rPr>
              <w:t>Количество часов</w:t>
            </w:r>
          </w:p>
        </w:tc>
        <w:tc>
          <w:tcPr>
            <w:tcW w:w="1842" w:type="dxa"/>
            <w:vMerge w:val="restart"/>
            <w:shd w:val="clear" w:color="auto" w:fill="auto"/>
          </w:tcPr>
          <w:p w:rsidR="0007550B" w:rsidRPr="0007550B" w:rsidRDefault="0007550B" w:rsidP="00367663">
            <w:pPr>
              <w:spacing w:after="0" w:line="240" w:lineRule="auto"/>
              <w:jc w:val="center"/>
              <w:rPr>
                <w:rFonts w:ascii="Times New Roman" w:eastAsia="Times New Roman" w:hAnsi="Times New Roman" w:cs="Times New Roman"/>
                <w:b/>
                <w:bCs/>
                <w:color w:val="000000"/>
                <w:sz w:val="28"/>
                <w:szCs w:val="28"/>
                <w:lang w:eastAsia="ru-RU"/>
              </w:rPr>
            </w:pPr>
            <w:r w:rsidRPr="0007550B">
              <w:rPr>
                <w:rFonts w:ascii="Times New Roman" w:eastAsia="Times New Roman" w:hAnsi="Times New Roman" w:cs="Times New Roman"/>
                <w:b/>
                <w:bCs/>
                <w:color w:val="000000"/>
                <w:sz w:val="28"/>
                <w:szCs w:val="28"/>
                <w:lang w:eastAsia="ru-RU"/>
              </w:rPr>
              <w:t>Форма аттестации (контроля)</w:t>
            </w:r>
          </w:p>
        </w:tc>
      </w:tr>
      <w:tr w:rsidR="0007550B" w:rsidRPr="0007550B" w:rsidTr="00367663">
        <w:trPr>
          <w:trHeight w:val="300"/>
        </w:trPr>
        <w:tc>
          <w:tcPr>
            <w:tcW w:w="817" w:type="dxa"/>
            <w:vMerge/>
          </w:tcPr>
          <w:p w:rsidR="0007550B" w:rsidRPr="0007550B" w:rsidRDefault="0007550B" w:rsidP="00367663">
            <w:pPr>
              <w:spacing w:after="0" w:line="240" w:lineRule="auto"/>
              <w:jc w:val="center"/>
              <w:rPr>
                <w:rFonts w:ascii="Times New Roman" w:eastAsia="Times New Roman" w:hAnsi="Times New Roman" w:cs="Times New Roman"/>
                <w:sz w:val="28"/>
                <w:szCs w:val="28"/>
                <w:lang w:eastAsia="ru-RU"/>
              </w:rPr>
            </w:pPr>
          </w:p>
        </w:tc>
        <w:tc>
          <w:tcPr>
            <w:tcW w:w="3402" w:type="dxa"/>
            <w:vMerge/>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p>
        </w:tc>
        <w:tc>
          <w:tcPr>
            <w:tcW w:w="992" w:type="dxa"/>
            <w:shd w:val="clear" w:color="auto" w:fill="auto"/>
          </w:tcPr>
          <w:p w:rsidR="0007550B" w:rsidRPr="0007550B" w:rsidRDefault="0007550B" w:rsidP="00367663">
            <w:pPr>
              <w:spacing w:after="0" w:line="240" w:lineRule="auto"/>
              <w:jc w:val="center"/>
              <w:rPr>
                <w:rFonts w:ascii="Times New Roman" w:eastAsia="Times New Roman" w:hAnsi="Times New Roman" w:cs="Times New Roman"/>
                <w:b/>
                <w:bCs/>
                <w:color w:val="000000"/>
                <w:sz w:val="28"/>
                <w:szCs w:val="28"/>
                <w:lang w:eastAsia="ru-RU"/>
              </w:rPr>
            </w:pPr>
            <w:r w:rsidRPr="0007550B">
              <w:rPr>
                <w:rFonts w:ascii="Times New Roman" w:eastAsia="Times New Roman" w:hAnsi="Times New Roman" w:cs="Times New Roman"/>
                <w:b/>
                <w:bCs/>
                <w:color w:val="000000"/>
                <w:sz w:val="28"/>
                <w:szCs w:val="28"/>
                <w:lang w:eastAsia="ru-RU"/>
              </w:rPr>
              <w:t>всего</w:t>
            </w:r>
          </w:p>
        </w:tc>
        <w:tc>
          <w:tcPr>
            <w:tcW w:w="1134" w:type="dxa"/>
            <w:shd w:val="clear" w:color="auto" w:fill="auto"/>
          </w:tcPr>
          <w:p w:rsidR="0007550B" w:rsidRPr="0007550B" w:rsidRDefault="0007550B" w:rsidP="00367663">
            <w:pPr>
              <w:spacing w:after="0" w:line="240" w:lineRule="auto"/>
              <w:jc w:val="center"/>
              <w:rPr>
                <w:rFonts w:ascii="Times New Roman" w:eastAsia="Times New Roman" w:hAnsi="Times New Roman" w:cs="Times New Roman"/>
                <w:b/>
                <w:bCs/>
                <w:color w:val="000000"/>
                <w:sz w:val="28"/>
                <w:szCs w:val="28"/>
                <w:lang w:eastAsia="ru-RU"/>
              </w:rPr>
            </w:pPr>
            <w:r w:rsidRPr="0007550B">
              <w:rPr>
                <w:rFonts w:ascii="Times New Roman" w:eastAsia="Times New Roman" w:hAnsi="Times New Roman" w:cs="Times New Roman"/>
                <w:b/>
                <w:bCs/>
                <w:color w:val="000000"/>
                <w:sz w:val="28"/>
                <w:szCs w:val="28"/>
                <w:lang w:eastAsia="ru-RU"/>
              </w:rPr>
              <w:t>теория</w:t>
            </w:r>
          </w:p>
        </w:tc>
        <w:tc>
          <w:tcPr>
            <w:tcW w:w="1560" w:type="dxa"/>
            <w:shd w:val="clear" w:color="auto" w:fill="auto"/>
          </w:tcPr>
          <w:p w:rsidR="0007550B" w:rsidRPr="0007550B" w:rsidRDefault="0007550B" w:rsidP="00367663">
            <w:pPr>
              <w:spacing w:after="0" w:line="240" w:lineRule="auto"/>
              <w:jc w:val="center"/>
              <w:rPr>
                <w:rFonts w:ascii="Times New Roman" w:eastAsia="Times New Roman" w:hAnsi="Times New Roman" w:cs="Times New Roman"/>
                <w:b/>
                <w:bCs/>
                <w:color w:val="000000"/>
                <w:sz w:val="28"/>
                <w:szCs w:val="28"/>
                <w:lang w:eastAsia="ru-RU"/>
              </w:rPr>
            </w:pPr>
            <w:r w:rsidRPr="0007550B">
              <w:rPr>
                <w:rFonts w:ascii="Times New Roman" w:eastAsia="Times New Roman" w:hAnsi="Times New Roman" w:cs="Times New Roman"/>
                <w:b/>
                <w:bCs/>
                <w:color w:val="000000"/>
                <w:sz w:val="28"/>
                <w:szCs w:val="28"/>
                <w:lang w:eastAsia="ru-RU"/>
              </w:rPr>
              <w:t>практика</w:t>
            </w:r>
          </w:p>
        </w:tc>
        <w:tc>
          <w:tcPr>
            <w:tcW w:w="1842" w:type="dxa"/>
            <w:vMerge/>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p>
        </w:tc>
      </w:tr>
      <w:tr w:rsidR="0007550B" w:rsidRPr="0007550B" w:rsidTr="00367663">
        <w:tc>
          <w:tcPr>
            <w:tcW w:w="817"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1.</w:t>
            </w:r>
          </w:p>
        </w:tc>
        <w:tc>
          <w:tcPr>
            <w:tcW w:w="3402" w:type="dxa"/>
          </w:tcPr>
          <w:p w:rsidR="0007550B" w:rsidRPr="0007550B" w:rsidRDefault="0007550B" w:rsidP="00367663">
            <w:pPr>
              <w:spacing w:after="0" w:line="240" w:lineRule="auto"/>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Введение</w:t>
            </w:r>
            <w:r w:rsidR="00367663">
              <w:rPr>
                <w:rFonts w:ascii="Times New Roman" w:eastAsia="Times New Roman" w:hAnsi="Times New Roman" w:cs="Times New Roman"/>
                <w:bCs/>
                <w:color w:val="000000"/>
                <w:sz w:val="28"/>
                <w:szCs w:val="28"/>
                <w:lang w:eastAsia="ru-RU"/>
              </w:rPr>
              <w:t>.</w:t>
            </w:r>
          </w:p>
        </w:tc>
        <w:tc>
          <w:tcPr>
            <w:tcW w:w="992"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2</w:t>
            </w:r>
          </w:p>
        </w:tc>
        <w:tc>
          <w:tcPr>
            <w:tcW w:w="1134" w:type="dxa"/>
          </w:tcPr>
          <w:p w:rsidR="0007550B" w:rsidRPr="0007550B" w:rsidRDefault="00367663" w:rsidP="0036766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1560" w:type="dxa"/>
          </w:tcPr>
          <w:p w:rsidR="0007550B" w:rsidRPr="0007550B" w:rsidRDefault="00367663" w:rsidP="0036766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w:t>
            </w:r>
          </w:p>
        </w:tc>
        <w:tc>
          <w:tcPr>
            <w:tcW w:w="1842"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инструктаж</w:t>
            </w:r>
          </w:p>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p>
        </w:tc>
      </w:tr>
      <w:tr w:rsidR="0007550B" w:rsidRPr="0007550B" w:rsidTr="00367663">
        <w:tc>
          <w:tcPr>
            <w:tcW w:w="817"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2</w:t>
            </w:r>
            <w:r w:rsidR="00367663" w:rsidRPr="00367663">
              <w:rPr>
                <w:rFonts w:ascii="Times New Roman" w:eastAsia="Times New Roman" w:hAnsi="Times New Roman" w:cs="Times New Roman"/>
                <w:bCs/>
                <w:color w:val="000000"/>
                <w:sz w:val="28"/>
                <w:szCs w:val="28"/>
                <w:lang w:eastAsia="ru-RU"/>
              </w:rPr>
              <w:t>.</w:t>
            </w:r>
          </w:p>
        </w:tc>
        <w:tc>
          <w:tcPr>
            <w:tcW w:w="3402" w:type="dxa"/>
          </w:tcPr>
          <w:p w:rsidR="0007550B" w:rsidRPr="0007550B" w:rsidRDefault="0007550B" w:rsidP="00367663">
            <w:pPr>
              <w:spacing w:after="0" w:line="240" w:lineRule="auto"/>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 xml:space="preserve">Основы музееведения. </w:t>
            </w:r>
          </w:p>
        </w:tc>
        <w:tc>
          <w:tcPr>
            <w:tcW w:w="992"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2</w:t>
            </w:r>
          </w:p>
        </w:tc>
        <w:tc>
          <w:tcPr>
            <w:tcW w:w="1134"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0</w:t>
            </w:r>
          </w:p>
        </w:tc>
        <w:tc>
          <w:tcPr>
            <w:tcW w:w="1560"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2</w:t>
            </w:r>
          </w:p>
        </w:tc>
        <w:tc>
          <w:tcPr>
            <w:tcW w:w="1842"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викторина или кроссворд</w:t>
            </w:r>
          </w:p>
        </w:tc>
      </w:tr>
      <w:tr w:rsidR="0007550B" w:rsidRPr="0007550B" w:rsidTr="00367663">
        <w:tc>
          <w:tcPr>
            <w:tcW w:w="817"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3</w:t>
            </w:r>
            <w:r w:rsidR="00367663" w:rsidRPr="00367663">
              <w:rPr>
                <w:rFonts w:ascii="Times New Roman" w:eastAsia="Times New Roman" w:hAnsi="Times New Roman" w:cs="Times New Roman"/>
                <w:bCs/>
                <w:color w:val="000000"/>
                <w:sz w:val="28"/>
                <w:szCs w:val="28"/>
                <w:lang w:eastAsia="ru-RU"/>
              </w:rPr>
              <w:t>.</w:t>
            </w:r>
          </w:p>
        </w:tc>
        <w:tc>
          <w:tcPr>
            <w:tcW w:w="3402" w:type="dxa"/>
          </w:tcPr>
          <w:p w:rsidR="0007550B" w:rsidRPr="0007550B" w:rsidRDefault="0007550B" w:rsidP="00367663">
            <w:pPr>
              <w:spacing w:after="0" w:line="240" w:lineRule="auto"/>
              <w:rPr>
                <w:rFonts w:ascii="Times New Roman" w:eastAsia="Times New Roman" w:hAnsi="Times New Roman" w:cs="Times New Roman"/>
                <w:bCs/>
                <w:color w:val="000000"/>
                <w:sz w:val="28"/>
                <w:szCs w:val="28"/>
                <w:lang w:eastAsia="ru-RU"/>
              </w:rPr>
            </w:pPr>
            <w:r w:rsidRPr="0007550B">
              <w:rPr>
                <w:rFonts w:ascii="Times New Roman" w:eastAsia="Calibri" w:hAnsi="Times New Roman" w:cs="Times New Roman"/>
                <w:sz w:val="28"/>
                <w:szCs w:val="28"/>
              </w:rPr>
              <w:t>Порядок приёма и выдачи экспонатов.</w:t>
            </w:r>
            <w:r w:rsidRPr="0007550B">
              <w:rPr>
                <w:rFonts w:ascii="Times New Roman" w:eastAsia="Calibri" w:hAnsi="Times New Roman" w:cs="Times New Roman"/>
                <w:spacing w:val="-2"/>
                <w:w w:val="107"/>
                <w:sz w:val="28"/>
                <w:szCs w:val="28"/>
              </w:rPr>
              <w:t xml:space="preserve"> Обеспечение сохранности музейных предметов</w:t>
            </w:r>
            <w:r w:rsidR="00367663">
              <w:rPr>
                <w:rFonts w:ascii="Times New Roman" w:eastAsia="Calibri" w:hAnsi="Times New Roman" w:cs="Times New Roman"/>
                <w:spacing w:val="-2"/>
                <w:w w:val="107"/>
                <w:sz w:val="28"/>
                <w:szCs w:val="28"/>
              </w:rPr>
              <w:t>.</w:t>
            </w:r>
          </w:p>
        </w:tc>
        <w:tc>
          <w:tcPr>
            <w:tcW w:w="992"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4</w:t>
            </w:r>
          </w:p>
        </w:tc>
        <w:tc>
          <w:tcPr>
            <w:tcW w:w="1134"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2</w:t>
            </w:r>
          </w:p>
        </w:tc>
        <w:tc>
          <w:tcPr>
            <w:tcW w:w="1560"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2</w:t>
            </w:r>
          </w:p>
        </w:tc>
        <w:tc>
          <w:tcPr>
            <w:tcW w:w="1842"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определение сохранности размеров экспонатов</w:t>
            </w:r>
          </w:p>
        </w:tc>
      </w:tr>
      <w:tr w:rsidR="0007550B" w:rsidRPr="0007550B" w:rsidTr="00367663">
        <w:tc>
          <w:tcPr>
            <w:tcW w:w="817"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4</w:t>
            </w:r>
            <w:r w:rsidR="00367663" w:rsidRPr="00367663">
              <w:rPr>
                <w:rFonts w:ascii="Times New Roman" w:eastAsia="Times New Roman" w:hAnsi="Times New Roman" w:cs="Times New Roman"/>
                <w:bCs/>
                <w:color w:val="000000"/>
                <w:sz w:val="28"/>
                <w:szCs w:val="28"/>
                <w:lang w:eastAsia="ru-RU"/>
              </w:rPr>
              <w:t>.</w:t>
            </w:r>
          </w:p>
        </w:tc>
        <w:tc>
          <w:tcPr>
            <w:tcW w:w="3402" w:type="dxa"/>
          </w:tcPr>
          <w:p w:rsidR="0007550B" w:rsidRPr="0007550B" w:rsidRDefault="00367663" w:rsidP="00367663">
            <w:pPr>
              <w:spacing w:after="0" w:line="240" w:lineRule="auto"/>
              <w:rPr>
                <w:rFonts w:ascii="Times New Roman" w:eastAsia="Calibri" w:hAnsi="Times New Roman" w:cs="Times New Roman"/>
                <w:sz w:val="28"/>
                <w:szCs w:val="28"/>
              </w:rPr>
            </w:pPr>
            <w:r w:rsidRPr="00367663">
              <w:rPr>
                <w:rFonts w:ascii="Times New Roman" w:eastAsia="Calibri" w:hAnsi="Times New Roman" w:cs="Times New Roman"/>
                <w:sz w:val="28"/>
                <w:szCs w:val="28"/>
              </w:rPr>
              <w:t>Тематико-</w:t>
            </w:r>
            <w:r w:rsidR="0007550B" w:rsidRPr="0007550B">
              <w:rPr>
                <w:rFonts w:ascii="Times New Roman" w:eastAsia="Calibri" w:hAnsi="Times New Roman" w:cs="Times New Roman"/>
                <w:sz w:val="28"/>
                <w:szCs w:val="28"/>
              </w:rPr>
              <w:t>экспозиционный план.</w:t>
            </w:r>
          </w:p>
        </w:tc>
        <w:tc>
          <w:tcPr>
            <w:tcW w:w="992"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4</w:t>
            </w:r>
          </w:p>
        </w:tc>
        <w:tc>
          <w:tcPr>
            <w:tcW w:w="1134"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2</w:t>
            </w:r>
          </w:p>
        </w:tc>
        <w:tc>
          <w:tcPr>
            <w:tcW w:w="1560"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2</w:t>
            </w:r>
          </w:p>
        </w:tc>
        <w:tc>
          <w:tcPr>
            <w:tcW w:w="1842"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зачет</w:t>
            </w:r>
          </w:p>
        </w:tc>
      </w:tr>
      <w:tr w:rsidR="0007550B" w:rsidRPr="0007550B" w:rsidTr="00367663">
        <w:tc>
          <w:tcPr>
            <w:tcW w:w="817"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5</w:t>
            </w:r>
            <w:r w:rsidR="00367663" w:rsidRPr="00367663">
              <w:rPr>
                <w:rFonts w:ascii="Times New Roman" w:eastAsia="Times New Roman" w:hAnsi="Times New Roman" w:cs="Times New Roman"/>
                <w:bCs/>
                <w:color w:val="000000"/>
                <w:sz w:val="28"/>
                <w:szCs w:val="28"/>
                <w:lang w:eastAsia="ru-RU"/>
              </w:rPr>
              <w:t>.</w:t>
            </w:r>
          </w:p>
        </w:tc>
        <w:tc>
          <w:tcPr>
            <w:tcW w:w="3402" w:type="dxa"/>
          </w:tcPr>
          <w:p w:rsidR="0007550B" w:rsidRPr="0007550B" w:rsidRDefault="0007550B" w:rsidP="00367663">
            <w:pPr>
              <w:spacing w:after="0" w:line="240" w:lineRule="auto"/>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Проектирование музейной экспозиции</w:t>
            </w:r>
            <w:r w:rsidR="00367663">
              <w:rPr>
                <w:rFonts w:ascii="Times New Roman" w:eastAsia="Times New Roman" w:hAnsi="Times New Roman" w:cs="Times New Roman"/>
                <w:bCs/>
                <w:color w:val="000000"/>
                <w:sz w:val="28"/>
                <w:szCs w:val="28"/>
                <w:lang w:eastAsia="ru-RU"/>
              </w:rPr>
              <w:t>.</w:t>
            </w:r>
          </w:p>
        </w:tc>
        <w:tc>
          <w:tcPr>
            <w:tcW w:w="992"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6</w:t>
            </w:r>
          </w:p>
        </w:tc>
        <w:tc>
          <w:tcPr>
            <w:tcW w:w="1134"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2</w:t>
            </w:r>
          </w:p>
        </w:tc>
        <w:tc>
          <w:tcPr>
            <w:tcW w:w="1560"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4</w:t>
            </w:r>
          </w:p>
        </w:tc>
        <w:tc>
          <w:tcPr>
            <w:tcW w:w="1842"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Calibri" w:hAnsi="Times New Roman" w:cs="Times New Roman"/>
                <w:color w:val="000000"/>
                <w:sz w:val="28"/>
                <w:szCs w:val="28"/>
              </w:rPr>
              <w:t>деловая игра</w:t>
            </w:r>
          </w:p>
        </w:tc>
      </w:tr>
      <w:tr w:rsidR="0007550B" w:rsidRPr="0007550B" w:rsidTr="00367663">
        <w:tc>
          <w:tcPr>
            <w:tcW w:w="817"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6</w:t>
            </w:r>
            <w:r w:rsidR="00367663" w:rsidRPr="00367663">
              <w:rPr>
                <w:rFonts w:ascii="Times New Roman" w:eastAsia="Times New Roman" w:hAnsi="Times New Roman" w:cs="Times New Roman"/>
                <w:bCs/>
                <w:color w:val="000000"/>
                <w:sz w:val="28"/>
                <w:szCs w:val="28"/>
                <w:lang w:eastAsia="ru-RU"/>
              </w:rPr>
              <w:t>.</w:t>
            </w:r>
          </w:p>
        </w:tc>
        <w:tc>
          <w:tcPr>
            <w:tcW w:w="3402" w:type="dxa"/>
          </w:tcPr>
          <w:p w:rsidR="0007550B" w:rsidRPr="0007550B" w:rsidRDefault="0007550B" w:rsidP="00367663">
            <w:pPr>
              <w:spacing w:after="0" w:line="240" w:lineRule="auto"/>
              <w:rPr>
                <w:rFonts w:ascii="Times New Roman" w:eastAsia="Times New Roman" w:hAnsi="Times New Roman" w:cs="Times New Roman"/>
                <w:bCs/>
                <w:color w:val="000000"/>
                <w:sz w:val="28"/>
                <w:szCs w:val="28"/>
                <w:lang w:eastAsia="ru-RU"/>
              </w:rPr>
            </w:pPr>
            <w:r w:rsidRPr="0007550B">
              <w:rPr>
                <w:rFonts w:ascii="Times New Roman" w:eastAsia="Calibri" w:hAnsi="Times New Roman" w:cs="Times New Roman"/>
                <w:spacing w:val="-5"/>
                <w:w w:val="107"/>
                <w:sz w:val="28"/>
                <w:szCs w:val="28"/>
              </w:rPr>
              <w:t>Работа с информаторами по вопросникам. Современ</w:t>
            </w:r>
            <w:r w:rsidRPr="0007550B">
              <w:rPr>
                <w:rFonts w:ascii="Times New Roman" w:eastAsia="Calibri" w:hAnsi="Times New Roman" w:cs="Times New Roman"/>
                <w:spacing w:val="-5"/>
                <w:w w:val="107"/>
                <w:sz w:val="28"/>
                <w:szCs w:val="28"/>
              </w:rPr>
              <w:softHyphen/>
            </w:r>
            <w:r w:rsidRPr="0007550B">
              <w:rPr>
                <w:rFonts w:ascii="Times New Roman" w:eastAsia="Calibri" w:hAnsi="Times New Roman" w:cs="Times New Roman"/>
                <w:spacing w:val="-4"/>
                <w:w w:val="107"/>
                <w:sz w:val="28"/>
                <w:szCs w:val="28"/>
              </w:rPr>
              <w:t>ные требования к анкетам, интервью.</w:t>
            </w:r>
          </w:p>
        </w:tc>
        <w:tc>
          <w:tcPr>
            <w:tcW w:w="992"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4</w:t>
            </w:r>
          </w:p>
        </w:tc>
        <w:tc>
          <w:tcPr>
            <w:tcW w:w="1134"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0</w:t>
            </w:r>
          </w:p>
        </w:tc>
        <w:tc>
          <w:tcPr>
            <w:tcW w:w="1560"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4</w:t>
            </w:r>
          </w:p>
        </w:tc>
        <w:tc>
          <w:tcPr>
            <w:tcW w:w="1842"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написание заметки для школьного сайта</w:t>
            </w:r>
          </w:p>
        </w:tc>
      </w:tr>
      <w:tr w:rsidR="0007550B" w:rsidRPr="0007550B" w:rsidTr="00367663">
        <w:tc>
          <w:tcPr>
            <w:tcW w:w="817"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7</w:t>
            </w:r>
            <w:r w:rsidR="00367663" w:rsidRPr="00367663">
              <w:rPr>
                <w:rFonts w:ascii="Times New Roman" w:eastAsia="Times New Roman" w:hAnsi="Times New Roman" w:cs="Times New Roman"/>
                <w:bCs/>
                <w:color w:val="000000"/>
                <w:sz w:val="28"/>
                <w:szCs w:val="28"/>
                <w:lang w:eastAsia="ru-RU"/>
              </w:rPr>
              <w:t>.</w:t>
            </w:r>
          </w:p>
        </w:tc>
        <w:tc>
          <w:tcPr>
            <w:tcW w:w="3402" w:type="dxa"/>
          </w:tcPr>
          <w:p w:rsidR="0007550B" w:rsidRPr="0007550B" w:rsidRDefault="0007550B" w:rsidP="00367663">
            <w:pPr>
              <w:spacing w:after="0" w:line="240" w:lineRule="auto"/>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Школа экскурсовода. Обзорные и тематические экскурсии</w:t>
            </w:r>
            <w:r w:rsidR="00367663">
              <w:rPr>
                <w:rFonts w:ascii="Times New Roman" w:eastAsia="Times New Roman" w:hAnsi="Times New Roman" w:cs="Times New Roman"/>
                <w:bCs/>
                <w:color w:val="000000"/>
                <w:sz w:val="28"/>
                <w:szCs w:val="28"/>
                <w:lang w:eastAsia="ru-RU"/>
              </w:rPr>
              <w:t>.</w:t>
            </w:r>
          </w:p>
        </w:tc>
        <w:tc>
          <w:tcPr>
            <w:tcW w:w="992"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10</w:t>
            </w:r>
          </w:p>
        </w:tc>
        <w:tc>
          <w:tcPr>
            <w:tcW w:w="1134"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2</w:t>
            </w:r>
          </w:p>
        </w:tc>
        <w:tc>
          <w:tcPr>
            <w:tcW w:w="1560"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8</w:t>
            </w:r>
          </w:p>
        </w:tc>
        <w:tc>
          <w:tcPr>
            <w:tcW w:w="1842" w:type="dxa"/>
          </w:tcPr>
          <w:p w:rsidR="0007550B" w:rsidRPr="0007550B" w:rsidRDefault="0007550B" w:rsidP="00367663">
            <w:pPr>
              <w:spacing w:after="0" w:line="240" w:lineRule="auto"/>
              <w:jc w:val="center"/>
              <w:rPr>
                <w:rFonts w:ascii="Times New Roman" w:eastAsia="Times New Roman" w:hAnsi="Times New Roman" w:cs="Times New Roman"/>
                <w:bCs/>
                <w:color w:val="000000"/>
                <w:sz w:val="28"/>
                <w:szCs w:val="28"/>
                <w:lang w:eastAsia="ru-RU"/>
              </w:rPr>
            </w:pPr>
            <w:r w:rsidRPr="0007550B">
              <w:rPr>
                <w:rFonts w:ascii="Times New Roman" w:eastAsia="Times New Roman" w:hAnsi="Times New Roman" w:cs="Times New Roman"/>
                <w:bCs/>
                <w:color w:val="000000"/>
                <w:sz w:val="28"/>
                <w:szCs w:val="28"/>
                <w:lang w:eastAsia="ru-RU"/>
              </w:rPr>
              <w:t>мини - экскурсии</w:t>
            </w:r>
          </w:p>
        </w:tc>
      </w:tr>
      <w:tr w:rsidR="00367663" w:rsidRPr="0007550B" w:rsidTr="00367663">
        <w:tc>
          <w:tcPr>
            <w:tcW w:w="817" w:type="dxa"/>
          </w:tcPr>
          <w:p w:rsidR="00367663" w:rsidRPr="00367663" w:rsidRDefault="00367663" w:rsidP="00367663">
            <w:pPr>
              <w:spacing w:after="0" w:line="240" w:lineRule="auto"/>
              <w:jc w:val="center"/>
              <w:rPr>
                <w:rFonts w:ascii="Times New Roman" w:eastAsia="Times New Roman" w:hAnsi="Times New Roman" w:cs="Times New Roman"/>
                <w:bCs/>
                <w:color w:val="000000"/>
                <w:sz w:val="28"/>
                <w:szCs w:val="28"/>
                <w:lang w:eastAsia="ru-RU"/>
              </w:rPr>
            </w:pPr>
          </w:p>
        </w:tc>
        <w:tc>
          <w:tcPr>
            <w:tcW w:w="3402" w:type="dxa"/>
          </w:tcPr>
          <w:p w:rsidR="00367663" w:rsidRPr="00367663" w:rsidRDefault="00367663" w:rsidP="00367663">
            <w:pPr>
              <w:spacing w:after="0" w:line="240" w:lineRule="auto"/>
              <w:rPr>
                <w:rFonts w:ascii="Times New Roman" w:eastAsia="Times New Roman" w:hAnsi="Times New Roman" w:cs="Times New Roman"/>
                <w:bCs/>
                <w:color w:val="000000"/>
                <w:sz w:val="28"/>
                <w:szCs w:val="28"/>
                <w:lang w:eastAsia="ru-RU"/>
              </w:rPr>
            </w:pPr>
            <w:r w:rsidRPr="00367663">
              <w:rPr>
                <w:rFonts w:ascii="Times New Roman" w:eastAsia="Times New Roman" w:hAnsi="Times New Roman" w:cs="Times New Roman"/>
                <w:bCs/>
                <w:color w:val="000000"/>
                <w:sz w:val="28"/>
                <w:szCs w:val="28"/>
                <w:lang w:eastAsia="ru-RU"/>
              </w:rPr>
              <w:t>Итого:</w:t>
            </w:r>
          </w:p>
        </w:tc>
        <w:tc>
          <w:tcPr>
            <w:tcW w:w="992" w:type="dxa"/>
          </w:tcPr>
          <w:p w:rsidR="00367663" w:rsidRPr="00367663" w:rsidRDefault="00367663" w:rsidP="00367663">
            <w:pPr>
              <w:spacing w:after="0" w:line="240" w:lineRule="auto"/>
              <w:jc w:val="center"/>
              <w:rPr>
                <w:rFonts w:ascii="Times New Roman" w:eastAsia="Times New Roman" w:hAnsi="Times New Roman" w:cs="Times New Roman"/>
                <w:bCs/>
                <w:color w:val="000000"/>
                <w:sz w:val="28"/>
                <w:szCs w:val="28"/>
                <w:lang w:eastAsia="ru-RU"/>
              </w:rPr>
            </w:pPr>
            <w:r w:rsidRPr="00367663">
              <w:rPr>
                <w:rFonts w:ascii="Times New Roman" w:eastAsia="Times New Roman" w:hAnsi="Times New Roman" w:cs="Times New Roman"/>
                <w:bCs/>
                <w:color w:val="000000"/>
                <w:sz w:val="28"/>
                <w:szCs w:val="28"/>
                <w:lang w:eastAsia="ru-RU"/>
              </w:rPr>
              <w:t>32</w:t>
            </w:r>
          </w:p>
        </w:tc>
        <w:tc>
          <w:tcPr>
            <w:tcW w:w="1134" w:type="dxa"/>
          </w:tcPr>
          <w:p w:rsidR="00367663" w:rsidRPr="00367663" w:rsidRDefault="00367663" w:rsidP="0036766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p>
        </w:tc>
        <w:tc>
          <w:tcPr>
            <w:tcW w:w="1560" w:type="dxa"/>
          </w:tcPr>
          <w:p w:rsidR="00367663" w:rsidRPr="00367663" w:rsidRDefault="00367663" w:rsidP="00367663">
            <w:pPr>
              <w:spacing w:after="0" w:line="240" w:lineRule="auto"/>
              <w:jc w:val="center"/>
              <w:rPr>
                <w:rFonts w:ascii="Times New Roman" w:eastAsia="Times New Roman" w:hAnsi="Times New Roman" w:cs="Times New Roman"/>
                <w:bCs/>
                <w:color w:val="000000"/>
                <w:sz w:val="28"/>
                <w:szCs w:val="28"/>
                <w:lang w:eastAsia="ru-RU"/>
              </w:rPr>
            </w:pPr>
            <w:r w:rsidRPr="00367663">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2</w:t>
            </w:r>
          </w:p>
        </w:tc>
        <w:tc>
          <w:tcPr>
            <w:tcW w:w="1842" w:type="dxa"/>
          </w:tcPr>
          <w:p w:rsidR="00367663" w:rsidRPr="00367663" w:rsidRDefault="00367663" w:rsidP="00367663">
            <w:pPr>
              <w:spacing w:after="0" w:line="240" w:lineRule="auto"/>
              <w:jc w:val="center"/>
              <w:rPr>
                <w:rFonts w:ascii="Times New Roman" w:eastAsia="Times New Roman" w:hAnsi="Times New Roman" w:cs="Times New Roman"/>
                <w:bCs/>
                <w:color w:val="000000"/>
                <w:sz w:val="28"/>
                <w:szCs w:val="28"/>
                <w:lang w:eastAsia="ru-RU"/>
              </w:rPr>
            </w:pPr>
          </w:p>
        </w:tc>
      </w:tr>
    </w:tbl>
    <w:p w:rsidR="0007550B" w:rsidRDefault="0007550B" w:rsidP="0007550B">
      <w:pPr>
        <w:jc w:val="both"/>
        <w:rPr>
          <w:rFonts w:ascii="Times New Roman" w:eastAsia="Times New Roman" w:hAnsi="Times New Roman" w:cs="Times New Roman"/>
          <w:color w:val="000000"/>
          <w:sz w:val="28"/>
          <w:szCs w:val="28"/>
          <w:lang w:eastAsia="ru-RU"/>
        </w:rPr>
      </w:pPr>
    </w:p>
    <w:p w:rsidR="00367663" w:rsidRDefault="00367663" w:rsidP="00FB0474">
      <w:pPr>
        <w:pStyle w:val="a3"/>
        <w:numPr>
          <w:ilvl w:val="0"/>
          <w:numId w:val="98"/>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367663" w:rsidRDefault="00367663" w:rsidP="00FB0474">
      <w:pPr>
        <w:pStyle w:val="a3"/>
        <w:numPr>
          <w:ilvl w:val="0"/>
          <w:numId w:val="99"/>
        </w:num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Введение.</w:t>
      </w:r>
    </w:p>
    <w:p w:rsidR="00367663" w:rsidRDefault="00367663" w:rsidP="00670966">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w:t>
      </w:r>
      <w:r w:rsidRPr="00367663">
        <w:rPr>
          <w:rFonts w:ascii="Times New Roman" w:eastAsia="Times New Roman" w:hAnsi="Times New Roman" w:cs="Times New Roman"/>
          <w:color w:val="000000"/>
          <w:sz w:val="28"/>
          <w:szCs w:val="28"/>
          <w:lang w:eastAsia="ru-RU"/>
        </w:rPr>
        <w:t>Что такое музей. Ирбит – город музеев. Правила безопасного поведения во время экскурсии, поездки, массовых мероприятий.</w:t>
      </w:r>
    </w:p>
    <w:p w:rsidR="00367663" w:rsidRDefault="00367663" w:rsidP="00FB0474">
      <w:pPr>
        <w:pStyle w:val="a3"/>
        <w:numPr>
          <w:ilvl w:val="0"/>
          <w:numId w:val="99"/>
        </w:numPr>
        <w:spacing w:line="360" w:lineRule="auto"/>
        <w:jc w:val="both"/>
        <w:rPr>
          <w:rFonts w:ascii="Times New Roman" w:eastAsia="Times New Roman" w:hAnsi="Times New Roman" w:cs="Times New Roman"/>
          <w:b/>
          <w:color w:val="000000"/>
          <w:sz w:val="28"/>
          <w:szCs w:val="28"/>
          <w:lang w:eastAsia="ru-RU"/>
        </w:rPr>
      </w:pPr>
      <w:r w:rsidRPr="00367663">
        <w:rPr>
          <w:rFonts w:ascii="Times New Roman" w:eastAsia="Times New Roman" w:hAnsi="Times New Roman" w:cs="Times New Roman"/>
          <w:b/>
          <w:color w:val="000000"/>
          <w:sz w:val="28"/>
          <w:szCs w:val="28"/>
          <w:lang w:eastAsia="ru-RU"/>
        </w:rPr>
        <w:t xml:space="preserve">Основы музееведения. </w:t>
      </w:r>
    </w:p>
    <w:p w:rsidR="00367663" w:rsidRPr="00367663" w:rsidRDefault="00367663" w:rsidP="00670966">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w:t>
      </w:r>
      <w:r w:rsidRPr="00367663">
        <w:rPr>
          <w:rFonts w:ascii="Times New Roman" w:eastAsia="Times New Roman" w:hAnsi="Times New Roman" w:cs="Times New Roman"/>
          <w:color w:val="000000"/>
          <w:sz w:val="28"/>
          <w:szCs w:val="28"/>
          <w:lang w:eastAsia="ru-RU"/>
        </w:rPr>
        <w:t>Экскурсии в музеи города и школьные музеи района. Знакомство по литературе, кинофотоматериалам, в ходе экскурсий с крупными музеями разных профилей; беседа с сотрудниками местного музея об истории создания музея, формировании его коллекций; проведение викторины по музеям нашей страны.</w:t>
      </w:r>
    </w:p>
    <w:p w:rsidR="00367663" w:rsidRDefault="00367663" w:rsidP="00FB0474">
      <w:pPr>
        <w:pStyle w:val="a3"/>
        <w:numPr>
          <w:ilvl w:val="0"/>
          <w:numId w:val="99"/>
        </w:numPr>
        <w:spacing w:line="360" w:lineRule="auto"/>
        <w:jc w:val="both"/>
        <w:rPr>
          <w:rFonts w:ascii="Times New Roman" w:eastAsia="Times New Roman" w:hAnsi="Times New Roman" w:cs="Times New Roman"/>
          <w:b/>
          <w:color w:val="000000"/>
          <w:sz w:val="28"/>
          <w:szCs w:val="28"/>
          <w:lang w:eastAsia="ru-RU"/>
        </w:rPr>
      </w:pPr>
      <w:r w:rsidRPr="00367663">
        <w:rPr>
          <w:rFonts w:ascii="Times New Roman" w:eastAsia="Times New Roman" w:hAnsi="Times New Roman" w:cs="Times New Roman"/>
          <w:b/>
          <w:color w:val="000000"/>
          <w:sz w:val="28"/>
          <w:szCs w:val="28"/>
          <w:lang w:eastAsia="ru-RU"/>
        </w:rPr>
        <w:t>Порядок приёма и выдачи экспонатов. Обеспечение сохранности музейных предметов.</w:t>
      </w:r>
    </w:p>
    <w:p w:rsidR="00670966" w:rsidRPr="00670966" w:rsidRDefault="00367663" w:rsidP="00670966">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w:t>
      </w:r>
      <w:r w:rsidR="00670966" w:rsidRPr="00670966">
        <w:rPr>
          <w:rFonts w:ascii="Times New Roman" w:eastAsia="Times New Roman" w:hAnsi="Times New Roman" w:cs="Times New Roman"/>
          <w:color w:val="000000"/>
          <w:sz w:val="28"/>
          <w:szCs w:val="28"/>
          <w:lang w:eastAsia="ru-RU"/>
        </w:rPr>
        <w:t xml:space="preserve">Инвентарная книга. Обеспечение сохранности предметов в экспозиции и фондах. Требования к помещению. Музейные каталоги и их системы. Архивная книга - её содержание, строение, правила занесения экспонатов. </w:t>
      </w:r>
    </w:p>
    <w:p w:rsidR="00670966" w:rsidRDefault="00670966" w:rsidP="00670966">
      <w:pPr>
        <w:spacing w:line="360" w:lineRule="auto"/>
        <w:ind w:firstLine="567"/>
        <w:jc w:val="both"/>
        <w:rPr>
          <w:rFonts w:ascii="Times New Roman" w:eastAsia="Times New Roman" w:hAnsi="Times New Roman" w:cs="Times New Roman"/>
          <w:color w:val="000000"/>
          <w:sz w:val="28"/>
          <w:szCs w:val="28"/>
          <w:lang w:eastAsia="ru-RU"/>
        </w:rPr>
      </w:pPr>
      <w:r w:rsidRPr="00670966">
        <w:rPr>
          <w:rFonts w:ascii="Times New Roman" w:eastAsia="Times New Roman" w:hAnsi="Times New Roman" w:cs="Times New Roman"/>
          <w:color w:val="000000"/>
          <w:sz w:val="28"/>
          <w:szCs w:val="28"/>
          <w:lang w:eastAsia="ru-RU"/>
        </w:rPr>
        <w:t>Задачи консервации и реставрации музейных предметов. Определение и описание предмето</w:t>
      </w:r>
      <w:r>
        <w:rPr>
          <w:rFonts w:ascii="Times New Roman" w:eastAsia="Times New Roman" w:hAnsi="Times New Roman" w:cs="Times New Roman"/>
          <w:color w:val="000000"/>
          <w:sz w:val="28"/>
          <w:szCs w:val="28"/>
          <w:lang w:eastAsia="ru-RU"/>
        </w:rPr>
        <w:t>в. Организация хранения экспона</w:t>
      </w:r>
      <w:r w:rsidRPr="00670966">
        <w:rPr>
          <w:rFonts w:ascii="Times New Roman" w:eastAsia="Times New Roman" w:hAnsi="Times New Roman" w:cs="Times New Roman"/>
          <w:color w:val="000000"/>
          <w:sz w:val="28"/>
          <w:szCs w:val="28"/>
          <w:lang w:eastAsia="ru-RU"/>
        </w:rPr>
        <w:t>тов. Вспомогательные картотеки. Терминология экспоната. Знаковое значение предметов обихода.</w:t>
      </w:r>
    </w:p>
    <w:p w:rsidR="00670966" w:rsidRDefault="00670966" w:rsidP="00670966">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Книга поступлений – основной документ учета музейных предметов. Акты приема и передачи музейных предметов. Анализ условий хранения музейных</w:t>
      </w:r>
      <w:r>
        <w:rPr>
          <w:rFonts w:ascii="Times New Roman" w:hAnsi="Times New Roman" w:cs="Times New Roman"/>
          <w:sz w:val="28"/>
          <w:szCs w:val="28"/>
        </w:rPr>
        <w:t xml:space="preserve"> предметов в экспозициях и пере</w:t>
      </w:r>
      <w:r w:rsidRPr="00954F67">
        <w:rPr>
          <w:rFonts w:ascii="Times New Roman" w:hAnsi="Times New Roman" w:cs="Times New Roman"/>
          <w:sz w:val="28"/>
          <w:szCs w:val="28"/>
        </w:rPr>
        <w:t xml:space="preserve">движных выставках. Ведение книг учета. </w:t>
      </w:r>
    </w:p>
    <w:p w:rsidR="00670966" w:rsidRDefault="00670966" w:rsidP="00FB0474">
      <w:pPr>
        <w:pStyle w:val="a3"/>
        <w:numPr>
          <w:ilvl w:val="0"/>
          <w:numId w:val="99"/>
        </w:numPr>
        <w:spacing w:line="360" w:lineRule="auto"/>
        <w:jc w:val="both"/>
        <w:rPr>
          <w:rFonts w:ascii="Times New Roman" w:eastAsia="Times New Roman" w:hAnsi="Times New Roman" w:cs="Times New Roman"/>
          <w:b/>
          <w:color w:val="000000"/>
          <w:sz w:val="28"/>
          <w:szCs w:val="28"/>
          <w:lang w:eastAsia="ru-RU"/>
        </w:rPr>
      </w:pPr>
      <w:r w:rsidRPr="00670966">
        <w:rPr>
          <w:rFonts w:ascii="Times New Roman" w:eastAsia="Times New Roman" w:hAnsi="Times New Roman" w:cs="Times New Roman"/>
          <w:b/>
          <w:color w:val="000000"/>
          <w:sz w:val="28"/>
          <w:szCs w:val="28"/>
          <w:lang w:eastAsia="ru-RU"/>
        </w:rPr>
        <w:t>Тематико-экспозиционный план.</w:t>
      </w:r>
    </w:p>
    <w:p w:rsidR="00FB068E" w:rsidRDefault="00FB068E" w:rsidP="00FB068E">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lastRenderedPageBreak/>
        <w:t>Теоретическая часть.</w:t>
      </w:r>
      <w:r>
        <w:rPr>
          <w:rFonts w:ascii="Times New Roman" w:eastAsia="Times New Roman" w:hAnsi="Times New Roman" w:cs="Times New Roman"/>
          <w:color w:val="000000"/>
          <w:sz w:val="28"/>
          <w:szCs w:val="28"/>
          <w:lang w:eastAsia="ru-RU"/>
        </w:rPr>
        <w:t xml:space="preserve"> </w:t>
      </w:r>
      <w:r w:rsidRPr="00FB068E">
        <w:rPr>
          <w:rFonts w:ascii="Times New Roman" w:eastAsia="Times New Roman" w:hAnsi="Times New Roman" w:cs="Times New Roman"/>
          <w:color w:val="000000"/>
          <w:sz w:val="28"/>
          <w:szCs w:val="28"/>
          <w:lang w:eastAsia="ru-RU"/>
        </w:rPr>
        <w:t>Экспозиционное оборудование. План работы над созданием экспозиции. Основные принципы размещения экспонатов в экспозиции. Требования к экспонированию предметов.</w:t>
      </w:r>
    </w:p>
    <w:p w:rsidR="00FB068E" w:rsidRDefault="00FB068E" w:rsidP="00FB068E">
      <w:pPr>
        <w:spacing w:line="360" w:lineRule="auto"/>
        <w:ind w:firstLine="567"/>
        <w:jc w:val="both"/>
        <w:rPr>
          <w:rFonts w:ascii="Times New Roman" w:eastAsia="Times New Roman" w:hAnsi="Times New Roman" w:cs="Times New Roman"/>
          <w:color w:val="000000"/>
          <w:sz w:val="28"/>
          <w:szCs w:val="28"/>
          <w:lang w:eastAsia="ru-RU"/>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w:t>
      </w:r>
      <w:r w:rsidRPr="00FB068E">
        <w:rPr>
          <w:rFonts w:ascii="Times New Roman" w:eastAsia="Times New Roman" w:hAnsi="Times New Roman" w:cs="Times New Roman"/>
          <w:color w:val="000000"/>
          <w:sz w:val="28"/>
          <w:szCs w:val="28"/>
          <w:lang w:eastAsia="ru-RU"/>
        </w:rPr>
        <w:t xml:space="preserve">Разработка тематико-экспозиционного плана. </w:t>
      </w:r>
    </w:p>
    <w:p w:rsidR="00FB068E" w:rsidRDefault="00FB068E" w:rsidP="00FB0474">
      <w:pPr>
        <w:pStyle w:val="a3"/>
        <w:numPr>
          <w:ilvl w:val="0"/>
          <w:numId w:val="99"/>
        </w:numPr>
        <w:spacing w:line="360" w:lineRule="auto"/>
        <w:jc w:val="both"/>
        <w:rPr>
          <w:rFonts w:ascii="Times New Roman" w:eastAsia="Times New Roman" w:hAnsi="Times New Roman" w:cs="Times New Roman"/>
          <w:b/>
          <w:color w:val="000000"/>
          <w:sz w:val="28"/>
          <w:szCs w:val="28"/>
          <w:lang w:eastAsia="ru-RU"/>
        </w:rPr>
      </w:pPr>
      <w:r w:rsidRPr="00FB068E">
        <w:rPr>
          <w:rFonts w:ascii="Times New Roman" w:eastAsia="Times New Roman" w:hAnsi="Times New Roman" w:cs="Times New Roman"/>
          <w:b/>
          <w:color w:val="000000"/>
          <w:sz w:val="28"/>
          <w:szCs w:val="28"/>
          <w:lang w:eastAsia="ru-RU"/>
        </w:rPr>
        <w:t>Проектирование музейной экспозиции.</w:t>
      </w:r>
    </w:p>
    <w:p w:rsidR="00FB068E" w:rsidRDefault="00FB068E" w:rsidP="00FB068E">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w:t>
      </w:r>
      <w:r w:rsidRPr="00FB068E">
        <w:rPr>
          <w:rFonts w:ascii="Times New Roman" w:eastAsia="Times New Roman" w:hAnsi="Times New Roman" w:cs="Times New Roman"/>
          <w:color w:val="000000"/>
          <w:sz w:val="28"/>
          <w:szCs w:val="28"/>
          <w:lang w:eastAsia="ru-RU"/>
        </w:rPr>
        <w:t xml:space="preserve">Экспонат – главная структурная единица экспозиции. Идейный замысел и тематическая структура экспозиции. Методы построения экспозиции. Этапы создания музейной экспозиции. </w:t>
      </w:r>
    </w:p>
    <w:p w:rsidR="00FB068E" w:rsidRDefault="00FB068E" w:rsidP="00FB068E">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w:t>
      </w:r>
      <w:r>
        <w:rPr>
          <w:rFonts w:ascii="Times New Roman" w:hAnsi="Times New Roman" w:cs="Times New Roman"/>
          <w:sz w:val="28"/>
          <w:szCs w:val="28"/>
        </w:rPr>
        <w:t>Проектирование музейной экспозиции.</w:t>
      </w:r>
    </w:p>
    <w:p w:rsidR="00FB068E" w:rsidRPr="00FB068E" w:rsidRDefault="00FB068E" w:rsidP="00FB0474">
      <w:pPr>
        <w:pStyle w:val="a3"/>
        <w:numPr>
          <w:ilvl w:val="0"/>
          <w:numId w:val="99"/>
        </w:numPr>
        <w:spacing w:line="360" w:lineRule="auto"/>
        <w:jc w:val="both"/>
        <w:rPr>
          <w:rFonts w:ascii="Times New Roman" w:eastAsia="Times New Roman" w:hAnsi="Times New Roman" w:cs="Times New Roman"/>
          <w:b/>
          <w:color w:val="000000"/>
          <w:sz w:val="28"/>
          <w:szCs w:val="28"/>
          <w:lang w:eastAsia="ru-RU"/>
        </w:rPr>
      </w:pPr>
      <w:r w:rsidRPr="00FB068E">
        <w:rPr>
          <w:rFonts w:ascii="Times New Roman" w:eastAsia="Times New Roman" w:hAnsi="Times New Roman" w:cs="Times New Roman"/>
          <w:b/>
          <w:color w:val="000000"/>
          <w:sz w:val="28"/>
          <w:szCs w:val="28"/>
          <w:lang w:eastAsia="ru-RU"/>
        </w:rPr>
        <w:t>Работа с информа</w:t>
      </w:r>
      <w:r>
        <w:rPr>
          <w:rFonts w:ascii="Times New Roman" w:eastAsia="Times New Roman" w:hAnsi="Times New Roman" w:cs="Times New Roman"/>
          <w:b/>
          <w:color w:val="000000"/>
          <w:sz w:val="28"/>
          <w:szCs w:val="28"/>
          <w:lang w:eastAsia="ru-RU"/>
        </w:rPr>
        <w:t>торами по вопросникам. Современ</w:t>
      </w:r>
      <w:r w:rsidRPr="00FB068E">
        <w:rPr>
          <w:rFonts w:ascii="Times New Roman" w:eastAsia="Times New Roman" w:hAnsi="Times New Roman" w:cs="Times New Roman"/>
          <w:b/>
          <w:color w:val="000000"/>
          <w:sz w:val="28"/>
          <w:szCs w:val="28"/>
          <w:lang w:eastAsia="ru-RU"/>
        </w:rPr>
        <w:t>ные требования к анкетам, интервью.</w:t>
      </w:r>
    </w:p>
    <w:p w:rsidR="00FB068E" w:rsidRDefault="00FB068E" w:rsidP="0093164F">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w:t>
      </w:r>
      <w:r w:rsidRPr="00FB068E">
        <w:rPr>
          <w:rFonts w:ascii="Times New Roman" w:hAnsi="Times New Roman" w:cs="Times New Roman"/>
          <w:sz w:val="28"/>
          <w:szCs w:val="28"/>
        </w:rPr>
        <w:t>Проведение бесед, интервью, их оформление.</w:t>
      </w:r>
    </w:p>
    <w:p w:rsidR="00FB068E" w:rsidRDefault="00FB068E" w:rsidP="00FB0474">
      <w:pPr>
        <w:pStyle w:val="a3"/>
        <w:numPr>
          <w:ilvl w:val="0"/>
          <w:numId w:val="99"/>
        </w:numPr>
        <w:spacing w:line="360" w:lineRule="auto"/>
        <w:jc w:val="both"/>
        <w:rPr>
          <w:rFonts w:ascii="Times New Roman" w:eastAsia="Times New Roman" w:hAnsi="Times New Roman" w:cs="Times New Roman"/>
          <w:b/>
          <w:color w:val="000000"/>
          <w:sz w:val="28"/>
          <w:szCs w:val="28"/>
          <w:lang w:eastAsia="ru-RU"/>
        </w:rPr>
      </w:pPr>
      <w:r w:rsidRPr="00FB068E">
        <w:rPr>
          <w:rFonts w:ascii="Times New Roman" w:eastAsia="Times New Roman" w:hAnsi="Times New Roman" w:cs="Times New Roman"/>
          <w:b/>
          <w:color w:val="000000"/>
          <w:sz w:val="28"/>
          <w:szCs w:val="28"/>
          <w:lang w:eastAsia="ru-RU"/>
        </w:rPr>
        <w:t>Школа экскурсовода. Обзорные и тематические экскурсии.</w:t>
      </w:r>
    </w:p>
    <w:p w:rsidR="0093164F" w:rsidRDefault="00FB068E" w:rsidP="0093164F">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w:t>
      </w:r>
      <w:r w:rsidR="0093164F" w:rsidRPr="0093164F">
        <w:rPr>
          <w:rFonts w:ascii="Times New Roman" w:eastAsia="Times New Roman" w:hAnsi="Times New Roman" w:cs="Times New Roman"/>
          <w:color w:val="000000"/>
          <w:sz w:val="28"/>
          <w:szCs w:val="28"/>
          <w:lang w:eastAsia="ru-RU"/>
        </w:rPr>
        <w:t>Обзорные, тематические экскурсии. Составляющие части экскурсии и их особенности. Памятка экскурсовода. Методика подготовки экскурсии в музеях.</w:t>
      </w:r>
    </w:p>
    <w:p w:rsidR="0093164F" w:rsidRDefault="0093164F" w:rsidP="0093164F">
      <w:pPr>
        <w:spacing w:line="360" w:lineRule="auto"/>
        <w:ind w:firstLine="567"/>
        <w:jc w:val="both"/>
        <w:rPr>
          <w:rFonts w:ascii="Times New Roman" w:hAnsi="Times New Roman" w:cs="Times New Roman"/>
          <w:sz w:val="28"/>
          <w:szCs w:val="28"/>
        </w:rPr>
      </w:pPr>
      <w:r w:rsidRPr="00954F67">
        <w:rPr>
          <w:rFonts w:ascii="Times New Roman" w:hAnsi="Times New Roman" w:cs="Times New Roman"/>
          <w:i/>
          <w:sz w:val="28"/>
          <w:szCs w:val="28"/>
        </w:rPr>
        <w:t>Практическая часть.</w:t>
      </w:r>
      <w:r w:rsidRPr="00954F67">
        <w:rPr>
          <w:rFonts w:ascii="Times New Roman" w:hAnsi="Times New Roman" w:cs="Times New Roman"/>
          <w:sz w:val="28"/>
          <w:szCs w:val="28"/>
        </w:rPr>
        <w:t xml:space="preserve">  </w:t>
      </w:r>
      <w:r w:rsidRPr="0093164F">
        <w:rPr>
          <w:rFonts w:ascii="Times New Roman" w:hAnsi="Times New Roman" w:cs="Times New Roman"/>
          <w:sz w:val="28"/>
          <w:szCs w:val="28"/>
        </w:rPr>
        <w:t>Состав</w:t>
      </w:r>
      <w:r>
        <w:rPr>
          <w:rFonts w:ascii="Times New Roman" w:hAnsi="Times New Roman" w:cs="Times New Roman"/>
          <w:sz w:val="28"/>
          <w:szCs w:val="28"/>
        </w:rPr>
        <w:t>ление</w:t>
      </w:r>
      <w:r w:rsidRPr="0093164F">
        <w:rPr>
          <w:rFonts w:ascii="Times New Roman" w:hAnsi="Times New Roman" w:cs="Times New Roman"/>
          <w:sz w:val="28"/>
          <w:szCs w:val="28"/>
        </w:rPr>
        <w:t xml:space="preserve"> экскурси</w:t>
      </w:r>
      <w:r>
        <w:rPr>
          <w:rFonts w:ascii="Times New Roman" w:hAnsi="Times New Roman" w:cs="Times New Roman"/>
          <w:sz w:val="28"/>
          <w:szCs w:val="28"/>
        </w:rPr>
        <w:t>и</w:t>
      </w:r>
      <w:r w:rsidRPr="0093164F">
        <w:rPr>
          <w:rFonts w:ascii="Times New Roman" w:hAnsi="Times New Roman" w:cs="Times New Roman"/>
          <w:sz w:val="28"/>
          <w:szCs w:val="28"/>
        </w:rPr>
        <w:t xml:space="preserve"> по экспозиции музея с элементами театрализованного представления. Составить экскурсию по экспозиции музея, по населенному пункту с вовлечением зрителей в диалог.</w:t>
      </w:r>
    </w:p>
    <w:p w:rsidR="00667775" w:rsidRDefault="00667775" w:rsidP="0093164F">
      <w:pPr>
        <w:spacing w:line="360" w:lineRule="auto"/>
        <w:ind w:firstLine="567"/>
        <w:jc w:val="both"/>
        <w:rPr>
          <w:rFonts w:ascii="Times New Roman" w:hAnsi="Times New Roman" w:cs="Times New Roman"/>
          <w:sz w:val="28"/>
          <w:szCs w:val="28"/>
        </w:rPr>
      </w:pPr>
    </w:p>
    <w:p w:rsidR="00667775" w:rsidRDefault="00667775">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5495" w:type="dxa"/>
        <w:tblLook w:val="04A0" w:firstRow="1" w:lastRow="0" w:firstColumn="1" w:lastColumn="0" w:noHBand="0" w:noVBand="1"/>
      </w:tblPr>
      <w:tblGrid>
        <w:gridCol w:w="4075"/>
      </w:tblGrid>
      <w:tr w:rsidR="00667775" w:rsidRPr="007472A8" w:rsidTr="00707D0F">
        <w:tc>
          <w:tcPr>
            <w:tcW w:w="4075" w:type="dxa"/>
            <w:hideMark/>
          </w:tcPr>
          <w:p w:rsidR="00667775" w:rsidRPr="007472A8" w:rsidRDefault="00667775" w:rsidP="00707D0F">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667775" w:rsidRPr="007472A8" w:rsidRDefault="00667775" w:rsidP="00667775">
      <w:pPr>
        <w:tabs>
          <w:tab w:val="left" w:pos="851"/>
        </w:tabs>
        <w:spacing w:after="0"/>
        <w:ind w:firstLine="709"/>
        <w:jc w:val="both"/>
        <w:rPr>
          <w:rFonts w:ascii="Times New Roman" w:eastAsia="MS Mincho" w:hAnsi="Times New Roman" w:cs="Times New Roman"/>
          <w:color w:val="00B050"/>
          <w:sz w:val="28"/>
          <w:szCs w:val="28"/>
          <w:lang w:eastAsia="ja-JP"/>
        </w:rPr>
      </w:pPr>
    </w:p>
    <w:p w:rsidR="00667775" w:rsidRPr="007472A8" w:rsidRDefault="00667775" w:rsidP="00667775">
      <w:pPr>
        <w:tabs>
          <w:tab w:val="left" w:pos="851"/>
        </w:tabs>
        <w:spacing w:after="0"/>
        <w:ind w:firstLine="709"/>
        <w:jc w:val="both"/>
        <w:rPr>
          <w:rFonts w:ascii="Times New Roman" w:eastAsia="Times New Roman" w:hAnsi="Times New Roman" w:cs="Times New Roman"/>
          <w:color w:val="00B050"/>
          <w:sz w:val="28"/>
          <w:szCs w:val="28"/>
          <w:lang w:eastAsia="ru-RU"/>
        </w:rPr>
      </w:pPr>
    </w:p>
    <w:p w:rsidR="00667775" w:rsidRPr="007472A8" w:rsidRDefault="00667775" w:rsidP="00667775">
      <w:pPr>
        <w:tabs>
          <w:tab w:val="left" w:pos="851"/>
        </w:tabs>
        <w:spacing w:after="0"/>
        <w:ind w:firstLine="709"/>
        <w:jc w:val="both"/>
        <w:rPr>
          <w:rFonts w:ascii="Times New Roman" w:eastAsia="Times New Roman" w:hAnsi="Times New Roman" w:cs="Times New Roman"/>
          <w:color w:val="00B050"/>
          <w:sz w:val="28"/>
          <w:szCs w:val="28"/>
          <w:lang w:eastAsia="ru-RU"/>
        </w:rPr>
      </w:pPr>
    </w:p>
    <w:p w:rsidR="00667775" w:rsidRPr="007472A8" w:rsidRDefault="00667775" w:rsidP="00667775">
      <w:pPr>
        <w:tabs>
          <w:tab w:val="left" w:pos="851"/>
        </w:tabs>
        <w:spacing w:after="0"/>
        <w:ind w:firstLine="709"/>
        <w:jc w:val="both"/>
        <w:rPr>
          <w:rFonts w:ascii="Times New Roman" w:eastAsia="Times New Roman" w:hAnsi="Times New Roman" w:cs="Times New Roman"/>
          <w:color w:val="00B050"/>
          <w:sz w:val="28"/>
          <w:szCs w:val="28"/>
          <w:lang w:eastAsia="ru-RU"/>
        </w:rPr>
      </w:pPr>
    </w:p>
    <w:p w:rsidR="00667775" w:rsidRPr="007472A8" w:rsidRDefault="00667775" w:rsidP="00667775">
      <w:pPr>
        <w:tabs>
          <w:tab w:val="left" w:pos="851"/>
        </w:tabs>
        <w:spacing w:after="0"/>
        <w:ind w:firstLine="709"/>
        <w:jc w:val="both"/>
        <w:rPr>
          <w:rFonts w:ascii="Times New Roman" w:eastAsia="Times New Roman" w:hAnsi="Times New Roman" w:cs="Times New Roman"/>
          <w:color w:val="00B050"/>
          <w:sz w:val="28"/>
          <w:szCs w:val="28"/>
          <w:lang w:eastAsia="ru-RU"/>
        </w:rPr>
      </w:pPr>
    </w:p>
    <w:p w:rsidR="00667775" w:rsidRPr="007472A8" w:rsidRDefault="00667775" w:rsidP="00667775">
      <w:pPr>
        <w:tabs>
          <w:tab w:val="left" w:pos="851"/>
        </w:tabs>
        <w:spacing w:after="0"/>
        <w:ind w:firstLine="709"/>
        <w:jc w:val="both"/>
        <w:rPr>
          <w:rFonts w:ascii="Times New Roman" w:eastAsia="Times New Roman" w:hAnsi="Times New Roman" w:cs="Times New Roman"/>
          <w:color w:val="00B050"/>
          <w:sz w:val="28"/>
          <w:szCs w:val="28"/>
          <w:lang w:eastAsia="ru-RU"/>
        </w:rPr>
      </w:pPr>
    </w:p>
    <w:p w:rsidR="00667775" w:rsidRPr="007472A8" w:rsidRDefault="00667775" w:rsidP="00667775">
      <w:pPr>
        <w:tabs>
          <w:tab w:val="left" w:pos="851"/>
        </w:tabs>
        <w:spacing w:after="0"/>
        <w:ind w:firstLine="709"/>
        <w:jc w:val="both"/>
        <w:rPr>
          <w:rFonts w:ascii="Times New Roman" w:eastAsia="Times New Roman" w:hAnsi="Times New Roman" w:cs="Times New Roman"/>
          <w:color w:val="00B050"/>
          <w:sz w:val="28"/>
          <w:szCs w:val="28"/>
          <w:lang w:eastAsia="ru-RU"/>
        </w:rPr>
      </w:pPr>
    </w:p>
    <w:p w:rsidR="00667775" w:rsidRPr="007472A8" w:rsidRDefault="00667775" w:rsidP="00667775">
      <w:pPr>
        <w:tabs>
          <w:tab w:val="left" w:pos="851"/>
        </w:tabs>
        <w:spacing w:after="0"/>
        <w:ind w:firstLine="709"/>
        <w:jc w:val="both"/>
        <w:rPr>
          <w:rFonts w:ascii="Times New Roman" w:eastAsia="Times New Roman" w:hAnsi="Times New Roman" w:cs="Times New Roman"/>
          <w:color w:val="00B050"/>
          <w:sz w:val="28"/>
          <w:szCs w:val="28"/>
          <w:lang w:eastAsia="ru-RU"/>
        </w:rPr>
      </w:pPr>
    </w:p>
    <w:p w:rsidR="00667775" w:rsidRPr="007472A8" w:rsidRDefault="00667775" w:rsidP="00667775">
      <w:pPr>
        <w:tabs>
          <w:tab w:val="left" w:pos="851"/>
        </w:tabs>
        <w:spacing w:after="0"/>
        <w:ind w:firstLine="709"/>
        <w:jc w:val="both"/>
        <w:rPr>
          <w:rFonts w:ascii="Times New Roman" w:eastAsia="Times New Roman" w:hAnsi="Times New Roman" w:cs="Times New Roman"/>
          <w:color w:val="00B050"/>
          <w:sz w:val="28"/>
          <w:szCs w:val="28"/>
          <w:lang w:eastAsia="ru-RU"/>
        </w:rPr>
      </w:pPr>
    </w:p>
    <w:p w:rsidR="00667775" w:rsidRPr="007472A8" w:rsidRDefault="00667775" w:rsidP="00667775">
      <w:pPr>
        <w:tabs>
          <w:tab w:val="left" w:pos="851"/>
        </w:tabs>
        <w:spacing w:after="0"/>
        <w:ind w:firstLine="709"/>
        <w:jc w:val="both"/>
        <w:rPr>
          <w:rFonts w:ascii="Times New Roman" w:eastAsia="Times New Roman" w:hAnsi="Times New Roman" w:cs="Times New Roman"/>
          <w:color w:val="00B050"/>
          <w:sz w:val="28"/>
          <w:szCs w:val="28"/>
          <w:lang w:eastAsia="ru-RU"/>
        </w:rPr>
      </w:pPr>
    </w:p>
    <w:p w:rsidR="00667775" w:rsidRPr="007472A8" w:rsidRDefault="00667775" w:rsidP="00667775">
      <w:pPr>
        <w:tabs>
          <w:tab w:val="left" w:pos="851"/>
        </w:tabs>
        <w:spacing w:after="0"/>
        <w:ind w:firstLine="709"/>
        <w:jc w:val="both"/>
        <w:rPr>
          <w:rFonts w:ascii="Times New Roman" w:eastAsia="Times New Roman" w:hAnsi="Times New Roman" w:cs="Times New Roman"/>
          <w:color w:val="00B050"/>
          <w:sz w:val="28"/>
          <w:szCs w:val="28"/>
          <w:lang w:eastAsia="ru-RU"/>
        </w:rPr>
      </w:pPr>
    </w:p>
    <w:p w:rsidR="00667775" w:rsidRPr="007472A8" w:rsidRDefault="00667775" w:rsidP="00667775">
      <w:pPr>
        <w:tabs>
          <w:tab w:val="left" w:pos="851"/>
        </w:tabs>
        <w:spacing w:after="0"/>
        <w:ind w:firstLine="709"/>
        <w:jc w:val="both"/>
        <w:rPr>
          <w:rFonts w:ascii="Times New Roman" w:eastAsia="Times New Roman" w:hAnsi="Times New Roman" w:cs="Times New Roman"/>
          <w:color w:val="00B050"/>
          <w:sz w:val="28"/>
          <w:szCs w:val="28"/>
          <w:lang w:eastAsia="ru-RU"/>
        </w:rPr>
      </w:pPr>
    </w:p>
    <w:p w:rsidR="00667775" w:rsidRPr="007472A8" w:rsidRDefault="00667775" w:rsidP="00667775">
      <w:pPr>
        <w:tabs>
          <w:tab w:val="left" w:pos="851"/>
        </w:tabs>
        <w:spacing w:after="0"/>
        <w:ind w:firstLine="709"/>
        <w:jc w:val="both"/>
        <w:rPr>
          <w:rFonts w:ascii="Times New Roman" w:eastAsia="Times New Roman" w:hAnsi="Times New Roman" w:cs="Times New Roman"/>
          <w:color w:val="00B050"/>
          <w:sz w:val="28"/>
          <w:szCs w:val="28"/>
          <w:lang w:eastAsia="ru-RU"/>
        </w:rPr>
      </w:pPr>
    </w:p>
    <w:p w:rsidR="00667775" w:rsidRPr="007472A8" w:rsidRDefault="00667775" w:rsidP="00667775">
      <w:pPr>
        <w:tabs>
          <w:tab w:val="left" w:pos="851"/>
        </w:tabs>
        <w:spacing w:after="0"/>
        <w:ind w:firstLine="709"/>
        <w:jc w:val="both"/>
        <w:rPr>
          <w:rFonts w:ascii="Times New Roman" w:eastAsia="Times New Roman" w:hAnsi="Times New Roman" w:cs="Times New Roman"/>
          <w:color w:val="00B050"/>
          <w:sz w:val="28"/>
          <w:szCs w:val="28"/>
          <w:lang w:eastAsia="ru-RU"/>
        </w:rPr>
      </w:pPr>
    </w:p>
    <w:p w:rsidR="00667775" w:rsidRPr="007472A8" w:rsidRDefault="00667775" w:rsidP="00667775">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667775" w:rsidRPr="007472A8" w:rsidRDefault="00667775" w:rsidP="00667775">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667775" w:rsidRPr="007472A8" w:rsidRDefault="00667775" w:rsidP="00667775">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667775" w:rsidRPr="007472A8" w:rsidRDefault="00667775" w:rsidP="00667775">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Память</w:t>
      </w:r>
      <w:r w:rsidRPr="007472A8">
        <w:rPr>
          <w:rFonts w:ascii="Times New Roman" w:eastAsia="Times New Roman" w:hAnsi="Times New Roman" w:cs="Times New Roman"/>
          <w:color w:val="000000"/>
          <w:sz w:val="28"/>
          <w:szCs w:val="28"/>
          <w:lang w:eastAsia="ru-RU"/>
        </w:rPr>
        <w:t>»,</w:t>
      </w:r>
    </w:p>
    <w:p w:rsidR="00667775" w:rsidRDefault="00667775" w:rsidP="00667775">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Березина Л.А.,</w:t>
      </w:r>
    </w:p>
    <w:p w:rsidR="008C5236" w:rsidRDefault="00667775" w:rsidP="00667775">
      <w:pPr>
        <w:spacing w:line="360" w:lineRule="auto"/>
        <w:ind w:firstLine="567"/>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 год обучения</w:t>
      </w:r>
      <w:r w:rsidRPr="007472A8">
        <w:rPr>
          <w:rFonts w:ascii="Times New Roman" w:eastAsia="Times New Roman" w:hAnsi="Times New Roman" w:cs="Times New Roman"/>
          <w:color w:val="000000"/>
          <w:sz w:val="28"/>
          <w:szCs w:val="28"/>
          <w:lang w:eastAsia="ru-RU"/>
        </w:rPr>
        <w:t>)</w:t>
      </w:r>
    </w:p>
    <w:p w:rsidR="00667775" w:rsidRDefault="008C5236">
      <w:pPr>
        <w:rPr>
          <w:rFonts w:ascii="Times New Roman" w:hAnsi="Times New Roman" w:cs="Times New Roman"/>
          <w:sz w:val="28"/>
          <w:szCs w:val="28"/>
        </w:rPr>
      </w:pPr>
      <w:r>
        <w:rPr>
          <w:rFonts w:ascii="Times New Roman" w:hAnsi="Times New Roman" w:cs="Times New Roman"/>
          <w:sz w:val="28"/>
          <w:szCs w:val="28"/>
        </w:rPr>
        <w:br w:type="page"/>
      </w:r>
    </w:p>
    <w:p w:rsidR="00667775" w:rsidRPr="00743ACC" w:rsidRDefault="00667775" w:rsidP="0066777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8F63E4">
        <w:rPr>
          <w:rFonts w:ascii="Times New Roman" w:eastAsia="Times New Roman" w:hAnsi="Times New Roman" w:cs="Times New Roman"/>
          <w:color w:val="000000"/>
          <w:sz w:val="28"/>
          <w:szCs w:val="28"/>
          <w:lang w:eastAsia="ru-RU"/>
        </w:rPr>
        <w:t xml:space="preserve">младшего, </w:t>
      </w:r>
      <w:r w:rsidRPr="00743ACC">
        <w:rPr>
          <w:rFonts w:ascii="Times New Roman" w:eastAsia="Times New Roman" w:hAnsi="Times New Roman" w:cs="Times New Roman"/>
          <w:color w:val="000000"/>
          <w:sz w:val="28"/>
          <w:szCs w:val="28"/>
          <w:lang w:eastAsia="ru-RU"/>
        </w:rPr>
        <w:t>среднего</w:t>
      </w:r>
      <w:r w:rsidR="008F63E4">
        <w:rPr>
          <w:rFonts w:ascii="Times New Roman" w:eastAsia="Times New Roman" w:hAnsi="Times New Roman" w:cs="Times New Roman"/>
          <w:color w:val="000000"/>
          <w:sz w:val="28"/>
          <w:szCs w:val="28"/>
          <w:lang w:eastAsia="ru-RU"/>
        </w:rPr>
        <w:t xml:space="preserve"> и старшего</w:t>
      </w:r>
      <w:r w:rsidRPr="00743ACC">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667775" w:rsidRPr="00743ACC" w:rsidRDefault="00667775" w:rsidP="00667775">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 xml:space="preserve">Курс рассчитан на </w:t>
      </w:r>
      <w:r w:rsidR="00331E02">
        <w:rPr>
          <w:rFonts w:ascii="Times New Roman" w:eastAsia="Times New Roman" w:hAnsi="Times New Roman" w:cs="Times New Roman"/>
          <w:color w:val="000000"/>
          <w:sz w:val="28"/>
          <w:szCs w:val="28"/>
          <w:lang w:eastAsia="ru-RU"/>
        </w:rPr>
        <w:t>76</w:t>
      </w:r>
      <w:r w:rsidRPr="00743ACC">
        <w:rPr>
          <w:rFonts w:ascii="Times New Roman" w:eastAsia="Times New Roman" w:hAnsi="Times New Roman" w:cs="Times New Roman"/>
          <w:color w:val="000000"/>
          <w:sz w:val="28"/>
          <w:szCs w:val="28"/>
          <w:lang w:eastAsia="ru-RU"/>
        </w:rPr>
        <w:t xml:space="preserve"> час</w:t>
      </w:r>
      <w:r w:rsidR="00331E02">
        <w:rPr>
          <w:rFonts w:ascii="Times New Roman" w:eastAsia="Times New Roman" w:hAnsi="Times New Roman" w:cs="Times New Roman"/>
          <w:color w:val="000000"/>
          <w:sz w:val="28"/>
          <w:szCs w:val="28"/>
          <w:lang w:eastAsia="ru-RU"/>
        </w:rPr>
        <w:t>ов</w:t>
      </w:r>
      <w:r w:rsidRPr="00743ACC">
        <w:rPr>
          <w:rFonts w:ascii="Times New Roman" w:eastAsia="Times New Roman" w:hAnsi="Times New Roman" w:cs="Times New Roman"/>
          <w:color w:val="000000"/>
          <w:sz w:val="28"/>
          <w:szCs w:val="28"/>
          <w:lang w:eastAsia="ru-RU"/>
        </w:rPr>
        <w:t xml:space="preserve"> (в том числе, теоретические занятия – </w:t>
      </w:r>
      <w:r w:rsidR="00331E02">
        <w:rPr>
          <w:rFonts w:ascii="Times New Roman" w:eastAsia="Times New Roman" w:hAnsi="Times New Roman" w:cs="Times New Roman"/>
          <w:color w:val="000000"/>
          <w:sz w:val="28"/>
          <w:szCs w:val="28"/>
          <w:lang w:eastAsia="ru-RU"/>
        </w:rPr>
        <w:t>26</w:t>
      </w:r>
      <w:r w:rsidRPr="00743ACC">
        <w:rPr>
          <w:rFonts w:ascii="Times New Roman" w:eastAsia="Times New Roman" w:hAnsi="Times New Roman" w:cs="Times New Roman"/>
          <w:color w:val="000000"/>
          <w:sz w:val="28"/>
          <w:szCs w:val="28"/>
          <w:lang w:eastAsia="ru-RU"/>
        </w:rPr>
        <w:t xml:space="preserve">, практические занятия – </w:t>
      </w:r>
      <w:r w:rsidR="00331E02">
        <w:rPr>
          <w:rFonts w:ascii="Times New Roman" w:eastAsia="Times New Roman" w:hAnsi="Times New Roman" w:cs="Times New Roman"/>
          <w:color w:val="000000"/>
          <w:sz w:val="28"/>
          <w:szCs w:val="28"/>
          <w:lang w:eastAsia="ru-RU"/>
        </w:rPr>
        <w:t>50</w:t>
      </w:r>
      <w:r w:rsidRPr="00743ACC">
        <w:rPr>
          <w:rFonts w:ascii="Times New Roman" w:eastAsia="Times New Roman" w:hAnsi="Times New Roman" w:cs="Times New Roman"/>
          <w:color w:val="000000"/>
          <w:sz w:val="28"/>
          <w:szCs w:val="28"/>
          <w:lang w:eastAsia="ru-RU"/>
        </w:rPr>
        <w:t>).</w:t>
      </w:r>
    </w:p>
    <w:p w:rsidR="00667775" w:rsidRDefault="00667775" w:rsidP="00667775">
      <w:pPr>
        <w:spacing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667775" w:rsidRPr="00667775" w:rsidRDefault="00667775" w:rsidP="00FB0474">
      <w:pPr>
        <w:pStyle w:val="a3"/>
        <w:numPr>
          <w:ilvl w:val="0"/>
          <w:numId w:val="114"/>
        </w:numPr>
        <w:spacing w:line="360" w:lineRule="auto"/>
        <w:jc w:val="center"/>
        <w:rPr>
          <w:rFonts w:ascii="Times New Roman" w:hAnsi="Times New Roman" w:cs="Times New Roman"/>
          <w:b/>
          <w:sz w:val="28"/>
          <w:szCs w:val="28"/>
        </w:rPr>
      </w:pPr>
      <w:r w:rsidRPr="00667775">
        <w:rPr>
          <w:rFonts w:ascii="Times New Roman" w:hAnsi="Times New Roman" w:cs="Times New Roman"/>
          <w:b/>
          <w:sz w:val="28"/>
          <w:szCs w:val="28"/>
        </w:rPr>
        <w:t>Учебно-тематическое планирование по курсу</w:t>
      </w:r>
    </w:p>
    <w:p w:rsidR="00667775" w:rsidRDefault="00667775" w:rsidP="00667775">
      <w:pPr>
        <w:spacing w:line="360" w:lineRule="auto"/>
        <w:jc w:val="center"/>
        <w:rPr>
          <w:rFonts w:ascii="Times New Roman" w:hAnsi="Times New Roman" w:cs="Times New Roman"/>
          <w:b/>
          <w:sz w:val="28"/>
          <w:szCs w:val="28"/>
        </w:rPr>
      </w:pPr>
      <w:r w:rsidRPr="00667775">
        <w:rPr>
          <w:rFonts w:ascii="Times New Roman" w:hAnsi="Times New Roman" w:cs="Times New Roman"/>
          <w:b/>
          <w:sz w:val="28"/>
          <w:szCs w:val="28"/>
        </w:rPr>
        <w:t>«Музей – хранитель наследия веков» 3 год обучения</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2499"/>
        <w:gridCol w:w="919"/>
        <w:gridCol w:w="1136"/>
        <w:gridCol w:w="1492"/>
        <w:gridCol w:w="3284"/>
      </w:tblGrid>
      <w:tr w:rsidR="003E459A" w:rsidRPr="003E459A" w:rsidTr="00707D0F">
        <w:tc>
          <w:tcPr>
            <w:tcW w:w="0" w:type="auto"/>
            <w:vMerge w:val="restart"/>
            <w:tcBorders>
              <w:top w:val="single" w:sz="4" w:space="0" w:color="000000"/>
              <w:left w:val="single" w:sz="4" w:space="0" w:color="000000"/>
              <w:bottom w:val="single" w:sz="4" w:space="0" w:color="000000"/>
              <w:right w:val="single" w:sz="4" w:space="0" w:color="000000"/>
            </w:tcBorders>
            <w:hideMark/>
          </w:tcPr>
          <w:p w:rsidR="003E459A" w:rsidRPr="003E459A" w:rsidRDefault="003E459A" w:rsidP="003E459A">
            <w:pPr>
              <w:spacing w:after="0" w:line="240" w:lineRule="auto"/>
              <w:rPr>
                <w:rFonts w:ascii="Times New Roman" w:eastAsia="Times New Roman" w:hAnsi="Times New Roman" w:cs="Times New Roman"/>
                <w:b/>
                <w:sz w:val="28"/>
                <w:szCs w:val="28"/>
                <w:lang w:eastAsia="ru-RU"/>
              </w:rPr>
            </w:pPr>
            <w:r w:rsidRPr="003E459A">
              <w:rPr>
                <w:rFonts w:ascii="Times New Roman" w:eastAsia="Times New Roman" w:hAnsi="Times New Roman" w:cs="Times New Roman"/>
                <w:b/>
                <w:sz w:val="28"/>
                <w:szCs w:val="28"/>
                <w:lang w:eastAsia="ru-RU"/>
              </w:rPr>
              <w: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3E459A" w:rsidRPr="003E459A" w:rsidRDefault="003E459A" w:rsidP="003E459A">
            <w:pPr>
              <w:spacing w:after="0" w:line="240" w:lineRule="auto"/>
              <w:jc w:val="center"/>
              <w:rPr>
                <w:rFonts w:ascii="Times New Roman" w:eastAsia="Times New Roman" w:hAnsi="Times New Roman" w:cs="Times New Roman"/>
                <w:b/>
                <w:sz w:val="28"/>
                <w:szCs w:val="28"/>
                <w:lang w:eastAsia="ru-RU"/>
              </w:rPr>
            </w:pPr>
            <w:r w:rsidRPr="003E459A">
              <w:rPr>
                <w:rFonts w:ascii="Times New Roman" w:eastAsia="Times New Roman" w:hAnsi="Times New Roman" w:cs="Times New Roman"/>
                <w:b/>
                <w:sz w:val="28"/>
                <w:szCs w:val="28"/>
                <w:lang w:eastAsia="ru-RU"/>
              </w:rPr>
              <w:t>Тема</w:t>
            </w:r>
          </w:p>
        </w:tc>
        <w:tc>
          <w:tcPr>
            <w:tcW w:w="3547" w:type="dxa"/>
            <w:gridSpan w:val="3"/>
            <w:tcBorders>
              <w:top w:val="single" w:sz="4" w:space="0" w:color="000000"/>
              <w:left w:val="single" w:sz="4" w:space="0" w:color="000000"/>
              <w:bottom w:val="single" w:sz="4" w:space="0" w:color="000000"/>
              <w:right w:val="single" w:sz="4" w:space="0" w:color="000000"/>
            </w:tcBorders>
            <w:hideMark/>
          </w:tcPr>
          <w:p w:rsidR="003E459A" w:rsidRPr="003E459A" w:rsidRDefault="003E459A" w:rsidP="003E459A">
            <w:pPr>
              <w:spacing w:after="0" w:line="240" w:lineRule="auto"/>
              <w:jc w:val="center"/>
              <w:rPr>
                <w:rFonts w:ascii="Times New Roman" w:eastAsia="Times New Roman" w:hAnsi="Times New Roman" w:cs="Times New Roman"/>
                <w:b/>
                <w:sz w:val="28"/>
                <w:szCs w:val="28"/>
                <w:lang w:eastAsia="ru-RU"/>
              </w:rPr>
            </w:pPr>
            <w:r w:rsidRPr="003E459A">
              <w:rPr>
                <w:rFonts w:ascii="Times New Roman" w:eastAsia="Times New Roman" w:hAnsi="Times New Roman" w:cs="Times New Roman"/>
                <w:b/>
                <w:sz w:val="28"/>
                <w:szCs w:val="28"/>
                <w:lang w:eastAsia="ru-RU"/>
              </w:rPr>
              <w:t>Количество часов</w:t>
            </w:r>
          </w:p>
        </w:tc>
        <w:tc>
          <w:tcPr>
            <w:tcW w:w="0" w:type="auto"/>
            <w:vMerge w:val="restart"/>
            <w:tcBorders>
              <w:top w:val="single" w:sz="4" w:space="0" w:color="000000"/>
              <w:left w:val="single" w:sz="4" w:space="0" w:color="000000"/>
              <w:right w:val="single" w:sz="4" w:space="0" w:color="000000"/>
            </w:tcBorders>
          </w:tcPr>
          <w:p w:rsidR="003E459A" w:rsidRPr="003E459A" w:rsidRDefault="003E459A" w:rsidP="003E459A">
            <w:pPr>
              <w:spacing w:after="0" w:line="240" w:lineRule="auto"/>
              <w:jc w:val="center"/>
              <w:rPr>
                <w:rFonts w:ascii="Times New Roman" w:eastAsia="Times New Roman" w:hAnsi="Times New Roman" w:cs="Times New Roman"/>
                <w:b/>
                <w:sz w:val="28"/>
                <w:szCs w:val="28"/>
                <w:lang w:eastAsia="ru-RU"/>
              </w:rPr>
            </w:pPr>
            <w:r w:rsidRPr="003E459A">
              <w:rPr>
                <w:rFonts w:ascii="Times New Roman" w:eastAsia="Times New Roman" w:hAnsi="Times New Roman" w:cs="Times New Roman"/>
                <w:b/>
                <w:sz w:val="28"/>
                <w:szCs w:val="28"/>
                <w:lang w:eastAsia="ru-RU"/>
              </w:rPr>
              <w:t>Формы аттестации</w:t>
            </w:r>
          </w:p>
          <w:p w:rsidR="003E459A" w:rsidRPr="003E459A" w:rsidRDefault="003E459A" w:rsidP="003E459A">
            <w:pPr>
              <w:spacing w:after="0" w:line="240" w:lineRule="auto"/>
              <w:jc w:val="center"/>
              <w:rPr>
                <w:rFonts w:ascii="Times New Roman" w:eastAsia="Times New Roman" w:hAnsi="Times New Roman" w:cs="Times New Roman"/>
                <w:b/>
                <w:sz w:val="28"/>
                <w:szCs w:val="28"/>
                <w:lang w:eastAsia="ru-RU"/>
              </w:rPr>
            </w:pPr>
            <w:r w:rsidRPr="003E459A">
              <w:rPr>
                <w:rFonts w:ascii="Times New Roman" w:eastAsia="Times New Roman" w:hAnsi="Times New Roman" w:cs="Times New Roman"/>
                <w:b/>
                <w:sz w:val="28"/>
                <w:szCs w:val="28"/>
                <w:lang w:eastAsia="ru-RU"/>
              </w:rPr>
              <w:t>(контроля)</w:t>
            </w:r>
          </w:p>
        </w:tc>
      </w:tr>
      <w:tr w:rsidR="003E459A" w:rsidRPr="003E459A" w:rsidTr="00707D0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459A" w:rsidRPr="003E459A" w:rsidRDefault="003E459A" w:rsidP="003E459A">
            <w:pPr>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459A" w:rsidRPr="003E459A" w:rsidRDefault="003E459A" w:rsidP="003E459A">
            <w:pPr>
              <w:spacing w:after="0" w:line="240" w:lineRule="auto"/>
              <w:rPr>
                <w:rFonts w:ascii="Times New Roman" w:eastAsia="Times New Roman" w:hAnsi="Times New Roman" w:cs="Times New Roman"/>
                <w:b/>
                <w:sz w:val="28"/>
                <w:szCs w:val="28"/>
                <w:lang w:eastAsia="ru-RU"/>
              </w:rPr>
            </w:pPr>
          </w:p>
        </w:tc>
        <w:tc>
          <w:tcPr>
            <w:tcW w:w="919" w:type="dxa"/>
            <w:tcBorders>
              <w:top w:val="single" w:sz="4" w:space="0" w:color="000000"/>
              <w:left w:val="single" w:sz="4" w:space="0" w:color="000000"/>
              <w:bottom w:val="single" w:sz="4" w:space="0" w:color="000000"/>
              <w:right w:val="single" w:sz="4" w:space="0" w:color="000000"/>
            </w:tcBorders>
            <w:hideMark/>
          </w:tcPr>
          <w:p w:rsidR="003E459A" w:rsidRPr="003E459A" w:rsidRDefault="003E459A" w:rsidP="003E459A">
            <w:pPr>
              <w:spacing w:after="0" w:line="240" w:lineRule="auto"/>
              <w:rPr>
                <w:rFonts w:ascii="Times New Roman" w:eastAsia="Times New Roman" w:hAnsi="Times New Roman" w:cs="Times New Roman"/>
                <w:b/>
                <w:sz w:val="28"/>
                <w:szCs w:val="28"/>
                <w:lang w:eastAsia="ru-RU"/>
              </w:rPr>
            </w:pPr>
            <w:r w:rsidRPr="003E459A">
              <w:rPr>
                <w:rFonts w:ascii="Times New Roman" w:eastAsia="Times New Roman" w:hAnsi="Times New Roman" w:cs="Times New Roman"/>
                <w:b/>
                <w:sz w:val="28"/>
                <w:szCs w:val="28"/>
                <w:lang w:eastAsia="ru-RU"/>
              </w:rPr>
              <w:t xml:space="preserve">Всего </w:t>
            </w:r>
          </w:p>
        </w:tc>
        <w:tc>
          <w:tcPr>
            <w:tcW w:w="0" w:type="auto"/>
            <w:tcBorders>
              <w:top w:val="single" w:sz="4" w:space="0" w:color="000000"/>
              <w:left w:val="single" w:sz="4" w:space="0" w:color="000000"/>
              <w:bottom w:val="single" w:sz="4" w:space="0" w:color="000000"/>
              <w:right w:val="single" w:sz="4" w:space="0" w:color="000000"/>
            </w:tcBorders>
            <w:hideMark/>
          </w:tcPr>
          <w:p w:rsidR="003E459A" w:rsidRPr="003E459A" w:rsidRDefault="003E459A" w:rsidP="003E459A">
            <w:pPr>
              <w:spacing w:after="0" w:line="240" w:lineRule="auto"/>
              <w:rPr>
                <w:rFonts w:ascii="Times New Roman" w:eastAsia="Times New Roman" w:hAnsi="Times New Roman" w:cs="Times New Roman"/>
                <w:b/>
                <w:sz w:val="28"/>
                <w:szCs w:val="28"/>
                <w:lang w:eastAsia="ru-RU"/>
              </w:rPr>
            </w:pPr>
            <w:r w:rsidRPr="003E459A">
              <w:rPr>
                <w:rFonts w:ascii="Times New Roman" w:eastAsia="Times New Roman" w:hAnsi="Times New Roman" w:cs="Times New Roman"/>
                <w:b/>
                <w:sz w:val="28"/>
                <w:szCs w:val="28"/>
                <w:lang w:eastAsia="ru-RU"/>
              </w:rPr>
              <w:t xml:space="preserve">Теория </w:t>
            </w:r>
          </w:p>
        </w:tc>
        <w:tc>
          <w:tcPr>
            <w:tcW w:w="0" w:type="auto"/>
            <w:tcBorders>
              <w:top w:val="single" w:sz="4" w:space="0" w:color="000000"/>
              <w:left w:val="single" w:sz="4" w:space="0" w:color="000000"/>
              <w:bottom w:val="single" w:sz="4" w:space="0" w:color="000000"/>
              <w:right w:val="single" w:sz="4" w:space="0" w:color="000000"/>
            </w:tcBorders>
            <w:hideMark/>
          </w:tcPr>
          <w:p w:rsidR="003E459A" w:rsidRPr="003E459A" w:rsidRDefault="003E459A" w:rsidP="003E459A">
            <w:pPr>
              <w:spacing w:after="0" w:line="240" w:lineRule="auto"/>
              <w:rPr>
                <w:rFonts w:ascii="Times New Roman" w:eastAsia="Times New Roman" w:hAnsi="Times New Roman" w:cs="Times New Roman"/>
                <w:b/>
                <w:sz w:val="28"/>
                <w:szCs w:val="28"/>
                <w:lang w:eastAsia="ru-RU"/>
              </w:rPr>
            </w:pPr>
            <w:r w:rsidRPr="003E459A">
              <w:rPr>
                <w:rFonts w:ascii="Times New Roman" w:eastAsia="Times New Roman" w:hAnsi="Times New Roman" w:cs="Times New Roman"/>
                <w:b/>
                <w:sz w:val="28"/>
                <w:szCs w:val="28"/>
                <w:lang w:eastAsia="ru-RU"/>
              </w:rPr>
              <w:t xml:space="preserve">Практика </w:t>
            </w:r>
          </w:p>
        </w:tc>
        <w:tc>
          <w:tcPr>
            <w:tcW w:w="0" w:type="auto"/>
            <w:vMerge/>
            <w:tcBorders>
              <w:left w:val="single" w:sz="4" w:space="0" w:color="000000"/>
              <w:bottom w:val="single" w:sz="4" w:space="0" w:color="000000"/>
              <w:right w:val="single" w:sz="4" w:space="0" w:color="000000"/>
            </w:tcBorders>
          </w:tcPr>
          <w:p w:rsidR="003E459A" w:rsidRPr="003E459A" w:rsidRDefault="003E459A" w:rsidP="003E459A">
            <w:pPr>
              <w:spacing w:after="0" w:line="240" w:lineRule="auto"/>
              <w:rPr>
                <w:rFonts w:ascii="Times New Roman" w:eastAsia="Times New Roman" w:hAnsi="Times New Roman" w:cs="Times New Roman"/>
                <w:b/>
                <w:sz w:val="28"/>
                <w:szCs w:val="28"/>
                <w:lang w:eastAsia="ru-RU"/>
              </w:rPr>
            </w:pPr>
          </w:p>
        </w:tc>
      </w:tr>
      <w:tr w:rsidR="003E459A" w:rsidRPr="003E459A" w:rsidTr="00707D0F">
        <w:tc>
          <w:tcPr>
            <w:tcW w:w="0" w:type="auto"/>
            <w:tcBorders>
              <w:top w:val="single" w:sz="4" w:space="0" w:color="000000"/>
              <w:left w:val="single" w:sz="4" w:space="0" w:color="000000"/>
              <w:bottom w:val="single" w:sz="4" w:space="0" w:color="000000"/>
              <w:right w:val="single" w:sz="4" w:space="0" w:color="000000"/>
            </w:tcBorders>
            <w:hideMark/>
          </w:tcPr>
          <w:p w:rsidR="003E459A" w:rsidRPr="003E459A" w:rsidRDefault="003E459A" w:rsidP="003E459A">
            <w:pPr>
              <w:spacing w:after="0" w:line="240" w:lineRule="auto"/>
              <w:rPr>
                <w:rFonts w:ascii="Times New Roman" w:eastAsia="Times New Roman" w:hAnsi="Times New Roman" w:cs="Times New Roman"/>
                <w:sz w:val="28"/>
                <w:szCs w:val="28"/>
                <w:lang w:eastAsia="ru-RU"/>
              </w:rPr>
            </w:pPr>
            <w:r w:rsidRPr="003E459A">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3E459A" w:rsidRPr="003E459A" w:rsidRDefault="003E459A" w:rsidP="003E459A">
            <w:pPr>
              <w:spacing w:after="0" w:line="240" w:lineRule="auto"/>
              <w:rPr>
                <w:rFonts w:ascii="Times New Roman" w:eastAsia="Times New Roman" w:hAnsi="Times New Roman" w:cs="Times New Roman"/>
                <w:sz w:val="28"/>
                <w:szCs w:val="28"/>
                <w:lang w:eastAsia="ru-RU"/>
              </w:rPr>
            </w:pPr>
            <w:r w:rsidRPr="003E459A">
              <w:rPr>
                <w:rFonts w:ascii="Times New Roman" w:eastAsia="Times New Roman" w:hAnsi="Times New Roman" w:cs="Times New Roman"/>
                <w:sz w:val="28"/>
                <w:szCs w:val="28"/>
                <w:lang w:eastAsia="ru-RU"/>
              </w:rPr>
              <w:t>Всероссийское туристско-краеведч</w:t>
            </w:r>
            <w:r>
              <w:rPr>
                <w:rFonts w:ascii="Times New Roman" w:eastAsia="Times New Roman" w:hAnsi="Times New Roman" w:cs="Times New Roman"/>
                <w:sz w:val="28"/>
                <w:szCs w:val="28"/>
                <w:lang w:eastAsia="ru-RU"/>
              </w:rPr>
              <w:t>еское движение обучающихся РФ «</w:t>
            </w:r>
            <w:r w:rsidRPr="003E459A">
              <w:rPr>
                <w:rFonts w:ascii="Times New Roman" w:eastAsia="Times New Roman" w:hAnsi="Times New Roman" w:cs="Times New Roman"/>
                <w:sz w:val="28"/>
                <w:szCs w:val="28"/>
                <w:lang w:eastAsia="ru-RU"/>
              </w:rPr>
              <w:t>Отечество».</w:t>
            </w:r>
          </w:p>
        </w:tc>
        <w:tc>
          <w:tcPr>
            <w:tcW w:w="919" w:type="dxa"/>
            <w:tcBorders>
              <w:top w:val="single" w:sz="4" w:space="0" w:color="000000"/>
              <w:left w:val="single" w:sz="4" w:space="0" w:color="000000"/>
              <w:bottom w:val="single" w:sz="4" w:space="0" w:color="000000"/>
              <w:right w:val="single" w:sz="4" w:space="0" w:color="000000"/>
            </w:tcBorders>
            <w:hideMark/>
          </w:tcPr>
          <w:p w:rsidR="003E459A" w:rsidRPr="003E459A" w:rsidRDefault="003E459A" w:rsidP="003E459A">
            <w:pPr>
              <w:spacing w:after="0" w:line="240" w:lineRule="auto"/>
              <w:jc w:val="center"/>
              <w:rPr>
                <w:rFonts w:ascii="Times New Roman" w:eastAsia="Times New Roman" w:hAnsi="Times New Roman" w:cs="Times New Roman"/>
                <w:sz w:val="28"/>
                <w:szCs w:val="28"/>
                <w:lang w:eastAsia="ru-RU"/>
              </w:rPr>
            </w:pPr>
            <w:r w:rsidRPr="003E459A">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3E459A" w:rsidRPr="003E459A" w:rsidRDefault="003E459A" w:rsidP="003E459A">
            <w:pPr>
              <w:spacing w:after="0" w:line="240" w:lineRule="auto"/>
              <w:jc w:val="center"/>
              <w:rPr>
                <w:rFonts w:ascii="Times New Roman" w:eastAsia="Times New Roman" w:hAnsi="Times New Roman" w:cs="Times New Roman"/>
                <w:sz w:val="28"/>
                <w:szCs w:val="28"/>
                <w:lang w:eastAsia="ru-RU"/>
              </w:rPr>
            </w:pPr>
            <w:r w:rsidRPr="003E459A">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3E459A" w:rsidRPr="003E459A" w:rsidRDefault="003E459A" w:rsidP="003E459A">
            <w:pPr>
              <w:spacing w:after="0" w:line="240" w:lineRule="auto"/>
              <w:jc w:val="center"/>
              <w:rPr>
                <w:rFonts w:ascii="Times New Roman" w:eastAsia="Times New Roman" w:hAnsi="Times New Roman" w:cs="Times New Roman"/>
                <w:sz w:val="28"/>
                <w:szCs w:val="28"/>
                <w:lang w:eastAsia="ru-RU"/>
              </w:rPr>
            </w:pPr>
            <w:r w:rsidRPr="003E459A">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3E459A" w:rsidRPr="003E459A" w:rsidRDefault="00AD7C75" w:rsidP="003E459A">
            <w:pPr>
              <w:spacing w:after="0" w:line="240" w:lineRule="auto"/>
              <w:jc w:val="center"/>
              <w:rPr>
                <w:rFonts w:ascii="Times New Roman" w:eastAsia="Times New Roman" w:hAnsi="Times New Roman" w:cs="Times New Roman"/>
                <w:sz w:val="28"/>
                <w:szCs w:val="28"/>
                <w:lang w:eastAsia="ru-RU"/>
              </w:rPr>
            </w:pPr>
            <w:r w:rsidRPr="00AD7C75">
              <w:rPr>
                <w:rFonts w:ascii="Times New Roman" w:eastAsia="Times New Roman" w:hAnsi="Times New Roman" w:cs="Times New Roman"/>
                <w:sz w:val="28"/>
                <w:szCs w:val="28"/>
                <w:lang w:eastAsia="ru-RU"/>
              </w:rPr>
              <w:t>Составление туристско-краеведческой программы</w:t>
            </w:r>
          </w:p>
        </w:tc>
      </w:tr>
      <w:tr w:rsidR="003E459A" w:rsidRPr="003E459A" w:rsidTr="00707D0F">
        <w:tc>
          <w:tcPr>
            <w:tcW w:w="0" w:type="auto"/>
            <w:tcBorders>
              <w:top w:val="single" w:sz="4" w:space="0" w:color="000000"/>
              <w:left w:val="single" w:sz="4" w:space="0" w:color="000000"/>
              <w:bottom w:val="single" w:sz="4" w:space="0" w:color="000000"/>
              <w:right w:val="single" w:sz="4" w:space="0" w:color="000000"/>
            </w:tcBorders>
            <w:hideMark/>
          </w:tcPr>
          <w:p w:rsidR="003E459A" w:rsidRPr="003E459A" w:rsidRDefault="003E459A" w:rsidP="003E459A">
            <w:pPr>
              <w:spacing w:after="0" w:line="240" w:lineRule="auto"/>
              <w:rPr>
                <w:rFonts w:ascii="Times New Roman" w:eastAsia="Times New Roman" w:hAnsi="Times New Roman" w:cs="Times New Roman"/>
                <w:sz w:val="28"/>
                <w:szCs w:val="28"/>
                <w:lang w:eastAsia="ru-RU"/>
              </w:rPr>
            </w:pPr>
            <w:r w:rsidRPr="003E459A">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3E459A" w:rsidRPr="003E459A" w:rsidRDefault="00AD7C75" w:rsidP="003E459A">
            <w:pPr>
              <w:spacing w:after="0" w:line="240" w:lineRule="auto"/>
              <w:rPr>
                <w:rFonts w:ascii="Times New Roman" w:eastAsia="Times New Roman" w:hAnsi="Times New Roman" w:cs="Times New Roman"/>
                <w:sz w:val="28"/>
                <w:szCs w:val="28"/>
                <w:lang w:eastAsia="ru-RU"/>
              </w:rPr>
            </w:pPr>
            <w:r w:rsidRPr="00AD7C75">
              <w:rPr>
                <w:rFonts w:ascii="Times New Roman" w:eastAsia="Times New Roman" w:hAnsi="Times New Roman" w:cs="Times New Roman"/>
                <w:sz w:val="28"/>
                <w:szCs w:val="28"/>
                <w:lang w:eastAsia="ru-RU"/>
              </w:rPr>
              <w:t>Областная программа «Мы – уральцы»</w:t>
            </w:r>
          </w:p>
        </w:tc>
        <w:tc>
          <w:tcPr>
            <w:tcW w:w="919" w:type="dxa"/>
            <w:tcBorders>
              <w:top w:val="single" w:sz="4" w:space="0" w:color="000000"/>
              <w:left w:val="single" w:sz="4" w:space="0" w:color="000000"/>
              <w:bottom w:val="single" w:sz="4" w:space="0" w:color="000000"/>
              <w:right w:val="single" w:sz="4" w:space="0" w:color="000000"/>
            </w:tcBorders>
            <w:hideMark/>
          </w:tcPr>
          <w:p w:rsidR="003E459A" w:rsidRPr="003E459A"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3E459A" w:rsidRPr="003E459A"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3E459A" w:rsidRPr="003E459A"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3E459A" w:rsidRPr="003E459A" w:rsidRDefault="00AD7C75" w:rsidP="003E459A">
            <w:pPr>
              <w:spacing w:after="0" w:line="240" w:lineRule="auto"/>
              <w:jc w:val="center"/>
              <w:rPr>
                <w:rFonts w:ascii="Times New Roman" w:eastAsia="Times New Roman" w:hAnsi="Times New Roman" w:cs="Times New Roman"/>
                <w:sz w:val="28"/>
                <w:szCs w:val="28"/>
                <w:lang w:eastAsia="ru-RU"/>
              </w:rPr>
            </w:pPr>
            <w:r w:rsidRPr="00AD7C7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бсуждение программных конкурсов</w:t>
            </w:r>
          </w:p>
        </w:tc>
      </w:tr>
      <w:tr w:rsidR="003E459A" w:rsidRPr="003E459A" w:rsidTr="00707D0F">
        <w:tc>
          <w:tcPr>
            <w:tcW w:w="0" w:type="auto"/>
            <w:tcBorders>
              <w:top w:val="single" w:sz="4" w:space="0" w:color="000000"/>
              <w:left w:val="single" w:sz="4" w:space="0" w:color="000000"/>
              <w:bottom w:val="single" w:sz="4" w:space="0" w:color="000000"/>
              <w:right w:val="single" w:sz="4" w:space="0" w:color="000000"/>
            </w:tcBorders>
            <w:hideMark/>
          </w:tcPr>
          <w:p w:rsidR="003E459A" w:rsidRPr="003E459A" w:rsidRDefault="003E459A" w:rsidP="003E459A">
            <w:pPr>
              <w:spacing w:after="0" w:line="240" w:lineRule="auto"/>
              <w:rPr>
                <w:rFonts w:ascii="Times New Roman" w:eastAsia="Times New Roman" w:hAnsi="Times New Roman" w:cs="Times New Roman"/>
                <w:sz w:val="28"/>
                <w:szCs w:val="28"/>
                <w:lang w:eastAsia="ru-RU"/>
              </w:rPr>
            </w:pPr>
            <w:r w:rsidRPr="003E459A">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3E459A" w:rsidRPr="003E459A" w:rsidRDefault="00AD7C75" w:rsidP="003E459A">
            <w:pPr>
              <w:spacing w:after="0" w:line="240" w:lineRule="auto"/>
              <w:rPr>
                <w:rFonts w:ascii="Times New Roman" w:eastAsia="Times New Roman" w:hAnsi="Times New Roman" w:cs="Times New Roman"/>
                <w:sz w:val="28"/>
                <w:szCs w:val="28"/>
                <w:lang w:eastAsia="ru-RU"/>
              </w:rPr>
            </w:pPr>
            <w:r w:rsidRPr="00AD7C75">
              <w:rPr>
                <w:rFonts w:ascii="Times New Roman" w:eastAsia="Times New Roman" w:hAnsi="Times New Roman" w:cs="Times New Roman"/>
                <w:sz w:val="28"/>
                <w:szCs w:val="28"/>
                <w:lang w:eastAsia="ru-RU"/>
              </w:rPr>
              <w:t>Фонды школьного музея</w:t>
            </w:r>
          </w:p>
        </w:tc>
        <w:tc>
          <w:tcPr>
            <w:tcW w:w="919" w:type="dxa"/>
            <w:tcBorders>
              <w:top w:val="single" w:sz="4" w:space="0" w:color="000000"/>
              <w:left w:val="single" w:sz="4" w:space="0" w:color="000000"/>
              <w:bottom w:val="single" w:sz="4" w:space="0" w:color="000000"/>
              <w:right w:val="single" w:sz="4" w:space="0" w:color="000000"/>
            </w:tcBorders>
            <w:hideMark/>
          </w:tcPr>
          <w:p w:rsidR="003E459A" w:rsidRPr="003E459A"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hideMark/>
          </w:tcPr>
          <w:p w:rsidR="003E459A" w:rsidRPr="003E459A"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3E459A" w:rsidRPr="003E459A"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3E459A" w:rsidRPr="003E459A" w:rsidRDefault="00AD7C75" w:rsidP="003E459A">
            <w:pPr>
              <w:spacing w:after="0" w:line="240" w:lineRule="auto"/>
              <w:jc w:val="center"/>
              <w:rPr>
                <w:rFonts w:ascii="Times New Roman" w:eastAsia="Times New Roman" w:hAnsi="Times New Roman" w:cs="Times New Roman"/>
                <w:sz w:val="28"/>
                <w:szCs w:val="28"/>
                <w:lang w:eastAsia="ru-RU"/>
              </w:rPr>
            </w:pPr>
            <w:r w:rsidRPr="00AD7C75">
              <w:rPr>
                <w:rFonts w:ascii="Times New Roman" w:eastAsia="Times New Roman" w:hAnsi="Times New Roman" w:cs="Times New Roman"/>
                <w:sz w:val="28"/>
                <w:szCs w:val="28"/>
                <w:lang w:eastAsia="ru-RU"/>
              </w:rPr>
              <w:t>Практикум по теме</w:t>
            </w:r>
          </w:p>
        </w:tc>
      </w:tr>
      <w:tr w:rsidR="00AD7C75" w:rsidRPr="003E459A" w:rsidTr="00707D0F">
        <w:tc>
          <w:tcPr>
            <w:tcW w:w="0" w:type="auto"/>
            <w:tcBorders>
              <w:top w:val="single" w:sz="4" w:space="0" w:color="000000"/>
              <w:left w:val="single" w:sz="4" w:space="0" w:color="000000"/>
              <w:bottom w:val="single" w:sz="4" w:space="0" w:color="000000"/>
              <w:right w:val="single" w:sz="4" w:space="0" w:color="000000"/>
            </w:tcBorders>
          </w:tcPr>
          <w:p w:rsidR="00AD7C75" w:rsidRPr="003E459A" w:rsidRDefault="00AD7C75" w:rsidP="003E45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AD7C75" w:rsidRPr="00AD7C75" w:rsidRDefault="00AD7C75" w:rsidP="003E459A">
            <w:pPr>
              <w:spacing w:after="0" w:line="240" w:lineRule="auto"/>
              <w:rPr>
                <w:rFonts w:ascii="Times New Roman" w:eastAsia="Times New Roman" w:hAnsi="Times New Roman" w:cs="Times New Roman"/>
                <w:sz w:val="28"/>
                <w:szCs w:val="28"/>
                <w:lang w:eastAsia="ru-RU"/>
              </w:rPr>
            </w:pPr>
            <w:r w:rsidRPr="00AD7C75">
              <w:rPr>
                <w:rFonts w:ascii="Times New Roman" w:eastAsia="Times New Roman" w:hAnsi="Times New Roman" w:cs="Times New Roman"/>
                <w:sz w:val="28"/>
                <w:szCs w:val="28"/>
                <w:lang w:eastAsia="ru-RU"/>
              </w:rPr>
              <w:t>Словарь музейных терминов</w:t>
            </w:r>
          </w:p>
        </w:tc>
        <w:tc>
          <w:tcPr>
            <w:tcW w:w="919" w:type="dxa"/>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AD7C75" w:rsidRPr="00AD7C75" w:rsidRDefault="00AD7C75" w:rsidP="003E459A">
            <w:pPr>
              <w:spacing w:after="0" w:line="240" w:lineRule="auto"/>
              <w:jc w:val="center"/>
              <w:rPr>
                <w:rFonts w:ascii="Times New Roman" w:eastAsia="Times New Roman" w:hAnsi="Times New Roman" w:cs="Times New Roman"/>
                <w:sz w:val="28"/>
                <w:szCs w:val="28"/>
                <w:lang w:eastAsia="ru-RU"/>
              </w:rPr>
            </w:pPr>
            <w:r w:rsidRPr="00AD7C75">
              <w:rPr>
                <w:rFonts w:ascii="Times New Roman" w:eastAsia="Times New Roman" w:hAnsi="Times New Roman" w:cs="Times New Roman"/>
                <w:sz w:val="28"/>
                <w:szCs w:val="28"/>
                <w:lang w:eastAsia="ru-RU"/>
              </w:rPr>
              <w:t>Работа со словарём музейных терминов</w:t>
            </w:r>
          </w:p>
        </w:tc>
      </w:tr>
      <w:tr w:rsidR="00AD7C75" w:rsidRPr="003E459A" w:rsidTr="00707D0F">
        <w:tc>
          <w:tcPr>
            <w:tcW w:w="0" w:type="auto"/>
            <w:tcBorders>
              <w:top w:val="single" w:sz="4" w:space="0" w:color="000000"/>
              <w:left w:val="single" w:sz="4" w:space="0" w:color="000000"/>
              <w:bottom w:val="single" w:sz="4" w:space="0" w:color="000000"/>
              <w:right w:val="single" w:sz="4" w:space="0" w:color="000000"/>
            </w:tcBorders>
          </w:tcPr>
          <w:p w:rsidR="00AD7C75" w:rsidRPr="003E459A" w:rsidRDefault="00AD7C75" w:rsidP="003E45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AD7C75" w:rsidRPr="00AD7C75" w:rsidRDefault="00AD7C75" w:rsidP="003E459A">
            <w:pPr>
              <w:spacing w:after="0" w:line="240" w:lineRule="auto"/>
              <w:rPr>
                <w:rFonts w:ascii="Times New Roman" w:eastAsia="Times New Roman" w:hAnsi="Times New Roman" w:cs="Times New Roman"/>
                <w:sz w:val="28"/>
                <w:szCs w:val="28"/>
                <w:lang w:eastAsia="ru-RU"/>
              </w:rPr>
            </w:pPr>
            <w:r w:rsidRPr="00AD7C75">
              <w:rPr>
                <w:rFonts w:ascii="Times New Roman" w:eastAsia="Times New Roman" w:hAnsi="Times New Roman" w:cs="Times New Roman"/>
                <w:sz w:val="28"/>
                <w:szCs w:val="28"/>
                <w:lang w:eastAsia="ru-RU"/>
              </w:rPr>
              <w:t>Учет и описание музейных предметов</w:t>
            </w:r>
          </w:p>
        </w:tc>
        <w:tc>
          <w:tcPr>
            <w:tcW w:w="919" w:type="dxa"/>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AD7C75" w:rsidRPr="00AD7C75" w:rsidRDefault="00AD7C75" w:rsidP="003E459A">
            <w:pPr>
              <w:spacing w:after="0" w:line="240" w:lineRule="auto"/>
              <w:jc w:val="center"/>
              <w:rPr>
                <w:rFonts w:ascii="Times New Roman" w:eastAsia="Times New Roman" w:hAnsi="Times New Roman" w:cs="Times New Roman"/>
                <w:sz w:val="28"/>
                <w:szCs w:val="28"/>
                <w:lang w:eastAsia="ru-RU"/>
              </w:rPr>
            </w:pPr>
            <w:r w:rsidRPr="00AD7C75">
              <w:rPr>
                <w:rFonts w:ascii="Times New Roman" w:eastAsia="Times New Roman" w:hAnsi="Times New Roman" w:cs="Times New Roman"/>
                <w:sz w:val="28"/>
                <w:szCs w:val="28"/>
                <w:lang w:eastAsia="ru-RU"/>
              </w:rPr>
              <w:t>Практикум по описанию музейных предметов</w:t>
            </w:r>
          </w:p>
        </w:tc>
      </w:tr>
      <w:tr w:rsidR="00AD7C75" w:rsidRPr="003E459A" w:rsidTr="00707D0F">
        <w:tc>
          <w:tcPr>
            <w:tcW w:w="0" w:type="auto"/>
            <w:tcBorders>
              <w:top w:val="single" w:sz="4" w:space="0" w:color="000000"/>
              <w:left w:val="single" w:sz="4" w:space="0" w:color="000000"/>
              <w:bottom w:val="single" w:sz="4" w:space="0" w:color="000000"/>
              <w:right w:val="single" w:sz="4" w:space="0" w:color="000000"/>
            </w:tcBorders>
          </w:tcPr>
          <w:p w:rsidR="00AD7C75" w:rsidRPr="003E459A" w:rsidRDefault="00AD7C75" w:rsidP="003E45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AD7C75" w:rsidRPr="00AD7C75" w:rsidRDefault="00AD7C75" w:rsidP="003E459A">
            <w:pPr>
              <w:spacing w:after="0" w:line="240" w:lineRule="auto"/>
              <w:rPr>
                <w:rFonts w:ascii="Times New Roman" w:eastAsia="Times New Roman" w:hAnsi="Times New Roman" w:cs="Times New Roman"/>
                <w:sz w:val="28"/>
                <w:szCs w:val="28"/>
                <w:lang w:eastAsia="ru-RU"/>
              </w:rPr>
            </w:pPr>
            <w:r w:rsidRPr="00AD7C75">
              <w:rPr>
                <w:rFonts w:ascii="Times New Roman" w:eastAsia="Times New Roman" w:hAnsi="Times New Roman" w:cs="Times New Roman"/>
                <w:sz w:val="28"/>
                <w:szCs w:val="28"/>
                <w:lang w:eastAsia="ru-RU"/>
              </w:rPr>
              <w:t>Военная слава земляков</w:t>
            </w:r>
          </w:p>
        </w:tc>
        <w:tc>
          <w:tcPr>
            <w:tcW w:w="919" w:type="dxa"/>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AD7C75" w:rsidRPr="00AD7C75" w:rsidRDefault="00AD7C75" w:rsidP="003E459A">
            <w:pPr>
              <w:spacing w:after="0" w:line="240" w:lineRule="auto"/>
              <w:jc w:val="center"/>
              <w:rPr>
                <w:rFonts w:ascii="Times New Roman" w:eastAsia="Times New Roman" w:hAnsi="Times New Roman" w:cs="Times New Roman"/>
                <w:sz w:val="28"/>
                <w:szCs w:val="28"/>
                <w:lang w:eastAsia="ru-RU"/>
              </w:rPr>
            </w:pPr>
            <w:r w:rsidRPr="00AD7C75">
              <w:rPr>
                <w:rFonts w:ascii="Times New Roman" w:eastAsia="Times New Roman" w:hAnsi="Times New Roman" w:cs="Times New Roman"/>
                <w:sz w:val="28"/>
                <w:szCs w:val="28"/>
                <w:lang w:eastAsia="ru-RU"/>
              </w:rPr>
              <w:t>Составление картотеки об участниках Великой Отечественной войны</w:t>
            </w:r>
          </w:p>
        </w:tc>
      </w:tr>
      <w:tr w:rsidR="00AD7C75" w:rsidRPr="003E459A" w:rsidTr="00707D0F">
        <w:tc>
          <w:tcPr>
            <w:tcW w:w="0" w:type="auto"/>
            <w:tcBorders>
              <w:top w:val="single" w:sz="4" w:space="0" w:color="000000"/>
              <w:left w:val="single" w:sz="4" w:space="0" w:color="000000"/>
              <w:bottom w:val="single" w:sz="4" w:space="0" w:color="000000"/>
              <w:right w:val="single" w:sz="4" w:space="0" w:color="000000"/>
            </w:tcBorders>
          </w:tcPr>
          <w:p w:rsidR="00AD7C75" w:rsidRPr="003E459A" w:rsidRDefault="00AD7C75" w:rsidP="003E45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AD7C75" w:rsidRPr="00AD7C75" w:rsidRDefault="00AD7C75" w:rsidP="003E459A">
            <w:pPr>
              <w:spacing w:after="0" w:line="240" w:lineRule="auto"/>
              <w:rPr>
                <w:rFonts w:ascii="Times New Roman" w:eastAsia="Times New Roman" w:hAnsi="Times New Roman" w:cs="Times New Roman"/>
                <w:sz w:val="28"/>
                <w:szCs w:val="28"/>
                <w:lang w:eastAsia="ru-RU"/>
              </w:rPr>
            </w:pPr>
            <w:r w:rsidRPr="00AD7C75">
              <w:rPr>
                <w:rFonts w:ascii="Times New Roman" w:eastAsia="Times New Roman" w:hAnsi="Times New Roman" w:cs="Times New Roman"/>
                <w:sz w:val="28"/>
                <w:szCs w:val="28"/>
                <w:lang w:eastAsia="ru-RU"/>
              </w:rPr>
              <w:t>Экспозиция школьного музея</w:t>
            </w:r>
          </w:p>
        </w:tc>
        <w:tc>
          <w:tcPr>
            <w:tcW w:w="919" w:type="dxa"/>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AD7C75" w:rsidRPr="00AD7C75" w:rsidRDefault="00AD7C75" w:rsidP="003E459A">
            <w:pPr>
              <w:spacing w:after="0" w:line="240" w:lineRule="auto"/>
              <w:jc w:val="center"/>
              <w:rPr>
                <w:rFonts w:ascii="Times New Roman" w:eastAsia="Times New Roman" w:hAnsi="Times New Roman" w:cs="Times New Roman"/>
                <w:sz w:val="28"/>
                <w:szCs w:val="28"/>
                <w:lang w:eastAsia="ru-RU"/>
              </w:rPr>
            </w:pPr>
            <w:r w:rsidRPr="00AD7C75">
              <w:rPr>
                <w:rFonts w:ascii="Times New Roman" w:eastAsia="Times New Roman" w:hAnsi="Times New Roman" w:cs="Times New Roman"/>
                <w:sz w:val="28"/>
                <w:szCs w:val="28"/>
                <w:lang w:eastAsia="ru-RU"/>
              </w:rPr>
              <w:t>Составление концепции и тематико-экспозиционного плана выставок: История Зайковской сельхозтехники и История Зайковского строительного управления. (СМУ)</w:t>
            </w:r>
          </w:p>
        </w:tc>
      </w:tr>
      <w:tr w:rsidR="00AD7C75" w:rsidRPr="003E459A" w:rsidTr="00707D0F">
        <w:tc>
          <w:tcPr>
            <w:tcW w:w="0" w:type="auto"/>
            <w:tcBorders>
              <w:top w:val="single" w:sz="4" w:space="0" w:color="000000"/>
              <w:left w:val="single" w:sz="4" w:space="0" w:color="000000"/>
              <w:bottom w:val="single" w:sz="4" w:space="0" w:color="000000"/>
              <w:right w:val="single" w:sz="4" w:space="0" w:color="000000"/>
            </w:tcBorders>
          </w:tcPr>
          <w:p w:rsidR="00AD7C75" w:rsidRPr="003E459A" w:rsidRDefault="00AD7C75" w:rsidP="003E45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Pr>
          <w:p w:rsidR="00AD7C75" w:rsidRPr="00AD7C75" w:rsidRDefault="00AD7C75" w:rsidP="003E459A">
            <w:pPr>
              <w:spacing w:after="0" w:line="240" w:lineRule="auto"/>
              <w:rPr>
                <w:rFonts w:ascii="Times New Roman" w:eastAsia="Times New Roman" w:hAnsi="Times New Roman" w:cs="Times New Roman"/>
                <w:sz w:val="28"/>
                <w:szCs w:val="28"/>
                <w:lang w:eastAsia="ru-RU"/>
              </w:rPr>
            </w:pPr>
            <w:r w:rsidRPr="00AD7C75">
              <w:rPr>
                <w:rFonts w:ascii="Times New Roman" w:eastAsia="Times New Roman" w:hAnsi="Times New Roman" w:cs="Times New Roman"/>
                <w:sz w:val="28"/>
                <w:szCs w:val="28"/>
                <w:lang w:eastAsia="ru-RU"/>
              </w:rPr>
              <w:t>Тексты в музейной экспозиции</w:t>
            </w:r>
          </w:p>
        </w:tc>
        <w:tc>
          <w:tcPr>
            <w:tcW w:w="919" w:type="dxa"/>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AD7C75" w:rsidRPr="00AD7C75" w:rsidRDefault="00AD7C75" w:rsidP="003E459A">
            <w:pPr>
              <w:spacing w:after="0" w:line="240" w:lineRule="auto"/>
              <w:jc w:val="center"/>
              <w:rPr>
                <w:rFonts w:ascii="Times New Roman" w:eastAsia="Times New Roman" w:hAnsi="Times New Roman" w:cs="Times New Roman"/>
                <w:sz w:val="28"/>
                <w:szCs w:val="28"/>
                <w:lang w:eastAsia="ru-RU"/>
              </w:rPr>
            </w:pPr>
            <w:r w:rsidRPr="00AD7C75">
              <w:rPr>
                <w:rFonts w:ascii="Times New Roman" w:eastAsia="Times New Roman" w:hAnsi="Times New Roman" w:cs="Times New Roman"/>
                <w:sz w:val="28"/>
                <w:szCs w:val="28"/>
                <w:lang w:eastAsia="ru-RU"/>
              </w:rPr>
              <w:t>Практикум по составлению этикеток к выставкам</w:t>
            </w:r>
          </w:p>
        </w:tc>
      </w:tr>
      <w:tr w:rsidR="00AD7C75" w:rsidRPr="003E459A" w:rsidTr="00707D0F">
        <w:tc>
          <w:tcPr>
            <w:tcW w:w="0" w:type="auto"/>
            <w:tcBorders>
              <w:top w:val="single" w:sz="4" w:space="0" w:color="000000"/>
              <w:left w:val="single" w:sz="4" w:space="0" w:color="000000"/>
              <w:bottom w:val="single" w:sz="4" w:space="0" w:color="000000"/>
              <w:right w:val="single" w:sz="4" w:space="0" w:color="000000"/>
            </w:tcBorders>
          </w:tcPr>
          <w:p w:rsidR="00AD7C75" w:rsidRPr="003E459A" w:rsidRDefault="00AD7C75" w:rsidP="003E45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tcPr>
          <w:p w:rsidR="00AD7C75" w:rsidRPr="00AD7C75" w:rsidRDefault="00AD7C75" w:rsidP="00AD7C75">
            <w:pPr>
              <w:spacing w:after="0" w:line="240" w:lineRule="auto"/>
              <w:rPr>
                <w:rFonts w:ascii="Times New Roman" w:eastAsia="Times New Roman" w:hAnsi="Times New Roman" w:cs="Times New Roman"/>
                <w:sz w:val="28"/>
                <w:szCs w:val="28"/>
                <w:lang w:eastAsia="ru-RU"/>
              </w:rPr>
            </w:pPr>
            <w:r w:rsidRPr="00AD7C75">
              <w:rPr>
                <w:rFonts w:ascii="Times New Roman" w:eastAsia="Times New Roman" w:hAnsi="Times New Roman" w:cs="Times New Roman"/>
                <w:sz w:val="28"/>
                <w:szCs w:val="28"/>
                <w:lang w:eastAsia="ru-RU"/>
              </w:rPr>
              <w:t>Наследие</w:t>
            </w:r>
          </w:p>
          <w:p w:rsidR="00AD7C75" w:rsidRPr="00AD7C75" w:rsidRDefault="00AD7C75" w:rsidP="00AD7C75">
            <w:pPr>
              <w:spacing w:after="0" w:line="240" w:lineRule="auto"/>
              <w:rPr>
                <w:rFonts w:ascii="Times New Roman" w:eastAsia="Times New Roman" w:hAnsi="Times New Roman" w:cs="Times New Roman"/>
                <w:sz w:val="28"/>
                <w:szCs w:val="28"/>
                <w:lang w:eastAsia="ru-RU"/>
              </w:rPr>
            </w:pPr>
            <w:r w:rsidRPr="00AD7C75">
              <w:rPr>
                <w:rFonts w:ascii="Times New Roman" w:eastAsia="Times New Roman" w:hAnsi="Times New Roman" w:cs="Times New Roman"/>
                <w:sz w:val="28"/>
                <w:szCs w:val="28"/>
                <w:lang w:eastAsia="ru-RU"/>
              </w:rPr>
              <w:t>родного края</w:t>
            </w:r>
          </w:p>
        </w:tc>
        <w:tc>
          <w:tcPr>
            <w:tcW w:w="919" w:type="dxa"/>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AD7C75" w:rsidRPr="00AD7C75" w:rsidRDefault="00AD7C75" w:rsidP="003E459A">
            <w:pPr>
              <w:spacing w:after="0" w:line="240" w:lineRule="auto"/>
              <w:jc w:val="center"/>
              <w:rPr>
                <w:rFonts w:ascii="Times New Roman" w:eastAsia="Times New Roman" w:hAnsi="Times New Roman" w:cs="Times New Roman"/>
                <w:sz w:val="28"/>
                <w:szCs w:val="28"/>
                <w:lang w:eastAsia="ru-RU"/>
              </w:rPr>
            </w:pPr>
            <w:r w:rsidRPr="00AD7C75">
              <w:rPr>
                <w:rFonts w:ascii="Times New Roman" w:eastAsia="Times New Roman" w:hAnsi="Times New Roman" w:cs="Times New Roman"/>
                <w:sz w:val="28"/>
                <w:szCs w:val="28"/>
                <w:lang w:eastAsia="ru-RU"/>
              </w:rPr>
              <w:t>Рассказы «Наследие, которым я дорожу»</w:t>
            </w:r>
          </w:p>
        </w:tc>
      </w:tr>
      <w:tr w:rsidR="00AD7C75" w:rsidRPr="003E459A" w:rsidTr="00707D0F">
        <w:tc>
          <w:tcPr>
            <w:tcW w:w="0" w:type="auto"/>
            <w:tcBorders>
              <w:top w:val="single" w:sz="4" w:space="0" w:color="000000"/>
              <w:left w:val="single" w:sz="4" w:space="0" w:color="000000"/>
              <w:bottom w:val="single" w:sz="4" w:space="0" w:color="000000"/>
              <w:right w:val="single" w:sz="4" w:space="0" w:color="000000"/>
            </w:tcBorders>
          </w:tcPr>
          <w:p w:rsidR="00AD7C75" w:rsidRPr="003E459A" w:rsidRDefault="00AD7C75" w:rsidP="003E45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tcPr>
          <w:p w:rsidR="00AD7C75" w:rsidRPr="00AD7C75" w:rsidRDefault="00AD7C75" w:rsidP="003E459A">
            <w:pPr>
              <w:spacing w:after="0" w:line="240" w:lineRule="auto"/>
              <w:rPr>
                <w:rFonts w:ascii="Times New Roman" w:eastAsia="Times New Roman" w:hAnsi="Times New Roman" w:cs="Times New Roman"/>
                <w:sz w:val="28"/>
                <w:szCs w:val="28"/>
                <w:lang w:eastAsia="ru-RU"/>
              </w:rPr>
            </w:pPr>
            <w:r w:rsidRPr="00AD7C75">
              <w:rPr>
                <w:rFonts w:ascii="Times New Roman" w:eastAsia="Times New Roman" w:hAnsi="Times New Roman" w:cs="Times New Roman"/>
                <w:sz w:val="28"/>
                <w:szCs w:val="28"/>
                <w:lang w:eastAsia="ru-RU"/>
              </w:rPr>
              <w:t>Экскурсионная работа в школьном музее</w:t>
            </w:r>
          </w:p>
        </w:tc>
        <w:tc>
          <w:tcPr>
            <w:tcW w:w="919" w:type="dxa"/>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AD7C75" w:rsidRPr="00AD7C75" w:rsidRDefault="00AD7C75" w:rsidP="003E459A">
            <w:pPr>
              <w:spacing w:after="0" w:line="240" w:lineRule="auto"/>
              <w:jc w:val="center"/>
              <w:rPr>
                <w:rFonts w:ascii="Times New Roman" w:eastAsia="Times New Roman" w:hAnsi="Times New Roman" w:cs="Times New Roman"/>
                <w:sz w:val="28"/>
                <w:szCs w:val="28"/>
                <w:lang w:eastAsia="ru-RU"/>
              </w:rPr>
            </w:pPr>
            <w:r w:rsidRPr="00AD7C75">
              <w:rPr>
                <w:rFonts w:ascii="Times New Roman" w:eastAsia="Times New Roman" w:hAnsi="Times New Roman" w:cs="Times New Roman"/>
                <w:sz w:val="28"/>
                <w:szCs w:val="28"/>
                <w:lang w:eastAsia="ru-RU"/>
              </w:rPr>
              <w:t>Разработка тематических экскурсий и их подготовка</w:t>
            </w:r>
          </w:p>
        </w:tc>
      </w:tr>
      <w:tr w:rsidR="00AD7C75" w:rsidRPr="003E459A" w:rsidTr="00707D0F">
        <w:tc>
          <w:tcPr>
            <w:tcW w:w="0" w:type="auto"/>
            <w:tcBorders>
              <w:top w:val="single" w:sz="4" w:space="0" w:color="000000"/>
              <w:left w:val="single" w:sz="4" w:space="0" w:color="000000"/>
              <w:bottom w:val="single" w:sz="4" w:space="0" w:color="000000"/>
              <w:right w:val="single" w:sz="4" w:space="0" w:color="000000"/>
            </w:tcBorders>
          </w:tcPr>
          <w:p w:rsidR="00AD7C75" w:rsidRPr="003E459A" w:rsidRDefault="00AD7C75" w:rsidP="003E459A">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AD7C75" w:rsidRPr="00AD7C75" w:rsidRDefault="00AD7C75" w:rsidP="003E45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919" w:type="dxa"/>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0" w:type="auto"/>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0" w:type="auto"/>
            <w:tcBorders>
              <w:top w:val="single" w:sz="4" w:space="0" w:color="000000"/>
              <w:left w:val="single" w:sz="4" w:space="0" w:color="000000"/>
              <w:bottom w:val="single" w:sz="4" w:space="0" w:color="000000"/>
              <w:right w:val="single" w:sz="4" w:space="0" w:color="000000"/>
            </w:tcBorders>
          </w:tcPr>
          <w:p w:rsidR="00AD7C75" w:rsidRDefault="00AD7C75" w:rsidP="003E45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0" w:type="auto"/>
            <w:tcBorders>
              <w:top w:val="single" w:sz="4" w:space="0" w:color="000000"/>
              <w:left w:val="single" w:sz="4" w:space="0" w:color="000000"/>
              <w:bottom w:val="single" w:sz="4" w:space="0" w:color="000000"/>
              <w:right w:val="single" w:sz="4" w:space="0" w:color="000000"/>
            </w:tcBorders>
          </w:tcPr>
          <w:p w:rsidR="00AD7C75" w:rsidRPr="00AD7C75" w:rsidRDefault="00AD7C75" w:rsidP="003E459A">
            <w:pPr>
              <w:spacing w:after="0" w:line="240" w:lineRule="auto"/>
              <w:jc w:val="center"/>
              <w:rPr>
                <w:rFonts w:ascii="Times New Roman" w:eastAsia="Times New Roman" w:hAnsi="Times New Roman" w:cs="Times New Roman"/>
                <w:sz w:val="28"/>
                <w:szCs w:val="28"/>
                <w:lang w:eastAsia="ru-RU"/>
              </w:rPr>
            </w:pPr>
          </w:p>
        </w:tc>
      </w:tr>
    </w:tbl>
    <w:p w:rsidR="00AD7C75" w:rsidRDefault="00AD7C75" w:rsidP="00667775">
      <w:pPr>
        <w:spacing w:line="360" w:lineRule="auto"/>
        <w:jc w:val="both"/>
        <w:rPr>
          <w:rFonts w:ascii="Times New Roman" w:hAnsi="Times New Roman" w:cs="Times New Roman"/>
          <w:sz w:val="28"/>
          <w:szCs w:val="28"/>
        </w:rPr>
      </w:pPr>
    </w:p>
    <w:p w:rsidR="00AD7C75" w:rsidRDefault="00AD7C75" w:rsidP="00FB0474">
      <w:pPr>
        <w:pStyle w:val="a3"/>
        <w:numPr>
          <w:ilvl w:val="0"/>
          <w:numId w:val="114"/>
        </w:numPr>
        <w:spacing w:line="360" w:lineRule="auto"/>
        <w:jc w:val="center"/>
        <w:rPr>
          <w:rFonts w:ascii="Times New Roman" w:hAnsi="Times New Roman" w:cs="Times New Roman"/>
          <w:b/>
          <w:sz w:val="28"/>
          <w:szCs w:val="28"/>
        </w:rPr>
      </w:pPr>
      <w:r w:rsidRPr="00AD7C75">
        <w:rPr>
          <w:rFonts w:ascii="Times New Roman" w:hAnsi="Times New Roman" w:cs="Times New Roman"/>
          <w:b/>
          <w:sz w:val="28"/>
          <w:szCs w:val="28"/>
        </w:rPr>
        <w:t>Содержание программы</w:t>
      </w:r>
    </w:p>
    <w:p w:rsidR="00AD7C75" w:rsidRPr="00AD7C75" w:rsidRDefault="00AD7C75" w:rsidP="00FB0474">
      <w:pPr>
        <w:pStyle w:val="a3"/>
        <w:numPr>
          <w:ilvl w:val="0"/>
          <w:numId w:val="115"/>
        </w:numPr>
        <w:spacing w:line="360" w:lineRule="auto"/>
        <w:jc w:val="both"/>
        <w:rPr>
          <w:rFonts w:ascii="Times New Roman" w:hAnsi="Times New Roman" w:cs="Times New Roman"/>
          <w:b/>
          <w:sz w:val="28"/>
          <w:szCs w:val="28"/>
        </w:rPr>
      </w:pPr>
      <w:r w:rsidRPr="00AD7C75">
        <w:rPr>
          <w:rFonts w:ascii="Times New Roman" w:hAnsi="Times New Roman" w:cs="Times New Roman"/>
          <w:b/>
          <w:sz w:val="28"/>
          <w:szCs w:val="28"/>
        </w:rPr>
        <w:t>Всероссийское туристско- краеведческое движение обучающихся Российско</w:t>
      </w:r>
      <w:r>
        <w:rPr>
          <w:rFonts w:ascii="Times New Roman" w:hAnsi="Times New Roman" w:cs="Times New Roman"/>
          <w:b/>
          <w:sz w:val="28"/>
          <w:szCs w:val="28"/>
        </w:rPr>
        <w:t>й Федерации «</w:t>
      </w:r>
      <w:r w:rsidRPr="00AD7C75">
        <w:rPr>
          <w:rFonts w:ascii="Times New Roman" w:hAnsi="Times New Roman" w:cs="Times New Roman"/>
          <w:b/>
          <w:sz w:val="28"/>
          <w:szCs w:val="28"/>
        </w:rPr>
        <w:t>Отечество»</w:t>
      </w:r>
    </w:p>
    <w:p w:rsidR="00AD7C75" w:rsidRPr="00AD7C75" w:rsidRDefault="00AD7C75" w:rsidP="00AD7C75">
      <w:pPr>
        <w:spacing w:line="360" w:lineRule="auto"/>
        <w:ind w:firstLine="708"/>
        <w:jc w:val="both"/>
        <w:rPr>
          <w:rFonts w:ascii="Times New Roman" w:hAnsi="Times New Roman" w:cs="Times New Roman"/>
          <w:sz w:val="28"/>
          <w:szCs w:val="28"/>
        </w:rPr>
      </w:pPr>
      <w:r w:rsidRPr="00AD7C75">
        <w:rPr>
          <w:rFonts w:ascii="Times New Roman" w:hAnsi="Times New Roman" w:cs="Times New Roman"/>
          <w:i/>
          <w:sz w:val="28"/>
          <w:szCs w:val="28"/>
        </w:rPr>
        <w:t>Теоретическое занятие.</w:t>
      </w:r>
      <w:r w:rsidRPr="00AD7C75">
        <w:rPr>
          <w:rFonts w:ascii="Times New Roman" w:hAnsi="Times New Roman" w:cs="Times New Roman"/>
          <w:sz w:val="28"/>
          <w:szCs w:val="28"/>
        </w:rPr>
        <w:t xml:space="preserve"> Цели, задачи, участники движения « Отечество». Целевые программы. Формы участия в движении.  Школьный музей как организационно- методический центр движения « Отечество» в учреждении образования. Организация участия обучающихся в местных, региональных и всероссийских краев</w:t>
      </w:r>
      <w:r>
        <w:rPr>
          <w:rFonts w:ascii="Times New Roman" w:hAnsi="Times New Roman" w:cs="Times New Roman"/>
          <w:sz w:val="28"/>
          <w:szCs w:val="28"/>
        </w:rPr>
        <w:t>едческих программ. Туристско-</w:t>
      </w:r>
      <w:r w:rsidRPr="00AD7C75">
        <w:rPr>
          <w:rFonts w:ascii="Times New Roman" w:hAnsi="Times New Roman" w:cs="Times New Roman"/>
          <w:sz w:val="28"/>
          <w:szCs w:val="28"/>
        </w:rPr>
        <w:t>краеведческая программа школы.</w:t>
      </w:r>
    </w:p>
    <w:p w:rsidR="00AD7C75" w:rsidRPr="00AD7C75" w:rsidRDefault="00AD7C75" w:rsidP="00AD7C75">
      <w:pPr>
        <w:spacing w:line="360" w:lineRule="auto"/>
        <w:ind w:firstLine="708"/>
        <w:jc w:val="both"/>
        <w:rPr>
          <w:rFonts w:ascii="Times New Roman" w:hAnsi="Times New Roman" w:cs="Times New Roman"/>
          <w:sz w:val="28"/>
          <w:szCs w:val="28"/>
        </w:rPr>
      </w:pPr>
      <w:r w:rsidRPr="00AD7C75">
        <w:rPr>
          <w:rFonts w:ascii="Times New Roman" w:hAnsi="Times New Roman" w:cs="Times New Roman"/>
          <w:i/>
          <w:sz w:val="28"/>
          <w:szCs w:val="28"/>
        </w:rPr>
        <w:t>Практические занятия:</w:t>
      </w:r>
      <w:r w:rsidRPr="00AD7C75">
        <w:rPr>
          <w:rFonts w:ascii="Times New Roman" w:hAnsi="Times New Roman" w:cs="Times New Roman"/>
          <w:sz w:val="28"/>
          <w:szCs w:val="28"/>
        </w:rPr>
        <w:t xml:space="preserve"> подготовка и проведение  краеведческой конференции по принятию туристско- краеведческой программы школы.</w:t>
      </w:r>
    </w:p>
    <w:p w:rsidR="00AD7C75" w:rsidRPr="00AD7C75" w:rsidRDefault="00AD7C75" w:rsidP="00FB0474">
      <w:pPr>
        <w:pStyle w:val="a3"/>
        <w:numPr>
          <w:ilvl w:val="0"/>
          <w:numId w:val="115"/>
        </w:numPr>
        <w:spacing w:line="360" w:lineRule="auto"/>
        <w:jc w:val="both"/>
        <w:rPr>
          <w:rFonts w:ascii="Times New Roman" w:hAnsi="Times New Roman" w:cs="Times New Roman"/>
          <w:b/>
          <w:sz w:val="28"/>
          <w:szCs w:val="28"/>
        </w:rPr>
      </w:pPr>
      <w:r w:rsidRPr="00AD7C75">
        <w:rPr>
          <w:rFonts w:ascii="Times New Roman" w:hAnsi="Times New Roman" w:cs="Times New Roman"/>
          <w:b/>
          <w:sz w:val="28"/>
          <w:szCs w:val="28"/>
        </w:rPr>
        <w:t>Обла</w:t>
      </w:r>
      <w:r>
        <w:rPr>
          <w:rFonts w:ascii="Times New Roman" w:hAnsi="Times New Roman" w:cs="Times New Roman"/>
          <w:b/>
          <w:sz w:val="28"/>
          <w:szCs w:val="28"/>
        </w:rPr>
        <w:t>стная программа «Мы – уральцы»</w:t>
      </w:r>
    </w:p>
    <w:p w:rsidR="00AD7C75" w:rsidRPr="00AD7C75" w:rsidRDefault="00AD7C75" w:rsidP="00AD7C75">
      <w:pPr>
        <w:spacing w:line="360" w:lineRule="auto"/>
        <w:ind w:firstLine="708"/>
        <w:jc w:val="both"/>
        <w:rPr>
          <w:rFonts w:ascii="Times New Roman" w:hAnsi="Times New Roman" w:cs="Times New Roman"/>
          <w:sz w:val="28"/>
          <w:szCs w:val="28"/>
        </w:rPr>
      </w:pPr>
      <w:r w:rsidRPr="00AD7C75">
        <w:rPr>
          <w:rFonts w:ascii="Times New Roman" w:hAnsi="Times New Roman" w:cs="Times New Roman"/>
          <w:sz w:val="28"/>
          <w:szCs w:val="28"/>
        </w:rPr>
        <w:t>Основные направления программы. Обсуждение главных конкурсов программы «Мы – уральцы» «Каменный пояс»  Проекты к научно –практической конференции. Смотр музеев ОУ Свердловской области. Основные направления Смотра музеев.</w:t>
      </w:r>
    </w:p>
    <w:p w:rsidR="00AD7C75" w:rsidRPr="00AD7C75" w:rsidRDefault="00AD7C75" w:rsidP="00FB0474">
      <w:pPr>
        <w:pStyle w:val="a3"/>
        <w:numPr>
          <w:ilvl w:val="0"/>
          <w:numId w:val="115"/>
        </w:numPr>
        <w:spacing w:line="360" w:lineRule="auto"/>
        <w:jc w:val="both"/>
        <w:rPr>
          <w:rFonts w:ascii="Times New Roman" w:hAnsi="Times New Roman" w:cs="Times New Roman"/>
          <w:b/>
          <w:sz w:val="28"/>
          <w:szCs w:val="28"/>
        </w:rPr>
      </w:pPr>
      <w:r w:rsidRPr="00AD7C75">
        <w:rPr>
          <w:rFonts w:ascii="Times New Roman" w:hAnsi="Times New Roman" w:cs="Times New Roman"/>
          <w:b/>
          <w:sz w:val="28"/>
          <w:szCs w:val="28"/>
        </w:rPr>
        <w:t>Фонды школьного музея</w:t>
      </w:r>
    </w:p>
    <w:p w:rsidR="00AD7C75" w:rsidRDefault="00AD7C75" w:rsidP="00AD7C75">
      <w:pPr>
        <w:spacing w:line="360" w:lineRule="auto"/>
        <w:ind w:firstLine="708"/>
        <w:jc w:val="both"/>
        <w:rPr>
          <w:rFonts w:ascii="Times New Roman" w:hAnsi="Times New Roman" w:cs="Times New Roman"/>
          <w:sz w:val="28"/>
          <w:szCs w:val="28"/>
        </w:rPr>
      </w:pPr>
      <w:r w:rsidRPr="00AD7C75">
        <w:rPr>
          <w:rFonts w:ascii="Times New Roman" w:hAnsi="Times New Roman" w:cs="Times New Roman"/>
          <w:i/>
          <w:sz w:val="28"/>
          <w:szCs w:val="28"/>
        </w:rPr>
        <w:t>Теоретическое занятие.</w:t>
      </w:r>
      <w:r>
        <w:rPr>
          <w:rFonts w:ascii="Times New Roman" w:hAnsi="Times New Roman" w:cs="Times New Roman"/>
          <w:i/>
          <w:sz w:val="28"/>
          <w:szCs w:val="28"/>
        </w:rPr>
        <w:t xml:space="preserve"> </w:t>
      </w:r>
      <w:r w:rsidRPr="00AD7C75">
        <w:rPr>
          <w:rFonts w:ascii="Times New Roman" w:hAnsi="Times New Roman" w:cs="Times New Roman"/>
          <w:sz w:val="28"/>
          <w:szCs w:val="28"/>
        </w:rPr>
        <w:t xml:space="preserve">Структура и состав собрания школьного музея: основной и научно- вспомогательные фонды, музейные коллекции. Основные принципы формирования фондов и коллекций. Организация учёта фондов </w:t>
      </w:r>
      <w:r w:rsidRPr="00AD7C75">
        <w:rPr>
          <w:rFonts w:ascii="Times New Roman" w:hAnsi="Times New Roman" w:cs="Times New Roman"/>
          <w:sz w:val="28"/>
          <w:szCs w:val="28"/>
        </w:rPr>
        <w:lastRenderedPageBreak/>
        <w:t>школьного музея. Обеспечение сохранности му</w:t>
      </w:r>
      <w:r>
        <w:rPr>
          <w:rFonts w:ascii="Times New Roman" w:hAnsi="Times New Roman" w:cs="Times New Roman"/>
          <w:sz w:val="28"/>
          <w:szCs w:val="28"/>
        </w:rPr>
        <w:t>зейных предметов: температурно-</w:t>
      </w:r>
      <w:r w:rsidRPr="00AD7C75">
        <w:rPr>
          <w:rFonts w:ascii="Times New Roman" w:hAnsi="Times New Roman" w:cs="Times New Roman"/>
          <w:sz w:val="28"/>
          <w:szCs w:val="28"/>
        </w:rPr>
        <w:t xml:space="preserve">влажностный и световой режимы хранения. Реставрация музейных предметов и их передача в фонды муниципальных музеев и архивов. Что нельзя хранить в школьном музее. </w:t>
      </w:r>
    </w:p>
    <w:p w:rsidR="00AD7C75" w:rsidRPr="00AD7C75" w:rsidRDefault="00AD7C75" w:rsidP="00AD7C75">
      <w:pPr>
        <w:spacing w:line="360" w:lineRule="auto"/>
        <w:ind w:firstLine="708"/>
        <w:jc w:val="both"/>
        <w:rPr>
          <w:rFonts w:ascii="Times New Roman" w:hAnsi="Times New Roman" w:cs="Times New Roman"/>
          <w:i/>
          <w:sz w:val="28"/>
          <w:szCs w:val="28"/>
        </w:rPr>
      </w:pPr>
      <w:r w:rsidRPr="00AD7C75">
        <w:rPr>
          <w:rFonts w:ascii="Times New Roman" w:hAnsi="Times New Roman" w:cs="Times New Roman"/>
          <w:i/>
          <w:sz w:val="28"/>
          <w:szCs w:val="28"/>
        </w:rPr>
        <w:t xml:space="preserve">Практические занятие. </w:t>
      </w:r>
      <w:r w:rsidRPr="00AD7C75">
        <w:rPr>
          <w:rFonts w:ascii="Times New Roman" w:hAnsi="Times New Roman" w:cs="Times New Roman"/>
          <w:sz w:val="28"/>
          <w:szCs w:val="28"/>
        </w:rPr>
        <w:t>Игра – практикум по разработке структуры музейного собрания, формированию основного и научно- вспомогательного фондов, тематических и персональных коллекций.</w:t>
      </w:r>
    </w:p>
    <w:p w:rsidR="00AD7C75" w:rsidRPr="00AD7C75" w:rsidRDefault="00AD7C75" w:rsidP="00FB0474">
      <w:pPr>
        <w:pStyle w:val="a3"/>
        <w:numPr>
          <w:ilvl w:val="0"/>
          <w:numId w:val="115"/>
        </w:numPr>
        <w:spacing w:line="360" w:lineRule="auto"/>
        <w:jc w:val="both"/>
        <w:rPr>
          <w:rFonts w:ascii="Times New Roman" w:hAnsi="Times New Roman" w:cs="Times New Roman"/>
          <w:b/>
          <w:sz w:val="28"/>
          <w:szCs w:val="28"/>
        </w:rPr>
      </w:pPr>
      <w:r w:rsidRPr="00AD7C75">
        <w:rPr>
          <w:rFonts w:ascii="Times New Roman" w:hAnsi="Times New Roman" w:cs="Times New Roman"/>
          <w:b/>
          <w:sz w:val="28"/>
          <w:szCs w:val="28"/>
        </w:rPr>
        <w:t>Словарь музейных терминов.</w:t>
      </w:r>
    </w:p>
    <w:p w:rsidR="00AD7C75" w:rsidRPr="00AD7C75" w:rsidRDefault="00AD7C75" w:rsidP="00AD7C75">
      <w:pPr>
        <w:spacing w:line="360" w:lineRule="auto"/>
        <w:jc w:val="both"/>
        <w:rPr>
          <w:rFonts w:ascii="Times New Roman" w:hAnsi="Times New Roman" w:cs="Times New Roman"/>
          <w:sz w:val="28"/>
          <w:szCs w:val="28"/>
        </w:rPr>
      </w:pPr>
      <w:r w:rsidRPr="00AD7C75">
        <w:rPr>
          <w:rFonts w:ascii="Times New Roman" w:hAnsi="Times New Roman" w:cs="Times New Roman"/>
          <w:sz w:val="28"/>
          <w:szCs w:val="28"/>
        </w:rPr>
        <w:t xml:space="preserve">           Знание музейных терминов. Словарный запас музейных терминов. Происхождени</w:t>
      </w:r>
      <w:r>
        <w:rPr>
          <w:rFonts w:ascii="Times New Roman" w:hAnsi="Times New Roman" w:cs="Times New Roman"/>
          <w:sz w:val="28"/>
          <w:szCs w:val="28"/>
        </w:rPr>
        <w:t>е и значение музейных терминов.</w:t>
      </w:r>
    </w:p>
    <w:p w:rsidR="00AD7C75" w:rsidRPr="00AD7C75" w:rsidRDefault="00AD7C75" w:rsidP="00FB0474">
      <w:pPr>
        <w:pStyle w:val="a3"/>
        <w:numPr>
          <w:ilvl w:val="0"/>
          <w:numId w:val="115"/>
        </w:numPr>
        <w:spacing w:line="360" w:lineRule="auto"/>
        <w:jc w:val="both"/>
        <w:rPr>
          <w:rFonts w:ascii="Times New Roman" w:hAnsi="Times New Roman" w:cs="Times New Roman"/>
          <w:b/>
          <w:sz w:val="28"/>
          <w:szCs w:val="28"/>
        </w:rPr>
      </w:pPr>
      <w:r w:rsidRPr="00AD7C75">
        <w:rPr>
          <w:rFonts w:ascii="Times New Roman" w:hAnsi="Times New Roman" w:cs="Times New Roman"/>
          <w:b/>
          <w:sz w:val="28"/>
          <w:szCs w:val="28"/>
        </w:rPr>
        <w:t>Учёт и описание музейных предметов</w:t>
      </w:r>
    </w:p>
    <w:p w:rsidR="00AD7C75" w:rsidRDefault="00AD7C75" w:rsidP="00AD7C75">
      <w:pPr>
        <w:spacing w:line="360" w:lineRule="auto"/>
        <w:ind w:firstLine="708"/>
        <w:jc w:val="both"/>
        <w:rPr>
          <w:rFonts w:ascii="Times New Roman" w:hAnsi="Times New Roman" w:cs="Times New Roman"/>
          <w:sz w:val="28"/>
          <w:szCs w:val="28"/>
        </w:rPr>
      </w:pPr>
      <w:r w:rsidRPr="00AD7C75">
        <w:rPr>
          <w:rFonts w:ascii="Times New Roman" w:hAnsi="Times New Roman" w:cs="Times New Roman"/>
          <w:i/>
          <w:sz w:val="28"/>
          <w:szCs w:val="28"/>
        </w:rPr>
        <w:t>Теоретическое занятие.</w:t>
      </w:r>
      <w:r w:rsidRPr="00AD7C75">
        <w:rPr>
          <w:rFonts w:ascii="Times New Roman" w:hAnsi="Times New Roman" w:cs="Times New Roman"/>
          <w:sz w:val="28"/>
          <w:szCs w:val="28"/>
        </w:rPr>
        <w:t xml:space="preserve"> Задачи учёта и научного описания музейных предметов. Система учёта музейных фондов: главная инвентарная книга, инвентарная книга и коллекционные описи, паспорта музейных предметов и вспомогательные картотеки. Атрибуция музейных предметов и их шифровка. </w:t>
      </w:r>
    </w:p>
    <w:p w:rsidR="00AD7C75" w:rsidRPr="00AD7C75" w:rsidRDefault="00AD7C75" w:rsidP="00AD7C75">
      <w:pPr>
        <w:spacing w:line="360" w:lineRule="auto"/>
        <w:ind w:firstLine="708"/>
        <w:jc w:val="both"/>
        <w:rPr>
          <w:rFonts w:ascii="Times New Roman" w:hAnsi="Times New Roman" w:cs="Times New Roman"/>
          <w:sz w:val="28"/>
          <w:szCs w:val="28"/>
        </w:rPr>
      </w:pPr>
      <w:r w:rsidRPr="00AD7C75">
        <w:rPr>
          <w:rFonts w:ascii="Times New Roman" w:hAnsi="Times New Roman" w:cs="Times New Roman"/>
          <w:b/>
          <w:sz w:val="28"/>
          <w:szCs w:val="28"/>
        </w:rPr>
        <w:t>Практические занятия.</w:t>
      </w:r>
      <w:r>
        <w:rPr>
          <w:rFonts w:ascii="Times New Roman" w:hAnsi="Times New Roman" w:cs="Times New Roman"/>
          <w:sz w:val="28"/>
          <w:szCs w:val="28"/>
        </w:rPr>
        <w:t xml:space="preserve"> </w:t>
      </w:r>
      <w:r w:rsidRPr="00AD7C75">
        <w:rPr>
          <w:rFonts w:ascii="Times New Roman" w:hAnsi="Times New Roman" w:cs="Times New Roman"/>
          <w:sz w:val="28"/>
          <w:szCs w:val="28"/>
        </w:rPr>
        <w:t>Ролевая игра – практикум по разработке системы документов учёта и описания музейных предметов, составлению паспортов музейных предметов.</w:t>
      </w:r>
    </w:p>
    <w:p w:rsidR="00AD7C75" w:rsidRPr="00AD7C75" w:rsidRDefault="00AD7C75" w:rsidP="00FB0474">
      <w:pPr>
        <w:pStyle w:val="a3"/>
        <w:numPr>
          <w:ilvl w:val="0"/>
          <w:numId w:val="115"/>
        </w:numPr>
        <w:spacing w:line="360" w:lineRule="auto"/>
        <w:jc w:val="both"/>
        <w:rPr>
          <w:rFonts w:ascii="Times New Roman" w:hAnsi="Times New Roman" w:cs="Times New Roman"/>
          <w:b/>
          <w:sz w:val="28"/>
          <w:szCs w:val="28"/>
        </w:rPr>
      </w:pPr>
      <w:r w:rsidRPr="00AD7C75">
        <w:rPr>
          <w:rFonts w:ascii="Times New Roman" w:hAnsi="Times New Roman" w:cs="Times New Roman"/>
          <w:b/>
          <w:sz w:val="28"/>
          <w:szCs w:val="28"/>
        </w:rPr>
        <w:t>Военная слава земляков</w:t>
      </w:r>
    </w:p>
    <w:p w:rsidR="00AD7C75" w:rsidRDefault="00AD7C75" w:rsidP="00AD7C75">
      <w:pPr>
        <w:spacing w:line="360" w:lineRule="auto"/>
        <w:ind w:firstLine="708"/>
        <w:jc w:val="both"/>
        <w:rPr>
          <w:rFonts w:ascii="Times New Roman" w:hAnsi="Times New Roman" w:cs="Times New Roman"/>
          <w:sz w:val="28"/>
          <w:szCs w:val="28"/>
        </w:rPr>
      </w:pPr>
      <w:r w:rsidRPr="00AD7C75">
        <w:rPr>
          <w:rFonts w:ascii="Times New Roman" w:hAnsi="Times New Roman" w:cs="Times New Roman"/>
          <w:i/>
          <w:sz w:val="28"/>
          <w:szCs w:val="28"/>
        </w:rPr>
        <w:t>Теоретическое занятие.</w:t>
      </w:r>
      <w:r w:rsidRPr="00AD7C75">
        <w:rPr>
          <w:rFonts w:ascii="Times New Roman" w:hAnsi="Times New Roman" w:cs="Times New Roman"/>
          <w:sz w:val="28"/>
          <w:szCs w:val="28"/>
        </w:rPr>
        <w:t xml:space="preserve"> Военные традиции земляков. Жители родного края</w:t>
      </w:r>
      <w:r w:rsidR="001623F3">
        <w:rPr>
          <w:rFonts w:ascii="Times New Roman" w:hAnsi="Times New Roman" w:cs="Times New Roman"/>
          <w:sz w:val="28"/>
          <w:szCs w:val="28"/>
        </w:rPr>
        <w:t xml:space="preserve"> </w:t>
      </w:r>
      <w:r w:rsidRPr="00AD7C75">
        <w:rPr>
          <w:rFonts w:ascii="Times New Roman" w:hAnsi="Times New Roman" w:cs="Times New Roman"/>
          <w:sz w:val="28"/>
          <w:szCs w:val="28"/>
        </w:rPr>
        <w:t xml:space="preserve">- участники Великой Отечественной войны. И других военных действий. Выпускники школы в рядах Вооружённых Сил России. </w:t>
      </w:r>
    </w:p>
    <w:p w:rsidR="00AD7C75" w:rsidRPr="00AD7C75" w:rsidRDefault="00AD7C75" w:rsidP="00AD7C75">
      <w:pPr>
        <w:spacing w:line="360" w:lineRule="auto"/>
        <w:ind w:firstLine="708"/>
        <w:jc w:val="both"/>
        <w:rPr>
          <w:rFonts w:ascii="Times New Roman" w:hAnsi="Times New Roman" w:cs="Times New Roman"/>
          <w:sz w:val="28"/>
          <w:szCs w:val="28"/>
        </w:rPr>
      </w:pPr>
      <w:r w:rsidRPr="00AD7C75">
        <w:rPr>
          <w:rFonts w:ascii="Times New Roman" w:hAnsi="Times New Roman" w:cs="Times New Roman"/>
          <w:i/>
          <w:sz w:val="28"/>
          <w:szCs w:val="28"/>
        </w:rPr>
        <w:t xml:space="preserve">Практические занятия. </w:t>
      </w:r>
      <w:r w:rsidRPr="00AD7C75">
        <w:rPr>
          <w:rFonts w:ascii="Times New Roman" w:hAnsi="Times New Roman" w:cs="Times New Roman"/>
          <w:sz w:val="28"/>
          <w:szCs w:val="28"/>
        </w:rPr>
        <w:t xml:space="preserve">Забота о ветеранов и тружениках тыла Великой Отечественной войны, Связь с выпускниками школы - кадровых военных или прошедших действительную военную службу. Сбор информации у </w:t>
      </w:r>
      <w:r w:rsidRPr="00AD7C75">
        <w:rPr>
          <w:rFonts w:ascii="Times New Roman" w:hAnsi="Times New Roman" w:cs="Times New Roman"/>
          <w:sz w:val="28"/>
          <w:szCs w:val="28"/>
        </w:rPr>
        <w:lastRenderedPageBreak/>
        <w:t>родственников и знакомых Ведение картотеки участников Великой Отечественной войны и других военных действий. Книга Памяти школы.</w:t>
      </w:r>
    </w:p>
    <w:p w:rsidR="00AD7C75" w:rsidRPr="00AD7C75" w:rsidRDefault="00AD7C75" w:rsidP="00AD7C75">
      <w:pPr>
        <w:spacing w:line="360" w:lineRule="auto"/>
        <w:jc w:val="both"/>
        <w:rPr>
          <w:rFonts w:ascii="Times New Roman" w:hAnsi="Times New Roman" w:cs="Times New Roman"/>
          <w:sz w:val="28"/>
          <w:szCs w:val="28"/>
        </w:rPr>
      </w:pPr>
    </w:p>
    <w:p w:rsidR="00AD7C75" w:rsidRPr="00BE5CFD" w:rsidRDefault="00AD7C75" w:rsidP="00FB0474">
      <w:pPr>
        <w:pStyle w:val="a3"/>
        <w:numPr>
          <w:ilvl w:val="0"/>
          <w:numId w:val="115"/>
        </w:numPr>
        <w:spacing w:line="360" w:lineRule="auto"/>
        <w:jc w:val="both"/>
        <w:rPr>
          <w:rFonts w:ascii="Times New Roman" w:hAnsi="Times New Roman" w:cs="Times New Roman"/>
          <w:b/>
          <w:sz w:val="28"/>
          <w:szCs w:val="28"/>
        </w:rPr>
      </w:pPr>
      <w:r w:rsidRPr="00BE5CFD">
        <w:rPr>
          <w:rFonts w:ascii="Times New Roman" w:hAnsi="Times New Roman" w:cs="Times New Roman"/>
          <w:b/>
          <w:sz w:val="28"/>
          <w:szCs w:val="28"/>
        </w:rPr>
        <w:t>Экспозиция школьного музея</w:t>
      </w:r>
    </w:p>
    <w:p w:rsidR="00BE5CFD" w:rsidRDefault="00AD7C75" w:rsidP="00BE5CFD">
      <w:pPr>
        <w:spacing w:line="360" w:lineRule="auto"/>
        <w:ind w:firstLine="708"/>
        <w:jc w:val="both"/>
        <w:rPr>
          <w:rFonts w:ascii="Times New Roman" w:hAnsi="Times New Roman" w:cs="Times New Roman"/>
          <w:sz w:val="28"/>
          <w:szCs w:val="28"/>
        </w:rPr>
      </w:pPr>
      <w:r w:rsidRPr="00BE5CFD">
        <w:rPr>
          <w:rFonts w:ascii="Times New Roman" w:hAnsi="Times New Roman" w:cs="Times New Roman"/>
          <w:i/>
          <w:sz w:val="28"/>
          <w:szCs w:val="28"/>
        </w:rPr>
        <w:t>Теоретическое  заняти</w:t>
      </w:r>
      <w:r w:rsidR="00BE5CFD">
        <w:rPr>
          <w:rFonts w:ascii="Times New Roman" w:hAnsi="Times New Roman" w:cs="Times New Roman"/>
          <w:i/>
          <w:sz w:val="28"/>
          <w:szCs w:val="28"/>
        </w:rPr>
        <w:t>е</w:t>
      </w:r>
      <w:r w:rsidRPr="00BE5CFD">
        <w:rPr>
          <w:rFonts w:ascii="Times New Roman" w:hAnsi="Times New Roman" w:cs="Times New Roman"/>
          <w:i/>
          <w:sz w:val="28"/>
          <w:szCs w:val="28"/>
        </w:rPr>
        <w:t>.</w:t>
      </w:r>
      <w:r w:rsidRPr="00AD7C75">
        <w:rPr>
          <w:rFonts w:ascii="Times New Roman" w:hAnsi="Times New Roman" w:cs="Times New Roman"/>
          <w:sz w:val="28"/>
          <w:szCs w:val="28"/>
        </w:rPr>
        <w:t xml:space="preserve"> Концепция экспозиции школьного музея. Тематико</w:t>
      </w:r>
      <w:r w:rsidR="00BE5CFD">
        <w:rPr>
          <w:rFonts w:ascii="Times New Roman" w:hAnsi="Times New Roman" w:cs="Times New Roman"/>
          <w:sz w:val="28"/>
          <w:szCs w:val="28"/>
        </w:rPr>
        <w:t>-</w:t>
      </w:r>
      <w:r w:rsidRPr="00AD7C75">
        <w:rPr>
          <w:rFonts w:ascii="Times New Roman" w:hAnsi="Times New Roman" w:cs="Times New Roman"/>
          <w:sz w:val="28"/>
          <w:szCs w:val="28"/>
        </w:rPr>
        <w:t xml:space="preserve">экспозиционный план и архитектурно - художественное решение экспозиции. Виды экспозиций: тематическая, систематическая, монографическая, ансамблевая экспозиция. Экспозиционное оборудование. Основные приёмы экспозицирования музейных предметов. Обеспечение сохранности музейных предметов. Обеспечение сохранности музейных предметов в экспозиционном использовании. Музейные выставки: Стационарные, передвижные, фондовые. </w:t>
      </w:r>
    </w:p>
    <w:p w:rsidR="00AD7C75" w:rsidRPr="00AD7C75" w:rsidRDefault="00AD7C75" w:rsidP="00BE5CFD">
      <w:pPr>
        <w:spacing w:line="360" w:lineRule="auto"/>
        <w:ind w:firstLine="708"/>
        <w:jc w:val="both"/>
        <w:rPr>
          <w:rFonts w:ascii="Times New Roman" w:hAnsi="Times New Roman" w:cs="Times New Roman"/>
          <w:sz w:val="28"/>
          <w:szCs w:val="28"/>
        </w:rPr>
      </w:pPr>
      <w:r w:rsidRPr="00BE5CFD">
        <w:rPr>
          <w:rFonts w:ascii="Times New Roman" w:hAnsi="Times New Roman" w:cs="Times New Roman"/>
          <w:i/>
          <w:sz w:val="28"/>
          <w:szCs w:val="28"/>
        </w:rPr>
        <w:t>Практические занятия.</w:t>
      </w:r>
      <w:r w:rsidRPr="00AD7C75">
        <w:rPr>
          <w:rFonts w:ascii="Times New Roman" w:hAnsi="Times New Roman" w:cs="Times New Roman"/>
          <w:sz w:val="28"/>
          <w:szCs w:val="28"/>
        </w:rPr>
        <w:t xml:space="preserve"> Подготовка предложений и проектов: концепция экспозиции, тематико-экспозиционный план, архитектурно - художественное решение, их обсуждение.</w:t>
      </w:r>
    </w:p>
    <w:p w:rsidR="00AD7C75" w:rsidRPr="00BE5CFD" w:rsidRDefault="00AD7C75" w:rsidP="00FB0474">
      <w:pPr>
        <w:pStyle w:val="a3"/>
        <w:numPr>
          <w:ilvl w:val="0"/>
          <w:numId w:val="115"/>
        </w:numPr>
        <w:spacing w:line="360" w:lineRule="auto"/>
        <w:jc w:val="both"/>
        <w:rPr>
          <w:rFonts w:ascii="Times New Roman" w:hAnsi="Times New Roman" w:cs="Times New Roman"/>
          <w:b/>
          <w:sz w:val="28"/>
          <w:szCs w:val="28"/>
        </w:rPr>
      </w:pPr>
      <w:r w:rsidRPr="00BE5CFD">
        <w:rPr>
          <w:rFonts w:ascii="Times New Roman" w:hAnsi="Times New Roman" w:cs="Times New Roman"/>
          <w:b/>
          <w:sz w:val="28"/>
          <w:szCs w:val="28"/>
        </w:rPr>
        <w:t>Тексты в музейной экспозиции</w:t>
      </w:r>
    </w:p>
    <w:p w:rsidR="00BE5CFD" w:rsidRDefault="00AD7C75" w:rsidP="00BE5CFD">
      <w:pPr>
        <w:spacing w:line="360" w:lineRule="auto"/>
        <w:ind w:firstLine="708"/>
        <w:jc w:val="both"/>
        <w:rPr>
          <w:rFonts w:ascii="Times New Roman" w:hAnsi="Times New Roman" w:cs="Times New Roman"/>
          <w:sz w:val="28"/>
          <w:szCs w:val="28"/>
        </w:rPr>
      </w:pPr>
      <w:r w:rsidRPr="00BE5CFD">
        <w:rPr>
          <w:rFonts w:ascii="Times New Roman" w:hAnsi="Times New Roman" w:cs="Times New Roman"/>
          <w:i/>
          <w:sz w:val="28"/>
          <w:szCs w:val="28"/>
        </w:rPr>
        <w:t>Теоретическое занятие.</w:t>
      </w:r>
      <w:r w:rsidRPr="00AD7C75">
        <w:rPr>
          <w:rFonts w:ascii="Times New Roman" w:hAnsi="Times New Roman" w:cs="Times New Roman"/>
          <w:sz w:val="28"/>
          <w:szCs w:val="28"/>
        </w:rPr>
        <w:t xml:space="preserve"> Назначение текстов в экспозиции. Виды оглавительных и сопроводительных текстов. Правила составления этикеток к экспонатам. Приёмы размещения текстов в экспозиции. </w:t>
      </w:r>
    </w:p>
    <w:p w:rsidR="00AD7C75" w:rsidRPr="00AD7C75" w:rsidRDefault="00AD7C75" w:rsidP="00BE5CFD">
      <w:pPr>
        <w:spacing w:line="360" w:lineRule="auto"/>
        <w:ind w:firstLine="708"/>
        <w:jc w:val="both"/>
        <w:rPr>
          <w:rFonts w:ascii="Times New Roman" w:hAnsi="Times New Roman" w:cs="Times New Roman"/>
          <w:sz w:val="28"/>
          <w:szCs w:val="28"/>
        </w:rPr>
      </w:pPr>
      <w:r w:rsidRPr="00BE5CFD">
        <w:rPr>
          <w:rFonts w:ascii="Times New Roman" w:hAnsi="Times New Roman" w:cs="Times New Roman"/>
          <w:i/>
          <w:sz w:val="28"/>
          <w:szCs w:val="28"/>
        </w:rPr>
        <w:t>Практические занятия.</w:t>
      </w:r>
      <w:r w:rsidR="00BE5CFD">
        <w:rPr>
          <w:rFonts w:ascii="Times New Roman" w:hAnsi="Times New Roman" w:cs="Times New Roman"/>
          <w:sz w:val="28"/>
          <w:szCs w:val="28"/>
        </w:rPr>
        <w:t xml:space="preserve"> Игра-</w:t>
      </w:r>
      <w:r w:rsidRPr="00AD7C75">
        <w:rPr>
          <w:rFonts w:ascii="Times New Roman" w:hAnsi="Times New Roman" w:cs="Times New Roman"/>
          <w:sz w:val="28"/>
          <w:szCs w:val="28"/>
        </w:rPr>
        <w:t>практикум по составлению этикетажа к экспонатам школьного музея.</w:t>
      </w:r>
    </w:p>
    <w:p w:rsidR="00AD7C75" w:rsidRPr="00BE5CFD" w:rsidRDefault="00AD7C75" w:rsidP="00FB0474">
      <w:pPr>
        <w:pStyle w:val="a3"/>
        <w:numPr>
          <w:ilvl w:val="0"/>
          <w:numId w:val="115"/>
        </w:numPr>
        <w:spacing w:line="360" w:lineRule="auto"/>
        <w:jc w:val="both"/>
        <w:rPr>
          <w:rFonts w:ascii="Times New Roman" w:hAnsi="Times New Roman" w:cs="Times New Roman"/>
          <w:b/>
          <w:sz w:val="28"/>
          <w:szCs w:val="28"/>
        </w:rPr>
      </w:pPr>
      <w:r w:rsidRPr="00BE5CFD">
        <w:rPr>
          <w:rFonts w:ascii="Times New Roman" w:hAnsi="Times New Roman" w:cs="Times New Roman"/>
          <w:b/>
          <w:sz w:val="28"/>
          <w:szCs w:val="28"/>
        </w:rPr>
        <w:t>Наследие родного края</w:t>
      </w:r>
    </w:p>
    <w:p w:rsidR="00AD7C75" w:rsidRPr="00AD7C75" w:rsidRDefault="00AD7C75" w:rsidP="00BE5CFD">
      <w:pPr>
        <w:spacing w:after="0" w:line="360" w:lineRule="auto"/>
        <w:ind w:firstLine="708"/>
        <w:jc w:val="both"/>
        <w:rPr>
          <w:rFonts w:ascii="Times New Roman" w:hAnsi="Times New Roman" w:cs="Times New Roman"/>
          <w:sz w:val="28"/>
          <w:szCs w:val="28"/>
        </w:rPr>
      </w:pPr>
      <w:r w:rsidRPr="00BE5CFD">
        <w:rPr>
          <w:rFonts w:ascii="Times New Roman" w:hAnsi="Times New Roman" w:cs="Times New Roman"/>
          <w:i/>
          <w:sz w:val="28"/>
          <w:szCs w:val="28"/>
        </w:rPr>
        <w:t>Теоретическое занятие</w:t>
      </w:r>
      <w:r w:rsidRPr="00AD7C75">
        <w:rPr>
          <w:rFonts w:ascii="Times New Roman" w:hAnsi="Times New Roman" w:cs="Times New Roman"/>
          <w:sz w:val="28"/>
          <w:szCs w:val="28"/>
        </w:rPr>
        <w:t xml:space="preserve"> </w:t>
      </w:r>
      <w:r w:rsidR="00BE5CFD">
        <w:rPr>
          <w:rFonts w:ascii="Times New Roman" w:hAnsi="Times New Roman" w:cs="Times New Roman"/>
          <w:sz w:val="28"/>
          <w:szCs w:val="28"/>
        </w:rPr>
        <w:t>.</w:t>
      </w:r>
      <w:r w:rsidRPr="00AD7C75">
        <w:rPr>
          <w:rFonts w:ascii="Times New Roman" w:hAnsi="Times New Roman" w:cs="Times New Roman"/>
          <w:sz w:val="28"/>
          <w:szCs w:val="28"/>
        </w:rPr>
        <w:t xml:space="preserve"> Понятие о культурном наследии. Материальные и духовные объекты культурного наследия. Живая культура. Разнообразие объектов культурного наследия на территории края. Основные приёмы выявления, учёта и описания объектов культурного наследия. Мониторинг </w:t>
      </w:r>
      <w:r w:rsidRPr="00AD7C75">
        <w:rPr>
          <w:rFonts w:ascii="Times New Roman" w:hAnsi="Times New Roman" w:cs="Times New Roman"/>
          <w:sz w:val="28"/>
          <w:szCs w:val="28"/>
        </w:rPr>
        <w:lastRenderedPageBreak/>
        <w:t xml:space="preserve">культурного наследия. Музеефикация  объектов культурного наследи.  Природное  наследие. </w:t>
      </w:r>
    </w:p>
    <w:p w:rsidR="00AD7C75" w:rsidRPr="00AD7C75" w:rsidRDefault="00AD7C75" w:rsidP="00BE5CFD">
      <w:pPr>
        <w:spacing w:line="360" w:lineRule="auto"/>
        <w:ind w:firstLine="708"/>
        <w:jc w:val="both"/>
        <w:rPr>
          <w:rFonts w:ascii="Times New Roman" w:hAnsi="Times New Roman" w:cs="Times New Roman"/>
          <w:sz w:val="28"/>
          <w:szCs w:val="28"/>
        </w:rPr>
      </w:pPr>
      <w:r w:rsidRPr="00AD7C75">
        <w:rPr>
          <w:rFonts w:ascii="Times New Roman" w:hAnsi="Times New Roman" w:cs="Times New Roman"/>
          <w:sz w:val="28"/>
          <w:szCs w:val="28"/>
        </w:rPr>
        <w:t xml:space="preserve">Природно-климатические условия, геологическое строение и рельеф, почвы, водные ресурсы, растительность, животный вид региона. Объекты природного наследия родного края, их выявление, охрана и музеефикация. Экологические проблемы края. </w:t>
      </w:r>
    </w:p>
    <w:p w:rsidR="00AD7C75" w:rsidRPr="00AD7C75" w:rsidRDefault="00AD7C75" w:rsidP="00BE5CFD">
      <w:pPr>
        <w:spacing w:line="360" w:lineRule="auto"/>
        <w:ind w:firstLine="708"/>
        <w:jc w:val="both"/>
        <w:rPr>
          <w:rFonts w:ascii="Times New Roman" w:hAnsi="Times New Roman" w:cs="Times New Roman"/>
          <w:sz w:val="28"/>
          <w:szCs w:val="28"/>
        </w:rPr>
      </w:pPr>
      <w:r w:rsidRPr="00BE5CFD">
        <w:rPr>
          <w:rFonts w:ascii="Times New Roman" w:hAnsi="Times New Roman" w:cs="Times New Roman"/>
          <w:i/>
          <w:sz w:val="28"/>
          <w:szCs w:val="28"/>
        </w:rPr>
        <w:t>Практические занятия.</w:t>
      </w:r>
      <w:r w:rsidRPr="00AD7C75">
        <w:rPr>
          <w:rFonts w:ascii="Times New Roman" w:hAnsi="Times New Roman" w:cs="Times New Roman"/>
          <w:sz w:val="28"/>
          <w:szCs w:val="28"/>
        </w:rPr>
        <w:t xml:space="preserve"> Выявление объектов природного наследия родного края, их учёт и разработка программ охранных мероприятий. Составление «Красной книги флоры и фауны родного края». Сбор фотографий и рисунков фауны, природный ландшафт для школьного музея.</w:t>
      </w:r>
    </w:p>
    <w:p w:rsidR="00AD7C75" w:rsidRPr="00BE5CFD" w:rsidRDefault="00AD7C75" w:rsidP="00FB0474">
      <w:pPr>
        <w:pStyle w:val="a3"/>
        <w:numPr>
          <w:ilvl w:val="0"/>
          <w:numId w:val="115"/>
        </w:numPr>
        <w:spacing w:line="360" w:lineRule="auto"/>
        <w:jc w:val="both"/>
        <w:rPr>
          <w:rFonts w:ascii="Times New Roman" w:hAnsi="Times New Roman" w:cs="Times New Roman"/>
          <w:b/>
          <w:sz w:val="28"/>
          <w:szCs w:val="28"/>
        </w:rPr>
      </w:pPr>
      <w:r w:rsidRPr="00BE5CFD">
        <w:rPr>
          <w:rFonts w:ascii="Times New Roman" w:hAnsi="Times New Roman" w:cs="Times New Roman"/>
          <w:b/>
          <w:sz w:val="28"/>
          <w:szCs w:val="28"/>
        </w:rPr>
        <w:t xml:space="preserve"> Экскурсионная работа в школьном музее</w:t>
      </w:r>
    </w:p>
    <w:p w:rsidR="00AD7C75" w:rsidRPr="00AD7C75" w:rsidRDefault="00AD7C75" w:rsidP="00BE5CFD">
      <w:pPr>
        <w:spacing w:line="360" w:lineRule="auto"/>
        <w:ind w:firstLine="708"/>
        <w:jc w:val="both"/>
        <w:rPr>
          <w:rFonts w:ascii="Times New Roman" w:hAnsi="Times New Roman" w:cs="Times New Roman"/>
          <w:sz w:val="28"/>
          <w:szCs w:val="28"/>
        </w:rPr>
      </w:pPr>
      <w:r w:rsidRPr="00BE5CFD">
        <w:rPr>
          <w:rFonts w:ascii="Times New Roman" w:hAnsi="Times New Roman" w:cs="Times New Roman"/>
          <w:i/>
          <w:sz w:val="28"/>
          <w:szCs w:val="28"/>
        </w:rPr>
        <w:t>Теоретическое занятие.</w:t>
      </w:r>
      <w:r w:rsidRPr="00AD7C75">
        <w:rPr>
          <w:rFonts w:ascii="Times New Roman" w:hAnsi="Times New Roman" w:cs="Times New Roman"/>
          <w:sz w:val="28"/>
          <w:szCs w:val="28"/>
        </w:rPr>
        <w:t xml:space="preserve"> Экскурсия  как форма популяризации исторического, культурного и природного наследия музейными средствами. Виды экскурсий: обзорная, тематическая, учебная. Приёмы подготовки экскурсии с использованием опубликованных источников , научной и популярной литературы, материалов музейного собрания. Мастерство экскурсовода: речь, внешний вид, свободное владение материалом, этика.</w:t>
      </w:r>
    </w:p>
    <w:p w:rsidR="008C5236" w:rsidRPr="00AD7C75" w:rsidRDefault="00AD7C75" w:rsidP="00BE5CFD">
      <w:pPr>
        <w:spacing w:line="360" w:lineRule="auto"/>
        <w:ind w:firstLine="708"/>
        <w:jc w:val="both"/>
        <w:rPr>
          <w:rFonts w:ascii="Times New Roman" w:hAnsi="Times New Roman" w:cs="Times New Roman"/>
          <w:b/>
          <w:sz w:val="28"/>
          <w:szCs w:val="28"/>
        </w:rPr>
      </w:pPr>
      <w:r w:rsidRPr="00BE5CFD">
        <w:rPr>
          <w:rFonts w:ascii="Times New Roman" w:hAnsi="Times New Roman" w:cs="Times New Roman"/>
          <w:i/>
          <w:sz w:val="28"/>
          <w:szCs w:val="28"/>
        </w:rPr>
        <w:t>Практические занятия:</w:t>
      </w:r>
      <w:r w:rsidRPr="00AD7C75">
        <w:rPr>
          <w:rFonts w:ascii="Times New Roman" w:hAnsi="Times New Roman" w:cs="Times New Roman"/>
          <w:sz w:val="28"/>
          <w:szCs w:val="28"/>
        </w:rPr>
        <w:t xml:space="preserve"> Игра-практикум по разработке текстов экскурсий по выбранной теме. Репетиции экскурсий.</w:t>
      </w:r>
      <w:r w:rsidR="00667775" w:rsidRPr="00AD7C75">
        <w:rPr>
          <w:rFonts w:ascii="Times New Roman" w:hAnsi="Times New Roman" w:cs="Times New Roman"/>
          <w:b/>
          <w:sz w:val="28"/>
          <w:szCs w:val="28"/>
        </w:rPr>
        <w:br w:type="page"/>
      </w:r>
    </w:p>
    <w:tbl>
      <w:tblPr>
        <w:tblW w:w="0" w:type="auto"/>
        <w:tblInd w:w="5495" w:type="dxa"/>
        <w:tblLook w:val="04A0" w:firstRow="1" w:lastRow="0" w:firstColumn="1" w:lastColumn="0" w:noHBand="0" w:noVBand="1"/>
      </w:tblPr>
      <w:tblGrid>
        <w:gridCol w:w="4075"/>
      </w:tblGrid>
      <w:tr w:rsidR="008C5236" w:rsidRPr="007472A8" w:rsidTr="00BE23D5">
        <w:tc>
          <w:tcPr>
            <w:tcW w:w="4075" w:type="dxa"/>
            <w:hideMark/>
          </w:tcPr>
          <w:p w:rsidR="008C5236" w:rsidRPr="007472A8" w:rsidRDefault="008C5236" w:rsidP="00BE23D5">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8C5236" w:rsidRPr="007472A8" w:rsidRDefault="008C5236" w:rsidP="008C5236">
      <w:pPr>
        <w:tabs>
          <w:tab w:val="left" w:pos="851"/>
        </w:tabs>
        <w:spacing w:after="0"/>
        <w:ind w:firstLine="709"/>
        <w:jc w:val="both"/>
        <w:rPr>
          <w:rFonts w:ascii="Times New Roman" w:eastAsia="MS Mincho" w:hAnsi="Times New Roman" w:cs="Times New Roman"/>
          <w:color w:val="00B050"/>
          <w:sz w:val="28"/>
          <w:szCs w:val="28"/>
          <w:lang w:eastAsia="ja-JP"/>
        </w:rPr>
      </w:pPr>
    </w:p>
    <w:p w:rsidR="008C5236" w:rsidRPr="007472A8" w:rsidRDefault="008C5236" w:rsidP="008C5236">
      <w:pPr>
        <w:tabs>
          <w:tab w:val="left" w:pos="851"/>
        </w:tabs>
        <w:spacing w:after="0"/>
        <w:ind w:firstLine="709"/>
        <w:jc w:val="both"/>
        <w:rPr>
          <w:rFonts w:ascii="Times New Roman" w:eastAsia="Times New Roman" w:hAnsi="Times New Roman" w:cs="Times New Roman"/>
          <w:color w:val="00B050"/>
          <w:sz w:val="28"/>
          <w:szCs w:val="28"/>
          <w:lang w:eastAsia="ru-RU"/>
        </w:rPr>
      </w:pPr>
    </w:p>
    <w:p w:rsidR="008C5236" w:rsidRPr="007472A8" w:rsidRDefault="008C5236" w:rsidP="008C5236">
      <w:pPr>
        <w:tabs>
          <w:tab w:val="left" w:pos="851"/>
        </w:tabs>
        <w:spacing w:after="0"/>
        <w:ind w:firstLine="709"/>
        <w:jc w:val="both"/>
        <w:rPr>
          <w:rFonts w:ascii="Times New Roman" w:eastAsia="Times New Roman" w:hAnsi="Times New Roman" w:cs="Times New Roman"/>
          <w:color w:val="00B050"/>
          <w:sz w:val="28"/>
          <w:szCs w:val="28"/>
          <w:lang w:eastAsia="ru-RU"/>
        </w:rPr>
      </w:pPr>
    </w:p>
    <w:p w:rsidR="008C5236" w:rsidRPr="007472A8" w:rsidRDefault="008C5236" w:rsidP="008C5236">
      <w:pPr>
        <w:tabs>
          <w:tab w:val="left" w:pos="851"/>
        </w:tabs>
        <w:spacing w:after="0"/>
        <w:ind w:firstLine="709"/>
        <w:jc w:val="both"/>
        <w:rPr>
          <w:rFonts w:ascii="Times New Roman" w:eastAsia="Times New Roman" w:hAnsi="Times New Roman" w:cs="Times New Roman"/>
          <w:color w:val="00B050"/>
          <w:sz w:val="28"/>
          <w:szCs w:val="28"/>
          <w:lang w:eastAsia="ru-RU"/>
        </w:rPr>
      </w:pPr>
    </w:p>
    <w:p w:rsidR="008C5236" w:rsidRPr="007472A8" w:rsidRDefault="008C5236" w:rsidP="008C5236">
      <w:pPr>
        <w:tabs>
          <w:tab w:val="left" w:pos="851"/>
        </w:tabs>
        <w:spacing w:after="0"/>
        <w:ind w:firstLine="709"/>
        <w:jc w:val="both"/>
        <w:rPr>
          <w:rFonts w:ascii="Times New Roman" w:eastAsia="Times New Roman" w:hAnsi="Times New Roman" w:cs="Times New Roman"/>
          <w:color w:val="00B050"/>
          <w:sz w:val="28"/>
          <w:szCs w:val="28"/>
          <w:lang w:eastAsia="ru-RU"/>
        </w:rPr>
      </w:pPr>
    </w:p>
    <w:p w:rsidR="008C5236" w:rsidRPr="007472A8" w:rsidRDefault="008C5236" w:rsidP="008C5236">
      <w:pPr>
        <w:tabs>
          <w:tab w:val="left" w:pos="851"/>
        </w:tabs>
        <w:spacing w:after="0"/>
        <w:ind w:firstLine="709"/>
        <w:jc w:val="both"/>
        <w:rPr>
          <w:rFonts w:ascii="Times New Roman" w:eastAsia="Times New Roman" w:hAnsi="Times New Roman" w:cs="Times New Roman"/>
          <w:color w:val="00B050"/>
          <w:sz w:val="28"/>
          <w:szCs w:val="28"/>
          <w:lang w:eastAsia="ru-RU"/>
        </w:rPr>
      </w:pPr>
    </w:p>
    <w:p w:rsidR="008C5236" w:rsidRPr="007472A8" w:rsidRDefault="008C5236" w:rsidP="008C5236">
      <w:pPr>
        <w:tabs>
          <w:tab w:val="left" w:pos="851"/>
        </w:tabs>
        <w:spacing w:after="0"/>
        <w:ind w:firstLine="709"/>
        <w:jc w:val="both"/>
        <w:rPr>
          <w:rFonts w:ascii="Times New Roman" w:eastAsia="Times New Roman" w:hAnsi="Times New Roman" w:cs="Times New Roman"/>
          <w:color w:val="00B050"/>
          <w:sz w:val="28"/>
          <w:szCs w:val="28"/>
          <w:lang w:eastAsia="ru-RU"/>
        </w:rPr>
      </w:pPr>
    </w:p>
    <w:p w:rsidR="008C5236" w:rsidRPr="007472A8" w:rsidRDefault="008C5236" w:rsidP="008C5236">
      <w:pPr>
        <w:tabs>
          <w:tab w:val="left" w:pos="851"/>
        </w:tabs>
        <w:spacing w:after="0"/>
        <w:ind w:firstLine="709"/>
        <w:jc w:val="both"/>
        <w:rPr>
          <w:rFonts w:ascii="Times New Roman" w:eastAsia="Times New Roman" w:hAnsi="Times New Roman" w:cs="Times New Roman"/>
          <w:color w:val="00B050"/>
          <w:sz w:val="28"/>
          <w:szCs w:val="28"/>
          <w:lang w:eastAsia="ru-RU"/>
        </w:rPr>
      </w:pPr>
    </w:p>
    <w:p w:rsidR="008C5236" w:rsidRPr="007472A8" w:rsidRDefault="008C5236" w:rsidP="008C5236">
      <w:pPr>
        <w:tabs>
          <w:tab w:val="left" w:pos="851"/>
        </w:tabs>
        <w:spacing w:after="0"/>
        <w:ind w:firstLine="709"/>
        <w:jc w:val="both"/>
        <w:rPr>
          <w:rFonts w:ascii="Times New Roman" w:eastAsia="Times New Roman" w:hAnsi="Times New Roman" w:cs="Times New Roman"/>
          <w:color w:val="00B050"/>
          <w:sz w:val="28"/>
          <w:szCs w:val="28"/>
          <w:lang w:eastAsia="ru-RU"/>
        </w:rPr>
      </w:pPr>
    </w:p>
    <w:p w:rsidR="008C5236" w:rsidRPr="007472A8" w:rsidRDefault="008C5236" w:rsidP="008C5236">
      <w:pPr>
        <w:tabs>
          <w:tab w:val="left" w:pos="851"/>
        </w:tabs>
        <w:spacing w:after="0"/>
        <w:ind w:firstLine="709"/>
        <w:jc w:val="both"/>
        <w:rPr>
          <w:rFonts w:ascii="Times New Roman" w:eastAsia="Times New Roman" w:hAnsi="Times New Roman" w:cs="Times New Roman"/>
          <w:color w:val="00B050"/>
          <w:sz w:val="28"/>
          <w:szCs w:val="28"/>
          <w:lang w:eastAsia="ru-RU"/>
        </w:rPr>
      </w:pPr>
    </w:p>
    <w:p w:rsidR="008C5236" w:rsidRPr="007472A8" w:rsidRDefault="008C5236" w:rsidP="008C5236">
      <w:pPr>
        <w:tabs>
          <w:tab w:val="left" w:pos="851"/>
        </w:tabs>
        <w:spacing w:after="0"/>
        <w:ind w:firstLine="709"/>
        <w:jc w:val="both"/>
        <w:rPr>
          <w:rFonts w:ascii="Times New Roman" w:eastAsia="Times New Roman" w:hAnsi="Times New Roman" w:cs="Times New Roman"/>
          <w:color w:val="00B050"/>
          <w:sz w:val="28"/>
          <w:szCs w:val="28"/>
          <w:lang w:eastAsia="ru-RU"/>
        </w:rPr>
      </w:pPr>
    </w:p>
    <w:p w:rsidR="008C5236" w:rsidRPr="007472A8" w:rsidRDefault="008C5236" w:rsidP="008C5236">
      <w:pPr>
        <w:tabs>
          <w:tab w:val="left" w:pos="851"/>
        </w:tabs>
        <w:spacing w:after="0"/>
        <w:ind w:firstLine="709"/>
        <w:jc w:val="both"/>
        <w:rPr>
          <w:rFonts w:ascii="Times New Roman" w:eastAsia="Times New Roman" w:hAnsi="Times New Roman" w:cs="Times New Roman"/>
          <w:color w:val="00B050"/>
          <w:sz w:val="28"/>
          <w:szCs w:val="28"/>
          <w:lang w:eastAsia="ru-RU"/>
        </w:rPr>
      </w:pPr>
    </w:p>
    <w:p w:rsidR="008C5236" w:rsidRPr="007472A8" w:rsidRDefault="008C5236" w:rsidP="008C5236">
      <w:pPr>
        <w:tabs>
          <w:tab w:val="left" w:pos="851"/>
        </w:tabs>
        <w:spacing w:after="0"/>
        <w:ind w:firstLine="709"/>
        <w:jc w:val="both"/>
        <w:rPr>
          <w:rFonts w:ascii="Times New Roman" w:eastAsia="Times New Roman" w:hAnsi="Times New Roman" w:cs="Times New Roman"/>
          <w:color w:val="00B050"/>
          <w:sz w:val="28"/>
          <w:szCs w:val="28"/>
          <w:lang w:eastAsia="ru-RU"/>
        </w:rPr>
      </w:pPr>
    </w:p>
    <w:p w:rsidR="008C5236" w:rsidRPr="007472A8" w:rsidRDefault="008C5236" w:rsidP="008C5236">
      <w:pPr>
        <w:tabs>
          <w:tab w:val="left" w:pos="851"/>
        </w:tabs>
        <w:spacing w:after="0"/>
        <w:ind w:firstLine="709"/>
        <w:jc w:val="both"/>
        <w:rPr>
          <w:rFonts w:ascii="Times New Roman" w:eastAsia="Times New Roman" w:hAnsi="Times New Roman" w:cs="Times New Roman"/>
          <w:color w:val="00B050"/>
          <w:sz w:val="28"/>
          <w:szCs w:val="28"/>
          <w:lang w:eastAsia="ru-RU"/>
        </w:rPr>
      </w:pPr>
    </w:p>
    <w:p w:rsidR="008C5236" w:rsidRPr="007472A8" w:rsidRDefault="008C5236" w:rsidP="008C5236">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8C5236" w:rsidRPr="007472A8" w:rsidRDefault="008C5236" w:rsidP="008C5236">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8C5236" w:rsidRPr="007472A8" w:rsidRDefault="008C5236" w:rsidP="008C5236">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8C5236" w:rsidRPr="007472A8" w:rsidRDefault="008C5236" w:rsidP="008C5236">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Музееведение</w:t>
      </w:r>
      <w:r w:rsidRPr="007472A8">
        <w:rPr>
          <w:rFonts w:ascii="Times New Roman" w:eastAsia="Times New Roman" w:hAnsi="Times New Roman" w:cs="Times New Roman"/>
          <w:color w:val="000000"/>
          <w:sz w:val="28"/>
          <w:szCs w:val="28"/>
          <w:lang w:eastAsia="ru-RU"/>
        </w:rPr>
        <w:t>»,</w:t>
      </w:r>
    </w:p>
    <w:p w:rsidR="008C5236" w:rsidRDefault="008C5236" w:rsidP="008C5236">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Оленёва Н.Н.,</w:t>
      </w:r>
    </w:p>
    <w:p w:rsidR="008C5236" w:rsidRPr="0005720D" w:rsidRDefault="008C5236" w:rsidP="008C5236">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05720D">
        <w:rPr>
          <w:rFonts w:ascii="Times New Roman" w:eastAsia="Times New Roman" w:hAnsi="Times New Roman" w:cs="Times New Roman"/>
          <w:color w:val="000000"/>
          <w:sz w:val="28"/>
          <w:szCs w:val="28"/>
          <w:lang w:eastAsia="ru-RU"/>
        </w:rPr>
        <w:t>год обучения)</w:t>
      </w:r>
    </w:p>
    <w:p w:rsidR="008C5236" w:rsidRDefault="008C5236" w:rsidP="008C523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8F63E4">
        <w:rPr>
          <w:rFonts w:ascii="Times New Roman" w:eastAsia="Times New Roman" w:hAnsi="Times New Roman" w:cs="Times New Roman"/>
          <w:color w:val="000000"/>
          <w:sz w:val="28"/>
          <w:szCs w:val="28"/>
          <w:lang w:eastAsia="ru-RU"/>
        </w:rPr>
        <w:t xml:space="preserve">младшего и </w:t>
      </w:r>
      <w:r w:rsidRPr="00743ACC">
        <w:rPr>
          <w:rFonts w:ascii="Times New Roman" w:eastAsia="Times New Roman" w:hAnsi="Times New Roman" w:cs="Times New Roman"/>
          <w:color w:val="000000"/>
          <w:sz w:val="28"/>
          <w:szCs w:val="28"/>
          <w:lang w:eastAsia="ru-RU"/>
        </w:rPr>
        <w:t xml:space="preserve">среднего школьного возраста с учетом особенностей их развития.  </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Курс рассчитан на 342 часа (в том числе, теоретические занятия – 7</w:t>
      </w:r>
      <w:r>
        <w:rPr>
          <w:rFonts w:ascii="Times New Roman" w:eastAsia="Times New Roman" w:hAnsi="Times New Roman" w:cs="Times New Roman"/>
          <w:color w:val="000000"/>
          <w:sz w:val="28"/>
          <w:szCs w:val="28"/>
          <w:lang w:eastAsia="ru-RU"/>
        </w:rPr>
        <w:t>0</w:t>
      </w:r>
      <w:r w:rsidRPr="00743ACC">
        <w:rPr>
          <w:rFonts w:ascii="Times New Roman" w:eastAsia="Times New Roman" w:hAnsi="Times New Roman" w:cs="Times New Roman"/>
          <w:color w:val="000000"/>
          <w:sz w:val="28"/>
          <w:szCs w:val="28"/>
          <w:lang w:eastAsia="ru-RU"/>
        </w:rPr>
        <w:t>, практические занятия – 2</w:t>
      </w:r>
      <w:r>
        <w:rPr>
          <w:rFonts w:ascii="Times New Roman" w:eastAsia="Times New Roman" w:hAnsi="Times New Roman" w:cs="Times New Roman"/>
          <w:color w:val="000000"/>
          <w:sz w:val="28"/>
          <w:szCs w:val="28"/>
          <w:lang w:eastAsia="ru-RU"/>
        </w:rPr>
        <w:t>72</w:t>
      </w:r>
      <w:r w:rsidRPr="00743ACC">
        <w:rPr>
          <w:rFonts w:ascii="Times New Roman" w:eastAsia="Times New Roman" w:hAnsi="Times New Roman" w:cs="Times New Roman"/>
          <w:color w:val="000000"/>
          <w:sz w:val="28"/>
          <w:szCs w:val="28"/>
          <w:lang w:eastAsia="ru-RU"/>
        </w:rPr>
        <w:t>).</w:t>
      </w:r>
    </w:p>
    <w:p w:rsidR="008C5236"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8C5236"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p>
    <w:p w:rsidR="008C5236" w:rsidRDefault="008C5236" w:rsidP="00FB0474">
      <w:pPr>
        <w:pStyle w:val="a3"/>
        <w:numPr>
          <w:ilvl w:val="0"/>
          <w:numId w:val="15"/>
        </w:num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Учебно-тематическое планирование по курсу </w:t>
      </w:r>
    </w:p>
    <w:p w:rsidR="008C5236" w:rsidRDefault="008C5236" w:rsidP="008C5236">
      <w:pPr>
        <w:pStyle w:val="a3"/>
        <w:tabs>
          <w:tab w:val="left" w:pos="851"/>
        </w:tabs>
        <w:spacing w:after="0" w:line="360" w:lineRule="auto"/>
        <w:ind w:left="927"/>
        <w:jc w:val="center"/>
        <w:rPr>
          <w:rFonts w:ascii="Times New Roman" w:eastAsia="Times New Roman" w:hAnsi="Times New Roman" w:cs="Times New Roman"/>
          <w:b/>
          <w:color w:val="000000"/>
          <w:sz w:val="28"/>
          <w:szCs w:val="28"/>
          <w:lang w:eastAsia="ru-RU"/>
        </w:rPr>
      </w:pPr>
      <w:r w:rsidRPr="00743ACC">
        <w:rPr>
          <w:rFonts w:ascii="Times New Roman" w:eastAsia="Times New Roman" w:hAnsi="Times New Roman" w:cs="Times New Roman"/>
          <w:b/>
          <w:color w:val="000000"/>
          <w:sz w:val="28"/>
          <w:szCs w:val="28"/>
          <w:lang w:eastAsia="ru-RU"/>
        </w:rPr>
        <w:t>«Музей – хранитель наследия веков» 4 год обучения</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2549"/>
        <w:gridCol w:w="919"/>
        <w:gridCol w:w="1136"/>
        <w:gridCol w:w="1492"/>
        <w:gridCol w:w="3234"/>
      </w:tblGrid>
      <w:tr w:rsidR="008C5236" w:rsidRPr="00743ACC" w:rsidTr="00BE23D5">
        <w:tc>
          <w:tcPr>
            <w:tcW w:w="0" w:type="auto"/>
            <w:vMerge w:val="restart"/>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b/>
                <w:sz w:val="28"/>
                <w:szCs w:val="28"/>
                <w:lang w:eastAsia="ru-RU"/>
              </w:rPr>
            </w:pPr>
            <w:r w:rsidRPr="00743ACC">
              <w:rPr>
                <w:rFonts w:ascii="Times New Roman" w:eastAsia="Times New Roman" w:hAnsi="Times New Roman" w:cs="Times New Roman"/>
                <w:b/>
                <w:sz w:val="28"/>
                <w:szCs w:val="28"/>
                <w:lang w:eastAsia="ru-RU"/>
              </w:rPr>
              <w: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8C5236" w:rsidRPr="00743ACC" w:rsidRDefault="008C5236" w:rsidP="003E459A">
            <w:pPr>
              <w:spacing w:after="0" w:line="240" w:lineRule="auto"/>
              <w:jc w:val="center"/>
              <w:rPr>
                <w:rFonts w:ascii="Times New Roman" w:eastAsia="Times New Roman" w:hAnsi="Times New Roman" w:cs="Times New Roman"/>
                <w:b/>
                <w:sz w:val="28"/>
                <w:szCs w:val="28"/>
                <w:lang w:eastAsia="ru-RU"/>
              </w:rPr>
            </w:pPr>
            <w:r w:rsidRPr="00743ACC">
              <w:rPr>
                <w:rFonts w:ascii="Times New Roman" w:eastAsia="Times New Roman" w:hAnsi="Times New Roman" w:cs="Times New Roman"/>
                <w:b/>
                <w:sz w:val="28"/>
                <w:szCs w:val="28"/>
                <w:lang w:eastAsia="ru-RU"/>
              </w:rPr>
              <w:t>Тема</w:t>
            </w:r>
          </w:p>
        </w:tc>
        <w:tc>
          <w:tcPr>
            <w:tcW w:w="3547" w:type="dxa"/>
            <w:gridSpan w:val="3"/>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b/>
                <w:sz w:val="28"/>
                <w:szCs w:val="28"/>
                <w:lang w:eastAsia="ru-RU"/>
              </w:rPr>
            </w:pPr>
            <w:r w:rsidRPr="00743ACC">
              <w:rPr>
                <w:rFonts w:ascii="Times New Roman" w:eastAsia="Times New Roman" w:hAnsi="Times New Roman" w:cs="Times New Roman"/>
                <w:b/>
                <w:sz w:val="28"/>
                <w:szCs w:val="28"/>
                <w:lang w:eastAsia="ru-RU"/>
              </w:rPr>
              <w:t>Количество часов</w:t>
            </w:r>
          </w:p>
        </w:tc>
        <w:tc>
          <w:tcPr>
            <w:tcW w:w="0" w:type="auto"/>
            <w:vMerge w:val="restart"/>
            <w:tcBorders>
              <w:top w:val="single" w:sz="4" w:space="0" w:color="000000"/>
              <w:left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b/>
                <w:sz w:val="28"/>
                <w:szCs w:val="28"/>
                <w:lang w:eastAsia="ru-RU"/>
              </w:rPr>
            </w:pPr>
            <w:r w:rsidRPr="00743ACC">
              <w:rPr>
                <w:rFonts w:ascii="Times New Roman" w:eastAsia="Times New Roman" w:hAnsi="Times New Roman" w:cs="Times New Roman"/>
                <w:b/>
                <w:sz w:val="28"/>
                <w:szCs w:val="28"/>
                <w:lang w:eastAsia="ru-RU"/>
              </w:rPr>
              <w:t>Формы аттестации</w:t>
            </w:r>
          </w:p>
          <w:p w:rsidR="008C5236" w:rsidRPr="00743ACC" w:rsidRDefault="008C5236" w:rsidP="00BE23D5">
            <w:pPr>
              <w:spacing w:after="0" w:line="240" w:lineRule="auto"/>
              <w:jc w:val="center"/>
              <w:rPr>
                <w:rFonts w:ascii="Times New Roman" w:eastAsia="Times New Roman" w:hAnsi="Times New Roman" w:cs="Times New Roman"/>
                <w:b/>
                <w:sz w:val="28"/>
                <w:szCs w:val="28"/>
                <w:lang w:eastAsia="ru-RU"/>
              </w:rPr>
            </w:pPr>
            <w:r w:rsidRPr="00743ACC">
              <w:rPr>
                <w:rFonts w:ascii="Times New Roman" w:eastAsia="Times New Roman" w:hAnsi="Times New Roman" w:cs="Times New Roman"/>
                <w:b/>
                <w:sz w:val="28"/>
                <w:szCs w:val="28"/>
                <w:lang w:eastAsia="ru-RU"/>
              </w:rPr>
              <w:t>(контроля)</w:t>
            </w:r>
          </w:p>
        </w:tc>
      </w:tr>
      <w:tr w:rsidR="008C5236" w:rsidRPr="00743ACC" w:rsidTr="00BE23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5236" w:rsidRPr="00743ACC" w:rsidRDefault="008C5236" w:rsidP="00BE23D5">
            <w:pPr>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5236" w:rsidRPr="00743ACC" w:rsidRDefault="008C5236" w:rsidP="00BE23D5">
            <w:pPr>
              <w:spacing w:after="0" w:line="240" w:lineRule="auto"/>
              <w:rPr>
                <w:rFonts w:ascii="Times New Roman" w:eastAsia="Times New Roman" w:hAnsi="Times New Roman" w:cs="Times New Roman"/>
                <w:b/>
                <w:sz w:val="28"/>
                <w:szCs w:val="28"/>
                <w:lang w:eastAsia="ru-RU"/>
              </w:rPr>
            </w:pPr>
          </w:p>
        </w:tc>
        <w:tc>
          <w:tcPr>
            <w:tcW w:w="919" w:type="dxa"/>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b/>
                <w:sz w:val="28"/>
                <w:szCs w:val="28"/>
                <w:lang w:eastAsia="ru-RU"/>
              </w:rPr>
            </w:pPr>
            <w:r w:rsidRPr="00743ACC">
              <w:rPr>
                <w:rFonts w:ascii="Times New Roman" w:eastAsia="Times New Roman" w:hAnsi="Times New Roman" w:cs="Times New Roman"/>
                <w:b/>
                <w:sz w:val="28"/>
                <w:szCs w:val="28"/>
                <w:lang w:eastAsia="ru-RU"/>
              </w:rPr>
              <w:t xml:space="preserve">Всего </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b/>
                <w:sz w:val="28"/>
                <w:szCs w:val="28"/>
                <w:lang w:eastAsia="ru-RU"/>
              </w:rPr>
            </w:pPr>
            <w:r w:rsidRPr="00743ACC">
              <w:rPr>
                <w:rFonts w:ascii="Times New Roman" w:eastAsia="Times New Roman" w:hAnsi="Times New Roman" w:cs="Times New Roman"/>
                <w:b/>
                <w:sz w:val="28"/>
                <w:szCs w:val="28"/>
                <w:lang w:eastAsia="ru-RU"/>
              </w:rPr>
              <w:t xml:space="preserve">Теория </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b/>
                <w:sz w:val="28"/>
                <w:szCs w:val="28"/>
                <w:lang w:eastAsia="ru-RU"/>
              </w:rPr>
            </w:pPr>
            <w:r w:rsidRPr="00743ACC">
              <w:rPr>
                <w:rFonts w:ascii="Times New Roman" w:eastAsia="Times New Roman" w:hAnsi="Times New Roman" w:cs="Times New Roman"/>
                <w:b/>
                <w:sz w:val="28"/>
                <w:szCs w:val="28"/>
                <w:lang w:eastAsia="ru-RU"/>
              </w:rPr>
              <w:t xml:space="preserve">Практика </w:t>
            </w:r>
          </w:p>
        </w:tc>
        <w:tc>
          <w:tcPr>
            <w:tcW w:w="0" w:type="auto"/>
            <w:vMerge/>
            <w:tcBorders>
              <w:left w:val="single" w:sz="4" w:space="0" w:color="000000"/>
              <w:bottom w:val="single" w:sz="4" w:space="0" w:color="000000"/>
              <w:right w:val="single" w:sz="4" w:space="0" w:color="000000"/>
            </w:tcBorders>
          </w:tcPr>
          <w:p w:rsidR="008C5236" w:rsidRPr="00743ACC" w:rsidRDefault="008C5236" w:rsidP="00BE23D5">
            <w:pPr>
              <w:spacing w:after="0" w:line="240" w:lineRule="auto"/>
              <w:rPr>
                <w:rFonts w:ascii="Times New Roman" w:eastAsia="Times New Roman" w:hAnsi="Times New Roman" w:cs="Times New Roman"/>
                <w:b/>
                <w:sz w:val="28"/>
                <w:szCs w:val="28"/>
                <w:lang w:eastAsia="ru-RU"/>
              </w:rPr>
            </w:pPr>
          </w:p>
        </w:tc>
      </w:tr>
      <w:tr w:rsidR="008C5236" w:rsidRPr="00743ACC" w:rsidTr="00BE23D5">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 xml:space="preserve">История  музейного дела в России </w:t>
            </w:r>
          </w:p>
        </w:tc>
        <w:tc>
          <w:tcPr>
            <w:tcW w:w="919" w:type="dxa"/>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Характеристика музея</w:t>
            </w:r>
          </w:p>
        </w:tc>
      </w:tr>
      <w:tr w:rsidR="008C5236" w:rsidRPr="00743ACC" w:rsidTr="00BE23D5">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 xml:space="preserve">Исследовательская деятельность музея </w:t>
            </w:r>
          </w:p>
        </w:tc>
        <w:tc>
          <w:tcPr>
            <w:tcW w:w="919" w:type="dxa"/>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 xml:space="preserve">Мини-сообщение </w:t>
            </w:r>
          </w:p>
        </w:tc>
      </w:tr>
      <w:tr w:rsidR="008C5236" w:rsidRPr="00743ACC" w:rsidTr="00BE23D5">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 xml:space="preserve">Культурно – образовательная деятельность музея </w:t>
            </w:r>
          </w:p>
        </w:tc>
        <w:tc>
          <w:tcPr>
            <w:tcW w:w="919" w:type="dxa"/>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Конкурс  на лучший выставочный проект</w:t>
            </w:r>
          </w:p>
        </w:tc>
      </w:tr>
      <w:tr w:rsidR="008C5236" w:rsidRPr="00743ACC" w:rsidTr="00BE23D5">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Организация работы школьного музея</w:t>
            </w:r>
          </w:p>
        </w:tc>
        <w:tc>
          <w:tcPr>
            <w:tcW w:w="919" w:type="dxa"/>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План  работы  музея на год</w:t>
            </w:r>
          </w:p>
        </w:tc>
      </w:tr>
      <w:tr w:rsidR="008C5236" w:rsidRPr="00743ACC" w:rsidTr="00BE23D5">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 xml:space="preserve">Организация фондовой и экспозиционной работы </w:t>
            </w:r>
          </w:p>
        </w:tc>
        <w:tc>
          <w:tcPr>
            <w:tcW w:w="919" w:type="dxa"/>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Переучет фондов</w:t>
            </w:r>
          </w:p>
        </w:tc>
      </w:tr>
      <w:tr w:rsidR="008C5236" w:rsidRPr="00743ACC" w:rsidTr="00BE23D5">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Источниковая база школьного музея</w:t>
            </w:r>
          </w:p>
        </w:tc>
        <w:tc>
          <w:tcPr>
            <w:tcW w:w="919" w:type="dxa"/>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Пополнение фондов</w:t>
            </w:r>
          </w:p>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 xml:space="preserve">Картотека </w:t>
            </w:r>
          </w:p>
        </w:tc>
      </w:tr>
      <w:tr w:rsidR="008C5236" w:rsidRPr="00743ACC" w:rsidTr="00BE23D5">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Малая Родина в истории государства российского</w:t>
            </w:r>
          </w:p>
        </w:tc>
        <w:tc>
          <w:tcPr>
            <w:tcW w:w="919" w:type="dxa"/>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Экскурсия</w:t>
            </w:r>
          </w:p>
        </w:tc>
      </w:tr>
      <w:tr w:rsidR="008C5236" w:rsidRPr="00743ACC" w:rsidTr="00BE23D5">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Социально – экономическая история родного края</w:t>
            </w:r>
          </w:p>
        </w:tc>
        <w:tc>
          <w:tcPr>
            <w:tcW w:w="919" w:type="dxa"/>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Летопись  родного края</w:t>
            </w:r>
          </w:p>
        </w:tc>
      </w:tr>
      <w:tr w:rsidR="008C5236" w:rsidRPr="00743ACC" w:rsidTr="00BE23D5">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Наше природное наследие</w:t>
            </w:r>
          </w:p>
        </w:tc>
        <w:tc>
          <w:tcPr>
            <w:tcW w:w="919" w:type="dxa"/>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 xml:space="preserve"> «Красная книга флоры и фауны родного края»</w:t>
            </w:r>
          </w:p>
        </w:tc>
      </w:tr>
      <w:tr w:rsidR="008C5236" w:rsidRPr="00743ACC" w:rsidTr="00BE23D5">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 xml:space="preserve">Культурное наследие родного </w:t>
            </w:r>
            <w:r w:rsidRPr="00743ACC">
              <w:rPr>
                <w:rFonts w:ascii="Times New Roman" w:eastAsia="Times New Roman" w:hAnsi="Times New Roman" w:cs="Times New Roman"/>
                <w:sz w:val="28"/>
                <w:szCs w:val="28"/>
                <w:lang w:eastAsia="ru-RU"/>
              </w:rPr>
              <w:lastRenderedPageBreak/>
              <w:t>края</w:t>
            </w:r>
          </w:p>
        </w:tc>
        <w:tc>
          <w:tcPr>
            <w:tcW w:w="919" w:type="dxa"/>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Игра – практикум</w:t>
            </w:r>
          </w:p>
        </w:tc>
      </w:tr>
      <w:tr w:rsidR="008C5236" w:rsidRPr="00743ACC" w:rsidTr="00BE23D5">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Проект экспозиции «Моя малая Родина»</w:t>
            </w:r>
          </w:p>
        </w:tc>
        <w:tc>
          <w:tcPr>
            <w:tcW w:w="919" w:type="dxa"/>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Чертеж областной туристской схемы</w:t>
            </w:r>
          </w:p>
        </w:tc>
      </w:tr>
      <w:tr w:rsidR="008C5236" w:rsidRPr="00743ACC" w:rsidTr="00BE23D5">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Технология мультимедийной презентации</w:t>
            </w:r>
          </w:p>
        </w:tc>
        <w:tc>
          <w:tcPr>
            <w:tcW w:w="919" w:type="dxa"/>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Мультимедийная  презентация</w:t>
            </w:r>
          </w:p>
        </w:tc>
      </w:tr>
      <w:tr w:rsidR="008C5236" w:rsidRPr="00743ACC" w:rsidTr="00BE23D5">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Подготовка к походу, экспедиции</w:t>
            </w:r>
          </w:p>
        </w:tc>
        <w:tc>
          <w:tcPr>
            <w:tcW w:w="919" w:type="dxa"/>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20</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16</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Учебно – тренировочный поход</w:t>
            </w:r>
          </w:p>
        </w:tc>
      </w:tr>
      <w:tr w:rsidR="008C5236" w:rsidRPr="00743ACC" w:rsidTr="00BE23D5">
        <w:trPr>
          <w:trHeight w:val="1690"/>
        </w:trPr>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 xml:space="preserve"> Проведение краеведческой работы в походе, экспедиции «Один день в городе  </w:t>
            </w:r>
            <w:r w:rsidRPr="00743ACC">
              <w:rPr>
                <w:rFonts w:ascii="Times New Roman" w:eastAsia="Times New Roman" w:hAnsi="Times New Roman" w:cs="Times New Roman"/>
                <w:sz w:val="28"/>
                <w:szCs w:val="28"/>
                <w:lang w:val="en-US" w:eastAsia="ru-RU"/>
              </w:rPr>
              <w:t>N</w:t>
            </w:r>
            <w:r w:rsidRPr="00743ACC">
              <w:rPr>
                <w:rFonts w:ascii="Times New Roman" w:eastAsia="Times New Roman" w:hAnsi="Times New Roman" w:cs="Times New Roman"/>
                <w:sz w:val="28"/>
                <w:szCs w:val="28"/>
                <w:lang w:eastAsia="ru-RU"/>
              </w:rPr>
              <w:t xml:space="preserve"> или городская жизнь путешественника»</w:t>
            </w:r>
          </w:p>
        </w:tc>
        <w:tc>
          <w:tcPr>
            <w:tcW w:w="919" w:type="dxa"/>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18</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16</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Картотека  достопримечательностей города</w:t>
            </w:r>
          </w:p>
        </w:tc>
      </w:tr>
      <w:tr w:rsidR="008C5236" w:rsidRPr="00743ACC" w:rsidTr="00BE23D5">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Отчет о проведенном походе, экспедиции</w:t>
            </w:r>
          </w:p>
        </w:tc>
        <w:tc>
          <w:tcPr>
            <w:tcW w:w="919" w:type="dxa"/>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Полевой дневник</w:t>
            </w:r>
          </w:p>
        </w:tc>
      </w:tr>
      <w:tr w:rsidR="008C5236" w:rsidRPr="00743ACC" w:rsidTr="00BE23D5">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Работа  экскурсовода</w:t>
            </w:r>
          </w:p>
        </w:tc>
        <w:tc>
          <w:tcPr>
            <w:tcW w:w="919" w:type="dxa"/>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18</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16</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 xml:space="preserve">Экскурсия </w:t>
            </w:r>
          </w:p>
        </w:tc>
      </w:tr>
      <w:tr w:rsidR="008C5236" w:rsidRPr="00743ACC" w:rsidTr="00BE23D5">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 xml:space="preserve"> Мультимедийная  экскурсия «Один день в городе  </w:t>
            </w:r>
            <w:r w:rsidRPr="00743ACC">
              <w:rPr>
                <w:rFonts w:ascii="Times New Roman" w:eastAsia="Times New Roman" w:hAnsi="Times New Roman" w:cs="Times New Roman"/>
                <w:sz w:val="28"/>
                <w:szCs w:val="28"/>
                <w:lang w:val="en-US" w:eastAsia="ru-RU"/>
              </w:rPr>
              <w:t>N</w:t>
            </w:r>
            <w:r w:rsidRPr="00743ACC">
              <w:rPr>
                <w:rFonts w:ascii="Times New Roman" w:eastAsia="Times New Roman" w:hAnsi="Times New Roman" w:cs="Times New Roman"/>
                <w:sz w:val="28"/>
                <w:szCs w:val="28"/>
                <w:lang w:eastAsia="ru-RU"/>
              </w:rPr>
              <w:t xml:space="preserve"> или городская жизнь путешественника»</w:t>
            </w:r>
          </w:p>
        </w:tc>
        <w:tc>
          <w:tcPr>
            <w:tcW w:w="919" w:type="dxa"/>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14</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Образ малого города России в мультимедийной  экскурсии</w:t>
            </w:r>
          </w:p>
        </w:tc>
      </w:tr>
      <w:tr w:rsidR="008C5236" w:rsidRPr="00743ACC" w:rsidTr="00BE23D5">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Краеведческая конференция</w:t>
            </w:r>
          </w:p>
        </w:tc>
        <w:tc>
          <w:tcPr>
            <w:tcW w:w="919" w:type="dxa"/>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20</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16</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Виртуальная экспозиция</w:t>
            </w:r>
          </w:p>
        </w:tc>
      </w:tr>
      <w:tr w:rsidR="008C5236" w:rsidRPr="00743ACC" w:rsidTr="00BE23D5">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Подведение итогов года.</w:t>
            </w:r>
          </w:p>
        </w:tc>
        <w:tc>
          <w:tcPr>
            <w:tcW w:w="919" w:type="dxa"/>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0</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 xml:space="preserve">Диагностика </w:t>
            </w:r>
          </w:p>
        </w:tc>
      </w:tr>
      <w:tr w:rsidR="008C5236" w:rsidRPr="00743ACC" w:rsidTr="00BE23D5">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Календарь традиций школьного музея</w:t>
            </w:r>
          </w:p>
        </w:tc>
        <w:tc>
          <w:tcPr>
            <w:tcW w:w="919" w:type="dxa"/>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126</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20</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106</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Летопись  детского объединения «Друзья музея»</w:t>
            </w:r>
          </w:p>
        </w:tc>
      </w:tr>
      <w:tr w:rsidR="008C5236" w:rsidRPr="00743ACC" w:rsidTr="00BE23D5">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Всего часов</w:t>
            </w:r>
          </w:p>
        </w:tc>
        <w:tc>
          <w:tcPr>
            <w:tcW w:w="919" w:type="dxa"/>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342</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70</w:t>
            </w:r>
          </w:p>
        </w:tc>
        <w:tc>
          <w:tcPr>
            <w:tcW w:w="0" w:type="auto"/>
            <w:tcBorders>
              <w:top w:val="single" w:sz="4" w:space="0" w:color="000000"/>
              <w:left w:val="single" w:sz="4" w:space="0" w:color="000000"/>
              <w:bottom w:val="single" w:sz="4" w:space="0" w:color="000000"/>
              <w:right w:val="single" w:sz="4" w:space="0" w:color="000000"/>
            </w:tcBorders>
            <w:hideMark/>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r w:rsidRPr="00743ACC">
              <w:rPr>
                <w:rFonts w:ascii="Times New Roman" w:eastAsia="Times New Roman" w:hAnsi="Times New Roman" w:cs="Times New Roman"/>
                <w:sz w:val="28"/>
                <w:szCs w:val="28"/>
                <w:lang w:eastAsia="ru-RU"/>
              </w:rPr>
              <w:t>272</w:t>
            </w:r>
          </w:p>
        </w:tc>
        <w:tc>
          <w:tcPr>
            <w:tcW w:w="0" w:type="auto"/>
            <w:tcBorders>
              <w:top w:val="single" w:sz="4" w:space="0" w:color="000000"/>
              <w:left w:val="single" w:sz="4" w:space="0" w:color="000000"/>
              <w:bottom w:val="single" w:sz="4" w:space="0" w:color="000000"/>
              <w:right w:val="single" w:sz="4" w:space="0" w:color="000000"/>
            </w:tcBorders>
          </w:tcPr>
          <w:p w:rsidR="008C5236" w:rsidRPr="00743ACC" w:rsidRDefault="008C5236" w:rsidP="00BE23D5">
            <w:pPr>
              <w:spacing w:after="0" w:line="240" w:lineRule="auto"/>
              <w:jc w:val="center"/>
              <w:rPr>
                <w:rFonts w:ascii="Times New Roman" w:eastAsia="Times New Roman" w:hAnsi="Times New Roman" w:cs="Times New Roman"/>
                <w:sz w:val="28"/>
                <w:szCs w:val="28"/>
                <w:lang w:eastAsia="ru-RU"/>
              </w:rPr>
            </w:pPr>
          </w:p>
        </w:tc>
      </w:tr>
    </w:tbl>
    <w:p w:rsidR="008C5236" w:rsidRDefault="008C5236" w:rsidP="008C5236">
      <w:pPr>
        <w:pStyle w:val="a3"/>
        <w:tabs>
          <w:tab w:val="left" w:pos="851"/>
        </w:tabs>
        <w:spacing w:after="0" w:line="360" w:lineRule="auto"/>
        <w:ind w:left="0"/>
        <w:jc w:val="both"/>
        <w:rPr>
          <w:rFonts w:ascii="Times New Roman" w:eastAsia="Times New Roman" w:hAnsi="Times New Roman" w:cs="Times New Roman"/>
          <w:color w:val="000000"/>
          <w:sz w:val="28"/>
          <w:szCs w:val="28"/>
          <w:lang w:eastAsia="ru-RU"/>
        </w:rPr>
      </w:pPr>
    </w:p>
    <w:p w:rsidR="008F63E4" w:rsidRDefault="008F63E4" w:rsidP="008C5236">
      <w:pPr>
        <w:pStyle w:val="a3"/>
        <w:tabs>
          <w:tab w:val="left" w:pos="851"/>
        </w:tabs>
        <w:spacing w:after="0" w:line="360" w:lineRule="auto"/>
        <w:ind w:left="0"/>
        <w:jc w:val="both"/>
        <w:rPr>
          <w:rFonts w:ascii="Times New Roman" w:eastAsia="Times New Roman" w:hAnsi="Times New Roman" w:cs="Times New Roman"/>
          <w:color w:val="000000"/>
          <w:sz w:val="28"/>
          <w:szCs w:val="28"/>
          <w:lang w:eastAsia="ru-RU"/>
        </w:rPr>
      </w:pPr>
    </w:p>
    <w:p w:rsidR="008F63E4" w:rsidRDefault="008F63E4" w:rsidP="008C5236">
      <w:pPr>
        <w:pStyle w:val="a3"/>
        <w:tabs>
          <w:tab w:val="left" w:pos="851"/>
        </w:tabs>
        <w:spacing w:after="0" w:line="360" w:lineRule="auto"/>
        <w:ind w:left="0"/>
        <w:jc w:val="both"/>
        <w:rPr>
          <w:rFonts w:ascii="Times New Roman" w:eastAsia="Times New Roman" w:hAnsi="Times New Roman" w:cs="Times New Roman"/>
          <w:color w:val="000000"/>
          <w:sz w:val="28"/>
          <w:szCs w:val="28"/>
          <w:lang w:eastAsia="ru-RU"/>
        </w:rPr>
      </w:pPr>
    </w:p>
    <w:p w:rsidR="008F63E4" w:rsidRDefault="008F63E4" w:rsidP="008C5236">
      <w:pPr>
        <w:pStyle w:val="a3"/>
        <w:tabs>
          <w:tab w:val="left" w:pos="851"/>
        </w:tabs>
        <w:spacing w:after="0" w:line="360" w:lineRule="auto"/>
        <w:ind w:left="0"/>
        <w:jc w:val="both"/>
        <w:rPr>
          <w:rFonts w:ascii="Times New Roman" w:eastAsia="Times New Roman" w:hAnsi="Times New Roman" w:cs="Times New Roman"/>
          <w:color w:val="000000"/>
          <w:sz w:val="28"/>
          <w:szCs w:val="28"/>
          <w:lang w:eastAsia="ru-RU"/>
        </w:rPr>
      </w:pPr>
    </w:p>
    <w:p w:rsidR="008C5236" w:rsidRDefault="008C5236" w:rsidP="00FB0474">
      <w:pPr>
        <w:pStyle w:val="a3"/>
        <w:numPr>
          <w:ilvl w:val="0"/>
          <w:numId w:val="15"/>
        </w:num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Содержание программы</w:t>
      </w:r>
    </w:p>
    <w:p w:rsidR="008C5236" w:rsidRPr="00743ACC" w:rsidRDefault="008C5236" w:rsidP="00FB0474">
      <w:pPr>
        <w:pStyle w:val="a3"/>
        <w:numPr>
          <w:ilvl w:val="0"/>
          <w:numId w:val="16"/>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743ACC">
        <w:rPr>
          <w:rFonts w:ascii="Times New Roman" w:eastAsia="Times New Roman" w:hAnsi="Times New Roman" w:cs="Times New Roman"/>
          <w:b/>
          <w:color w:val="000000"/>
          <w:sz w:val="28"/>
          <w:szCs w:val="28"/>
          <w:lang w:eastAsia="ru-RU"/>
        </w:rPr>
        <w:t>История  музейного дела в России.</w:t>
      </w:r>
    </w:p>
    <w:p w:rsidR="008C5236"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743ACC">
        <w:rPr>
          <w:rFonts w:ascii="Times New Roman" w:eastAsia="Times New Roman" w:hAnsi="Times New Roman" w:cs="Times New Roman"/>
          <w:color w:val="000000"/>
          <w:sz w:val="28"/>
          <w:szCs w:val="28"/>
          <w:lang w:eastAsia="ru-RU"/>
        </w:rPr>
        <w:t>Музей как социальный институт в современном обществе. Основные социальные функции музея. Ведущие музеи России. Государственные и частные музеи области. Система финансирования музеев. Меценатст</w:t>
      </w:r>
      <w:r>
        <w:rPr>
          <w:rFonts w:ascii="Times New Roman" w:eastAsia="Times New Roman" w:hAnsi="Times New Roman" w:cs="Times New Roman"/>
          <w:color w:val="000000"/>
          <w:sz w:val="28"/>
          <w:szCs w:val="28"/>
          <w:lang w:eastAsia="ru-RU"/>
        </w:rPr>
        <w:t>во в России.</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743ACC">
        <w:rPr>
          <w:rFonts w:ascii="Times New Roman" w:eastAsia="Times New Roman" w:hAnsi="Times New Roman" w:cs="Times New Roman"/>
          <w:color w:val="000000"/>
          <w:sz w:val="28"/>
          <w:szCs w:val="28"/>
          <w:lang w:eastAsia="ru-RU"/>
        </w:rPr>
        <w:t xml:space="preserve"> Сравнительная характеристика государственного и частного музея (по итогам посещения).</w:t>
      </w:r>
    </w:p>
    <w:p w:rsidR="008C5236" w:rsidRPr="00743ACC" w:rsidRDefault="008C5236" w:rsidP="00FB0474">
      <w:pPr>
        <w:pStyle w:val="a3"/>
        <w:numPr>
          <w:ilvl w:val="0"/>
          <w:numId w:val="16"/>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743ACC">
        <w:rPr>
          <w:rFonts w:ascii="Times New Roman" w:eastAsia="Times New Roman" w:hAnsi="Times New Roman" w:cs="Times New Roman"/>
          <w:b/>
          <w:color w:val="000000"/>
          <w:sz w:val="28"/>
          <w:szCs w:val="28"/>
          <w:lang w:eastAsia="ru-RU"/>
        </w:rPr>
        <w:t>Исследовательская деятельность музея.</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743ACC">
        <w:rPr>
          <w:rFonts w:ascii="Times New Roman" w:eastAsia="Times New Roman" w:hAnsi="Times New Roman" w:cs="Times New Roman"/>
          <w:color w:val="000000"/>
          <w:sz w:val="28"/>
          <w:szCs w:val="28"/>
          <w:lang w:eastAsia="ru-RU"/>
        </w:rPr>
        <w:t>Музеи как современные исследовательские центры. Основные направления исследовательской деятельности: разработка научной концепции  музея; исследования в области комплектования фондов; изучение музейных предметов и коллекций; исследования в области хранения и охраны;  реставрация, музейная педагогика, социология, социально – психологические исследования; исследования в области истории, теории и методики музейного дела.</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 xml:space="preserve">Технология видеомонтажа. Правила компиляции собранного материала. Авторские права исследователя. Технология и правила составления тематической картосхемы. </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743ACC">
        <w:rPr>
          <w:rFonts w:ascii="Times New Roman" w:eastAsia="Times New Roman" w:hAnsi="Times New Roman" w:cs="Times New Roman"/>
          <w:color w:val="000000"/>
          <w:sz w:val="28"/>
          <w:szCs w:val="28"/>
          <w:lang w:eastAsia="ru-RU"/>
        </w:rPr>
        <w:t xml:space="preserve">  Организация исследовательской деятельности школьного музея. Подготовка мини-сообщения о понравившемся музейном экспонате из постоянной экспозиции музея.</w:t>
      </w:r>
    </w:p>
    <w:p w:rsidR="008C5236" w:rsidRPr="00743ACC" w:rsidRDefault="008C5236" w:rsidP="00FB0474">
      <w:pPr>
        <w:pStyle w:val="a3"/>
        <w:numPr>
          <w:ilvl w:val="0"/>
          <w:numId w:val="16"/>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743ACC">
        <w:rPr>
          <w:rFonts w:ascii="Times New Roman" w:eastAsia="Times New Roman" w:hAnsi="Times New Roman" w:cs="Times New Roman"/>
          <w:b/>
          <w:color w:val="000000"/>
          <w:sz w:val="28"/>
          <w:szCs w:val="28"/>
          <w:lang w:eastAsia="ru-RU"/>
        </w:rPr>
        <w:t>Культурно – образовательная деятельность музея.</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743ACC">
        <w:rPr>
          <w:rFonts w:ascii="Times New Roman" w:eastAsia="Times New Roman" w:hAnsi="Times New Roman" w:cs="Times New Roman"/>
          <w:color w:val="000000"/>
          <w:sz w:val="28"/>
          <w:szCs w:val="28"/>
          <w:lang w:eastAsia="ru-RU"/>
        </w:rPr>
        <w:t>Основные виды и формы культурно – образовательной  деятельности музея (уроки, кружки, клубы, олимпиады, конкурсы, лекции, тематические вечера, конференции). Передвижные формы культурно – образовательной  деятельности музея. Специфика и особенности культурно – образовательной деятельности школьного  музея.</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Выставочная деятельность музея. Основные принципы и методы создания выставки.</w:t>
      </w:r>
    </w:p>
    <w:p w:rsidR="008C5236"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lastRenderedPageBreak/>
        <w:t xml:space="preserve">Особенности работы экскурсоводов на выставке школьного музея. </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743ACC">
        <w:rPr>
          <w:rFonts w:ascii="Times New Roman" w:eastAsia="Times New Roman" w:hAnsi="Times New Roman" w:cs="Times New Roman"/>
          <w:color w:val="000000"/>
          <w:sz w:val="28"/>
          <w:szCs w:val="28"/>
          <w:lang w:eastAsia="ru-RU"/>
        </w:rPr>
        <w:t xml:space="preserve"> Проведение конкурса на лучший выставочный проект. Оформление передвижной выставки по выбранной теме. Участие в ежегодной научно-практической конференции  «Музей и дети».</w:t>
      </w:r>
    </w:p>
    <w:p w:rsidR="008C5236" w:rsidRPr="003C3443" w:rsidRDefault="008C5236" w:rsidP="00FB0474">
      <w:pPr>
        <w:pStyle w:val="a3"/>
        <w:numPr>
          <w:ilvl w:val="0"/>
          <w:numId w:val="16"/>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3C3443">
        <w:rPr>
          <w:rFonts w:ascii="Times New Roman" w:eastAsia="Times New Roman" w:hAnsi="Times New Roman" w:cs="Times New Roman"/>
          <w:b/>
          <w:color w:val="000000"/>
          <w:sz w:val="28"/>
          <w:szCs w:val="28"/>
          <w:lang w:eastAsia="ru-RU"/>
        </w:rPr>
        <w:t>Организация деятельности школьного музея.</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743ACC">
        <w:rPr>
          <w:rFonts w:ascii="Times New Roman" w:eastAsia="Times New Roman" w:hAnsi="Times New Roman" w:cs="Times New Roman"/>
          <w:color w:val="000000"/>
          <w:sz w:val="28"/>
          <w:szCs w:val="28"/>
          <w:lang w:eastAsia="ru-RU"/>
        </w:rPr>
        <w:t xml:space="preserve">Работа школьных  музеев в регионе, место и роль нашего музея. Формы работы музея: выставки, лекции, тематические вечера. Задачи школьного музея в текущем году. Обязанности членов Совета школьного музея. Координация деятельности музея: рассмотрение планов и отчетов функциональных групп, осуществление творческих связей с государственными органами. Взаимодействие музея с Советом ветеранов, общественными организациями, другими школьными музеями. </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743ACC">
        <w:rPr>
          <w:rFonts w:ascii="Times New Roman" w:eastAsia="Times New Roman" w:hAnsi="Times New Roman" w:cs="Times New Roman"/>
          <w:color w:val="000000"/>
          <w:sz w:val="28"/>
          <w:szCs w:val="28"/>
          <w:lang w:eastAsia="ru-RU"/>
        </w:rPr>
        <w:t xml:space="preserve"> Составление плана работы школьного музея на год и согласование общих мероприятий с другими музеями региона. Планирование  работы с  ребятами 1 -3 года обучения.</w:t>
      </w:r>
    </w:p>
    <w:p w:rsidR="008C5236" w:rsidRPr="003C3443" w:rsidRDefault="008C5236" w:rsidP="00FB0474">
      <w:pPr>
        <w:pStyle w:val="a3"/>
        <w:numPr>
          <w:ilvl w:val="0"/>
          <w:numId w:val="16"/>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3C3443">
        <w:rPr>
          <w:rFonts w:ascii="Times New Roman" w:eastAsia="Times New Roman" w:hAnsi="Times New Roman" w:cs="Times New Roman"/>
          <w:b/>
          <w:color w:val="000000"/>
          <w:sz w:val="28"/>
          <w:szCs w:val="28"/>
          <w:lang w:eastAsia="ru-RU"/>
        </w:rPr>
        <w:t>Организация фондовой и экспозиционной работы.</w:t>
      </w:r>
    </w:p>
    <w:p w:rsidR="008C5236"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743ACC">
        <w:rPr>
          <w:rFonts w:ascii="Times New Roman" w:eastAsia="Times New Roman" w:hAnsi="Times New Roman" w:cs="Times New Roman"/>
          <w:color w:val="000000"/>
          <w:sz w:val="28"/>
          <w:szCs w:val="28"/>
          <w:lang w:eastAsia="ru-RU"/>
        </w:rPr>
        <w:t>Особенности фондовой  работы в текущем году. Ис</w:t>
      </w:r>
      <w:r>
        <w:rPr>
          <w:rFonts w:ascii="Times New Roman" w:eastAsia="Times New Roman" w:hAnsi="Times New Roman" w:cs="Times New Roman"/>
          <w:color w:val="000000"/>
          <w:sz w:val="28"/>
          <w:szCs w:val="28"/>
          <w:lang w:eastAsia="ru-RU"/>
        </w:rPr>
        <w:t xml:space="preserve">пользование технических средств </w:t>
      </w:r>
      <w:r w:rsidRPr="00743ACC">
        <w:rPr>
          <w:rFonts w:ascii="Times New Roman" w:eastAsia="Times New Roman" w:hAnsi="Times New Roman" w:cs="Times New Roman"/>
          <w:color w:val="000000"/>
          <w:sz w:val="28"/>
          <w:szCs w:val="28"/>
          <w:lang w:eastAsia="ru-RU"/>
        </w:rPr>
        <w:t xml:space="preserve">в работе школьного музея. Интерактивный </w:t>
      </w:r>
      <w:r>
        <w:rPr>
          <w:rFonts w:ascii="Times New Roman" w:eastAsia="Times New Roman" w:hAnsi="Times New Roman" w:cs="Times New Roman"/>
          <w:color w:val="000000"/>
          <w:sz w:val="28"/>
          <w:szCs w:val="28"/>
          <w:lang w:eastAsia="ru-RU"/>
        </w:rPr>
        <w:t>фонд</w:t>
      </w:r>
      <w:r w:rsidRPr="00743ACC">
        <w:rPr>
          <w:rFonts w:ascii="Times New Roman" w:eastAsia="Times New Roman" w:hAnsi="Times New Roman" w:cs="Times New Roman"/>
          <w:color w:val="000000"/>
          <w:sz w:val="28"/>
          <w:szCs w:val="28"/>
          <w:lang w:eastAsia="ru-RU"/>
        </w:rPr>
        <w:t>.  Правила  оформления иллюстративного материала в составе интерактивного фонда. Типология экспозиций. Особенности  виртуальной экспозиции. Особ</w:t>
      </w:r>
      <w:r>
        <w:rPr>
          <w:rFonts w:ascii="Times New Roman" w:eastAsia="Times New Roman" w:hAnsi="Times New Roman" w:cs="Times New Roman"/>
          <w:color w:val="000000"/>
          <w:sz w:val="28"/>
          <w:szCs w:val="28"/>
          <w:lang w:eastAsia="ru-RU"/>
        </w:rPr>
        <w:t>енности  виртуальной экскурсии.</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743ACC">
        <w:rPr>
          <w:rFonts w:ascii="Times New Roman" w:eastAsia="Times New Roman" w:hAnsi="Times New Roman" w:cs="Times New Roman"/>
          <w:color w:val="000000"/>
          <w:sz w:val="28"/>
          <w:szCs w:val="28"/>
          <w:lang w:eastAsia="ru-RU"/>
        </w:rPr>
        <w:t xml:space="preserve"> Переучет фондов с составлением картотеки и заполнением инвентарной книги учета. Проект виртуальной экспозиции: утверждение плана работы, распределение должностей.</w:t>
      </w:r>
    </w:p>
    <w:p w:rsidR="008C5236" w:rsidRPr="003C3443" w:rsidRDefault="008C5236" w:rsidP="00FB0474">
      <w:pPr>
        <w:pStyle w:val="a3"/>
        <w:numPr>
          <w:ilvl w:val="0"/>
          <w:numId w:val="16"/>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3C3443">
        <w:rPr>
          <w:rFonts w:ascii="Times New Roman" w:eastAsia="Times New Roman" w:hAnsi="Times New Roman" w:cs="Times New Roman"/>
          <w:b/>
          <w:color w:val="000000"/>
          <w:sz w:val="28"/>
          <w:szCs w:val="28"/>
          <w:lang w:eastAsia="ru-RU"/>
        </w:rPr>
        <w:t>Источниковая база школьного музея.</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743ACC">
        <w:rPr>
          <w:rFonts w:ascii="Times New Roman" w:eastAsia="Times New Roman" w:hAnsi="Times New Roman" w:cs="Times New Roman"/>
          <w:color w:val="000000"/>
          <w:sz w:val="28"/>
          <w:szCs w:val="28"/>
          <w:lang w:eastAsia="ru-RU"/>
        </w:rPr>
        <w:t>Образ в нашей памяти: на старых фотографиях, в воспоминаниях очевидцев, современников. Типы и виды источников: вещественные, законодательные акты, архивные документы, статистические данные, эпистолярное наследие, периодическая печать (газеты и журналы), мемуары, кино-, фото – аудио – видеоматериалы, запи</w:t>
      </w:r>
      <w:r>
        <w:rPr>
          <w:rFonts w:ascii="Times New Roman" w:eastAsia="Times New Roman" w:hAnsi="Times New Roman" w:cs="Times New Roman"/>
          <w:color w:val="000000"/>
          <w:sz w:val="28"/>
          <w:szCs w:val="28"/>
          <w:lang w:eastAsia="ru-RU"/>
        </w:rPr>
        <w:t xml:space="preserve">си устных воспоминаний, опросы. </w:t>
      </w:r>
      <w:r w:rsidRPr="00743ACC">
        <w:rPr>
          <w:rFonts w:ascii="Times New Roman" w:eastAsia="Times New Roman" w:hAnsi="Times New Roman" w:cs="Times New Roman"/>
          <w:color w:val="000000"/>
          <w:sz w:val="28"/>
          <w:szCs w:val="28"/>
          <w:lang w:eastAsia="ru-RU"/>
        </w:rPr>
        <w:lastRenderedPageBreak/>
        <w:t xml:space="preserve">Виды изображения территории. Способы работы с картой и фотоматериалами. Технология и правила хранения старых фотографий, их сканирование. Копии фотографий. Правила видеосъемки. </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743ACC">
        <w:rPr>
          <w:rFonts w:ascii="Times New Roman" w:eastAsia="Times New Roman" w:hAnsi="Times New Roman" w:cs="Times New Roman"/>
          <w:color w:val="000000"/>
          <w:sz w:val="28"/>
          <w:szCs w:val="28"/>
          <w:lang w:eastAsia="ru-RU"/>
        </w:rPr>
        <w:t xml:space="preserve">  Пополнение копийного фонда музея «состаренными» копиями фотографий (в соответствии с темой индивидуального исследования).</w:t>
      </w:r>
    </w:p>
    <w:p w:rsidR="008C5236" w:rsidRPr="003C3443" w:rsidRDefault="008C5236" w:rsidP="00FB0474">
      <w:pPr>
        <w:pStyle w:val="a3"/>
        <w:numPr>
          <w:ilvl w:val="0"/>
          <w:numId w:val="16"/>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3C3443">
        <w:rPr>
          <w:rFonts w:ascii="Times New Roman" w:eastAsia="Times New Roman" w:hAnsi="Times New Roman" w:cs="Times New Roman"/>
          <w:b/>
          <w:color w:val="000000"/>
          <w:sz w:val="28"/>
          <w:szCs w:val="28"/>
          <w:lang w:eastAsia="ru-RU"/>
        </w:rPr>
        <w:t>Малая Родина в истории государства российского.</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743ACC">
        <w:rPr>
          <w:rFonts w:ascii="Times New Roman" w:eastAsia="Times New Roman" w:hAnsi="Times New Roman" w:cs="Times New Roman"/>
          <w:color w:val="000000"/>
          <w:sz w:val="28"/>
          <w:szCs w:val="28"/>
          <w:lang w:eastAsia="ru-RU"/>
        </w:rPr>
        <w:t xml:space="preserve">Название региона, история возникновения, его природные и архитектурные особенности. Современные и древние границы. Мифология по истории заселения родного края. Первые упоминания местности в официальных источниках. Основные вехи истории края в контексте истории государства. Уникальные особенности природы, истории и культуры родного края. «Белые пятна» в истории края. Символы региона. </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743ACC">
        <w:rPr>
          <w:rFonts w:ascii="Times New Roman" w:eastAsia="Times New Roman" w:hAnsi="Times New Roman" w:cs="Times New Roman"/>
          <w:color w:val="000000"/>
          <w:sz w:val="28"/>
          <w:szCs w:val="28"/>
          <w:lang w:eastAsia="ru-RU"/>
        </w:rPr>
        <w:t xml:space="preserve"> Выявление государственных и народных символов региона на различных исторических этапах. Экскурсия по достопримечательным объектам природы, истории и культуры родного края.</w:t>
      </w:r>
    </w:p>
    <w:p w:rsidR="008C5236" w:rsidRPr="003C3443" w:rsidRDefault="008C5236" w:rsidP="00FB0474">
      <w:pPr>
        <w:pStyle w:val="a3"/>
        <w:numPr>
          <w:ilvl w:val="0"/>
          <w:numId w:val="16"/>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3C3443">
        <w:rPr>
          <w:rFonts w:ascii="Times New Roman" w:eastAsia="Times New Roman" w:hAnsi="Times New Roman" w:cs="Times New Roman"/>
          <w:b/>
          <w:color w:val="000000"/>
          <w:sz w:val="28"/>
          <w:szCs w:val="28"/>
          <w:lang w:eastAsia="ru-RU"/>
        </w:rPr>
        <w:t>Социально – экономическая история родного края.</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743ACC">
        <w:rPr>
          <w:rFonts w:ascii="Times New Roman" w:eastAsia="Times New Roman" w:hAnsi="Times New Roman" w:cs="Times New Roman"/>
          <w:color w:val="000000"/>
          <w:sz w:val="28"/>
          <w:szCs w:val="28"/>
          <w:lang w:eastAsia="ru-RU"/>
        </w:rPr>
        <w:t xml:space="preserve">Основные этапы социального и экономического развития региона. Особенное и уникальное в истории края. Специфические особенности  развития промышленности, сельского хозяйства, строительства, транспорта, коммуникаций. Взаимосвязь социально – экономической истории края с природно – климатическими условиями и природными ресурсами. Этнические особенности родного края. Миграция  и ассимиляция населения. Население края – главное его богатство. </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743ACC">
        <w:rPr>
          <w:rFonts w:ascii="Times New Roman" w:eastAsia="Times New Roman" w:hAnsi="Times New Roman" w:cs="Times New Roman"/>
          <w:color w:val="000000"/>
          <w:sz w:val="28"/>
          <w:szCs w:val="28"/>
          <w:lang w:eastAsia="ru-RU"/>
        </w:rPr>
        <w:t xml:space="preserve"> Изучение опубликованных источников по социально – экономической истории региона. Выявление объектов музейно – краеведческих исследований. Пилотажные обследования потенциальных источников комплектования собрания школьного музея. Ведение летописи родного края. </w:t>
      </w:r>
    </w:p>
    <w:p w:rsidR="008C5236" w:rsidRPr="003C3443" w:rsidRDefault="008C5236" w:rsidP="00FB0474">
      <w:pPr>
        <w:pStyle w:val="a3"/>
        <w:numPr>
          <w:ilvl w:val="0"/>
          <w:numId w:val="16"/>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3C3443">
        <w:rPr>
          <w:rFonts w:ascii="Times New Roman" w:eastAsia="Times New Roman" w:hAnsi="Times New Roman" w:cs="Times New Roman"/>
          <w:b/>
          <w:color w:val="000000"/>
          <w:sz w:val="28"/>
          <w:szCs w:val="28"/>
          <w:lang w:eastAsia="ru-RU"/>
        </w:rPr>
        <w:t>Наше природное наследие.</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Pr>
          <w:rFonts w:ascii="Times New Roman" w:eastAsia="Times New Roman" w:hAnsi="Times New Roman" w:cs="Times New Roman"/>
          <w:color w:val="000000"/>
          <w:sz w:val="28"/>
          <w:szCs w:val="28"/>
          <w:lang w:eastAsia="ru-RU"/>
        </w:rPr>
        <w:t>Природно-</w:t>
      </w:r>
      <w:r w:rsidRPr="00743ACC">
        <w:rPr>
          <w:rFonts w:ascii="Times New Roman" w:eastAsia="Times New Roman" w:hAnsi="Times New Roman" w:cs="Times New Roman"/>
          <w:color w:val="000000"/>
          <w:sz w:val="28"/>
          <w:szCs w:val="28"/>
          <w:lang w:eastAsia="ru-RU"/>
        </w:rPr>
        <w:t xml:space="preserve">климатические условия, геологическое строение и рельеф, почвы, водные ресурсы, растительность, животный мир региона. </w:t>
      </w:r>
      <w:r w:rsidRPr="00743ACC">
        <w:rPr>
          <w:rFonts w:ascii="Times New Roman" w:eastAsia="Times New Roman" w:hAnsi="Times New Roman" w:cs="Times New Roman"/>
          <w:color w:val="000000"/>
          <w:sz w:val="28"/>
          <w:szCs w:val="28"/>
          <w:lang w:eastAsia="ru-RU"/>
        </w:rPr>
        <w:lastRenderedPageBreak/>
        <w:t xml:space="preserve">Объекты природного наследия  родного края, их выявление, охрана и музеефикация. Экологические проблемы региона. Мониторинг природного наследия. </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743ACC">
        <w:rPr>
          <w:rFonts w:ascii="Times New Roman" w:eastAsia="Times New Roman" w:hAnsi="Times New Roman" w:cs="Times New Roman"/>
          <w:color w:val="000000"/>
          <w:sz w:val="28"/>
          <w:szCs w:val="28"/>
          <w:lang w:eastAsia="ru-RU"/>
        </w:rPr>
        <w:t xml:space="preserve"> Выявление объектов природного наследия родного края, их учет и разработка программ охранных мероприятий. Составление «Красной книги флоры и фауны родного края». Сбор материалов для гербариев, образцов почв, геологических коллекций, фотографий и рисунков фауны, природных ландшафтов для школьного музея.</w:t>
      </w:r>
    </w:p>
    <w:p w:rsidR="008C5236" w:rsidRPr="003C3443" w:rsidRDefault="008C5236" w:rsidP="00FB0474">
      <w:pPr>
        <w:pStyle w:val="a3"/>
        <w:numPr>
          <w:ilvl w:val="0"/>
          <w:numId w:val="16"/>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3C3443">
        <w:rPr>
          <w:rFonts w:ascii="Times New Roman" w:eastAsia="Times New Roman" w:hAnsi="Times New Roman" w:cs="Times New Roman"/>
          <w:b/>
          <w:color w:val="000000"/>
          <w:sz w:val="28"/>
          <w:szCs w:val="28"/>
          <w:lang w:eastAsia="ru-RU"/>
        </w:rPr>
        <w:t>Культурное наследие родного края.</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743ACC">
        <w:rPr>
          <w:rFonts w:ascii="Times New Roman" w:eastAsia="Times New Roman" w:hAnsi="Times New Roman" w:cs="Times New Roman"/>
          <w:color w:val="000000"/>
          <w:sz w:val="28"/>
          <w:szCs w:val="28"/>
          <w:lang w:eastAsia="ru-RU"/>
        </w:rPr>
        <w:t>Понятие о культурном наследии. Материальные и духовные объекты  культурного наследия. Разнообразие объектов  культурного наследия на территории родного края. Основные приемы выявления, учета и описания объектов  культурного наследия. Мониторинг объектов  культурного наследия. Музеефикация объектов  культурного наследия.</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 xml:space="preserve">Культурно – образовательная деятельность школьного музея. Основные требования: высокий теоретический и методический уровень, комплексный подход, актуальность и занимательность, учет возраста и интересов участников, опора на экспозицию. </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743ACC">
        <w:rPr>
          <w:rFonts w:ascii="Times New Roman" w:eastAsia="Times New Roman" w:hAnsi="Times New Roman" w:cs="Times New Roman"/>
          <w:color w:val="000000"/>
          <w:sz w:val="28"/>
          <w:szCs w:val="28"/>
          <w:lang w:eastAsia="ru-RU"/>
        </w:rPr>
        <w:t xml:space="preserve"> Выявление и пилотажное обследование объектов культурного наследия на территории  родного края. Игра – практикум по составлению паспортов объектов  культурного наследия.</w:t>
      </w:r>
    </w:p>
    <w:p w:rsidR="008C5236" w:rsidRPr="003C3443" w:rsidRDefault="008C5236" w:rsidP="00FB0474">
      <w:pPr>
        <w:pStyle w:val="a3"/>
        <w:numPr>
          <w:ilvl w:val="0"/>
          <w:numId w:val="16"/>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3C3443">
        <w:rPr>
          <w:rFonts w:ascii="Times New Roman" w:eastAsia="Times New Roman" w:hAnsi="Times New Roman" w:cs="Times New Roman"/>
          <w:b/>
          <w:color w:val="000000"/>
          <w:sz w:val="28"/>
          <w:szCs w:val="28"/>
          <w:lang w:eastAsia="ru-RU"/>
        </w:rPr>
        <w:t>Проект экспозиции «Моя малая Родина».</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743ACC">
        <w:rPr>
          <w:rFonts w:ascii="Times New Roman" w:eastAsia="Times New Roman" w:hAnsi="Times New Roman" w:cs="Times New Roman"/>
          <w:color w:val="000000"/>
          <w:sz w:val="28"/>
          <w:szCs w:val="28"/>
          <w:lang w:eastAsia="ru-RU"/>
        </w:rPr>
        <w:t>Алгоритм работы над разработкой подтем экспозиции. Городские и сельские поселения. Функции городов. Планировка, функционал,  экономический и социальный статус города. Социальные и бытовые проблемы на различных исторических отрезках и пути их решения в прошлом и будущем. Формирования образовательного пространства  в городе и селе в прошлом веке, на современном этапе.</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Краткие биографии знаменитых людей, которые родились или были как-то связаны с населенным пунктом.</w:t>
      </w:r>
    </w:p>
    <w:p w:rsidR="008C5236"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lastRenderedPageBreak/>
        <w:t xml:space="preserve">Технология и правила составления областной туристской план – схемы. </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743ACC">
        <w:rPr>
          <w:rFonts w:ascii="Times New Roman" w:eastAsia="Times New Roman" w:hAnsi="Times New Roman" w:cs="Times New Roman"/>
          <w:color w:val="000000"/>
          <w:sz w:val="28"/>
          <w:szCs w:val="28"/>
          <w:lang w:eastAsia="ru-RU"/>
        </w:rPr>
        <w:t xml:space="preserve"> Литературный обзор возникновения, развития, существования центров городской жизни (в соответствии с темой индивидуального исследования). Чертеж областной туристской схемы.</w:t>
      </w:r>
    </w:p>
    <w:p w:rsidR="008C5236" w:rsidRPr="003C3443" w:rsidRDefault="008C5236" w:rsidP="00FB0474">
      <w:pPr>
        <w:pStyle w:val="a3"/>
        <w:numPr>
          <w:ilvl w:val="0"/>
          <w:numId w:val="16"/>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3C3443">
        <w:rPr>
          <w:rFonts w:ascii="Times New Roman" w:eastAsia="Times New Roman" w:hAnsi="Times New Roman" w:cs="Times New Roman"/>
          <w:b/>
          <w:color w:val="000000"/>
          <w:sz w:val="28"/>
          <w:szCs w:val="28"/>
          <w:lang w:eastAsia="ru-RU"/>
        </w:rPr>
        <w:t>Технология мультимедийной презентации.</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743ACC">
        <w:rPr>
          <w:rFonts w:ascii="Times New Roman" w:eastAsia="Times New Roman" w:hAnsi="Times New Roman" w:cs="Times New Roman"/>
          <w:color w:val="000000"/>
          <w:sz w:val="28"/>
          <w:szCs w:val="28"/>
          <w:lang w:eastAsia="ru-RU"/>
        </w:rPr>
        <w:t>Структура презентации. Работа над содержанием комментария к мультимедийной презентации. Содержание, план и порядок проведения презентации. Отработка виртуального маршр</w:t>
      </w:r>
      <w:r>
        <w:rPr>
          <w:rFonts w:ascii="Times New Roman" w:eastAsia="Times New Roman" w:hAnsi="Times New Roman" w:cs="Times New Roman"/>
          <w:color w:val="000000"/>
          <w:sz w:val="28"/>
          <w:szCs w:val="28"/>
          <w:lang w:eastAsia="ru-RU"/>
        </w:rPr>
        <w:t>ута в соответствии с тематико-</w:t>
      </w:r>
      <w:r w:rsidRPr="00743ACC">
        <w:rPr>
          <w:rFonts w:ascii="Times New Roman" w:eastAsia="Times New Roman" w:hAnsi="Times New Roman" w:cs="Times New Roman"/>
          <w:color w:val="000000"/>
          <w:sz w:val="28"/>
          <w:szCs w:val="28"/>
          <w:lang w:eastAsia="ru-RU"/>
        </w:rPr>
        <w:t xml:space="preserve">хронологическим принципом и возрастом экскурсантов. Определение содержания подтем и отдельных вопросов экскурсии применительно к группам отобранных экспонатов. Соразмерность частей содержания. Полнота раскрытия отдельных вопросов и учет времени. </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743ACC">
        <w:rPr>
          <w:rFonts w:ascii="Times New Roman" w:eastAsia="Times New Roman" w:hAnsi="Times New Roman" w:cs="Times New Roman"/>
          <w:color w:val="000000"/>
          <w:sz w:val="28"/>
          <w:szCs w:val="28"/>
          <w:lang w:eastAsia="ru-RU"/>
        </w:rPr>
        <w:t xml:space="preserve"> Монтаж мультимедийной презентации по индивидуальным виртуальным проектам экспозиции «Моя малая Родина».</w:t>
      </w:r>
    </w:p>
    <w:p w:rsidR="008C5236" w:rsidRPr="000370C0" w:rsidRDefault="008C5236" w:rsidP="00FB0474">
      <w:pPr>
        <w:pStyle w:val="a3"/>
        <w:numPr>
          <w:ilvl w:val="0"/>
          <w:numId w:val="16"/>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0370C0">
        <w:rPr>
          <w:rFonts w:ascii="Times New Roman" w:eastAsia="Times New Roman" w:hAnsi="Times New Roman" w:cs="Times New Roman"/>
          <w:b/>
          <w:color w:val="000000"/>
          <w:sz w:val="28"/>
          <w:szCs w:val="28"/>
          <w:lang w:eastAsia="ru-RU"/>
        </w:rPr>
        <w:t>Подготовка к походу, экспедиции.</w:t>
      </w:r>
    </w:p>
    <w:p w:rsidR="008C5236"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743ACC">
        <w:rPr>
          <w:rFonts w:ascii="Times New Roman" w:eastAsia="Times New Roman" w:hAnsi="Times New Roman" w:cs="Times New Roman"/>
          <w:color w:val="000000"/>
          <w:sz w:val="28"/>
          <w:szCs w:val="28"/>
          <w:lang w:eastAsia="ru-RU"/>
        </w:rPr>
        <w:t xml:space="preserve">Определение цели похода, экспедиции. Постановка проблемы, выдвижение гипотезы и планирование поиска материала для её проверки. Маршрут. Главные требования к построению «нитки» маршрута и плана – графика похода. Оформление походной документации, утверждение похода. Соблюдение гигиенических требований в походе. Режим движения, организация привалов и ночлегов. Работа с картой и компасом. Преодоление препятствий на маршруте. </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743ACC">
        <w:rPr>
          <w:rFonts w:ascii="Times New Roman" w:eastAsia="Times New Roman" w:hAnsi="Times New Roman" w:cs="Times New Roman"/>
          <w:color w:val="000000"/>
          <w:sz w:val="28"/>
          <w:szCs w:val="28"/>
          <w:lang w:eastAsia="ru-RU"/>
        </w:rPr>
        <w:t xml:space="preserve"> Разработка маршрута. Инструктаж по технике безопасности.  П</w:t>
      </w:r>
      <w:r>
        <w:rPr>
          <w:rFonts w:ascii="Times New Roman" w:eastAsia="Times New Roman" w:hAnsi="Times New Roman" w:cs="Times New Roman"/>
          <w:color w:val="000000"/>
          <w:sz w:val="28"/>
          <w:szCs w:val="28"/>
          <w:lang w:eastAsia="ru-RU"/>
        </w:rPr>
        <w:t>одготовка и проведение учебно-</w:t>
      </w:r>
      <w:r w:rsidRPr="00743ACC">
        <w:rPr>
          <w:rFonts w:ascii="Times New Roman" w:eastAsia="Times New Roman" w:hAnsi="Times New Roman" w:cs="Times New Roman"/>
          <w:color w:val="000000"/>
          <w:sz w:val="28"/>
          <w:szCs w:val="28"/>
          <w:lang w:eastAsia="ru-RU"/>
        </w:rPr>
        <w:t>тренировочного похода, экспедиции.</w:t>
      </w:r>
    </w:p>
    <w:p w:rsidR="008C5236" w:rsidRPr="000370C0" w:rsidRDefault="008C5236" w:rsidP="00FB0474">
      <w:pPr>
        <w:pStyle w:val="a3"/>
        <w:numPr>
          <w:ilvl w:val="0"/>
          <w:numId w:val="16"/>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0370C0">
        <w:rPr>
          <w:rFonts w:ascii="Times New Roman" w:eastAsia="Times New Roman" w:hAnsi="Times New Roman" w:cs="Times New Roman"/>
          <w:b/>
          <w:color w:val="000000"/>
          <w:sz w:val="28"/>
          <w:szCs w:val="28"/>
          <w:lang w:eastAsia="ru-RU"/>
        </w:rPr>
        <w:t>Проведение краеведческой работы в походе, экспедиции «Один день в городе  N или городская жизнь путешественника».</w:t>
      </w:r>
    </w:p>
    <w:p w:rsidR="008C5236"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743ACC">
        <w:rPr>
          <w:rFonts w:ascii="Times New Roman" w:eastAsia="Times New Roman" w:hAnsi="Times New Roman" w:cs="Times New Roman"/>
          <w:color w:val="000000"/>
          <w:sz w:val="28"/>
          <w:szCs w:val="28"/>
          <w:lang w:eastAsia="ru-RU"/>
        </w:rPr>
        <w:t xml:space="preserve">Проведение краеведческих исследований в ходе похода, экспедиции. Комплексная характеристика населенного пункта: географическое положение, историческая справка возникновения населенного пункта, природные условия и ресурсы, экономика и ведущие предприятия города, </w:t>
      </w:r>
      <w:r w:rsidRPr="00743ACC">
        <w:rPr>
          <w:rFonts w:ascii="Times New Roman" w:eastAsia="Times New Roman" w:hAnsi="Times New Roman" w:cs="Times New Roman"/>
          <w:color w:val="000000"/>
          <w:sz w:val="28"/>
          <w:szCs w:val="28"/>
          <w:lang w:eastAsia="ru-RU"/>
        </w:rPr>
        <w:lastRenderedPageBreak/>
        <w:t xml:space="preserve">экологические условия города, знаменитые жители и уроженцы города, достопримечательности города, проблемы и перспективы развития города. </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743ACC">
        <w:rPr>
          <w:rFonts w:ascii="Times New Roman" w:eastAsia="Times New Roman" w:hAnsi="Times New Roman" w:cs="Times New Roman"/>
          <w:color w:val="000000"/>
          <w:sz w:val="28"/>
          <w:szCs w:val="28"/>
          <w:lang w:eastAsia="ru-RU"/>
        </w:rPr>
        <w:t xml:space="preserve">  Проведение  похода, экспедиции «Один день в городе  N или городская жизнь путешественника».</w:t>
      </w:r>
      <w:r>
        <w:rPr>
          <w:rFonts w:ascii="Times New Roman" w:eastAsia="Times New Roman" w:hAnsi="Times New Roman" w:cs="Times New Roman"/>
          <w:color w:val="000000"/>
          <w:sz w:val="28"/>
          <w:szCs w:val="28"/>
          <w:lang w:eastAsia="ru-RU"/>
        </w:rPr>
        <w:t xml:space="preserve"> В</w:t>
      </w:r>
      <w:r w:rsidRPr="00743ACC">
        <w:rPr>
          <w:rFonts w:ascii="Times New Roman" w:eastAsia="Times New Roman" w:hAnsi="Times New Roman" w:cs="Times New Roman"/>
          <w:color w:val="000000"/>
          <w:sz w:val="28"/>
          <w:szCs w:val="28"/>
          <w:lang w:eastAsia="ru-RU"/>
        </w:rPr>
        <w:t>ыполнение плана поиска, сбор материала для её проверки. Составление картотеки достопримечательностей города.</w:t>
      </w:r>
    </w:p>
    <w:p w:rsidR="008C5236" w:rsidRPr="000370C0" w:rsidRDefault="008C5236" w:rsidP="00FB0474">
      <w:pPr>
        <w:pStyle w:val="a3"/>
        <w:numPr>
          <w:ilvl w:val="0"/>
          <w:numId w:val="16"/>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0370C0">
        <w:rPr>
          <w:rFonts w:ascii="Times New Roman" w:eastAsia="Times New Roman" w:hAnsi="Times New Roman" w:cs="Times New Roman"/>
          <w:b/>
          <w:color w:val="000000"/>
          <w:sz w:val="28"/>
          <w:szCs w:val="28"/>
          <w:lang w:eastAsia="ru-RU"/>
        </w:rPr>
        <w:t>Отчет о проведенном походе, экспедиции.</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743ACC">
        <w:rPr>
          <w:rFonts w:ascii="Times New Roman" w:eastAsia="Times New Roman" w:hAnsi="Times New Roman" w:cs="Times New Roman"/>
          <w:color w:val="000000"/>
          <w:sz w:val="28"/>
          <w:szCs w:val="28"/>
          <w:lang w:eastAsia="ru-RU"/>
        </w:rPr>
        <w:t xml:space="preserve">Камеральная обработка полученной информации и уточнение материалов по результатам экспедиции. Правила оформления письменного отчета о проведенном походе, экспедиции. Использование собранного материала в экспозиции школьного музея (лекции, выставки и др.). Формы отчета: вечер, устный журнал, мультимедийная презентация. </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743ACC">
        <w:rPr>
          <w:rFonts w:ascii="Times New Roman" w:eastAsia="Times New Roman" w:hAnsi="Times New Roman" w:cs="Times New Roman"/>
          <w:color w:val="000000"/>
          <w:sz w:val="28"/>
          <w:szCs w:val="28"/>
          <w:lang w:eastAsia="ru-RU"/>
        </w:rPr>
        <w:t xml:space="preserve"> Подготовка письменного отчета. Сост</w:t>
      </w:r>
      <w:r>
        <w:rPr>
          <w:rFonts w:ascii="Times New Roman" w:eastAsia="Times New Roman" w:hAnsi="Times New Roman" w:cs="Times New Roman"/>
          <w:color w:val="000000"/>
          <w:sz w:val="28"/>
          <w:szCs w:val="28"/>
          <w:lang w:eastAsia="ru-RU"/>
        </w:rPr>
        <w:t>авление заочной (мультимедийной</w:t>
      </w:r>
      <w:r w:rsidRPr="00743ACC">
        <w:rPr>
          <w:rFonts w:ascii="Times New Roman" w:eastAsia="Times New Roman" w:hAnsi="Times New Roman" w:cs="Times New Roman"/>
          <w:color w:val="000000"/>
          <w:sz w:val="28"/>
          <w:szCs w:val="28"/>
          <w:lang w:eastAsia="ru-RU"/>
        </w:rPr>
        <w:t>) экскурсии по итогам экспедиции.</w:t>
      </w:r>
    </w:p>
    <w:p w:rsidR="008C5236" w:rsidRPr="000370C0" w:rsidRDefault="008C5236" w:rsidP="00FB0474">
      <w:pPr>
        <w:pStyle w:val="a3"/>
        <w:numPr>
          <w:ilvl w:val="0"/>
          <w:numId w:val="16"/>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0370C0">
        <w:rPr>
          <w:rFonts w:ascii="Times New Roman" w:eastAsia="Times New Roman" w:hAnsi="Times New Roman" w:cs="Times New Roman"/>
          <w:b/>
          <w:color w:val="000000"/>
          <w:sz w:val="28"/>
          <w:szCs w:val="28"/>
          <w:lang w:eastAsia="ru-RU"/>
        </w:rPr>
        <w:t>Работа  экскурсовода.</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743ACC">
        <w:rPr>
          <w:rFonts w:ascii="Times New Roman" w:eastAsia="Times New Roman" w:hAnsi="Times New Roman" w:cs="Times New Roman"/>
          <w:color w:val="000000"/>
          <w:sz w:val="28"/>
          <w:szCs w:val="28"/>
          <w:lang w:eastAsia="ru-RU"/>
        </w:rPr>
        <w:t xml:space="preserve">Правила составления различных типов  экскурсий.  Работа  экскурсовода. </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743ACC">
        <w:rPr>
          <w:rFonts w:ascii="Times New Roman" w:eastAsia="Times New Roman" w:hAnsi="Times New Roman" w:cs="Times New Roman"/>
          <w:color w:val="000000"/>
          <w:sz w:val="28"/>
          <w:szCs w:val="28"/>
          <w:lang w:eastAsia="ru-RU"/>
        </w:rPr>
        <w:t xml:space="preserve"> Самостоятельная разработка экскурсии по выбранной теме (в соответствии с темой индивидуального исследования): «Торговый центр области», «религиозный центр области», «Мастеровой центр области»,  «Административный центр области», «Музейный центр области»</w:t>
      </w:r>
      <w:r>
        <w:rPr>
          <w:rFonts w:ascii="Times New Roman" w:eastAsia="Times New Roman" w:hAnsi="Times New Roman" w:cs="Times New Roman"/>
          <w:color w:val="000000"/>
          <w:sz w:val="28"/>
          <w:szCs w:val="28"/>
          <w:lang w:eastAsia="ru-RU"/>
        </w:rPr>
        <w:t>.</w:t>
      </w:r>
    </w:p>
    <w:p w:rsidR="008C5236" w:rsidRPr="000370C0" w:rsidRDefault="008C5236" w:rsidP="00FB0474">
      <w:pPr>
        <w:pStyle w:val="a3"/>
        <w:numPr>
          <w:ilvl w:val="0"/>
          <w:numId w:val="16"/>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0370C0">
        <w:rPr>
          <w:rFonts w:ascii="Times New Roman" w:eastAsia="Times New Roman" w:hAnsi="Times New Roman" w:cs="Times New Roman"/>
          <w:b/>
          <w:color w:val="000000"/>
          <w:sz w:val="28"/>
          <w:szCs w:val="28"/>
          <w:lang w:eastAsia="ru-RU"/>
        </w:rPr>
        <w:t>Мультимедийная  экскурсия «Один день в городе  N или городская жизнь путешественника».</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743ACC">
        <w:rPr>
          <w:rFonts w:ascii="Times New Roman" w:eastAsia="Times New Roman" w:hAnsi="Times New Roman" w:cs="Times New Roman"/>
          <w:color w:val="000000"/>
          <w:sz w:val="28"/>
          <w:szCs w:val="28"/>
          <w:lang w:eastAsia="ru-RU"/>
        </w:rPr>
        <w:t xml:space="preserve">Собирательный образ малого города России в интернете. Мультимедийная  экскурсия. </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743ACC">
        <w:rPr>
          <w:rFonts w:ascii="Times New Roman" w:eastAsia="Times New Roman" w:hAnsi="Times New Roman" w:cs="Times New Roman"/>
          <w:color w:val="000000"/>
          <w:sz w:val="28"/>
          <w:szCs w:val="28"/>
          <w:lang w:eastAsia="ru-RU"/>
        </w:rPr>
        <w:t xml:space="preserve"> Составление образа  малого города России в процессе подготовки и проведения мультимедийной экскурсии «Один день в городе  N или городская жизнь путешественника».</w:t>
      </w:r>
    </w:p>
    <w:p w:rsidR="008C5236" w:rsidRPr="000370C0" w:rsidRDefault="008C5236" w:rsidP="00FB0474">
      <w:pPr>
        <w:pStyle w:val="a3"/>
        <w:numPr>
          <w:ilvl w:val="0"/>
          <w:numId w:val="16"/>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0370C0">
        <w:rPr>
          <w:rFonts w:ascii="Times New Roman" w:eastAsia="Times New Roman" w:hAnsi="Times New Roman" w:cs="Times New Roman"/>
          <w:b/>
          <w:color w:val="000000"/>
          <w:sz w:val="28"/>
          <w:szCs w:val="28"/>
          <w:lang w:eastAsia="ru-RU"/>
        </w:rPr>
        <w:t>Краеведческая конференция.</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743ACC">
        <w:rPr>
          <w:rFonts w:ascii="Times New Roman" w:eastAsia="Times New Roman" w:hAnsi="Times New Roman" w:cs="Times New Roman"/>
          <w:color w:val="000000"/>
          <w:sz w:val="28"/>
          <w:szCs w:val="28"/>
          <w:lang w:eastAsia="ru-RU"/>
        </w:rPr>
        <w:t xml:space="preserve">Навыки исследовательской деятельности. Правила выбора индивидуальной темы для школьного исследования. Проект работы </w:t>
      </w:r>
      <w:r w:rsidRPr="00743ACC">
        <w:rPr>
          <w:rFonts w:ascii="Times New Roman" w:eastAsia="Times New Roman" w:hAnsi="Times New Roman" w:cs="Times New Roman"/>
          <w:color w:val="000000"/>
          <w:sz w:val="28"/>
          <w:szCs w:val="28"/>
          <w:lang w:eastAsia="ru-RU"/>
        </w:rPr>
        <w:lastRenderedPageBreak/>
        <w:t xml:space="preserve">конференции. Особенности проведения краеведческой конференции. Структура выступления на конференции. Полнота раскрытия отдельных вопросов и учет времени. Применение наглядного материала: отбор экспонатов, иллюстративного материала. Логические переходы, их варианты. Мультимедийная  презентация результатов исследования. </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743ACC">
        <w:rPr>
          <w:rFonts w:ascii="Times New Roman" w:eastAsia="Times New Roman" w:hAnsi="Times New Roman" w:cs="Times New Roman"/>
          <w:color w:val="000000"/>
          <w:sz w:val="28"/>
          <w:szCs w:val="28"/>
          <w:lang w:eastAsia="ru-RU"/>
        </w:rPr>
        <w:t xml:space="preserve"> Самостоятельная разработка плана исследования по выбранной теме. По результатам исследования создание собственной части виртуальной экспозиции с использованием аудио и видеоаппаратуры (в соответствии с темой индивидуального исследования). Выступление на краеведческой школьной конференции по выбранной теме.</w:t>
      </w:r>
    </w:p>
    <w:p w:rsidR="008C5236" w:rsidRPr="00DD63F7" w:rsidRDefault="008C5236" w:rsidP="00FB0474">
      <w:pPr>
        <w:pStyle w:val="a3"/>
        <w:numPr>
          <w:ilvl w:val="0"/>
          <w:numId w:val="16"/>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DD63F7">
        <w:rPr>
          <w:rFonts w:ascii="Times New Roman" w:eastAsia="Times New Roman" w:hAnsi="Times New Roman" w:cs="Times New Roman"/>
          <w:b/>
          <w:color w:val="000000"/>
          <w:sz w:val="28"/>
          <w:szCs w:val="28"/>
          <w:lang w:eastAsia="ru-RU"/>
        </w:rPr>
        <w:t>Подведение итогов года.</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Практика:</w:t>
      </w:r>
      <w:r w:rsidRPr="00743ACC">
        <w:rPr>
          <w:rFonts w:ascii="Times New Roman" w:eastAsia="Times New Roman" w:hAnsi="Times New Roman" w:cs="Times New Roman"/>
          <w:color w:val="000000"/>
          <w:sz w:val="28"/>
          <w:szCs w:val="28"/>
          <w:lang w:eastAsia="ru-RU"/>
        </w:rPr>
        <w:t xml:space="preserve">  Анализ деятельности активистов музея за год. Определение индивидуальных перспектив.</w:t>
      </w:r>
    </w:p>
    <w:p w:rsidR="008C5236" w:rsidRPr="00DD63F7" w:rsidRDefault="008C5236" w:rsidP="00FB0474">
      <w:pPr>
        <w:pStyle w:val="a3"/>
        <w:numPr>
          <w:ilvl w:val="0"/>
          <w:numId w:val="16"/>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DD63F7">
        <w:rPr>
          <w:rFonts w:ascii="Times New Roman" w:eastAsia="Times New Roman" w:hAnsi="Times New Roman" w:cs="Times New Roman"/>
          <w:b/>
          <w:color w:val="000000"/>
          <w:sz w:val="28"/>
          <w:szCs w:val="28"/>
          <w:lang w:eastAsia="ru-RU"/>
        </w:rPr>
        <w:t>Календарь традиций школьного музея</w:t>
      </w:r>
      <w:r>
        <w:rPr>
          <w:rFonts w:ascii="Times New Roman" w:eastAsia="Times New Roman" w:hAnsi="Times New Roman" w:cs="Times New Roman"/>
          <w:b/>
          <w:color w:val="000000"/>
          <w:sz w:val="28"/>
          <w:szCs w:val="28"/>
          <w:lang w:eastAsia="ru-RU"/>
        </w:rPr>
        <w:t>.</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Сентябрь. Международный день распространении грамотности</w:t>
      </w:r>
      <w:r>
        <w:rPr>
          <w:rFonts w:ascii="Times New Roman" w:eastAsia="Times New Roman" w:hAnsi="Times New Roman" w:cs="Times New Roman"/>
          <w:color w:val="000000"/>
          <w:sz w:val="28"/>
          <w:szCs w:val="28"/>
          <w:lang w:eastAsia="ru-RU"/>
        </w:rPr>
        <w:t>.</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Октябрь. День учителя</w:t>
      </w:r>
      <w:r>
        <w:rPr>
          <w:rFonts w:ascii="Times New Roman" w:eastAsia="Times New Roman" w:hAnsi="Times New Roman" w:cs="Times New Roman"/>
          <w:color w:val="000000"/>
          <w:sz w:val="28"/>
          <w:szCs w:val="28"/>
          <w:lang w:eastAsia="ru-RU"/>
        </w:rPr>
        <w:t>.</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Ноябрь. День народного единства</w:t>
      </w:r>
      <w:r>
        <w:rPr>
          <w:rFonts w:ascii="Times New Roman" w:eastAsia="Times New Roman" w:hAnsi="Times New Roman" w:cs="Times New Roman"/>
          <w:color w:val="000000"/>
          <w:sz w:val="28"/>
          <w:szCs w:val="28"/>
          <w:lang w:eastAsia="ru-RU"/>
        </w:rPr>
        <w:t xml:space="preserve">. </w:t>
      </w:r>
      <w:r w:rsidRPr="00743ACC">
        <w:rPr>
          <w:rFonts w:ascii="Times New Roman" w:eastAsia="Times New Roman" w:hAnsi="Times New Roman" w:cs="Times New Roman"/>
          <w:color w:val="000000"/>
          <w:sz w:val="28"/>
          <w:szCs w:val="28"/>
          <w:lang w:eastAsia="ru-RU"/>
        </w:rPr>
        <w:t>День проведения военного парада на Красной площади в г.Москве в ознаменование 24 годовщины Великой Октябрьской революции</w:t>
      </w:r>
      <w:r>
        <w:rPr>
          <w:rFonts w:ascii="Times New Roman" w:eastAsia="Times New Roman" w:hAnsi="Times New Roman" w:cs="Times New Roman"/>
          <w:color w:val="000000"/>
          <w:sz w:val="28"/>
          <w:szCs w:val="28"/>
          <w:lang w:eastAsia="ru-RU"/>
        </w:rPr>
        <w:t xml:space="preserve">. </w:t>
      </w:r>
      <w:r w:rsidRPr="00743ACC">
        <w:rPr>
          <w:rFonts w:ascii="Times New Roman" w:eastAsia="Times New Roman" w:hAnsi="Times New Roman" w:cs="Times New Roman"/>
          <w:color w:val="000000"/>
          <w:sz w:val="28"/>
          <w:szCs w:val="28"/>
          <w:lang w:eastAsia="ru-RU"/>
        </w:rPr>
        <w:t>Международный день толерантности</w:t>
      </w:r>
      <w:r>
        <w:rPr>
          <w:rFonts w:ascii="Times New Roman" w:eastAsia="Times New Roman" w:hAnsi="Times New Roman" w:cs="Times New Roman"/>
          <w:color w:val="000000"/>
          <w:sz w:val="28"/>
          <w:szCs w:val="28"/>
          <w:lang w:eastAsia="ru-RU"/>
        </w:rPr>
        <w:t xml:space="preserve">. </w:t>
      </w:r>
      <w:r w:rsidRPr="00743ACC">
        <w:rPr>
          <w:rFonts w:ascii="Times New Roman" w:eastAsia="Times New Roman" w:hAnsi="Times New Roman" w:cs="Times New Roman"/>
          <w:color w:val="000000"/>
          <w:sz w:val="28"/>
          <w:szCs w:val="28"/>
          <w:lang w:eastAsia="ru-RU"/>
        </w:rPr>
        <w:t>День  памяти воинов, погибших в чеченской войне</w:t>
      </w:r>
      <w:r>
        <w:rPr>
          <w:rFonts w:ascii="Times New Roman" w:eastAsia="Times New Roman" w:hAnsi="Times New Roman" w:cs="Times New Roman"/>
          <w:color w:val="000000"/>
          <w:sz w:val="28"/>
          <w:szCs w:val="28"/>
          <w:lang w:eastAsia="ru-RU"/>
        </w:rPr>
        <w:t>. День матери.</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Декабрь. День неизвестного солдата</w:t>
      </w:r>
      <w:r>
        <w:rPr>
          <w:rFonts w:ascii="Times New Roman" w:eastAsia="Times New Roman" w:hAnsi="Times New Roman" w:cs="Times New Roman"/>
          <w:color w:val="000000"/>
          <w:sz w:val="28"/>
          <w:szCs w:val="28"/>
          <w:lang w:eastAsia="ru-RU"/>
        </w:rPr>
        <w:t xml:space="preserve">. </w:t>
      </w:r>
      <w:r w:rsidRPr="00743ACC">
        <w:rPr>
          <w:rFonts w:ascii="Times New Roman" w:eastAsia="Times New Roman" w:hAnsi="Times New Roman" w:cs="Times New Roman"/>
          <w:color w:val="000000"/>
          <w:sz w:val="28"/>
          <w:szCs w:val="28"/>
          <w:lang w:eastAsia="ru-RU"/>
        </w:rPr>
        <w:t>День начала контрнаступления советских войск в 1941 г. Под Москвой</w:t>
      </w:r>
      <w:r>
        <w:rPr>
          <w:rFonts w:ascii="Times New Roman" w:eastAsia="Times New Roman" w:hAnsi="Times New Roman" w:cs="Times New Roman"/>
          <w:color w:val="000000"/>
          <w:sz w:val="28"/>
          <w:szCs w:val="28"/>
          <w:lang w:eastAsia="ru-RU"/>
        </w:rPr>
        <w:t xml:space="preserve">. </w:t>
      </w:r>
      <w:r w:rsidRPr="00743ACC">
        <w:rPr>
          <w:rFonts w:ascii="Times New Roman" w:eastAsia="Times New Roman" w:hAnsi="Times New Roman" w:cs="Times New Roman"/>
          <w:color w:val="000000"/>
          <w:sz w:val="28"/>
          <w:szCs w:val="28"/>
          <w:lang w:eastAsia="ru-RU"/>
        </w:rPr>
        <w:t>День Героев отечества</w:t>
      </w:r>
      <w:r>
        <w:rPr>
          <w:rFonts w:ascii="Times New Roman" w:eastAsia="Times New Roman" w:hAnsi="Times New Roman" w:cs="Times New Roman"/>
          <w:color w:val="000000"/>
          <w:sz w:val="28"/>
          <w:szCs w:val="28"/>
          <w:lang w:eastAsia="ru-RU"/>
        </w:rPr>
        <w:t xml:space="preserve">. </w:t>
      </w:r>
      <w:r w:rsidRPr="00743ACC">
        <w:rPr>
          <w:rFonts w:ascii="Times New Roman" w:eastAsia="Times New Roman" w:hAnsi="Times New Roman" w:cs="Times New Roman"/>
          <w:color w:val="000000"/>
          <w:sz w:val="28"/>
          <w:szCs w:val="28"/>
          <w:lang w:eastAsia="ru-RU"/>
        </w:rPr>
        <w:t xml:space="preserve">День  памяти Елохина А.А. </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Январь.  День  рождения музея</w:t>
      </w:r>
      <w:r>
        <w:rPr>
          <w:rFonts w:ascii="Times New Roman" w:eastAsia="Times New Roman" w:hAnsi="Times New Roman" w:cs="Times New Roman"/>
          <w:color w:val="000000"/>
          <w:sz w:val="28"/>
          <w:szCs w:val="28"/>
          <w:lang w:eastAsia="ru-RU"/>
        </w:rPr>
        <w:t>.</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Февраль. День российской науки</w:t>
      </w:r>
      <w:r>
        <w:rPr>
          <w:rFonts w:ascii="Times New Roman" w:eastAsia="Times New Roman" w:hAnsi="Times New Roman" w:cs="Times New Roman"/>
          <w:color w:val="000000"/>
          <w:sz w:val="28"/>
          <w:szCs w:val="28"/>
          <w:lang w:eastAsia="ru-RU"/>
        </w:rPr>
        <w:t xml:space="preserve">. </w:t>
      </w:r>
      <w:r w:rsidRPr="00743ACC">
        <w:rPr>
          <w:rFonts w:ascii="Times New Roman" w:eastAsia="Times New Roman" w:hAnsi="Times New Roman" w:cs="Times New Roman"/>
          <w:color w:val="000000"/>
          <w:sz w:val="28"/>
          <w:szCs w:val="28"/>
          <w:lang w:eastAsia="ru-RU"/>
        </w:rPr>
        <w:t>День памяти о россиянах, исполнявших служебный долг за пределами Отечества,  день воинов – афганцев</w:t>
      </w:r>
      <w:r>
        <w:rPr>
          <w:rFonts w:ascii="Times New Roman" w:eastAsia="Times New Roman" w:hAnsi="Times New Roman" w:cs="Times New Roman"/>
          <w:color w:val="000000"/>
          <w:sz w:val="28"/>
          <w:szCs w:val="28"/>
          <w:lang w:eastAsia="ru-RU"/>
        </w:rPr>
        <w:t xml:space="preserve">. </w:t>
      </w:r>
      <w:r w:rsidRPr="00743ACC">
        <w:rPr>
          <w:rFonts w:ascii="Times New Roman" w:eastAsia="Times New Roman" w:hAnsi="Times New Roman" w:cs="Times New Roman"/>
          <w:color w:val="000000"/>
          <w:sz w:val="28"/>
          <w:szCs w:val="28"/>
          <w:lang w:eastAsia="ru-RU"/>
        </w:rPr>
        <w:t>День  памяти Карпова Г.Р.</w:t>
      </w:r>
      <w:r>
        <w:rPr>
          <w:rFonts w:ascii="Times New Roman" w:eastAsia="Times New Roman" w:hAnsi="Times New Roman" w:cs="Times New Roman"/>
          <w:color w:val="000000"/>
          <w:sz w:val="28"/>
          <w:szCs w:val="28"/>
          <w:lang w:eastAsia="ru-RU"/>
        </w:rPr>
        <w:t xml:space="preserve"> </w:t>
      </w:r>
      <w:r w:rsidRPr="00743ACC">
        <w:rPr>
          <w:rFonts w:ascii="Times New Roman" w:eastAsia="Times New Roman" w:hAnsi="Times New Roman" w:cs="Times New Roman"/>
          <w:color w:val="000000"/>
          <w:sz w:val="28"/>
          <w:szCs w:val="28"/>
          <w:lang w:eastAsia="ru-RU"/>
        </w:rPr>
        <w:t xml:space="preserve"> Международный день родного языка</w:t>
      </w:r>
      <w:r>
        <w:rPr>
          <w:rFonts w:ascii="Times New Roman" w:eastAsia="Times New Roman" w:hAnsi="Times New Roman" w:cs="Times New Roman"/>
          <w:color w:val="000000"/>
          <w:sz w:val="28"/>
          <w:szCs w:val="28"/>
          <w:lang w:eastAsia="ru-RU"/>
        </w:rPr>
        <w:t>.</w:t>
      </w:r>
      <w:r w:rsidRPr="00743ACC">
        <w:rPr>
          <w:rFonts w:ascii="Times New Roman" w:eastAsia="Times New Roman" w:hAnsi="Times New Roman" w:cs="Times New Roman"/>
          <w:color w:val="000000"/>
          <w:sz w:val="28"/>
          <w:szCs w:val="28"/>
          <w:lang w:eastAsia="ru-RU"/>
        </w:rPr>
        <w:t xml:space="preserve"> День защитника Отечества</w:t>
      </w:r>
      <w:r>
        <w:rPr>
          <w:rFonts w:ascii="Times New Roman" w:eastAsia="Times New Roman" w:hAnsi="Times New Roman" w:cs="Times New Roman"/>
          <w:color w:val="000000"/>
          <w:sz w:val="28"/>
          <w:szCs w:val="28"/>
          <w:lang w:eastAsia="ru-RU"/>
        </w:rPr>
        <w:t>.</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Март. День воссоединения Крыма с Россией</w:t>
      </w:r>
      <w:r>
        <w:rPr>
          <w:rFonts w:ascii="Times New Roman" w:eastAsia="Times New Roman" w:hAnsi="Times New Roman" w:cs="Times New Roman"/>
          <w:color w:val="000000"/>
          <w:sz w:val="28"/>
          <w:szCs w:val="28"/>
          <w:lang w:eastAsia="ru-RU"/>
        </w:rPr>
        <w:t>.</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t>Апрель. День космонавтики</w:t>
      </w:r>
      <w:r>
        <w:rPr>
          <w:rFonts w:ascii="Times New Roman" w:eastAsia="Times New Roman" w:hAnsi="Times New Roman" w:cs="Times New Roman"/>
          <w:color w:val="000000"/>
          <w:sz w:val="28"/>
          <w:szCs w:val="28"/>
          <w:lang w:eastAsia="ru-RU"/>
        </w:rPr>
        <w:t>.</w:t>
      </w:r>
    </w:p>
    <w:p w:rsidR="008C5236" w:rsidRPr="00743ACC" w:rsidRDefault="008C5236" w:rsidP="008C5236">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743ACC">
        <w:rPr>
          <w:rFonts w:ascii="Times New Roman" w:eastAsia="Times New Roman" w:hAnsi="Times New Roman" w:cs="Times New Roman"/>
          <w:color w:val="000000"/>
          <w:sz w:val="28"/>
          <w:szCs w:val="28"/>
          <w:lang w:eastAsia="ru-RU"/>
        </w:rPr>
        <w:lastRenderedPageBreak/>
        <w:t>Май. День Победы</w:t>
      </w:r>
      <w:r>
        <w:rPr>
          <w:rFonts w:ascii="Times New Roman" w:eastAsia="Times New Roman" w:hAnsi="Times New Roman" w:cs="Times New Roman"/>
          <w:color w:val="000000"/>
          <w:sz w:val="28"/>
          <w:szCs w:val="28"/>
          <w:lang w:eastAsia="ru-RU"/>
        </w:rPr>
        <w:t xml:space="preserve">. </w:t>
      </w:r>
      <w:r w:rsidRPr="00743ACC">
        <w:rPr>
          <w:rFonts w:ascii="Times New Roman" w:eastAsia="Times New Roman" w:hAnsi="Times New Roman" w:cs="Times New Roman"/>
          <w:color w:val="000000"/>
          <w:sz w:val="28"/>
          <w:szCs w:val="28"/>
          <w:lang w:eastAsia="ru-RU"/>
        </w:rPr>
        <w:t>День славянской письменности и культуры</w:t>
      </w:r>
      <w:r>
        <w:rPr>
          <w:rFonts w:ascii="Times New Roman" w:eastAsia="Times New Roman" w:hAnsi="Times New Roman" w:cs="Times New Roman"/>
          <w:color w:val="000000"/>
          <w:sz w:val="28"/>
          <w:szCs w:val="28"/>
          <w:lang w:eastAsia="ru-RU"/>
        </w:rPr>
        <w:t>.</w:t>
      </w:r>
    </w:p>
    <w:p w:rsidR="0093164F" w:rsidRDefault="008C5236" w:rsidP="008C5236">
      <w:pPr>
        <w:spacing w:line="360" w:lineRule="auto"/>
        <w:ind w:firstLine="567"/>
        <w:jc w:val="both"/>
        <w:rPr>
          <w:rFonts w:ascii="Times New Roman" w:hAnsi="Times New Roman" w:cs="Times New Roman"/>
          <w:sz w:val="28"/>
          <w:szCs w:val="28"/>
        </w:rPr>
      </w:pPr>
      <w:r w:rsidRPr="00743ACC">
        <w:rPr>
          <w:rFonts w:ascii="Times New Roman" w:eastAsia="Times New Roman" w:hAnsi="Times New Roman" w:cs="Times New Roman"/>
          <w:color w:val="000000"/>
          <w:sz w:val="28"/>
          <w:szCs w:val="28"/>
          <w:lang w:eastAsia="ru-RU"/>
        </w:rPr>
        <w:t>Июнь. Международный день защиты детей</w:t>
      </w:r>
      <w:r>
        <w:rPr>
          <w:rFonts w:ascii="Times New Roman" w:eastAsia="Times New Roman" w:hAnsi="Times New Roman" w:cs="Times New Roman"/>
          <w:color w:val="000000"/>
          <w:sz w:val="28"/>
          <w:szCs w:val="28"/>
          <w:lang w:eastAsia="ru-RU"/>
        </w:rPr>
        <w:t xml:space="preserve">. </w:t>
      </w:r>
      <w:r w:rsidRPr="00743ACC">
        <w:rPr>
          <w:rFonts w:ascii="Times New Roman" w:eastAsia="Times New Roman" w:hAnsi="Times New Roman" w:cs="Times New Roman"/>
          <w:color w:val="000000"/>
          <w:sz w:val="28"/>
          <w:szCs w:val="28"/>
          <w:lang w:eastAsia="ru-RU"/>
        </w:rPr>
        <w:t>День Русского языка – Пушкинский день России</w:t>
      </w:r>
      <w:r>
        <w:rPr>
          <w:rFonts w:ascii="Times New Roman" w:eastAsia="Times New Roman" w:hAnsi="Times New Roman" w:cs="Times New Roman"/>
          <w:color w:val="000000"/>
          <w:sz w:val="28"/>
          <w:szCs w:val="28"/>
          <w:lang w:eastAsia="ru-RU"/>
        </w:rPr>
        <w:t xml:space="preserve">. День России. </w:t>
      </w:r>
      <w:r w:rsidRPr="00743ACC">
        <w:rPr>
          <w:rFonts w:ascii="Times New Roman" w:eastAsia="Times New Roman" w:hAnsi="Times New Roman" w:cs="Times New Roman"/>
          <w:color w:val="000000"/>
          <w:sz w:val="28"/>
          <w:szCs w:val="28"/>
          <w:lang w:eastAsia="ru-RU"/>
        </w:rPr>
        <w:t>День памяти и скорби – день начала Великой Отечественной войны</w:t>
      </w:r>
      <w:r>
        <w:rPr>
          <w:rFonts w:ascii="Times New Roman" w:eastAsia="Times New Roman" w:hAnsi="Times New Roman" w:cs="Times New Roman"/>
          <w:color w:val="000000"/>
          <w:sz w:val="28"/>
          <w:szCs w:val="28"/>
          <w:lang w:eastAsia="ru-RU"/>
        </w:rPr>
        <w:t>.</w:t>
      </w:r>
    </w:p>
    <w:p w:rsidR="0093164F" w:rsidRDefault="0093164F">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5495" w:type="dxa"/>
        <w:tblLook w:val="04A0" w:firstRow="1" w:lastRow="0" w:firstColumn="1" w:lastColumn="0" w:noHBand="0" w:noVBand="1"/>
      </w:tblPr>
      <w:tblGrid>
        <w:gridCol w:w="4075"/>
      </w:tblGrid>
      <w:tr w:rsidR="0093164F" w:rsidRPr="007472A8" w:rsidTr="002820CB">
        <w:tc>
          <w:tcPr>
            <w:tcW w:w="4075" w:type="dxa"/>
            <w:hideMark/>
          </w:tcPr>
          <w:p w:rsidR="0093164F" w:rsidRPr="007472A8" w:rsidRDefault="0093164F" w:rsidP="002820CB">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93164F" w:rsidRPr="007472A8" w:rsidRDefault="0093164F" w:rsidP="0093164F">
      <w:pPr>
        <w:tabs>
          <w:tab w:val="left" w:pos="851"/>
        </w:tabs>
        <w:spacing w:after="0"/>
        <w:ind w:firstLine="709"/>
        <w:jc w:val="both"/>
        <w:rPr>
          <w:rFonts w:ascii="Times New Roman" w:eastAsia="MS Mincho" w:hAnsi="Times New Roman" w:cs="Times New Roman"/>
          <w:color w:val="00B050"/>
          <w:sz w:val="28"/>
          <w:szCs w:val="28"/>
          <w:lang w:eastAsia="ja-JP"/>
        </w:rPr>
      </w:pPr>
    </w:p>
    <w:p w:rsidR="0093164F" w:rsidRPr="007472A8" w:rsidRDefault="0093164F" w:rsidP="0093164F">
      <w:pPr>
        <w:tabs>
          <w:tab w:val="left" w:pos="851"/>
        </w:tabs>
        <w:spacing w:after="0"/>
        <w:ind w:firstLine="709"/>
        <w:jc w:val="both"/>
        <w:rPr>
          <w:rFonts w:ascii="Times New Roman" w:eastAsia="Times New Roman" w:hAnsi="Times New Roman" w:cs="Times New Roman"/>
          <w:color w:val="00B050"/>
          <w:sz w:val="28"/>
          <w:szCs w:val="28"/>
          <w:lang w:eastAsia="ru-RU"/>
        </w:rPr>
      </w:pPr>
    </w:p>
    <w:p w:rsidR="0093164F" w:rsidRPr="007472A8" w:rsidRDefault="0093164F" w:rsidP="0093164F">
      <w:pPr>
        <w:tabs>
          <w:tab w:val="left" w:pos="851"/>
        </w:tabs>
        <w:spacing w:after="0"/>
        <w:ind w:firstLine="709"/>
        <w:jc w:val="both"/>
        <w:rPr>
          <w:rFonts w:ascii="Times New Roman" w:eastAsia="Times New Roman" w:hAnsi="Times New Roman" w:cs="Times New Roman"/>
          <w:color w:val="00B050"/>
          <w:sz w:val="28"/>
          <w:szCs w:val="28"/>
          <w:lang w:eastAsia="ru-RU"/>
        </w:rPr>
      </w:pPr>
    </w:p>
    <w:p w:rsidR="0093164F" w:rsidRPr="007472A8" w:rsidRDefault="0093164F" w:rsidP="0093164F">
      <w:pPr>
        <w:tabs>
          <w:tab w:val="left" w:pos="851"/>
        </w:tabs>
        <w:spacing w:after="0"/>
        <w:ind w:firstLine="709"/>
        <w:jc w:val="both"/>
        <w:rPr>
          <w:rFonts w:ascii="Times New Roman" w:eastAsia="Times New Roman" w:hAnsi="Times New Roman" w:cs="Times New Roman"/>
          <w:color w:val="00B050"/>
          <w:sz w:val="28"/>
          <w:szCs w:val="28"/>
          <w:lang w:eastAsia="ru-RU"/>
        </w:rPr>
      </w:pPr>
    </w:p>
    <w:p w:rsidR="0093164F" w:rsidRPr="007472A8" w:rsidRDefault="0093164F" w:rsidP="0093164F">
      <w:pPr>
        <w:tabs>
          <w:tab w:val="left" w:pos="851"/>
        </w:tabs>
        <w:spacing w:after="0"/>
        <w:ind w:firstLine="709"/>
        <w:jc w:val="both"/>
        <w:rPr>
          <w:rFonts w:ascii="Times New Roman" w:eastAsia="Times New Roman" w:hAnsi="Times New Roman" w:cs="Times New Roman"/>
          <w:color w:val="00B050"/>
          <w:sz w:val="28"/>
          <w:szCs w:val="28"/>
          <w:lang w:eastAsia="ru-RU"/>
        </w:rPr>
      </w:pPr>
    </w:p>
    <w:p w:rsidR="0093164F" w:rsidRPr="007472A8" w:rsidRDefault="0093164F" w:rsidP="0093164F">
      <w:pPr>
        <w:tabs>
          <w:tab w:val="left" w:pos="851"/>
        </w:tabs>
        <w:spacing w:after="0"/>
        <w:ind w:firstLine="709"/>
        <w:jc w:val="both"/>
        <w:rPr>
          <w:rFonts w:ascii="Times New Roman" w:eastAsia="Times New Roman" w:hAnsi="Times New Roman" w:cs="Times New Roman"/>
          <w:color w:val="00B050"/>
          <w:sz w:val="28"/>
          <w:szCs w:val="28"/>
          <w:lang w:eastAsia="ru-RU"/>
        </w:rPr>
      </w:pPr>
    </w:p>
    <w:p w:rsidR="0093164F" w:rsidRPr="007472A8" w:rsidRDefault="0093164F" w:rsidP="0093164F">
      <w:pPr>
        <w:tabs>
          <w:tab w:val="left" w:pos="851"/>
        </w:tabs>
        <w:spacing w:after="0"/>
        <w:ind w:firstLine="709"/>
        <w:jc w:val="both"/>
        <w:rPr>
          <w:rFonts w:ascii="Times New Roman" w:eastAsia="Times New Roman" w:hAnsi="Times New Roman" w:cs="Times New Roman"/>
          <w:color w:val="00B050"/>
          <w:sz w:val="28"/>
          <w:szCs w:val="28"/>
          <w:lang w:eastAsia="ru-RU"/>
        </w:rPr>
      </w:pPr>
    </w:p>
    <w:p w:rsidR="0093164F" w:rsidRPr="007472A8" w:rsidRDefault="0093164F" w:rsidP="0093164F">
      <w:pPr>
        <w:tabs>
          <w:tab w:val="left" w:pos="851"/>
        </w:tabs>
        <w:spacing w:after="0"/>
        <w:ind w:firstLine="709"/>
        <w:jc w:val="both"/>
        <w:rPr>
          <w:rFonts w:ascii="Times New Roman" w:eastAsia="Times New Roman" w:hAnsi="Times New Roman" w:cs="Times New Roman"/>
          <w:color w:val="00B050"/>
          <w:sz w:val="28"/>
          <w:szCs w:val="28"/>
          <w:lang w:eastAsia="ru-RU"/>
        </w:rPr>
      </w:pPr>
    </w:p>
    <w:p w:rsidR="0093164F" w:rsidRPr="007472A8" w:rsidRDefault="0093164F" w:rsidP="0093164F">
      <w:pPr>
        <w:tabs>
          <w:tab w:val="left" w:pos="851"/>
        </w:tabs>
        <w:spacing w:after="0"/>
        <w:ind w:firstLine="709"/>
        <w:jc w:val="both"/>
        <w:rPr>
          <w:rFonts w:ascii="Times New Roman" w:eastAsia="Times New Roman" w:hAnsi="Times New Roman" w:cs="Times New Roman"/>
          <w:color w:val="00B050"/>
          <w:sz w:val="28"/>
          <w:szCs w:val="28"/>
          <w:lang w:eastAsia="ru-RU"/>
        </w:rPr>
      </w:pPr>
    </w:p>
    <w:p w:rsidR="0093164F" w:rsidRPr="007472A8" w:rsidRDefault="0093164F" w:rsidP="0093164F">
      <w:pPr>
        <w:tabs>
          <w:tab w:val="left" w:pos="851"/>
        </w:tabs>
        <w:spacing w:after="0"/>
        <w:ind w:firstLine="709"/>
        <w:jc w:val="both"/>
        <w:rPr>
          <w:rFonts w:ascii="Times New Roman" w:eastAsia="Times New Roman" w:hAnsi="Times New Roman" w:cs="Times New Roman"/>
          <w:color w:val="00B050"/>
          <w:sz w:val="28"/>
          <w:szCs w:val="28"/>
          <w:lang w:eastAsia="ru-RU"/>
        </w:rPr>
      </w:pPr>
    </w:p>
    <w:p w:rsidR="0093164F" w:rsidRPr="007472A8" w:rsidRDefault="0093164F" w:rsidP="0093164F">
      <w:pPr>
        <w:tabs>
          <w:tab w:val="left" w:pos="851"/>
        </w:tabs>
        <w:spacing w:after="0"/>
        <w:ind w:firstLine="709"/>
        <w:jc w:val="both"/>
        <w:rPr>
          <w:rFonts w:ascii="Times New Roman" w:eastAsia="Times New Roman" w:hAnsi="Times New Roman" w:cs="Times New Roman"/>
          <w:color w:val="00B050"/>
          <w:sz w:val="28"/>
          <w:szCs w:val="28"/>
          <w:lang w:eastAsia="ru-RU"/>
        </w:rPr>
      </w:pPr>
    </w:p>
    <w:p w:rsidR="0093164F" w:rsidRPr="007472A8" w:rsidRDefault="0093164F" w:rsidP="0093164F">
      <w:pPr>
        <w:tabs>
          <w:tab w:val="left" w:pos="851"/>
        </w:tabs>
        <w:spacing w:after="0"/>
        <w:ind w:firstLine="709"/>
        <w:jc w:val="both"/>
        <w:rPr>
          <w:rFonts w:ascii="Times New Roman" w:eastAsia="Times New Roman" w:hAnsi="Times New Roman" w:cs="Times New Roman"/>
          <w:color w:val="00B050"/>
          <w:sz w:val="28"/>
          <w:szCs w:val="28"/>
          <w:lang w:eastAsia="ru-RU"/>
        </w:rPr>
      </w:pPr>
    </w:p>
    <w:p w:rsidR="0093164F" w:rsidRPr="007472A8" w:rsidRDefault="0093164F" w:rsidP="0093164F">
      <w:pPr>
        <w:tabs>
          <w:tab w:val="left" w:pos="851"/>
        </w:tabs>
        <w:spacing w:after="0"/>
        <w:ind w:firstLine="709"/>
        <w:jc w:val="both"/>
        <w:rPr>
          <w:rFonts w:ascii="Times New Roman" w:eastAsia="Times New Roman" w:hAnsi="Times New Roman" w:cs="Times New Roman"/>
          <w:color w:val="00B050"/>
          <w:sz w:val="28"/>
          <w:szCs w:val="28"/>
          <w:lang w:eastAsia="ru-RU"/>
        </w:rPr>
      </w:pPr>
    </w:p>
    <w:p w:rsidR="0093164F" w:rsidRPr="007472A8" w:rsidRDefault="0093164F" w:rsidP="0093164F">
      <w:pPr>
        <w:tabs>
          <w:tab w:val="left" w:pos="851"/>
        </w:tabs>
        <w:spacing w:after="0"/>
        <w:ind w:firstLine="709"/>
        <w:jc w:val="both"/>
        <w:rPr>
          <w:rFonts w:ascii="Times New Roman" w:eastAsia="Times New Roman" w:hAnsi="Times New Roman" w:cs="Times New Roman"/>
          <w:color w:val="00B050"/>
          <w:sz w:val="28"/>
          <w:szCs w:val="28"/>
          <w:lang w:eastAsia="ru-RU"/>
        </w:rPr>
      </w:pPr>
    </w:p>
    <w:p w:rsidR="0093164F" w:rsidRPr="007472A8" w:rsidRDefault="0093164F" w:rsidP="0093164F">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93164F" w:rsidRPr="007472A8" w:rsidRDefault="0093164F" w:rsidP="0093164F">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93164F" w:rsidRPr="007472A8" w:rsidRDefault="0093164F" w:rsidP="0093164F">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93164F" w:rsidRPr="007472A8" w:rsidRDefault="0093164F" w:rsidP="0093164F">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Музееведение</w:t>
      </w:r>
      <w:r w:rsidRPr="007472A8">
        <w:rPr>
          <w:rFonts w:ascii="Times New Roman" w:eastAsia="Times New Roman" w:hAnsi="Times New Roman" w:cs="Times New Roman"/>
          <w:color w:val="000000"/>
          <w:sz w:val="28"/>
          <w:szCs w:val="28"/>
          <w:lang w:eastAsia="ru-RU"/>
        </w:rPr>
        <w:t>»,</w:t>
      </w:r>
    </w:p>
    <w:p w:rsidR="0093164F" w:rsidRDefault="0093164F" w:rsidP="0093164F">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Свалухина Л.И.,</w:t>
      </w:r>
    </w:p>
    <w:p w:rsidR="0093164F" w:rsidRDefault="0093164F" w:rsidP="0093164F">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год обучения</w:t>
      </w:r>
      <w:r w:rsidRPr="007472A8">
        <w:rPr>
          <w:rFonts w:ascii="Times New Roman" w:eastAsia="Times New Roman" w:hAnsi="Times New Roman" w:cs="Times New Roman"/>
          <w:color w:val="000000"/>
          <w:sz w:val="28"/>
          <w:szCs w:val="28"/>
          <w:lang w:eastAsia="ru-RU"/>
        </w:rPr>
        <w:t>)</w:t>
      </w:r>
    </w:p>
    <w:p w:rsidR="0093164F" w:rsidRDefault="0093164F" w:rsidP="0093164F">
      <w:pPr>
        <w:rPr>
          <w:rFonts w:ascii="Times New Roman" w:eastAsia="Times New Roman" w:hAnsi="Times New Roman" w:cs="Times New Roman"/>
          <w:color w:val="000000"/>
          <w:sz w:val="28"/>
          <w:szCs w:val="28"/>
          <w:lang w:eastAsia="ru-RU"/>
        </w:rPr>
      </w:pPr>
    </w:p>
    <w:p w:rsidR="0093164F" w:rsidRDefault="0093164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3164F" w:rsidRPr="00C12E09" w:rsidRDefault="0093164F" w:rsidP="0093164F">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8F63E4">
        <w:rPr>
          <w:rFonts w:ascii="Times New Roman" w:eastAsia="Times New Roman" w:hAnsi="Times New Roman" w:cs="Times New Roman"/>
          <w:color w:val="000000"/>
          <w:sz w:val="28"/>
          <w:szCs w:val="28"/>
          <w:lang w:eastAsia="ru-RU"/>
        </w:rPr>
        <w:t xml:space="preserve">младшего, </w:t>
      </w:r>
      <w:r w:rsidRPr="00C12E09">
        <w:rPr>
          <w:rFonts w:ascii="Times New Roman" w:eastAsia="Times New Roman" w:hAnsi="Times New Roman" w:cs="Times New Roman"/>
          <w:color w:val="000000"/>
          <w:sz w:val="28"/>
          <w:szCs w:val="28"/>
          <w:lang w:eastAsia="ru-RU"/>
        </w:rPr>
        <w:t>среднего</w:t>
      </w:r>
      <w:r w:rsidR="008F63E4">
        <w:rPr>
          <w:rFonts w:ascii="Times New Roman" w:eastAsia="Times New Roman" w:hAnsi="Times New Roman" w:cs="Times New Roman"/>
          <w:color w:val="000000"/>
          <w:sz w:val="28"/>
          <w:szCs w:val="28"/>
          <w:lang w:eastAsia="ru-RU"/>
        </w:rPr>
        <w:t xml:space="preserve"> и старшего</w:t>
      </w:r>
      <w:r w:rsidRPr="00C12E09">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93164F" w:rsidRPr="00C12E09" w:rsidRDefault="0093164F" w:rsidP="0093164F">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Pr>
          <w:rFonts w:ascii="Times New Roman" w:eastAsia="Times New Roman" w:hAnsi="Times New Roman" w:cs="Times New Roman"/>
          <w:color w:val="000000"/>
          <w:sz w:val="28"/>
          <w:szCs w:val="28"/>
          <w:lang w:eastAsia="ru-RU"/>
        </w:rPr>
        <w:t>32</w:t>
      </w:r>
      <w:r w:rsidRPr="00C12E09">
        <w:rPr>
          <w:rFonts w:ascii="Times New Roman" w:eastAsia="Times New Roman" w:hAnsi="Times New Roman" w:cs="Times New Roman"/>
          <w:color w:val="000000"/>
          <w:sz w:val="28"/>
          <w:szCs w:val="28"/>
          <w:lang w:eastAsia="ru-RU"/>
        </w:rPr>
        <w:t xml:space="preserve"> часа (в том числе, теоретические занятия – </w:t>
      </w:r>
      <w:r>
        <w:rPr>
          <w:rFonts w:ascii="Times New Roman" w:eastAsia="Times New Roman" w:hAnsi="Times New Roman" w:cs="Times New Roman"/>
          <w:color w:val="000000"/>
          <w:sz w:val="28"/>
          <w:szCs w:val="28"/>
          <w:lang w:eastAsia="ru-RU"/>
        </w:rPr>
        <w:t>10</w:t>
      </w:r>
      <w:r w:rsidRPr="00C12E09">
        <w:rPr>
          <w:rFonts w:ascii="Times New Roman" w:eastAsia="Times New Roman" w:hAnsi="Times New Roman" w:cs="Times New Roman"/>
          <w:color w:val="000000"/>
          <w:sz w:val="28"/>
          <w:szCs w:val="28"/>
          <w:lang w:eastAsia="ru-RU"/>
        </w:rPr>
        <w:t xml:space="preserve">, практические занятия – </w:t>
      </w:r>
      <w:r>
        <w:rPr>
          <w:rFonts w:ascii="Times New Roman" w:eastAsia="Times New Roman" w:hAnsi="Times New Roman" w:cs="Times New Roman"/>
          <w:color w:val="000000"/>
          <w:sz w:val="28"/>
          <w:szCs w:val="28"/>
          <w:lang w:eastAsia="ru-RU"/>
        </w:rPr>
        <w:t>22</w:t>
      </w:r>
      <w:r w:rsidRPr="00C12E09">
        <w:rPr>
          <w:rFonts w:ascii="Times New Roman" w:eastAsia="Times New Roman" w:hAnsi="Times New Roman" w:cs="Times New Roman"/>
          <w:color w:val="000000"/>
          <w:sz w:val="28"/>
          <w:szCs w:val="28"/>
          <w:lang w:eastAsia="ru-RU"/>
        </w:rPr>
        <w:t>).</w:t>
      </w:r>
    </w:p>
    <w:p w:rsidR="0093164F" w:rsidRDefault="0093164F" w:rsidP="0093164F">
      <w:pPr>
        <w:spacing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93164F" w:rsidRDefault="0093164F" w:rsidP="00FB0474">
      <w:pPr>
        <w:pStyle w:val="a3"/>
        <w:numPr>
          <w:ilvl w:val="0"/>
          <w:numId w:val="100"/>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93164F" w:rsidRDefault="0093164F" w:rsidP="0093164F">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«Музей – хранитель наследия веков» 4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992"/>
        <w:gridCol w:w="1134"/>
        <w:gridCol w:w="1560"/>
        <w:gridCol w:w="1842"/>
      </w:tblGrid>
      <w:tr w:rsidR="0093164F" w:rsidRPr="0093164F" w:rsidTr="006A6C9C">
        <w:trPr>
          <w:trHeight w:val="255"/>
        </w:trPr>
        <w:tc>
          <w:tcPr>
            <w:tcW w:w="817" w:type="dxa"/>
            <w:vMerge w:val="restart"/>
            <w:shd w:val="clear" w:color="auto" w:fill="auto"/>
          </w:tcPr>
          <w:p w:rsidR="0093164F" w:rsidRPr="0093164F" w:rsidRDefault="0093164F" w:rsidP="006A6C9C">
            <w:pPr>
              <w:spacing w:after="0" w:line="240" w:lineRule="auto"/>
              <w:jc w:val="center"/>
              <w:rPr>
                <w:rFonts w:ascii="Times New Roman" w:eastAsia="Times New Roman" w:hAnsi="Times New Roman" w:cs="Times New Roman"/>
                <w:b/>
                <w:bCs/>
                <w:color w:val="000000"/>
                <w:sz w:val="28"/>
                <w:szCs w:val="28"/>
                <w:lang w:eastAsia="ru-RU"/>
              </w:rPr>
            </w:pPr>
            <w:r w:rsidRPr="0093164F">
              <w:rPr>
                <w:rFonts w:ascii="Times New Roman" w:eastAsia="Times New Roman" w:hAnsi="Times New Roman" w:cs="Times New Roman"/>
                <w:b/>
                <w:sz w:val="28"/>
                <w:szCs w:val="28"/>
                <w:lang w:eastAsia="ru-RU"/>
              </w:rPr>
              <w:t>№</w:t>
            </w:r>
            <w:r w:rsidRPr="0093164F">
              <w:rPr>
                <w:rFonts w:ascii="Times New Roman" w:eastAsia="Times New Roman" w:hAnsi="Times New Roman" w:cs="Times New Roman"/>
                <w:b/>
                <w:sz w:val="28"/>
                <w:szCs w:val="28"/>
                <w:lang w:eastAsia="ru-RU"/>
              </w:rPr>
              <w:br/>
              <w:t>п/п</w:t>
            </w:r>
          </w:p>
        </w:tc>
        <w:tc>
          <w:tcPr>
            <w:tcW w:w="3402" w:type="dxa"/>
            <w:vMerge w:val="restart"/>
            <w:shd w:val="clear" w:color="auto" w:fill="auto"/>
          </w:tcPr>
          <w:p w:rsidR="0093164F" w:rsidRPr="0093164F" w:rsidRDefault="0093164F" w:rsidP="006A6C9C">
            <w:pPr>
              <w:spacing w:after="0" w:line="240" w:lineRule="auto"/>
              <w:jc w:val="center"/>
              <w:rPr>
                <w:rFonts w:ascii="Times New Roman" w:eastAsia="Times New Roman" w:hAnsi="Times New Roman" w:cs="Times New Roman"/>
                <w:b/>
                <w:bCs/>
                <w:color w:val="000000"/>
                <w:sz w:val="28"/>
                <w:szCs w:val="28"/>
                <w:lang w:eastAsia="ru-RU"/>
              </w:rPr>
            </w:pPr>
            <w:r w:rsidRPr="0093164F">
              <w:rPr>
                <w:rFonts w:ascii="Times New Roman" w:eastAsia="Times New Roman" w:hAnsi="Times New Roman" w:cs="Times New Roman"/>
                <w:b/>
                <w:bCs/>
                <w:color w:val="000000"/>
                <w:sz w:val="28"/>
                <w:szCs w:val="28"/>
                <w:lang w:eastAsia="ru-RU"/>
              </w:rPr>
              <w:t>Название раздела, темы</w:t>
            </w:r>
          </w:p>
        </w:tc>
        <w:tc>
          <w:tcPr>
            <w:tcW w:w="3686" w:type="dxa"/>
            <w:gridSpan w:val="3"/>
            <w:shd w:val="clear" w:color="auto" w:fill="auto"/>
          </w:tcPr>
          <w:p w:rsidR="0093164F" w:rsidRPr="0093164F" w:rsidRDefault="0093164F" w:rsidP="006A6C9C">
            <w:pPr>
              <w:spacing w:after="0" w:line="240" w:lineRule="auto"/>
              <w:jc w:val="center"/>
              <w:rPr>
                <w:rFonts w:ascii="Times New Roman" w:eastAsia="Times New Roman" w:hAnsi="Times New Roman" w:cs="Times New Roman"/>
                <w:b/>
                <w:bCs/>
                <w:color w:val="000000"/>
                <w:sz w:val="28"/>
                <w:szCs w:val="28"/>
                <w:lang w:eastAsia="ru-RU"/>
              </w:rPr>
            </w:pPr>
            <w:r w:rsidRPr="0093164F">
              <w:rPr>
                <w:rFonts w:ascii="Times New Roman" w:eastAsia="Times New Roman" w:hAnsi="Times New Roman" w:cs="Times New Roman"/>
                <w:b/>
                <w:bCs/>
                <w:color w:val="000000"/>
                <w:sz w:val="28"/>
                <w:szCs w:val="28"/>
                <w:lang w:eastAsia="ru-RU"/>
              </w:rPr>
              <w:t>Количество часов</w:t>
            </w:r>
          </w:p>
        </w:tc>
        <w:tc>
          <w:tcPr>
            <w:tcW w:w="1842" w:type="dxa"/>
            <w:vMerge w:val="restart"/>
            <w:shd w:val="clear" w:color="auto" w:fill="auto"/>
          </w:tcPr>
          <w:p w:rsidR="0093164F" w:rsidRPr="0093164F" w:rsidRDefault="0093164F" w:rsidP="006A6C9C">
            <w:pPr>
              <w:spacing w:after="0" w:line="240" w:lineRule="auto"/>
              <w:jc w:val="center"/>
              <w:rPr>
                <w:rFonts w:ascii="Times New Roman" w:eastAsia="Times New Roman" w:hAnsi="Times New Roman" w:cs="Times New Roman"/>
                <w:b/>
                <w:bCs/>
                <w:color w:val="000000"/>
                <w:sz w:val="28"/>
                <w:szCs w:val="28"/>
                <w:lang w:eastAsia="ru-RU"/>
              </w:rPr>
            </w:pPr>
            <w:r w:rsidRPr="0093164F">
              <w:rPr>
                <w:rFonts w:ascii="Times New Roman" w:eastAsia="Times New Roman" w:hAnsi="Times New Roman" w:cs="Times New Roman"/>
                <w:b/>
                <w:bCs/>
                <w:color w:val="000000"/>
                <w:sz w:val="28"/>
                <w:szCs w:val="28"/>
                <w:lang w:eastAsia="ru-RU"/>
              </w:rPr>
              <w:t>Форма аттестации (контроля)</w:t>
            </w:r>
          </w:p>
        </w:tc>
      </w:tr>
      <w:tr w:rsidR="0093164F" w:rsidRPr="0093164F" w:rsidTr="006A6C9C">
        <w:trPr>
          <w:trHeight w:val="300"/>
        </w:trPr>
        <w:tc>
          <w:tcPr>
            <w:tcW w:w="817" w:type="dxa"/>
            <w:vMerge/>
          </w:tcPr>
          <w:p w:rsidR="0093164F" w:rsidRPr="0093164F" w:rsidRDefault="0093164F" w:rsidP="006A6C9C">
            <w:pPr>
              <w:spacing w:after="0" w:line="240" w:lineRule="auto"/>
              <w:jc w:val="center"/>
              <w:rPr>
                <w:rFonts w:ascii="Times New Roman" w:eastAsia="Times New Roman" w:hAnsi="Times New Roman" w:cs="Times New Roman"/>
                <w:sz w:val="28"/>
                <w:szCs w:val="28"/>
                <w:lang w:eastAsia="ru-RU"/>
              </w:rPr>
            </w:pPr>
          </w:p>
        </w:tc>
        <w:tc>
          <w:tcPr>
            <w:tcW w:w="3402" w:type="dxa"/>
            <w:vMerge/>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p>
        </w:tc>
        <w:tc>
          <w:tcPr>
            <w:tcW w:w="992" w:type="dxa"/>
            <w:shd w:val="clear" w:color="auto" w:fill="auto"/>
          </w:tcPr>
          <w:p w:rsidR="0093164F" w:rsidRPr="0093164F" w:rsidRDefault="0093164F" w:rsidP="006A6C9C">
            <w:pPr>
              <w:spacing w:after="0" w:line="240" w:lineRule="auto"/>
              <w:jc w:val="center"/>
              <w:rPr>
                <w:rFonts w:ascii="Times New Roman" w:eastAsia="Times New Roman" w:hAnsi="Times New Roman" w:cs="Times New Roman"/>
                <w:b/>
                <w:bCs/>
                <w:color w:val="000000"/>
                <w:sz w:val="28"/>
                <w:szCs w:val="28"/>
                <w:lang w:eastAsia="ru-RU"/>
              </w:rPr>
            </w:pPr>
            <w:r w:rsidRPr="0093164F">
              <w:rPr>
                <w:rFonts w:ascii="Times New Roman" w:eastAsia="Times New Roman" w:hAnsi="Times New Roman" w:cs="Times New Roman"/>
                <w:b/>
                <w:bCs/>
                <w:color w:val="000000"/>
                <w:sz w:val="28"/>
                <w:szCs w:val="28"/>
                <w:lang w:eastAsia="ru-RU"/>
              </w:rPr>
              <w:t>всего</w:t>
            </w:r>
          </w:p>
        </w:tc>
        <w:tc>
          <w:tcPr>
            <w:tcW w:w="1134" w:type="dxa"/>
            <w:shd w:val="clear" w:color="auto" w:fill="auto"/>
          </w:tcPr>
          <w:p w:rsidR="0093164F" w:rsidRPr="0093164F" w:rsidRDefault="0093164F" w:rsidP="006A6C9C">
            <w:pPr>
              <w:spacing w:after="0" w:line="240" w:lineRule="auto"/>
              <w:jc w:val="center"/>
              <w:rPr>
                <w:rFonts w:ascii="Times New Roman" w:eastAsia="Times New Roman" w:hAnsi="Times New Roman" w:cs="Times New Roman"/>
                <w:b/>
                <w:bCs/>
                <w:color w:val="000000"/>
                <w:sz w:val="28"/>
                <w:szCs w:val="28"/>
                <w:lang w:eastAsia="ru-RU"/>
              </w:rPr>
            </w:pPr>
            <w:r w:rsidRPr="0093164F">
              <w:rPr>
                <w:rFonts w:ascii="Times New Roman" w:eastAsia="Times New Roman" w:hAnsi="Times New Roman" w:cs="Times New Roman"/>
                <w:b/>
                <w:bCs/>
                <w:color w:val="000000"/>
                <w:sz w:val="28"/>
                <w:szCs w:val="28"/>
                <w:lang w:eastAsia="ru-RU"/>
              </w:rPr>
              <w:t>теория</w:t>
            </w:r>
          </w:p>
        </w:tc>
        <w:tc>
          <w:tcPr>
            <w:tcW w:w="1560" w:type="dxa"/>
            <w:shd w:val="clear" w:color="auto" w:fill="auto"/>
          </w:tcPr>
          <w:p w:rsidR="0093164F" w:rsidRPr="0093164F" w:rsidRDefault="0093164F" w:rsidP="006A6C9C">
            <w:pPr>
              <w:spacing w:after="0" w:line="240" w:lineRule="auto"/>
              <w:jc w:val="center"/>
              <w:rPr>
                <w:rFonts w:ascii="Times New Roman" w:eastAsia="Times New Roman" w:hAnsi="Times New Roman" w:cs="Times New Roman"/>
                <w:b/>
                <w:bCs/>
                <w:color w:val="000000"/>
                <w:sz w:val="28"/>
                <w:szCs w:val="28"/>
                <w:lang w:eastAsia="ru-RU"/>
              </w:rPr>
            </w:pPr>
            <w:r w:rsidRPr="0093164F">
              <w:rPr>
                <w:rFonts w:ascii="Times New Roman" w:eastAsia="Times New Roman" w:hAnsi="Times New Roman" w:cs="Times New Roman"/>
                <w:b/>
                <w:bCs/>
                <w:color w:val="000000"/>
                <w:sz w:val="28"/>
                <w:szCs w:val="28"/>
                <w:lang w:eastAsia="ru-RU"/>
              </w:rPr>
              <w:t>практика</w:t>
            </w:r>
          </w:p>
        </w:tc>
        <w:tc>
          <w:tcPr>
            <w:tcW w:w="1842" w:type="dxa"/>
            <w:vMerge/>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p>
        </w:tc>
      </w:tr>
      <w:tr w:rsidR="0093164F" w:rsidRPr="0093164F" w:rsidTr="006A6C9C">
        <w:tc>
          <w:tcPr>
            <w:tcW w:w="817"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1.</w:t>
            </w:r>
          </w:p>
        </w:tc>
        <w:tc>
          <w:tcPr>
            <w:tcW w:w="3402" w:type="dxa"/>
          </w:tcPr>
          <w:p w:rsidR="0093164F" w:rsidRPr="0093164F" w:rsidRDefault="0093164F" w:rsidP="006A6C9C">
            <w:pPr>
              <w:spacing w:after="0" w:line="240" w:lineRule="auto"/>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Введение</w:t>
            </w:r>
            <w:r w:rsidR="006A6C9C">
              <w:rPr>
                <w:rFonts w:ascii="Times New Roman" w:eastAsia="Times New Roman" w:hAnsi="Times New Roman" w:cs="Times New Roman"/>
                <w:bCs/>
                <w:color w:val="000000"/>
                <w:sz w:val="28"/>
                <w:szCs w:val="28"/>
                <w:lang w:eastAsia="ru-RU"/>
              </w:rPr>
              <w:t>.</w:t>
            </w:r>
          </w:p>
        </w:tc>
        <w:tc>
          <w:tcPr>
            <w:tcW w:w="992"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2</w:t>
            </w:r>
          </w:p>
        </w:tc>
        <w:tc>
          <w:tcPr>
            <w:tcW w:w="1134" w:type="dxa"/>
          </w:tcPr>
          <w:p w:rsidR="0093164F" w:rsidRPr="0093164F" w:rsidRDefault="006A6C9C" w:rsidP="006A6C9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1560" w:type="dxa"/>
          </w:tcPr>
          <w:p w:rsidR="0093164F" w:rsidRPr="0093164F" w:rsidRDefault="006A6C9C" w:rsidP="006A6C9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w:t>
            </w:r>
          </w:p>
        </w:tc>
        <w:tc>
          <w:tcPr>
            <w:tcW w:w="1842"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инструктаж</w:t>
            </w:r>
          </w:p>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p>
        </w:tc>
      </w:tr>
      <w:tr w:rsidR="0093164F" w:rsidRPr="0093164F" w:rsidTr="006A6C9C">
        <w:tc>
          <w:tcPr>
            <w:tcW w:w="817"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2</w:t>
            </w:r>
            <w:r w:rsidR="006A6C9C">
              <w:rPr>
                <w:rFonts w:ascii="Times New Roman" w:eastAsia="Times New Roman" w:hAnsi="Times New Roman" w:cs="Times New Roman"/>
                <w:bCs/>
                <w:color w:val="000000"/>
                <w:sz w:val="28"/>
                <w:szCs w:val="28"/>
                <w:lang w:eastAsia="ru-RU"/>
              </w:rPr>
              <w:t>.</w:t>
            </w:r>
          </w:p>
        </w:tc>
        <w:tc>
          <w:tcPr>
            <w:tcW w:w="3402" w:type="dxa"/>
          </w:tcPr>
          <w:p w:rsidR="0093164F" w:rsidRPr="0093164F" w:rsidRDefault="0093164F" w:rsidP="006A6C9C">
            <w:pPr>
              <w:spacing w:after="0" w:line="240" w:lineRule="auto"/>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Основы музееведения.</w:t>
            </w:r>
            <w:r w:rsidRPr="0093164F">
              <w:rPr>
                <w:rFonts w:ascii="Calibri" w:eastAsia="Calibri" w:hAnsi="Calibri" w:cs="Times New Roman"/>
                <w:b/>
                <w:bCs/>
                <w:color w:val="000000"/>
                <w:spacing w:val="1"/>
                <w:sz w:val="28"/>
                <w:szCs w:val="28"/>
              </w:rPr>
              <w:t xml:space="preserve"> </w:t>
            </w:r>
            <w:r w:rsidRPr="0093164F">
              <w:rPr>
                <w:rFonts w:ascii="Times New Roman" w:eastAsia="Calibri" w:hAnsi="Times New Roman" w:cs="Times New Roman"/>
                <w:bCs/>
                <w:color w:val="000000"/>
                <w:spacing w:val="1"/>
                <w:sz w:val="28"/>
                <w:szCs w:val="28"/>
              </w:rPr>
              <w:t>Музей как социальный институт в современном обществе</w:t>
            </w:r>
            <w:r w:rsidR="006A6C9C">
              <w:rPr>
                <w:rFonts w:ascii="Times New Roman" w:eastAsia="Calibri" w:hAnsi="Times New Roman" w:cs="Times New Roman"/>
                <w:bCs/>
                <w:color w:val="000000"/>
                <w:spacing w:val="1"/>
                <w:sz w:val="28"/>
                <w:szCs w:val="28"/>
              </w:rPr>
              <w:t>.</w:t>
            </w:r>
          </w:p>
        </w:tc>
        <w:tc>
          <w:tcPr>
            <w:tcW w:w="992"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6</w:t>
            </w:r>
          </w:p>
        </w:tc>
        <w:tc>
          <w:tcPr>
            <w:tcW w:w="1134"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2</w:t>
            </w:r>
          </w:p>
        </w:tc>
        <w:tc>
          <w:tcPr>
            <w:tcW w:w="1560"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4</w:t>
            </w:r>
          </w:p>
        </w:tc>
        <w:tc>
          <w:tcPr>
            <w:tcW w:w="1842"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презентация</w:t>
            </w:r>
          </w:p>
        </w:tc>
      </w:tr>
      <w:tr w:rsidR="0093164F" w:rsidRPr="0093164F" w:rsidTr="006A6C9C">
        <w:tc>
          <w:tcPr>
            <w:tcW w:w="817"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3</w:t>
            </w:r>
            <w:r w:rsidR="006A6C9C">
              <w:rPr>
                <w:rFonts w:ascii="Times New Roman" w:eastAsia="Times New Roman" w:hAnsi="Times New Roman" w:cs="Times New Roman"/>
                <w:bCs/>
                <w:color w:val="000000"/>
                <w:sz w:val="28"/>
                <w:szCs w:val="28"/>
                <w:lang w:eastAsia="ru-RU"/>
              </w:rPr>
              <w:t>.</w:t>
            </w:r>
          </w:p>
        </w:tc>
        <w:tc>
          <w:tcPr>
            <w:tcW w:w="3402" w:type="dxa"/>
          </w:tcPr>
          <w:p w:rsidR="0093164F" w:rsidRPr="0093164F" w:rsidRDefault="0093164F" w:rsidP="006A6C9C">
            <w:pPr>
              <w:spacing w:after="0" w:line="240" w:lineRule="auto"/>
              <w:rPr>
                <w:rFonts w:ascii="Times New Roman" w:eastAsia="Times New Roman" w:hAnsi="Times New Roman" w:cs="Times New Roman"/>
                <w:bCs/>
                <w:sz w:val="28"/>
                <w:szCs w:val="28"/>
                <w:lang w:eastAsia="ru-RU"/>
              </w:rPr>
            </w:pPr>
            <w:r w:rsidRPr="0093164F">
              <w:rPr>
                <w:rFonts w:ascii="Times New Roman" w:eastAsia="Times New Roman" w:hAnsi="Times New Roman" w:cs="Times New Roman"/>
                <w:bCs/>
                <w:sz w:val="28"/>
                <w:szCs w:val="28"/>
                <w:lang w:eastAsia="ru-RU"/>
              </w:rPr>
              <w:t>Картотека. Опись экспонатов музея</w:t>
            </w:r>
            <w:r w:rsidR="006A6C9C">
              <w:rPr>
                <w:rFonts w:ascii="Times New Roman" w:eastAsia="Times New Roman" w:hAnsi="Times New Roman" w:cs="Times New Roman"/>
                <w:bCs/>
                <w:sz w:val="28"/>
                <w:szCs w:val="28"/>
                <w:lang w:eastAsia="ru-RU"/>
              </w:rPr>
              <w:t>.</w:t>
            </w:r>
          </w:p>
        </w:tc>
        <w:tc>
          <w:tcPr>
            <w:tcW w:w="992"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6</w:t>
            </w:r>
          </w:p>
        </w:tc>
        <w:tc>
          <w:tcPr>
            <w:tcW w:w="1134"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2</w:t>
            </w:r>
          </w:p>
        </w:tc>
        <w:tc>
          <w:tcPr>
            <w:tcW w:w="1560"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4</w:t>
            </w:r>
          </w:p>
        </w:tc>
        <w:tc>
          <w:tcPr>
            <w:tcW w:w="1842"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викторина</w:t>
            </w:r>
          </w:p>
        </w:tc>
      </w:tr>
      <w:tr w:rsidR="0093164F" w:rsidRPr="0093164F" w:rsidTr="006A6C9C">
        <w:tc>
          <w:tcPr>
            <w:tcW w:w="817" w:type="dxa"/>
          </w:tcPr>
          <w:p w:rsidR="0093164F" w:rsidRPr="0093164F" w:rsidRDefault="006A6C9C" w:rsidP="006A6C9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3402" w:type="dxa"/>
          </w:tcPr>
          <w:p w:rsidR="0093164F" w:rsidRPr="0093164F" w:rsidRDefault="0093164F" w:rsidP="006A6C9C">
            <w:pPr>
              <w:spacing w:after="0" w:line="240" w:lineRule="auto"/>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Уникальный экспонат года</w:t>
            </w:r>
            <w:r w:rsidR="006A6C9C">
              <w:rPr>
                <w:rFonts w:ascii="Times New Roman" w:eastAsia="Times New Roman" w:hAnsi="Times New Roman" w:cs="Times New Roman"/>
                <w:bCs/>
                <w:color w:val="000000"/>
                <w:sz w:val="28"/>
                <w:szCs w:val="28"/>
                <w:lang w:eastAsia="ru-RU"/>
              </w:rPr>
              <w:t>.</w:t>
            </w:r>
          </w:p>
        </w:tc>
        <w:tc>
          <w:tcPr>
            <w:tcW w:w="992"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6</w:t>
            </w:r>
          </w:p>
        </w:tc>
        <w:tc>
          <w:tcPr>
            <w:tcW w:w="1134"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2</w:t>
            </w:r>
          </w:p>
        </w:tc>
        <w:tc>
          <w:tcPr>
            <w:tcW w:w="1560"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4</w:t>
            </w:r>
          </w:p>
        </w:tc>
        <w:tc>
          <w:tcPr>
            <w:tcW w:w="1842"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проект</w:t>
            </w:r>
          </w:p>
        </w:tc>
      </w:tr>
      <w:tr w:rsidR="0093164F" w:rsidRPr="0093164F" w:rsidTr="006A6C9C">
        <w:tc>
          <w:tcPr>
            <w:tcW w:w="817" w:type="dxa"/>
          </w:tcPr>
          <w:p w:rsidR="0093164F" w:rsidRPr="0093164F" w:rsidRDefault="006A6C9C" w:rsidP="006A6C9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3402" w:type="dxa"/>
          </w:tcPr>
          <w:p w:rsidR="0093164F" w:rsidRPr="0093164F" w:rsidRDefault="0093164F" w:rsidP="006A6C9C">
            <w:pPr>
              <w:spacing w:after="0" w:line="240" w:lineRule="auto"/>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Экспозиционно – выставочная работа.</w:t>
            </w:r>
          </w:p>
        </w:tc>
        <w:tc>
          <w:tcPr>
            <w:tcW w:w="992"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6</w:t>
            </w:r>
          </w:p>
        </w:tc>
        <w:tc>
          <w:tcPr>
            <w:tcW w:w="1134"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2</w:t>
            </w:r>
          </w:p>
        </w:tc>
        <w:tc>
          <w:tcPr>
            <w:tcW w:w="1560"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4</w:t>
            </w:r>
          </w:p>
        </w:tc>
        <w:tc>
          <w:tcPr>
            <w:tcW w:w="1842"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создание выставки</w:t>
            </w:r>
          </w:p>
        </w:tc>
      </w:tr>
      <w:tr w:rsidR="0093164F" w:rsidRPr="0093164F" w:rsidTr="006A6C9C">
        <w:tc>
          <w:tcPr>
            <w:tcW w:w="817" w:type="dxa"/>
          </w:tcPr>
          <w:p w:rsidR="0093164F" w:rsidRPr="0093164F" w:rsidRDefault="006A6C9C" w:rsidP="006A6C9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c>
          <w:tcPr>
            <w:tcW w:w="3402" w:type="dxa"/>
          </w:tcPr>
          <w:p w:rsidR="0093164F" w:rsidRPr="0093164F" w:rsidRDefault="0093164F" w:rsidP="00046136">
            <w:pPr>
              <w:spacing w:after="0" w:line="240" w:lineRule="auto"/>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sz w:val="28"/>
                <w:szCs w:val="28"/>
                <w:lang w:eastAsia="ru-RU"/>
              </w:rPr>
              <w:t>Практическая, творческая  экскурсионная  работа</w:t>
            </w:r>
            <w:r w:rsidR="006A6C9C">
              <w:rPr>
                <w:rFonts w:ascii="Times New Roman" w:eastAsia="Times New Roman" w:hAnsi="Times New Roman" w:cs="Times New Roman"/>
                <w:sz w:val="28"/>
                <w:szCs w:val="28"/>
                <w:lang w:eastAsia="ru-RU"/>
              </w:rPr>
              <w:t>.</w:t>
            </w:r>
          </w:p>
        </w:tc>
        <w:tc>
          <w:tcPr>
            <w:tcW w:w="992"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6</w:t>
            </w:r>
          </w:p>
        </w:tc>
        <w:tc>
          <w:tcPr>
            <w:tcW w:w="1134"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0</w:t>
            </w:r>
          </w:p>
        </w:tc>
        <w:tc>
          <w:tcPr>
            <w:tcW w:w="1560"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6</w:t>
            </w:r>
          </w:p>
        </w:tc>
        <w:tc>
          <w:tcPr>
            <w:tcW w:w="1842" w:type="dxa"/>
          </w:tcPr>
          <w:p w:rsidR="0093164F" w:rsidRPr="0093164F"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разработка буклета</w:t>
            </w:r>
          </w:p>
        </w:tc>
      </w:tr>
      <w:tr w:rsidR="0093164F" w:rsidRPr="0093164F" w:rsidTr="006A6C9C">
        <w:tc>
          <w:tcPr>
            <w:tcW w:w="817" w:type="dxa"/>
          </w:tcPr>
          <w:p w:rsidR="0093164F" w:rsidRPr="006A6C9C" w:rsidRDefault="0093164F" w:rsidP="006A6C9C">
            <w:pPr>
              <w:spacing w:after="0" w:line="240" w:lineRule="auto"/>
              <w:jc w:val="center"/>
              <w:rPr>
                <w:rFonts w:ascii="Times New Roman" w:eastAsia="Times New Roman" w:hAnsi="Times New Roman" w:cs="Times New Roman"/>
                <w:bCs/>
                <w:color w:val="000000"/>
                <w:sz w:val="28"/>
                <w:szCs w:val="28"/>
                <w:lang w:eastAsia="ru-RU"/>
              </w:rPr>
            </w:pPr>
          </w:p>
        </w:tc>
        <w:tc>
          <w:tcPr>
            <w:tcW w:w="3402" w:type="dxa"/>
          </w:tcPr>
          <w:p w:rsidR="0093164F" w:rsidRPr="006A6C9C" w:rsidRDefault="0093164F" w:rsidP="006A6C9C">
            <w:pPr>
              <w:spacing w:after="0" w:line="240" w:lineRule="auto"/>
              <w:rPr>
                <w:rFonts w:ascii="Times New Roman" w:eastAsia="Times New Roman" w:hAnsi="Times New Roman" w:cs="Times New Roman"/>
                <w:sz w:val="28"/>
                <w:szCs w:val="28"/>
                <w:lang w:eastAsia="ru-RU"/>
              </w:rPr>
            </w:pPr>
            <w:r w:rsidRPr="006A6C9C">
              <w:rPr>
                <w:rFonts w:ascii="Times New Roman" w:eastAsia="Times New Roman" w:hAnsi="Times New Roman" w:cs="Times New Roman"/>
                <w:sz w:val="28"/>
                <w:szCs w:val="28"/>
                <w:lang w:eastAsia="ru-RU"/>
              </w:rPr>
              <w:t>Итого:</w:t>
            </w:r>
          </w:p>
        </w:tc>
        <w:tc>
          <w:tcPr>
            <w:tcW w:w="992" w:type="dxa"/>
          </w:tcPr>
          <w:p w:rsidR="0093164F" w:rsidRPr="006A6C9C"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6A6C9C">
              <w:rPr>
                <w:rFonts w:ascii="Times New Roman" w:eastAsia="Times New Roman" w:hAnsi="Times New Roman" w:cs="Times New Roman"/>
                <w:bCs/>
                <w:color w:val="000000"/>
                <w:sz w:val="28"/>
                <w:szCs w:val="28"/>
                <w:lang w:eastAsia="ru-RU"/>
              </w:rPr>
              <w:t>32</w:t>
            </w:r>
          </w:p>
        </w:tc>
        <w:tc>
          <w:tcPr>
            <w:tcW w:w="1134" w:type="dxa"/>
          </w:tcPr>
          <w:p w:rsidR="0093164F" w:rsidRPr="006A6C9C" w:rsidRDefault="006A6C9C" w:rsidP="006A6C9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p>
        </w:tc>
        <w:tc>
          <w:tcPr>
            <w:tcW w:w="1560" w:type="dxa"/>
          </w:tcPr>
          <w:p w:rsidR="0093164F" w:rsidRPr="006A6C9C" w:rsidRDefault="0093164F" w:rsidP="006A6C9C">
            <w:pPr>
              <w:spacing w:after="0" w:line="240" w:lineRule="auto"/>
              <w:jc w:val="center"/>
              <w:rPr>
                <w:rFonts w:ascii="Times New Roman" w:eastAsia="Times New Roman" w:hAnsi="Times New Roman" w:cs="Times New Roman"/>
                <w:bCs/>
                <w:color w:val="000000"/>
                <w:sz w:val="28"/>
                <w:szCs w:val="28"/>
                <w:lang w:eastAsia="ru-RU"/>
              </w:rPr>
            </w:pPr>
            <w:r w:rsidRPr="006A6C9C">
              <w:rPr>
                <w:rFonts w:ascii="Times New Roman" w:eastAsia="Times New Roman" w:hAnsi="Times New Roman" w:cs="Times New Roman"/>
                <w:bCs/>
                <w:color w:val="000000"/>
                <w:sz w:val="28"/>
                <w:szCs w:val="28"/>
                <w:lang w:eastAsia="ru-RU"/>
              </w:rPr>
              <w:t>2</w:t>
            </w:r>
            <w:r w:rsidR="006A6C9C">
              <w:rPr>
                <w:rFonts w:ascii="Times New Roman" w:eastAsia="Times New Roman" w:hAnsi="Times New Roman" w:cs="Times New Roman"/>
                <w:bCs/>
                <w:color w:val="000000"/>
                <w:sz w:val="28"/>
                <w:szCs w:val="28"/>
                <w:lang w:eastAsia="ru-RU"/>
              </w:rPr>
              <w:t>2</w:t>
            </w:r>
          </w:p>
        </w:tc>
        <w:tc>
          <w:tcPr>
            <w:tcW w:w="1842" w:type="dxa"/>
          </w:tcPr>
          <w:p w:rsidR="0093164F" w:rsidRPr="006A6C9C" w:rsidRDefault="0093164F" w:rsidP="006A6C9C">
            <w:pPr>
              <w:spacing w:after="0" w:line="240" w:lineRule="auto"/>
              <w:jc w:val="center"/>
              <w:rPr>
                <w:rFonts w:ascii="Times New Roman" w:eastAsia="Times New Roman" w:hAnsi="Times New Roman" w:cs="Times New Roman"/>
                <w:bCs/>
                <w:color w:val="000000"/>
                <w:sz w:val="28"/>
                <w:szCs w:val="28"/>
                <w:lang w:eastAsia="ru-RU"/>
              </w:rPr>
            </w:pPr>
          </w:p>
        </w:tc>
      </w:tr>
    </w:tbl>
    <w:p w:rsidR="0093164F" w:rsidRDefault="0093164F" w:rsidP="0093164F">
      <w:pPr>
        <w:jc w:val="both"/>
        <w:rPr>
          <w:rFonts w:ascii="Times New Roman" w:eastAsia="Times New Roman" w:hAnsi="Times New Roman" w:cs="Times New Roman"/>
          <w:color w:val="000000"/>
          <w:sz w:val="28"/>
          <w:szCs w:val="28"/>
          <w:lang w:eastAsia="ru-RU"/>
        </w:rPr>
      </w:pPr>
    </w:p>
    <w:p w:rsidR="006A6C9C" w:rsidRDefault="006A6C9C" w:rsidP="00FB0474">
      <w:pPr>
        <w:pStyle w:val="a3"/>
        <w:numPr>
          <w:ilvl w:val="0"/>
          <w:numId w:val="100"/>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6A6C9C" w:rsidRDefault="006A6C9C" w:rsidP="00FB0474">
      <w:pPr>
        <w:pStyle w:val="a3"/>
        <w:numPr>
          <w:ilvl w:val="0"/>
          <w:numId w:val="101"/>
        </w:num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Введение.</w:t>
      </w:r>
    </w:p>
    <w:p w:rsidR="006A6C9C" w:rsidRDefault="006A6C9C" w:rsidP="006A6C9C">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w:t>
      </w:r>
      <w:r w:rsidRPr="006A6C9C">
        <w:rPr>
          <w:rFonts w:ascii="Times New Roman" w:eastAsia="Times New Roman" w:hAnsi="Times New Roman" w:cs="Times New Roman"/>
          <w:color w:val="000000"/>
          <w:sz w:val="28"/>
          <w:szCs w:val="28"/>
          <w:lang w:eastAsia="ru-RU"/>
        </w:rPr>
        <w:t>Что такое музей. Ирбит – город музеев. Правила безопасного поведения во время экскурсии, поездки, массовых мероприятий.</w:t>
      </w:r>
    </w:p>
    <w:p w:rsidR="006A6C9C" w:rsidRDefault="006A6C9C" w:rsidP="00FB0474">
      <w:pPr>
        <w:pStyle w:val="a3"/>
        <w:numPr>
          <w:ilvl w:val="0"/>
          <w:numId w:val="101"/>
        </w:numPr>
        <w:spacing w:line="360" w:lineRule="auto"/>
        <w:jc w:val="both"/>
        <w:rPr>
          <w:rFonts w:ascii="Times New Roman" w:eastAsia="Times New Roman" w:hAnsi="Times New Roman" w:cs="Times New Roman"/>
          <w:b/>
          <w:color w:val="000000"/>
          <w:sz w:val="28"/>
          <w:szCs w:val="28"/>
          <w:lang w:eastAsia="ru-RU"/>
        </w:rPr>
      </w:pPr>
      <w:r w:rsidRPr="006A6C9C">
        <w:rPr>
          <w:rFonts w:ascii="Times New Roman" w:eastAsia="Times New Roman" w:hAnsi="Times New Roman" w:cs="Times New Roman"/>
          <w:b/>
          <w:color w:val="000000"/>
          <w:sz w:val="28"/>
          <w:szCs w:val="28"/>
          <w:lang w:eastAsia="ru-RU"/>
        </w:rPr>
        <w:t>Основы музееведения. Музей как социальный институт в современном обществе.</w:t>
      </w:r>
    </w:p>
    <w:p w:rsidR="006A6C9C" w:rsidRDefault="005F7377" w:rsidP="005F7377">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lastRenderedPageBreak/>
        <w:t>Теоретическая часть.</w:t>
      </w:r>
      <w:r>
        <w:rPr>
          <w:rFonts w:ascii="Times New Roman" w:eastAsia="Times New Roman" w:hAnsi="Times New Roman" w:cs="Times New Roman"/>
          <w:color w:val="000000"/>
          <w:sz w:val="28"/>
          <w:szCs w:val="28"/>
          <w:lang w:eastAsia="ru-RU"/>
        </w:rPr>
        <w:t xml:space="preserve"> </w:t>
      </w:r>
      <w:r w:rsidR="004B78C9" w:rsidRPr="004B78C9">
        <w:rPr>
          <w:rFonts w:ascii="Times New Roman" w:eastAsia="Times New Roman" w:hAnsi="Times New Roman" w:cs="Times New Roman"/>
          <w:color w:val="000000"/>
          <w:sz w:val="28"/>
          <w:szCs w:val="28"/>
          <w:lang w:eastAsia="ru-RU"/>
        </w:rPr>
        <w:t>Музей как социальный институт в современном обществе. Основные социальные функции музеев.</w:t>
      </w:r>
      <w:r w:rsidR="004B78C9">
        <w:rPr>
          <w:rFonts w:ascii="Times New Roman" w:eastAsia="Times New Roman" w:hAnsi="Times New Roman" w:cs="Times New Roman"/>
          <w:color w:val="000000"/>
          <w:sz w:val="28"/>
          <w:szCs w:val="28"/>
          <w:lang w:eastAsia="ru-RU"/>
        </w:rPr>
        <w:t xml:space="preserve"> </w:t>
      </w:r>
      <w:r w:rsidR="004B78C9" w:rsidRPr="004B78C9">
        <w:rPr>
          <w:rFonts w:ascii="Times New Roman" w:eastAsia="Times New Roman" w:hAnsi="Times New Roman" w:cs="Times New Roman"/>
          <w:color w:val="000000"/>
          <w:sz w:val="28"/>
          <w:szCs w:val="28"/>
          <w:lang w:eastAsia="ru-RU"/>
        </w:rPr>
        <w:t>Функции школьного музея.</w:t>
      </w:r>
      <w:r w:rsidR="004B78C9">
        <w:rPr>
          <w:rFonts w:ascii="Times New Roman" w:eastAsia="Times New Roman" w:hAnsi="Times New Roman" w:cs="Times New Roman"/>
          <w:color w:val="000000"/>
          <w:sz w:val="28"/>
          <w:szCs w:val="28"/>
          <w:lang w:eastAsia="ru-RU"/>
        </w:rPr>
        <w:t xml:space="preserve"> </w:t>
      </w:r>
      <w:r w:rsidR="004B78C9" w:rsidRPr="004B78C9">
        <w:rPr>
          <w:rFonts w:ascii="Times New Roman" w:eastAsia="Times New Roman" w:hAnsi="Times New Roman" w:cs="Times New Roman"/>
          <w:color w:val="000000"/>
          <w:sz w:val="28"/>
          <w:szCs w:val="28"/>
          <w:lang w:eastAsia="ru-RU"/>
        </w:rPr>
        <w:t>Специфические  особенности школьных музеев нашего профиля. План работы музея на год.</w:t>
      </w:r>
    </w:p>
    <w:p w:rsidR="004B78C9" w:rsidRDefault="004B78C9" w:rsidP="005F7377">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w:t>
      </w:r>
      <w:r w:rsidRPr="004B78C9">
        <w:rPr>
          <w:rFonts w:ascii="Times New Roman" w:eastAsia="Times New Roman" w:hAnsi="Times New Roman" w:cs="Times New Roman"/>
          <w:color w:val="000000"/>
          <w:sz w:val="28"/>
          <w:szCs w:val="28"/>
          <w:lang w:eastAsia="ru-RU"/>
        </w:rPr>
        <w:t>Творческое сочинение «Наследие, которым я дорожу». Составление словаря музейных терминов.</w:t>
      </w:r>
      <w:r>
        <w:rPr>
          <w:rFonts w:ascii="Times New Roman" w:eastAsia="Times New Roman" w:hAnsi="Times New Roman" w:cs="Times New Roman"/>
          <w:color w:val="000000"/>
          <w:sz w:val="28"/>
          <w:szCs w:val="28"/>
          <w:lang w:eastAsia="ru-RU"/>
        </w:rPr>
        <w:t xml:space="preserve"> </w:t>
      </w:r>
      <w:r w:rsidRPr="004B78C9">
        <w:rPr>
          <w:rFonts w:ascii="Times New Roman" w:eastAsia="Times New Roman" w:hAnsi="Times New Roman" w:cs="Times New Roman"/>
          <w:color w:val="000000"/>
          <w:sz w:val="28"/>
          <w:szCs w:val="28"/>
          <w:lang w:eastAsia="ru-RU"/>
        </w:rPr>
        <w:t>Планирование работы актива школьного музея на год.</w:t>
      </w:r>
    </w:p>
    <w:p w:rsidR="004B78C9" w:rsidRDefault="004B78C9" w:rsidP="00FB0474">
      <w:pPr>
        <w:pStyle w:val="a3"/>
        <w:numPr>
          <w:ilvl w:val="0"/>
          <w:numId w:val="101"/>
        </w:numPr>
        <w:spacing w:line="360" w:lineRule="auto"/>
        <w:jc w:val="both"/>
        <w:rPr>
          <w:rFonts w:ascii="Times New Roman" w:eastAsia="Times New Roman" w:hAnsi="Times New Roman" w:cs="Times New Roman"/>
          <w:b/>
          <w:color w:val="000000"/>
          <w:sz w:val="28"/>
          <w:szCs w:val="28"/>
          <w:lang w:eastAsia="ru-RU"/>
        </w:rPr>
      </w:pPr>
      <w:r w:rsidRPr="004B78C9">
        <w:rPr>
          <w:rFonts w:ascii="Times New Roman" w:eastAsia="Times New Roman" w:hAnsi="Times New Roman" w:cs="Times New Roman"/>
          <w:b/>
          <w:color w:val="000000"/>
          <w:sz w:val="28"/>
          <w:szCs w:val="28"/>
          <w:lang w:eastAsia="ru-RU"/>
        </w:rPr>
        <w:t>Картотека. Опись экспонатов музея.</w:t>
      </w:r>
    </w:p>
    <w:p w:rsidR="004B78C9" w:rsidRDefault="004B78C9" w:rsidP="004B78C9">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w:t>
      </w:r>
      <w:r w:rsidR="00FF0080">
        <w:rPr>
          <w:rFonts w:ascii="Times New Roman" w:eastAsia="Times New Roman" w:hAnsi="Times New Roman" w:cs="Times New Roman"/>
          <w:color w:val="000000"/>
          <w:sz w:val="28"/>
          <w:szCs w:val="28"/>
          <w:lang w:eastAsia="ru-RU"/>
        </w:rPr>
        <w:t xml:space="preserve">Инвентарная картотека. </w:t>
      </w:r>
      <w:r w:rsidR="00FF0080" w:rsidRPr="00FF0080">
        <w:rPr>
          <w:rFonts w:ascii="Times New Roman" w:eastAsia="Times New Roman" w:hAnsi="Times New Roman" w:cs="Times New Roman"/>
          <w:color w:val="000000"/>
          <w:sz w:val="28"/>
          <w:szCs w:val="28"/>
          <w:lang w:eastAsia="ru-RU"/>
        </w:rPr>
        <w:t>Тематические</w:t>
      </w:r>
      <w:r w:rsidR="00FF0080">
        <w:rPr>
          <w:rFonts w:ascii="Times New Roman" w:eastAsia="Times New Roman" w:hAnsi="Times New Roman" w:cs="Times New Roman"/>
          <w:color w:val="000000"/>
          <w:sz w:val="28"/>
          <w:szCs w:val="28"/>
          <w:lang w:eastAsia="ru-RU"/>
        </w:rPr>
        <w:t xml:space="preserve">, </w:t>
      </w:r>
      <w:r w:rsidR="0099740D">
        <w:rPr>
          <w:rFonts w:ascii="Times New Roman" w:eastAsia="Times New Roman" w:hAnsi="Times New Roman" w:cs="Times New Roman"/>
          <w:color w:val="000000"/>
          <w:sz w:val="28"/>
          <w:szCs w:val="28"/>
          <w:lang w:eastAsia="ru-RU"/>
        </w:rPr>
        <w:t>т</w:t>
      </w:r>
      <w:r w:rsidR="00FF0080" w:rsidRPr="00FF0080">
        <w:rPr>
          <w:rFonts w:ascii="Times New Roman" w:eastAsia="Times New Roman" w:hAnsi="Times New Roman" w:cs="Times New Roman"/>
          <w:color w:val="000000"/>
          <w:sz w:val="28"/>
          <w:szCs w:val="28"/>
          <w:lang w:eastAsia="ru-RU"/>
        </w:rPr>
        <w:t>опографические</w:t>
      </w:r>
      <w:r w:rsidR="0099740D">
        <w:rPr>
          <w:rFonts w:ascii="Times New Roman" w:eastAsia="Times New Roman" w:hAnsi="Times New Roman" w:cs="Times New Roman"/>
          <w:color w:val="000000"/>
          <w:sz w:val="28"/>
          <w:szCs w:val="28"/>
          <w:lang w:eastAsia="ru-RU"/>
        </w:rPr>
        <w:t>, и</w:t>
      </w:r>
      <w:r w:rsidR="0099740D" w:rsidRPr="0099740D">
        <w:rPr>
          <w:rFonts w:ascii="Times New Roman" w:eastAsia="Times New Roman" w:hAnsi="Times New Roman" w:cs="Times New Roman"/>
          <w:color w:val="000000"/>
          <w:sz w:val="28"/>
          <w:szCs w:val="28"/>
          <w:lang w:eastAsia="ru-RU"/>
        </w:rPr>
        <w:t>менные</w:t>
      </w:r>
      <w:r w:rsidR="0099740D">
        <w:rPr>
          <w:rFonts w:ascii="Times New Roman" w:eastAsia="Times New Roman" w:hAnsi="Times New Roman" w:cs="Times New Roman"/>
          <w:color w:val="000000"/>
          <w:sz w:val="28"/>
          <w:szCs w:val="28"/>
          <w:lang w:eastAsia="ru-RU"/>
        </w:rPr>
        <w:t>, х</w:t>
      </w:r>
      <w:r w:rsidR="0099740D" w:rsidRPr="0099740D">
        <w:rPr>
          <w:rFonts w:ascii="Times New Roman" w:eastAsia="Times New Roman" w:hAnsi="Times New Roman" w:cs="Times New Roman"/>
          <w:color w:val="000000"/>
          <w:sz w:val="28"/>
          <w:szCs w:val="28"/>
          <w:lang w:eastAsia="ru-RU"/>
        </w:rPr>
        <w:t>ронологические</w:t>
      </w:r>
      <w:r w:rsidR="0099740D">
        <w:rPr>
          <w:rFonts w:ascii="Times New Roman" w:eastAsia="Times New Roman" w:hAnsi="Times New Roman" w:cs="Times New Roman"/>
          <w:color w:val="000000"/>
          <w:sz w:val="28"/>
          <w:szCs w:val="28"/>
          <w:lang w:eastAsia="ru-RU"/>
        </w:rPr>
        <w:t>, б</w:t>
      </w:r>
      <w:r w:rsidR="0099740D" w:rsidRPr="0099740D">
        <w:rPr>
          <w:rFonts w:ascii="Times New Roman" w:eastAsia="Times New Roman" w:hAnsi="Times New Roman" w:cs="Times New Roman"/>
          <w:color w:val="000000"/>
          <w:sz w:val="28"/>
          <w:szCs w:val="28"/>
          <w:lang w:eastAsia="ru-RU"/>
        </w:rPr>
        <w:t>иблиографические</w:t>
      </w:r>
      <w:r w:rsidR="0099740D">
        <w:rPr>
          <w:rFonts w:ascii="Times New Roman" w:eastAsia="Times New Roman" w:hAnsi="Times New Roman" w:cs="Times New Roman"/>
          <w:color w:val="000000"/>
          <w:sz w:val="28"/>
          <w:szCs w:val="28"/>
          <w:lang w:eastAsia="ru-RU"/>
        </w:rPr>
        <w:t>, а</w:t>
      </w:r>
      <w:r w:rsidR="0099740D" w:rsidRPr="0099740D">
        <w:rPr>
          <w:rFonts w:ascii="Times New Roman" w:eastAsia="Times New Roman" w:hAnsi="Times New Roman" w:cs="Times New Roman"/>
          <w:color w:val="000000"/>
          <w:sz w:val="28"/>
          <w:szCs w:val="28"/>
          <w:lang w:eastAsia="ru-RU"/>
        </w:rPr>
        <w:t>лфавитные</w:t>
      </w:r>
      <w:r w:rsidR="0099740D">
        <w:rPr>
          <w:rFonts w:ascii="Times New Roman" w:eastAsia="Times New Roman" w:hAnsi="Times New Roman" w:cs="Times New Roman"/>
          <w:color w:val="000000"/>
          <w:sz w:val="28"/>
          <w:szCs w:val="28"/>
          <w:lang w:eastAsia="ru-RU"/>
        </w:rPr>
        <w:t xml:space="preserve"> картотеки.</w:t>
      </w:r>
    </w:p>
    <w:p w:rsidR="0099740D" w:rsidRDefault="0099740D" w:rsidP="004B78C9">
      <w:pPr>
        <w:spacing w:line="360" w:lineRule="auto"/>
        <w:ind w:firstLine="567"/>
        <w:jc w:val="both"/>
        <w:rPr>
          <w:rFonts w:ascii="Times New Roman" w:eastAsia="Times New Roman" w:hAnsi="Times New Roman" w:cs="Times New Roman"/>
          <w:color w:val="000000"/>
          <w:sz w:val="28"/>
          <w:szCs w:val="28"/>
          <w:lang w:eastAsia="ru-RU"/>
        </w:rPr>
      </w:pPr>
      <w:r w:rsidRPr="0099740D">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w:t>
      </w:r>
      <w:r w:rsidRPr="0099740D">
        <w:rPr>
          <w:rFonts w:ascii="Times New Roman" w:eastAsia="Times New Roman" w:hAnsi="Times New Roman" w:cs="Times New Roman"/>
          <w:color w:val="000000"/>
          <w:sz w:val="28"/>
          <w:szCs w:val="28"/>
          <w:lang w:eastAsia="ru-RU"/>
        </w:rPr>
        <w:t>Ведение книг учета. Пополнение картотеки музейного фонда.</w:t>
      </w:r>
    </w:p>
    <w:p w:rsidR="0099740D" w:rsidRDefault="0099740D" w:rsidP="00FB0474">
      <w:pPr>
        <w:pStyle w:val="a3"/>
        <w:numPr>
          <w:ilvl w:val="0"/>
          <w:numId w:val="101"/>
        </w:numPr>
        <w:spacing w:line="360" w:lineRule="auto"/>
        <w:jc w:val="both"/>
        <w:rPr>
          <w:rFonts w:ascii="Times New Roman" w:eastAsia="Times New Roman" w:hAnsi="Times New Roman" w:cs="Times New Roman"/>
          <w:b/>
          <w:color w:val="000000"/>
          <w:sz w:val="28"/>
          <w:szCs w:val="28"/>
          <w:lang w:eastAsia="ru-RU"/>
        </w:rPr>
      </w:pPr>
      <w:r w:rsidRPr="0099740D">
        <w:rPr>
          <w:rFonts w:ascii="Times New Roman" w:eastAsia="Times New Roman" w:hAnsi="Times New Roman" w:cs="Times New Roman"/>
          <w:b/>
          <w:color w:val="000000"/>
          <w:sz w:val="28"/>
          <w:szCs w:val="28"/>
          <w:lang w:eastAsia="ru-RU"/>
        </w:rPr>
        <w:t>Уникальный экспонат года.</w:t>
      </w:r>
    </w:p>
    <w:p w:rsidR="0099740D" w:rsidRDefault="0099740D" w:rsidP="00046136">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w:t>
      </w:r>
      <w:r w:rsidR="00046136" w:rsidRPr="00046136">
        <w:rPr>
          <w:rFonts w:ascii="Times New Roman" w:eastAsia="Times New Roman" w:hAnsi="Times New Roman" w:cs="Times New Roman"/>
          <w:color w:val="000000"/>
          <w:sz w:val="28"/>
          <w:szCs w:val="28"/>
          <w:lang w:eastAsia="ru-RU"/>
        </w:rPr>
        <w:t xml:space="preserve">Беседа </w:t>
      </w:r>
      <w:r w:rsidR="00046136">
        <w:rPr>
          <w:rFonts w:ascii="Times New Roman" w:eastAsia="Times New Roman" w:hAnsi="Times New Roman" w:cs="Times New Roman"/>
          <w:color w:val="000000"/>
          <w:sz w:val="28"/>
          <w:szCs w:val="28"/>
          <w:lang w:eastAsia="ru-RU"/>
        </w:rPr>
        <w:t xml:space="preserve">на тему «музейный экспонат, его </w:t>
      </w:r>
      <w:r w:rsidR="00046136" w:rsidRPr="00046136">
        <w:rPr>
          <w:rFonts w:ascii="Times New Roman" w:eastAsia="Times New Roman" w:hAnsi="Times New Roman" w:cs="Times New Roman"/>
          <w:color w:val="000000"/>
          <w:sz w:val="28"/>
          <w:szCs w:val="28"/>
          <w:lang w:eastAsia="ru-RU"/>
        </w:rPr>
        <w:t>зн</w:t>
      </w:r>
      <w:r w:rsidR="00046136">
        <w:rPr>
          <w:rFonts w:ascii="Times New Roman" w:eastAsia="Times New Roman" w:hAnsi="Times New Roman" w:cs="Times New Roman"/>
          <w:color w:val="000000"/>
          <w:sz w:val="28"/>
          <w:szCs w:val="28"/>
          <w:lang w:eastAsia="ru-RU"/>
        </w:rPr>
        <w:t xml:space="preserve">ачимость. Экспонат как носитель </w:t>
      </w:r>
      <w:r w:rsidR="00046136" w:rsidRPr="00046136">
        <w:rPr>
          <w:rFonts w:ascii="Times New Roman" w:eastAsia="Times New Roman" w:hAnsi="Times New Roman" w:cs="Times New Roman"/>
          <w:color w:val="000000"/>
          <w:sz w:val="28"/>
          <w:szCs w:val="28"/>
          <w:lang w:eastAsia="ru-RU"/>
        </w:rPr>
        <w:t>информации. Сохранность экспоната»</w:t>
      </w:r>
      <w:r w:rsidR="00046136">
        <w:rPr>
          <w:rFonts w:ascii="Times New Roman" w:eastAsia="Times New Roman" w:hAnsi="Times New Roman" w:cs="Times New Roman"/>
          <w:color w:val="000000"/>
          <w:sz w:val="28"/>
          <w:szCs w:val="28"/>
          <w:lang w:eastAsia="ru-RU"/>
        </w:rPr>
        <w:t>.</w:t>
      </w:r>
    </w:p>
    <w:p w:rsidR="00046136" w:rsidRDefault="00046136" w:rsidP="00046136">
      <w:pPr>
        <w:spacing w:line="360" w:lineRule="auto"/>
        <w:ind w:firstLine="567"/>
        <w:jc w:val="both"/>
        <w:rPr>
          <w:rFonts w:ascii="Times New Roman" w:eastAsia="Times New Roman" w:hAnsi="Times New Roman" w:cs="Times New Roman"/>
          <w:color w:val="000000"/>
          <w:sz w:val="28"/>
          <w:szCs w:val="28"/>
          <w:lang w:eastAsia="ru-RU"/>
        </w:rPr>
      </w:pPr>
      <w:r w:rsidRPr="0099740D">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Составление экскурсии с главным экспонатом года.</w:t>
      </w:r>
    </w:p>
    <w:p w:rsidR="00046136" w:rsidRDefault="00046136" w:rsidP="00FB0474">
      <w:pPr>
        <w:pStyle w:val="a3"/>
        <w:numPr>
          <w:ilvl w:val="0"/>
          <w:numId w:val="101"/>
        </w:numPr>
        <w:spacing w:line="360" w:lineRule="auto"/>
        <w:jc w:val="both"/>
        <w:rPr>
          <w:rFonts w:ascii="Times New Roman" w:eastAsia="Times New Roman" w:hAnsi="Times New Roman" w:cs="Times New Roman"/>
          <w:b/>
          <w:color w:val="000000"/>
          <w:sz w:val="28"/>
          <w:szCs w:val="28"/>
          <w:lang w:eastAsia="ru-RU"/>
        </w:rPr>
      </w:pPr>
      <w:r w:rsidRPr="00046136">
        <w:rPr>
          <w:rFonts w:ascii="Times New Roman" w:eastAsia="Times New Roman" w:hAnsi="Times New Roman" w:cs="Times New Roman"/>
          <w:b/>
          <w:color w:val="000000"/>
          <w:sz w:val="28"/>
          <w:szCs w:val="28"/>
          <w:lang w:eastAsia="ru-RU"/>
        </w:rPr>
        <w:t>Экспозиционно – выставочная работа.</w:t>
      </w:r>
    </w:p>
    <w:p w:rsidR="00046136" w:rsidRDefault="00046136" w:rsidP="00046136">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w:t>
      </w:r>
      <w:r w:rsidRPr="00046136">
        <w:rPr>
          <w:rFonts w:ascii="Times New Roman" w:eastAsia="Times New Roman" w:hAnsi="Times New Roman" w:cs="Times New Roman"/>
          <w:color w:val="000000"/>
          <w:sz w:val="28"/>
          <w:szCs w:val="28"/>
          <w:lang w:eastAsia="ru-RU"/>
        </w:rPr>
        <w:t>Идейный замысел и тематическая структура экспозиции. Методы построения экспозиции. Пояснительные тексты. Этапы создания музейной экспозиции. Реклама экспозиции. Активные способы проведения экскурсии. Методика подготовки и проведения комплексной экскурсии по экспозиции.</w:t>
      </w:r>
    </w:p>
    <w:p w:rsidR="00046136" w:rsidRDefault="00046136" w:rsidP="00046136">
      <w:pPr>
        <w:spacing w:line="360" w:lineRule="auto"/>
        <w:ind w:firstLine="567"/>
        <w:jc w:val="both"/>
        <w:rPr>
          <w:rFonts w:ascii="Times New Roman" w:eastAsia="Times New Roman" w:hAnsi="Times New Roman" w:cs="Times New Roman"/>
          <w:color w:val="000000"/>
          <w:sz w:val="28"/>
          <w:szCs w:val="28"/>
          <w:lang w:eastAsia="ru-RU"/>
        </w:rPr>
      </w:pPr>
      <w:r w:rsidRPr="0099740D">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w:t>
      </w:r>
      <w:r w:rsidRPr="00046136">
        <w:rPr>
          <w:rFonts w:ascii="Times New Roman" w:eastAsia="Times New Roman" w:hAnsi="Times New Roman" w:cs="Times New Roman"/>
          <w:color w:val="000000"/>
          <w:sz w:val="28"/>
          <w:szCs w:val="28"/>
          <w:lang w:eastAsia="ru-RU"/>
        </w:rPr>
        <w:t xml:space="preserve">Изучение и отбор материалов, художественное оформление, изготовление оборудования. Возможности организации экспозиции. Текст экспозиции, этикетаж. Работа над имиджем «экскурсовод»: </w:t>
      </w:r>
      <w:r w:rsidRPr="00046136">
        <w:rPr>
          <w:rFonts w:ascii="Times New Roman" w:eastAsia="Times New Roman" w:hAnsi="Times New Roman" w:cs="Times New Roman"/>
          <w:color w:val="000000"/>
          <w:sz w:val="28"/>
          <w:szCs w:val="28"/>
          <w:lang w:eastAsia="ru-RU"/>
        </w:rPr>
        <w:lastRenderedPageBreak/>
        <w:t>костюм. Сравнительный анализ инструкций по хранению музейных пр</w:t>
      </w:r>
      <w:r>
        <w:rPr>
          <w:rFonts w:ascii="Times New Roman" w:eastAsia="Times New Roman" w:hAnsi="Times New Roman" w:cs="Times New Roman"/>
          <w:color w:val="000000"/>
          <w:sz w:val="28"/>
          <w:szCs w:val="28"/>
          <w:lang w:eastAsia="ru-RU"/>
        </w:rPr>
        <w:t>едметов и технике безопасности.</w:t>
      </w:r>
    </w:p>
    <w:p w:rsidR="00046136" w:rsidRDefault="00046136" w:rsidP="00FB0474">
      <w:pPr>
        <w:pStyle w:val="a3"/>
        <w:numPr>
          <w:ilvl w:val="0"/>
          <w:numId w:val="101"/>
        </w:numPr>
        <w:spacing w:line="360" w:lineRule="auto"/>
        <w:jc w:val="both"/>
        <w:rPr>
          <w:rFonts w:ascii="Times New Roman" w:eastAsia="Times New Roman" w:hAnsi="Times New Roman" w:cs="Times New Roman"/>
          <w:b/>
          <w:color w:val="000000"/>
          <w:sz w:val="28"/>
          <w:szCs w:val="28"/>
          <w:lang w:eastAsia="ru-RU"/>
        </w:rPr>
      </w:pPr>
      <w:r w:rsidRPr="00046136">
        <w:rPr>
          <w:rFonts w:ascii="Times New Roman" w:eastAsia="Times New Roman" w:hAnsi="Times New Roman" w:cs="Times New Roman"/>
          <w:b/>
          <w:color w:val="000000"/>
          <w:sz w:val="28"/>
          <w:szCs w:val="28"/>
          <w:lang w:eastAsia="ru-RU"/>
        </w:rPr>
        <w:t>Практическая, творческая  экскурсионная  работа.</w:t>
      </w:r>
    </w:p>
    <w:p w:rsidR="00046136" w:rsidRPr="00046136" w:rsidRDefault="00046136" w:rsidP="00046136">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w:t>
      </w:r>
      <w:r w:rsidRPr="00046136">
        <w:rPr>
          <w:rFonts w:ascii="Times New Roman" w:eastAsia="Times New Roman" w:hAnsi="Times New Roman" w:cs="Times New Roman"/>
          <w:color w:val="000000"/>
          <w:sz w:val="28"/>
          <w:szCs w:val="28"/>
          <w:lang w:eastAsia="ru-RU"/>
        </w:rPr>
        <w:t>Практические занятия. Подведение итогов.  Проведение экскурсии дл</w:t>
      </w:r>
      <w:r w:rsidR="00476825">
        <w:rPr>
          <w:rFonts w:ascii="Times New Roman" w:eastAsia="Times New Roman" w:hAnsi="Times New Roman" w:cs="Times New Roman"/>
          <w:color w:val="000000"/>
          <w:sz w:val="28"/>
          <w:szCs w:val="28"/>
          <w:lang w:eastAsia="ru-RU"/>
        </w:rPr>
        <w:t>я</w:t>
      </w:r>
      <w:r w:rsidRPr="00046136">
        <w:rPr>
          <w:rFonts w:ascii="Times New Roman" w:eastAsia="Times New Roman" w:hAnsi="Times New Roman" w:cs="Times New Roman"/>
          <w:color w:val="000000"/>
          <w:sz w:val="28"/>
          <w:szCs w:val="28"/>
          <w:lang w:eastAsia="ru-RU"/>
        </w:rPr>
        <w:t xml:space="preserve"> родителей и друзей</w:t>
      </w:r>
      <w:r w:rsidR="00476825">
        <w:rPr>
          <w:rFonts w:ascii="Times New Roman" w:eastAsia="Times New Roman" w:hAnsi="Times New Roman" w:cs="Times New Roman"/>
          <w:color w:val="000000"/>
          <w:sz w:val="28"/>
          <w:szCs w:val="28"/>
          <w:lang w:eastAsia="ru-RU"/>
        </w:rPr>
        <w:t>.</w:t>
      </w:r>
    </w:p>
    <w:p w:rsidR="003227C2" w:rsidRDefault="003227C2" w:rsidP="0093164F">
      <w:pPr>
        <w:spacing w:line="360" w:lineRule="auto"/>
        <w:ind w:firstLine="567"/>
        <w:jc w:val="both"/>
        <w:rPr>
          <w:rFonts w:ascii="Times New Roman" w:eastAsia="Times New Roman" w:hAnsi="Times New Roman" w:cs="Times New Roman"/>
          <w:b/>
          <w:color w:val="000000"/>
          <w:sz w:val="28"/>
          <w:szCs w:val="28"/>
          <w:lang w:eastAsia="ru-RU"/>
        </w:rPr>
      </w:pPr>
    </w:p>
    <w:p w:rsidR="003227C2" w:rsidRDefault="003227C2">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3227C2" w:rsidRPr="007472A8" w:rsidTr="002820CB">
        <w:tc>
          <w:tcPr>
            <w:tcW w:w="4075" w:type="dxa"/>
            <w:hideMark/>
          </w:tcPr>
          <w:p w:rsidR="003227C2" w:rsidRPr="007472A8" w:rsidRDefault="003227C2" w:rsidP="002820CB">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3227C2" w:rsidRPr="007472A8" w:rsidRDefault="003227C2" w:rsidP="003227C2">
      <w:pPr>
        <w:tabs>
          <w:tab w:val="left" w:pos="851"/>
        </w:tabs>
        <w:spacing w:after="0"/>
        <w:ind w:firstLine="709"/>
        <w:jc w:val="both"/>
        <w:rPr>
          <w:rFonts w:ascii="Times New Roman" w:eastAsia="MS Mincho" w:hAnsi="Times New Roman" w:cs="Times New Roman"/>
          <w:color w:val="00B050"/>
          <w:sz w:val="28"/>
          <w:szCs w:val="28"/>
          <w:lang w:eastAsia="ja-JP"/>
        </w:rPr>
      </w:pPr>
    </w:p>
    <w:p w:rsidR="003227C2" w:rsidRPr="007472A8" w:rsidRDefault="003227C2" w:rsidP="003227C2">
      <w:pPr>
        <w:tabs>
          <w:tab w:val="left" w:pos="851"/>
        </w:tabs>
        <w:spacing w:after="0"/>
        <w:ind w:firstLine="709"/>
        <w:jc w:val="both"/>
        <w:rPr>
          <w:rFonts w:ascii="Times New Roman" w:eastAsia="Times New Roman" w:hAnsi="Times New Roman" w:cs="Times New Roman"/>
          <w:color w:val="00B050"/>
          <w:sz w:val="28"/>
          <w:szCs w:val="28"/>
          <w:lang w:eastAsia="ru-RU"/>
        </w:rPr>
      </w:pPr>
    </w:p>
    <w:p w:rsidR="003227C2" w:rsidRPr="007472A8" w:rsidRDefault="003227C2" w:rsidP="003227C2">
      <w:pPr>
        <w:tabs>
          <w:tab w:val="left" w:pos="851"/>
        </w:tabs>
        <w:spacing w:after="0"/>
        <w:ind w:firstLine="709"/>
        <w:jc w:val="both"/>
        <w:rPr>
          <w:rFonts w:ascii="Times New Roman" w:eastAsia="Times New Roman" w:hAnsi="Times New Roman" w:cs="Times New Roman"/>
          <w:color w:val="00B050"/>
          <w:sz w:val="28"/>
          <w:szCs w:val="28"/>
          <w:lang w:eastAsia="ru-RU"/>
        </w:rPr>
      </w:pPr>
    </w:p>
    <w:p w:rsidR="003227C2" w:rsidRPr="007472A8" w:rsidRDefault="003227C2" w:rsidP="003227C2">
      <w:pPr>
        <w:tabs>
          <w:tab w:val="left" w:pos="851"/>
        </w:tabs>
        <w:spacing w:after="0"/>
        <w:ind w:firstLine="709"/>
        <w:jc w:val="both"/>
        <w:rPr>
          <w:rFonts w:ascii="Times New Roman" w:eastAsia="Times New Roman" w:hAnsi="Times New Roman" w:cs="Times New Roman"/>
          <w:color w:val="00B050"/>
          <w:sz w:val="28"/>
          <w:szCs w:val="28"/>
          <w:lang w:eastAsia="ru-RU"/>
        </w:rPr>
      </w:pPr>
    </w:p>
    <w:p w:rsidR="003227C2" w:rsidRPr="007472A8" w:rsidRDefault="003227C2" w:rsidP="003227C2">
      <w:pPr>
        <w:tabs>
          <w:tab w:val="left" w:pos="851"/>
        </w:tabs>
        <w:spacing w:after="0"/>
        <w:ind w:firstLine="709"/>
        <w:jc w:val="both"/>
        <w:rPr>
          <w:rFonts w:ascii="Times New Roman" w:eastAsia="Times New Roman" w:hAnsi="Times New Roman" w:cs="Times New Roman"/>
          <w:color w:val="00B050"/>
          <w:sz w:val="28"/>
          <w:szCs w:val="28"/>
          <w:lang w:eastAsia="ru-RU"/>
        </w:rPr>
      </w:pPr>
    </w:p>
    <w:p w:rsidR="003227C2" w:rsidRPr="007472A8" w:rsidRDefault="003227C2" w:rsidP="003227C2">
      <w:pPr>
        <w:tabs>
          <w:tab w:val="left" w:pos="851"/>
        </w:tabs>
        <w:spacing w:after="0"/>
        <w:ind w:firstLine="709"/>
        <w:jc w:val="both"/>
        <w:rPr>
          <w:rFonts w:ascii="Times New Roman" w:eastAsia="Times New Roman" w:hAnsi="Times New Roman" w:cs="Times New Roman"/>
          <w:color w:val="00B050"/>
          <w:sz w:val="28"/>
          <w:szCs w:val="28"/>
          <w:lang w:eastAsia="ru-RU"/>
        </w:rPr>
      </w:pPr>
    </w:p>
    <w:p w:rsidR="003227C2" w:rsidRPr="007472A8" w:rsidRDefault="003227C2" w:rsidP="003227C2">
      <w:pPr>
        <w:tabs>
          <w:tab w:val="left" w:pos="851"/>
        </w:tabs>
        <w:spacing w:after="0"/>
        <w:ind w:firstLine="709"/>
        <w:jc w:val="both"/>
        <w:rPr>
          <w:rFonts w:ascii="Times New Roman" w:eastAsia="Times New Roman" w:hAnsi="Times New Roman" w:cs="Times New Roman"/>
          <w:color w:val="00B050"/>
          <w:sz w:val="28"/>
          <w:szCs w:val="28"/>
          <w:lang w:eastAsia="ru-RU"/>
        </w:rPr>
      </w:pPr>
    </w:p>
    <w:p w:rsidR="003227C2" w:rsidRPr="007472A8" w:rsidRDefault="003227C2" w:rsidP="003227C2">
      <w:pPr>
        <w:tabs>
          <w:tab w:val="left" w:pos="851"/>
        </w:tabs>
        <w:spacing w:after="0"/>
        <w:ind w:firstLine="709"/>
        <w:jc w:val="both"/>
        <w:rPr>
          <w:rFonts w:ascii="Times New Roman" w:eastAsia="Times New Roman" w:hAnsi="Times New Roman" w:cs="Times New Roman"/>
          <w:color w:val="00B050"/>
          <w:sz w:val="28"/>
          <w:szCs w:val="28"/>
          <w:lang w:eastAsia="ru-RU"/>
        </w:rPr>
      </w:pPr>
    </w:p>
    <w:p w:rsidR="003227C2" w:rsidRPr="007472A8" w:rsidRDefault="003227C2" w:rsidP="003227C2">
      <w:pPr>
        <w:tabs>
          <w:tab w:val="left" w:pos="851"/>
        </w:tabs>
        <w:spacing w:after="0"/>
        <w:ind w:firstLine="709"/>
        <w:jc w:val="both"/>
        <w:rPr>
          <w:rFonts w:ascii="Times New Roman" w:eastAsia="Times New Roman" w:hAnsi="Times New Roman" w:cs="Times New Roman"/>
          <w:color w:val="00B050"/>
          <w:sz w:val="28"/>
          <w:szCs w:val="28"/>
          <w:lang w:eastAsia="ru-RU"/>
        </w:rPr>
      </w:pPr>
    </w:p>
    <w:p w:rsidR="003227C2" w:rsidRPr="007472A8" w:rsidRDefault="003227C2" w:rsidP="003227C2">
      <w:pPr>
        <w:tabs>
          <w:tab w:val="left" w:pos="851"/>
        </w:tabs>
        <w:spacing w:after="0"/>
        <w:ind w:firstLine="709"/>
        <w:jc w:val="both"/>
        <w:rPr>
          <w:rFonts w:ascii="Times New Roman" w:eastAsia="Times New Roman" w:hAnsi="Times New Roman" w:cs="Times New Roman"/>
          <w:color w:val="00B050"/>
          <w:sz w:val="28"/>
          <w:szCs w:val="28"/>
          <w:lang w:eastAsia="ru-RU"/>
        </w:rPr>
      </w:pPr>
    </w:p>
    <w:p w:rsidR="003227C2" w:rsidRPr="007472A8" w:rsidRDefault="003227C2" w:rsidP="003227C2">
      <w:pPr>
        <w:tabs>
          <w:tab w:val="left" w:pos="851"/>
        </w:tabs>
        <w:spacing w:after="0"/>
        <w:ind w:firstLine="709"/>
        <w:jc w:val="both"/>
        <w:rPr>
          <w:rFonts w:ascii="Times New Roman" w:eastAsia="Times New Roman" w:hAnsi="Times New Roman" w:cs="Times New Roman"/>
          <w:color w:val="00B050"/>
          <w:sz w:val="28"/>
          <w:szCs w:val="28"/>
          <w:lang w:eastAsia="ru-RU"/>
        </w:rPr>
      </w:pPr>
    </w:p>
    <w:p w:rsidR="003227C2" w:rsidRPr="007472A8" w:rsidRDefault="003227C2" w:rsidP="003227C2">
      <w:pPr>
        <w:tabs>
          <w:tab w:val="left" w:pos="851"/>
        </w:tabs>
        <w:spacing w:after="0"/>
        <w:ind w:firstLine="709"/>
        <w:jc w:val="both"/>
        <w:rPr>
          <w:rFonts w:ascii="Times New Roman" w:eastAsia="Times New Roman" w:hAnsi="Times New Roman" w:cs="Times New Roman"/>
          <w:color w:val="00B050"/>
          <w:sz w:val="28"/>
          <w:szCs w:val="28"/>
          <w:lang w:eastAsia="ru-RU"/>
        </w:rPr>
      </w:pPr>
    </w:p>
    <w:p w:rsidR="003227C2" w:rsidRPr="007472A8" w:rsidRDefault="003227C2" w:rsidP="003227C2">
      <w:pPr>
        <w:tabs>
          <w:tab w:val="left" w:pos="851"/>
        </w:tabs>
        <w:spacing w:after="0"/>
        <w:ind w:firstLine="709"/>
        <w:jc w:val="both"/>
        <w:rPr>
          <w:rFonts w:ascii="Times New Roman" w:eastAsia="Times New Roman" w:hAnsi="Times New Roman" w:cs="Times New Roman"/>
          <w:color w:val="00B050"/>
          <w:sz w:val="28"/>
          <w:szCs w:val="28"/>
          <w:lang w:eastAsia="ru-RU"/>
        </w:rPr>
      </w:pPr>
    </w:p>
    <w:p w:rsidR="003227C2" w:rsidRPr="007472A8" w:rsidRDefault="003227C2" w:rsidP="003227C2">
      <w:pPr>
        <w:tabs>
          <w:tab w:val="left" w:pos="851"/>
        </w:tabs>
        <w:spacing w:after="0"/>
        <w:ind w:firstLine="709"/>
        <w:jc w:val="both"/>
        <w:rPr>
          <w:rFonts w:ascii="Times New Roman" w:eastAsia="Times New Roman" w:hAnsi="Times New Roman" w:cs="Times New Roman"/>
          <w:color w:val="00B050"/>
          <w:sz w:val="28"/>
          <w:szCs w:val="28"/>
          <w:lang w:eastAsia="ru-RU"/>
        </w:rPr>
      </w:pPr>
    </w:p>
    <w:p w:rsidR="003227C2" w:rsidRPr="007472A8" w:rsidRDefault="003227C2" w:rsidP="003227C2">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3227C2" w:rsidRPr="007472A8" w:rsidRDefault="003227C2" w:rsidP="003227C2">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Музей – хранитель наследия веков</w:t>
      </w:r>
      <w:r w:rsidRPr="007472A8">
        <w:rPr>
          <w:rFonts w:ascii="Times New Roman" w:eastAsia="Times New Roman" w:hAnsi="Times New Roman" w:cs="Times New Roman"/>
          <w:b/>
          <w:color w:val="000000"/>
          <w:sz w:val="32"/>
          <w:szCs w:val="28"/>
          <w:lang w:eastAsia="ru-RU"/>
        </w:rPr>
        <w:t>»</w:t>
      </w:r>
    </w:p>
    <w:p w:rsidR="003227C2" w:rsidRPr="007472A8" w:rsidRDefault="003227C2" w:rsidP="003227C2">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3227C2" w:rsidRPr="007472A8" w:rsidRDefault="003227C2" w:rsidP="003227C2">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Музееведение</w:t>
      </w:r>
      <w:r w:rsidRPr="007472A8">
        <w:rPr>
          <w:rFonts w:ascii="Times New Roman" w:eastAsia="Times New Roman" w:hAnsi="Times New Roman" w:cs="Times New Roman"/>
          <w:color w:val="000000"/>
          <w:sz w:val="28"/>
          <w:szCs w:val="28"/>
          <w:lang w:eastAsia="ru-RU"/>
        </w:rPr>
        <w:t>»,</w:t>
      </w:r>
    </w:p>
    <w:p w:rsidR="003227C2" w:rsidRDefault="003227C2" w:rsidP="003227C2">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Свалухина Л.И.,</w:t>
      </w:r>
    </w:p>
    <w:p w:rsidR="003227C2" w:rsidRDefault="003227C2" w:rsidP="003227C2">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год обучения</w:t>
      </w:r>
      <w:r w:rsidRPr="007472A8">
        <w:rPr>
          <w:rFonts w:ascii="Times New Roman" w:eastAsia="Times New Roman" w:hAnsi="Times New Roman" w:cs="Times New Roman"/>
          <w:color w:val="000000"/>
          <w:sz w:val="28"/>
          <w:szCs w:val="28"/>
          <w:lang w:eastAsia="ru-RU"/>
        </w:rPr>
        <w:t>)</w:t>
      </w:r>
    </w:p>
    <w:p w:rsidR="003227C2" w:rsidRDefault="00C12E09" w:rsidP="0093164F">
      <w:pPr>
        <w:spacing w:line="360" w:lineRule="auto"/>
        <w:ind w:firstLine="567"/>
        <w:jc w:val="both"/>
        <w:rPr>
          <w:rFonts w:ascii="Times New Roman" w:eastAsia="Times New Roman" w:hAnsi="Times New Roman" w:cs="Times New Roman"/>
          <w:b/>
          <w:color w:val="000000"/>
          <w:sz w:val="28"/>
          <w:szCs w:val="28"/>
          <w:lang w:eastAsia="ru-RU"/>
        </w:rPr>
      </w:pPr>
      <w:r w:rsidRPr="00FB068E">
        <w:rPr>
          <w:rFonts w:ascii="Times New Roman" w:eastAsia="Times New Roman" w:hAnsi="Times New Roman" w:cs="Times New Roman"/>
          <w:b/>
          <w:color w:val="000000"/>
          <w:sz w:val="28"/>
          <w:szCs w:val="28"/>
          <w:lang w:eastAsia="ru-RU"/>
        </w:rPr>
        <w:br w:type="page"/>
      </w:r>
    </w:p>
    <w:p w:rsidR="003227C2" w:rsidRPr="00C12E09" w:rsidRDefault="003227C2" w:rsidP="003227C2">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8F63E4">
        <w:rPr>
          <w:rFonts w:ascii="Times New Roman" w:eastAsia="Times New Roman" w:hAnsi="Times New Roman" w:cs="Times New Roman"/>
          <w:color w:val="000000"/>
          <w:sz w:val="28"/>
          <w:szCs w:val="28"/>
          <w:lang w:eastAsia="ru-RU"/>
        </w:rPr>
        <w:t xml:space="preserve">младшего, </w:t>
      </w:r>
      <w:r w:rsidRPr="00C12E09">
        <w:rPr>
          <w:rFonts w:ascii="Times New Roman" w:eastAsia="Times New Roman" w:hAnsi="Times New Roman" w:cs="Times New Roman"/>
          <w:color w:val="000000"/>
          <w:sz w:val="28"/>
          <w:szCs w:val="28"/>
          <w:lang w:eastAsia="ru-RU"/>
        </w:rPr>
        <w:t>среднего</w:t>
      </w:r>
      <w:r w:rsidR="008F63E4">
        <w:rPr>
          <w:rFonts w:ascii="Times New Roman" w:eastAsia="Times New Roman" w:hAnsi="Times New Roman" w:cs="Times New Roman"/>
          <w:color w:val="000000"/>
          <w:sz w:val="28"/>
          <w:szCs w:val="28"/>
          <w:lang w:eastAsia="ru-RU"/>
        </w:rPr>
        <w:t xml:space="preserve"> и старшего</w:t>
      </w:r>
      <w:r w:rsidRPr="00C12E09">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3227C2" w:rsidRPr="00C12E09" w:rsidRDefault="003227C2" w:rsidP="003227C2">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Pr>
          <w:rFonts w:ascii="Times New Roman" w:eastAsia="Times New Roman" w:hAnsi="Times New Roman" w:cs="Times New Roman"/>
          <w:color w:val="000000"/>
          <w:sz w:val="28"/>
          <w:szCs w:val="28"/>
          <w:lang w:eastAsia="ru-RU"/>
        </w:rPr>
        <w:t>32</w:t>
      </w:r>
      <w:r w:rsidRPr="00C12E09">
        <w:rPr>
          <w:rFonts w:ascii="Times New Roman" w:eastAsia="Times New Roman" w:hAnsi="Times New Roman" w:cs="Times New Roman"/>
          <w:color w:val="000000"/>
          <w:sz w:val="28"/>
          <w:szCs w:val="28"/>
          <w:lang w:eastAsia="ru-RU"/>
        </w:rPr>
        <w:t xml:space="preserve"> часа (в том числе, теоретические занятия – </w:t>
      </w:r>
      <w:r>
        <w:rPr>
          <w:rFonts w:ascii="Times New Roman" w:eastAsia="Times New Roman" w:hAnsi="Times New Roman" w:cs="Times New Roman"/>
          <w:color w:val="000000"/>
          <w:sz w:val="28"/>
          <w:szCs w:val="28"/>
          <w:lang w:eastAsia="ru-RU"/>
        </w:rPr>
        <w:t>10</w:t>
      </w:r>
      <w:r w:rsidRPr="00C12E09">
        <w:rPr>
          <w:rFonts w:ascii="Times New Roman" w:eastAsia="Times New Roman" w:hAnsi="Times New Roman" w:cs="Times New Roman"/>
          <w:color w:val="000000"/>
          <w:sz w:val="28"/>
          <w:szCs w:val="28"/>
          <w:lang w:eastAsia="ru-RU"/>
        </w:rPr>
        <w:t xml:space="preserve">, практические занятия – </w:t>
      </w:r>
      <w:r>
        <w:rPr>
          <w:rFonts w:ascii="Times New Roman" w:eastAsia="Times New Roman" w:hAnsi="Times New Roman" w:cs="Times New Roman"/>
          <w:color w:val="000000"/>
          <w:sz w:val="28"/>
          <w:szCs w:val="28"/>
          <w:lang w:eastAsia="ru-RU"/>
        </w:rPr>
        <w:t>22</w:t>
      </w:r>
      <w:r w:rsidRPr="00C12E09">
        <w:rPr>
          <w:rFonts w:ascii="Times New Roman" w:eastAsia="Times New Roman" w:hAnsi="Times New Roman" w:cs="Times New Roman"/>
          <w:color w:val="000000"/>
          <w:sz w:val="28"/>
          <w:szCs w:val="28"/>
          <w:lang w:eastAsia="ru-RU"/>
        </w:rPr>
        <w:t>).</w:t>
      </w:r>
    </w:p>
    <w:p w:rsidR="003227C2" w:rsidRDefault="003227C2" w:rsidP="003227C2">
      <w:pPr>
        <w:spacing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3227C2" w:rsidRDefault="003227C2" w:rsidP="00FB0474">
      <w:pPr>
        <w:pStyle w:val="a3"/>
        <w:numPr>
          <w:ilvl w:val="0"/>
          <w:numId w:val="102"/>
        </w:num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3227C2" w:rsidRDefault="003227C2" w:rsidP="003227C2">
      <w:p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«Музей – хранитель наследия веков» 5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992"/>
        <w:gridCol w:w="1134"/>
        <w:gridCol w:w="1560"/>
        <w:gridCol w:w="1842"/>
      </w:tblGrid>
      <w:tr w:rsidR="00E94750" w:rsidRPr="0093164F" w:rsidTr="00BE23D5">
        <w:trPr>
          <w:trHeight w:val="255"/>
        </w:trPr>
        <w:tc>
          <w:tcPr>
            <w:tcW w:w="817" w:type="dxa"/>
            <w:vMerge w:val="restart"/>
            <w:shd w:val="clear" w:color="auto" w:fill="auto"/>
          </w:tcPr>
          <w:p w:rsidR="00E94750" w:rsidRPr="0093164F" w:rsidRDefault="00E94750" w:rsidP="00BE23D5">
            <w:pPr>
              <w:spacing w:after="0" w:line="240" w:lineRule="auto"/>
              <w:jc w:val="center"/>
              <w:rPr>
                <w:rFonts w:ascii="Times New Roman" w:eastAsia="Times New Roman" w:hAnsi="Times New Roman" w:cs="Times New Roman"/>
                <w:b/>
                <w:bCs/>
                <w:color w:val="000000"/>
                <w:sz w:val="28"/>
                <w:szCs w:val="28"/>
                <w:lang w:eastAsia="ru-RU"/>
              </w:rPr>
            </w:pPr>
            <w:r w:rsidRPr="0093164F">
              <w:rPr>
                <w:rFonts w:ascii="Times New Roman" w:eastAsia="Times New Roman" w:hAnsi="Times New Roman" w:cs="Times New Roman"/>
                <w:b/>
                <w:sz w:val="28"/>
                <w:szCs w:val="28"/>
                <w:lang w:eastAsia="ru-RU"/>
              </w:rPr>
              <w:t>№</w:t>
            </w:r>
            <w:r w:rsidRPr="0093164F">
              <w:rPr>
                <w:rFonts w:ascii="Times New Roman" w:eastAsia="Times New Roman" w:hAnsi="Times New Roman" w:cs="Times New Roman"/>
                <w:b/>
                <w:sz w:val="28"/>
                <w:szCs w:val="28"/>
                <w:lang w:eastAsia="ru-RU"/>
              </w:rPr>
              <w:br/>
              <w:t>п/п</w:t>
            </w:r>
          </w:p>
        </w:tc>
        <w:tc>
          <w:tcPr>
            <w:tcW w:w="3402" w:type="dxa"/>
            <w:vMerge w:val="restart"/>
            <w:shd w:val="clear" w:color="auto" w:fill="auto"/>
          </w:tcPr>
          <w:p w:rsidR="00E94750" w:rsidRPr="0093164F" w:rsidRDefault="00E94750" w:rsidP="00BE23D5">
            <w:pPr>
              <w:spacing w:after="0" w:line="240" w:lineRule="auto"/>
              <w:jc w:val="center"/>
              <w:rPr>
                <w:rFonts w:ascii="Times New Roman" w:eastAsia="Times New Roman" w:hAnsi="Times New Roman" w:cs="Times New Roman"/>
                <w:b/>
                <w:bCs/>
                <w:color w:val="000000"/>
                <w:sz w:val="28"/>
                <w:szCs w:val="28"/>
                <w:lang w:eastAsia="ru-RU"/>
              </w:rPr>
            </w:pPr>
            <w:r w:rsidRPr="0093164F">
              <w:rPr>
                <w:rFonts w:ascii="Times New Roman" w:eastAsia="Times New Roman" w:hAnsi="Times New Roman" w:cs="Times New Roman"/>
                <w:b/>
                <w:bCs/>
                <w:color w:val="000000"/>
                <w:sz w:val="28"/>
                <w:szCs w:val="28"/>
                <w:lang w:eastAsia="ru-RU"/>
              </w:rPr>
              <w:t>Название раздела, темы</w:t>
            </w:r>
          </w:p>
        </w:tc>
        <w:tc>
          <w:tcPr>
            <w:tcW w:w="3686" w:type="dxa"/>
            <w:gridSpan w:val="3"/>
            <w:shd w:val="clear" w:color="auto" w:fill="auto"/>
          </w:tcPr>
          <w:p w:rsidR="00E94750" w:rsidRPr="0093164F" w:rsidRDefault="00E94750" w:rsidP="00BE23D5">
            <w:pPr>
              <w:spacing w:after="0" w:line="240" w:lineRule="auto"/>
              <w:jc w:val="center"/>
              <w:rPr>
                <w:rFonts w:ascii="Times New Roman" w:eastAsia="Times New Roman" w:hAnsi="Times New Roman" w:cs="Times New Roman"/>
                <w:b/>
                <w:bCs/>
                <w:color w:val="000000"/>
                <w:sz w:val="28"/>
                <w:szCs w:val="28"/>
                <w:lang w:eastAsia="ru-RU"/>
              </w:rPr>
            </w:pPr>
            <w:r w:rsidRPr="0093164F">
              <w:rPr>
                <w:rFonts w:ascii="Times New Roman" w:eastAsia="Times New Roman" w:hAnsi="Times New Roman" w:cs="Times New Roman"/>
                <w:b/>
                <w:bCs/>
                <w:color w:val="000000"/>
                <w:sz w:val="28"/>
                <w:szCs w:val="28"/>
                <w:lang w:eastAsia="ru-RU"/>
              </w:rPr>
              <w:t>Количество часов</w:t>
            </w:r>
          </w:p>
        </w:tc>
        <w:tc>
          <w:tcPr>
            <w:tcW w:w="1842" w:type="dxa"/>
            <w:vMerge w:val="restart"/>
            <w:shd w:val="clear" w:color="auto" w:fill="auto"/>
          </w:tcPr>
          <w:p w:rsidR="00E94750" w:rsidRPr="0093164F" w:rsidRDefault="00E94750" w:rsidP="00BE23D5">
            <w:pPr>
              <w:spacing w:after="0" w:line="240" w:lineRule="auto"/>
              <w:jc w:val="center"/>
              <w:rPr>
                <w:rFonts w:ascii="Times New Roman" w:eastAsia="Times New Roman" w:hAnsi="Times New Roman" w:cs="Times New Roman"/>
                <w:b/>
                <w:bCs/>
                <w:color w:val="000000"/>
                <w:sz w:val="28"/>
                <w:szCs w:val="28"/>
                <w:lang w:eastAsia="ru-RU"/>
              </w:rPr>
            </w:pPr>
            <w:r w:rsidRPr="0093164F">
              <w:rPr>
                <w:rFonts w:ascii="Times New Roman" w:eastAsia="Times New Roman" w:hAnsi="Times New Roman" w:cs="Times New Roman"/>
                <w:b/>
                <w:bCs/>
                <w:color w:val="000000"/>
                <w:sz w:val="28"/>
                <w:szCs w:val="28"/>
                <w:lang w:eastAsia="ru-RU"/>
              </w:rPr>
              <w:t>Форма аттестации (контроля)</w:t>
            </w:r>
          </w:p>
        </w:tc>
      </w:tr>
      <w:tr w:rsidR="00E94750" w:rsidRPr="0093164F" w:rsidTr="00BE23D5">
        <w:trPr>
          <w:trHeight w:val="300"/>
        </w:trPr>
        <w:tc>
          <w:tcPr>
            <w:tcW w:w="817" w:type="dxa"/>
            <w:vMerge/>
          </w:tcPr>
          <w:p w:rsidR="00E94750" w:rsidRPr="0093164F" w:rsidRDefault="00E94750" w:rsidP="00BE23D5">
            <w:pPr>
              <w:spacing w:after="0" w:line="240" w:lineRule="auto"/>
              <w:jc w:val="center"/>
              <w:rPr>
                <w:rFonts w:ascii="Times New Roman" w:eastAsia="Times New Roman" w:hAnsi="Times New Roman" w:cs="Times New Roman"/>
                <w:sz w:val="28"/>
                <w:szCs w:val="28"/>
                <w:lang w:eastAsia="ru-RU"/>
              </w:rPr>
            </w:pPr>
          </w:p>
        </w:tc>
        <w:tc>
          <w:tcPr>
            <w:tcW w:w="3402" w:type="dxa"/>
            <w:vMerge/>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p>
        </w:tc>
        <w:tc>
          <w:tcPr>
            <w:tcW w:w="992" w:type="dxa"/>
            <w:shd w:val="clear" w:color="auto" w:fill="auto"/>
          </w:tcPr>
          <w:p w:rsidR="00E94750" w:rsidRPr="0093164F" w:rsidRDefault="00E94750" w:rsidP="00BE23D5">
            <w:pPr>
              <w:spacing w:after="0" w:line="240" w:lineRule="auto"/>
              <w:jc w:val="center"/>
              <w:rPr>
                <w:rFonts w:ascii="Times New Roman" w:eastAsia="Times New Roman" w:hAnsi="Times New Roman" w:cs="Times New Roman"/>
                <w:b/>
                <w:bCs/>
                <w:color w:val="000000"/>
                <w:sz w:val="28"/>
                <w:szCs w:val="28"/>
                <w:lang w:eastAsia="ru-RU"/>
              </w:rPr>
            </w:pPr>
            <w:r w:rsidRPr="0093164F">
              <w:rPr>
                <w:rFonts w:ascii="Times New Roman" w:eastAsia="Times New Roman" w:hAnsi="Times New Roman" w:cs="Times New Roman"/>
                <w:b/>
                <w:bCs/>
                <w:color w:val="000000"/>
                <w:sz w:val="28"/>
                <w:szCs w:val="28"/>
                <w:lang w:eastAsia="ru-RU"/>
              </w:rPr>
              <w:t>всего</w:t>
            </w:r>
          </w:p>
        </w:tc>
        <w:tc>
          <w:tcPr>
            <w:tcW w:w="1134" w:type="dxa"/>
            <w:shd w:val="clear" w:color="auto" w:fill="auto"/>
          </w:tcPr>
          <w:p w:rsidR="00E94750" w:rsidRPr="0093164F" w:rsidRDefault="00E94750" w:rsidP="00BE23D5">
            <w:pPr>
              <w:spacing w:after="0" w:line="240" w:lineRule="auto"/>
              <w:jc w:val="center"/>
              <w:rPr>
                <w:rFonts w:ascii="Times New Roman" w:eastAsia="Times New Roman" w:hAnsi="Times New Roman" w:cs="Times New Roman"/>
                <w:b/>
                <w:bCs/>
                <w:color w:val="000000"/>
                <w:sz w:val="28"/>
                <w:szCs w:val="28"/>
                <w:lang w:eastAsia="ru-RU"/>
              </w:rPr>
            </w:pPr>
            <w:r w:rsidRPr="0093164F">
              <w:rPr>
                <w:rFonts w:ascii="Times New Roman" w:eastAsia="Times New Roman" w:hAnsi="Times New Roman" w:cs="Times New Roman"/>
                <w:b/>
                <w:bCs/>
                <w:color w:val="000000"/>
                <w:sz w:val="28"/>
                <w:szCs w:val="28"/>
                <w:lang w:eastAsia="ru-RU"/>
              </w:rPr>
              <w:t>теория</w:t>
            </w:r>
          </w:p>
        </w:tc>
        <w:tc>
          <w:tcPr>
            <w:tcW w:w="1560" w:type="dxa"/>
            <w:shd w:val="clear" w:color="auto" w:fill="auto"/>
          </w:tcPr>
          <w:p w:rsidR="00E94750" w:rsidRPr="0093164F" w:rsidRDefault="00E94750" w:rsidP="00BE23D5">
            <w:pPr>
              <w:spacing w:after="0" w:line="240" w:lineRule="auto"/>
              <w:jc w:val="center"/>
              <w:rPr>
                <w:rFonts w:ascii="Times New Roman" w:eastAsia="Times New Roman" w:hAnsi="Times New Roman" w:cs="Times New Roman"/>
                <w:b/>
                <w:bCs/>
                <w:color w:val="000000"/>
                <w:sz w:val="28"/>
                <w:szCs w:val="28"/>
                <w:lang w:eastAsia="ru-RU"/>
              </w:rPr>
            </w:pPr>
            <w:r w:rsidRPr="0093164F">
              <w:rPr>
                <w:rFonts w:ascii="Times New Roman" w:eastAsia="Times New Roman" w:hAnsi="Times New Roman" w:cs="Times New Roman"/>
                <w:b/>
                <w:bCs/>
                <w:color w:val="000000"/>
                <w:sz w:val="28"/>
                <w:szCs w:val="28"/>
                <w:lang w:eastAsia="ru-RU"/>
              </w:rPr>
              <w:t>практика</w:t>
            </w:r>
          </w:p>
        </w:tc>
        <w:tc>
          <w:tcPr>
            <w:tcW w:w="1842" w:type="dxa"/>
            <w:vMerge/>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p>
        </w:tc>
      </w:tr>
      <w:tr w:rsidR="00E94750" w:rsidRPr="0093164F" w:rsidTr="00BE23D5">
        <w:tc>
          <w:tcPr>
            <w:tcW w:w="817"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1.</w:t>
            </w:r>
          </w:p>
        </w:tc>
        <w:tc>
          <w:tcPr>
            <w:tcW w:w="3402" w:type="dxa"/>
          </w:tcPr>
          <w:p w:rsidR="00E94750" w:rsidRPr="0093164F" w:rsidRDefault="00E94750" w:rsidP="00BE23D5">
            <w:pPr>
              <w:spacing w:after="0" w:line="240" w:lineRule="auto"/>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Введение</w:t>
            </w:r>
            <w:r>
              <w:rPr>
                <w:rFonts w:ascii="Times New Roman" w:eastAsia="Times New Roman" w:hAnsi="Times New Roman" w:cs="Times New Roman"/>
                <w:bCs/>
                <w:color w:val="000000"/>
                <w:sz w:val="28"/>
                <w:szCs w:val="28"/>
                <w:lang w:eastAsia="ru-RU"/>
              </w:rPr>
              <w:t>.</w:t>
            </w:r>
          </w:p>
        </w:tc>
        <w:tc>
          <w:tcPr>
            <w:tcW w:w="992"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2</w:t>
            </w:r>
          </w:p>
        </w:tc>
        <w:tc>
          <w:tcPr>
            <w:tcW w:w="1134"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1560"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w:t>
            </w:r>
          </w:p>
        </w:tc>
        <w:tc>
          <w:tcPr>
            <w:tcW w:w="1842"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инструктаж</w:t>
            </w:r>
          </w:p>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p>
        </w:tc>
      </w:tr>
      <w:tr w:rsidR="00E94750" w:rsidRPr="0093164F" w:rsidTr="00BE23D5">
        <w:tc>
          <w:tcPr>
            <w:tcW w:w="817"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w:t>
            </w:r>
          </w:p>
        </w:tc>
        <w:tc>
          <w:tcPr>
            <w:tcW w:w="3402" w:type="dxa"/>
          </w:tcPr>
          <w:p w:rsidR="00E94750" w:rsidRPr="0093164F" w:rsidRDefault="00E94750" w:rsidP="00BE23D5">
            <w:pPr>
              <w:spacing w:after="0" w:line="240" w:lineRule="auto"/>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Основы музееведения.</w:t>
            </w:r>
            <w:r w:rsidRPr="0093164F">
              <w:rPr>
                <w:rFonts w:ascii="Calibri" w:eastAsia="Calibri" w:hAnsi="Calibri" w:cs="Times New Roman"/>
                <w:b/>
                <w:bCs/>
                <w:color w:val="000000"/>
                <w:spacing w:val="1"/>
                <w:sz w:val="28"/>
                <w:szCs w:val="28"/>
              </w:rPr>
              <w:t xml:space="preserve"> </w:t>
            </w:r>
            <w:r w:rsidRPr="0093164F">
              <w:rPr>
                <w:rFonts w:ascii="Times New Roman" w:eastAsia="Calibri" w:hAnsi="Times New Roman" w:cs="Times New Roman"/>
                <w:bCs/>
                <w:color w:val="000000"/>
                <w:spacing w:val="1"/>
                <w:sz w:val="28"/>
                <w:szCs w:val="28"/>
              </w:rPr>
              <w:t>Музей как социальный институт в современном обществе</w:t>
            </w:r>
            <w:r>
              <w:rPr>
                <w:rFonts w:ascii="Times New Roman" w:eastAsia="Calibri" w:hAnsi="Times New Roman" w:cs="Times New Roman"/>
                <w:bCs/>
                <w:color w:val="000000"/>
                <w:spacing w:val="1"/>
                <w:sz w:val="28"/>
                <w:szCs w:val="28"/>
              </w:rPr>
              <w:t>.</w:t>
            </w:r>
          </w:p>
        </w:tc>
        <w:tc>
          <w:tcPr>
            <w:tcW w:w="992"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6</w:t>
            </w:r>
          </w:p>
        </w:tc>
        <w:tc>
          <w:tcPr>
            <w:tcW w:w="1134"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2</w:t>
            </w:r>
          </w:p>
        </w:tc>
        <w:tc>
          <w:tcPr>
            <w:tcW w:w="1560"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4</w:t>
            </w:r>
          </w:p>
        </w:tc>
        <w:tc>
          <w:tcPr>
            <w:tcW w:w="1842"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презентация</w:t>
            </w:r>
          </w:p>
        </w:tc>
      </w:tr>
      <w:tr w:rsidR="00E94750" w:rsidRPr="0093164F" w:rsidTr="00BE23D5">
        <w:tc>
          <w:tcPr>
            <w:tcW w:w="817"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w:t>
            </w:r>
          </w:p>
        </w:tc>
        <w:tc>
          <w:tcPr>
            <w:tcW w:w="3402" w:type="dxa"/>
          </w:tcPr>
          <w:p w:rsidR="00E94750" w:rsidRPr="0093164F" w:rsidRDefault="00E94750" w:rsidP="00BE23D5">
            <w:pPr>
              <w:spacing w:after="0" w:line="240" w:lineRule="auto"/>
              <w:rPr>
                <w:rFonts w:ascii="Times New Roman" w:eastAsia="Times New Roman" w:hAnsi="Times New Roman" w:cs="Times New Roman"/>
                <w:bCs/>
                <w:sz w:val="28"/>
                <w:szCs w:val="28"/>
                <w:lang w:eastAsia="ru-RU"/>
              </w:rPr>
            </w:pPr>
            <w:r w:rsidRPr="0093164F">
              <w:rPr>
                <w:rFonts w:ascii="Times New Roman" w:eastAsia="Times New Roman" w:hAnsi="Times New Roman" w:cs="Times New Roman"/>
                <w:bCs/>
                <w:sz w:val="28"/>
                <w:szCs w:val="28"/>
                <w:lang w:eastAsia="ru-RU"/>
              </w:rPr>
              <w:t>Картотека. Опись экспонатов музея</w:t>
            </w:r>
            <w:r>
              <w:rPr>
                <w:rFonts w:ascii="Times New Roman" w:eastAsia="Times New Roman" w:hAnsi="Times New Roman" w:cs="Times New Roman"/>
                <w:bCs/>
                <w:sz w:val="28"/>
                <w:szCs w:val="28"/>
                <w:lang w:eastAsia="ru-RU"/>
              </w:rPr>
              <w:t>.</w:t>
            </w:r>
          </w:p>
        </w:tc>
        <w:tc>
          <w:tcPr>
            <w:tcW w:w="992"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6</w:t>
            </w:r>
          </w:p>
        </w:tc>
        <w:tc>
          <w:tcPr>
            <w:tcW w:w="1134"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2</w:t>
            </w:r>
          </w:p>
        </w:tc>
        <w:tc>
          <w:tcPr>
            <w:tcW w:w="1560"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4</w:t>
            </w:r>
          </w:p>
        </w:tc>
        <w:tc>
          <w:tcPr>
            <w:tcW w:w="1842"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викторина</w:t>
            </w:r>
          </w:p>
        </w:tc>
      </w:tr>
      <w:tr w:rsidR="00E94750" w:rsidRPr="0093164F" w:rsidTr="00BE23D5">
        <w:tc>
          <w:tcPr>
            <w:tcW w:w="817"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3402" w:type="dxa"/>
          </w:tcPr>
          <w:p w:rsidR="00E94750" w:rsidRPr="0093164F" w:rsidRDefault="00E94750" w:rsidP="00BE23D5">
            <w:pPr>
              <w:spacing w:after="0" w:line="240" w:lineRule="auto"/>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Уникальный экспонат года</w:t>
            </w:r>
            <w:r>
              <w:rPr>
                <w:rFonts w:ascii="Times New Roman" w:eastAsia="Times New Roman" w:hAnsi="Times New Roman" w:cs="Times New Roman"/>
                <w:bCs/>
                <w:color w:val="000000"/>
                <w:sz w:val="28"/>
                <w:szCs w:val="28"/>
                <w:lang w:eastAsia="ru-RU"/>
              </w:rPr>
              <w:t>.</w:t>
            </w:r>
          </w:p>
        </w:tc>
        <w:tc>
          <w:tcPr>
            <w:tcW w:w="992"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6</w:t>
            </w:r>
          </w:p>
        </w:tc>
        <w:tc>
          <w:tcPr>
            <w:tcW w:w="1134"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2</w:t>
            </w:r>
          </w:p>
        </w:tc>
        <w:tc>
          <w:tcPr>
            <w:tcW w:w="1560"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4</w:t>
            </w:r>
          </w:p>
        </w:tc>
        <w:tc>
          <w:tcPr>
            <w:tcW w:w="1842"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проект</w:t>
            </w:r>
          </w:p>
        </w:tc>
      </w:tr>
      <w:tr w:rsidR="00E94750" w:rsidRPr="0093164F" w:rsidTr="00BE23D5">
        <w:tc>
          <w:tcPr>
            <w:tcW w:w="817"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3402" w:type="dxa"/>
          </w:tcPr>
          <w:p w:rsidR="00E94750" w:rsidRPr="0093164F" w:rsidRDefault="00E94750" w:rsidP="00BE23D5">
            <w:pPr>
              <w:spacing w:after="0" w:line="240" w:lineRule="auto"/>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Экспозиционно – выставочная работа.</w:t>
            </w:r>
          </w:p>
        </w:tc>
        <w:tc>
          <w:tcPr>
            <w:tcW w:w="992"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6</w:t>
            </w:r>
          </w:p>
        </w:tc>
        <w:tc>
          <w:tcPr>
            <w:tcW w:w="1134"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2</w:t>
            </w:r>
          </w:p>
        </w:tc>
        <w:tc>
          <w:tcPr>
            <w:tcW w:w="1560"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4</w:t>
            </w:r>
          </w:p>
        </w:tc>
        <w:tc>
          <w:tcPr>
            <w:tcW w:w="1842"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создание выставки</w:t>
            </w:r>
          </w:p>
        </w:tc>
      </w:tr>
      <w:tr w:rsidR="00E94750" w:rsidRPr="0093164F" w:rsidTr="00BE23D5">
        <w:tc>
          <w:tcPr>
            <w:tcW w:w="817"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c>
          <w:tcPr>
            <w:tcW w:w="3402" w:type="dxa"/>
          </w:tcPr>
          <w:p w:rsidR="00E94750" w:rsidRPr="0093164F" w:rsidRDefault="00E94750" w:rsidP="00BE23D5">
            <w:pPr>
              <w:spacing w:after="0" w:line="240" w:lineRule="auto"/>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sz w:val="28"/>
                <w:szCs w:val="28"/>
                <w:lang w:eastAsia="ru-RU"/>
              </w:rPr>
              <w:t>Практическая, творческая  экскурсионная  работа</w:t>
            </w:r>
            <w:r>
              <w:rPr>
                <w:rFonts w:ascii="Times New Roman" w:eastAsia="Times New Roman" w:hAnsi="Times New Roman" w:cs="Times New Roman"/>
                <w:sz w:val="28"/>
                <w:szCs w:val="28"/>
                <w:lang w:eastAsia="ru-RU"/>
              </w:rPr>
              <w:t>.</w:t>
            </w:r>
          </w:p>
        </w:tc>
        <w:tc>
          <w:tcPr>
            <w:tcW w:w="992"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6</w:t>
            </w:r>
          </w:p>
        </w:tc>
        <w:tc>
          <w:tcPr>
            <w:tcW w:w="1134"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0</w:t>
            </w:r>
          </w:p>
        </w:tc>
        <w:tc>
          <w:tcPr>
            <w:tcW w:w="1560"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6</w:t>
            </w:r>
          </w:p>
        </w:tc>
        <w:tc>
          <w:tcPr>
            <w:tcW w:w="1842" w:type="dxa"/>
          </w:tcPr>
          <w:p w:rsidR="00E94750" w:rsidRPr="0093164F"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93164F">
              <w:rPr>
                <w:rFonts w:ascii="Times New Roman" w:eastAsia="Times New Roman" w:hAnsi="Times New Roman" w:cs="Times New Roman"/>
                <w:bCs/>
                <w:color w:val="000000"/>
                <w:sz w:val="28"/>
                <w:szCs w:val="28"/>
                <w:lang w:eastAsia="ru-RU"/>
              </w:rPr>
              <w:t>разработка буклета</w:t>
            </w:r>
          </w:p>
        </w:tc>
      </w:tr>
      <w:tr w:rsidR="00E94750" w:rsidRPr="0093164F" w:rsidTr="00BE23D5">
        <w:tc>
          <w:tcPr>
            <w:tcW w:w="817" w:type="dxa"/>
          </w:tcPr>
          <w:p w:rsidR="00E94750" w:rsidRPr="006A6C9C" w:rsidRDefault="00E94750" w:rsidP="00BE23D5">
            <w:pPr>
              <w:spacing w:after="0" w:line="240" w:lineRule="auto"/>
              <w:jc w:val="center"/>
              <w:rPr>
                <w:rFonts w:ascii="Times New Roman" w:eastAsia="Times New Roman" w:hAnsi="Times New Roman" w:cs="Times New Roman"/>
                <w:bCs/>
                <w:color w:val="000000"/>
                <w:sz w:val="28"/>
                <w:szCs w:val="28"/>
                <w:lang w:eastAsia="ru-RU"/>
              </w:rPr>
            </w:pPr>
          </w:p>
        </w:tc>
        <w:tc>
          <w:tcPr>
            <w:tcW w:w="3402" w:type="dxa"/>
          </w:tcPr>
          <w:p w:rsidR="00E94750" w:rsidRPr="006A6C9C" w:rsidRDefault="00E94750" w:rsidP="00BE23D5">
            <w:pPr>
              <w:spacing w:after="0" w:line="240" w:lineRule="auto"/>
              <w:rPr>
                <w:rFonts w:ascii="Times New Roman" w:eastAsia="Times New Roman" w:hAnsi="Times New Roman" w:cs="Times New Roman"/>
                <w:sz w:val="28"/>
                <w:szCs w:val="28"/>
                <w:lang w:eastAsia="ru-RU"/>
              </w:rPr>
            </w:pPr>
            <w:r w:rsidRPr="006A6C9C">
              <w:rPr>
                <w:rFonts w:ascii="Times New Roman" w:eastAsia="Times New Roman" w:hAnsi="Times New Roman" w:cs="Times New Roman"/>
                <w:sz w:val="28"/>
                <w:szCs w:val="28"/>
                <w:lang w:eastAsia="ru-RU"/>
              </w:rPr>
              <w:t>Итого:</w:t>
            </w:r>
          </w:p>
        </w:tc>
        <w:tc>
          <w:tcPr>
            <w:tcW w:w="992" w:type="dxa"/>
          </w:tcPr>
          <w:p w:rsidR="00E94750" w:rsidRPr="006A6C9C"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6A6C9C">
              <w:rPr>
                <w:rFonts w:ascii="Times New Roman" w:eastAsia="Times New Roman" w:hAnsi="Times New Roman" w:cs="Times New Roman"/>
                <w:bCs/>
                <w:color w:val="000000"/>
                <w:sz w:val="28"/>
                <w:szCs w:val="28"/>
                <w:lang w:eastAsia="ru-RU"/>
              </w:rPr>
              <w:t>32</w:t>
            </w:r>
          </w:p>
        </w:tc>
        <w:tc>
          <w:tcPr>
            <w:tcW w:w="1134" w:type="dxa"/>
          </w:tcPr>
          <w:p w:rsidR="00E94750" w:rsidRPr="006A6C9C"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p>
        </w:tc>
        <w:tc>
          <w:tcPr>
            <w:tcW w:w="1560" w:type="dxa"/>
          </w:tcPr>
          <w:p w:rsidR="00E94750" w:rsidRPr="006A6C9C" w:rsidRDefault="00E94750" w:rsidP="00BE23D5">
            <w:pPr>
              <w:spacing w:after="0" w:line="240" w:lineRule="auto"/>
              <w:jc w:val="center"/>
              <w:rPr>
                <w:rFonts w:ascii="Times New Roman" w:eastAsia="Times New Roman" w:hAnsi="Times New Roman" w:cs="Times New Roman"/>
                <w:bCs/>
                <w:color w:val="000000"/>
                <w:sz w:val="28"/>
                <w:szCs w:val="28"/>
                <w:lang w:eastAsia="ru-RU"/>
              </w:rPr>
            </w:pPr>
            <w:r w:rsidRPr="006A6C9C">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2</w:t>
            </w:r>
          </w:p>
        </w:tc>
        <w:tc>
          <w:tcPr>
            <w:tcW w:w="1842" w:type="dxa"/>
          </w:tcPr>
          <w:p w:rsidR="00E94750" w:rsidRPr="006A6C9C" w:rsidRDefault="00E94750" w:rsidP="00BE23D5">
            <w:pPr>
              <w:spacing w:after="0" w:line="240" w:lineRule="auto"/>
              <w:jc w:val="center"/>
              <w:rPr>
                <w:rFonts w:ascii="Times New Roman" w:eastAsia="Times New Roman" w:hAnsi="Times New Roman" w:cs="Times New Roman"/>
                <w:bCs/>
                <w:color w:val="000000"/>
                <w:sz w:val="28"/>
                <w:szCs w:val="28"/>
                <w:lang w:eastAsia="ru-RU"/>
              </w:rPr>
            </w:pPr>
          </w:p>
        </w:tc>
      </w:tr>
    </w:tbl>
    <w:p w:rsidR="00E94750" w:rsidRDefault="00E94750" w:rsidP="00E94750">
      <w:pPr>
        <w:jc w:val="both"/>
        <w:rPr>
          <w:rFonts w:ascii="Times New Roman" w:eastAsia="Times New Roman" w:hAnsi="Times New Roman" w:cs="Times New Roman"/>
          <w:color w:val="000000"/>
          <w:sz w:val="28"/>
          <w:szCs w:val="28"/>
          <w:lang w:eastAsia="ru-RU"/>
        </w:rPr>
      </w:pPr>
    </w:p>
    <w:p w:rsidR="00E94750" w:rsidRPr="00E94750" w:rsidRDefault="00E94750" w:rsidP="00FB0474">
      <w:pPr>
        <w:pStyle w:val="a3"/>
        <w:numPr>
          <w:ilvl w:val="0"/>
          <w:numId w:val="102"/>
        </w:numPr>
        <w:spacing w:line="360" w:lineRule="auto"/>
        <w:jc w:val="center"/>
        <w:rPr>
          <w:rFonts w:ascii="Times New Roman" w:eastAsia="Times New Roman" w:hAnsi="Times New Roman" w:cs="Times New Roman"/>
          <w:b/>
          <w:color w:val="000000"/>
          <w:sz w:val="28"/>
          <w:szCs w:val="28"/>
          <w:lang w:eastAsia="ru-RU"/>
        </w:rPr>
      </w:pPr>
      <w:r w:rsidRPr="00E94750">
        <w:rPr>
          <w:rFonts w:ascii="Times New Roman" w:eastAsia="Times New Roman" w:hAnsi="Times New Roman" w:cs="Times New Roman"/>
          <w:b/>
          <w:color w:val="000000"/>
          <w:sz w:val="28"/>
          <w:szCs w:val="28"/>
          <w:lang w:eastAsia="ru-RU"/>
        </w:rPr>
        <w:t>Содержание программы</w:t>
      </w:r>
    </w:p>
    <w:p w:rsidR="00E94750" w:rsidRPr="00E94750" w:rsidRDefault="00E94750" w:rsidP="00FB0474">
      <w:pPr>
        <w:pStyle w:val="a3"/>
        <w:numPr>
          <w:ilvl w:val="0"/>
          <w:numId w:val="103"/>
        </w:numPr>
        <w:spacing w:line="360" w:lineRule="auto"/>
        <w:jc w:val="both"/>
        <w:rPr>
          <w:rFonts w:ascii="Times New Roman" w:eastAsia="Times New Roman" w:hAnsi="Times New Roman" w:cs="Times New Roman"/>
          <w:b/>
          <w:color w:val="000000"/>
          <w:sz w:val="28"/>
          <w:szCs w:val="28"/>
          <w:lang w:eastAsia="ru-RU"/>
        </w:rPr>
      </w:pPr>
      <w:r w:rsidRPr="00E94750">
        <w:rPr>
          <w:rFonts w:ascii="Times New Roman" w:eastAsia="Times New Roman" w:hAnsi="Times New Roman" w:cs="Times New Roman"/>
          <w:b/>
          <w:color w:val="000000"/>
          <w:sz w:val="28"/>
          <w:szCs w:val="28"/>
          <w:lang w:eastAsia="ru-RU"/>
        </w:rPr>
        <w:t>Введение.</w:t>
      </w:r>
    </w:p>
    <w:p w:rsidR="00E94750" w:rsidRDefault="00E94750" w:rsidP="00E94750">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w:t>
      </w:r>
      <w:r w:rsidRPr="006A6C9C">
        <w:rPr>
          <w:rFonts w:ascii="Times New Roman" w:eastAsia="Times New Roman" w:hAnsi="Times New Roman" w:cs="Times New Roman"/>
          <w:color w:val="000000"/>
          <w:sz w:val="28"/>
          <w:szCs w:val="28"/>
          <w:lang w:eastAsia="ru-RU"/>
        </w:rPr>
        <w:t>Что такое музей. Ирбит – город музеев. Правила безопасного поведения во время экскурсии, поездки, массовых мероприятий.</w:t>
      </w:r>
    </w:p>
    <w:p w:rsidR="00E94750" w:rsidRPr="00E94750" w:rsidRDefault="00E94750" w:rsidP="00FB0474">
      <w:pPr>
        <w:pStyle w:val="a3"/>
        <w:numPr>
          <w:ilvl w:val="0"/>
          <w:numId w:val="103"/>
        </w:numPr>
        <w:spacing w:line="360" w:lineRule="auto"/>
        <w:jc w:val="both"/>
        <w:rPr>
          <w:rFonts w:ascii="Times New Roman" w:eastAsia="Times New Roman" w:hAnsi="Times New Roman" w:cs="Times New Roman"/>
          <w:b/>
          <w:color w:val="000000"/>
          <w:sz w:val="28"/>
          <w:szCs w:val="28"/>
          <w:lang w:eastAsia="ru-RU"/>
        </w:rPr>
      </w:pPr>
      <w:r w:rsidRPr="00E94750">
        <w:rPr>
          <w:rFonts w:ascii="Times New Roman" w:eastAsia="Times New Roman" w:hAnsi="Times New Roman" w:cs="Times New Roman"/>
          <w:b/>
          <w:color w:val="000000"/>
          <w:sz w:val="28"/>
          <w:szCs w:val="28"/>
          <w:lang w:eastAsia="ru-RU"/>
        </w:rPr>
        <w:t>Основы музееведения. Музей как социальный институт в современном обществе.</w:t>
      </w:r>
    </w:p>
    <w:p w:rsidR="00E94750" w:rsidRDefault="00E94750" w:rsidP="00E94750">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lastRenderedPageBreak/>
        <w:t>Теоретическая часть.</w:t>
      </w:r>
      <w:r>
        <w:rPr>
          <w:rFonts w:ascii="Times New Roman" w:eastAsia="Times New Roman" w:hAnsi="Times New Roman" w:cs="Times New Roman"/>
          <w:color w:val="000000"/>
          <w:sz w:val="28"/>
          <w:szCs w:val="28"/>
          <w:lang w:eastAsia="ru-RU"/>
        </w:rPr>
        <w:t xml:space="preserve"> </w:t>
      </w:r>
      <w:r w:rsidRPr="004B78C9">
        <w:rPr>
          <w:rFonts w:ascii="Times New Roman" w:eastAsia="Times New Roman" w:hAnsi="Times New Roman" w:cs="Times New Roman"/>
          <w:color w:val="000000"/>
          <w:sz w:val="28"/>
          <w:szCs w:val="28"/>
          <w:lang w:eastAsia="ru-RU"/>
        </w:rPr>
        <w:t>Музей как социальный институт в современном обществе. Основные социальные функции музеев.</w:t>
      </w:r>
      <w:r>
        <w:rPr>
          <w:rFonts w:ascii="Times New Roman" w:eastAsia="Times New Roman" w:hAnsi="Times New Roman" w:cs="Times New Roman"/>
          <w:color w:val="000000"/>
          <w:sz w:val="28"/>
          <w:szCs w:val="28"/>
          <w:lang w:eastAsia="ru-RU"/>
        </w:rPr>
        <w:t xml:space="preserve"> </w:t>
      </w:r>
      <w:r w:rsidRPr="004B78C9">
        <w:rPr>
          <w:rFonts w:ascii="Times New Roman" w:eastAsia="Times New Roman" w:hAnsi="Times New Roman" w:cs="Times New Roman"/>
          <w:color w:val="000000"/>
          <w:sz w:val="28"/>
          <w:szCs w:val="28"/>
          <w:lang w:eastAsia="ru-RU"/>
        </w:rPr>
        <w:t>Функции школьного музея.</w:t>
      </w:r>
      <w:r>
        <w:rPr>
          <w:rFonts w:ascii="Times New Roman" w:eastAsia="Times New Roman" w:hAnsi="Times New Roman" w:cs="Times New Roman"/>
          <w:color w:val="000000"/>
          <w:sz w:val="28"/>
          <w:szCs w:val="28"/>
          <w:lang w:eastAsia="ru-RU"/>
        </w:rPr>
        <w:t xml:space="preserve"> </w:t>
      </w:r>
      <w:r w:rsidRPr="004B78C9">
        <w:rPr>
          <w:rFonts w:ascii="Times New Roman" w:eastAsia="Times New Roman" w:hAnsi="Times New Roman" w:cs="Times New Roman"/>
          <w:color w:val="000000"/>
          <w:sz w:val="28"/>
          <w:szCs w:val="28"/>
          <w:lang w:eastAsia="ru-RU"/>
        </w:rPr>
        <w:t>Специфические  особенности школьных музеев нашего профиля. План работы музея на год.</w:t>
      </w:r>
    </w:p>
    <w:p w:rsidR="00E94750" w:rsidRDefault="00E94750" w:rsidP="00E94750">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w:t>
      </w:r>
      <w:r w:rsidRPr="004B78C9">
        <w:rPr>
          <w:rFonts w:ascii="Times New Roman" w:eastAsia="Times New Roman" w:hAnsi="Times New Roman" w:cs="Times New Roman"/>
          <w:color w:val="000000"/>
          <w:sz w:val="28"/>
          <w:szCs w:val="28"/>
          <w:lang w:eastAsia="ru-RU"/>
        </w:rPr>
        <w:t>Творческое сочинение «Наследие, которым я дорожу». Составление словаря музейных терминов.</w:t>
      </w:r>
      <w:r>
        <w:rPr>
          <w:rFonts w:ascii="Times New Roman" w:eastAsia="Times New Roman" w:hAnsi="Times New Roman" w:cs="Times New Roman"/>
          <w:color w:val="000000"/>
          <w:sz w:val="28"/>
          <w:szCs w:val="28"/>
          <w:lang w:eastAsia="ru-RU"/>
        </w:rPr>
        <w:t xml:space="preserve"> </w:t>
      </w:r>
      <w:r w:rsidRPr="004B78C9">
        <w:rPr>
          <w:rFonts w:ascii="Times New Roman" w:eastAsia="Times New Roman" w:hAnsi="Times New Roman" w:cs="Times New Roman"/>
          <w:color w:val="000000"/>
          <w:sz w:val="28"/>
          <w:szCs w:val="28"/>
          <w:lang w:eastAsia="ru-RU"/>
        </w:rPr>
        <w:t>Планирование работы актива школьного музея на год.</w:t>
      </w:r>
    </w:p>
    <w:p w:rsidR="00E94750" w:rsidRDefault="00E94750" w:rsidP="00FB0474">
      <w:pPr>
        <w:pStyle w:val="a3"/>
        <w:numPr>
          <w:ilvl w:val="0"/>
          <w:numId w:val="103"/>
        </w:numPr>
        <w:spacing w:line="360" w:lineRule="auto"/>
        <w:jc w:val="both"/>
        <w:rPr>
          <w:rFonts w:ascii="Times New Roman" w:eastAsia="Times New Roman" w:hAnsi="Times New Roman" w:cs="Times New Roman"/>
          <w:b/>
          <w:color w:val="000000"/>
          <w:sz w:val="28"/>
          <w:szCs w:val="28"/>
          <w:lang w:eastAsia="ru-RU"/>
        </w:rPr>
      </w:pPr>
      <w:r w:rsidRPr="004B78C9">
        <w:rPr>
          <w:rFonts w:ascii="Times New Roman" w:eastAsia="Times New Roman" w:hAnsi="Times New Roman" w:cs="Times New Roman"/>
          <w:b/>
          <w:color w:val="000000"/>
          <w:sz w:val="28"/>
          <w:szCs w:val="28"/>
          <w:lang w:eastAsia="ru-RU"/>
        </w:rPr>
        <w:t>Картотека. Опись экспонатов музея.</w:t>
      </w:r>
    </w:p>
    <w:p w:rsidR="00E94750" w:rsidRDefault="00E94750" w:rsidP="00E94750">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Инвентарная картотека. </w:t>
      </w:r>
      <w:r w:rsidRPr="00FF0080">
        <w:rPr>
          <w:rFonts w:ascii="Times New Roman" w:eastAsia="Times New Roman" w:hAnsi="Times New Roman" w:cs="Times New Roman"/>
          <w:color w:val="000000"/>
          <w:sz w:val="28"/>
          <w:szCs w:val="28"/>
          <w:lang w:eastAsia="ru-RU"/>
        </w:rPr>
        <w:t>Тематические</w:t>
      </w:r>
      <w:r>
        <w:rPr>
          <w:rFonts w:ascii="Times New Roman" w:eastAsia="Times New Roman" w:hAnsi="Times New Roman" w:cs="Times New Roman"/>
          <w:color w:val="000000"/>
          <w:sz w:val="28"/>
          <w:szCs w:val="28"/>
          <w:lang w:eastAsia="ru-RU"/>
        </w:rPr>
        <w:t>, т</w:t>
      </w:r>
      <w:r w:rsidRPr="00FF0080">
        <w:rPr>
          <w:rFonts w:ascii="Times New Roman" w:eastAsia="Times New Roman" w:hAnsi="Times New Roman" w:cs="Times New Roman"/>
          <w:color w:val="000000"/>
          <w:sz w:val="28"/>
          <w:szCs w:val="28"/>
          <w:lang w:eastAsia="ru-RU"/>
        </w:rPr>
        <w:t>опографические</w:t>
      </w:r>
      <w:r>
        <w:rPr>
          <w:rFonts w:ascii="Times New Roman" w:eastAsia="Times New Roman" w:hAnsi="Times New Roman" w:cs="Times New Roman"/>
          <w:color w:val="000000"/>
          <w:sz w:val="28"/>
          <w:szCs w:val="28"/>
          <w:lang w:eastAsia="ru-RU"/>
        </w:rPr>
        <w:t>, и</w:t>
      </w:r>
      <w:r w:rsidRPr="0099740D">
        <w:rPr>
          <w:rFonts w:ascii="Times New Roman" w:eastAsia="Times New Roman" w:hAnsi="Times New Roman" w:cs="Times New Roman"/>
          <w:color w:val="000000"/>
          <w:sz w:val="28"/>
          <w:szCs w:val="28"/>
          <w:lang w:eastAsia="ru-RU"/>
        </w:rPr>
        <w:t>менные</w:t>
      </w:r>
      <w:r>
        <w:rPr>
          <w:rFonts w:ascii="Times New Roman" w:eastAsia="Times New Roman" w:hAnsi="Times New Roman" w:cs="Times New Roman"/>
          <w:color w:val="000000"/>
          <w:sz w:val="28"/>
          <w:szCs w:val="28"/>
          <w:lang w:eastAsia="ru-RU"/>
        </w:rPr>
        <w:t>, х</w:t>
      </w:r>
      <w:r w:rsidRPr="0099740D">
        <w:rPr>
          <w:rFonts w:ascii="Times New Roman" w:eastAsia="Times New Roman" w:hAnsi="Times New Roman" w:cs="Times New Roman"/>
          <w:color w:val="000000"/>
          <w:sz w:val="28"/>
          <w:szCs w:val="28"/>
          <w:lang w:eastAsia="ru-RU"/>
        </w:rPr>
        <w:t>ронологические</w:t>
      </w:r>
      <w:r>
        <w:rPr>
          <w:rFonts w:ascii="Times New Roman" w:eastAsia="Times New Roman" w:hAnsi="Times New Roman" w:cs="Times New Roman"/>
          <w:color w:val="000000"/>
          <w:sz w:val="28"/>
          <w:szCs w:val="28"/>
          <w:lang w:eastAsia="ru-RU"/>
        </w:rPr>
        <w:t>, б</w:t>
      </w:r>
      <w:r w:rsidRPr="0099740D">
        <w:rPr>
          <w:rFonts w:ascii="Times New Roman" w:eastAsia="Times New Roman" w:hAnsi="Times New Roman" w:cs="Times New Roman"/>
          <w:color w:val="000000"/>
          <w:sz w:val="28"/>
          <w:szCs w:val="28"/>
          <w:lang w:eastAsia="ru-RU"/>
        </w:rPr>
        <w:t>иблиографические</w:t>
      </w:r>
      <w:r>
        <w:rPr>
          <w:rFonts w:ascii="Times New Roman" w:eastAsia="Times New Roman" w:hAnsi="Times New Roman" w:cs="Times New Roman"/>
          <w:color w:val="000000"/>
          <w:sz w:val="28"/>
          <w:szCs w:val="28"/>
          <w:lang w:eastAsia="ru-RU"/>
        </w:rPr>
        <w:t>, а</w:t>
      </w:r>
      <w:r w:rsidRPr="0099740D">
        <w:rPr>
          <w:rFonts w:ascii="Times New Roman" w:eastAsia="Times New Roman" w:hAnsi="Times New Roman" w:cs="Times New Roman"/>
          <w:color w:val="000000"/>
          <w:sz w:val="28"/>
          <w:szCs w:val="28"/>
          <w:lang w:eastAsia="ru-RU"/>
        </w:rPr>
        <w:t>лфавитные</w:t>
      </w:r>
      <w:r>
        <w:rPr>
          <w:rFonts w:ascii="Times New Roman" w:eastAsia="Times New Roman" w:hAnsi="Times New Roman" w:cs="Times New Roman"/>
          <w:color w:val="000000"/>
          <w:sz w:val="28"/>
          <w:szCs w:val="28"/>
          <w:lang w:eastAsia="ru-RU"/>
        </w:rPr>
        <w:t xml:space="preserve"> картотеки.</w:t>
      </w:r>
    </w:p>
    <w:p w:rsidR="00E94750" w:rsidRDefault="00E94750" w:rsidP="00E94750">
      <w:pPr>
        <w:spacing w:line="360" w:lineRule="auto"/>
        <w:ind w:firstLine="567"/>
        <w:jc w:val="both"/>
        <w:rPr>
          <w:rFonts w:ascii="Times New Roman" w:eastAsia="Times New Roman" w:hAnsi="Times New Roman" w:cs="Times New Roman"/>
          <w:color w:val="000000"/>
          <w:sz w:val="28"/>
          <w:szCs w:val="28"/>
          <w:lang w:eastAsia="ru-RU"/>
        </w:rPr>
      </w:pPr>
      <w:r w:rsidRPr="0099740D">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w:t>
      </w:r>
      <w:r w:rsidRPr="0099740D">
        <w:rPr>
          <w:rFonts w:ascii="Times New Roman" w:eastAsia="Times New Roman" w:hAnsi="Times New Roman" w:cs="Times New Roman"/>
          <w:color w:val="000000"/>
          <w:sz w:val="28"/>
          <w:szCs w:val="28"/>
          <w:lang w:eastAsia="ru-RU"/>
        </w:rPr>
        <w:t>Ведение книг учета. Пополнение картотеки музейного фонда.</w:t>
      </w:r>
    </w:p>
    <w:p w:rsidR="00E94750" w:rsidRDefault="00E94750" w:rsidP="00FB0474">
      <w:pPr>
        <w:pStyle w:val="a3"/>
        <w:numPr>
          <w:ilvl w:val="0"/>
          <w:numId w:val="103"/>
        </w:numPr>
        <w:spacing w:line="360" w:lineRule="auto"/>
        <w:jc w:val="both"/>
        <w:rPr>
          <w:rFonts w:ascii="Times New Roman" w:eastAsia="Times New Roman" w:hAnsi="Times New Roman" w:cs="Times New Roman"/>
          <w:b/>
          <w:color w:val="000000"/>
          <w:sz w:val="28"/>
          <w:szCs w:val="28"/>
          <w:lang w:eastAsia="ru-RU"/>
        </w:rPr>
      </w:pPr>
      <w:r w:rsidRPr="0099740D">
        <w:rPr>
          <w:rFonts w:ascii="Times New Roman" w:eastAsia="Times New Roman" w:hAnsi="Times New Roman" w:cs="Times New Roman"/>
          <w:b/>
          <w:color w:val="000000"/>
          <w:sz w:val="28"/>
          <w:szCs w:val="28"/>
          <w:lang w:eastAsia="ru-RU"/>
        </w:rPr>
        <w:t>Уникальный экспонат года.</w:t>
      </w:r>
    </w:p>
    <w:p w:rsidR="00E94750" w:rsidRDefault="00E94750" w:rsidP="00E94750">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w:t>
      </w:r>
      <w:r w:rsidRPr="00046136">
        <w:rPr>
          <w:rFonts w:ascii="Times New Roman" w:eastAsia="Times New Roman" w:hAnsi="Times New Roman" w:cs="Times New Roman"/>
          <w:color w:val="000000"/>
          <w:sz w:val="28"/>
          <w:szCs w:val="28"/>
          <w:lang w:eastAsia="ru-RU"/>
        </w:rPr>
        <w:t xml:space="preserve">Беседа </w:t>
      </w:r>
      <w:r>
        <w:rPr>
          <w:rFonts w:ascii="Times New Roman" w:eastAsia="Times New Roman" w:hAnsi="Times New Roman" w:cs="Times New Roman"/>
          <w:color w:val="000000"/>
          <w:sz w:val="28"/>
          <w:szCs w:val="28"/>
          <w:lang w:eastAsia="ru-RU"/>
        </w:rPr>
        <w:t xml:space="preserve">на тему «музейный экспонат, его </w:t>
      </w:r>
      <w:r w:rsidRPr="00046136">
        <w:rPr>
          <w:rFonts w:ascii="Times New Roman" w:eastAsia="Times New Roman" w:hAnsi="Times New Roman" w:cs="Times New Roman"/>
          <w:color w:val="000000"/>
          <w:sz w:val="28"/>
          <w:szCs w:val="28"/>
          <w:lang w:eastAsia="ru-RU"/>
        </w:rPr>
        <w:t>зн</w:t>
      </w:r>
      <w:r>
        <w:rPr>
          <w:rFonts w:ascii="Times New Roman" w:eastAsia="Times New Roman" w:hAnsi="Times New Roman" w:cs="Times New Roman"/>
          <w:color w:val="000000"/>
          <w:sz w:val="28"/>
          <w:szCs w:val="28"/>
          <w:lang w:eastAsia="ru-RU"/>
        </w:rPr>
        <w:t xml:space="preserve">ачимость. Экспонат как носитель </w:t>
      </w:r>
      <w:r w:rsidRPr="00046136">
        <w:rPr>
          <w:rFonts w:ascii="Times New Roman" w:eastAsia="Times New Roman" w:hAnsi="Times New Roman" w:cs="Times New Roman"/>
          <w:color w:val="000000"/>
          <w:sz w:val="28"/>
          <w:szCs w:val="28"/>
          <w:lang w:eastAsia="ru-RU"/>
        </w:rPr>
        <w:t>информации. Сохранность экспоната»</w:t>
      </w:r>
      <w:r>
        <w:rPr>
          <w:rFonts w:ascii="Times New Roman" w:eastAsia="Times New Roman" w:hAnsi="Times New Roman" w:cs="Times New Roman"/>
          <w:color w:val="000000"/>
          <w:sz w:val="28"/>
          <w:szCs w:val="28"/>
          <w:lang w:eastAsia="ru-RU"/>
        </w:rPr>
        <w:t>.</w:t>
      </w:r>
    </w:p>
    <w:p w:rsidR="00E94750" w:rsidRDefault="00E94750" w:rsidP="00E94750">
      <w:pPr>
        <w:spacing w:line="360" w:lineRule="auto"/>
        <w:ind w:firstLine="567"/>
        <w:jc w:val="both"/>
        <w:rPr>
          <w:rFonts w:ascii="Times New Roman" w:eastAsia="Times New Roman" w:hAnsi="Times New Roman" w:cs="Times New Roman"/>
          <w:color w:val="000000"/>
          <w:sz w:val="28"/>
          <w:szCs w:val="28"/>
          <w:lang w:eastAsia="ru-RU"/>
        </w:rPr>
      </w:pPr>
      <w:r w:rsidRPr="0099740D">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Составление экскурсии с главным экспонатом года.</w:t>
      </w:r>
    </w:p>
    <w:p w:rsidR="00E94750" w:rsidRDefault="00E94750" w:rsidP="00FB0474">
      <w:pPr>
        <w:pStyle w:val="a3"/>
        <w:numPr>
          <w:ilvl w:val="0"/>
          <w:numId w:val="103"/>
        </w:numPr>
        <w:spacing w:line="360" w:lineRule="auto"/>
        <w:jc w:val="both"/>
        <w:rPr>
          <w:rFonts w:ascii="Times New Roman" w:eastAsia="Times New Roman" w:hAnsi="Times New Roman" w:cs="Times New Roman"/>
          <w:b/>
          <w:color w:val="000000"/>
          <w:sz w:val="28"/>
          <w:szCs w:val="28"/>
          <w:lang w:eastAsia="ru-RU"/>
        </w:rPr>
      </w:pPr>
      <w:r w:rsidRPr="00046136">
        <w:rPr>
          <w:rFonts w:ascii="Times New Roman" w:eastAsia="Times New Roman" w:hAnsi="Times New Roman" w:cs="Times New Roman"/>
          <w:b/>
          <w:color w:val="000000"/>
          <w:sz w:val="28"/>
          <w:szCs w:val="28"/>
          <w:lang w:eastAsia="ru-RU"/>
        </w:rPr>
        <w:t>Экспозиционно – выставочная работа.</w:t>
      </w:r>
    </w:p>
    <w:p w:rsidR="00E94750" w:rsidRDefault="00E94750" w:rsidP="00E94750">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w:t>
      </w:r>
      <w:r w:rsidRPr="00046136">
        <w:rPr>
          <w:rFonts w:ascii="Times New Roman" w:eastAsia="Times New Roman" w:hAnsi="Times New Roman" w:cs="Times New Roman"/>
          <w:color w:val="000000"/>
          <w:sz w:val="28"/>
          <w:szCs w:val="28"/>
          <w:lang w:eastAsia="ru-RU"/>
        </w:rPr>
        <w:t>Идейный замысел и тематическая структура экспозиции. Методы построения экспозиции. Пояснительные тексты. Этапы создания музейной экспозиции. Реклама экспозиции. Активные способы проведения экскурсии. Методика подготовки и проведения комплексной экскурсии по экспозиции.</w:t>
      </w:r>
    </w:p>
    <w:p w:rsidR="00E94750" w:rsidRDefault="00E94750" w:rsidP="00E94750">
      <w:pPr>
        <w:spacing w:line="360" w:lineRule="auto"/>
        <w:ind w:firstLine="567"/>
        <w:jc w:val="both"/>
        <w:rPr>
          <w:rFonts w:ascii="Times New Roman" w:eastAsia="Times New Roman" w:hAnsi="Times New Roman" w:cs="Times New Roman"/>
          <w:color w:val="000000"/>
          <w:sz w:val="28"/>
          <w:szCs w:val="28"/>
          <w:lang w:eastAsia="ru-RU"/>
        </w:rPr>
      </w:pPr>
      <w:r w:rsidRPr="0099740D">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w:t>
      </w:r>
      <w:r w:rsidRPr="00046136">
        <w:rPr>
          <w:rFonts w:ascii="Times New Roman" w:eastAsia="Times New Roman" w:hAnsi="Times New Roman" w:cs="Times New Roman"/>
          <w:color w:val="000000"/>
          <w:sz w:val="28"/>
          <w:szCs w:val="28"/>
          <w:lang w:eastAsia="ru-RU"/>
        </w:rPr>
        <w:t xml:space="preserve">Изучение и отбор материалов, художественное оформление, изготовление оборудования. Возможности организации экспозиции. Текст экспозиции, этикетаж. Работа над имиджем «экскурсовод»: </w:t>
      </w:r>
      <w:r w:rsidRPr="00046136">
        <w:rPr>
          <w:rFonts w:ascii="Times New Roman" w:eastAsia="Times New Roman" w:hAnsi="Times New Roman" w:cs="Times New Roman"/>
          <w:color w:val="000000"/>
          <w:sz w:val="28"/>
          <w:szCs w:val="28"/>
          <w:lang w:eastAsia="ru-RU"/>
        </w:rPr>
        <w:lastRenderedPageBreak/>
        <w:t>костюм. Сравнительный анализ инструкций по хранению музейных пр</w:t>
      </w:r>
      <w:r>
        <w:rPr>
          <w:rFonts w:ascii="Times New Roman" w:eastAsia="Times New Roman" w:hAnsi="Times New Roman" w:cs="Times New Roman"/>
          <w:color w:val="000000"/>
          <w:sz w:val="28"/>
          <w:szCs w:val="28"/>
          <w:lang w:eastAsia="ru-RU"/>
        </w:rPr>
        <w:t>едметов и технике безопасности.</w:t>
      </w:r>
    </w:p>
    <w:p w:rsidR="00E94750" w:rsidRDefault="00E94750" w:rsidP="00FB0474">
      <w:pPr>
        <w:pStyle w:val="a3"/>
        <w:numPr>
          <w:ilvl w:val="0"/>
          <w:numId w:val="103"/>
        </w:numPr>
        <w:spacing w:line="360" w:lineRule="auto"/>
        <w:jc w:val="both"/>
        <w:rPr>
          <w:rFonts w:ascii="Times New Roman" w:eastAsia="Times New Roman" w:hAnsi="Times New Roman" w:cs="Times New Roman"/>
          <w:b/>
          <w:color w:val="000000"/>
          <w:sz w:val="28"/>
          <w:szCs w:val="28"/>
          <w:lang w:eastAsia="ru-RU"/>
        </w:rPr>
      </w:pPr>
      <w:r w:rsidRPr="00046136">
        <w:rPr>
          <w:rFonts w:ascii="Times New Roman" w:eastAsia="Times New Roman" w:hAnsi="Times New Roman" w:cs="Times New Roman"/>
          <w:b/>
          <w:color w:val="000000"/>
          <w:sz w:val="28"/>
          <w:szCs w:val="28"/>
          <w:lang w:eastAsia="ru-RU"/>
        </w:rPr>
        <w:t>Практическая, творческая  экскурсионная  работа.</w:t>
      </w:r>
    </w:p>
    <w:p w:rsidR="00C12E09" w:rsidRPr="00FB068E" w:rsidRDefault="00E94750" w:rsidP="00E94750">
      <w:p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w:t>
      </w:r>
      <w:r w:rsidRPr="00046136">
        <w:rPr>
          <w:rFonts w:ascii="Times New Roman" w:eastAsia="Times New Roman" w:hAnsi="Times New Roman" w:cs="Times New Roman"/>
          <w:color w:val="000000"/>
          <w:sz w:val="28"/>
          <w:szCs w:val="28"/>
          <w:lang w:eastAsia="ru-RU"/>
        </w:rPr>
        <w:t>Практические занятия. Подведение итогов.  Проведение экскурсии дл</w:t>
      </w:r>
      <w:r>
        <w:rPr>
          <w:rFonts w:ascii="Times New Roman" w:eastAsia="Times New Roman" w:hAnsi="Times New Roman" w:cs="Times New Roman"/>
          <w:color w:val="000000"/>
          <w:sz w:val="28"/>
          <w:szCs w:val="28"/>
          <w:lang w:eastAsia="ru-RU"/>
        </w:rPr>
        <w:t>я</w:t>
      </w:r>
      <w:r w:rsidRPr="00046136">
        <w:rPr>
          <w:rFonts w:ascii="Times New Roman" w:eastAsia="Times New Roman" w:hAnsi="Times New Roman" w:cs="Times New Roman"/>
          <w:color w:val="000000"/>
          <w:sz w:val="28"/>
          <w:szCs w:val="28"/>
          <w:lang w:eastAsia="ru-RU"/>
        </w:rPr>
        <w:t xml:space="preserve"> родителей и друзей</w:t>
      </w:r>
      <w:r>
        <w:rPr>
          <w:rFonts w:ascii="Times New Roman" w:eastAsia="Times New Roman" w:hAnsi="Times New Roman" w:cs="Times New Roman"/>
          <w:color w:val="000000"/>
          <w:sz w:val="28"/>
          <w:szCs w:val="28"/>
          <w:lang w:eastAsia="ru-RU"/>
        </w:rPr>
        <w:t>.</w:t>
      </w:r>
      <w:r w:rsidR="003227C2" w:rsidRPr="003227C2">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C12E09" w:rsidRPr="007472A8" w:rsidTr="003B5203">
        <w:tc>
          <w:tcPr>
            <w:tcW w:w="4075" w:type="dxa"/>
            <w:hideMark/>
          </w:tcPr>
          <w:p w:rsidR="00C12E09" w:rsidRPr="007472A8" w:rsidRDefault="00C12E09" w:rsidP="003B5203">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C12E09" w:rsidRPr="007472A8" w:rsidRDefault="00C12E09" w:rsidP="00C12E09">
      <w:pPr>
        <w:tabs>
          <w:tab w:val="left" w:pos="851"/>
        </w:tabs>
        <w:spacing w:after="0"/>
        <w:ind w:firstLine="709"/>
        <w:jc w:val="both"/>
        <w:rPr>
          <w:rFonts w:ascii="Times New Roman" w:eastAsia="MS Mincho" w:hAnsi="Times New Roman" w:cs="Times New Roman"/>
          <w:color w:val="00B050"/>
          <w:sz w:val="28"/>
          <w:szCs w:val="28"/>
          <w:lang w:eastAsia="ja-JP"/>
        </w:rPr>
      </w:pPr>
    </w:p>
    <w:p w:rsidR="00C12E09" w:rsidRPr="007472A8" w:rsidRDefault="00C12E09" w:rsidP="00C12E09">
      <w:pPr>
        <w:tabs>
          <w:tab w:val="left" w:pos="851"/>
        </w:tabs>
        <w:spacing w:after="0"/>
        <w:ind w:firstLine="709"/>
        <w:jc w:val="both"/>
        <w:rPr>
          <w:rFonts w:ascii="Times New Roman" w:eastAsia="Times New Roman" w:hAnsi="Times New Roman" w:cs="Times New Roman"/>
          <w:color w:val="00B050"/>
          <w:sz w:val="28"/>
          <w:szCs w:val="28"/>
          <w:lang w:eastAsia="ru-RU"/>
        </w:rPr>
      </w:pPr>
    </w:p>
    <w:p w:rsidR="00C12E09" w:rsidRPr="007472A8" w:rsidRDefault="00C12E09" w:rsidP="00C12E09">
      <w:pPr>
        <w:tabs>
          <w:tab w:val="left" w:pos="851"/>
        </w:tabs>
        <w:spacing w:after="0"/>
        <w:ind w:firstLine="709"/>
        <w:jc w:val="both"/>
        <w:rPr>
          <w:rFonts w:ascii="Times New Roman" w:eastAsia="Times New Roman" w:hAnsi="Times New Roman" w:cs="Times New Roman"/>
          <w:color w:val="00B050"/>
          <w:sz w:val="28"/>
          <w:szCs w:val="28"/>
          <w:lang w:eastAsia="ru-RU"/>
        </w:rPr>
      </w:pPr>
    </w:p>
    <w:p w:rsidR="00C12E09" w:rsidRPr="007472A8" w:rsidRDefault="00C12E09" w:rsidP="00C12E09">
      <w:pPr>
        <w:tabs>
          <w:tab w:val="left" w:pos="851"/>
        </w:tabs>
        <w:spacing w:after="0"/>
        <w:ind w:firstLine="709"/>
        <w:jc w:val="both"/>
        <w:rPr>
          <w:rFonts w:ascii="Times New Roman" w:eastAsia="Times New Roman" w:hAnsi="Times New Roman" w:cs="Times New Roman"/>
          <w:color w:val="00B050"/>
          <w:sz w:val="28"/>
          <w:szCs w:val="28"/>
          <w:lang w:eastAsia="ru-RU"/>
        </w:rPr>
      </w:pPr>
    </w:p>
    <w:p w:rsidR="00C12E09" w:rsidRPr="007472A8" w:rsidRDefault="00C12E09" w:rsidP="00C12E09">
      <w:pPr>
        <w:tabs>
          <w:tab w:val="left" w:pos="851"/>
        </w:tabs>
        <w:spacing w:after="0"/>
        <w:ind w:firstLine="709"/>
        <w:jc w:val="both"/>
        <w:rPr>
          <w:rFonts w:ascii="Times New Roman" w:eastAsia="Times New Roman" w:hAnsi="Times New Roman" w:cs="Times New Roman"/>
          <w:color w:val="00B050"/>
          <w:sz w:val="28"/>
          <w:szCs w:val="28"/>
          <w:lang w:eastAsia="ru-RU"/>
        </w:rPr>
      </w:pPr>
    </w:p>
    <w:p w:rsidR="00C12E09" w:rsidRPr="007472A8" w:rsidRDefault="00C12E09" w:rsidP="00C12E09">
      <w:pPr>
        <w:tabs>
          <w:tab w:val="left" w:pos="851"/>
        </w:tabs>
        <w:spacing w:after="0"/>
        <w:ind w:firstLine="709"/>
        <w:jc w:val="both"/>
        <w:rPr>
          <w:rFonts w:ascii="Times New Roman" w:eastAsia="Times New Roman" w:hAnsi="Times New Roman" w:cs="Times New Roman"/>
          <w:color w:val="00B050"/>
          <w:sz w:val="28"/>
          <w:szCs w:val="28"/>
          <w:lang w:eastAsia="ru-RU"/>
        </w:rPr>
      </w:pPr>
    </w:p>
    <w:p w:rsidR="00C12E09" w:rsidRPr="007472A8" w:rsidRDefault="00C12E09" w:rsidP="00C12E09">
      <w:pPr>
        <w:tabs>
          <w:tab w:val="left" w:pos="851"/>
        </w:tabs>
        <w:spacing w:after="0"/>
        <w:ind w:firstLine="709"/>
        <w:jc w:val="both"/>
        <w:rPr>
          <w:rFonts w:ascii="Times New Roman" w:eastAsia="Times New Roman" w:hAnsi="Times New Roman" w:cs="Times New Roman"/>
          <w:color w:val="00B050"/>
          <w:sz w:val="28"/>
          <w:szCs w:val="28"/>
          <w:lang w:eastAsia="ru-RU"/>
        </w:rPr>
      </w:pPr>
    </w:p>
    <w:p w:rsidR="00C12E09" w:rsidRPr="007472A8" w:rsidRDefault="00C12E09" w:rsidP="00C12E09">
      <w:pPr>
        <w:tabs>
          <w:tab w:val="left" w:pos="851"/>
        </w:tabs>
        <w:spacing w:after="0"/>
        <w:ind w:firstLine="709"/>
        <w:jc w:val="both"/>
        <w:rPr>
          <w:rFonts w:ascii="Times New Roman" w:eastAsia="Times New Roman" w:hAnsi="Times New Roman" w:cs="Times New Roman"/>
          <w:color w:val="00B050"/>
          <w:sz w:val="28"/>
          <w:szCs w:val="28"/>
          <w:lang w:eastAsia="ru-RU"/>
        </w:rPr>
      </w:pPr>
    </w:p>
    <w:p w:rsidR="00C12E09" w:rsidRPr="007472A8" w:rsidRDefault="00C12E09" w:rsidP="00C12E09">
      <w:pPr>
        <w:tabs>
          <w:tab w:val="left" w:pos="851"/>
        </w:tabs>
        <w:spacing w:after="0"/>
        <w:ind w:firstLine="709"/>
        <w:jc w:val="both"/>
        <w:rPr>
          <w:rFonts w:ascii="Times New Roman" w:eastAsia="Times New Roman" w:hAnsi="Times New Roman" w:cs="Times New Roman"/>
          <w:color w:val="00B050"/>
          <w:sz w:val="28"/>
          <w:szCs w:val="28"/>
          <w:lang w:eastAsia="ru-RU"/>
        </w:rPr>
      </w:pPr>
    </w:p>
    <w:p w:rsidR="00C12E09" w:rsidRPr="007472A8" w:rsidRDefault="00C12E09" w:rsidP="00C12E09">
      <w:pPr>
        <w:tabs>
          <w:tab w:val="left" w:pos="851"/>
        </w:tabs>
        <w:spacing w:after="0"/>
        <w:ind w:firstLine="709"/>
        <w:jc w:val="both"/>
        <w:rPr>
          <w:rFonts w:ascii="Times New Roman" w:eastAsia="Times New Roman" w:hAnsi="Times New Roman" w:cs="Times New Roman"/>
          <w:color w:val="00B050"/>
          <w:sz w:val="28"/>
          <w:szCs w:val="28"/>
          <w:lang w:eastAsia="ru-RU"/>
        </w:rPr>
      </w:pPr>
    </w:p>
    <w:p w:rsidR="00C12E09" w:rsidRPr="007472A8" w:rsidRDefault="00C12E09" w:rsidP="00C12E09">
      <w:pPr>
        <w:tabs>
          <w:tab w:val="left" w:pos="851"/>
        </w:tabs>
        <w:spacing w:after="0"/>
        <w:ind w:firstLine="709"/>
        <w:jc w:val="both"/>
        <w:rPr>
          <w:rFonts w:ascii="Times New Roman" w:eastAsia="Times New Roman" w:hAnsi="Times New Roman" w:cs="Times New Roman"/>
          <w:color w:val="00B050"/>
          <w:sz w:val="28"/>
          <w:szCs w:val="28"/>
          <w:lang w:eastAsia="ru-RU"/>
        </w:rPr>
      </w:pPr>
    </w:p>
    <w:p w:rsidR="00C12E09" w:rsidRPr="007472A8" w:rsidRDefault="00C12E09" w:rsidP="00C12E09">
      <w:pPr>
        <w:tabs>
          <w:tab w:val="left" w:pos="851"/>
        </w:tabs>
        <w:spacing w:after="0"/>
        <w:ind w:firstLine="709"/>
        <w:jc w:val="both"/>
        <w:rPr>
          <w:rFonts w:ascii="Times New Roman" w:eastAsia="Times New Roman" w:hAnsi="Times New Roman" w:cs="Times New Roman"/>
          <w:color w:val="00B050"/>
          <w:sz w:val="28"/>
          <w:szCs w:val="28"/>
          <w:lang w:eastAsia="ru-RU"/>
        </w:rPr>
      </w:pPr>
    </w:p>
    <w:p w:rsidR="00C12E09" w:rsidRPr="007472A8" w:rsidRDefault="00C12E09" w:rsidP="00C12E09">
      <w:pPr>
        <w:tabs>
          <w:tab w:val="left" w:pos="851"/>
        </w:tabs>
        <w:spacing w:after="0"/>
        <w:ind w:firstLine="709"/>
        <w:jc w:val="both"/>
        <w:rPr>
          <w:rFonts w:ascii="Times New Roman" w:eastAsia="Times New Roman" w:hAnsi="Times New Roman" w:cs="Times New Roman"/>
          <w:color w:val="00B050"/>
          <w:sz w:val="28"/>
          <w:szCs w:val="28"/>
          <w:lang w:eastAsia="ru-RU"/>
        </w:rPr>
      </w:pPr>
    </w:p>
    <w:p w:rsidR="00C12E09" w:rsidRPr="007472A8" w:rsidRDefault="00C12E09" w:rsidP="00C12E09">
      <w:pPr>
        <w:tabs>
          <w:tab w:val="left" w:pos="851"/>
        </w:tabs>
        <w:spacing w:after="0"/>
        <w:ind w:firstLine="709"/>
        <w:jc w:val="both"/>
        <w:rPr>
          <w:rFonts w:ascii="Times New Roman" w:eastAsia="Times New Roman" w:hAnsi="Times New Roman" w:cs="Times New Roman"/>
          <w:color w:val="00B050"/>
          <w:sz w:val="28"/>
          <w:szCs w:val="28"/>
          <w:lang w:eastAsia="ru-RU"/>
        </w:rPr>
      </w:pPr>
    </w:p>
    <w:p w:rsidR="00C12E09" w:rsidRPr="007472A8" w:rsidRDefault="00C12E09" w:rsidP="00C12E09">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C12E09" w:rsidRPr="007472A8" w:rsidRDefault="00C12E09" w:rsidP="00C12E09">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Поисково-исследовательская работа</w:t>
      </w:r>
      <w:r w:rsidRPr="007472A8">
        <w:rPr>
          <w:rFonts w:ascii="Times New Roman" w:eastAsia="Times New Roman" w:hAnsi="Times New Roman" w:cs="Times New Roman"/>
          <w:b/>
          <w:color w:val="000000"/>
          <w:sz w:val="32"/>
          <w:szCs w:val="28"/>
          <w:lang w:eastAsia="ru-RU"/>
        </w:rPr>
        <w:t>»</w:t>
      </w:r>
    </w:p>
    <w:p w:rsidR="00C12E09" w:rsidRPr="007472A8" w:rsidRDefault="00C12E09" w:rsidP="00C12E09">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C12E09" w:rsidRPr="007472A8" w:rsidRDefault="00C12E09" w:rsidP="00C12E09">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Музееведение</w:t>
      </w:r>
      <w:r w:rsidRPr="007472A8">
        <w:rPr>
          <w:rFonts w:ascii="Times New Roman" w:eastAsia="Times New Roman" w:hAnsi="Times New Roman" w:cs="Times New Roman"/>
          <w:color w:val="000000"/>
          <w:sz w:val="28"/>
          <w:szCs w:val="28"/>
          <w:lang w:eastAsia="ru-RU"/>
        </w:rPr>
        <w:t>»,</w:t>
      </w:r>
    </w:p>
    <w:p w:rsidR="00C12E09" w:rsidRDefault="00C12E09" w:rsidP="00C12E09">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Дубских И.Н.,</w:t>
      </w:r>
    </w:p>
    <w:p w:rsidR="00C12E09" w:rsidRDefault="00C12E09" w:rsidP="00C12E09">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год обучения</w:t>
      </w:r>
      <w:r w:rsidRPr="007472A8">
        <w:rPr>
          <w:rFonts w:ascii="Times New Roman" w:eastAsia="Times New Roman" w:hAnsi="Times New Roman" w:cs="Times New Roman"/>
          <w:color w:val="000000"/>
          <w:sz w:val="28"/>
          <w:szCs w:val="28"/>
          <w:lang w:eastAsia="ru-RU"/>
        </w:rPr>
        <w:t>)</w:t>
      </w:r>
    </w:p>
    <w:p w:rsidR="00C12E09" w:rsidRDefault="00C12E09" w:rsidP="00C12E09">
      <w:pPr>
        <w:rPr>
          <w:rFonts w:ascii="Times New Roman" w:eastAsia="Times New Roman" w:hAnsi="Times New Roman" w:cs="Times New Roman"/>
          <w:color w:val="000000"/>
          <w:sz w:val="28"/>
          <w:szCs w:val="28"/>
          <w:lang w:eastAsia="ru-RU"/>
        </w:rPr>
      </w:pPr>
    </w:p>
    <w:p w:rsidR="00C12E09" w:rsidRDefault="00C12E0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C12E09" w:rsidRPr="00C12E09" w:rsidRDefault="00C12E09" w:rsidP="00E94750">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A57B6F">
        <w:rPr>
          <w:rFonts w:ascii="Times New Roman" w:eastAsia="Times New Roman" w:hAnsi="Times New Roman" w:cs="Times New Roman"/>
          <w:color w:val="000000"/>
          <w:sz w:val="28"/>
          <w:szCs w:val="28"/>
          <w:lang w:eastAsia="ru-RU"/>
        </w:rPr>
        <w:t xml:space="preserve">младшего и </w:t>
      </w:r>
      <w:r w:rsidRPr="00C12E09">
        <w:rPr>
          <w:rFonts w:ascii="Times New Roman" w:eastAsia="Times New Roman" w:hAnsi="Times New Roman" w:cs="Times New Roman"/>
          <w:color w:val="000000"/>
          <w:sz w:val="28"/>
          <w:szCs w:val="28"/>
          <w:lang w:eastAsia="ru-RU"/>
        </w:rPr>
        <w:t xml:space="preserve">среднего школьного возраста с учетом особенностей их развития.  </w:t>
      </w:r>
    </w:p>
    <w:p w:rsidR="00C12E09" w:rsidRPr="008F63E4" w:rsidRDefault="00C12E09" w:rsidP="00E94750">
      <w:pPr>
        <w:spacing w:after="0" w:line="360" w:lineRule="auto"/>
        <w:ind w:firstLine="567"/>
        <w:jc w:val="both"/>
        <w:rPr>
          <w:rFonts w:ascii="Times New Roman" w:eastAsia="Times New Roman" w:hAnsi="Times New Roman" w:cs="Times New Roman"/>
          <w:sz w:val="28"/>
          <w:szCs w:val="28"/>
          <w:lang w:eastAsia="ru-RU"/>
        </w:rPr>
      </w:pPr>
      <w:r w:rsidRPr="008F63E4">
        <w:rPr>
          <w:rFonts w:ascii="Times New Roman" w:eastAsia="Times New Roman" w:hAnsi="Times New Roman" w:cs="Times New Roman"/>
          <w:sz w:val="28"/>
          <w:szCs w:val="28"/>
          <w:lang w:eastAsia="ru-RU"/>
        </w:rPr>
        <w:t xml:space="preserve">Занятия проводятся </w:t>
      </w:r>
      <w:r w:rsidR="008F63E4" w:rsidRPr="008F63E4">
        <w:rPr>
          <w:rFonts w:ascii="Times New Roman" w:eastAsia="Times New Roman" w:hAnsi="Times New Roman" w:cs="Times New Roman"/>
          <w:sz w:val="28"/>
          <w:szCs w:val="28"/>
          <w:lang w:eastAsia="ru-RU"/>
        </w:rPr>
        <w:t>для одной группы 3</w:t>
      </w:r>
      <w:r w:rsidRPr="008F63E4">
        <w:rPr>
          <w:rFonts w:ascii="Times New Roman" w:eastAsia="Times New Roman" w:hAnsi="Times New Roman" w:cs="Times New Roman"/>
          <w:sz w:val="28"/>
          <w:szCs w:val="28"/>
          <w:lang w:eastAsia="ru-RU"/>
        </w:rPr>
        <w:t xml:space="preserve"> раза в неделю с нагрузкой </w:t>
      </w:r>
      <w:r w:rsidR="008F63E4" w:rsidRPr="008F63E4">
        <w:rPr>
          <w:rFonts w:ascii="Times New Roman" w:eastAsia="Times New Roman" w:hAnsi="Times New Roman" w:cs="Times New Roman"/>
          <w:sz w:val="28"/>
          <w:szCs w:val="28"/>
          <w:lang w:eastAsia="ru-RU"/>
        </w:rPr>
        <w:t>1 час</w:t>
      </w:r>
      <w:r w:rsidRPr="008F63E4">
        <w:rPr>
          <w:rFonts w:ascii="Times New Roman" w:eastAsia="Times New Roman" w:hAnsi="Times New Roman" w:cs="Times New Roman"/>
          <w:sz w:val="28"/>
          <w:szCs w:val="28"/>
          <w:lang w:eastAsia="ru-RU"/>
        </w:rPr>
        <w:t>.</w:t>
      </w:r>
    </w:p>
    <w:p w:rsidR="00C12E09" w:rsidRPr="00C12E09" w:rsidRDefault="00C12E09" w:rsidP="00E94750">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sidR="00FD2A0D">
        <w:rPr>
          <w:rFonts w:ascii="Times New Roman" w:eastAsia="Times New Roman" w:hAnsi="Times New Roman" w:cs="Times New Roman"/>
          <w:color w:val="000000"/>
          <w:sz w:val="28"/>
          <w:szCs w:val="28"/>
          <w:lang w:eastAsia="ru-RU"/>
        </w:rPr>
        <w:t>134</w:t>
      </w:r>
      <w:r w:rsidRPr="00C12E09">
        <w:rPr>
          <w:rFonts w:ascii="Times New Roman" w:eastAsia="Times New Roman" w:hAnsi="Times New Roman" w:cs="Times New Roman"/>
          <w:color w:val="000000"/>
          <w:sz w:val="28"/>
          <w:szCs w:val="28"/>
          <w:lang w:eastAsia="ru-RU"/>
        </w:rPr>
        <w:t xml:space="preserve"> часа (в том числе, теоретические занятия – </w:t>
      </w:r>
      <w:r w:rsidR="00FD2A0D">
        <w:rPr>
          <w:rFonts w:ascii="Times New Roman" w:eastAsia="Times New Roman" w:hAnsi="Times New Roman" w:cs="Times New Roman"/>
          <w:color w:val="000000"/>
          <w:sz w:val="28"/>
          <w:szCs w:val="28"/>
          <w:lang w:eastAsia="ru-RU"/>
        </w:rPr>
        <w:t>32</w:t>
      </w:r>
      <w:r w:rsidRPr="00C12E09">
        <w:rPr>
          <w:rFonts w:ascii="Times New Roman" w:eastAsia="Times New Roman" w:hAnsi="Times New Roman" w:cs="Times New Roman"/>
          <w:color w:val="000000"/>
          <w:sz w:val="28"/>
          <w:szCs w:val="28"/>
          <w:lang w:eastAsia="ru-RU"/>
        </w:rPr>
        <w:t xml:space="preserve">, практические занятия – </w:t>
      </w:r>
      <w:r w:rsidR="00FD2A0D">
        <w:rPr>
          <w:rFonts w:ascii="Times New Roman" w:eastAsia="Times New Roman" w:hAnsi="Times New Roman" w:cs="Times New Roman"/>
          <w:color w:val="000000"/>
          <w:sz w:val="28"/>
          <w:szCs w:val="28"/>
          <w:lang w:eastAsia="ru-RU"/>
        </w:rPr>
        <w:t>102</w:t>
      </w:r>
      <w:r w:rsidRPr="00C12E09">
        <w:rPr>
          <w:rFonts w:ascii="Times New Roman" w:eastAsia="Times New Roman" w:hAnsi="Times New Roman" w:cs="Times New Roman"/>
          <w:color w:val="000000"/>
          <w:sz w:val="28"/>
          <w:szCs w:val="28"/>
          <w:lang w:eastAsia="ru-RU"/>
        </w:rPr>
        <w:t>).</w:t>
      </w:r>
    </w:p>
    <w:p w:rsidR="00B610BB" w:rsidRDefault="00C12E09" w:rsidP="00E94750">
      <w:pPr>
        <w:spacing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1701"/>
        <w:gridCol w:w="1559"/>
        <w:gridCol w:w="1417"/>
        <w:gridCol w:w="1701"/>
      </w:tblGrid>
      <w:tr w:rsidR="008F63E4" w:rsidRPr="008F63E4" w:rsidTr="008F63E4">
        <w:trPr>
          <w:cantSplit/>
          <w:trHeight w:val="521"/>
        </w:trPr>
        <w:tc>
          <w:tcPr>
            <w:tcW w:w="1985" w:type="dxa"/>
            <w:tcBorders>
              <w:top w:val="single" w:sz="4" w:space="0" w:color="auto"/>
              <w:left w:val="single" w:sz="4" w:space="0" w:color="auto"/>
              <w:bottom w:val="single" w:sz="4" w:space="0" w:color="auto"/>
              <w:right w:val="single" w:sz="4" w:space="0" w:color="auto"/>
            </w:tcBorders>
          </w:tcPr>
          <w:p w:rsidR="008F63E4" w:rsidRPr="008F63E4" w:rsidRDefault="008F63E4" w:rsidP="008F63E4">
            <w:pPr>
              <w:spacing w:after="0" w:line="240" w:lineRule="auto"/>
              <w:jc w:val="center"/>
              <w:rPr>
                <w:rFonts w:ascii="Times New Roman" w:eastAsia="Calibri" w:hAnsi="Times New Roman" w:cs="Times New Roman"/>
                <w:b/>
                <w:sz w:val="28"/>
                <w:szCs w:val="28"/>
              </w:rPr>
            </w:pPr>
            <w:r w:rsidRPr="008F63E4">
              <w:rPr>
                <w:rFonts w:ascii="Times New Roman" w:eastAsia="Calibri" w:hAnsi="Times New Roman" w:cs="Times New Roman"/>
                <w:b/>
                <w:sz w:val="28"/>
                <w:szCs w:val="28"/>
              </w:rPr>
              <w:t>Понедельник</w:t>
            </w:r>
          </w:p>
        </w:tc>
        <w:tc>
          <w:tcPr>
            <w:tcW w:w="1418" w:type="dxa"/>
            <w:tcBorders>
              <w:top w:val="single" w:sz="4" w:space="0" w:color="auto"/>
              <w:left w:val="single" w:sz="4" w:space="0" w:color="auto"/>
              <w:bottom w:val="single" w:sz="4" w:space="0" w:color="auto"/>
              <w:right w:val="single" w:sz="4" w:space="0" w:color="auto"/>
            </w:tcBorders>
          </w:tcPr>
          <w:p w:rsidR="008F63E4" w:rsidRPr="008F63E4" w:rsidRDefault="008F63E4" w:rsidP="008F63E4">
            <w:pPr>
              <w:spacing w:after="0" w:line="240" w:lineRule="auto"/>
              <w:jc w:val="center"/>
              <w:rPr>
                <w:rFonts w:ascii="Times New Roman" w:eastAsia="Calibri" w:hAnsi="Times New Roman" w:cs="Times New Roman"/>
                <w:b/>
                <w:sz w:val="28"/>
                <w:szCs w:val="28"/>
              </w:rPr>
            </w:pPr>
            <w:r w:rsidRPr="008F63E4">
              <w:rPr>
                <w:rFonts w:ascii="Times New Roman" w:eastAsia="Calibri" w:hAnsi="Times New Roman" w:cs="Times New Roman"/>
                <w:b/>
                <w:sz w:val="28"/>
                <w:szCs w:val="28"/>
              </w:rPr>
              <w:t>Вторник</w:t>
            </w:r>
          </w:p>
        </w:tc>
        <w:tc>
          <w:tcPr>
            <w:tcW w:w="1701" w:type="dxa"/>
            <w:tcBorders>
              <w:top w:val="single" w:sz="4" w:space="0" w:color="auto"/>
              <w:left w:val="single" w:sz="4" w:space="0" w:color="auto"/>
              <w:bottom w:val="single" w:sz="4" w:space="0" w:color="auto"/>
              <w:right w:val="single" w:sz="4" w:space="0" w:color="auto"/>
            </w:tcBorders>
          </w:tcPr>
          <w:p w:rsidR="008F63E4" w:rsidRPr="008F63E4" w:rsidRDefault="008F63E4" w:rsidP="008F63E4">
            <w:pPr>
              <w:spacing w:after="0" w:line="240" w:lineRule="auto"/>
              <w:jc w:val="center"/>
              <w:rPr>
                <w:rFonts w:ascii="Times New Roman" w:eastAsia="Calibri" w:hAnsi="Times New Roman" w:cs="Times New Roman"/>
                <w:b/>
                <w:sz w:val="28"/>
                <w:szCs w:val="28"/>
              </w:rPr>
            </w:pPr>
            <w:r w:rsidRPr="008F63E4">
              <w:rPr>
                <w:rFonts w:ascii="Times New Roman" w:eastAsia="Calibri" w:hAnsi="Times New Roman" w:cs="Times New Roman"/>
                <w:b/>
                <w:sz w:val="28"/>
                <w:szCs w:val="28"/>
              </w:rPr>
              <w:t>Среда</w:t>
            </w:r>
          </w:p>
        </w:tc>
        <w:tc>
          <w:tcPr>
            <w:tcW w:w="1559" w:type="dxa"/>
            <w:tcBorders>
              <w:top w:val="single" w:sz="4" w:space="0" w:color="auto"/>
              <w:left w:val="single" w:sz="4" w:space="0" w:color="auto"/>
              <w:bottom w:val="single" w:sz="4" w:space="0" w:color="auto"/>
              <w:right w:val="single" w:sz="4" w:space="0" w:color="auto"/>
            </w:tcBorders>
          </w:tcPr>
          <w:p w:rsidR="008F63E4" w:rsidRPr="008F63E4" w:rsidRDefault="008F63E4" w:rsidP="008F63E4">
            <w:pPr>
              <w:spacing w:after="0" w:line="240" w:lineRule="auto"/>
              <w:jc w:val="center"/>
              <w:rPr>
                <w:rFonts w:ascii="Times New Roman" w:eastAsia="Calibri" w:hAnsi="Times New Roman" w:cs="Times New Roman"/>
                <w:b/>
                <w:sz w:val="28"/>
                <w:szCs w:val="28"/>
              </w:rPr>
            </w:pPr>
            <w:r w:rsidRPr="008F63E4">
              <w:rPr>
                <w:rFonts w:ascii="Times New Roman" w:eastAsia="Calibri" w:hAnsi="Times New Roman" w:cs="Times New Roman"/>
                <w:b/>
                <w:sz w:val="28"/>
                <w:szCs w:val="28"/>
              </w:rPr>
              <w:t>Четверг</w:t>
            </w:r>
          </w:p>
        </w:tc>
        <w:tc>
          <w:tcPr>
            <w:tcW w:w="1417" w:type="dxa"/>
            <w:tcBorders>
              <w:top w:val="single" w:sz="4" w:space="0" w:color="auto"/>
              <w:left w:val="single" w:sz="4" w:space="0" w:color="auto"/>
              <w:bottom w:val="single" w:sz="4" w:space="0" w:color="auto"/>
              <w:right w:val="single" w:sz="4" w:space="0" w:color="auto"/>
            </w:tcBorders>
          </w:tcPr>
          <w:p w:rsidR="008F63E4" w:rsidRPr="008F63E4" w:rsidRDefault="008F63E4" w:rsidP="008F63E4">
            <w:pPr>
              <w:spacing w:after="0" w:line="240" w:lineRule="auto"/>
              <w:jc w:val="center"/>
              <w:rPr>
                <w:rFonts w:ascii="Times New Roman" w:eastAsia="Calibri" w:hAnsi="Times New Roman" w:cs="Times New Roman"/>
                <w:b/>
                <w:sz w:val="28"/>
                <w:szCs w:val="28"/>
              </w:rPr>
            </w:pPr>
            <w:r w:rsidRPr="008F63E4">
              <w:rPr>
                <w:rFonts w:ascii="Times New Roman" w:eastAsia="Calibri" w:hAnsi="Times New Roman" w:cs="Times New Roman"/>
                <w:b/>
                <w:sz w:val="28"/>
                <w:szCs w:val="28"/>
              </w:rPr>
              <w:t>Пятница</w:t>
            </w:r>
          </w:p>
        </w:tc>
        <w:tc>
          <w:tcPr>
            <w:tcW w:w="1701" w:type="dxa"/>
            <w:tcBorders>
              <w:top w:val="single" w:sz="4" w:space="0" w:color="auto"/>
              <w:left w:val="single" w:sz="4" w:space="0" w:color="auto"/>
              <w:bottom w:val="single" w:sz="4" w:space="0" w:color="auto"/>
              <w:right w:val="single" w:sz="4" w:space="0" w:color="auto"/>
            </w:tcBorders>
          </w:tcPr>
          <w:p w:rsidR="008F63E4" w:rsidRPr="008F63E4" w:rsidRDefault="008F63E4" w:rsidP="008F63E4">
            <w:pPr>
              <w:spacing w:after="0" w:line="240" w:lineRule="auto"/>
              <w:jc w:val="center"/>
              <w:rPr>
                <w:rFonts w:ascii="Times New Roman" w:eastAsia="Calibri" w:hAnsi="Times New Roman" w:cs="Times New Roman"/>
                <w:b/>
                <w:sz w:val="28"/>
                <w:szCs w:val="28"/>
              </w:rPr>
            </w:pPr>
            <w:r w:rsidRPr="008F63E4">
              <w:rPr>
                <w:rFonts w:ascii="Times New Roman" w:eastAsia="Calibri" w:hAnsi="Times New Roman" w:cs="Times New Roman"/>
                <w:b/>
                <w:sz w:val="28"/>
                <w:szCs w:val="28"/>
              </w:rPr>
              <w:t>Суббота</w:t>
            </w:r>
          </w:p>
        </w:tc>
      </w:tr>
      <w:tr w:rsidR="008F63E4" w:rsidRPr="008F63E4" w:rsidTr="008F63E4">
        <w:trPr>
          <w:cantSplit/>
          <w:trHeight w:val="1550"/>
        </w:trPr>
        <w:tc>
          <w:tcPr>
            <w:tcW w:w="1985" w:type="dxa"/>
            <w:tcBorders>
              <w:top w:val="single" w:sz="4" w:space="0" w:color="auto"/>
              <w:left w:val="single" w:sz="4" w:space="0" w:color="auto"/>
              <w:bottom w:val="single" w:sz="4" w:space="0" w:color="auto"/>
              <w:right w:val="single" w:sz="4" w:space="0" w:color="auto"/>
            </w:tcBorders>
          </w:tcPr>
          <w:p w:rsidR="008F63E4" w:rsidRPr="008F63E4" w:rsidRDefault="008F63E4" w:rsidP="008F63E4">
            <w:pPr>
              <w:spacing w:after="0" w:line="240" w:lineRule="auto"/>
              <w:jc w:val="center"/>
              <w:rPr>
                <w:rFonts w:ascii="Times New Roman" w:eastAsia="Calibri" w:hAnsi="Times New Roman" w:cs="Times New Roman"/>
                <w:sz w:val="24"/>
                <w:szCs w:val="24"/>
              </w:rPr>
            </w:pPr>
            <w:r w:rsidRPr="008F63E4">
              <w:rPr>
                <w:rFonts w:ascii="Times New Roman" w:eastAsia="Calibri" w:hAnsi="Times New Roman" w:cs="Times New Roman"/>
                <w:sz w:val="24"/>
                <w:szCs w:val="24"/>
              </w:rPr>
              <w:t>16.00-16.45</w:t>
            </w:r>
          </w:p>
          <w:p w:rsidR="008F63E4" w:rsidRPr="008F63E4" w:rsidRDefault="008F63E4" w:rsidP="008F63E4">
            <w:pPr>
              <w:spacing w:after="0" w:line="240" w:lineRule="auto"/>
              <w:jc w:val="center"/>
              <w:rPr>
                <w:rFonts w:ascii="Times New Roman" w:eastAsia="Calibri" w:hAnsi="Times New Roman" w:cs="Times New Roman"/>
                <w:b/>
                <w:sz w:val="24"/>
                <w:szCs w:val="24"/>
              </w:rPr>
            </w:pPr>
            <w:r w:rsidRPr="008F63E4">
              <w:rPr>
                <w:rFonts w:ascii="Times New Roman" w:eastAsia="Calibri" w:hAnsi="Times New Roman" w:cs="Times New Roman"/>
                <w:b/>
                <w:sz w:val="24"/>
                <w:szCs w:val="24"/>
              </w:rPr>
              <w:t>(1 гр.)</w:t>
            </w:r>
          </w:p>
          <w:p w:rsidR="008F63E4" w:rsidRPr="008F63E4" w:rsidRDefault="008F63E4" w:rsidP="008F63E4">
            <w:pPr>
              <w:spacing w:after="0" w:line="240" w:lineRule="auto"/>
              <w:jc w:val="center"/>
              <w:rPr>
                <w:rFonts w:ascii="Times New Roman" w:eastAsia="Calibri" w:hAnsi="Times New Roman" w:cs="Times New Roman"/>
                <w:b/>
                <w:sz w:val="24"/>
                <w:szCs w:val="24"/>
              </w:rPr>
            </w:pPr>
          </w:p>
          <w:p w:rsidR="008F63E4" w:rsidRPr="008F63E4" w:rsidRDefault="008F63E4" w:rsidP="008F63E4">
            <w:pPr>
              <w:spacing w:after="0" w:line="240" w:lineRule="auto"/>
              <w:jc w:val="center"/>
              <w:rPr>
                <w:rFonts w:ascii="Times New Roman" w:eastAsia="Calibri" w:hAnsi="Times New Roman" w:cs="Times New Roman"/>
                <w:sz w:val="24"/>
                <w:szCs w:val="24"/>
              </w:rPr>
            </w:pPr>
            <w:r w:rsidRPr="008F63E4">
              <w:rPr>
                <w:rFonts w:ascii="Times New Roman" w:eastAsia="Calibri" w:hAnsi="Times New Roman" w:cs="Times New Roman"/>
                <w:sz w:val="24"/>
                <w:szCs w:val="24"/>
              </w:rPr>
              <w:t>16.55-17.40</w:t>
            </w:r>
          </w:p>
          <w:p w:rsidR="008F63E4" w:rsidRPr="008F63E4" w:rsidRDefault="008F63E4" w:rsidP="008F63E4">
            <w:pPr>
              <w:spacing w:after="0" w:line="240" w:lineRule="auto"/>
              <w:jc w:val="center"/>
              <w:rPr>
                <w:rFonts w:ascii="Times New Roman" w:eastAsia="Calibri" w:hAnsi="Times New Roman" w:cs="Times New Roman"/>
                <w:b/>
                <w:sz w:val="24"/>
                <w:szCs w:val="24"/>
              </w:rPr>
            </w:pPr>
            <w:r w:rsidRPr="008F63E4">
              <w:rPr>
                <w:rFonts w:ascii="Times New Roman" w:eastAsia="Calibri" w:hAnsi="Times New Roman" w:cs="Times New Roman"/>
                <w:b/>
                <w:sz w:val="24"/>
                <w:szCs w:val="24"/>
              </w:rPr>
              <w:t>(2 гр.)</w:t>
            </w:r>
          </w:p>
          <w:p w:rsidR="008F63E4" w:rsidRPr="008F63E4" w:rsidRDefault="008F63E4" w:rsidP="008F63E4">
            <w:pPr>
              <w:spacing w:after="0" w:line="240" w:lineRule="auto"/>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F63E4" w:rsidRPr="008F63E4" w:rsidRDefault="008F63E4" w:rsidP="008F63E4">
            <w:pPr>
              <w:spacing w:after="0" w:line="240" w:lineRule="auto"/>
              <w:jc w:val="center"/>
              <w:rPr>
                <w:rFonts w:ascii="Times New Roman" w:eastAsia="Calibri" w:hAnsi="Times New Roman" w:cs="Times New Roman"/>
                <w:sz w:val="24"/>
                <w:szCs w:val="24"/>
              </w:rPr>
            </w:pPr>
            <w:r w:rsidRPr="008F63E4">
              <w:rPr>
                <w:rFonts w:ascii="Times New Roman" w:eastAsia="Calibri" w:hAnsi="Times New Roman" w:cs="Times New Roman"/>
                <w:sz w:val="24"/>
                <w:szCs w:val="24"/>
              </w:rPr>
              <w:t>16.00-16.45</w:t>
            </w:r>
          </w:p>
          <w:p w:rsidR="008F63E4" w:rsidRPr="008F63E4" w:rsidRDefault="008F63E4" w:rsidP="008F63E4">
            <w:pPr>
              <w:spacing w:after="0" w:line="240" w:lineRule="auto"/>
              <w:jc w:val="center"/>
              <w:rPr>
                <w:rFonts w:ascii="Times New Roman" w:eastAsia="Calibri" w:hAnsi="Times New Roman" w:cs="Times New Roman"/>
                <w:b/>
                <w:sz w:val="24"/>
                <w:szCs w:val="24"/>
              </w:rPr>
            </w:pPr>
            <w:r w:rsidRPr="008F63E4">
              <w:rPr>
                <w:rFonts w:ascii="Times New Roman" w:eastAsia="Calibri" w:hAnsi="Times New Roman" w:cs="Times New Roman"/>
                <w:b/>
                <w:sz w:val="24"/>
                <w:szCs w:val="24"/>
              </w:rPr>
              <w:t>(1 гр.)</w:t>
            </w:r>
          </w:p>
          <w:p w:rsidR="008F63E4" w:rsidRPr="008F63E4" w:rsidRDefault="008F63E4" w:rsidP="008F63E4">
            <w:pPr>
              <w:spacing w:after="0" w:line="240" w:lineRule="auto"/>
              <w:jc w:val="center"/>
              <w:rPr>
                <w:rFonts w:ascii="Times New Roman" w:eastAsia="Calibri" w:hAnsi="Times New Roman" w:cs="Times New Roman"/>
                <w:b/>
                <w:sz w:val="24"/>
                <w:szCs w:val="24"/>
              </w:rPr>
            </w:pPr>
          </w:p>
          <w:p w:rsidR="008F63E4" w:rsidRPr="008F63E4" w:rsidRDefault="008F63E4" w:rsidP="008F63E4">
            <w:pPr>
              <w:spacing w:after="0" w:line="240" w:lineRule="auto"/>
              <w:jc w:val="center"/>
              <w:rPr>
                <w:rFonts w:ascii="Times New Roman" w:eastAsia="Calibri" w:hAnsi="Times New Roman" w:cs="Times New Roman"/>
                <w:sz w:val="24"/>
                <w:szCs w:val="24"/>
              </w:rPr>
            </w:pPr>
            <w:r w:rsidRPr="008F63E4">
              <w:rPr>
                <w:rFonts w:ascii="Times New Roman" w:eastAsia="Calibri" w:hAnsi="Times New Roman" w:cs="Times New Roman"/>
                <w:sz w:val="24"/>
                <w:szCs w:val="24"/>
              </w:rPr>
              <w:t>16.55-17.40</w:t>
            </w:r>
          </w:p>
          <w:p w:rsidR="008F63E4" w:rsidRPr="008F63E4" w:rsidRDefault="008F63E4" w:rsidP="008F63E4">
            <w:pPr>
              <w:spacing w:after="0" w:line="240" w:lineRule="auto"/>
              <w:jc w:val="center"/>
              <w:rPr>
                <w:rFonts w:ascii="Times New Roman" w:eastAsia="Calibri" w:hAnsi="Times New Roman" w:cs="Times New Roman"/>
                <w:b/>
                <w:sz w:val="24"/>
                <w:szCs w:val="24"/>
              </w:rPr>
            </w:pPr>
            <w:r w:rsidRPr="008F63E4">
              <w:rPr>
                <w:rFonts w:ascii="Times New Roman" w:eastAsia="Calibri" w:hAnsi="Times New Roman" w:cs="Times New Roman"/>
                <w:b/>
                <w:sz w:val="24"/>
                <w:szCs w:val="24"/>
              </w:rPr>
              <w:t>(2 гр.)</w:t>
            </w:r>
          </w:p>
        </w:tc>
        <w:tc>
          <w:tcPr>
            <w:tcW w:w="1701" w:type="dxa"/>
            <w:tcBorders>
              <w:top w:val="single" w:sz="4" w:space="0" w:color="auto"/>
              <w:left w:val="single" w:sz="4" w:space="0" w:color="auto"/>
              <w:bottom w:val="single" w:sz="4" w:space="0" w:color="auto"/>
              <w:right w:val="single" w:sz="4" w:space="0" w:color="auto"/>
            </w:tcBorders>
          </w:tcPr>
          <w:p w:rsidR="008F63E4" w:rsidRPr="008F63E4" w:rsidRDefault="008F63E4" w:rsidP="008F63E4">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63E4" w:rsidRPr="008F63E4" w:rsidRDefault="008F63E4" w:rsidP="008F63E4">
            <w:pPr>
              <w:spacing w:after="0" w:line="240" w:lineRule="auto"/>
              <w:jc w:val="center"/>
              <w:rPr>
                <w:rFonts w:ascii="Times New Roman" w:eastAsia="Calibri" w:hAnsi="Times New Roman" w:cs="Times New Roman"/>
                <w:sz w:val="24"/>
                <w:szCs w:val="24"/>
              </w:rPr>
            </w:pPr>
            <w:r w:rsidRPr="008F63E4">
              <w:rPr>
                <w:rFonts w:ascii="Times New Roman" w:eastAsia="Calibri" w:hAnsi="Times New Roman" w:cs="Times New Roman"/>
                <w:sz w:val="24"/>
                <w:szCs w:val="24"/>
              </w:rPr>
              <w:t>16.00-16.45</w:t>
            </w:r>
          </w:p>
          <w:p w:rsidR="008F63E4" w:rsidRPr="008F63E4" w:rsidRDefault="008F63E4" w:rsidP="008F63E4">
            <w:pPr>
              <w:spacing w:after="0" w:line="240" w:lineRule="auto"/>
              <w:jc w:val="center"/>
              <w:rPr>
                <w:rFonts w:ascii="Times New Roman" w:eastAsia="Calibri" w:hAnsi="Times New Roman" w:cs="Times New Roman"/>
                <w:b/>
                <w:sz w:val="24"/>
                <w:szCs w:val="24"/>
              </w:rPr>
            </w:pPr>
            <w:r w:rsidRPr="008F63E4">
              <w:rPr>
                <w:rFonts w:ascii="Times New Roman" w:eastAsia="Calibri" w:hAnsi="Times New Roman" w:cs="Times New Roman"/>
                <w:b/>
                <w:sz w:val="24"/>
                <w:szCs w:val="24"/>
              </w:rPr>
              <w:t>(1 гр.)</w:t>
            </w:r>
          </w:p>
          <w:p w:rsidR="008F63E4" w:rsidRPr="008F63E4" w:rsidRDefault="008F63E4" w:rsidP="008F63E4">
            <w:pPr>
              <w:spacing w:after="0" w:line="240" w:lineRule="auto"/>
              <w:jc w:val="center"/>
              <w:rPr>
                <w:rFonts w:ascii="Times New Roman" w:eastAsia="Calibri" w:hAnsi="Times New Roman" w:cs="Times New Roman"/>
                <w:b/>
                <w:sz w:val="24"/>
                <w:szCs w:val="24"/>
              </w:rPr>
            </w:pPr>
          </w:p>
          <w:p w:rsidR="008F63E4" w:rsidRPr="008F63E4" w:rsidRDefault="008F63E4" w:rsidP="008F63E4">
            <w:pPr>
              <w:spacing w:after="0" w:line="240" w:lineRule="auto"/>
              <w:jc w:val="center"/>
              <w:rPr>
                <w:rFonts w:ascii="Times New Roman" w:eastAsia="Calibri" w:hAnsi="Times New Roman" w:cs="Times New Roman"/>
                <w:sz w:val="24"/>
                <w:szCs w:val="24"/>
              </w:rPr>
            </w:pPr>
            <w:r w:rsidRPr="008F63E4">
              <w:rPr>
                <w:rFonts w:ascii="Times New Roman" w:eastAsia="Calibri" w:hAnsi="Times New Roman" w:cs="Times New Roman"/>
                <w:sz w:val="24"/>
                <w:szCs w:val="24"/>
              </w:rPr>
              <w:t>16.55-17.40</w:t>
            </w:r>
          </w:p>
          <w:p w:rsidR="008F63E4" w:rsidRPr="008F63E4" w:rsidRDefault="008F63E4" w:rsidP="008F63E4">
            <w:pPr>
              <w:spacing w:after="0" w:line="240" w:lineRule="auto"/>
              <w:jc w:val="center"/>
              <w:rPr>
                <w:rFonts w:ascii="Times New Roman" w:eastAsia="Calibri" w:hAnsi="Times New Roman" w:cs="Times New Roman"/>
                <w:b/>
                <w:sz w:val="24"/>
                <w:szCs w:val="24"/>
              </w:rPr>
            </w:pPr>
            <w:r w:rsidRPr="008F63E4">
              <w:rPr>
                <w:rFonts w:ascii="Times New Roman" w:eastAsia="Calibri" w:hAnsi="Times New Roman" w:cs="Times New Roman"/>
                <w:b/>
                <w:sz w:val="24"/>
                <w:szCs w:val="24"/>
              </w:rPr>
              <w:t>(2 гр.)</w:t>
            </w:r>
          </w:p>
        </w:tc>
        <w:tc>
          <w:tcPr>
            <w:tcW w:w="1417" w:type="dxa"/>
            <w:tcBorders>
              <w:top w:val="single" w:sz="4" w:space="0" w:color="auto"/>
              <w:left w:val="single" w:sz="4" w:space="0" w:color="auto"/>
              <w:bottom w:val="single" w:sz="4" w:space="0" w:color="auto"/>
              <w:right w:val="single" w:sz="4" w:space="0" w:color="auto"/>
            </w:tcBorders>
          </w:tcPr>
          <w:p w:rsidR="008F63E4" w:rsidRPr="008F63E4" w:rsidRDefault="008F63E4" w:rsidP="008F63E4">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F63E4" w:rsidRPr="008F63E4" w:rsidRDefault="008F63E4" w:rsidP="008F63E4">
            <w:pPr>
              <w:spacing w:after="0" w:line="240" w:lineRule="auto"/>
              <w:jc w:val="center"/>
              <w:rPr>
                <w:rFonts w:ascii="Times New Roman" w:eastAsia="Calibri" w:hAnsi="Times New Roman" w:cs="Times New Roman"/>
                <w:sz w:val="24"/>
                <w:szCs w:val="24"/>
              </w:rPr>
            </w:pPr>
          </w:p>
        </w:tc>
      </w:tr>
    </w:tbl>
    <w:p w:rsidR="008F63E4" w:rsidRDefault="008F63E4" w:rsidP="00E94750">
      <w:pPr>
        <w:spacing w:line="360" w:lineRule="auto"/>
        <w:ind w:firstLine="567"/>
        <w:jc w:val="both"/>
        <w:rPr>
          <w:rFonts w:ascii="Times New Roman" w:eastAsia="Times New Roman" w:hAnsi="Times New Roman" w:cs="Times New Roman"/>
          <w:color w:val="000000"/>
          <w:sz w:val="28"/>
          <w:szCs w:val="28"/>
          <w:lang w:eastAsia="ru-RU"/>
        </w:rPr>
      </w:pPr>
    </w:p>
    <w:p w:rsidR="00C12E09" w:rsidRDefault="00C12E09" w:rsidP="00FB0474">
      <w:pPr>
        <w:pStyle w:val="a3"/>
        <w:numPr>
          <w:ilvl w:val="0"/>
          <w:numId w:val="21"/>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C12E09" w:rsidRDefault="00C12E09" w:rsidP="00C12E09">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 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680"/>
        <w:gridCol w:w="1260"/>
        <w:gridCol w:w="1260"/>
        <w:gridCol w:w="1492"/>
      </w:tblGrid>
      <w:tr w:rsidR="00C12E09" w:rsidRPr="00C12E09" w:rsidTr="003B5203">
        <w:trPr>
          <w:trHeight w:val="481"/>
        </w:trPr>
        <w:tc>
          <w:tcPr>
            <w:tcW w:w="1008" w:type="dxa"/>
            <w:vMerge w:val="restart"/>
          </w:tcPr>
          <w:p w:rsidR="00C12E09" w:rsidRPr="00C12E09" w:rsidRDefault="00C12E09" w:rsidP="00C12E09">
            <w:pPr>
              <w:spacing w:after="0" w:line="240" w:lineRule="auto"/>
              <w:jc w:val="center"/>
              <w:rPr>
                <w:rFonts w:ascii="Times New Roman" w:eastAsia="Calibri" w:hAnsi="Times New Roman" w:cs="Times New Roman"/>
                <w:b/>
                <w:sz w:val="28"/>
                <w:szCs w:val="28"/>
                <w:lang w:eastAsia="ru-RU"/>
              </w:rPr>
            </w:pPr>
            <w:r w:rsidRPr="00C12E09">
              <w:rPr>
                <w:rFonts w:ascii="Times New Roman" w:eastAsia="Calibri" w:hAnsi="Times New Roman" w:cs="Times New Roman"/>
                <w:b/>
                <w:sz w:val="28"/>
                <w:szCs w:val="28"/>
                <w:lang w:eastAsia="ru-RU"/>
              </w:rPr>
              <w:t>№</w:t>
            </w:r>
          </w:p>
          <w:p w:rsidR="00C12E09" w:rsidRPr="00C12E09" w:rsidRDefault="00C12E09" w:rsidP="00C12E09">
            <w:pPr>
              <w:spacing w:after="0" w:line="240" w:lineRule="auto"/>
              <w:jc w:val="center"/>
              <w:rPr>
                <w:rFonts w:ascii="Times New Roman" w:eastAsia="Calibri" w:hAnsi="Times New Roman" w:cs="Times New Roman"/>
                <w:b/>
                <w:sz w:val="28"/>
                <w:szCs w:val="28"/>
                <w:lang w:eastAsia="ru-RU"/>
              </w:rPr>
            </w:pPr>
            <w:r w:rsidRPr="00C12E09">
              <w:rPr>
                <w:rFonts w:ascii="Times New Roman" w:eastAsia="Calibri" w:hAnsi="Times New Roman" w:cs="Times New Roman"/>
                <w:b/>
                <w:sz w:val="28"/>
                <w:szCs w:val="28"/>
                <w:lang w:eastAsia="ru-RU"/>
              </w:rPr>
              <w:t>п/п</w:t>
            </w:r>
          </w:p>
        </w:tc>
        <w:tc>
          <w:tcPr>
            <w:tcW w:w="4680" w:type="dxa"/>
            <w:vMerge w:val="restart"/>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p>
          <w:p w:rsidR="00C12E09" w:rsidRPr="00C12E09" w:rsidRDefault="00C12E09" w:rsidP="00C12E09">
            <w:pPr>
              <w:spacing w:after="0" w:line="240" w:lineRule="auto"/>
              <w:jc w:val="center"/>
              <w:rPr>
                <w:rFonts w:ascii="Times New Roman" w:eastAsia="Calibri" w:hAnsi="Times New Roman" w:cs="Times New Roman"/>
                <w:b/>
                <w:sz w:val="28"/>
                <w:szCs w:val="28"/>
                <w:lang w:eastAsia="ru-RU"/>
              </w:rPr>
            </w:pPr>
            <w:r w:rsidRPr="00C12E09">
              <w:rPr>
                <w:rFonts w:ascii="Times New Roman" w:eastAsia="Calibri" w:hAnsi="Times New Roman" w:cs="Times New Roman"/>
                <w:b/>
                <w:sz w:val="28"/>
                <w:szCs w:val="28"/>
                <w:lang w:eastAsia="ru-RU"/>
              </w:rPr>
              <w:t xml:space="preserve">Тема </w:t>
            </w:r>
          </w:p>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p>
        </w:tc>
        <w:tc>
          <w:tcPr>
            <w:tcW w:w="3883" w:type="dxa"/>
            <w:gridSpan w:val="3"/>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p>
          <w:p w:rsidR="00C12E09" w:rsidRPr="00C12E09" w:rsidRDefault="00C12E09" w:rsidP="00C12E09">
            <w:pPr>
              <w:spacing w:after="0" w:line="240" w:lineRule="auto"/>
              <w:jc w:val="center"/>
              <w:rPr>
                <w:rFonts w:ascii="Times New Roman" w:eastAsia="Calibri" w:hAnsi="Times New Roman" w:cs="Times New Roman"/>
                <w:b/>
                <w:sz w:val="28"/>
                <w:szCs w:val="28"/>
                <w:lang w:eastAsia="ru-RU"/>
              </w:rPr>
            </w:pPr>
            <w:r w:rsidRPr="00C12E09">
              <w:rPr>
                <w:rFonts w:ascii="Times New Roman" w:eastAsia="Calibri" w:hAnsi="Times New Roman" w:cs="Times New Roman"/>
                <w:b/>
                <w:sz w:val="28"/>
                <w:szCs w:val="28"/>
                <w:lang w:eastAsia="ru-RU"/>
              </w:rPr>
              <w:t>Количество часов</w:t>
            </w:r>
          </w:p>
        </w:tc>
      </w:tr>
      <w:tr w:rsidR="00C12E09" w:rsidRPr="00C12E09" w:rsidTr="003B5203">
        <w:trPr>
          <w:trHeight w:val="412"/>
        </w:trPr>
        <w:tc>
          <w:tcPr>
            <w:tcW w:w="1008" w:type="dxa"/>
            <w:vMerge/>
          </w:tcPr>
          <w:p w:rsidR="00C12E09" w:rsidRPr="00C12E09" w:rsidRDefault="00C12E09" w:rsidP="00C12E09">
            <w:pPr>
              <w:spacing w:after="0" w:line="240" w:lineRule="auto"/>
              <w:jc w:val="center"/>
              <w:rPr>
                <w:rFonts w:ascii="Times New Roman" w:eastAsia="Calibri" w:hAnsi="Times New Roman" w:cs="Times New Roman"/>
                <w:b/>
                <w:sz w:val="28"/>
                <w:szCs w:val="28"/>
                <w:lang w:eastAsia="ru-RU"/>
              </w:rPr>
            </w:pPr>
          </w:p>
        </w:tc>
        <w:tc>
          <w:tcPr>
            <w:tcW w:w="4680" w:type="dxa"/>
            <w:vMerge/>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p>
        </w:tc>
        <w:tc>
          <w:tcPr>
            <w:tcW w:w="1260"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b/>
                <w:sz w:val="28"/>
                <w:szCs w:val="28"/>
                <w:lang w:eastAsia="ru-RU"/>
              </w:rPr>
              <w:t>Всего</w:t>
            </w:r>
          </w:p>
        </w:tc>
        <w:tc>
          <w:tcPr>
            <w:tcW w:w="1260" w:type="dxa"/>
            <w:shd w:val="clear" w:color="auto" w:fill="auto"/>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b/>
                <w:sz w:val="28"/>
                <w:szCs w:val="28"/>
                <w:lang w:eastAsia="ru-RU"/>
              </w:rPr>
              <w:t>Теория</w:t>
            </w:r>
          </w:p>
        </w:tc>
        <w:tc>
          <w:tcPr>
            <w:tcW w:w="1363" w:type="dxa"/>
            <w:shd w:val="clear" w:color="auto" w:fill="auto"/>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b/>
                <w:sz w:val="28"/>
                <w:szCs w:val="28"/>
                <w:lang w:eastAsia="ru-RU"/>
              </w:rPr>
              <w:t>Практика</w:t>
            </w:r>
          </w:p>
        </w:tc>
      </w:tr>
      <w:tr w:rsidR="00C12E09" w:rsidRPr="00C12E09" w:rsidTr="003B5203">
        <w:tc>
          <w:tcPr>
            <w:tcW w:w="1008"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1</w:t>
            </w:r>
            <w:r w:rsidR="00FD2A0D">
              <w:rPr>
                <w:rFonts w:ascii="Times New Roman" w:eastAsia="Calibri" w:hAnsi="Times New Roman" w:cs="Times New Roman"/>
                <w:sz w:val="28"/>
                <w:szCs w:val="28"/>
                <w:lang w:eastAsia="ru-RU"/>
              </w:rPr>
              <w:t>.</w:t>
            </w:r>
          </w:p>
        </w:tc>
        <w:tc>
          <w:tcPr>
            <w:tcW w:w="4680" w:type="dxa"/>
          </w:tcPr>
          <w:p w:rsidR="00C12E09" w:rsidRPr="00C12E09" w:rsidRDefault="00C12E09" w:rsidP="00C12E09">
            <w:pPr>
              <w:spacing w:after="0" w:line="240" w:lineRule="auto"/>
              <w:rPr>
                <w:rFonts w:ascii="Times New Roman" w:eastAsia="Times New Roman" w:hAnsi="Times New Roman" w:cs="Times New Roman"/>
                <w:sz w:val="28"/>
                <w:szCs w:val="28"/>
              </w:rPr>
            </w:pPr>
            <w:r w:rsidRPr="00C12E09">
              <w:rPr>
                <w:rFonts w:ascii="Times New Roman" w:eastAsia="Times New Roman" w:hAnsi="Times New Roman" w:cs="Times New Roman"/>
                <w:sz w:val="28"/>
                <w:szCs w:val="28"/>
              </w:rPr>
              <w:t xml:space="preserve">Вводное занятие. </w:t>
            </w:r>
          </w:p>
        </w:tc>
        <w:tc>
          <w:tcPr>
            <w:tcW w:w="1260"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2</w:t>
            </w:r>
          </w:p>
        </w:tc>
        <w:tc>
          <w:tcPr>
            <w:tcW w:w="1260"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2</w:t>
            </w:r>
          </w:p>
        </w:tc>
        <w:tc>
          <w:tcPr>
            <w:tcW w:w="1363"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r w:rsidR="00C12E09" w:rsidRPr="00C12E09" w:rsidTr="003B5203">
        <w:tc>
          <w:tcPr>
            <w:tcW w:w="1008"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2</w:t>
            </w:r>
            <w:r w:rsidR="00FD2A0D">
              <w:rPr>
                <w:rFonts w:ascii="Times New Roman" w:eastAsia="Calibri" w:hAnsi="Times New Roman" w:cs="Times New Roman"/>
                <w:sz w:val="28"/>
                <w:szCs w:val="28"/>
                <w:lang w:eastAsia="ru-RU"/>
              </w:rPr>
              <w:t>.</w:t>
            </w:r>
          </w:p>
        </w:tc>
        <w:tc>
          <w:tcPr>
            <w:tcW w:w="4680" w:type="dxa"/>
          </w:tcPr>
          <w:p w:rsidR="00C12E09" w:rsidRPr="00C12E09" w:rsidRDefault="00C12E09" w:rsidP="00C12E09">
            <w:pPr>
              <w:spacing w:after="0" w:line="240" w:lineRule="auto"/>
              <w:rPr>
                <w:rFonts w:ascii="Times New Roman" w:eastAsia="Times New Roman" w:hAnsi="Times New Roman" w:cs="Times New Roman"/>
                <w:sz w:val="28"/>
                <w:szCs w:val="28"/>
              </w:rPr>
            </w:pPr>
            <w:r w:rsidRPr="00C12E09">
              <w:rPr>
                <w:rFonts w:ascii="Times New Roman" w:eastAsia="Times New Roman" w:hAnsi="Times New Roman" w:cs="Times New Roman"/>
                <w:sz w:val="28"/>
                <w:szCs w:val="28"/>
              </w:rPr>
              <w:t>Родной край в истории государства российского.</w:t>
            </w:r>
          </w:p>
        </w:tc>
        <w:tc>
          <w:tcPr>
            <w:tcW w:w="1260" w:type="dxa"/>
          </w:tcPr>
          <w:p w:rsidR="00C12E09" w:rsidRPr="00C12E09" w:rsidRDefault="00C12E09" w:rsidP="00C12E09">
            <w:pPr>
              <w:spacing w:after="0" w:line="240" w:lineRule="auto"/>
              <w:jc w:val="center"/>
              <w:rPr>
                <w:rFonts w:ascii="Times New Roman" w:eastAsia="Times New Roman" w:hAnsi="Times New Roman" w:cs="Times New Roman"/>
                <w:sz w:val="28"/>
                <w:szCs w:val="28"/>
                <w:lang w:eastAsia="ru-RU"/>
              </w:rPr>
            </w:pPr>
            <w:r w:rsidRPr="00C12E09">
              <w:rPr>
                <w:rFonts w:ascii="Times New Roman" w:eastAsia="Times New Roman" w:hAnsi="Times New Roman" w:cs="Times New Roman"/>
                <w:sz w:val="28"/>
                <w:szCs w:val="28"/>
                <w:lang w:eastAsia="ru-RU"/>
              </w:rPr>
              <w:t>18</w:t>
            </w:r>
          </w:p>
        </w:tc>
        <w:tc>
          <w:tcPr>
            <w:tcW w:w="1260" w:type="dxa"/>
          </w:tcPr>
          <w:p w:rsidR="00C12E09" w:rsidRPr="00C12E09" w:rsidRDefault="00C12E09" w:rsidP="00C12E09">
            <w:pPr>
              <w:spacing w:after="0" w:line="240" w:lineRule="auto"/>
              <w:jc w:val="center"/>
              <w:rPr>
                <w:rFonts w:ascii="Times New Roman" w:eastAsia="Times New Roman" w:hAnsi="Times New Roman" w:cs="Times New Roman"/>
                <w:sz w:val="28"/>
                <w:szCs w:val="28"/>
                <w:lang w:eastAsia="ru-RU"/>
              </w:rPr>
            </w:pPr>
            <w:r w:rsidRPr="00C12E09">
              <w:rPr>
                <w:rFonts w:ascii="Times New Roman" w:eastAsia="Times New Roman" w:hAnsi="Times New Roman" w:cs="Times New Roman"/>
                <w:sz w:val="28"/>
                <w:szCs w:val="28"/>
                <w:lang w:eastAsia="ru-RU"/>
              </w:rPr>
              <w:t>4</w:t>
            </w:r>
          </w:p>
        </w:tc>
        <w:tc>
          <w:tcPr>
            <w:tcW w:w="1363" w:type="dxa"/>
          </w:tcPr>
          <w:p w:rsidR="00C12E09" w:rsidRPr="00C12E09" w:rsidRDefault="00C12E09" w:rsidP="00C12E09">
            <w:pPr>
              <w:spacing w:after="0" w:line="240" w:lineRule="auto"/>
              <w:jc w:val="center"/>
              <w:rPr>
                <w:rFonts w:ascii="Times New Roman" w:eastAsia="Times New Roman" w:hAnsi="Times New Roman" w:cs="Times New Roman"/>
                <w:sz w:val="28"/>
                <w:szCs w:val="28"/>
                <w:lang w:eastAsia="ru-RU"/>
              </w:rPr>
            </w:pPr>
            <w:r w:rsidRPr="00C12E09">
              <w:rPr>
                <w:rFonts w:ascii="Times New Roman" w:eastAsia="Times New Roman" w:hAnsi="Times New Roman" w:cs="Times New Roman"/>
                <w:sz w:val="28"/>
                <w:szCs w:val="28"/>
                <w:lang w:eastAsia="ru-RU"/>
              </w:rPr>
              <w:t>14</w:t>
            </w:r>
          </w:p>
        </w:tc>
      </w:tr>
      <w:tr w:rsidR="00C12E09" w:rsidRPr="00C12E09" w:rsidTr="003B5203">
        <w:trPr>
          <w:trHeight w:val="701"/>
        </w:trPr>
        <w:tc>
          <w:tcPr>
            <w:tcW w:w="1008"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3</w:t>
            </w:r>
            <w:r w:rsidR="00FD2A0D">
              <w:rPr>
                <w:rFonts w:ascii="Times New Roman" w:eastAsia="Calibri" w:hAnsi="Times New Roman" w:cs="Times New Roman"/>
                <w:sz w:val="28"/>
                <w:szCs w:val="28"/>
                <w:lang w:eastAsia="ru-RU"/>
              </w:rPr>
              <w:t>.</w:t>
            </w:r>
          </w:p>
        </w:tc>
        <w:tc>
          <w:tcPr>
            <w:tcW w:w="4680" w:type="dxa"/>
          </w:tcPr>
          <w:p w:rsidR="00C12E09" w:rsidRPr="00C12E09" w:rsidRDefault="00C12E09" w:rsidP="00C12E09">
            <w:pPr>
              <w:spacing w:after="0" w:line="240" w:lineRule="auto"/>
              <w:jc w:val="both"/>
              <w:rPr>
                <w:rFonts w:ascii="Times New Roman" w:eastAsia="Times New Roman" w:hAnsi="Times New Roman" w:cs="Times New Roman"/>
                <w:sz w:val="28"/>
                <w:szCs w:val="28"/>
              </w:rPr>
            </w:pPr>
            <w:r w:rsidRPr="00C12E09">
              <w:rPr>
                <w:rFonts w:ascii="Times New Roman" w:eastAsia="Times New Roman" w:hAnsi="Times New Roman" w:cs="Times New Roman"/>
                <w:sz w:val="28"/>
                <w:szCs w:val="28"/>
              </w:rPr>
              <w:t>Моя семья и родной край.</w:t>
            </w:r>
          </w:p>
        </w:tc>
        <w:tc>
          <w:tcPr>
            <w:tcW w:w="1260" w:type="dxa"/>
          </w:tcPr>
          <w:p w:rsidR="00C12E09" w:rsidRPr="00C12E09" w:rsidRDefault="00C12E09" w:rsidP="00C12E09">
            <w:pPr>
              <w:spacing w:after="0" w:line="240" w:lineRule="auto"/>
              <w:jc w:val="center"/>
              <w:rPr>
                <w:rFonts w:ascii="Times New Roman" w:eastAsia="Times New Roman" w:hAnsi="Times New Roman" w:cs="Times New Roman"/>
                <w:sz w:val="28"/>
                <w:szCs w:val="28"/>
                <w:lang w:eastAsia="ru-RU"/>
              </w:rPr>
            </w:pPr>
            <w:r w:rsidRPr="00C12E09">
              <w:rPr>
                <w:rFonts w:ascii="Times New Roman" w:eastAsia="Times New Roman" w:hAnsi="Times New Roman" w:cs="Times New Roman"/>
                <w:sz w:val="28"/>
                <w:szCs w:val="28"/>
                <w:lang w:eastAsia="ru-RU"/>
              </w:rPr>
              <w:t>18</w:t>
            </w:r>
          </w:p>
        </w:tc>
        <w:tc>
          <w:tcPr>
            <w:tcW w:w="1260" w:type="dxa"/>
          </w:tcPr>
          <w:p w:rsidR="00C12E09" w:rsidRPr="00C12E09" w:rsidRDefault="00C12E09" w:rsidP="00C12E09">
            <w:pPr>
              <w:spacing w:after="0" w:line="240" w:lineRule="auto"/>
              <w:jc w:val="center"/>
              <w:rPr>
                <w:rFonts w:ascii="Times New Roman" w:eastAsia="Times New Roman" w:hAnsi="Times New Roman" w:cs="Times New Roman"/>
                <w:sz w:val="28"/>
                <w:szCs w:val="28"/>
                <w:lang w:eastAsia="ru-RU"/>
              </w:rPr>
            </w:pPr>
            <w:r w:rsidRPr="00C12E09">
              <w:rPr>
                <w:rFonts w:ascii="Times New Roman" w:eastAsia="Times New Roman" w:hAnsi="Times New Roman" w:cs="Times New Roman"/>
                <w:sz w:val="28"/>
                <w:szCs w:val="28"/>
                <w:lang w:eastAsia="ru-RU"/>
              </w:rPr>
              <w:t>5</w:t>
            </w:r>
          </w:p>
        </w:tc>
        <w:tc>
          <w:tcPr>
            <w:tcW w:w="1363" w:type="dxa"/>
          </w:tcPr>
          <w:p w:rsidR="00C12E09" w:rsidRPr="00C12E09" w:rsidRDefault="00C12E09" w:rsidP="00C12E09">
            <w:pPr>
              <w:spacing w:after="0" w:line="240" w:lineRule="auto"/>
              <w:jc w:val="center"/>
              <w:rPr>
                <w:rFonts w:ascii="Times New Roman" w:eastAsia="Times New Roman" w:hAnsi="Times New Roman" w:cs="Times New Roman"/>
                <w:sz w:val="28"/>
                <w:szCs w:val="28"/>
                <w:lang w:eastAsia="ru-RU"/>
              </w:rPr>
            </w:pPr>
            <w:r w:rsidRPr="00C12E09">
              <w:rPr>
                <w:rFonts w:ascii="Times New Roman" w:eastAsia="Times New Roman" w:hAnsi="Times New Roman" w:cs="Times New Roman"/>
                <w:sz w:val="28"/>
                <w:szCs w:val="28"/>
                <w:lang w:eastAsia="ru-RU"/>
              </w:rPr>
              <w:t>13</w:t>
            </w:r>
          </w:p>
        </w:tc>
      </w:tr>
      <w:tr w:rsidR="00C12E09" w:rsidRPr="00C12E09" w:rsidTr="003B5203">
        <w:tc>
          <w:tcPr>
            <w:tcW w:w="1008"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4</w:t>
            </w:r>
            <w:r w:rsidR="00FD2A0D">
              <w:rPr>
                <w:rFonts w:ascii="Times New Roman" w:eastAsia="Calibri" w:hAnsi="Times New Roman" w:cs="Times New Roman"/>
                <w:sz w:val="28"/>
                <w:szCs w:val="28"/>
                <w:lang w:eastAsia="ru-RU"/>
              </w:rPr>
              <w:t>.</w:t>
            </w:r>
          </w:p>
        </w:tc>
        <w:tc>
          <w:tcPr>
            <w:tcW w:w="4680" w:type="dxa"/>
          </w:tcPr>
          <w:p w:rsidR="00C12E09" w:rsidRPr="00C12E09" w:rsidRDefault="00C12E09" w:rsidP="00C12E09">
            <w:pPr>
              <w:spacing w:after="0" w:line="240" w:lineRule="auto"/>
              <w:jc w:val="both"/>
              <w:rPr>
                <w:rFonts w:ascii="Times New Roman" w:eastAsia="Times New Roman" w:hAnsi="Times New Roman" w:cs="Times New Roman"/>
                <w:sz w:val="28"/>
                <w:szCs w:val="28"/>
              </w:rPr>
            </w:pPr>
            <w:r w:rsidRPr="00C12E09">
              <w:rPr>
                <w:rFonts w:ascii="Times New Roman" w:eastAsia="Times New Roman" w:hAnsi="Times New Roman" w:cs="Times New Roman"/>
                <w:sz w:val="28"/>
                <w:szCs w:val="28"/>
              </w:rPr>
              <w:t>Наша школа в истории края.</w:t>
            </w:r>
          </w:p>
        </w:tc>
        <w:tc>
          <w:tcPr>
            <w:tcW w:w="1260" w:type="dxa"/>
          </w:tcPr>
          <w:p w:rsidR="00C12E09" w:rsidRPr="00C12E09" w:rsidRDefault="00C12E09" w:rsidP="00C12E09">
            <w:pPr>
              <w:spacing w:after="0" w:line="240" w:lineRule="auto"/>
              <w:jc w:val="center"/>
              <w:rPr>
                <w:rFonts w:ascii="Times New Roman" w:eastAsia="Times New Roman" w:hAnsi="Times New Roman" w:cs="Times New Roman"/>
                <w:sz w:val="28"/>
                <w:szCs w:val="28"/>
                <w:lang w:eastAsia="ru-RU"/>
              </w:rPr>
            </w:pPr>
            <w:r w:rsidRPr="00C12E09">
              <w:rPr>
                <w:rFonts w:ascii="Times New Roman" w:eastAsia="Times New Roman" w:hAnsi="Times New Roman" w:cs="Times New Roman"/>
                <w:sz w:val="28"/>
                <w:szCs w:val="28"/>
                <w:lang w:eastAsia="ru-RU"/>
              </w:rPr>
              <w:t>18</w:t>
            </w:r>
          </w:p>
        </w:tc>
        <w:tc>
          <w:tcPr>
            <w:tcW w:w="1260"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Times New Roman" w:hAnsi="Times New Roman" w:cs="Times New Roman"/>
                <w:sz w:val="28"/>
                <w:szCs w:val="28"/>
                <w:lang w:eastAsia="ru-RU"/>
              </w:rPr>
              <w:t>4</w:t>
            </w:r>
          </w:p>
        </w:tc>
        <w:tc>
          <w:tcPr>
            <w:tcW w:w="1363"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Times New Roman" w:hAnsi="Times New Roman" w:cs="Times New Roman"/>
                <w:sz w:val="28"/>
                <w:szCs w:val="28"/>
                <w:lang w:eastAsia="ru-RU"/>
              </w:rPr>
              <w:t>14</w:t>
            </w:r>
          </w:p>
        </w:tc>
      </w:tr>
      <w:tr w:rsidR="00C12E09" w:rsidRPr="00C12E09" w:rsidTr="003B5203">
        <w:tc>
          <w:tcPr>
            <w:tcW w:w="1008"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5</w:t>
            </w:r>
            <w:r w:rsidR="00FD2A0D">
              <w:rPr>
                <w:rFonts w:ascii="Times New Roman" w:eastAsia="Calibri" w:hAnsi="Times New Roman" w:cs="Times New Roman"/>
                <w:sz w:val="28"/>
                <w:szCs w:val="28"/>
                <w:lang w:eastAsia="ru-RU"/>
              </w:rPr>
              <w:t>.</w:t>
            </w:r>
          </w:p>
        </w:tc>
        <w:tc>
          <w:tcPr>
            <w:tcW w:w="4680" w:type="dxa"/>
          </w:tcPr>
          <w:p w:rsidR="00C12E09" w:rsidRPr="00C12E09" w:rsidRDefault="00C12E09" w:rsidP="00C12E09">
            <w:pPr>
              <w:spacing w:after="0" w:line="240" w:lineRule="auto"/>
              <w:jc w:val="both"/>
              <w:rPr>
                <w:rFonts w:ascii="Times New Roman" w:eastAsia="Times New Roman" w:hAnsi="Times New Roman" w:cs="Times New Roman"/>
                <w:sz w:val="28"/>
                <w:szCs w:val="28"/>
              </w:rPr>
            </w:pPr>
            <w:r w:rsidRPr="00C12E09">
              <w:rPr>
                <w:rFonts w:ascii="Times New Roman" w:eastAsia="Times New Roman" w:hAnsi="Times New Roman" w:cs="Times New Roman"/>
                <w:sz w:val="28"/>
                <w:szCs w:val="28"/>
              </w:rPr>
              <w:t>Культурное наследие родного края.</w:t>
            </w:r>
          </w:p>
        </w:tc>
        <w:tc>
          <w:tcPr>
            <w:tcW w:w="1260" w:type="dxa"/>
          </w:tcPr>
          <w:p w:rsidR="00C12E09" w:rsidRPr="00C12E09" w:rsidRDefault="00C12E09" w:rsidP="00C12E09">
            <w:pPr>
              <w:spacing w:after="160" w:line="259" w:lineRule="auto"/>
              <w:jc w:val="center"/>
              <w:rPr>
                <w:rFonts w:ascii="Times New Roman" w:eastAsia="Times New Roman" w:hAnsi="Times New Roman" w:cs="Times New Roman"/>
                <w:sz w:val="28"/>
                <w:szCs w:val="28"/>
                <w:lang w:eastAsia="ru-RU"/>
              </w:rPr>
            </w:pPr>
            <w:r w:rsidRPr="00C12E09">
              <w:rPr>
                <w:rFonts w:ascii="Times New Roman" w:eastAsia="Times New Roman" w:hAnsi="Times New Roman" w:cs="Times New Roman"/>
                <w:sz w:val="28"/>
                <w:szCs w:val="28"/>
                <w:lang w:eastAsia="ru-RU"/>
              </w:rPr>
              <w:t>10</w:t>
            </w:r>
          </w:p>
        </w:tc>
        <w:tc>
          <w:tcPr>
            <w:tcW w:w="1260" w:type="dxa"/>
          </w:tcPr>
          <w:p w:rsidR="00C12E09" w:rsidRPr="00C12E09" w:rsidRDefault="00C12E09" w:rsidP="00C12E09">
            <w:pPr>
              <w:spacing w:after="0" w:line="240" w:lineRule="auto"/>
              <w:jc w:val="center"/>
              <w:rPr>
                <w:rFonts w:ascii="Times New Roman" w:eastAsia="Times New Roman" w:hAnsi="Times New Roman" w:cs="Times New Roman"/>
                <w:sz w:val="28"/>
                <w:szCs w:val="28"/>
                <w:lang w:eastAsia="ru-RU"/>
              </w:rPr>
            </w:pPr>
            <w:r w:rsidRPr="00C12E09">
              <w:rPr>
                <w:rFonts w:ascii="Times New Roman" w:eastAsia="Times New Roman" w:hAnsi="Times New Roman" w:cs="Times New Roman"/>
                <w:sz w:val="28"/>
                <w:szCs w:val="28"/>
                <w:lang w:eastAsia="ru-RU"/>
              </w:rPr>
              <w:t>4</w:t>
            </w:r>
          </w:p>
        </w:tc>
        <w:tc>
          <w:tcPr>
            <w:tcW w:w="1363" w:type="dxa"/>
          </w:tcPr>
          <w:p w:rsidR="00C12E09" w:rsidRPr="00C12E09" w:rsidRDefault="00C12E09" w:rsidP="00C12E09">
            <w:pPr>
              <w:spacing w:after="0" w:line="240" w:lineRule="auto"/>
              <w:jc w:val="center"/>
              <w:rPr>
                <w:rFonts w:ascii="Times New Roman" w:eastAsia="Times New Roman" w:hAnsi="Times New Roman" w:cs="Times New Roman"/>
                <w:sz w:val="28"/>
                <w:szCs w:val="28"/>
                <w:lang w:eastAsia="ru-RU"/>
              </w:rPr>
            </w:pPr>
            <w:r w:rsidRPr="00C12E09">
              <w:rPr>
                <w:rFonts w:ascii="Times New Roman" w:eastAsia="Times New Roman" w:hAnsi="Times New Roman" w:cs="Times New Roman"/>
                <w:sz w:val="28"/>
                <w:szCs w:val="28"/>
                <w:lang w:eastAsia="ru-RU"/>
              </w:rPr>
              <w:t>6</w:t>
            </w:r>
          </w:p>
        </w:tc>
      </w:tr>
      <w:tr w:rsidR="00C12E09" w:rsidRPr="00C12E09" w:rsidTr="003B5203">
        <w:tc>
          <w:tcPr>
            <w:tcW w:w="1008"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6</w:t>
            </w:r>
            <w:r w:rsidR="00FD2A0D">
              <w:rPr>
                <w:rFonts w:ascii="Times New Roman" w:eastAsia="Calibri" w:hAnsi="Times New Roman" w:cs="Times New Roman"/>
                <w:sz w:val="28"/>
                <w:szCs w:val="28"/>
                <w:lang w:eastAsia="ru-RU"/>
              </w:rPr>
              <w:t>.</w:t>
            </w:r>
          </w:p>
        </w:tc>
        <w:tc>
          <w:tcPr>
            <w:tcW w:w="4680" w:type="dxa"/>
          </w:tcPr>
          <w:p w:rsidR="00C12E09" w:rsidRPr="00C12E09" w:rsidRDefault="00C12E09" w:rsidP="00C12E09">
            <w:pPr>
              <w:spacing w:after="0" w:line="240" w:lineRule="auto"/>
              <w:jc w:val="both"/>
              <w:rPr>
                <w:rFonts w:ascii="Times New Roman" w:eastAsia="Times New Roman" w:hAnsi="Times New Roman" w:cs="Times New Roman"/>
                <w:sz w:val="28"/>
                <w:szCs w:val="28"/>
              </w:rPr>
            </w:pPr>
            <w:r w:rsidRPr="00C12E09">
              <w:rPr>
                <w:rFonts w:ascii="Times New Roman" w:eastAsia="Times New Roman" w:hAnsi="Times New Roman" w:cs="Times New Roman"/>
                <w:sz w:val="28"/>
                <w:szCs w:val="28"/>
              </w:rPr>
              <w:t>Военная слава земляков.</w:t>
            </w:r>
          </w:p>
        </w:tc>
        <w:tc>
          <w:tcPr>
            <w:tcW w:w="1260" w:type="dxa"/>
          </w:tcPr>
          <w:p w:rsidR="00C12E09" w:rsidRPr="00C12E09" w:rsidRDefault="00C12E09" w:rsidP="00C12E09">
            <w:pPr>
              <w:spacing w:after="0" w:line="240" w:lineRule="auto"/>
              <w:jc w:val="center"/>
              <w:rPr>
                <w:rFonts w:ascii="Times New Roman" w:eastAsia="Times New Roman" w:hAnsi="Times New Roman" w:cs="Times New Roman"/>
                <w:sz w:val="28"/>
                <w:szCs w:val="28"/>
                <w:lang w:eastAsia="ru-RU"/>
              </w:rPr>
            </w:pPr>
            <w:r w:rsidRPr="00C12E09">
              <w:rPr>
                <w:rFonts w:ascii="Times New Roman" w:eastAsia="Times New Roman" w:hAnsi="Times New Roman" w:cs="Times New Roman"/>
                <w:sz w:val="28"/>
                <w:szCs w:val="28"/>
                <w:lang w:eastAsia="ru-RU"/>
              </w:rPr>
              <w:t>26</w:t>
            </w:r>
          </w:p>
        </w:tc>
        <w:tc>
          <w:tcPr>
            <w:tcW w:w="1260"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Times New Roman" w:hAnsi="Times New Roman" w:cs="Times New Roman"/>
                <w:sz w:val="28"/>
                <w:szCs w:val="28"/>
                <w:lang w:eastAsia="ru-RU"/>
              </w:rPr>
              <w:t>5</w:t>
            </w:r>
          </w:p>
        </w:tc>
        <w:tc>
          <w:tcPr>
            <w:tcW w:w="1363" w:type="dxa"/>
          </w:tcPr>
          <w:p w:rsidR="00C12E09" w:rsidRPr="00C12E09" w:rsidRDefault="00C12E09" w:rsidP="00C12E09">
            <w:pPr>
              <w:spacing w:after="0" w:line="240" w:lineRule="auto"/>
              <w:jc w:val="center"/>
              <w:rPr>
                <w:rFonts w:ascii="Times New Roman" w:eastAsia="Times New Roman" w:hAnsi="Times New Roman" w:cs="Times New Roman"/>
                <w:sz w:val="28"/>
                <w:szCs w:val="28"/>
                <w:lang w:eastAsia="ru-RU"/>
              </w:rPr>
            </w:pPr>
            <w:r w:rsidRPr="00C12E09">
              <w:rPr>
                <w:rFonts w:ascii="Times New Roman" w:eastAsia="Times New Roman" w:hAnsi="Times New Roman" w:cs="Times New Roman"/>
                <w:sz w:val="28"/>
                <w:szCs w:val="28"/>
                <w:lang w:eastAsia="ru-RU"/>
              </w:rPr>
              <w:t>21</w:t>
            </w:r>
          </w:p>
        </w:tc>
      </w:tr>
      <w:tr w:rsidR="00C12E09" w:rsidRPr="00C12E09" w:rsidTr="003B5203">
        <w:tc>
          <w:tcPr>
            <w:tcW w:w="1008"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7</w:t>
            </w:r>
            <w:r w:rsidR="00FD2A0D">
              <w:rPr>
                <w:rFonts w:ascii="Times New Roman" w:eastAsia="Calibri" w:hAnsi="Times New Roman" w:cs="Times New Roman"/>
                <w:sz w:val="28"/>
                <w:szCs w:val="28"/>
                <w:lang w:eastAsia="ru-RU"/>
              </w:rPr>
              <w:t>.</w:t>
            </w:r>
          </w:p>
        </w:tc>
        <w:tc>
          <w:tcPr>
            <w:tcW w:w="4680" w:type="dxa"/>
          </w:tcPr>
          <w:p w:rsidR="00C12E09" w:rsidRPr="00C12E09" w:rsidRDefault="00C12E09" w:rsidP="00C12E09">
            <w:pPr>
              <w:spacing w:after="0" w:line="240" w:lineRule="auto"/>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История совхоза «Дубский». </w:t>
            </w:r>
          </w:p>
        </w:tc>
        <w:tc>
          <w:tcPr>
            <w:tcW w:w="1260"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18</w:t>
            </w:r>
          </w:p>
        </w:tc>
        <w:tc>
          <w:tcPr>
            <w:tcW w:w="1260"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4</w:t>
            </w:r>
          </w:p>
        </w:tc>
        <w:tc>
          <w:tcPr>
            <w:tcW w:w="1363"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14</w:t>
            </w:r>
          </w:p>
        </w:tc>
      </w:tr>
      <w:tr w:rsidR="00C12E09" w:rsidRPr="00C12E09" w:rsidTr="003B5203">
        <w:tc>
          <w:tcPr>
            <w:tcW w:w="1008"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8</w:t>
            </w:r>
            <w:r w:rsidR="00FD2A0D">
              <w:rPr>
                <w:rFonts w:ascii="Times New Roman" w:eastAsia="Calibri" w:hAnsi="Times New Roman" w:cs="Times New Roman"/>
                <w:sz w:val="28"/>
                <w:szCs w:val="28"/>
                <w:lang w:eastAsia="ru-RU"/>
              </w:rPr>
              <w:t>.</w:t>
            </w:r>
          </w:p>
        </w:tc>
        <w:tc>
          <w:tcPr>
            <w:tcW w:w="4680" w:type="dxa"/>
          </w:tcPr>
          <w:p w:rsidR="00C12E09" w:rsidRPr="00C12E09" w:rsidRDefault="00C12E09" w:rsidP="00C12E09">
            <w:pPr>
              <w:spacing w:after="0" w:line="240" w:lineRule="auto"/>
              <w:rPr>
                <w:rFonts w:ascii="Times New Roman" w:eastAsia="Calibri" w:hAnsi="Times New Roman" w:cs="Times New Roman"/>
                <w:sz w:val="28"/>
                <w:szCs w:val="28"/>
                <w:lang w:eastAsia="ru-RU"/>
              </w:rPr>
            </w:pPr>
            <w:r w:rsidRPr="00C12E09">
              <w:rPr>
                <w:rFonts w:ascii="Times New Roman" w:eastAsia="Calibri" w:hAnsi="Times New Roman" w:cs="Times New Roman"/>
                <w:bCs/>
                <w:sz w:val="28"/>
                <w:szCs w:val="28"/>
                <w:lang w:eastAsia="ru-RU"/>
              </w:rPr>
              <w:t>Участие в массовых  экскурсионно-краеведческих мероприятиях.</w:t>
            </w:r>
          </w:p>
        </w:tc>
        <w:tc>
          <w:tcPr>
            <w:tcW w:w="1260"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24</w:t>
            </w:r>
          </w:p>
        </w:tc>
        <w:tc>
          <w:tcPr>
            <w:tcW w:w="1260"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4</w:t>
            </w:r>
          </w:p>
        </w:tc>
        <w:tc>
          <w:tcPr>
            <w:tcW w:w="1363"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20</w:t>
            </w:r>
          </w:p>
        </w:tc>
      </w:tr>
      <w:tr w:rsidR="00C12E09" w:rsidRPr="00C12E09" w:rsidTr="003B5203">
        <w:tc>
          <w:tcPr>
            <w:tcW w:w="1008"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p>
        </w:tc>
        <w:tc>
          <w:tcPr>
            <w:tcW w:w="4680" w:type="dxa"/>
          </w:tcPr>
          <w:p w:rsidR="00C12E09" w:rsidRPr="00C12E09" w:rsidRDefault="00C12E09" w:rsidP="00C12E09">
            <w:pPr>
              <w:spacing w:after="0" w:line="240" w:lineRule="auto"/>
              <w:rPr>
                <w:rFonts w:ascii="Times New Roman" w:eastAsia="Calibri" w:hAnsi="Times New Roman" w:cs="Times New Roman"/>
                <w:bCs/>
                <w:sz w:val="28"/>
                <w:szCs w:val="28"/>
                <w:lang w:eastAsia="ru-RU"/>
              </w:rPr>
            </w:pPr>
            <w:r w:rsidRPr="00C12E09">
              <w:rPr>
                <w:rFonts w:ascii="Times New Roman" w:eastAsia="Calibri" w:hAnsi="Times New Roman" w:cs="Times New Roman"/>
                <w:bCs/>
                <w:sz w:val="28"/>
                <w:szCs w:val="28"/>
                <w:lang w:eastAsia="ru-RU"/>
              </w:rPr>
              <w:t>Всего часов</w:t>
            </w:r>
          </w:p>
        </w:tc>
        <w:tc>
          <w:tcPr>
            <w:tcW w:w="1260"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134</w:t>
            </w:r>
          </w:p>
        </w:tc>
        <w:tc>
          <w:tcPr>
            <w:tcW w:w="1260" w:type="dxa"/>
          </w:tcPr>
          <w:p w:rsidR="00C12E09" w:rsidRPr="00C12E09" w:rsidRDefault="00C12E09" w:rsidP="00C12E09">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w:t>
            </w:r>
          </w:p>
        </w:tc>
        <w:tc>
          <w:tcPr>
            <w:tcW w:w="1363" w:type="dxa"/>
          </w:tcPr>
          <w:p w:rsidR="00C12E09" w:rsidRPr="00C12E09" w:rsidRDefault="00FD2A0D" w:rsidP="00C12E09">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102</w:t>
            </w:r>
          </w:p>
        </w:tc>
      </w:tr>
    </w:tbl>
    <w:p w:rsidR="00C12E09" w:rsidRDefault="00C12E09" w:rsidP="00C12E09">
      <w:pPr>
        <w:jc w:val="both"/>
        <w:rPr>
          <w:rFonts w:ascii="Times New Roman" w:eastAsia="Times New Roman" w:hAnsi="Times New Roman" w:cs="Times New Roman"/>
          <w:color w:val="000000"/>
          <w:sz w:val="28"/>
          <w:szCs w:val="28"/>
          <w:lang w:eastAsia="ru-RU"/>
        </w:rPr>
      </w:pPr>
    </w:p>
    <w:p w:rsidR="008F63E4" w:rsidRDefault="008F63E4" w:rsidP="00C12E09">
      <w:pPr>
        <w:jc w:val="both"/>
        <w:rPr>
          <w:rFonts w:ascii="Times New Roman" w:eastAsia="Times New Roman" w:hAnsi="Times New Roman" w:cs="Times New Roman"/>
          <w:color w:val="000000"/>
          <w:sz w:val="28"/>
          <w:szCs w:val="28"/>
          <w:lang w:eastAsia="ru-RU"/>
        </w:rPr>
      </w:pPr>
    </w:p>
    <w:p w:rsidR="008F63E4" w:rsidRDefault="008F63E4" w:rsidP="00C12E09">
      <w:pPr>
        <w:jc w:val="both"/>
        <w:rPr>
          <w:rFonts w:ascii="Times New Roman" w:eastAsia="Times New Roman" w:hAnsi="Times New Roman" w:cs="Times New Roman"/>
          <w:color w:val="000000"/>
          <w:sz w:val="28"/>
          <w:szCs w:val="28"/>
          <w:lang w:eastAsia="ru-RU"/>
        </w:rPr>
      </w:pPr>
    </w:p>
    <w:p w:rsidR="00FD2A0D" w:rsidRDefault="00FD2A0D" w:rsidP="00FB0474">
      <w:pPr>
        <w:pStyle w:val="a3"/>
        <w:numPr>
          <w:ilvl w:val="0"/>
          <w:numId w:val="21"/>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Содержание программы</w:t>
      </w:r>
    </w:p>
    <w:p w:rsidR="00FD2A0D" w:rsidRDefault="00FD2A0D" w:rsidP="00FB0474">
      <w:pPr>
        <w:pStyle w:val="a3"/>
        <w:numPr>
          <w:ilvl w:val="0"/>
          <w:numId w:val="22"/>
        </w:numPr>
        <w:jc w:val="both"/>
        <w:rPr>
          <w:rFonts w:ascii="Times New Roman" w:eastAsia="Times New Roman" w:hAnsi="Times New Roman" w:cs="Times New Roman"/>
          <w:b/>
          <w:color w:val="000000"/>
          <w:sz w:val="28"/>
          <w:szCs w:val="28"/>
          <w:lang w:eastAsia="ru-RU"/>
        </w:rPr>
      </w:pPr>
      <w:r w:rsidRPr="00FD2A0D">
        <w:rPr>
          <w:rFonts w:ascii="Times New Roman" w:eastAsia="Times New Roman" w:hAnsi="Times New Roman" w:cs="Times New Roman"/>
          <w:b/>
          <w:color w:val="000000"/>
          <w:sz w:val="28"/>
          <w:szCs w:val="28"/>
          <w:lang w:eastAsia="ru-RU"/>
        </w:rPr>
        <w:t xml:space="preserve">Вводное занятие. </w:t>
      </w:r>
    </w:p>
    <w:p w:rsidR="00FD2A0D" w:rsidRPr="00FD2A0D" w:rsidRDefault="00FD2A0D" w:rsidP="00FD2A0D">
      <w:pPr>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FD2A0D">
        <w:rPr>
          <w:rFonts w:ascii="Times New Roman" w:eastAsia="Times New Roman" w:hAnsi="Times New Roman" w:cs="Times New Roman"/>
          <w:color w:val="000000"/>
          <w:sz w:val="28"/>
          <w:szCs w:val="28"/>
          <w:lang w:eastAsia="ru-RU"/>
        </w:rPr>
        <w:t>Правила работы и техника безопасности в музее.</w:t>
      </w:r>
    </w:p>
    <w:p w:rsidR="00FD2A0D" w:rsidRPr="00FD2A0D" w:rsidRDefault="00FD2A0D" w:rsidP="00FB0474">
      <w:pPr>
        <w:pStyle w:val="a3"/>
        <w:numPr>
          <w:ilvl w:val="0"/>
          <w:numId w:val="22"/>
        </w:numPr>
        <w:jc w:val="both"/>
        <w:rPr>
          <w:rFonts w:ascii="Times New Roman" w:eastAsia="Times New Roman" w:hAnsi="Times New Roman" w:cs="Times New Roman"/>
          <w:b/>
          <w:color w:val="000000"/>
          <w:sz w:val="28"/>
          <w:szCs w:val="28"/>
          <w:lang w:eastAsia="ru-RU"/>
        </w:rPr>
      </w:pPr>
      <w:r w:rsidRPr="00FD2A0D">
        <w:rPr>
          <w:rFonts w:ascii="Times New Roman" w:eastAsia="Times New Roman" w:hAnsi="Times New Roman" w:cs="Times New Roman"/>
          <w:b/>
          <w:color w:val="000000"/>
          <w:sz w:val="28"/>
          <w:szCs w:val="28"/>
          <w:lang w:eastAsia="ru-RU"/>
        </w:rPr>
        <w:t xml:space="preserve">Родной край в истории государства российского. </w:t>
      </w:r>
    </w:p>
    <w:p w:rsidR="00FD2A0D" w:rsidRDefault="00FD2A0D" w:rsidP="00FD2A0D">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FD2A0D">
        <w:rPr>
          <w:rFonts w:ascii="Times New Roman" w:eastAsia="Times New Roman" w:hAnsi="Times New Roman" w:cs="Times New Roman"/>
          <w:color w:val="000000"/>
          <w:sz w:val="28"/>
          <w:szCs w:val="28"/>
          <w:lang w:eastAsia="ru-RU"/>
        </w:rPr>
        <w:t xml:space="preserve">Мифология по истории заселения родного края. Первые упоминания местности в официальных источниках. Основные вехи истории края в контексте истории государства. Уникальные особенности природы, истории и культуры родного края. </w:t>
      </w:r>
    </w:p>
    <w:p w:rsidR="00FD2A0D" w:rsidRPr="00FD2A0D" w:rsidRDefault="00FD2A0D" w:rsidP="00FD2A0D">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FD2A0D">
        <w:rPr>
          <w:rFonts w:ascii="Times New Roman" w:eastAsia="Times New Roman" w:hAnsi="Times New Roman" w:cs="Times New Roman"/>
          <w:color w:val="000000"/>
          <w:sz w:val="28"/>
          <w:szCs w:val="28"/>
          <w:lang w:eastAsia="ru-RU"/>
        </w:rPr>
        <w:t>Экскурсия по достопримечательным объектам природы, истории и культуры родного края.</w:t>
      </w:r>
    </w:p>
    <w:p w:rsidR="00FD2A0D" w:rsidRPr="00FD2A0D" w:rsidRDefault="00FD2A0D" w:rsidP="00FB0474">
      <w:pPr>
        <w:pStyle w:val="a3"/>
        <w:numPr>
          <w:ilvl w:val="0"/>
          <w:numId w:val="22"/>
        </w:numPr>
        <w:jc w:val="both"/>
        <w:rPr>
          <w:rFonts w:ascii="Times New Roman" w:eastAsia="Times New Roman" w:hAnsi="Times New Roman" w:cs="Times New Roman"/>
          <w:b/>
          <w:color w:val="000000"/>
          <w:sz w:val="28"/>
          <w:szCs w:val="28"/>
          <w:lang w:eastAsia="ru-RU"/>
        </w:rPr>
      </w:pPr>
      <w:r w:rsidRPr="00FD2A0D">
        <w:rPr>
          <w:rFonts w:ascii="Times New Roman" w:eastAsia="Times New Roman" w:hAnsi="Times New Roman" w:cs="Times New Roman"/>
          <w:b/>
          <w:color w:val="000000"/>
          <w:sz w:val="28"/>
          <w:szCs w:val="28"/>
          <w:lang w:eastAsia="ru-RU"/>
        </w:rPr>
        <w:t xml:space="preserve">Моя семья и родной край. </w:t>
      </w:r>
    </w:p>
    <w:p w:rsidR="00FD2A0D" w:rsidRDefault="00FD2A0D" w:rsidP="00FD2A0D">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FD2A0D">
        <w:rPr>
          <w:rFonts w:ascii="Times New Roman" w:eastAsia="Times New Roman" w:hAnsi="Times New Roman" w:cs="Times New Roman"/>
          <w:color w:val="000000"/>
          <w:sz w:val="28"/>
          <w:szCs w:val="28"/>
          <w:lang w:eastAsia="ru-RU"/>
        </w:rPr>
        <w:t xml:space="preserve">Что такое семья, род? Семейные предания, традиции и реликвии. Семейный архив. Памятные события в истории семьи. </w:t>
      </w:r>
    </w:p>
    <w:p w:rsidR="00FD2A0D" w:rsidRPr="00FD2A0D" w:rsidRDefault="00FD2A0D" w:rsidP="00FD2A0D">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FD2A0D">
        <w:rPr>
          <w:rFonts w:ascii="Times New Roman" w:eastAsia="Times New Roman" w:hAnsi="Times New Roman" w:cs="Times New Roman"/>
          <w:color w:val="000000"/>
          <w:sz w:val="28"/>
          <w:szCs w:val="28"/>
          <w:lang w:eastAsia="ru-RU"/>
        </w:rPr>
        <w:t>Запись воспоминаний и рассказов членов семьи о событиях, связанных с историей архивов и реликвий. Обсуждение собранных материалов.</w:t>
      </w:r>
    </w:p>
    <w:p w:rsidR="00FD2A0D" w:rsidRPr="00FD2A0D" w:rsidRDefault="00FD2A0D" w:rsidP="00FB0474">
      <w:pPr>
        <w:pStyle w:val="a3"/>
        <w:numPr>
          <w:ilvl w:val="0"/>
          <w:numId w:val="22"/>
        </w:numPr>
        <w:jc w:val="both"/>
        <w:rPr>
          <w:rFonts w:ascii="Times New Roman" w:eastAsia="Times New Roman" w:hAnsi="Times New Roman" w:cs="Times New Roman"/>
          <w:b/>
          <w:color w:val="000000"/>
          <w:sz w:val="28"/>
          <w:szCs w:val="28"/>
          <w:lang w:eastAsia="ru-RU"/>
        </w:rPr>
      </w:pPr>
      <w:r w:rsidRPr="00FD2A0D">
        <w:rPr>
          <w:rFonts w:ascii="Times New Roman" w:eastAsia="Times New Roman" w:hAnsi="Times New Roman" w:cs="Times New Roman"/>
          <w:b/>
          <w:color w:val="000000"/>
          <w:sz w:val="28"/>
          <w:szCs w:val="28"/>
          <w:lang w:eastAsia="ru-RU"/>
        </w:rPr>
        <w:t xml:space="preserve">Наша школа в истории края. </w:t>
      </w:r>
    </w:p>
    <w:p w:rsidR="00FD2A0D" w:rsidRDefault="00FD2A0D" w:rsidP="00FD2A0D">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FD2A0D">
        <w:rPr>
          <w:rFonts w:ascii="Times New Roman" w:eastAsia="Times New Roman" w:hAnsi="Times New Roman" w:cs="Times New Roman"/>
          <w:color w:val="000000"/>
          <w:sz w:val="28"/>
          <w:szCs w:val="28"/>
          <w:lang w:eastAsia="ru-RU"/>
        </w:rPr>
        <w:t xml:space="preserve">История развития Дубской школы. Школьные традиции и достопримечательности. Учителя и выпускники школы, их след в истории края. Публикации о школе, её учителях и выпускниках. Летопись школы. Школьный музей и архив. </w:t>
      </w:r>
    </w:p>
    <w:p w:rsidR="00FD2A0D" w:rsidRPr="00FD2A0D" w:rsidRDefault="00FD2A0D" w:rsidP="00FD2A0D">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FD2A0D">
        <w:rPr>
          <w:rFonts w:ascii="Times New Roman" w:eastAsia="Times New Roman" w:hAnsi="Times New Roman" w:cs="Times New Roman"/>
          <w:color w:val="000000"/>
          <w:sz w:val="28"/>
          <w:szCs w:val="28"/>
          <w:lang w:eastAsia="ru-RU"/>
        </w:rPr>
        <w:t>Запись воспоминаний и рассказов педагогов и выпускников, выявление у них материалов по истории школы. Переписка с педагогами и выпускниками, живущими за пределами родного края. Ведение исторической хроники и летописи школы.</w:t>
      </w:r>
    </w:p>
    <w:p w:rsidR="00FD2A0D" w:rsidRPr="00FD2A0D" w:rsidRDefault="00FD2A0D" w:rsidP="00FB0474">
      <w:pPr>
        <w:pStyle w:val="a3"/>
        <w:numPr>
          <w:ilvl w:val="0"/>
          <w:numId w:val="22"/>
        </w:numPr>
        <w:jc w:val="both"/>
        <w:rPr>
          <w:rFonts w:ascii="Times New Roman" w:eastAsia="Times New Roman" w:hAnsi="Times New Roman" w:cs="Times New Roman"/>
          <w:b/>
          <w:color w:val="000000"/>
          <w:sz w:val="28"/>
          <w:szCs w:val="28"/>
          <w:lang w:eastAsia="ru-RU"/>
        </w:rPr>
      </w:pPr>
      <w:r w:rsidRPr="00FD2A0D">
        <w:rPr>
          <w:rFonts w:ascii="Times New Roman" w:eastAsia="Times New Roman" w:hAnsi="Times New Roman" w:cs="Times New Roman"/>
          <w:b/>
          <w:color w:val="000000"/>
          <w:sz w:val="28"/>
          <w:szCs w:val="28"/>
          <w:lang w:eastAsia="ru-RU"/>
        </w:rPr>
        <w:t xml:space="preserve">Культурное наследие родного края. </w:t>
      </w:r>
    </w:p>
    <w:p w:rsidR="00FD2A0D" w:rsidRPr="00FD2A0D" w:rsidRDefault="00FD2A0D" w:rsidP="00FD2A0D">
      <w:pPr>
        <w:jc w:val="both"/>
        <w:rPr>
          <w:rFonts w:ascii="Times New Roman" w:eastAsia="Times New Roman" w:hAnsi="Times New Roman" w:cs="Times New Roman"/>
          <w:color w:val="000000"/>
          <w:sz w:val="28"/>
          <w:szCs w:val="28"/>
          <w:lang w:eastAsia="ru-RU"/>
        </w:rPr>
      </w:pPr>
      <w:r w:rsidRPr="00FD2A0D">
        <w:rPr>
          <w:rFonts w:ascii="Times New Roman" w:eastAsia="Times New Roman" w:hAnsi="Times New Roman" w:cs="Times New Roman"/>
          <w:color w:val="000000"/>
          <w:sz w:val="28"/>
          <w:szCs w:val="28"/>
          <w:lang w:eastAsia="ru-RU"/>
        </w:rPr>
        <w:t xml:space="preserve">Понятие о культурном наследии. Материальные и духовные объекты культурного наследия. </w:t>
      </w:r>
    </w:p>
    <w:p w:rsidR="00FD2A0D" w:rsidRPr="00FD2A0D" w:rsidRDefault="00FD2A0D" w:rsidP="00FB0474">
      <w:pPr>
        <w:pStyle w:val="a3"/>
        <w:numPr>
          <w:ilvl w:val="0"/>
          <w:numId w:val="22"/>
        </w:numPr>
        <w:jc w:val="both"/>
        <w:rPr>
          <w:rFonts w:ascii="Times New Roman" w:eastAsia="Times New Roman" w:hAnsi="Times New Roman" w:cs="Times New Roman"/>
          <w:b/>
          <w:color w:val="000000"/>
          <w:sz w:val="28"/>
          <w:szCs w:val="28"/>
          <w:lang w:eastAsia="ru-RU"/>
        </w:rPr>
      </w:pPr>
      <w:r w:rsidRPr="00FD2A0D">
        <w:rPr>
          <w:rFonts w:ascii="Times New Roman" w:eastAsia="Times New Roman" w:hAnsi="Times New Roman" w:cs="Times New Roman"/>
          <w:b/>
          <w:color w:val="000000"/>
          <w:sz w:val="28"/>
          <w:szCs w:val="28"/>
          <w:lang w:eastAsia="ru-RU"/>
        </w:rPr>
        <w:t xml:space="preserve">Военная слава земляков. </w:t>
      </w:r>
    </w:p>
    <w:p w:rsidR="00FD2A0D" w:rsidRPr="00FD2A0D" w:rsidRDefault="00FD2A0D" w:rsidP="00FD2A0D">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FD2A0D">
        <w:rPr>
          <w:rFonts w:ascii="Times New Roman" w:eastAsia="Times New Roman" w:hAnsi="Times New Roman" w:cs="Times New Roman"/>
          <w:color w:val="000000"/>
          <w:sz w:val="28"/>
          <w:szCs w:val="28"/>
          <w:lang w:eastAsia="ru-RU"/>
        </w:rPr>
        <w:t xml:space="preserve">Военные традиции земляков. Жители родного края – участники ВОВ и других военных действий. Выпускники школы в рядах Вооруженных </w:t>
      </w:r>
      <w:r w:rsidRPr="00FD2A0D">
        <w:rPr>
          <w:rFonts w:ascii="Times New Roman" w:eastAsia="Times New Roman" w:hAnsi="Times New Roman" w:cs="Times New Roman"/>
          <w:color w:val="000000"/>
          <w:sz w:val="28"/>
          <w:szCs w:val="28"/>
          <w:lang w:eastAsia="ru-RU"/>
        </w:rPr>
        <w:lastRenderedPageBreak/>
        <w:t>Сил России. Военные реликвии семьи. Служба в армии – почетная обязанность гражданина России.</w:t>
      </w:r>
    </w:p>
    <w:p w:rsidR="00FD2A0D" w:rsidRPr="00FD2A0D" w:rsidRDefault="00FD2A0D" w:rsidP="00FD2A0D">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FD2A0D">
        <w:rPr>
          <w:rFonts w:ascii="Times New Roman" w:eastAsia="Times New Roman" w:hAnsi="Times New Roman" w:cs="Times New Roman"/>
          <w:color w:val="000000"/>
          <w:sz w:val="28"/>
          <w:szCs w:val="28"/>
          <w:lang w:eastAsia="ru-RU"/>
        </w:rPr>
        <w:t>Выявление ветеранов ВОВ, выпускников школы – кадровых военных или прошедших действительную военную службу. Сбор информации у родственников и знакомых. Поисковая работа в изучении материалов, фотографий участников ВОВ нашего края. Сбор, накопление, оформление материалов и документов для пополнения фондов музея. Изучение материалов боевого  подвига Азева М.Е..</w:t>
      </w:r>
    </w:p>
    <w:p w:rsidR="00FD2A0D" w:rsidRPr="00FD2A0D" w:rsidRDefault="00FD2A0D" w:rsidP="00FB0474">
      <w:pPr>
        <w:pStyle w:val="a3"/>
        <w:numPr>
          <w:ilvl w:val="0"/>
          <w:numId w:val="22"/>
        </w:numPr>
        <w:jc w:val="both"/>
        <w:rPr>
          <w:rFonts w:ascii="Times New Roman" w:eastAsia="Times New Roman" w:hAnsi="Times New Roman" w:cs="Times New Roman"/>
          <w:b/>
          <w:color w:val="000000"/>
          <w:sz w:val="28"/>
          <w:szCs w:val="28"/>
          <w:lang w:eastAsia="ru-RU"/>
        </w:rPr>
      </w:pPr>
      <w:r w:rsidRPr="00FD2A0D">
        <w:rPr>
          <w:rFonts w:ascii="Times New Roman" w:eastAsia="Times New Roman" w:hAnsi="Times New Roman" w:cs="Times New Roman"/>
          <w:b/>
          <w:color w:val="000000"/>
          <w:sz w:val="28"/>
          <w:szCs w:val="28"/>
          <w:lang w:eastAsia="ru-RU"/>
        </w:rPr>
        <w:t xml:space="preserve">История создания  Дубского совхоза. </w:t>
      </w:r>
    </w:p>
    <w:p w:rsidR="00FD2A0D" w:rsidRPr="00FD2A0D" w:rsidRDefault="00FD2A0D" w:rsidP="00FD2A0D">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Pr>
          <w:rFonts w:ascii="Times New Roman" w:eastAsia="Times New Roman" w:hAnsi="Times New Roman" w:cs="Times New Roman"/>
          <w:color w:val="000000"/>
          <w:sz w:val="28"/>
          <w:szCs w:val="28"/>
          <w:lang w:eastAsia="ru-RU"/>
        </w:rPr>
        <w:t>Изучение истории Дубского совхоза.</w:t>
      </w:r>
    </w:p>
    <w:p w:rsidR="00FD2A0D" w:rsidRPr="00FD2A0D" w:rsidRDefault="00FD2A0D" w:rsidP="00FD2A0D">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FD2A0D">
        <w:rPr>
          <w:rFonts w:ascii="Times New Roman" w:eastAsia="Times New Roman" w:hAnsi="Times New Roman" w:cs="Times New Roman"/>
          <w:color w:val="000000"/>
          <w:sz w:val="28"/>
          <w:szCs w:val="28"/>
          <w:lang w:eastAsia="ru-RU"/>
        </w:rPr>
        <w:t>Сбор материалов об истории развития Дубского совхоза, об отраслях производства.</w:t>
      </w:r>
    </w:p>
    <w:p w:rsidR="00FD2A0D" w:rsidRPr="00FD2A0D" w:rsidRDefault="00FD2A0D" w:rsidP="00FB0474">
      <w:pPr>
        <w:pStyle w:val="a3"/>
        <w:numPr>
          <w:ilvl w:val="0"/>
          <w:numId w:val="22"/>
        </w:numPr>
        <w:jc w:val="both"/>
        <w:rPr>
          <w:rFonts w:ascii="Times New Roman" w:eastAsia="Times New Roman" w:hAnsi="Times New Roman" w:cs="Times New Roman"/>
          <w:b/>
          <w:color w:val="000000"/>
          <w:sz w:val="28"/>
          <w:szCs w:val="28"/>
          <w:lang w:eastAsia="ru-RU"/>
        </w:rPr>
      </w:pPr>
      <w:r w:rsidRPr="00FD2A0D">
        <w:rPr>
          <w:rFonts w:ascii="Times New Roman" w:eastAsia="Times New Roman" w:hAnsi="Times New Roman" w:cs="Times New Roman"/>
          <w:b/>
          <w:color w:val="000000"/>
          <w:sz w:val="28"/>
          <w:szCs w:val="28"/>
          <w:lang w:eastAsia="ru-RU"/>
        </w:rPr>
        <w:t xml:space="preserve">Участие в массовых  экскурсионно-краеведческих мероприятиях. </w:t>
      </w:r>
    </w:p>
    <w:p w:rsidR="00FD2A0D" w:rsidRDefault="00FD2A0D" w:rsidP="00FD2A0D">
      <w:pPr>
        <w:ind w:firstLine="567"/>
        <w:jc w:val="both"/>
        <w:rPr>
          <w:rFonts w:ascii="Times New Roman" w:eastAsia="Times New Roman" w:hAnsi="Times New Roman" w:cs="Times New Roman"/>
          <w:color w:val="000000"/>
          <w:sz w:val="28"/>
          <w:szCs w:val="28"/>
          <w:lang w:eastAsia="ru-RU"/>
        </w:rPr>
      </w:pPr>
      <w:r w:rsidRPr="00FD2A0D">
        <w:rPr>
          <w:rFonts w:ascii="Times New Roman" w:eastAsia="Times New Roman" w:hAnsi="Times New Roman" w:cs="Times New Roman"/>
          <w:color w:val="000000"/>
          <w:sz w:val="28"/>
          <w:szCs w:val="28"/>
          <w:lang w:eastAsia="ru-RU"/>
        </w:rPr>
        <w:t>Участие в районных краеведческих мероприятиях и др.</w:t>
      </w:r>
    </w:p>
    <w:p w:rsidR="00C831AF" w:rsidRDefault="00C831AF" w:rsidP="00FD2A0D">
      <w:pPr>
        <w:ind w:firstLine="567"/>
        <w:jc w:val="both"/>
        <w:rPr>
          <w:rFonts w:ascii="Times New Roman" w:eastAsia="Times New Roman" w:hAnsi="Times New Roman" w:cs="Times New Roman"/>
          <w:color w:val="000000"/>
          <w:sz w:val="28"/>
          <w:szCs w:val="28"/>
          <w:lang w:eastAsia="ru-RU"/>
        </w:rPr>
      </w:pPr>
    </w:p>
    <w:p w:rsidR="006F1330" w:rsidRDefault="006F1330">
      <w:pPr>
        <w:rPr>
          <w:rFonts w:ascii="Times New Roman" w:eastAsia="Times New Roman" w:hAnsi="Times New Roman" w:cs="Times New Roman"/>
          <w:color w:val="000000"/>
          <w:sz w:val="28"/>
          <w:szCs w:val="28"/>
          <w:lang w:eastAsia="ru-RU"/>
        </w:rPr>
      </w:pPr>
    </w:p>
    <w:p w:rsidR="006F1330" w:rsidRDefault="006F133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6F1330" w:rsidRPr="006F1330" w:rsidTr="00DE7FCD">
        <w:tc>
          <w:tcPr>
            <w:tcW w:w="4075" w:type="dxa"/>
            <w:hideMark/>
          </w:tcPr>
          <w:p w:rsidR="006F1330" w:rsidRPr="006F1330" w:rsidRDefault="006F1330" w:rsidP="006F1330">
            <w:pPr>
              <w:tabs>
                <w:tab w:val="left" w:pos="851"/>
              </w:tabs>
              <w:spacing w:after="0"/>
              <w:rPr>
                <w:rFonts w:ascii="Times New Roman" w:eastAsia="Calibri" w:hAnsi="Times New Roman" w:cs="Times New Roman"/>
                <w:sz w:val="28"/>
                <w:szCs w:val="28"/>
                <w:lang w:eastAsia="ru-RU"/>
              </w:rPr>
            </w:pPr>
            <w:r w:rsidRPr="006F1330">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«Музееведение»</w:t>
            </w:r>
          </w:p>
        </w:tc>
      </w:tr>
    </w:tbl>
    <w:p w:rsidR="006F1330" w:rsidRPr="006F1330" w:rsidRDefault="006F1330" w:rsidP="006F1330">
      <w:pPr>
        <w:tabs>
          <w:tab w:val="left" w:pos="851"/>
        </w:tabs>
        <w:spacing w:after="0"/>
        <w:ind w:firstLine="709"/>
        <w:jc w:val="both"/>
        <w:rPr>
          <w:rFonts w:ascii="Times New Roman" w:eastAsia="MS Mincho" w:hAnsi="Times New Roman" w:cs="Times New Roman"/>
          <w:color w:val="00B050"/>
          <w:sz w:val="28"/>
          <w:szCs w:val="28"/>
          <w:lang w:eastAsia="ja-JP"/>
        </w:rPr>
      </w:pPr>
    </w:p>
    <w:p w:rsidR="006F1330" w:rsidRPr="006F1330" w:rsidRDefault="006F1330" w:rsidP="006F1330">
      <w:pPr>
        <w:tabs>
          <w:tab w:val="left" w:pos="851"/>
        </w:tabs>
        <w:spacing w:after="0"/>
        <w:ind w:firstLine="709"/>
        <w:jc w:val="both"/>
        <w:rPr>
          <w:rFonts w:ascii="Times New Roman" w:eastAsia="Times New Roman" w:hAnsi="Times New Roman" w:cs="Times New Roman"/>
          <w:color w:val="00B050"/>
          <w:sz w:val="28"/>
          <w:szCs w:val="28"/>
          <w:lang w:eastAsia="ru-RU"/>
        </w:rPr>
      </w:pPr>
    </w:p>
    <w:p w:rsidR="006F1330" w:rsidRPr="006F1330" w:rsidRDefault="006F1330" w:rsidP="006F1330">
      <w:pPr>
        <w:tabs>
          <w:tab w:val="left" w:pos="851"/>
        </w:tabs>
        <w:spacing w:after="0"/>
        <w:ind w:firstLine="709"/>
        <w:jc w:val="both"/>
        <w:rPr>
          <w:rFonts w:ascii="Times New Roman" w:eastAsia="Times New Roman" w:hAnsi="Times New Roman" w:cs="Times New Roman"/>
          <w:color w:val="00B050"/>
          <w:sz w:val="28"/>
          <w:szCs w:val="28"/>
          <w:lang w:eastAsia="ru-RU"/>
        </w:rPr>
      </w:pPr>
    </w:p>
    <w:p w:rsidR="006F1330" w:rsidRPr="006F1330" w:rsidRDefault="006F1330" w:rsidP="006F1330">
      <w:pPr>
        <w:tabs>
          <w:tab w:val="left" w:pos="851"/>
        </w:tabs>
        <w:spacing w:after="0"/>
        <w:ind w:firstLine="709"/>
        <w:jc w:val="both"/>
        <w:rPr>
          <w:rFonts w:ascii="Times New Roman" w:eastAsia="Times New Roman" w:hAnsi="Times New Roman" w:cs="Times New Roman"/>
          <w:color w:val="00B050"/>
          <w:sz w:val="28"/>
          <w:szCs w:val="28"/>
          <w:lang w:eastAsia="ru-RU"/>
        </w:rPr>
      </w:pPr>
    </w:p>
    <w:p w:rsidR="006F1330" w:rsidRPr="006F1330" w:rsidRDefault="006F1330" w:rsidP="006F1330">
      <w:pPr>
        <w:tabs>
          <w:tab w:val="left" w:pos="851"/>
        </w:tabs>
        <w:spacing w:after="0"/>
        <w:ind w:firstLine="709"/>
        <w:jc w:val="both"/>
        <w:rPr>
          <w:rFonts w:ascii="Times New Roman" w:eastAsia="Times New Roman" w:hAnsi="Times New Roman" w:cs="Times New Roman"/>
          <w:color w:val="00B050"/>
          <w:sz w:val="28"/>
          <w:szCs w:val="28"/>
          <w:lang w:eastAsia="ru-RU"/>
        </w:rPr>
      </w:pPr>
    </w:p>
    <w:p w:rsidR="006F1330" w:rsidRPr="006F1330" w:rsidRDefault="006F1330" w:rsidP="006F1330">
      <w:pPr>
        <w:tabs>
          <w:tab w:val="left" w:pos="851"/>
        </w:tabs>
        <w:spacing w:after="0"/>
        <w:ind w:firstLine="709"/>
        <w:jc w:val="both"/>
        <w:rPr>
          <w:rFonts w:ascii="Times New Roman" w:eastAsia="Times New Roman" w:hAnsi="Times New Roman" w:cs="Times New Roman"/>
          <w:color w:val="00B050"/>
          <w:sz w:val="28"/>
          <w:szCs w:val="28"/>
          <w:lang w:eastAsia="ru-RU"/>
        </w:rPr>
      </w:pPr>
    </w:p>
    <w:p w:rsidR="006F1330" w:rsidRPr="006F1330" w:rsidRDefault="006F1330" w:rsidP="006F1330">
      <w:pPr>
        <w:tabs>
          <w:tab w:val="left" w:pos="851"/>
        </w:tabs>
        <w:spacing w:after="0"/>
        <w:ind w:firstLine="709"/>
        <w:jc w:val="both"/>
        <w:rPr>
          <w:rFonts w:ascii="Times New Roman" w:eastAsia="Times New Roman" w:hAnsi="Times New Roman" w:cs="Times New Roman"/>
          <w:color w:val="00B050"/>
          <w:sz w:val="28"/>
          <w:szCs w:val="28"/>
          <w:lang w:eastAsia="ru-RU"/>
        </w:rPr>
      </w:pPr>
    </w:p>
    <w:p w:rsidR="006F1330" w:rsidRPr="006F1330" w:rsidRDefault="006F1330" w:rsidP="006F1330">
      <w:pPr>
        <w:tabs>
          <w:tab w:val="left" w:pos="851"/>
        </w:tabs>
        <w:spacing w:after="0"/>
        <w:ind w:firstLine="709"/>
        <w:jc w:val="both"/>
        <w:rPr>
          <w:rFonts w:ascii="Times New Roman" w:eastAsia="Times New Roman" w:hAnsi="Times New Roman" w:cs="Times New Roman"/>
          <w:color w:val="00B050"/>
          <w:sz w:val="28"/>
          <w:szCs w:val="28"/>
          <w:lang w:eastAsia="ru-RU"/>
        </w:rPr>
      </w:pPr>
    </w:p>
    <w:p w:rsidR="006F1330" w:rsidRPr="006F1330" w:rsidRDefault="006F1330" w:rsidP="006F1330">
      <w:pPr>
        <w:tabs>
          <w:tab w:val="left" w:pos="851"/>
        </w:tabs>
        <w:spacing w:after="0"/>
        <w:ind w:firstLine="709"/>
        <w:jc w:val="both"/>
        <w:rPr>
          <w:rFonts w:ascii="Times New Roman" w:eastAsia="Times New Roman" w:hAnsi="Times New Roman" w:cs="Times New Roman"/>
          <w:color w:val="00B050"/>
          <w:sz w:val="28"/>
          <w:szCs w:val="28"/>
          <w:lang w:eastAsia="ru-RU"/>
        </w:rPr>
      </w:pPr>
    </w:p>
    <w:p w:rsidR="006F1330" w:rsidRPr="006F1330" w:rsidRDefault="006F1330" w:rsidP="006F1330">
      <w:pPr>
        <w:tabs>
          <w:tab w:val="left" w:pos="851"/>
        </w:tabs>
        <w:spacing w:after="0"/>
        <w:ind w:firstLine="709"/>
        <w:jc w:val="both"/>
        <w:rPr>
          <w:rFonts w:ascii="Times New Roman" w:eastAsia="Times New Roman" w:hAnsi="Times New Roman" w:cs="Times New Roman"/>
          <w:color w:val="00B050"/>
          <w:sz w:val="28"/>
          <w:szCs w:val="28"/>
          <w:lang w:eastAsia="ru-RU"/>
        </w:rPr>
      </w:pPr>
    </w:p>
    <w:p w:rsidR="006F1330" w:rsidRPr="006F1330" w:rsidRDefault="006F1330" w:rsidP="006F1330">
      <w:pPr>
        <w:tabs>
          <w:tab w:val="left" w:pos="851"/>
        </w:tabs>
        <w:spacing w:after="0"/>
        <w:ind w:firstLine="709"/>
        <w:jc w:val="both"/>
        <w:rPr>
          <w:rFonts w:ascii="Times New Roman" w:eastAsia="Times New Roman" w:hAnsi="Times New Roman" w:cs="Times New Roman"/>
          <w:color w:val="00B050"/>
          <w:sz w:val="28"/>
          <w:szCs w:val="28"/>
          <w:lang w:eastAsia="ru-RU"/>
        </w:rPr>
      </w:pPr>
    </w:p>
    <w:p w:rsidR="006F1330" w:rsidRPr="006F1330" w:rsidRDefault="006F1330" w:rsidP="006F1330">
      <w:pPr>
        <w:tabs>
          <w:tab w:val="left" w:pos="851"/>
        </w:tabs>
        <w:spacing w:after="0"/>
        <w:ind w:firstLine="709"/>
        <w:jc w:val="both"/>
        <w:rPr>
          <w:rFonts w:ascii="Times New Roman" w:eastAsia="Times New Roman" w:hAnsi="Times New Roman" w:cs="Times New Roman"/>
          <w:color w:val="00B050"/>
          <w:sz w:val="28"/>
          <w:szCs w:val="28"/>
          <w:lang w:eastAsia="ru-RU"/>
        </w:rPr>
      </w:pPr>
    </w:p>
    <w:p w:rsidR="006F1330" w:rsidRPr="006F1330" w:rsidRDefault="006F1330" w:rsidP="006F1330">
      <w:pPr>
        <w:tabs>
          <w:tab w:val="left" w:pos="851"/>
        </w:tabs>
        <w:spacing w:after="0"/>
        <w:ind w:firstLine="709"/>
        <w:jc w:val="both"/>
        <w:rPr>
          <w:rFonts w:ascii="Times New Roman" w:eastAsia="Times New Roman" w:hAnsi="Times New Roman" w:cs="Times New Roman"/>
          <w:color w:val="00B050"/>
          <w:sz w:val="28"/>
          <w:szCs w:val="28"/>
          <w:lang w:eastAsia="ru-RU"/>
        </w:rPr>
      </w:pPr>
    </w:p>
    <w:p w:rsidR="006F1330" w:rsidRPr="006F1330" w:rsidRDefault="006F1330" w:rsidP="006F1330">
      <w:pPr>
        <w:tabs>
          <w:tab w:val="left" w:pos="851"/>
        </w:tabs>
        <w:spacing w:after="0"/>
        <w:ind w:firstLine="709"/>
        <w:jc w:val="both"/>
        <w:rPr>
          <w:rFonts w:ascii="Times New Roman" w:eastAsia="Times New Roman" w:hAnsi="Times New Roman" w:cs="Times New Roman"/>
          <w:color w:val="00B050"/>
          <w:sz w:val="28"/>
          <w:szCs w:val="28"/>
          <w:lang w:eastAsia="ru-RU"/>
        </w:rPr>
      </w:pPr>
    </w:p>
    <w:p w:rsidR="006F1330" w:rsidRPr="006F1330" w:rsidRDefault="006F1330" w:rsidP="006F1330">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6F1330">
        <w:rPr>
          <w:rFonts w:ascii="Times New Roman" w:eastAsia="Times New Roman" w:hAnsi="Times New Roman" w:cs="Times New Roman"/>
          <w:b/>
          <w:color w:val="000000"/>
          <w:sz w:val="32"/>
          <w:szCs w:val="28"/>
          <w:lang w:eastAsia="ru-RU"/>
        </w:rPr>
        <w:t xml:space="preserve">Рабочая программа по курсу </w:t>
      </w:r>
    </w:p>
    <w:p w:rsidR="006F1330" w:rsidRPr="006F1330" w:rsidRDefault="006F1330" w:rsidP="006F1330">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6F1330">
        <w:rPr>
          <w:rFonts w:ascii="Times New Roman" w:eastAsia="Times New Roman" w:hAnsi="Times New Roman" w:cs="Times New Roman"/>
          <w:b/>
          <w:color w:val="000000"/>
          <w:sz w:val="32"/>
          <w:szCs w:val="28"/>
          <w:lang w:eastAsia="ru-RU"/>
        </w:rPr>
        <w:t>«Поисковая-исследовательская работа»</w:t>
      </w:r>
    </w:p>
    <w:p w:rsidR="006F1330" w:rsidRPr="006F1330" w:rsidRDefault="006F1330" w:rsidP="006F1330">
      <w:pPr>
        <w:tabs>
          <w:tab w:val="left" w:pos="851"/>
        </w:tabs>
        <w:spacing w:after="0"/>
        <w:ind w:firstLine="709"/>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 xml:space="preserve">(детское творческое объединение </w:t>
      </w:r>
    </w:p>
    <w:p w:rsidR="006F1330" w:rsidRPr="006F1330" w:rsidRDefault="006F1330" w:rsidP="006F1330">
      <w:pPr>
        <w:tabs>
          <w:tab w:val="left" w:pos="851"/>
        </w:tabs>
        <w:spacing w:after="0"/>
        <w:ind w:firstLine="709"/>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«Журавленок»,</w:t>
      </w:r>
    </w:p>
    <w:p w:rsidR="006F1330" w:rsidRPr="006F1330" w:rsidRDefault="006F1330" w:rsidP="006F1330">
      <w:pPr>
        <w:tabs>
          <w:tab w:val="left" w:pos="851"/>
        </w:tabs>
        <w:spacing w:after="0"/>
        <w:ind w:firstLine="709"/>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руководитель Сапожникова С.Н.,</w:t>
      </w:r>
    </w:p>
    <w:p w:rsidR="006F1330" w:rsidRPr="006F1330" w:rsidRDefault="006F1330" w:rsidP="006F1330">
      <w:pPr>
        <w:tabs>
          <w:tab w:val="left" w:pos="851"/>
        </w:tabs>
        <w:spacing w:after="0"/>
        <w:ind w:firstLine="709"/>
        <w:jc w:val="center"/>
        <w:rPr>
          <w:rFonts w:ascii="Times New Roman" w:eastAsia="Times New Roman" w:hAnsi="Times New Roman" w:cs="Times New Roman"/>
          <w:color w:val="000000"/>
          <w:sz w:val="28"/>
          <w:szCs w:val="28"/>
          <w:lang w:eastAsia="ru-RU"/>
        </w:rPr>
      </w:pPr>
      <w:r w:rsidRPr="006F1330">
        <w:rPr>
          <w:rFonts w:ascii="Times New Roman" w:eastAsia="Times New Roman" w:hAnsi="Times New Roman" w:cs="Times New Roman"/>
          <w:color w:val="000000"/>
          <w:sz w:val="28"/>
          <w:szCs w:val="28"/>
          <w:lang w:eastAsia="ru-RU"/>
        </w:rPr>
        <w:t>1 год обучения)</w:t>
      </w:r>
    </w:p>
    <w:p w:rsidR="006F1330" w:rsidRPr="006F1330" w:rsidRDefault="006F1330" w:rsidP="006F1330">
      <w:pPr>
        <w:jc w:val="both"/>
        <w:rPr>
          <w:rFonts w:ascii="Times New Roman" w:hAnsi="Times New Roman" w:cs="Times New Roman"/>
          <w:sz w:val="28"/>
          <w:szCs w:val="28"/>
        </w:rPr>
      </w:pPr>
    </w:p>
    <w:p w:rsidR="006F1330" w:rsidRPr="006F1330" w:rsidRDefault="006F1330" w:rsidP="006F1330">
      <w:pPr>
        <w:rPr>
          <w:rFonts w:ascii="Times New Roman" w:hAnsi="Times New Roman" w:cs="Times New Roman"/>
          <w:sz w:val="28"/>
          <w:szCs w:val="28"/>
        </w:rPr>
      </w:pPr>
      <w:r w:rsidRPr="006F1330">
        <w:rPr>
          <w:rFonts w:ascii="Times New Roman" w:hAnsi="Times New Roman" w:cs="Times New Roman"/>
          <w:sz w:val="28"/>
          <w:szCs w:val="28"/>
        </w:rPr>
        <w:br w:type="page"/>
      </w:r>
    </w:p>
    <w:p w:rsidR="006F1330" w:rsidRPr="00C12E09" w:rsidRDefault="006F1330" w:rsidP="006F1330">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6856E6">
        <w:rPr>
          <w:rFonts w:ascii="Times New Roman" w:eastAsia="Times New Roman" w:hAnsi="Times New Roman" w:cs="Times New Roman"/>
          <w:color w:val="000000"/>
          <w:sz w:val="28"/>
          <w:szCs w:val="28"/>
          <w:lang w:eastAsia="ru-RU"/>
        </w:rPr>
        <w:t>дошкольного</w:t>
      </w:r>
      <w:r w:rsidRPr="00C12E09">
        <w:rPr>
          <w:rFonts w:ascii="Times New Roman" w:eastAsia="Times New Roman" w:hAnsi="Times New Roman" w:cs="Times New Roman"/>
          <w:color w:val="000000"/>
          <w:sz w:val="28"/>
          <w:szCs w:val="28"/>
          <w:lang w:eastAsia="ru-RU"/>
        </w:rPr>
        <w:t xml:space="preserve"> возраста с учетом особенностей их развития.  </w:t>
      </w:r>
    </w:p>
    <w:p w:rsidR="006F1330" w:rsidRPr="00A57B6F" w:rsidRDefault="006F1330" w:rsidP="006F1330">
      <w:pPr>
        <w:spacing w:after="0" w:line="360" w:lineRule="auto"/>
        <w:ind w:firstLine="567"/>
        <w:jc w:val="both"/>
        <w:rPr>
          <w:rFonts w:ascii="Times New Roman" w:eastAsia="Times New Roman" w:hAnsi="Times New Roman" w:cs="Times New Roman"/>
          <w:sz w:val="28"/>
          <w:szCs w:val="28"/>
          <w:lang w:eastAsia="ru-RU"/>
        </w:rPr>
      </w:pPr>
      <w:r w:rsidRPr="00A57B6F">
        <w:rPr>
          <w:rFonts w:ascii="Times New Roman" w:eastAsia="Times New Roman" w:hAnsi="Times New Roman" w:cs="Times New Roman"/>
          <w:sz w:val="28"/>
          <w:szCs w:val="28"/>
          <w:lang w:eastAsia="ru-RU"/>
        </w:rPr>
        <w:t xml:space="preserve">Занятия проводятся </w:t>
      </w:r>
      <w:r w:rsidR="00A57B6F" w:rsidRPr="00A57B6F">
        <w:rPr>
          <w:rFonts w:ascii="Times New Roman" w:eastAsia="Times New Roman" w:hAnsi="Times New Roman" w:cs="Times New Roman"/>
          <w:sz w:val="28"/>
          <w:szCs w:val="28"/>
          <w:lang w:eastAsia="ru-RU"/>
        </w:rPr>
        <w:t>1</w:t>
      </w:r>
      <w:r w:rsidRPr="00A57B6F">
        <w:rPr>
          <w:rFonts w:ascii="Times New Roman" w:eastAsia="Times New Roman" w:hAnsi="Times New Roman" w:cs="Times New Roman"/>
          <w:sz w:val="28"/>
          <w:szCs w:val="28"/>
          <w:lang w:eastAsia="ru-RU"/>
        </w:rPr>
        <w:t xml:space="preserve"> раз в неделю с нагрузкой </w:t>
      </w:r>
      <w:r w:rsidR="00A57B6F" w:rsidRPr="00A57B6F">
        <w:rPr>
          <w:rFonts w:ascii="Times New Roman" w:eastAsia="Times New Roman" w:hAnsi="Times New Roman" w:cs="Times New Roman"/>
          <w:sz w:val="28"/>
          <w:szCs w:val="28"/>
          <w:lang w:eastAsia="ru-RU"/>
        </w:rPr>
        <w:t>1 час</w:t>
      </w:r>
      <w:r w:rsidRPr="00A57B6F">
        <w:rPr>
          <w:rFonts w:ascii="Times New Roman" w:eastAsia="Times New Roman" w:hAnsi="Times New Roman" w:cs="Times New Roman"/>
          <w:sz w:val="28"/>
          <w:szCs w:val="28"/>
          <w:lang w:eastAsia="ru-RU"/>
        </w:rPr>
        <w:t>.</w:t>
      </w:r>
    </w:p>
    <w:p w:rsidR="006F1330" w:rsidRPr="00C12E09" w:rsidRDefault="006F1330" w:rsidP="006F1330">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sidR="006856E6">
        <w:rPr>
          <w:rFonts w:ascii="Times New Roman" w:eastAsia="Times New Roman" w:hAnsi="Times New Roman" w:cs="Times New Roman"/>
          <w:color w:val="000000"/>
          <w:sz w:val="28"/>
          <w:szCs w:val="28"/>
          <w:lang w:eastAsia="ru-RU"/>
        </w:rPr>
        <w:t>15</w:t>
      </w:r>
      <w:r w:rsidRPr="00C12E09">
        <w:rPr>
          <w:rFonts w:ascii="Times New Roman" w:eastAsia="Times New Roman" w:hAnsi="Times New Roman" w:cs="Times New Roman"/>
          <w:color w:val="000000"/>
          <w:sz w:val="28"/>
          <w:szCs w:val="28"/>
          <w:lang w:eastAsia="ru-RU"/>
        </w:rPr>
        <w:t xml:space="preserve"> час</w:t>
      </w:r>
      <w:r w:rsidR="00E94750">
        <w:rPr>
          <w:rFonts w:ascii="Times New Roman" w:eastAsia="Times New Roman" w:hAnsi="Times New Roman" w:cs="Times New Roman"/>
          <w:color w:val="000000"/>
          <w:sz w:val="28"/>
          <w:szCs w:val="28"/>
          <w:lang w:eastAsia="ru-RU"/>
        </w:rPr>
        <w:t>ов</w:t>
      </w:r>
      <w:r w:rsidRPr="00C12E09">
        <w:rPr>
          <w:rFonts w:ascii="Times New Roman" w:eastAsia="Times New Roman" w:hAnsi="Times New Roman" w:cs="Times New Roman"/>
          <w:color w:val="000000"/>
          <w:sz w:val="28"/>
          <w:szCs w:val="28"/>
          <w:lang w:eastAsia="ru-RU"/>
        </w:rPr>
        <w:t xml:space="preserve"> (в том числе, теоретические занятия – </w:t>
      </w:r>
      <w:r>
        <w:rPr>
          <w:rFonts w:ascii="Times New Roman" w:eastAsia="Times New Roman" w:hAnsi="Times New Roman" w:cs="Times New Roman"/>
          <w:color w:val="000000"/>
          <w:sz w:val="28"/>
          <w:szCs w:val="28"/>
          <w:lang w:eastAsia="ru-RU"/>
        </w:rPr>
        <w:t>5</w:t>
      </w:r>
      <w:r w:rsidRPr="00C12E09">
        <w:rPr>
          <w:rFonts w:ascii="Times New Roman" w:eastAsia="Times New Roman" w:hAnsi="Times New Roman" w:cs="Times New Roman"/>
          <w:color w:val="000000"/>
          <w:sz w:val="28"/>
          <w:szCs w:val="28"/>
          <w:lang w:eastAsia="ru-RU"/>
        </w:rPr>
        <w:t xml:space="preserve">, практические занятия – </w:t>
      </w:r>
      <w:r>
        <w:rPr>
          <w:rFonts w:ascii="Times New Roman" w:eastAsia="Times New Roman" w:hAnsi="Times New Roman" w:cs="Times New Roman"/>
          <w:color w:val="000000"/>
          <w:sz w:val="28"/>
          <w:szCs w:val="28"/>
          <w:lang w:eastAsia="ru-RU"/>
        </w:rPr>
        <w:t>1</w:t>
      </w:r>
      <w:r w:rsidR="006856E6">
        <w:rPr>
          <w:rFonts w:ascii="Times New Roman" w:eastAsia="Times New Roman" w:hAnsi="Times New Roman" w:cs="Times New Roman"/>
          <w:color w:val="000000"/>
          <w:sz w:val="28"/>
          <w:szCs w:val="28"/>
          <w:lang w:eastAsia="ru-RU"/>
        </w:rPr>
        <w:t>0</w:t>
      </w:r>
      <w:r w:rsidRPr="00C12E09">
        <w:rPr>
          <w:rFonts w:ascii="Times New Roman" w:eastAsia="Times New Roman" w:hAnsi="Times New Roman" w:cs="Times New Roman"/>
          <w:color w:val="000000"/>
          <w:sz w:val="28"/>
          <w:szCs w:val="28"/>
          <w:lang w:eastAsia="ru-RU"/>
        </w:rPr>
        <w:t>).</w:t>
      </w:r>
    </w:p>
    <w:p w:rsidR="006F1330" w:rsidRDefault="006F1330" w:rsidP="008C5856">
      <w:pPr>
        <w:spacing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1558"/>
        <w:gridCol w:w="1654"/>
        <w:gridCol w:w="1654"/>
        <w:gridCol w:w="1654"/>
      </w:tblGrid>
      <w:tr w:rsidR="00A57B6F" w:rsidRPr="005521A7" w:rsidTr="00601E1E">
        <w:trPr>
          <w:cantSplit/>
          <w:trHeight w:val="433"/>
        </w:trPr>
        <w:tc>
          <w:tcPr>
            <w:tcW w:w="1985" w:type="dxa"/>
            <w:tcBorders>
              <w:top w:val="single" w:sz="4" w:space="0" w:color="auto"/>
              <w:left w:val="single" w:sz="4" w:space="0" w:color="auto"/>
              <w:bottom w:val="single" w:sz="4" w:space="0" w:color="auto"/>
              <w:right w:val="single" w:sz="4" w:space="0" w:color="auto"/>
            </w:tcBorders>
          </w:tcPr>
          <w:p w:rsidR="00A57B6F" w:rsidRPr="005521A7" w:rsidRDefault="00A57B6F" w:rsidP="00601E1E">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Понедельник</w:t>
            </w:r>
          </w:p>
        </w:tc>
        <w:tc>
          <w:tcPr>
            <w:tcW w:w="1418" w:type="dxa"/>
            <w:tcBorders>
              <w:top w:val="single" w:sz="4" w:space="0" w:color="auto"/>
              <w:left w:val="single" w:sz="4" w:space="0" w:color="auto"/>
              <w:bottom w:val="single" w:sz="4" w:space="0" w:color="auto"/>
              <w:right w:val="single" w:sz="4" w:space="0" w:color="auto"/>
            </w:tcBorders>
          </w:tcPr>
          <w:p w:rsidR="00A57B6F" w:rsidRPr="005521A7" w:rsidRDefault="00A57B6F" w:rsidP="00601E1E">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Вторник</w:t>
            </w:r>
          </w:p>
        </w:tc>
        <w:tc>
          <w:tcPr>
            <w:tcW w:w="1558" w:type="dxa"/>
            <w:tcBorders>
              <w:top w:val="single" w:sz="4" w:space="0" w:color="auto"/>
              <w:left w:val="single" w:sz="4" w:space="0" w:color="auto"/>
              <w:bottom w:val="single" w:sz="4" w:space="0" w:color="auto"/>
              <w:right w:val="single" w:sz="4" w:space="0" w:color="auto"/>
            </w:tcBorders>
          </w:tcPr>
          <w:p w:rsidR="00A57B6F" w:rsidRPr="005521A7" w:rsidRDefault="00A57B6F" w:rsidP="00601E1E">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Среда</w:t>
            </w:r>
          </w:p>
        </w:tc>
        <w:tc>
          <w:tcPr>
            <w:tcW w:w="1654" w:type="dxa"/>
            <w:tcBorders>
              <w:top w:val="single" w:sz="4" w:space="0" w:color="auto"/>
              <w:left w:val="single" w:sz="4" w:space="0" w:color="auto"/>
              <w:bottom w:val="single" w:sz="4" w:space="0" w:color="auto"/>
              <w:right w:val="single" w:sz="4" w:space="0" w:color="auto"/>
            </w:tcBorders>
          </w:tcPr>
          <w:p w:rsidR="00A57B6F" w:rsidRPr="005521A7" w:rsidRDefault="00A57B6F" w:rsidP="00601E1E">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Четверг</w:t>
            </w:r>
          </w:p>
        </w:tc>
        <w:tc>
          <w:tcPr>
            <w:tcW w:w="1654" w:type="dxa"/>
            <w:tcBorders>
              <w:top w:val="single" w:sz="4" w:space="0" w:color="auto"/>
              <w:left w:val="single" w:sz="4" w:space="0" w:color="auto"/>
              <w:bottom w:val="single" w:sz="4" w:space="0" w:color="auto"/>
              <w:right w:val="single" w:sz="4" w:space="0" w:color="auto"/>
            </w:tcBorders>
          </w:tcPr>
          <w:p w:rsidR="00A57B6F" w:rsidRPr="005521A7" w:rsidRDefault="00A57B6F" w:rsidP="00601E1E">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Пятница</w:t>
            </w:r>
          </w:p>
        </w:tc>
        <w:tc>
          <w:tcPr>
            <w:tcW w:w="1654" w:type="dxa"/>
            <w:tcBorders>
              <w:top w:val="single" w:sz="4" w:space="0" w:color="auto"/>
              <w:left w:val="single" w:sz="4" w:space="0" w:color="auto"/>
              <w:bottom w:val="single" w:sz="4" w:space="0" w:color="auto"/>
              <w:right w:val="single" w:sz="4" w:space="0" w:color="auto"/>
            </w:tcBorders>
          </w:tcPr>
          <w:p w:rsidR="00A57B6F" w:rsidRPr="005521A7" w:rsidRDefault="00A57B6F" w:rsidP="00601E1E">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Суббота</w:t>
            </w:r>
          </w:p>
        </w:tc>
      </w:tr>
      <w:tr w:rsidR="00A57B6F" w:rsidRPr="005521A7" w:rsidTr="00601E1E">
        <w:trPr>
          <w:cantSplit/>
          <w:trHeight w:val="978"/>
        </w:trPr>
        <w:tc>
          <w:tcPr>
            <w:tcW w:w="1985" w:type="dxa"/>
            <w:tcBorders>
              <w:top w:val="single" w:sz="4" w:space="0" w:color="auto"/>
              <w:left w:val="single" w:sz="4" w:space="0" w:color="auto"/>
              <w:bottom w:val="single" w:sz="4" w:space="0" w:color="auto"/>
              <w:right w:val="single" w:sz="4" w:space="0" w:color="auto"/>
            </w:tcBorders>
          </w:tcPr>
          <w:p w:rsidR="00A57B6F" w:rsidRPr="005521A7" w:rsidRDefault="00A57B6F" w:rsidP="00601E1E">
            <w:pPr>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57B6F" w:rsidRPr="005521A7" w:rsidRDefault="00A57B6F" w:rsidP="00601E1E">
            <w:pPr>
              <w:spacing w:after="0" w:line="240" w:lineRule="auto"/>
              <w:jc w:val="center"/>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A57B6F" w:rsidRPr="005521A7" w:rsidRDefault="00A57B6F" w:rsidP="00601E1E">
            <w:pPr>
              <w:spacing w:after="0" w:line="240" w:lineRule="auto"/>
              <w:jc w:val="center"/>
              <w:rPr>
                <w:rFonts w:ascii="Times New Roman" w:eastAsia="Calibri" w:hAnsi="Times New Roman" w:cs="Times New Roman"/>
                <w:b/>
                <w:sz w:val="24"/>
                <w:szCs w:val="24"/>
              </w:rPr>
            </w:pPr>
          </w:p>
        </w:tc>
        <w:tc>
          <w:tcPr>
            <w:tcW w:w="1654" w:type="dxa"/>
            <w:tcBorders>
              <w:top w:val="single" w:sz="4" w:space="0" w:color="auto"/>
              <w:left w:val="single" w:sz="4" w:space="0" w:color="auto"/>
              <w:bottom w:val="single" w:sz="4" w:space="0" w:color="auto"/>
              <w:right w:val="single" w:sz="4" w:space="0" w:color="auto"/>
            </w:tcBorders>
          </w:tcPr>
          <w:p w:rsidR="00A57B6F" w:rsidRPr="005521A7" w:rsidRDefault="00A57B6F" w:rsidP="00601E1E">
            <w:pPr>
              <w:spacing w:after="0" w:line="240" w:lineRule="auto"/>
              <w:jc w:val="center"/>
              <w:rPr>
                <w:rFonts w:ascii="Times New Roman" w:eastAsia="Calibri" w:hAnsi="Times New Roman" w:cs="Times New Roman"/>
                <w:sz w:val="24"/>
                <w:szCs w:val="24"/>
              </w:rPr>
            </w:pPr>
            <w:r w:rsidRPr="005521A7">
              <w:rPr>
                <w:rFonts w:ascii="Times New Roman" w:eastAsia="Calibri" w:hAnsi="Times New Roman" w:cs="Times New Roman"/>
                <w:sz w:val="24"/>
                <w:szCs w:val="24"/>
              </w:rPr>
              <w:t>10.00-10.45</w:t>
            </w:r>
          </w:p>
        </w:tc>
        <w:tc>
          <w:tcPr>
            <w:tcW w:w="1654" w:type="dxa"/>
            <w:tcBorders>
              <w:top w:val="single" w:sz="4" w:space="0" w:color="auto"/>
              <w:left w:val="single" w:sz="4" w:space="0" w:color="auto"/>
              <w:bottom w:val="single" w:sz="4" w:space="0" w:color="auto"/>
              <w:right w:val="single" w:sz="4" w:space="0" w:color="auto"/>
            </w:tcBorders>
          </w:tcPr>
          <w:p w:rsidR="00A57B6F" w:rsidRPr="005521A7" w:rsidRDefault="00A57B6F" w:rsidP="00601E1E">
            <w:pPr>
              <w:spacing w:after="0" w:line="240" w:lineRule="auto"/>
              <w:jc w:val="center"/>
              <w:rPr>
                <w:rFonts w:ascii="Times New Roman" w:eastAsia="Calibri"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vAlign w:val="center"/>
          </w:tcPr>
          <w:p w:rsidR="00A57B6F" w:rsidRPr="005521A7" w:rsidRDefault="00A57B6F" w:rsidP="00601E1E">
            <w:pPr>
              <w:spacing w:after="0" w:line="240" w:lineRule="auto"/>
              <w:jc w:val="center"/>
              <w:rPr>
                <w:rFonts w:ascii="Times New Roman" w:eastAsia="Calibri" w:hAnsi="Times New Roman" w:cs="Times New Roman"/>
                <w:sz w:val="24"/>
                <w:szCs w:val="24"/>
              </w:rPr>
            </w:pPr>
          </w:p>
        </w:tc>
      </w:tr>
    </w:tbl>
    <w:p w:rsidR="00A57B6F" w:rsidRDefault="00A57B6F" w:rsidP="00A57B6F">
      <w:pPr>
        <w:spacing w:line="360" w:lineRule="auto"/>
        <w:jc w:val="both"/>
        <w:rPr>
          <w:rFonts w:ascii="Times New Roman" w:eastAsia="Times New Roman" w:hAnsi="Times New Roman" w:cs="Times New Roman"/>
          <w:color w:val="000000"/>
          <w:sz w:val="28"/>
          <w:szCs w:val="28"/>
          <w:lang w:eastAsia="ru-RU"/>
        </w:rPr>
      </w:pPr>
    </w:p>
    <w:p w:rsidR="006F1330" w:rsidRPr="006F1330" w:rsidRDefault="006F1330" w:rsidP="00FB0474">
      <w:pPr>
        <w:pStyle w:val="a3"/>
        <w:numPr>
          <w:ilvl w:val="0"/>
          <w:numId w:val="64"/>
        </w:numPr>
        <w:jc w:val="center"/>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color w:val="000000"/>
          <w:sz w:val="28"/>
          <w:szCs w:val="28"/>
          <w:lang w:eastAsia="ru-RU"/>
        </w:rPr>
        <w:t>Учебно-тематическое планирование по курсу</w:t>
      </w:r>
    </w:p>
    <w:p w:rsidR="006F1330" w:rsidRDefault="006F1330" w:rsidP="006F1330">
      <w:pPr>
        <w:jc w:val="center"/>
        <w:rPr>
          <w:rFonts w:ascii="Times New Roman" w:eastAsia="Times New Roman" w:hAnsi="Times New Roman" w:cs="Times New Roman"/>
          <w:b/>
          <w:color w:val="000000"/>
          <w:sz w:val="28"/>
          <w:szCs w:val="28"/>
          <w:lang w:eastAsia="ru-RU"/>
        </w:rPr>
      </w:pPr>
      <w:r w:rsidRPr="006F1330">
        <w:rPr>
          <w:rFonts w:ascii="Times New Roman" w:eastAsia="Times New Roman" w:hAnsi="Times New Roman" w:cs="Times New Roman"/>
          <w:b/>
          <w:color w:val="000000"/>
          <w:sz w:val="28"/>
          <w:szCs w:val="28"/>
          <w:lang w:eastAsia="ru-RU"/>
        </w:rPr>
        <w:t>«Поисково-исследовательская работа» 1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148"/>
        <w:gridCol w:w="2551"/>
      </w:tblGrid>
      <w:tr w:rsidR="008C5856" w:rsidRPr="008C5856" w:rsidTr="008C5856">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8C5856">
              <w:rPr>
                <w:rFonts w:ascii="Times New Roman" w:eastAsia="Times New Roman" w:hAnsi="Times New Roman" w:cs="Times New Roman"/>
                <w:b/>
                <w:color w:val="000000"/>
                <w:sz w:val="28"/>
                <w:szCs w:val="28"/>
                <w:lang w:eastAsia="ru-RU"/>
              </w:rPr>
              <w:t>№</w:t>
            </w:r>
          </w:p>
          <w:p w:rsidR="008C5856" w:rsidRPr="008C5856" w:rsidRDefault="008C5856" w:rsidP="008C585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8C5856">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C5856">
              <w:rPr>
                <w:rFonts w:ascii="Times New Roman" w:eastAsia="Times New Roman" w:hAnsi="Times New Roman" w:cs="Times New Roman"/>
                <w:b/>
                <w:color w:val="000000"/>
                <w:sz w:val="28"/>
                <w:szCs w:val="28"/>
                <w:lang w:eastAsia="ru-RU"/>
              </w:rPr>
              <w:t>Тема</w:t>
            </w:r>
          </w:p>
        </w:tc>
        <w:tc>
          <w:tcPr>
            <w:tcW w:w="3488" w:type="dxa"/>
            <w:gridSpan w:val="3"/>
            <w:tcBorders>
              <w:top w:val="single" w:sz="6" w:space="0" w:color="auto"/>
              <w:left w:val="single" w:sz="6" w:space="0" w:color="auto"/>
              <w:bottom w:val="single" w:sz="6" w:space="0" w:color="auto"/>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C5856">
              <w:rPr>
                <w:rFonts w:ascii="Times New Roman" w:eastAsia="Times New Roman" w:hAnsi="Times New Roman" w:cs="Times New Roman"/>
                <w:b/>
                <w:sz w:val="28"/>
                <w:szCs w:val="28"/>
                <w:lang w:eastAsia="ru-RU"/>
              </w:rPr>
              <w:t>Количество часов</w:t>
            </w:r>
          </w:p>
        </w:tc>
        <w:tc>
          <w:tcPr>
            <w:tcW w:w="2551" w:type="dxa"/>
            <w:vMerge w:val="restart"/>
            <w:tcBorders>
              <w:top w:val="single" w:sz="6" w:space="0" w:color="auto"/>
              <w:left w:val="single" w:sz="6" w:space="0" w:color="auto"/>
              <w:right w:val="single" w:sz="6" w:space="0" w:color="auto"/>
            </w:tcBorders>
            <w:shd w:val="clear" w:color="auto" w:fill="FFFFFF"/>
          </w:tcPr>
          <w:p w:rsidR="008C5856" w:rsidRPr="008C5856" w:rsidRDefault="008C5856" w:rsidP="008C5856">
            <w:pPr>
              <w:spacing w:after="0" w:line="240" w:lineRule="auto"/>
              <w:jc w:val="center"/>
              <w:rPr>
                <w:rFonts w:ascii="Times New Roman" w:eastAsia="Times New Roman" w:hAnsi="Times New Roman" w:cs="Times New Roman"/>
                <w:b/>
                <w:sz w:val="28"/>
                <w:szCs w:val="28"/>
                <w:lang w:eastAsia="ru-RU"/>
              </w:rPr>
            </w:pPr>
            <w:r w:rsidRPr="008C5856">
              <w:rPr>
                <w:rFonts w:ascii="Times New Roman" w:eastAsia="Times New Roman" w:hAnsi="Times New Roman" w:cs="Times New Roman"/>
                <w:b/>
                <w:sz w:val="28"/>
                <w:szCs w:val="28"/>
                <w:lang w:eastAsia="ru-RU"/>
              </w:rPr>
              <w:t>Формы контроля</w:t>
            </w:r>
          </w:p>
        </w:tc>
      </w:tr>
      <w:tr w:rsidR="008C5856" w:rsidRPr="008C5856" w:rsidTr="008C5856">
        <w:trPr>
          <w:trHeight w:val="336"/>
        </w:trPr>
        <w:tc>
          <w:tcPr>
            <w:tcW w:w="600" w:type="dxa"/>
            <w:vMerge/>
            <w:tcBorders>
              <w:left w:val="single" w:sz="6" w:space="0" w:color="auto"/>
              <w:bottom w:val="single" w:sz="6" w:space="0" w:color="auto"/>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8C5856">
              <w:rPr>
                <w:rFonts w:ascii="Times New Roman" w:eastAsia="Times New Roman" w:hAnsi="Times New Roman" w:cs="Times New Roman"/>
                <w:b/>
                <w:color w:val="000000"/>
                <w:sz w:val="28"/>
                <w:szCs w:val="28"/>
                <w:lang w:eastAsia="ru-RU"/>
              </w:rPr>
              <w:t>Всего</w:t>
            </w:r>
          </w:p>
          <w:p w:rsidR="008C5856" w:rsidRPr="008C5856" w:rsidRDefault="008C5856" w:rsidP="008C585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C5856" w:rsidRPr="008C5856" w:rsidRDefault="008C5856" w:rsidP="008C5856">
            <w:pPr>
              <w:spacing w:after="0" w:line="240" w:lineRule="auto"/>
              <w:jc w:val="center"/>
              <w:rPr>
                <w:rFonts w:ascii="Times New Roman" w:eastAsia="Times New Roman" w:hAnsi="Times New Roman" w:cs="Times New Roman"/>
                <w:b/>
                <w:sz w:val="28"/>
                <w:szCs w:val="28"/>
                <w:lang w:eastAsia="ru-RU"/>
              </w:rPr>
            </w:pPr>
            <w:r w:rsidRPr="008C5856">
              <w:rPr>
                <w:rFonts w:ascii="Times New Roman" w:eastAsia="Times New Roman" w:hAnsi="Times New Roman" w:cs="Times New Roman"/>
                <w:b/>
                <w:sz w:val="28"/>
                <w:szCs w:val="28"/>
                <w:lang w:eastAsia="ru-RU"/>
              </w:rPr>
              <w:t>теория</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8C5856">
              <w:rPr>
                <w:rFonts w:ascii="Times New Roman" w:eastAsia="Times New Roman" w:hAnsi="Times New Roman" w:cs="Times New Roman"/>
                <w:b/>
                <w:sz w:val="28"/>
                <w:szCs w:val="28"/>
                <w:lang w:eastAsia="ru-RU"/>
              </w:rPr>
              <w:t>практика</w:t>
            </w:r>
          </w:p>
        </w:tc>
        <w:tc>
          <w:tcPr>
            <w:tcW w:w="2551" w:type="dxa"/>
            <w:vMerge/>
            <w:tcBorders>
              <w:left w:val="single" w:sz="6" w:space="0" w:color="auto"/>
              <w:bottom w:val="single" w:sz="6" w:space="0" w:color="auto"/>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8C5856" w:rsidRPr="008C5856" w:rsidTr="008C5856">
        <w:trPr>
          <w:trHeight w:val="523"/>
        </w:trPr>
        <w:tc>
          <w:tcPr>
            <w:tcW w:w="600" w:type="dxa"/>
            <w:tcBorders>
              <w:top w:val="single" w:sz="6" w:space="0" w:color="auto"/>
              <w:left w:val="single" w:sz="6" w:space="0" w:color="auto"/>
              <w:bottom w:val="nil"/>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C5856">
              <w:rPr>
                <w:rFonts w:ascii="Times New Roman" w:eastAsia="Times New Roman" w:hAnsi="Times New Roman" w:cs="Times New Roman"/>
                <w:color w:val="000000"/>
                <w:sz w:val="28"/>
                <w:szCs w:val="28"/>
                <w:lang w:eastAsia="ru-RU"/>
              </w:rPr>
              <w:t>1.</w:t>
            </w:r>
          </w:p>
        </w:tc>
        <w:tc>
          <w:tcPr>
            <w:tcW w:w="3000" w:type="dxa"/>
            <w:tcBorders>
              <w:top w:val="single" w:sz="6" w:space="0" w:color="auto"/>
              <w:left w:val="single" w:sz="6" w:space="0" w:color="auto"/>
              <w:bottom w:val="nil"/>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C5856">
              <w:rPr>
                <w:rFonts w:ascii="Times New Roman" w:eastAsia="Times New Roman" w:hAnsi="Times New Roman" w:cs="Times New Roman"/>
                <w:sz w:val="28"/>
                <w:szCs w:val="28"/>
                <w:lang w:eastAsia="ru-RU"/>
              </w:rPr>
              <w:t>История малой Родины</w:t>
            </w:r>
          </w:p>
        </w:tc>
        <w:tc>
          <w:tcPr>
            <w:tcW w:w="1080" w:type="dxa"/>
            <w:tcBorders>
              <w:top w:val="single" w:sz="6" w:space="0" w:color="auto"/>
              <w:left w:val="single" w:sz="6" w:space="0" w:color="auto"/>
              <w:bottom w:val="nil"/>
              <w:right w:val="single" w:sz="6" w:space="0" w:color="auto"/>
            </w:tcBorders>
            <w:shd w:val="clear" w:color="auto" w:fill="FFFFFF"/>
          </w:tcPr>
          <w:p w:rsidR="008C5856" w:rsidRPr="008C5856" w:rsidRDefault="006856E6" w:rsidP="008C585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5</w:t>
            </w:r>
          </w:p>
        </w:tc>
        <w:tc>
          <w:tcPr>
            <w:tcW w:w="1260" w:type="dxa"/>
            <w:tcBorders>
              <w:top w:val="single" w:sz="6" w:space="0" w:color="auto"/>
              <w:left w:val="single" w:sz="6" w:space="0" w:color="auto"/>
              <w:bottom w:val="nil"/>
              <w:right w:val="single" w:sz="6" w:space="0" w:color="auto"/>
            </w:tcBorders>
            <w:shd w:val="clear" w:color="auto" w:fill="FFFFFF"/>
          </w:tcPr>
          <w:p w:rsidR="008C5856" w:rsidRPr="008C5856" w:rsidRDefault="006856E6" w:rsidP="008C585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148" w:type="dxa"/>
            <w:tcBorders>
              <w:top w:val="single" w:sz="6" w:space="0" w:color="auto"/>
              <w:left w:val="single" w:sz="6" w:space="0" w:color="auto"/>
              <w:bottom w:val="nil"/>
              <w:right w:val="single" w:sz="6" w:space="0" w:color="auto"/>
            </w:tcBorders>
            <w:shd w:val="clear" w:color="auto" w:fill="FFFFFF"/>
          </w:tcPr>
          <w:p w:rsidR="008C5856" w:rsidRPr="008C5856" w:rsidRDefault="006856E6" w:rsidP="008C585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w:t>
            </w:r>
          </w:p>
        </w:tc>
        <w:tc>
          <w:tcPr>
            <w:tcW w:w="2551" w:type="dxa"/>
            <w:tcBorders>
              <w:top w:val="single" w:sz="6" w:space="0" w:color="auto"/>
              <w:left w:val="single" w:sz="6" w:space="0" w:color="auto"/>
              <w:bottom w:val="nil"/>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C5856">
              <w:rPr>
                <w:rFonts w:ascii="Times New Roman" w:eastAsia="Times New Roman" w:hAnsi="Times New Roman" w:cs="Times New Roman"/>
                <w:sz w:val="28"/>
                <w:szCs w:val="28"/>
                <w:lang w:eastAsia="ru-RU"/>
              </w:rPr>
              <w:t xml:space="preserve">Беседы, экскурсии </w:t>
            </w:r>
          </w:p>
        </w:tc>
      </w:tr>
      <w:tr w:rsidR="008C5856" w:rsidRPr="008C5856" w:rsidTr="008C5856">
        <w:trPr>
          <w:trHeight w:val="523"/>
        </w:trPr>
        <w:tc>
          <w:tcPr>
            <w:tcW w:w="600" w:type="dxa"/>
            <w:tcBorders>
              <w:top w:val="single" w:sz="6" w:space="0" w:color="auto"/>
              <w:left w:val="single" w:sz="6" w:space="0" w:color="auto"/>
              <w:bottom w:val="nil"/>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56">
              <w:rPr>
                <w:rFonts w:ascii="Times New Roman" w:eastAsia="Times New Roman" w:hAnsi="Times New Roman" w:cs="Times New Roman"/>
                <w:sz w:val="28"/>
                <w:szCs w:val="28"/>
                <w:lang w:eastAsia="ru-RU"/>
              </w:rPr>
              <w:t>2.</w:t>
            </w:r>
          </w:p>
        </w:tc>
        <w:tc>
          <w:tcPr>
            <w:tcW w:w="3000" w:type="dxa"/>
            <w:tcBorders>
              <w:top w:val="single" w:sz="6" w:space="0" w:color="auto"/>
              <w:left w:val="single" w:sz="6" w:space="0" w:color="auto"/>
              <w:bottom w:val="nil"/>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C5856">
              <w:rPr>
                <w:rFonts w:ascii="Times New Roman" w:eastAsia="Times New Roman" w:hAnsi="Times New Roman" w:cs="Times New Roman"/>
                <w:sz w:val="28"/>
                <w:szCs w:val="28"/>
                <w:lang w:eastAsia="ru-RU"/>
              </w:rPr>
              <w:t>Военная слава земляков</w:t>
            </w:r>
          </w:p>
        </w:tc>
        <w:tc>
          <w:tcPr>
            <w:tcW w:w="1080" w:type="dxa"/>
            <w:tcBorders>
              <w:top w:val="single" w:sz="6" w:space="0" w:color="auto"/>
              <w:left w:val="single" w:sz="6" w:space="0" w:color="auto"/>
              <w:bottom w:val="nil"/>
              <w:right w:val="single" w:sz="6" w:space="0" w:color="auto"/>
            </w:tcBorders>
            <w:shd w:val="clear" w:color="auto" w:fill="FFFFFF"/>
          </w:tcPr>
          <w:p w:rsidR="008C5856" w:rsidRPr="008C5856" w:rsidRDefault="006856E6" w:rsidP="008C585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260" w:type="dxa"/>
            <w:tcBorders>
              <w:top w:val="single" w:sz="6" w:space="0" w:color="auto"/>
              <w:left w:val="single" w:sz="6" w:space="0" w:color="auto"/>
              <w:bottom w:val="nil"/>
              <w:right w:val="single" w:sz="6" w:space="0" w:color="auto"/>
            </w:tcBorders>
            <w:shd w:val="clear" w:color="auto" w:fill="FFFFFF"/>
          </w:tcPr>
          <w:p w:rsidR="008C5856" w:rsidRPr="008C5856" w:rsidRDefault="006856E6" w:rsidP="008C585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48" w:type="dxa"/>
            <w:tcBorders>
              <w:top w:val="single" w:sz="6" w:space="0" w:color="auto"/>
              <w:left w:val="single" w:sz="6" w:space="0" w:color="auto"/>
              <w:bottom w:val="nil"/>
              <w:right w:val="single" w:sz="6" w:space="0" w:color="auto"/>
            </w:tcBorders>
            <w:shd w:val="clear" w:color="auto" w:fill="FFFFFF"/>
          </w:tcPr>
          <w:p w:rsidR="008C5856" w:rsidRPr="008C5856" w:rsidRDefault="006856E6" w:rsidP="008C585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w:t>
            </w:r>
          </w:p>
        </w:tc>
        <w:tc>
          <w:tcPr>
            <w:tcW w:w="2551" w:type="dxa"/>
            <w:tcBorders>
              <w:top w:val="single" w:sz="6" w:space="0" w:color="auto"/>
              <w:left w:val="single" w:sz="6" w:space="0" w:color="auto"/>
              <w:bottom w:val="nil"/>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C5856">
              <w:rPr>
                <w:rFonts w:ascii="Times New Roman" w:eastAsia="Times New Roman" w:hAnsi="Times New Roman" w:cs="Times New Roman"/>
                <w:color w:val="000000"/>
                <w:sz w:val="28"/>
                <w:szCs w:val="28"/>
                <w:lang w:eastAsia="ru-RU"/>
              </w:rPr>
              <w:t xml:space="preserve">Праздники </w:t>
            </w:r>
          </w:p>
        </w:tc>
      </w:tr>
      <w:tr w:rsidR="008C5856" w:rsidRPr="008C5856" w:rsidTr="008C5856">
        <w:trPr>
          <w:trHeight w:val="523"/>
        </w:trPr>
        <w:tc>
          <w:tcPr>
            <w:tcW w:w="600" w:type="dxa"/>
            <w:tcBorders>
              <w:top w:val="single" w:sz="6" w:space="0" w:color="auto"/>
              <w:left w:val="single" w:sz="6" w:space="0" w:color="auto"/>
              <w:bottom w:val="nil"/>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C5856">
              <w:rPr>
                <w:rFonts w:ascii="Times New Roman" w:eastAsia="Times New Roman" w:hAnsi="Times New Roman" w:cs="Times New Roman"/>
                <w:color w:val="000000"/>
                <w:sz w:val="28"/>
                <w:szCs w:val="28"/>
                <w:lang w:eastAsia="ru-RU"/>
              </w:rPr>
              <w:t>3.</w:t>
            </w:r>
          </w:p>
        </w:tc>
        <w:tc>
          <w:tcPr>
            <w:tcW w:w="3000" w:type="dxa"/>
            <w:tcBorders>
              <w:top w:val="single" w:sz="6" w:space="0" w:color="auto"/>
              <w:left w:val="single" w:sz="6" w:space="0" w:color="auto"/>
              <w:bottom w:val="nil"/>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C5856">
              <w:rPr>
                <w:rFonts w:ascii="Times New Roman" w:eastAsia="Times New Roman" w:hAnsi="Times New Roman" w:cs="Times New Roman"/>
                <w:color w:val="000000"/>
                <w:sz w:val="28"/>
                <w:szCs w:val="28"/>
                <w:lang w:eastAsia="ru-RU"/>
              </w:rPr>
              <w:t>Историко-культурные памятники</w:t>
            </w:r>
          </w:p>
        </w:tc>
        <w:tc>
          <w:tcPr>
            <w:tcW w:w="1080" w:type="dxa"/>
            <w:tcBorders>
              <w:top w:val="single" w:sz="6" w:space="0" w:color="auto"/>
              <w:left w:val="single" w:sz="6" w:space="0" w:color="auto"/>
              <w:bottom w:val="nil"/>
              <w:right w:val="single" w:sz="6" w:space="0" w:color="auto"/>
            </w:tcBorders>
            <w:shd w:val="clear" w:color="auto" w:fill="FFFFFF"/>
          </w:tcPr>
          <w:p w:rsidR="008C5856" w:rsidRPr="008C5856" w:rsidRDefault="006856E6" w:rsidP="008C585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w:t>
            </w:r>
          </w:p>
        </w:tc>
        <w:tc>
          <w:tcPr>
            <w:tcW w:w="1260" w:type="dxa"/>
            <w:tcBorders>
              <w:top w:val="single" w:sz="6" w:space="0" w:color="auto"/>
              <w:left w:val="single" w:sz="6" w:space="0" w:color="auto"/>
              <w:bottom w:val="nil"/>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C5856">
              <w:rPr>
                <w:rFonts w:ascii="Times New Roman" w:eastAsia="Times New Roman" w:hAnsi="Times New Roman" w:cs="Times New Roman"/>
                <w:sz w:val="28"/>
                <w:szCs w:val="28"/>
                <w:lang w:eastAsia="ru-RU"/>
              </w:rPr>
              <w:t>1</w:t>
            </w:r>
          </w:p>
        </w:tc>
        <w:tc>
          <w:tcPr>
            <w:tcW w:w="1148" w:type="dxa"/>
            <w:tcBorders>
              <w:top w:val="single" w:sz="6" w:space="0" w:color="auto"/>
              <w:left w:val="single" w:sz="6" w:space="0" w:color="auto"/>
              <w:bottom w:val="nil"/>
              <w:right w:val="single" w:sz="6" w:space="0" w:color="auto"/>
            </w:tcBorders>
            <w:shd w:val="clear" w:color="auto" w:fill="FFFFFF"/>
          </w:tcPr>
          <w:p w:rsidR="008C5856" w:rsidRPr="008C5856" w:rsidRDefault="006856E6" w:rsidP="008C585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551" w:type="dxa"/>
            <w:tcBorders>
              <w:top w:val="single" w:sz="6" w:space="0" w:color="auto"/>
              <w:left w:val="single" w:sz="6" w:space="0" w:color="auto"/>
              <w:bottom w:val="nil"/>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56">
              <w:rPr>
                <w:rFonts w:ascii="Times New Roman" w:eastAsia="Times New Roman" w:hAnsi="Times New Roman" w:cs="Times New Roman"/>
                <w:sz w:val="28"/>
                <w:szCs w:val="28"/>
                <w:lang w:eastAsia="ru-RU"/>
              </w:rPr>
              <w:t>Посещение</w:t>
            </w:r>
          </w:p>
        </w:tc>
      </w:tr>
      <w:tr w:rsidR="006856E6" w:rsidRPr="008C5856" w:rsidTr="008C5856">
        <w:trPr>
          <w:trHeight w:val="523"/>
        </w:trPr>
        <w:tc>
          <w:tcPr>
            <w:tcW w:w="600" w:type="dxa"/>
            <w:tcBorders>
              <w:top w:val="single" w:sz="6" w:space="0" w:color="auto"/>
              <w:left w:val="single" w:sz="6" w:space="0" w:color="auto"/>
              <w:bottom w:val="nil"/>
              <w:right w:val="single" w:sz="6" w:space="0" w:color="auto"/>
            </w:tcBorders>
            <w:shd w:val="clear" w:color="auto" w:fill="FFFFFF"/>
          </w:tcPr>
          <w:p w:rsidR="006856E6" w:rsidRPr="008C5856" w:rsidRDefault="006856E6" w:rsidP="008C585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6856E6" w:rsidRPr="008C5856" w:rsidRDefault="006856E6" w:rsidP="008C585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6856E6" w:rsidRPr="008C5856" w:rsidRDefault="006856E6"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6856E6" w:rsidRPr="008C5856" w:rsidRDefault="006856E6"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48" w:type="dxa"/>
            <w:tcBorders>
              <w:top w:val="single" w:sz="6" w:space="0" w:color="auto"/>
              <w:left w:val="single" w:sz="6" w:space="0" w:color="auto"/>
              <w:bottom w:val="nil"/>
              <w:right w:val="single" w:sz="6" w:space="0" w:color="auto"/>
            </w:tcBorders>
            <w:shd w:val="clear" w:color="auto" w:fill="FFFFFF"/>
          </w:tcPr>
          <w:p w:rsidR="006856E6" w:rsidRPr="008C5856" w:rsidRDefault="006856E6" w:rsidP="008C585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551" w:type="dxa"/>
            <w:tcBorders>
              <w:top w:val="single" w:sz="6" w:space="0" w:color="auto"/>
              <w:left w:val="single" w:sz="6" w:space="0" w:color="auto"/>
              <w:bottom w:val="nil"/>
              <w:right w:val="single" w:sz="6" w:space="0" w:color="auto"/>
            </w:tcBorders>
            <w:shd w:val="clear" w:color="auto" w:fill="FFFFFF"/>
          </w:tcPr>
          <w:p w:rsidR="006856E6" w:rsidRPr="008C5856" w:rsidRDefault="006856E6"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C5856" w:rsidRPr="008C5856" w:rsidTr="008C5856">
        <w:trPr>
          <w:trHeight w:val="264"/>
        </w:trPr>
        <w:tc>
          <w:tcPr>
            <w:tcW w:w="600" w:type="dxa"/>
            <w:tcBorders>
              <w:top w:val="nil"/>
              <w:left w:val="single" w:sz="6" w:space="0" w:color="auto"/>
              <w:bottom w:val="single" w:sz="6" w:space="0" w:color="auto"/>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56">
              <w:rPr>
                <w:rFonts w:ascii="Times New Roman" w:eastAsia="Times New Roman" w:hAnsi="Times New Roman" w:cs="Times New Roman"/>
                <w:sz w:val="28"/>
                <w:szCs w:val="28"/>
                <w:lang w:eastAsia="ru-RU"/>
              </w:rPr>
              <w:t>4.</w:t>
            </w:r>
          </w:p>
        </w:tc>
        <w:tc>
          <w:tcPr>
            <w:tcW w:w="3000" w:type="dxa"/>
            <w:tcBorders>
              <w:top w:val="nil"/>
              <w:left w:val="single" w:sz="6" w:space="0" w:color="auto"/>
              <w:bottom w:val="single" w:sz="6" w:space="0" w:color="auto"/>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C5856">
              <w:rPr>
                <w:rFonts w:ascii="Times New Roman" w:eastAsia="Times New Roman" w:hAnsi="Times New Roman" w:cs="Times New Roman"/>
                <w:color w:val="000000"/>
                <w:sz w:val="28"/>
                <w:szCs w:val="28"/>
                <w:lang w:eastAsia="ru-RU"/>
              </w:rPr>
              <w:t xml:space="preserve">Литературные источники </w:t>
            </w:r>
          </w:p>
          <w:p w:rsidR="008C5856" w:rsidRPr="008C5856" w:rsidRDefault="008C5856" w:rsidP="008C5856">
            <w:pPr>
              <w:spacing w:after="0" w:line="240" w:lineRule="auto"/>
              <w:rPr>
                <w:rFonts w:ascii="Times New Roman" w:eastAsia="Times New Roman" w:hAnsi="Times New Roman" w:cs="Times New Roman"/>
                <w:color w:val="000000"/>
                <w:sz w:val="28"/>
                <w:szCs w:val="28"/>
                <w:lang w:eastAsia="ru-RU"/>
              </w:rPr>
            </w:pPr>
          </w:p>
        </w:tc>
        <w:tc>
          <w:tcPr>
            <w:tcW w:w="1080" w:type="dxa"/>
            <w:tcBorders>
              <w:top w:val="nil"/>
              <w:left w:val="single" w:sz="6" w:space="0" w:color="auto"/>
              <w:bottom w:val="single" w:sz="6" w:space="0" w:color="auto"/>
              <w:right w:val="single" w:sz="6" w:space="0" w:color="auto"/>
            </w:tcBorders>
            <w:shd w:val="clear" w:color="auto" w:fill="FFFFFF"/>
          </w:tcPr>
          <w:p w:rsidR="008C5856" w:rsidRPr="008C5856" w:rsidRDefault="006856E6"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0" w:type="dxa"/>
            <w:tcBorders>
              <w:top w:val="nil"/>
              <w:left w:val="single" w:sz="6" w:space="0" w:color="auto"/>
              <w:bottom w:val="single" w:sz="6" w:space="0" w:color="auto"/>
              <w:right w:val="single" w:sz="6" w:space="0" w:color="auto"/>
            </w:tcBorders>
            <w:shd w:val="clear" w:color="auto" w:fill="FFFFFF"/>
          </w:tcPr>
          <w:p w:rsidR="008C5856" w:rsidRPr="008C5856" w:rsidRDefault="006856E6"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48" w:type="dxa"/>
            <w:tcBorders>
              <w:top w:val="nil"/>
              <w:left w:val="single" w:sz="6" w:space="0" w:color="auto"/>
              <w:bottom w:val="single" w:sz="6" w:space="0" w:color="auto"/>
              <w:right w:val="single" w:sz="6" w:space="0" w:color="auto"/>
            </w:tcBorders>
            <w:shd w:val="clear" w:color="auto" w:fill="FFFFFF"/>
          </w:tcPr>
          <w:p w:rsidR="008C5856" w:rsidRPr="008C5856" w:rsidRDefault="006856E6"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51" w:type="dxa"/>
            <w:tcBorders>
              <w:top w:val="nil"/>
              <w:left w:val="single" w:sz="6" w:space="0" w:color="auto"/>
              <w:bottom w:val="single" w:sz="6" w:space="0" w:color="auto"/>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56">
              <w:rPr>
                <w:rFonts w:ascii="Times New Roman" w:eastAsia="Times New Roman" w:hAnsi="Times New Roman" w:cs="Times New Roman"/>
                <w:sz w:val="28"/>
                <w:szCs w:val="28"/>
                <w:lang w:eastAsia="ru-RU"/>
              </w:rPr>
              <w:t>Собеседование</w:t>
            </w:r>
          </w:p>
        </w:tc>
      </w:tr>
      <w:tr w:rsidR="008C5856" w:rsidRPr="008C5856" w:rsidTr="008C5856">
        <w:trPr>
          <w:trHeight w:val="264"/>
        </w:trPr>
        <w:tc>
          <w:tcPr>
            <w:tcW w:w="600" w:type="dxa"/>
            <w:tcBorders>
              <w:top w:val="nil"/>
              <w:left w:val="single" w:sz="6" w:space="0" w:color="auto"/>
              <w:bottom w:val="single" w:sz="6" w:space="0" w:color="auto"/>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56">
              <w:rPr>
                <w:rFonts w:ascii="Times New Roman" w:eastAsia="Times New Roman" w:hAnsi="Times New Roman" w:cs="Times New Roman"/>
                <w:sz w:val="28"/>
                <w:szCs w:val="28"/>
                <w:lang w:eastAsia="ru-RU"/>
              </w:rPr>
              <w:t>5.</w:t>
            </w:r>
          </w:p>
        </w:tc>
        <w:tc>
          <w:tcPr>
            <w:tcW w:w="3000" w:type="dxa"/>
            <w:tcBorders>
              <w:top w:val="nil"/>
              <w:left w:val="single" w:sz="6" w:space="0" w:color="auto"/>
              <w:bottom w:val="single" w:sz="6" w:space="0" w:color="auto"/>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C5856">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8C5856" w:rsidRPr="008C5856" w:rsidRDefault="006856E6"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0" w:type="dxa"/>
            <w:tcBorders>
              <w:top w:val="nil"/>
              <w:left w:val="single" w:sz="6" w:space="0" w:color="auto"/>
              <w:bottom w:val="single" w:sz="6" w:space="0" w:color="auto"/>
              <w:right w:val="single" w:sz="6" w:space="0" w:color="auto"/>
            </w:tcBorders>
            <w:shd w:val="clear" w:color="auto" w:fill="FFFFFF"/>
          </w:tcPr>
          <w:p w:rsidR="008C5856" w:rsidRPr="008C5856" w:rsidRDefault="006856E6"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48" w:type="dxa"/>
            <w:tcBorders>
              <w:top w:val="nil"/>
              <w:left w:val="single" w:sz="6" w:space="0" w:color="auto"/>
              <w:bottom w:val="single" w:sz="6" w:space="0" w:color="auto"/>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56">
              <w:rPr>
                <w:rFonts w:ascii="Times New Roman" w:eastAsia="Times New Roman" w:hAnsi="Times New Roman" w:cs="Times New Roman"/>
                <w:sz w:val="28"/>
                <w:szCs w:val="28"/>
                <w:lang w:eastAsia="ru-RU"/>
              </w:rPr>
              <w:t>2</w:t>
            </w:r>
          </w:p>
        </w:tc>
        <w:tc>
          <w:tcPr>
            <w:tcW w:w="2551" w:type="dxa"/>
            <w:tcBorders>
              <w:top w:val="nil"/>
              <w:left w:val="single" w:sz="6" w:space="0" w:color="auto"/>
              <w:bottom w:val="single" w:sz="6" w:space="0" w:color="auto"/>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856">
              <w:rPr>
                <w:rFonts w:ascii="Times New Roman" w:eastAsia="Times New Roman" w:hAnsi="Times New Roman" w:cs="Times New Roman"/>
                <w:sz w:val="28"/>
                <w:szCs w:val="28"/>
                <w:lang w:eastAsia="ru-RU"/>
              </w:rPr>
              <w:t>Оценка качества работы</w:t>
            </w:r>
          </w:p>
        </w:tc>
      </w:tr>
      <w:tr w:rsidR="008C5856" w:rsidRPr="008C5856" w:rsidTr="008C5856">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C5856">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C5856" w:rsidRPr="008C5856" w:rsidRDefault="006856E6"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C5856" w:rsidRPr="008C5856" w:rsidRDefault="006856E6"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8C5856" w:rsidRPr="008C5856" w:rsidRDefault="006856E6"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C5856" w:rsidRPr="008C5856" w:rsidRDefault="008C5856" w:rsidP="008C585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6856E6" w:rsidRDefault="006856E6" w:rsidP="006F1330">
      <w:pPr>
        <w:jc w:val="both"/>
        <w:rPr>
          <w:rFonts w:ascii="Times New Roman" w:eastAsia="Times New Roman" w:hAnsi="Times New Roman" w:cs="Times New Roman"/>
          <w:color w:val="000000"/>
          <w:sz w:val="28"/>
          <w:szCs w:val="28"/>
          <w:lang w:eastAsia="ru-RU"/>
        </w:rPr>
      </w:pPr>
    </w:p>
    <w:p w:rsidR="006856E6" w:rsidRDefault="006856E6" w:rsidP="00FB0474">
      <w:pPr>
        <w:pStyle w:val="a3"/>
        <w:numPr>
          <w:ilvl w:val="0"/>
          <w:numId w:val="64"/>
        </w:numPr>
        <w:jc w:val="center"/>
        <w:rPr>
          <w:rFonts w:ascii="Times New Roman" w:eastAsia="Times New Roman" w:hAnsi="Times New Roman" w:cs="Times New Roman"/>
          <w:b/>
          <w:color w:val="000000"/>
          <w:sz w:val="28"/>
          <w:szCs w:val="28"/>
          <w:lang w:eastAsia="ru-RU"/>
        </w:rPr>
      </w:pPr>
      <w:r w:rsidRPr="006856E6">
        <w:rPr>
          <w:rFonts w:ascii="Times New Roman" w:eastAsia="Times New Roman" w:hAnsi="Times New Roman" w:cs="Times New Roman"/>
          <w:b/>
          <w:color w:val="000000"/>
          <w:sz w:val="28"/>
          <w:szCs w:val="28"/>
          <w:lang w:eastAsia="ru-RU"/>
        </w:rPr>
        <w:t>Содержание программы</w:t>
      </w:r>
    </w:p>
    <w:p w:rsidR="006856E6" w:rsidRPr="00755336" w:rsidRDefault="006856E6" w:rsidP="00FB0474">
      <w:pPr>
        <w:pStyle w:val="a3"/>
        <w:numPr>
          <w:ilvl w:val="0"/>
          <w:numId w:val="34"/>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История малой Родины</w:t>
      </w:r>
    </w:p>
    <w:p w:rsidR="006856E6" w:rsidRPr="00755336" w:rsidRDefault="006856E6" w:rsidP="00941385">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lastRenderedPageBreak/>
        <w:t>Теоретическая часть.</w:t>
      </w:r>
      <w:r>
        <w:rPr>
          <w:rFonts w:ascii="Times New Roman" w:hAnsi="Times New Roman" w:cs="Times New Roman"/>
          <w:sz w:val="28"/>
          <w:szCs w:val="28"/>
        </w:rPr>
        <w:t xml:space="preserve"> История</w:t>
      </w:r>
      <w:r w:rsidRPr="00755336">
        <w:rPr>
          <w:rFonts w:ascii="Times New Roman" w:hAnsi="Times New Roman" w:cs="Times New Roman"/>
          <w:sz w:val="28"/>
          <w:szCs w:val="28"/>
        </w:rPr>
        <w:t xml:space="preserve"> заселения родного края. Уникальные особенности природы, истории и культуры родного края.</w:t>
      </w:r>
    </w:p>
    <w:p w:rsidR="006856E6" w:rsidRPr="00755336" w:rsidRDefault="006856E6" w:rsidP="00941385">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Экскурсия по достопримечательным объектам природы, истории и культуры родного края.</w:t>
      </w:r>
    </w:p>
    <w:p w:rsidR="006856E6" w:rsidRPr="00755336" w:rsidRDefault="006856E6" w:rsidP="00FB0474">
      <w:pPr>
        <w:pStyle w:val="a3"/>
        <w:numPr>
          <w:ilvl w:val="0"/>
          <w:numId w:val="34"/>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Военная слава земляков</w:t>
      </w:r>
    </w:p>
    <w:p w:rsidR="006856E6" w:rsidRPr="00755336" w:rsidRDefault="006856E6" w:rsidP="00941385">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Pr>
          <w:rFonts w:ascii="Times New Roman" w:hAnsi="Times New Roman" w:cs="Times New Roman"/>
          <w:sz w:val="28"/>
          <w:szCs w:val="28"/>
        </w:rPr>
        <w:t xml:space="preserve"> </w:t>
      </w:r>
      <w:r w:rsidRPr="00755336">
        <w:rPr>
          <w:rFonts w:ascii="Times New Roman" w:hAnsi="Times New Roman" w:cs="Times New Roman"/>
          <w:sz w:val="28"/>
          <w:szCs w:val="28"/>
        </w:rPr>
        <w:t xml:space="preserve">Жители родного края – участники ВОВ и других военных действий. Выпускники школы в рядах Вооруженных Сил России. Военные реликвии семьи. Служба в армии </w:t>
      </w:r>
      <w:r w:rsidR="00C77C87">
        <w:rPr>
          <w:rFonts w:ascii="Times New Roman" w:hAnsi="Times New Roman" w:cs="Times New Roman"/>
          <w:sz w:val="28"/>
          <w:szCs w:val="28"/>
        </w:rPr>
        <w:t>–</w:t>
      </w:r>
      <w:r w:rsidRPr="00755336">
        <w:rPr>
          <w:rFonts w:ascii="Times New Roman" w:hAnsi="Times New Roman" w:cs="Times New Roman"/>
          <w:sz w:val="28"/>
          <w:szCs w:val="28"/>
        </w:rPr>
        <w:t xml:space="preserve"> почетная обязанность гражданина России.</w:t>
      </w:r>
    </w:p>
    <w:p w:rsidR="006856E6" w:rsidRPr="00755336" w:rsidRDefault="006856E6" w:rsidP="00941385">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w:t>
      </w:r>
      <w:r>
        <w:rPr>
          <w:rFonts w:ascii="Times New Roman" w:hAnsi="Times New Roman" w:cs="Times New Roman"/>
          <w:sz w:val="28"/>
          <w:szCs w:val="28"/>
        </w:rPr>
        <w:t>Проведение экскурсий в музей, подготовка</w:t>
      </w:r>
      <w:r w:rsidRPr="00755336">
        <w:rPr>
          <w:rFonts w:ascii="Times New Roman" w:hAnsi="Times New Roman" w:cs="Times New Roman"/>
          <w:sz w:val="28"/>
          <w:szCs w:val="28"/>
        </w:rPr>
        <w:t xml:space="preserve"> и проведение мероприятий в музее. Сбор информации у родственников и знакомых. Книга Памяти школы.</w:t>
      </w:r>
    </w:p>
    <w:p w:rsidR="006856E6" w:rsidRPr="00755336" w:rsidRDefault="006856E6" w:rsidP="00FB0474">
      <w:pPr>
        <w:pStyle w:val="a3"/>
        <w:numPr>
          <w:ilvl w:val="0"/>
          <w:numId w:val="34"/>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Историко-культурные памятники</w:t>
      </w:r>
    </w:p>
    <w:p w:rsidR="006856E6" w:rsidRPr="00755336" w:rsidRDefault="006856E6" w:rsidP="00C77C87">
      <w:pPr>
        <w:spacing w:line="360" w:lineRule="auto"/>
        <w:ind w:left="720"/>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История города</w:t>
      </w:r>
      <w:r>
        <w:rPr>
          <w:rFonts w:ascii="Times New Roman" w:hAnsi="Times New Roman" w:cs="Times New Roman"/>
          <w:sz w:val="28"/>
          <w:szCs w:val="28"/>
        </w:rPr>
        <w:t xml:space="preserve"> Ирбита</w:t>
      </w:r>
      <w:r w:rsidRPr="00755336">
        <w:rPr>
          <w:rFonts w:ascii="Times New Roman" w:hAnsi="Times New Roman" w:cs="Times New Roman"/>
          <w:sz w:val="28"/>
          <w:szCs w:val="28"/>
        </w:rPr>
        <w:t xml:space="preserve">. Памятники истории и культуры. </w:t>
      </w:r>
      <w:r>
        <w:rPr>
          <w:rFonts w:ascii="Times New Roman" w:hAnsi="Times New Roman" w:cs="Times New Roman"/>
          <w:sz w:val="28"/>
          <w:szCs w:val="28"/>
        </w:rPr>
        <w:t>Экскурсии к памятным</w:t>
      </w:r>
      <w:r w:rsidRPr="00755336">
        <w:rPr>
          <w:rFonts w:ascii="Times New Roman" w:hAnsi="Times New Roman" w:cs="Times New Roman"/>
          <w:sz w:val="28"/>
          <w:szCs w:val="28"/>
        </w:rPr>
        <w:t xml:space="preserve"> мест</w:t>
      </w:r>
      <w:r>
        <w:rPr>
          <w:rFonts w:ascii="Times New Roman" w:hAnsi="Times New Roman" w:cs="Times New Roman"/>
          <w:sz w:val="28"/>
          <w:szCs w:val="28"/>
        </w:rPr>
        <w:t>ам д. Бердюгина.</w:t>
      </w:r>
    </w:p>
    <w:p w:rsidR="006856E6" w:rsidRPr="00755336" w:rsidRDefault="006856E6" w:rsidP="00941385">
      <w:pPr>
        <w:spacing w:line="360" w:lineRule="auto"/>
        <w:ind w:firstLine="567"/>
        <w:jc w:val="both"/>
        <w:rPr>
          <w:rFonts w:ascii="Times New Roman" w:hAnsi="Times New Roman" w:cs="Times New Roman"/>
          <w:b/>
          <w:sz w:val="28"/>
          <w:szCs w:val="28"/>
        </w:rPr>
      </w:pPr>
      <w:r w:rsidRPr="00755336">
        <w:rPr>
          <w:rFonts w:ascii="Times New Roman" w:hAnsi="Times New Roman" w:cs="Times New Roman"/>
          <w:i/>
          <w:sz w:val="28"/>
          <w:szCs w:val="28"/>
        </w:rPr>
        <w:t xml:space="preserve">Практическая часть. </w:t>
      </w:r>
      <w:r w:rsidRPr="00755336">
        <w:rPr>
          <w:rFonts w:ascii="Times New Roman" w:hAnsi="Times New Roman" w:cs="Times New Roman"/>
          <w:sz w:val="28"/>
          <w:szCs w:val="28"/>
        </w:rPr>
        <w:t xml:space="preserve"> Посещ</w:t>
      </w:r>
      <w:r>
        <w:rPr>
          <w:rFonts w:ascii="Times New Roman" w:hAnsi="Times New Roman" w:cs="Times New Roman"/>
          <w:sz w:val="28"/>
          <w:szCs w:val="28"/>
        </w:rPr>
        <w:t>ение музея Бердюгинской школы</w:t>
      </w:r>
      <w:r w:rsidRPr="00755336">
        <w:rPr>
          <w:rFonts w:ascii="Times New Roman" w:hAnsi="Times New Roman" w:cs="Times New Roman"/>
          <w:sz w:val="28"/>
          <w:szCs w:val="28"/>
        </w:rPr>
        <w:t xml:space="preserve">. </w:t>
      </w:r>
      <w:r w:rsidRPr="00755336">
        <w:rPr>
          <w:rFonts w:ascii="Times New Roman" w:hAnsi="Times New Roman" w:cs="Times New Roman"/>
          <w:b/>
          <w:sz w:val="28"/>
          <w:szCs w:val="28"/>
        </w:rPr>
        <w:t xml:space="preserve">Литературные источники </w:t>
      </w:r>
    </w:p>
    <w:p w:rsidR="006856E6" w:rsidRPr="00755336" w:rsidRDefault="006856E6" w:rsidP="00941385">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w:t>
      </w:r>
      <w:r>
        <w:rPr>
          <w:rFonts w:ascii="Times New Roman" w:hAnsi="Times New Roman" w:cs="Times New Roman"/>
          <w:sz w:val="28"/>
          <w:szCs w:val="28"/>
        </w:rPr>
        <w:t>Знакомство со школьной и сельской библиотекой.</w:t>
      </w:r>
    </w:p>
    <w:p w:rsidR="006856E6" w:rsidRPr="00755336" w:rsidRDefault="006856E6" w:rsidP="00941385">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w:t>
      </w:r>
      <w:r>
        <w:rPr>
          <w:rFonts w:ascii="Times New Roman" w:hAnsi="Times New Roman" w:cs="Times New Roman"/>
          <w:sz w:val="28"/>
          <w:szCs w:val="28"/>
        </w:rPr>
        <w:t>Знакомство со строением книги.</w:t>
      </w:r>
    </w:p>
    <w:p w:rsidR="006856E6" w:rsidRPr="00755336" w:rsidRDefault="006856E6" w:rsidP="00FB0474">
      <w:pPr>
        <w:pStyle w:val="a3"/>
        <w:numPr>
          <w:ilvl w:val="0"/>
          <w:numId w:val="34"/>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Предъявление результатов</w:t>
      </w:r>
    </w:p>
    <w:p w:rsidR="006856E6" w:rsidRDefault="006856E6" w:rsidP="00941385">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Pr>
          <w:rFonts w:ascii="Times New Roman" w:hAnsi="Times New Roman" w:cs="Times New Roman"/>
          <w:i/>
          <w:sz w:val="28"/>
          <w:szCs w:val="28"/>
        </w:rPr>
        <w:t xml:space="preserve"> </w:t>
      </w:r>
      <w:r>
        <w:rPr>
          <w:rFonts w:ascii="Times New Roman" w:hAnsi="Times New Roman" w:cs="Times New Roman"/>
          <w:sz w:val="28"/>
          <w:szCs w:val="28"/>
        </w:rPr>
        <w:t>Проведение праздников, мероприятий.</w:t>
      </w:r>
    </w:p>
    <w:p w:rsidR="006856E6" w:rsidRDefault="006856E6" w:rsidP="006856E6">
      <w:pPr>
        <w:ind w:firstLine="567"/>
        <w:jc w:val="both"/>
        <w:rPr>
          <w:rFonts w:ascii="Times New Roman" w:eastAsia="Times New Roman" w:hAnsi="Times New Roman" w:cs="Times New Roman"/>
          <w:b/>
          <w:color w:val="000000"/>
          <w:sz w:val="28"/>
          <w:szCs w:val="28"/>
          <w:lang w:eastAsia="ru-RU"/>
        </w:rPr>
      </w:pPr>
    </w:p>
    <w:p w:rsidR="006856E6" w:rsidRDefault="006856E6">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6856E6" w:rsidRPr="006856E6" w:rsidTr="00DE7FCD">
        <w:tc>
          <w:tcPr>
            <w:tcW w:w="4075" w:type="dxa"/>
            <w:hideMark/>
          </w:tcPr>
          <w:p w:rsidR="006856E6" w:rsidRPr="006856E6" w:rsidRDefault="006856E6" w:rsidP="006856E6">
            <w:pPr>
              <w:tabs>
                <w:tab w:val="left" w:pos="851"/>
              </w:tabs>
              <w:spacing w:after="0"/>
              <w:rPr>
                <w:rFonts w:ascii="Times New Roman" w:eastAsia="Calibri" w:hAnsi="Times New Roman" w:cs="Times New Roman"/>
                <w:sz w:val="28"/>
                <w:szCs w:val="28"/>
                <w:lang w:eastAsia="ru-RU"/>
              </w:rPr>
            </w:pPr>
            <w:r w:rsidRPr="006856E6">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«Музееведение»</w:t>
            </w:r>
          </w:p>
        </w:tc>
      </w:tr>
    </w:tbl>
    <w:p w:rsidR="006856E6" w:rsidRPr="006856E6" w:rsidRDefault="006856E6" w:rsidP="006856E6">
      <w:pPr>
        <w:tabs>
          <w:tab w:val="left" w:pos="851"/>
        </w:tabs>
        <w:spacing w:after="0"/>
        <w:ind w:firstLine="709"/>
        <w:jc w:val="both"/>
        <w:rPr>
          <w:rFonts w:ascii="Times New Roman" w:eastAsia="MS Mincho" w:hAnsi="Times New Roman" w:cs="Times New Roman"/>
          <w:color w:val="00B050"/>
          <w:sz w:val="28"/>
          <w:szCs w:val="28"/>
          <w:lang w:eastAsia="ja-JP"/>
        </w:rPr>
      </w:pPr>
    </w:p>
    <w:p w:rsidR="006856E6" w:rsidRPr="006856E6" w:rsidRDefault="006856E6" w:rsidP="006856E6">
      <w:pPr>
        <w:tabs>
          <w:tab w:val="left" w:pos="851"/>
        </w:tabs>
        <w:spacing w:after="0"/>
        <w:ind w:firstLine="709"/>
        <w:jc w:val="both"/>
        <w:rPr>
          <w:rFonts w:ascii="Times New Roman" w:eastAsia="Times New Roman" w:hAnsi="Times New Roman" w:cs="Times New Roman"/>
          <w:color w:val="00B050"/>
          <w:sz w:val="28"/>
          <w:szCs w:val="28"/>
          <w:lang w:eastAsia="ru-RU"/>
        </w:rPr>
      </w:pPr>
    </w:p>
    <w:p w:rsidR="006856E6" w:rsidRPr="006856E6" w:rsidRDefault="006856E6" w:rsidP="006856E6">
      <w:pPr>
        <w:tabs>
          <w:tab w:val="left" w:pos="851"/>
        </w:tabs>
        <w:spacing w:after="0"/>
        <w:ind w:firstLine="709"/>
        <w:jc w:val="both"/>
        <w:rPr>
          <w:rFonts w:ascii="Times New Roman" w:eastAsia="Times New Roman" w:hAnsi="Times New Roman" w:cs="Times New Roman"/>
          <w:color w:val="00B050"/>
          <w:sz w:val="28"/>
          <w:szCs w:val="28"/>
          <w:lang w:eastAsia="ru-RU"/>
        </w:rPr>
      </w:pPr>
    </w:p>
    <w:p w:rsidR="006856E6" w:rsidRPr="006856E6" w:rsidRDefault="006856E6" w:rsidP="006856E6">
      <w:pPr>
        <w:tabs>
          <w:tab w:val="left" w:pos="851"/>
        </w:tabs>
        <w:spacing w:after="0"/>
        <w:ind w:firstLine="709"/>
        <w:jc w:val="both"/>
        <w:rPr>
          <w:rFonts w:ascii="Times New Roman" w:eastAsia="Times New Roman" w:hAnsi="Times New Roman" w:cs="Times New Roman"/>
          <w:color w:val="00B050"/>
          <w:sz w:val="28"/>
          <w:szCs w:val="28"/>
          <w:lang w:eastAsia="ru-RU"/>
        </w:rPr>
      </w:pPr>
    </w:p>
    <w:p w:rsidR="006856E6" w:rsidRPr="006856E6" w:rsidRDefault="006856E6" w:rsidP="006856E6">
      <w:pPr>
        <w:tabs>
          <w:tab w:val="left" w:pos="851"/>
        </w:tabs>
        <w:spacing w:after="0"/>
        <w:ind w:firstLine="709"/>
        <w:jc w:val="both"/>
        <w:rPr>
          <w:rFonts w:ascii="Times New Roman" w:eastAsia="Times New Roman" w:hAnsi="Times New Roman" w:cs="Times New Roman"/>
          <w:color w:val="00B050"/>
          <w:sz w:val="28"/>
          <w:szCs w:val="28"/>
          <w:lang w:eastAsia="ru-RU"/>
        </w:rPr>
      </w:pPr>
    </w:p>
    <w:p w:rsidR="006856E6" w:rsidRPr="006856E6" w:rsidRDefault="006856E6" w:rsidP="006856E6">
      <w:pPr>
        <w:tabs>
          <w:tab w:val="left" w:pos="851"/>
        </w:tabs>
        <w:spacing w:after="0"/>
        <w:ind w:firstLine="709"/>
        <w:jc w:val="both"/>
        <w:rPr>
          <w:rFonts w:ascii="Times New Roman" w:eastAsia="Times New Roman" w:hAnsi="Times New Roman" w:cs="Times New Roman"/>
          <w:color w:val="00B050"/>
          <w:sz w:val="28"/>
          <w:szCs w:val="28"/>
          <w:lang w:eastAsia="ru-RU"/>
        </w:rPr>
      </w:pPr>
    </w:p>
    <w:p w:rsidR="006856E6" w:rsidRPr="006856E6" w:rsidRDefault="006856E6" w:rsidP="006856E6">
      <w:pPr>
        <w:tabs>
          <w:tab w:val="left" w:pos="851"/>
        </w:tabs>
        <w:spacing w:after="0"/>
        <w:ind w:firstLine="709"/>
        <w:jc w:val="both"/>
        <w:rPr>
          <w:rFonts w:ascii="Times New Roman" w:eastAsia="Times New Roman" w:hAnsi="Times New Roman" w:cs="Times New Roman"/>
          <w:color w:val="00B050"/>
          <w:sz w:val="28"/>
          <w:szCs w:val="28"/>
          <w:lang w:eastAsia="ru-RU"/>
        </w:rPr>
      </w:pPr>
    </w:p>
    <w:p w:rsidR="006856E6" w:rsidRPr="006856E6" w:rsidRDefault="006856E6" w:rsidP="006856E6">
      <w:pPr>
        <w:tabs>
          <w:tab w:val="left" w:pos="851"/>
        </w:tabs>
        <w:spacing w:after="0"/>
        <w:ind w:firstLine="709"/>
        <w:jc w:val="both"/>
        <w:rPr>
          <w:rFonts w:ascii="Times New Roman" w:eastAsia="Times New Roman" w:hAnsi="Times New Roman" w:cs="Times New Roman"/>
          <w:color w:val="00B050"/>
          <w:sz w:val="28"/>
          <w:szCs w:val="28"/>
          <w:lang w:eastAsia="ru-RU"/>
        </w:rPr>
      </w:pPr>
    </w:p>
    <w:p w:rsidR="006856E6" w:rsidRPr="006856E6" w:rsidRDefault="006856E6" w:rsidP="006856E6">
      <w:pPr>
        <w:tabs>
          <w:tab w:val="left" w:pos="851"/>
        </w:tabs>
        <w:spacing w:after="0"/>
        <w:ind w:firstLine="709"/>
        <w:jc w:val="both"/>
        <w:rPr>
          <w:rFonts w:ascii="Times New Roman" w:eastAsia="Times New Roman" w:hAnsi="Times New Roman" w:cs="Times New Roman"/>
          <w:color w:val="00B050"/>
          <w:sz w:val="28"/>
          <w:szCs w:val="28"/>
          <w:lang w:eastAsia="ru-RU"/>
        </w:rPr>
      </w:pPr>
    </w:p>
    <w:p w:rsidR="006856E6" w:rsidRPr="006856E6" w:rsidRDefault="006856E6" w:rsidP="006856E6">
      <w:pPr>
        <w:tabs>
          <w:tab w:val="left" w:pos="851"/>
        </w:tabs>
        <w:spacing w:after="0"/>
        <w:ind w:firstLine="709"/>
        <w:jc w:val="both"/>
        <w:rPr>
          <w:rFonts w:ascii="Times New Roman" w:eastAsia="Times New Roman" w:hAnsi="Times New Roman" w:cs="Times New Roman"/>
          <w:color w:val="00B050"/>
          <w:sz w:val="28"/>
          <w:szCs w:val="28"/>
          <w:lang w:eastAsia="ru-RU"/>
        </w:rPr>
      </w:pPr>
    </w:p>
    <w:p w:rsidR="006856E6" w:rsidRPr="006856E6" w:rsidRDefault="006856E6" w:rsidP="006856E6">
      <w:pPr>
        <w:tabs>
          <w:tab w:val="left" w:pos="851"/>
        </w:tabs>
        <w:spacing w:after="0"/>
        <w:ind w:firstLine="709"/>
        <w:jc w:val="both"/>
        <w:rPr>
          <w:rFonts w:ascii="Times New Roman" w:eastAsia="Times New Roman" w:hAnsi="Times New Roman" w:cs="Times New Roman"/>
          <w:color w:val="00B050"/>
          <w:sz w:val="28"/>
          <w:szCs w:val="28"/>
          <w:lang w:eastAsia="ru-RU"/>
        </w:rPr>
      </w:pPr>
    </w:p>
    <w:p w:rsidR="006856E6" w:rsidRPr="006856E6" w:rsidRDefault="006856E6" w:rsidP="006856E6">
      <w:pPr>
        <w:tabs>
          <w:tab w:val="left" w:pos="851"/>
        </w:tabs>
        <w:spacing w:after="0"/>
        <w:ind w:firstLine="709"/>
        <w:jc w:val="both"/>
        <w:rPr>
          <w:rFonts w:ascii="Times New Roman" w:eastAsia="Times New Roman" w:hAnsi="Times New Roman" w:cs="Times New Roman"/>
          <w:color w:val="00B050"/>
          <w:sz w:val="28"/>
          <w:szCs w:val="28"/>
          <w:lang w:eastAsia="ru-RU"/>
        </w:rPr>
      </w:pPr>
    </w:p>
    <w:p w:rsidR="006856E6" w:rsidRPr="006856E6" w:rsidRDefault="006856E6" w:rsidP="006856E6">
      <w:pPr>
        <w:tabs>
          <w:tab w:val="left" w:pos="851"/>
        </w:tabs>
        <w:spacing w:after="0"/>
        <w:ind w:firstLine="709"/>
        <w:jc w:val="both"/>
        <w:rPr>
          <w:rFonts w:ascii="Times New Roman" w:eastAsia="Times New Roman" w:hAnsi="Times New Roman" w:cs="Times New Roman"/>
          <w:color w:val="00B050"/>
          <w:sz w:val="28"/>
          <w:szCs w:val="28"/>
          <w:lang w:eastAsia="ru-RU"/>
        </w:rPr>
      </w:pPr>
    </w:p>
    <w:p w:rsidR="006856E6" w:rsidRPr="006856E6" w:rsidRDefault="006856E6" w:rsidP="006856E6">
      <w:pPr>
        <w:tabs>
          <w:tab w:val="left" w:pos="851"/>
        </w:tabs>
        <w:spacing w:after="0"/>
        <w:ind w:firstLine="709"/>
        <w:jc w:val="both"/>
        <w:rPr>
          <w:rFonts w:ascii="Times New Roman" w:eastAsia="Times New Roman" w:hAnsi="Times New Roman" w:cs="Times New Roman"/>
          <w:color w:val="00B050"/>
          <w:sz w:val="28"/>
          <w:szCs w:val="28"/>
          <w:lang w:eastAsia="ru-RU"/>
        </w:rPr>
      </w:pPr>
    </w:p>
    <w:p w:rsidR="006856E6" w:rsidRPr="006856E6" w:rsidRDefault="006856E6" w:rsidP="006856E6">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6856E6">
        <w:rPr>
          <w:rFonts w:ascii="Times New Roman" w:eastAsia="Times New Roman" w:hAnsi="Times New Roman" w:cs="Times New Roman"/>
          <w:b/>
          <w:color w:val="000000"/>
          <w:sz w:val="32"/>
          <w:szCs w:val="28"/>
          <w:lang w:eastAsia="ru-RU"/>
        </w:rPr>
        <w:t xml:space="preserve">Рабочая программа по курсу </w:t>
      </w:r>
    </w:p>
    <w:p w:rsidR="006856E6" w:rsidRPr="006856E6" w:rsidRDefault="006856E6" w:rsidP="006856E6">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6856E6">
        <w:rPr>
          <w:rFonts w:ascii="Times New Roman" w:eastAsia="Times New Roman" w:hAnsi="Times New Roman" w:cs="Times New Roman"/>
          <w:b/>
          <w:color w:val="000000"/>
          <w:sz w:val="32"/>
          <w:szCs w:val="28"/>
          <w:lang w:eastAsia="ru-RU"/>
        </w:rPr>
        <w:t>«Поисковая-исследовательская работа»</w:t>
      </w:r>
    </w:p>
    <w:p w:rsidR="006856E6" w:rsidRPr="006856E6" w:rsidRDefault="006856E6" w:rsidP="006856E6">
      <w:pPr>
        <w:tabs>
          <w:tab w:val="left" w:pos="851"/>
        </w:tabs>
        <w:spacing w:after="0"/>
        <w:ind w:firstLine="709"/>
        <w:jc w:val="center"/>
        <w:rPr>
          <w:rFonts w:ascii="Times New Roman" w:eastAsia="Times New Roman" w:hAnsi="Times New Roman" w:cs="Times New Roman"/>
          <w:color w:val="000000"/>
          <w:sz w:val="28"/>
          <w:szCs w:val="28"/>
          <w:lang w:eastAsia="ru-RU"/>
        </w:rPr>
      </w:pPr>
      <w:r w:rsidRPr="006856E6">
        <w:rPr>
          <w:rFonts w:ascii="Times New Roman" w:eastAsia="Times New Roman" w:hAnsi="Times New Roman" w:cs="Times New Roman"/>
          <w:color w:val="000000"/>
          <w:sz w:val="28"/>
          <w:szCs w:val="28"/>
          <w:lang w:eastAsia="ru-RU"/>
        </w:rPr>
        <w:t xml:space="preserve">(детское творческое объединение </w:t>
      </w:r>
    </w:p>
    <w:p w:rsidR="006856E6" w:rsidRPr="006856E6" w:rsidRDefault="006856E6" w:rsidP="006856E6">
      <w:pPr>
        <w:tabs>
          <w:tab w:val="left" w:pos="851"/>
        </w:tabs>
        <w:spacing w:after="0"/>
        <w:ind w:firstLine="709"/>
        <w:jc w:val="center"/>
        <w:rPr>
          <w:rFonts w:ascii="Times New Roman" w:eastAsia="Times New Roman" w:hAnsi="Times New Roman" w:cs="Times New Roman"/>
          <w:color w:val="000000"/>
          <w:sz w:val="28"/>
          <w:szCs w:val="28"/>
          <w:lang w:eastAsia="ru-RU"/>
        </w:rPr>
      </w:pPr>
      <w:r w:rsidRPr="006856E6">
        <w:rPr>
          <w:rFonts w:ascii="Times New Roman" w:eastAsia="Times New Roman" w:hAnsi="Times New Roman" w:cs="Times New Roman"/>
          <w:color w:val="000000"/>
          <w:sz w:val="28"/>
          <w:szCs w:val="28"/>
          <w:lang w:eastAsia="ru-RU"/>
        </w:rPr>
        <w:t>«Золотое сердечко»,</w:t>
      </w:r>
    </w:p>
    <w:p w:rsidR="006856E6" w:rsidRPr="006856E6" w:rsidRDefault="006856E6" w:rsidP="006856E6">
      <w:pPr>
        <w:tabs>
          <w:tab w:val="left" w:pos="851"/>
        </w:tabs>
        <w:spacing w:after="0"/>
        <w:ind w:firstLine="709"/>
        <w:jc w:val="center"/>
        <w:rPr>
          <w:rFonts w:ascii="Times New Roman" w:eastAsia="Times New Roman" w:hAnsi="Times New Roman" w:cs="Times New Roman"/>
          <w:color w:val="000000"/>
          <w:sz w:val="28"/>
          <w:szCs w:val="28"/>
          <w:lang w:eastAsia="ru-RU"/>
        </w:rPr>
      </w:pPr>
      <w:r w:rsidRPr="006856E6">
        <w:rPr>
          <w:rFonts w:ascii="Times New Roman" w:eastAsia="Times New Roman" w:hAnsi="Times New Roman" w:cs="Times New Roman"/>
          <w:color w:val="000000"/>
          <w:sz w:val="28"/>
          <w:szCs w:val="28"/>
          <w:lang w:eastAsia="ru-RU"/>
        </w:rPr>
        <w:t>руководитель Сапожникова С.Н.,</w:t>
      </w:r>
    </w:p>
    <w:p w:rsidR="006856E6" w:rsidRPr="006856E6" w:rsidRDefault="006856E6" w:rsidP="00FB0474">
      <w:pPr>
        <w:numPr>
          <w:ilvl w:val="0"/>
          <w:numId w:val="65"/>
        </w:numPr>
        <w:tabs>
          <w:tab w:val="left" w:pos="851"/>
        </w:tabs>
        <w:spacing w:after="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856E6">
        <w:rPr>
          <w:rFonts w:ascii="Times New Roman" w:eastAsia="Times New Roman" w:hAnsi="Times New Roman" w:cs="Times New Roman"/>
          <w:color w:val="000000"/>
          <w:sz w:val="28"/>
          <w:szCs w:val="28"/>
          <w:lang w:eastAsia="ru-RU"/>
        </w:rPr>
        <w:t>год обучения)</w:t>
      </w:r>
    </w:p>
    <w:p w:rsidR="006856E6" w:rsidRDefault="00C831AF" w:rsidP="006856E6">
      <w:pPr>
        <w:ind w:firstLine="567"/>
        <w:jc w:val="both"/>
        <w:rPr>
          <w:rFonts w:ascii="Times New Roman" w:eastAsia="Times New Roman" w:hAnsi="Times New Roman" w:cs="Times New Roman"/>
          <w:b/>
          <w:color w:val="000000"/>
          <w:sz w:val="28"/>
          <w:szCs w:val="28"/>
          <w:lang w:eastAsia="ru-RU"/>
        </w:rPr>
      </w:pPr>
      <w:r w:rsidRPr="006856E6">
        <w:rPr>
          <w:rFonts w:ascii="Times New Roman" w:eastAsia="Times New Roman" w:hAnsi="Times New Roman" w:cs="Times New Roman"/>
          <w:b/>
          <w:color w:val="000000"/>
          <w:sz w:val="28"/>
          <w:szCs w:val="28"/>
          <w:lang w:eastAsia="ru-RU"/>
        </w:rPr>
        <w:br w:type="page"/>
      </w:r>
    </w:p>
    <w:p w:rsidR="006856E6" w:rsidRPr="00C12E09" w:rsidRDefault="006856E6" w:rsidP="006856E6">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941385">
        <w:rPr>
          <w:rFonts w:ascii="Times New Roman" w:eastAsia="Times New Roman" w:hAnsi="Times New Roman" w:cs="Times New Roman"/>
          <w:color w:val="000000"/>
          <w:sz w:val="28"/>
          <w:szCs w:val="28"/>
          <w:lang w:eastAsia="ru-RU"/>
        </w:rPr>
        <w:t>младшего</w:t>
      </w:r>
      <w:r w:rsidRPr="00C12E09">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6856E6" w:rsidRPr="00C12E09" w:rsidRDefault="006856E6" w:rsidP="006856E6">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sidR="000355BE">
        <w:rPr>
          <w:rFonts w:ascii="Times New Roman" w:eastAsia="Times New Roman" w:hAnsi="Times New Roman" w:cs="Times New Roman"/>
          <w:color w:val="000000"/>
          <w:sz w:val="28"/>
          <w:szCs w:val="28"/>
          <w:lang w:eastAsia="ru-RU"/>
        </w:rPr>
        <w:t>104</w:t>
      </w:r>
      <w:r w:rsidRPr="00C12E09">
        <w:rPr>
          <w:rFonts w:ascii="Times New Roman" w:eastAsia="Times New Roman" w:hAnsi="Times New Roman" w:cs="Times New Roman"/>
          <w:color w:val="000000"/>
          <w:sz w:val="28"/>
          <w:szCs w:val="28"/>
          <w:lang w:eastAsia="ru-RU"/>
        </w:rPr>
        <w:t xml:space="preserve"> часа (в том числе, теоретические занятия – </w:t>
      </w:r>
      <w:r w:rsidR="000355BE">
        <w:rPr>
          <w:rFonts w:ascii="Times New Roman" w:eastAsia="Times New Roman" w:hAnsi="Times New Roman" w:cs="Times New Roman"/>
          <w:color w:val="000000"/>
          <w:sz w:val="28"/>
          <w:szCs w:val="28"/>
          <w:lang w:eastAsia="ru-RU"/>
        </w:rPr>
        <w:t>33</w:t>
      </w:r>
      <w:r w:rsidRPr="00C12E09">
        <w:rPr>
          <w:rFonts w:ascii="Times New Roman" w:eastAsia="Times New Roman" w:hAnsi="Times New Roman" w:cs="Times New Roman"/>
          <w:color w:val="000000"/>
          <w:sz w:val="28"/>
          <w:szCs w:val="28"/>
          <w:lang w:eastAsia="ru-RU"/>
        </w:rPr>
        <w:t xml:space="preserve">, практические занятия – </w:t>
      </w:r>
      <w:r w:rsidR="000355BE">
        <w:rPr>
          <w:rFonts w:ascii="Times New Roman" w:eastAsia="Times New Roman" w:hAnsi="Times New Roman" w:cs="Times New Roman"/>
          <w:color w:val="000000"/>
          <w:sz w:val="28"/>
          <w:szCs w:val="28"/>
          <w:lang w:eastAsia="ru-RU"/>
        </w:rPr>
        <w:t>71</w:t>
      </w:r>
      <w:r w:rsidRPr="00C12E09">
        <w:rPr>
          <w:rFonts w:ascii="Times New Roman" w:eastAsia="Times New Roman" w:hAnsi="Times New Roman" w:cs="Times New Roman"/>
          <w:color w:val="000000"/>
          <w:sz w:val="28"/>
          <w:szCs w:val="28"/>
          <w:lang w:eastAsia="ru-RU"/>
        </w:rPr>
        <w:t>).</w:t>
      </w:r>
    </w:p>
    <w:p w:rsidR="00941385" w:rsidRDefault="006856E6" w:rsidP="006856E6">
      <w:pPr>
        <w:spacing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941385" w:rsidRDefault="00941385" w:rsidP="00FB0474">
      <w:pPr>
        <w:pStyle w:val="a3"/>
        <w:numPr>
          <w:ilvl w:val="0"/>
          <w:numId w:val="66"/>
        </w:num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941385" w:rsidRDefault="00941385" w:rsidP="00941385">
      <w:p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 1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431"/>
        <w:gridCol w:w="2268"/>
      </w:tblGrid>
      <w:tr w:rsidR="00941385" w:rsidRPr="00941385" w:rsidTr="00A856D5">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41385">
              <w:rPr>
                <w:rFonts w:ascii="Times New Roman" w:eastAsia="Times New Roman" w:hAnsi="Times New Roman" w:cs="Times New Roman"/>
                <w:b/>
                <w:color w:val="000000"/>
                <w:sz w:val="28"/>
                <w:szCs w:val="28"/>
                <w:lang w:eastAsia="ru-RU"/>
              </w:rPr>
              <w:t>№</w:t>
            </w:r>
          </w:p>
          <w:p w:rsidR="00941385" w:rsidRPr="00941385" w:rsidRDefault="00941385" w:rsidP="00941385">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941385">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1385">
              <w:rPr>
                <w:rFonts w:ascii="Times New Roman" w:eastAsia="Times New Roman" w:hAnsi="Times New Roman" w:cs="Times New Roman"/>
                <w:b/>
                <w:color w:val="000000"/>
                <w:sz w:val="28"/>
                <w:szCs w:val="28"/>
                <w:lang w:eastAsia="ru-RU"/>
              </w:rPr>
              <w:t>Тема</w:t>
            </w:r>
          </w:p>
        </w:tc>
        <w:tc>
          <w:tcPr>
            <w:tcW w:w="3771" w:type="dxa"/>
            <w:gridSpan w:val="3"/>
            <w:tcBorders>
              <w:top w:val="single" w:sz="6" w:space="0" w:color="auto"/>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1385">
              <w:rPr>
                <w:rFonts w:ascii="Times New Roman" w:eastAsia="Times New Roman" w:hAnsi="Times New Roman" w:cs="Times New Roman"/>
                <w:b/>
                <w:sz w:val="28"/>
                <w:szCs w:val="28"/>
                <w:lang w:eastAsia="ru-RU"/>
              </w:rPr>
              <w:t>Количество часов</w:t>
            </w:r>
          </w:p>
        </w:tc>
        <w:tc>
          <w:tcPr>
            <w:tcW w:w="2268" w:type="dxa"/>
            <w:vMerge w:val="restart"/>
            <w:tcBorders>
              <w:top w:val="single" w:sz="6" w:space="0" w:color="auto"/>
              <w:left w:val="single" w:sz="6" w:space="0" w:color="auto"/>
              <w:right w:val="single" w:sz="6" w:space="0" w:color="auto"/>
            </w:tcBorders>
            <w:shd w:val="clear" w:color="auto" w:fill="FFFFFF"/>
          </w:tcPr>
          <w:p w:rsidR="00941385" w:rsidRPr="00941385" w:rsidRDefault="00941385" w:rsidP="00941385">
            <w:pPr>
              <w:spacing w:after="0" w:line="240" w:lineRule="auto"/>
              <w:jc w:val="center"/>
              <w:rPr>
                <w:rFonts w:ascii="Times New Roman" w:eastAsia="Times New Roman" w:hAnsi="Times New Roman" w:cs="Times New Roman"/>
                <w:b/>
                <w:sz w:val="28"/>
                <w:szCs w:val="28"/>
                <w:lang w:eastAsia="ru-RU"/>
              </w:rPr>
            </w:pPr>
            <w:r w:rsidRPr="00941385">
              <w:rPr>
                <w:rFonts w:ascii="Times New Roman" w:eastAsia="Times New Roman" w:hAnsi="Times New Roman" w:cs="Times New Roman"/>
                <w:b/>
                <w:sz w:val="28"/>
                <w:szCs w:val="28"/>
                <w:lang w:eastAsia="ru-RU"/>
              </w:rPr>
              <w:t>Формы контроля</w:t>
            </w:r>
          </w:p>
        </w:tc>
      </w:tr>
      <w:tr w:rsidR="00941385" w:rsidRPr="00941385" w:rsidTr="00A856D5">
        <w:trPr>
          <w:trHeight w:val="336"/>
        </w:trPr>
        <w:tc>
          <w:tcPr>
            <w:tcW w:w="600" w:type="dxa"/>
            <w:vMerge/>
            <w:tcBorders>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41385">
              <w:rPr>
                <w:rFonts w:ascii="Times New Roman" w:eastAsia="Times New Roman" w:hAnsi="Times New Roman" w:cs="Times New Roman"/>
                <w:b/>
                <w:color w:val="000000"/>
                <w:sz w:val="28"/>
                <w:szCs w:val="28"/>
                <w:lang w:eastAsia="ru-RU"/>
              </w:rPr>
              <w:t>Всего</w:t>
            </w:r>
          </w:p>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41385" w:rsidRPr="00941385" w:rsidRDefault="00941385" w:rsidP="00941385">
            <w:pPr>
              <w:spacing w:after="0" w:line="240" w:lineRule="auto"/>
              <w:jc w:val="center"/>
              <w:rPr>
                <w:rFonts w:ascii="Times New Roman" w:eastAsia="Times New Roman" w:hAnsi="Times New Roman" w:cs="Times New Roman"/>
                <w:b/>
                <w:sz w:val="28"/>
                <w:szCs w:val="28"/>
                <w:lang w:eastAsia="ru-RU"/>
              </w:rPr>
            </w:pPr>
            <w:r w:rsidRPr="00941385">
              <w:rPr>
                <w:rFonts w:ascii="Times New Roman" w:eastAsia="Times New Roman" w:hAnsi="Times New Roman" w:cs="Times New Roman"/>
                <w:b/>
                <w:sz w:val="28"/>
                <w:szCs w:val="28"/>
                <w:lang w:eastAsia="ru-RU"/>
              </w:rPr>
              <w:t>теория</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41385">
              <w:rPr>
                <w:rFonts w:ascii="Times New Roman" w:eastAsia="Times New Roman" w:hAnsi="Times New Roman" w:cs="Times New Roman"/>
                <w:b/>
                <w:sz w:val="28"/>
                <w:szCs w:val="28"/>
                <w:lang w:eastAsia="ru-RU"/>
              </w:rPr>
              <w:t>практика</w:t>
            </w:r>
          </w:p>
        </w:tc>
        <w:tc>
          <w:tcPr>
            <w:tcW w:w="2268" w:type="dxa"/>
            <w:vMerge/>
            <w:tcBorders>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941385" w:rsidRPr="00941385" w:rsidTr="00A856D5">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color w:val="000000"/>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41385">
              <w:rPr>
                <w:rFonts w:ascii="Times New Roman" w:eastAsia="Times New Roman" w:hAnsi="Times New Roman" w:cs="Times New Roman"/>
                <w:color w:val="000000"/>
                <w:sz w:val="28"/>
                <w:szCs w:val="28"/>
                <w:lang w:eastAsia="ru-RU"/>
              </w:rPr>
              <w:t>Краеведческая работа школьного музея</w:t>
            </w:r>
          </w:p>
          <w:p w:rsidR="00941385" w:rsidRPr="00941385" w:rsidRDefault="00941385" w:rsidP="0094138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sz w:val="28"/>
                <w:szCs w:val="28"/>
                <w:lang w:eastAsia="ru-RU"/>
              </w:rPr>
              <w:t>15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sz w:val="28"/>
                <w:szCs w:val="28"/>
                <w:lang w:eastAsia="ru-RU"/>
              </w:rPr>
              <w:t>5</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sz w:val="28"/>
                <w:szCs w:val="28"/>
                <w:lang w:eastAsia="ru-RU"/>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sz w:val="28"/>
                <w:szCs w:val="28"/>
                <w:lang w:eastAsia="ru-RU"/>
              </w:rPr>
              <w:t>Собеседование, анкетирование</w:t>
            </w:r>
          </w:p>
        </w:tc>
      </w:tr>
      <w:tr w:rsidR="00941385" w:rsidRPr="00941385" w:rsidTr="00A856D5">
        <w:trPr>
          <w:trHeight w:val="523"/>
        </w:trPr>
        <w:tc>
          <w:tcPr>
            <w:tcW w:w="600" w:type="dxa"/>
            <w:tcBorders>
              <w:top w:val="single" w:sz="6" w:space="0" w:color="auto"/>
              <w:left w:val="single" w:sz="6" w:space="0" w:color="auto"/>
              <w:bottom w:val="nil"/>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41385">
              <w:rPr>
                <w:rFonts w:ascii="Times New Roman" w:eastAsia="Times New Roman" w:hAnsi="Times New Roman" w:cs="Times New Roman"/>
                <w:color w:val="000000"/>
                <w:sz w:val="28"/>
                <w:szCs w:val="28"/>
                <w:lang w:eastAsia="ru-RU"/>
              </w:rPr>
              <w:t>2.</w:t>
            </w:r>
          </w:p>
        </w:tc>
        <w:tc>
          <w:tcPr>
            <w:tcW w:w="3000" w:type="dxa"/>
            <w:tcBorders>
              <w:top w:val="single" w:sz="6" w:space="0" w:color="auto"/>
              <w:left w:val="single" w:sz="6" w:space="0" w:color="auto"/>
              <w:bottom w:val="nil"/>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41385">
              <w:rPr>
                <w:rFonts w:ascii="Times New Roman" w:eastAsia="Times New Roman" w:hAnsi="Times New Roman" w:cs="Times New Roman"/>
                <w:sz w:val="28"/>
                <w:szCs w:val="28"/>
                <w:lang w:eastAsia="ru-RU"/>
              </w:rPr>
              <w:t>История малой Родины</w:t>
            </w:r>
          </w:p>
        </w:tc>
        <w:tc>
          <w:tcPr>
            <w:tcW w:w="1080" w:type="dxa"/>
            <w:tcBorders>
              <w:top w:val="single" w:sz="6" w:space="0" w:color="auto"/>
              <w:left w:val="single" w:sz="6" w:space="0" w:color="auto"/>
              <w:bottom w:val="nil"/>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41385">
              <w:rPr>
                <w:rFonts w:ascii="Times New Roman" w:eastAsia="Times New Roman" w:hAnsi="Times New Roman" w:cs="Times New Roman"/>
                <w:color w:val="000000"/>
                <w:sz w:val="28"/>
                <w:szCs w:val="28"/>
                <w:lang w:eastAsia="ru-RU"/>
              </w:rPr>
              <w:t>30</w:t>
            </w:r>
          </w:p>
        </w:tc>
        <w:tc>
          <w:tcPr>
            <w:tcW w:w="1260" w:type="dxa"/>
            <w:tcBorders>
              <w:top w:val="single" w:sz="6" w:space="0" w:color="auto"/>
              <w:left w:val="single" w:sz="6" w:space="0" w:color="auto"/>
              <w:bottom w:val="nil"/>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41385">
              <w:rPr>
                <w:rFonts w:ascii="Times New Roman" w:eastAsia="Times New Roman" w:hAnsi="Times New Roman" w:cs="Times New Roman"/>
                <w:color w:val="000000"/>
                <w:sz w:val="28"/>
                <w:szCs w:val="28"/>
                <w:lang w:eastAsia="ru-RU"/>
              </w:rPr>
              <w:t>10</w:t>
            </w:r>
          </w:p>
        </w:tc>
        <w:tc>
          <w:tcPr>
            <w:tcW w:w="1431" w:type="dxa"/>
            <w:tcBorders>
              <w:top w:val="single" w:sz="6" w:space="0" w:color="auto"/>
              <w:left w:val="single" w:sz="6" w:space="0" w:color="auto"/>
              <w:bottom w:val="nil"/>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41385">
              <w:rPr>
                <w:rFonts w:ascii="Times New Roman" w:eastAsia="Times New Roman" w:hAnsi="Times New Roman" w:cs="Times New Roman"/>
                <w:color w:val="000000"/>
                <w:sz w:val="28"/>
                <w:szCs w:val="28"/>
                <w:lang w:eastAsia="ru-RU"/>
              </w:rPr>
              <w:t>20</w:t>
            </w:r>
          </w:p>
        </w:tc>
        <w:tc>
          <w:tcPr>
            <w:tcW w:w="2268" w:type="dxa"/>
            <w:tcBorders>
              <w:top w:val="single" w:sz="6" w:space="0" w:color="auto"/>
              <w:left w:val="single" w:sz="6" w:space="0" w:color="auto"/>
              <w:bottom w:val="nil"/>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sz w:val="28"/>
                <w:szCs w:val="28"/>
                <w:lang w:eastAsia="ru-RU"/>
              </w:rPr>
              <w:t xml:space="preserve">Собеседование, </w:t>
            </w:r>
          </w:p>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sz w:val="28"/>
                <w:szCs w:val="28"/>
                <w:lang w:eastAsia="ru-RU"/>
              </w:rPr>
              <w:t xml:space="preserve">творческая </w:t>
            </w:r>
          </w:p>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41385">
              <w:rPr>
                <w:rFonts w:ascii="Times New Roman" w:eastAsia="Times New Roman" w:hAnsi="Times New Roman" w:cs="Times New Roman"/>
                <w:sz w:val="28"/>
                <w:szCs w:val="28"/>
                <w:lang w:eastAsia="ru-RU"/>
              </w:rPr>
              <w:t>работа</w:t>
            </w:r>
          </w:p>
        </w:tc>
      </w:tr>
      <w:tr w:rsidR="00941385" w:rsidRPr="00941385" w:rsidTr="00A856D5">
        <w:trPr>
          <w:trHeight w:val="523"/>
        </w:trPr>
        <w:tc>
          <w:tcPr>
            <w:tcW w:w="600" w:type="dxa"/>
            <w:tcBorders>
              <w:top w:val="single" w:sz="6" w:space="0" w:color="auto"/>
              <w:left w:val="single" w:sz="6" w:space="0" w:color="auto"/>
              <w:bottom w:val="nil"/>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sz w:val="28"/>
                <w:szCs w:val="28"/>
                <w:lang w:eastAsia="ru-RU"/>
              </w:rPr>
              <w:t>3.</w:t>
            </w:r>
          </w:p>
        </w:tc>
        <w:tc>
          <w:tcPr>
            <w:tcW w:w="3000" w:type="dxa"/>
            <w:tcBorders>
              <w:top w:val="single" w:sz="6" w:space="0" w:color="auto"/>
              <w:left w:val="single" w:sz="6" w:space="0" w:color="auto"/>
              <w:bottom w:val="nil"/>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41385">
              <w:rPr>
                <w:rFonts w:ascii="Times New Roman" w:eastAsia="Times New Roman" w:hAnsi="Times New Roman" w:cs="Times New Roman"/>
                <w:sz w:val="28"/>
                <w:szCs w:val="28"/>
                <w:lang w:eastAsia="ru-RU"/>
              </w:rPr>
              <w:t>Военная слава земляков</w:t>
            </w:r>
          </w:p>
        </w:tc>
        <w:tc>
          <w:tcPr>
            <w:tcW w:w="1080" w:type="dxa"/>
            <w:tcBorders>
              <w:top w:val="single" w:sz="6" w:space="0" w:color="auto"/>
              <w:left w:val="single" w:sz="6" w:space="0" w:color="auto"/>
              <w:bottom w:val="nil"/>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41385">
              <w:rPr>
                <w:rFonts w:ascii="Times New Roman" w:eastAsia="Times New Roman" w:hAnsi="Times New Roman" w:cs="Times New Roman"/>
                <w:color w:val="000000"/>
                <w:sz w:val="28"/>
                <w:szCs w:val="28"/>
                <w:lang w:eastAsia="ru-RU"/>
              </w:rPr>
              <w:t>30</w:t>
            </w:r>
          </w:p>
        </w:tc>
        <w:tc>
          <w:tcPr>
            <w:tcW w:w="1260" w:type="dxa"/>
            <w:tcBorders>
              <w:top w:val="single" w:sz="6" w:space="0" w:color="auto"/>
              <w:left w:val="single" w:sz="6" w:space="0" w:color="auto"/>
              <w:bottom w:val="nil"/>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41385">
              <w:rPr>
                <w:rFonts w:ascii="Times New Roman" w:eastAsia="Times New Roman" w:hAnsi="Times New Roman" w:cs="Times New Roman"/>
                <w:color w:val="000000"/>
                <w:sz w:val="28"/>
                <w:szCs w:val="28"/>
                <w:lang w:eastAsia="ru-RU"/>
              </w:rPr>
              <w:t>10</w:t>
            </w:r>
          </w:p>
        </w:tc>
        <w:tc>
          <w:tcPr>
            <w:tcW w:w="1431" w:type="dxa"/>
            <w:tcBorders>
              <w:top w:val="single" w:sz="6" w:space="0" w:color="auto"/>
              <w:left w:val="single" w:sz="6" w:space="0" w:color="auto"/>
              <w:bottom w:val="nil"/>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41385">
              <w:rPr>
                <w:rFonts w:ascii="Times New Roman" w:eastAsia="Times New Roman" w:hAnsi="Times New Roman" w:cs="Times New Roman"/>
                <w:color w:val="000000"/>
                <w:sz w:val="28"/>
                <w:szCs w:val="28"/>
                <w:lang w:eastAsia="ru-RU"/>
              </w:rPr>
              <w:t>20</w:t>
            </w:r>
          </w:p>
        </w:tc>
        <w:tc>
          <w:tcPr>
            <w:tcW w:w="2268" w:type="dxa"/>
            <w:tcBorders>
              <w:top w:val="single" w:sz="6" w:space="0" w:color="auto"/>
              <w:left w:val="single" w:sz="6" w:space="0" w:color="auto"/>
              <w:bottom w:val="nil"/>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41385">
              <w:rPr>
                <w:rFonts w:ascii="Times New Roman" w:eastAsia="Times New Roman" w:hAnsi="Times New Roman" w:cs="Times New Roman"/>
                <w:color w:val="000000"/>
                <w:sz w:val="28"/>
                <w:szCs w:val="28"/>
                <w:lang w:eastAsia="ru-RU"/>
              </w:rPr>
              <w:t xml:space="preserve">Творческая </w:t>
            </w:r>
          </w:p>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41385">
              <w:rPr>
                <w:rFonts w:ascii="Times New Roman" w:eastAsia="Times New Roman" w:hAnsi="Times New Roman" w:cs="Times New Roman"/>
                <w:color w:val="000000"/>
                <w:sz w:val="28"/>
                <w:szCs w:val="28"/>
                <w:lang w:eastAsia="ru-RU"/>
              </w:rPr>
              <w:t>работа</w:t>
            </w:r>
          </w:p>
        </w:tc>
      </w:tr>
      <w:tr w:rsidR="00941385" w:rsidRPr="00941385" w:rsidTr="00A856D5">
        <w:trPr>
          <w:trHeight w:val="523"/>
        </w:trPr>
        <w:tc>
          <w:tcPr>
            <w:tcW w:w="600" w:type="dxa"/>
            <w:tcBorders>
              <w:top w:val="single" w:sz="6" w:space="0" w:color="auto"/>
              <w:left w:val="single" w:sz="6" w:space="0" w:color="auto"/>
              <w:bottom w:val="nil"/>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41385">
              <w:rPr>
                <w:rFonts w:ascii="Times New Roman" w:eastAsia="Times New Roman" w:hAnsi="Times New Roman" w:cs="Times New Roman"/>
                <w:color w:val="000000"/>
                <w:sz w:val="28"/>
                <w:szCs w:val="28"/>
                <w:lang w:eastAsia="ru-RU"/>
              </w:rPr>
              <w:t>4.</w:t>
            </w:r>
          </w:p>
        </w:tc>
        <w:tc>
          <w:tcPr>
            <w:tcW w:w="3000" w:type="dxa"/>
            <w:tcBorders>
              <w:top w:val="single" w:sz="6" w:space="0" w:color="auto"/>
              <w:left w:val="single" w:sz="6" w:space="0" w:color="auto"/>
              <w:bottom w:val="nil"/>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41385">
              <w:rPr>
                <w:rFonts w:ascii="Times New Roman" w:eastAsia="Times New Roman" w:hAnsi="Times New Roman" w:cs="Times New Roman"/>
                <w:color w:val="000000"/>
                <w:sz w:val="28"/>
                <w:szCs w:val="28"/>
                <w:lang w:eastAsia="ru-RU"/>
              </w:rPr>
              <w:t>Историко-культурные памятники</w:t>
            </w:r>
          </w:p>
        </w:tc>
        <w:tc>
          <w:tcPr>
            <w:tcW w:w="1080" w:type="dxa"/>
            <w:tcBorders>
              <w:top w:val="single" w:sz="6" w:space="0" w:color="auto"/>
              <w:left w:val="single" w:sz="6" w:space="0" w:color="auto"/>
              <w:bottom w:val="nil"/>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41385">
              <w:rPr>
                <w:rFonts w:ascii="Times New Roman" w:eastAsia="Times New Roman" w:hAnsi="Times New Roman" w:cs="Times New Roman"/>
                <w:color w:val="000000"/>
                <w:sz w:val="28"/>
                <w:szCs w:val="28"/>
                <w:lang w:eastAsia="ru-RU"/>
              </w:rPr>
              <w:t>15</w:t>
            </w:r>
          </w:p>
        </w:tc>
        <w:tc>
          <w:tcPr>
            <w:tcW w:w="1260" w:type="dxa"/>
            <w:tcBorders>
              <w:top w:val="single" w:sz="6" w:space="0" w:color="auto"/>
              <w:left w:val="single" w:sz="6" w:space="0" w:color="auto"/>
              <w:bottom w:val="nil"/>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41385">
              <w:rPr>
                <w:rFonts w:ascii="Times New Roman" w:eastAsia="Times New Roman" w:hAnsi="Times New Roman" w:cs="Times New Roman"/>
                <w:color w:val="000000"/>
                <w:sz w:val="28"/>
                <w:szCs w:val="28"/>
                <w:lang w:eastAsia="ru-RU"/>
              </w:rPr>
              <w:t>5</w:t>
            </w:r>
          </w:p>
        </w:tc>
        <w:tc>
          <w:tcPr>
            <w:tcW w:w="1431" w:type="dxa"/>
            <w:tcBorders>
              <w:top w:val="single" w:sz="6" w:space="0" w:color="auto"/>
              <w:left w:val="single" w:sz="6" w:space="0" w:color="auto"/>
              <w:bottom w:val="nil"/>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41385">
              <w:rPr>
                <w:rFonts w:ascii="Times New Roman" w:eastAsia="Times New Roman" w:hAnsi="Times New Roman" w:cs="Times New Roman"/>
                <w:color w:val="000000"/>
                <w:sz w:val="28"/>
                <w:szCs w:val="28"/>
                <w:lang w:eastAsia="ru-RU"/>
              </w:rPr>
              <w:t>10</w:t>
            </w:r>
          </w:p>
        </w:tc>
        <w:tc>
          <w:tcPr>
            <w:tcW w:w="2268" w:type="dxa"/>
            <w:tcBorders>
              <w:top w:val="single" w:sz="6" w:space="0" w:color="auto"/>
              <w:left w:val="single" w:sz="6" w:space="0" w:color="auto"/>
              <w:bottom w:val="nil"/>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sz w:val="28"/>
                <w:szCs w:val="28"/>
                <w:lang w:eastAsia="ru-RU"/>
              </w:rPr>
              <w:t>Наблюдение, посещение</w:t>
            </w:r>
          </w:p>
        </w:tc>
      </w:tr>
      <w:tr w:rsidR="00941385" w:rsidRPr="00941385" w:rsidTr="00A856D5">
        <w:trPr>
          <w:trHeight w:val="264"/>
        </w:trPr>
        <w:tc>
          <w:tcPr>
            <w:tcW w:w="600" w:type="dxa"/>
            <w:tcBorders>
              <w:top w:val="nil"/>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sz w:val="28"/>
                <w:szCs w:val="28"/>
                <w:lang w:eastAsia="ru-RU"/>
              </w:rPr>
              <w:t>5.</w:t>
            </w:r>
          </w:p>
        </w:tc>
        <w:tc>
          <w:tcPr>
            <w:tcW w:w="3000" w:type="dxa"/>
            <w:tcBorders>
              <w:top w:val="nil"/>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41385">
              <w:rPr>
                <w:rFonts w:ascii="Times New Roman" w:eastAsia="Times New Roman" w:hAnsi="Times New Roman" w:cs="Times New Roman"/>
                <w:color w:val="000000"/>
                <w:sz w:val="28"/>
                <w:szCs w:val="28"/>
                <w:lang w:eastAsia="ru-RU"/>
              </w:rPr>
              <w:t xml:space="preserve">Литературные источники </w:t>
            </w:r>
          </w:p>
          <w:p w:rsidR="00941385" w:rsidRPr="00941385" w:rsidRDefault="00941385" w:rsidP="00941385">
            <w:pPr>
              <w:spacing w:after="0" w:line="240" w:lineRule="auto"/>
              <w:rPr>
                <w:rFonts w:ascii="Times New Roman" w:eastAsia="Times New Roman" w:hAnsi="Times New Roman" w:cs="Times New Roman"/>
                <w:color w:val="000000"/>
                <w:sz w:val="28"/>
                <w:szCs w:val="28"/>
                <w:lang w:eastAsia="ru-RU"/>
              </w:rPr>
            </w:pPr>
          </w:p>
        </w:tc>
        <w:tc>
          <w:tcPr>
            <w:tcW w:w="1080" w:type="dxa"/>
            <w:tcBorders>
              <w:top w:val="nil"/>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sz w:val="28"/>
                <w:szCs w:val="28"/>
                <w:lang w:eastAsia="ru-RU"/>
              </w:rPr>
              <w:t>10</w:t>
            </w:r>
          </w:p>
        </w:tc>
        <w:tc>
          <w:tcPr>
            <w:tcW w:w="1260" w:type="dxa"/>
            <w:tcBorders>
              <w:top w:val="nil"/>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sz w:val="28"/>
                <w:szCs w:val="28"/>
                <w:lang w:eastAsia="ru-RU"/>
              </w:rPr>
              <w:t>2</w:t>
            </w:r>
          </w:p>
        </w:tc>
        <w:tc>
          <w:tcPr>
            <w:tcW w:w="1431" w:type="dxa"/>
            <w:tcBorders>
              <w:top w:val="nil"/>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sz w:val="28"/>
                <w:szCs w:val="28"/>
                <w:lang w:eastAsia="ru-RU"/>
              </w:rPr>
              <w:t>8</w:t>
            </w:r>
          </w:p>
        </w:tc>
        <w:tc>
          <w:tcPr>
            <w:tcW w:w="2268" w:type="dxa"/>
            <w:tcBorders>
              <w:top w:val="nil"/>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sz w:val="28"/>
                <w:szCs w:val="28"/>
                <w:lang w:eastAsia="ru-RU"/>
              </w:rPr>
              <w:t>Собеседование</w:t>
            </w:r>
          </w:p>
        </w:tc>
      </w:tr>
      <w:tr w:rsidR="00941385" w:rsidRPr="00941385" w:rsidTr="00A856D5">
        <w:trPr>
          <w:trHeight w:val="264"/>
        </w:trPr>
        <w:tc>
          <w:tcPr>
            <w:tcW w:w="600" w:type="dxa"/>
            <w:tcBorders>
              <w:top w:val="nil"/>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sz w:val="28"/>
                <w:szCs w:val="28"/>
                <w:lang w:eastAsia="ru-RU"/>
              </w:rPr>
              <w:t>6.</w:t>
            </w:r>
          </w:p>
        </w:tc>
        <w:tc>
          <w:tcPr>
            <w:tcW w:w="3000" w:type="dxa"/>
            <w:tcBorders>
              <w:top w:val="nil"/>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41385">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sz w:val="28"/>
                <w:szCs w:val="28"/>
                <w:lang w:eastAsia="ru-RU"/>
              </w:rPr>
              <w:t>4</w:t>
            </w:r>
          </w:p>
        </w:tc>
        <w:tc>
          <w:tcPr>
            <w:tcW w:w="1260" w:type="dxa"/>
            <w:tcBorders>
              <w:top w:val="nil"/>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sz w:val="28"/>
                <w:szCs w:val="28"/>
                <w:lang w:eastAsia="ru-RU"/>
              </w:rPr>
              <w:t>1</w:t>
            </w:r>
          </w:p>
        </w:tc>
        <w:tc>
          <w:tcPr>
            <w:tcW w:w="1431" w:type="dxa"/>
            <w:tcBorders>
              <w:top w:val="nil"/>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sz w:val="28"/>
                <w:szCs w:val="28"/>
                <w:lang w:eastAsia="ru-RU"/>
              </w:rPr>
              <w:t>3</w:t>
            </w:r>
          </w:p>
        </w:tc>
        <w:tc>
          <w:tcPr>
            <w:tcW w:w="2268" w:type="dxa"/>
            <w:tcBorders>
              <w:top w:val="nil"/>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sz w:val="28"/>
                <w:szCs w:val="28"/>
                <w:lang w:eastAsia="ru-RU"/>
              </w:rPr>
              <w:t>Оценка качества работы</w:t>
            </w:r>
          </w:p>
        </w:tc>
      </w:tr>
      <w:tr w:rsidR="00941385" w:rsidRPr="00941385" w:rsidTr="00A856D5">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41385">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sz w:val="28"/>
                <w:szCs w:val="28"/>
                <w:lang w:eastAsia="ru-RU"/>
              </w:rPr>
              <w:t>104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sz w:val="28"/>
                <w:szCs w:val="28"/>
                <w:lang w:eastAsia="ru-RU"/>
              </w:rPr>
              <w:t>33</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385">
              <w:rPr>
                <w:rFonts w:ascii="Times New Roman" w:eastAsia="Times New Roman" w:hAnsi="Times New Roman" w:cs="Times New Roman"/>
                <w:sz w:val="28"/>
                <w:szCs w:val="28"/>
                <w:lang w:eastAsia="ru-RU"/>
              </w:rPr>
              <w:t>71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41385" w:rsidRPr="00941385" w:rsidRDefault="00941385" w:rsidP="009413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0355BE" w:rsidRDefault="000355BE" w:rsidP="00941385">
      <w:pPr>
        <w:spacing w:line="360" w:lineRule="auto"/>
        <w:jc w:val="both"/>
        <w:rPr>
          <w:rFonts w:ascii="Times New Roman" w:eastAsia="Times New Roman" w:hAnsi="Times New Roman" w:cs="Times New Roman"/>
          <w:b/>
          <w:color w:val="000000"/>
          <w:sz w:val="28"/>
          <w:szCs w:val="28"/>
          <w:lang w:eastAsia="ru-RU"/>
        </w:rPr>
      </w:pPr>
    </w:p>
    <w:p w:rsidR="000355BE" w:rsidRDefault="000355BE" w:rsidP="00FB0474">
      <w:pPr>
        <w:pStyle w:val="a3"/>
        <w:numPr>
          <w:ilvl w:val="0"/>
          <w:numId w:val="66"/>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0355BE" w:rsidRPr="00031AEF" w:rsidRDefault="000355BE" w:rsidP="00FB0474">
      <w:pPr>
        <w:pStyle w:val="a3"/>
        <w:numPr>
          <w:ilvl w:val="0"/>
          <w:numId w:val="67"/>
        </w:numPr>
        <w:jc w:val="both"/>
        <w:rPr>
          <w:rFonts w:ascii="Times New Roman" w:hAnsi="Times New Roman" w:cs="Times New Roman"/>
          <w:b/>
          <w:sz w:val="28"/>
          <w:szCs w:val="28"/>
        </w:rPr>
      </w:pPr>
      <w:r w:rsidRPr="00031AEF">
        <w:rPr>
          <w:rFonts w:ascii="Times New Roman" w:hAnsi="Times New Roman" w:cs="Times New Roman"/>
          <w:b/>
          <w:sz w:val="28"/>
          <w:szCs w:val="28"/>
        </w:rPr>
        <w:t>Краеведческая работа школьного музея</w:t>
      </w:r>
    </w:p>
    <w:p w:rsidR="000355BE" w:rsidRPr="00755336" w:rsidRDefault="000355BE" w:rsidP="00C77C87">
      <w:pPr>
        <w:spacing w:line="360" w:lineRule="auto"/>
        <w:ind w:left="720"/>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Музей – хранитель местной истории. Уровни краеведческой деятельности – семья, школа, родной край. </w:t>
      </w:r>
    </w:p>
    <w:p w:rsidR="000355BE" w:rsidRPr="00755336" w:rsidRDefault="000355BE" w:rsidP="000355BE">
      <w:pPr>
        <w:spacing w:line="360" w:lineRule="auto"/>
        <w:ind w:firstLine="567"/>
        <w:jc w:val="both"/>
        <w:rPr>
          <w:rFonts w:ascii="Times New Roman" w:hAnsi="Times New Roman" w:cs="Times New Roman"/>
          <w:sz w:val="28"/>
          <w:szCs w:val="28"/>
        </w:rPr>
      </w:pPr>
      <w:r w:rsidRPr="00755336">
        <w:rPr>
          <w:rFonts w:ascii="Times New Roman" w:hAnsi="Times New Roman" w:cs="Times New Roman"/>
          <w:sz w:val="28"/>
          <w:szCs w:val="28"/>
        </w:rPr>
        <w:lastRenderedPageBreak/>
        <w:t xml:space="preserve">Порядок изучения источников и экспонатов. </w:t>
      </w:r>
      <w:r>
        <w:rPr>
          <w:rFonts w:ascii="Times New Roman" w:hAnsi="Times New Roman" w:cs="Times New Roman"/>
          <w:sz w:val="28"/>
          <w:szCs w:val="28"/>
        </w:rPr>
        <w:t>Народ</w:t>
      </w:r>
      <w:r w:rsidRPr="00755336">
        <w:rPr>
          <w:rFonts w:ascii="Times New Roman" w:hAnsi="Times New Roman" w:cs="Times New Roman"/>
          <w:sz w:val="28"/>
          <w:szCs w:val="28"/>
        </w:rPr>
        <w:t xml:space="preserve">ные знания, календарь. Организация сбора экспонатов. </w:t>
      </w:r>
      <w:r>
        <w:rPr>
          <w:rFonts w:ascii="Times New Roman" w:hAnsi="Times New Roman" w:cs="Times New Roman"/>
          <w:sz w:val="28"/>
          <w:szCs w:val="28"/>
        </w:rPr>
        <w:t>Основные формы: походы</w:t>
      </w:r>
      <w:r w:rsidRPr="00755336">
        <w:rPr>
          <w:rFonts w:ascii="Times New Roman" w:hAnsi="Times New Roman" w:cs="Times New Roman"/>
          <w:sz w:val="28"/>
          <w:szCs w:val="28"/>
        </w:rPr>
        <w:t xml:space="preserve">. Методика сбора и фиксации материалов. </w:t>
      </w:r>
    </w:p>
    <w:p w:rsidR="000355BE" w:rsidRDefault="000355BE" w:rsidP="000355BE">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Формы краеведческой работы: встреча, экскурсия, поход. Написание рефератов учащимися на темы, связанные с историей, традиционной культурой, бытом, языком народа. Сбор информации и экспонатов. Защита исследований на научно-практической конференции.</w:t>
      </w:r>
    </w:p>
    <w:p w:rsidR="000355BE" w:rsidRPr="00031AEF" w:rsidRDefault="000355BE" w:rsidP="00FB0474">
      <w:pPr>
        <w:pStyle w:val="a3"/>
        <w:numPr>
          <w:ilvl w:val="0"/>
          <w:numId w:val="67"/>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031AEF">
        <w:rPr>
          <w:rFonts w:ascii="Times New Roman" w:hAnsi="Times New Roman" w:cs="Times New Roman"/>
          <w:b/>
          <w:sz w:val="28"/>
          <w:szCs w:val="28"/>
        </w:rPr>
        <w:t>История малой Родины</w:t>
      </w:r>
    </w:p>
    <w:p w:rsidR="000355BE" w:rsidRPr="00755336" w:rsidRDefault="000355BE" w:rsidP="000355BE">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Мифология по истории заселения родного края. Первые упоминания местности в официальных источниках. Основные вехи истории края в контексте истории государства. Уникальные особенности природы, истории и культуры родного края.</w:t>
      </w:r>
    </w:p>
    <w:p w:rsidR="000355BE" w:rsidRPr="00755336" w:rsidRDefault="000355BE" w:rsidP="000355BE">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Экскурсия по достопримечательным объектам природы, истории и культуры родного края.</w:t>
      </w:r>
    </w:p>
    <w:p w:rsidR="000355BE" w:rsidRPr="00755336" w:rsidRDefault="000355BE" w:rsidP="00FB0474">
      <w:pPr>
        <w:pStyle w:val="a3"/>
        <w:numPr>
          <w:ilvl w:val="0"/>
          <w:numId w:val="67"/>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Военная слава земляков</w:t>
      </w:r>
    </w:p>
    <w:p w:rsidR="000355BE" w:rsidRPr="00755336" w:rsidRDefault="000355BE" w:rsidP="000355BE">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Pr>
          <w:rFonts w:ascii="Times New Roman" w:hAnsi="Times New Roman" w:cs="Times New Roman"/>
          <w:sz w:val="28"/>
          <w:szCs w:val="28"/>
        </w:rPr>
        <w:t xml:space="preserve"> Сообщения уче</w:t>
      </w:r>
      <w:r w:rsidRPr="00755336">
        <w:rPr>
          <w:rFonts w:ascii="Times New Roman" w:hAnsi="Times New Roman" w:cs="Times New Roman"/>
          <w:sz w:val="28"/>
          <w:szCs w:val="28"/>
        </w:rPr>
        <w:t>ников о выполнении пои</w:t>
      </w:r>
      <w:r>
        <w:rPr>
          <w:rFonts w:ascii="Times New Roman" w:hAnsi="Times New Roman" w:cs="Times New Roman"/>
          <w:sz w:val="28"/>
          <w:szCs w:val="28"/>
        </w:rPr>
        <w:t>сковых заданий, проводится об</w:t>
      </w:r>
      <w:r w:rsidRPr="00755336">
        <w:rPr>
          <w:rFonts w:ascii="Times New Roman" w:hAnsi="Times New Roman" w:cs="Times New Roman"/>
          <w:sz w:val="28"/>
          <w:szCs w:val="28"/>
        </w:rPr>
        <w:t>мен мнениями, орг</w:t>
      </w:r>
      <w:r>
        <w:rPr>
          <w:rFonts w:ascii="Times New Roman" w:hAnsi="Times New Roman" w:cs="Times New Roman"/>
          <w:sz w:val="28"/>
          <w:szCs w:val="28"/>
        </w:rPr>
        <w:t>анизуются индивидуальные и груп</w:t>
      </w:r>
      <w:r w:rsidRPr="00755336">
        <w:rPr>
          <w:rFonts w:ascii="Times New Roman" w:hAnsi="Times New Roman" w:cs="Times New Roman"/>
          <w:sz w:val="28"/>
          <w:szCs w:val="28"/>
        </w:rPr>
        <w:t xml:space="preserve">повые консультации. Занятия предполагают экскурсионную, </w:t>
      </w:r>
      <w:r>
        <w:rPr>
          <w:rFonts w:ascii="Times New Roman" w:hAnsi="Times New Roman" w:cs="Times New Roman"/>
          <w:sz w:val="28"/>
          <w:szCs w:val="28"/>
        </w:rPr>
        <w:t>деятельность</w:t>
      </w:r>
      <w:r w:rsidRPr="00755336">
        <w:rPr>
          <w:rFonts w:ascii="Times New Roman" w:hAnsi="Times New Roman" w:cs="Times New Roman"/>
          <w:sz w:val="28"/>
          <w:szCs w:val="28"/>
        </w:rPr>
        <w:t xml:space="preserve"> учащихся; Военные традиции земляков. Жители родного края – участники ВОВ и других военных действий. Выпускники школы в рядах Вооруженных Сил России. Военные реликвии семьи. Служба в армии </w:t>
      </w:r>
      <w:r w:rsidR="00C77C87">
        <w:rPr>
          <w:rFonts w:ascii="Times New Roman" w:hAnsi="Times New Roman" w:cs="Times New Roman"/>
          <w:sz w:val="28"/>
          <w:szCs w:val="28"/>
        </w:rPr>
        <w:t>–</w:t>
      </w:r>
      <w:r w:rsidRPr="00755336">
        <w:rPr>
          <w:rFonts w:ascii="Times New Roman" w:hAnsi="Times New Roman" w:cs="Times New Roman"/>
          <w:sz w:val="28"/>
          <w:szCs w:val="28"/>
        </w:rPr>
        <w:t xml:space="preserve"> почетная обязанность гражданина России.</w:t>
      </w:r>
    </w:p>
    <w:p w:rsidR="000355BE" w:rsidRPr="00755336" w:rsidRDefault="000355BE" w:rsidP="000355BE">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w:t>
      </w:r>
      <w:r>
        <w:rPr>
          <w:rFonts w:ascii="Times New Roman" w:hAnsi="Times New Roman" w:cs="Times New Roman"/>
          <w:sz w:val="28"/>
          <w:szCs w:val="28"/>
        </w:rPr>
        <w:t>П</w:t>
      </w:r>
      <w:r w:rsidRPr="00755336">
        <w:rPr>
          <w:rFonts w:ascii="Times New Roman" w:hAnsi="Times New Roman" w:cs="Times New Roman"/>
          <w:sz w:val="28"/>
          <w:szCs w:val="28"/>
        </w:rPr>
        <w:t>роведение экскурсий в музее, подготовку и проведение мероприятий в музее. Сбор информ</w:t>
      </w:r>
      <w:r>
        <w:rPr>
          <w:rFonts w:ascii="Times New Roman" w:hAnsi="Times New Roman" w:cs="Times New Roman"/>
          <w:sz w:val="28"/>
          <w:szCs w:val="28"/>
        </w:rPr>
        <w:t>ации у родственников и знакомых</w:t>
      </w:r>
      <w:r w:rsidRPr="00755336">
        <w:rPr>
          <w:rFonts w:ascii="Times New Roman" w:hAnsi="Times New Roman" w:cs="Times New Roman"/>
          <w:sz w:val="28"/>
          <w:szCs w:val="28"/>
        </w:rPr>
        <w:t>. Книга Памяти школы.</w:t>
      </w:r>
    </w:p>
    <w:p w:rsidR="000355BE" w:rsidRPr="00755336" w:rsidRDefault="000355BE" w:rsidP="00FB0474">
      <w:pPr>
        <w:pStyle w:val="a3"/>
        <w:numPr>
          <w:ilvl w:val="0"/>
          <w:numId w:val="67"/>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Историко-культурные памятники</w:t>
      </w:r>
    </w:p>
    <w:p w:rsidR="000355BE" w:rsidRPr="00755336" w:rsidRDefault="000355BE" w:rsidP="00C77C87">
      <w:pPr>
        <w:spacing w:line="360" w:lineRule="auto"/>
        <w:ind w:left="720"/>
        <w:jc w:val="both"/>
        <w:rPr>
          <w:rFonts w:ascii="Times New Roman" w:hAnsi="Times New Roman" w:cs="Times New Roman"/>
          <w:sz w:val="28"/>
          <w:szCs w:val="28"/>
        </w:rPr>
      </w:pPr>
      <w:r w:rsidRPr="00755336">
        <w:rPr>
          <w:rFonts w:ascii="Times New Roman" w:hAnsi="Times New Roman" w:cs="Times New Roman"/>
          <w:i/>
          <w:sz w:val="28"/>
          <w:szCs w:val="28"/>
        </w:rPr>
        <w:lastRenderedPageBreak/>
        <w:t>Теоретическая часть.</w:t>
      </w:r>
      <w:r w:rsidRPr="00755336">
        <w:rPr>
          <w:rFonts w:ascii="Times New Roman" w:hAnsi="Times New Roman" w:cs="Times New Roman"/>
          <w:sz w:val="28"/>
          <w:szCs w:val="28"/>
        </w:rPr>
        <w:t xml:space="preserve">    История города</w:t>
      </w:r>
      <w:r>
        <w:rPr>
          <w:rFonts w:ascii="Times New Roman" w:hAnsi="Times New Roman" w:cs="Times New Roman"/>
          <w:sz w:val="28"/>
          <w:szCs w:val="28"/>
        </w:rPr>
        <w:t xml:space="preserve"> Ирбита</w:t>
      </w:r>
      <w:r w:rsidRPr="00755336">
        <w:rPr>
          <w:rFonts w:ascii="Times New Roman" w:hAnsi="Times New Roman" w:cs="Times New Roman"/>
          <w:sz w:val="28"/>
          <w:szCs w:val="28"/>
        </w:rPr>
        <w:t>. Памятники истории и культуры. Познавательное и воспитательное значение. Приемы показа памя</w:t>
      </w:r>
      <w:r>
        <w:rPr>
          <w:rFonts w:ascii="Times New Roman" w:hAnsi="Times New Roman" w:cs="Times New Roman"/>
          <w:sz w:val="28"/>
          <w:szCs w:val="28"/>
        </w:rPr>
        <w:t>тных мест</w:t>
      </w:r>
      <w:r w:rsidRPr="00755336">
        <w:rPr>
          <w:rFonts w:ascii="Times New Roman" w:hAnsi="Times New Roman" w:cs="Times New Roman"/>
          <w:sz w:val="28"/>
          <w:szCs w:val="28"/>
        </w:rPr>
        <w:t xml:space="preserve">. </w:t>
      </w:r>
      <w:r>
        <w:rPr>
          <w:rFonts w:ascii="Times New Roman" w:hAnsi="Times New Roman" w:cs="Times New Roman"/>
          <w:sz w:val="28"/>
          <w:szCs w:val="28"/>
        </w:rPr>
        <w:t>П</w:t>
      </w:r>
      <w:r w:rsidRPr="00755336">
        <w:rPr>
          <w:rFonts w:ascii="Times New Roman" w:hAnsi="Times New Roman" w:cs="Times New Roman"/>
          <w:sz w:val="28"/>
          <w:szCs w:val="28"/>
        </w:rPr>
        <w:t>равила безопасности, связанные с проведением автобусной экскурсии.</w:t>
      </w:r>
    </w:p>
    <w:p w:rsidR="000355BE" w:rsidRDefault="000355BE" w:rsidP="000355BE">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 xml:space="preserve">Практическая часть. </w:t>
      </w:r>
      <w:r w:rsidRPr="00755336">
        <w:rPr>
          <w:rFonts w:ascii="Times New Roman" w:hAnsi="Times New Roman" w:cs="Times New Roman"/>
          <w:sz w:val="28"/>
          <w:szCs w:val="28"/>
        </w:rPr>
        <w:t xml:space="preserve"> Посещ</w:t>
      </w:r>
      <w:r>
        <w:rPr>
          <w:rFonts w:ascii="Times New Roman" w:hAnsi="Times New Roman" w:cs="Times New Roman"/>
          <w:sz w:val="28"/>
          <w:szCs w:val="28"/>
        </w:rPr>
        <w:t>ение музеев г. Ирбита</w:t>
      </w:r>
      <w:r w:rsidRPr="00755336">
        <w:rPr>
          <w:rFonts w:ascii="Times New Roman" w:hAnsi="Times New Roman" w:cs="Times New Roman"/>
          <w:sz w:val="28"/>
          <w:szCs w:val="28"/>
        </w:rPr>
        <w:t xml:space="preserve">. </w:t>
      </w:r>
    </w:p>
    <w:p w:rsidR="000355BE" w:rsidRPr="00353B52" w:rsidRDefault="000355BE" w:rsidP="00FB0474">
      <w:pPr>
        <w:pStyle w:val="a3"/>
        <w:numPr>
          <w:ilvl w:val="0"/>
          <w:numId w:val="67"/>
        </w:numPr>
        <w:spacing w:line="360" w:lineRule="auto"/>
        <w:jc w:val="both"/>
        <w:rPr>
          <w:rFonts w:ascii="Times New Roman" w:hAnsi="Times New Roman" w:cs="Times New Roman"/>
          <w:b/>
          <w:sz w:val="28"/>
          <w:szCs w:val="28"/>
        </w:rPr>
      </w:pPr>
      <w:r w:rsidRPr="00353B52">
        <w:rPr>
          <w:rFonts w:ascii="Times New Roman" w:hAnsi="Times New Roman" w:cs="Times New Roman"/>
          <w:b/>
          <w:sz w:val="28"/>
          <w:szCs w:val="28"/>
        </w:rPr>
        <w:t xml:space="preserve">Литературные источники </w:t>
      </w:r>
    </w:p>
    <w:p w:rsidR="000355BE" w:rsidRPr="00755336" w:rsidRDefault="000355BE" w:rsidP="00C77C87">
      <w:pPr>
        <w:spacing w:line="360" w:lineRule="auto"/>
        <w:ind w:left="720"/>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Где искать литературу. Библиотеки, личные собрания. </w:t>
      </w:r>
      <w:r>
        <w:rPr>
          <w:rFonts w:ascii="Times New Roman" w:hAnsi="Times New Roman" w:cs="Times New Roman"/>
          <w:sz w:val="28"/>
          <w:szCs w:val="28"/>
        </w:rPr>
        <w:t>Знакомство</w:t>
      </w:r>
      <w:r w:rsidRPr="00755336">
        <w:rPr>
          <w:rFonts w:ascii="Times New Roman" w:hAnsi="Times New Roman" w:cs="Times New Roman"/>
          <w:sz w:val="28"/>
          <w:szCs w:val="28"/>
        </w:rPr>
        <w:t xml:space="preserve"> с каталогами в библиотеке. Изучение текста. Составление выписок. </w:t>
      </w:r>
    </w:p>
    <w:p w:rsidR="000355BE" w:rsidRPr="00755336" w:rsidRDefault="000355BE" w:rsidP="000355BE">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Практическая часть.</w:t>
      </w:r>
      <w:r>
        <w:rPr>
          <w:rFonts w:ascii="Times New Roman" w:hAnsi="Times New Roman" w:cs="Times New Roman"/>
          <w:sz w:val="28"/>
          <w:szCs w:val="28"/>
        </w:rPr>
        <w:t xml:space="preserve"> Энциклопедии, словари. </w:t>
      </w:r>
      <w:r w:rsidRPr="00755336">
        <w:rPr>
          <w:rFonts w:ascii="Times New Roman" w:hAnsi="Times New Roman" w:cs="Times New Roman"/>
          <w:sz w:val="28"/>
          <w:szCs w:val="28"/>
        </w:rPr>
        <w:t xml:space="preserve">Словарь музейных терминов. Работа с архивами в Интернет сети. </w:t>
      </w:r>
    </w:p>
    <w:p w:rsidR="000355BE" w:rsidRPr="00755336" w:rsidRDefault="000355BE" w:rsidP="00FB0474">
      <w:pPr>
        <w:pStyle w:val="a3"/>
        <w:numPr>
          <w:ilvl w:val="0"/>
          <w:numId w:val="67"/>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Предъявление результатов</w:t>
      </w:r>
    </w:p>
    <w:p w:rsidR="000355BE" w:rsidRDefault="000355BE" w:rsidP="000355BE">
      <w:pPr>
        <w:spacing w:line="360" w:lineRule="auto"/>
        <w:ind w:firstLine="567"/>
        <w:jc w:val="both"/>
        <w:rPr>
          <w:rFonts w:ascii="Times New Roman" w:hAnsi="Times New Roman" w:cs="Times New Roman"/>
          <w:sz w:val="28"/>
          <w:szCs w:val="28"/>
        </w:rPr>
      </w:pPr>
      <w:r w:rsidRPr="00755336">
        <w:rPr>
          <w:rFonts w:ascii="Times New Roman" w:hAnsi="Times New Roman" w:cs="Times New Roman"/>
          <w:sz w:val="28"/>
          <w:szCs w:val="28"/>
        </w:rPr>
        <w:t>Предъявление результатов работа музея на на</w:t>
      </w:r>
      <w:r>
        <w:rPr>
          <w:rFonts w:ascii="Times New Roman" w:hAnsi="Times New Roman" w:cs="Times New Roman"/>
          <w:sz w:val="28"/>
          <w:szCs w:val="28"/>
        </w:rPr>
        <w:t>учно-практической конференции</w:t>
      </w:r>
      <w:r w:rsidRPr="00755336">
        <w:rPr>
          <w:rFonts w:ascii="Times New Roman" w:hAnsi="Times New Roman" w:cs="Times New Roman"/>
          <w:sz w:val="28"/>
          <w:szCs w:val="28"/>
        </w:rPr>
        <w:t xml:space="preserve">. </w:t>
      </w:r>
    </w:p>
    <w:p w:rsidR="000355BE" w:rsidRDefault="000355BE" w:rsidP="000355BE">
      <w:pPr>
        <w:spacing w:line="360" w:lineRule="auto"/>
        <w:jc w:val="both"/>
        <w:rPr>
          <w:rFonts w:ascii="Times New Roman" w:eastAsia="Times New Roman" w:hAnsi="Times New Roman" w:cs="Times New Roman"/>
          <w:b/>
          <w:color w:val="000000"/>
          <w:sz w:val="28"/>
          <w:szCs w:val="28"/>
          <w:lang w:eastAsia="ru-RU"/>
        </w:rPr>
      </w:pPr>
    </w:p>
    <w:p w:rsidR="000355BE" w:rsidRDefault="000355BE">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0355BE" w:rsidRPr="000355BE" w:rsidTr="00DE7FCD">
        <w:tc>
          <w:tcPr>
            <w:tcW w:w="4075" w:type="dxa"/>
            <w:hideMark/>
          </w:tcPr>
          <w:p w:rsidR="000355BE" w:rsidRPr="000355BE" w:rsidRDefault="000355BE" w:rsidP="000355BE">
            <w:pPr>
              <w:tabs>
                <w:tab w:val="left" w:pos="851"/>
              </w:tabs>
              <w:spacing w:after="0"/>
              <w:rPr>
                <w:rFonts w:ascii="Times New Roman" w:eastAsia="Calibri" w:hAnsi="Times New Roman" w:cs="Times New Roman"/>
                <w:sz w:val="28"/>
                <w:szCs w:val="28"/>
                <w:lang w:eastAsia="ru-RU"/>
              </w:rPr>
            </w:pPr>
            <w:r w:rsidRPr="000355BE">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«Музееведение»</w:t>
            </w:r>
          </w:p>
        </w:tc>
      </w:tr>
    </w:tbl>
    <w:p w:rsidR="000355BE" w:rsidRPr="000355BE" w:rsidRDefault="000355BE" w:rsidP="000355BE">
      <w:pPr>
        <w:tabs>
          <w:tab w:val="left" w:pos="851"/>
        </w:tabs>
        <w:spacing w:after="0"/>
        <w:ind w:firstLine="709"/>
        <w:jc w:val="both"/>
        <w:rPr>
          <w:rFonts w:ascii="Times New Roman" w:eastAsia="MS Mincho" w:hAnsi="Times New Roman" w:cs="Times New Roman"/>
          <w:color w:val="00B050"/>
          <w:sz w:val="28"/>
          <w:szCs w:val="28"/>
          <w:lang w:eastAsia="ja-JP"/>
        </w:rPr>
      </w:pPr>
    </w:p>
    <w:p w:rsidR="000355BE" w:rsidRPr="000355BE" w:rsidRDefault="000355BE" w:rsidP="000355BE">
      <w:pPr>
        <w:tabs>
          <w:tab w:val="left" w:pos="851"/>
        </w:tabs>
        <w:spacing w:after="0"/>
        <w:ind w:firstLine="709"/>
        <w:jc w:val="both"/>
        <w:rPr>
          <w:rFonts w:ascii="Times New Roman" w:eastAsia="Times New Roman" w:hAnsi="Times New Roman" w:cs="Times New Roman"/>
          <w:color w:val="00B050"/>
          <w:sz w:val="28"/>
          <w:szCs w:val="28"/>
          <w:lang w:eastAsia="ru-RU"/>
        </w:rPr>
      </w:pPr>
    </w:p>
    <w:p w:rsidR="000355BE" w:rsidRPr="000355BE" w:rsidRDefault="000355BE" w:rsidP="000355BE">
      <w:pPr>
        <w:tabs>
          <w:tab w:val="left" w:pos="851"/>
        </w:tabs>
        <w:spacing w:after="0"/>
        <w:ind w:firstLine="709"/>
        <w:jc w:val="both"/>
        <w:rPr>
          <w:rFonts w:ascii="Times New Roman" w:eastAsia="Times New Roman" w:hAnsi="Times New Roman" w:cs="Times New Roman"/>
          <w:color w:val="00B050"/>
          <w:sz w:val="28"/>
          <w:szCs w:val="28"/>
          <w:lang w:eastAsia="ru-RU"/>
        </w:rPr>
      </w:pPr>
    </w:p>
    <w:p w:rsidR="000355BE" w:rsidRPr="000355BE" w:rsidRDefault="000355BE" w:rsidP="000355BE">
      <w:pPr>
        <w:tabs>
          <w:tab w:val="left" w:pos="851"/>
        </w:tabs>
        <w:spacing w:after="0"/>
        <w:ind w:firstLine="709"/>
        <w:jc w:val="both"/>
        <w:rPr>
          <w:rFonts w:ascii="Times New Roman" w:eastAsia="Times New Roman" w:hAnsi="Times New Roman" w:cs="Times New Roman"/>
          <w:color w:val="00B050"/>
          <w:sz w:val="28"/>
          <w:szCs w:val="28"/>
          <w:lang w:eastAsia="ru-RU"/>
        </w:rPr>
      </w:pPr>
    </w:p>
    <w:p w:rsidR="000355BE" w:rsidRPr="000355BE" w:rsidRDefault="000355BE" w:rsidP="000355BE">
      <w:pPr>
        <w:tabs>
          <w:tab w:val="left" w:pos="851"/>
        </w:tabs>
        <w:spacing w:after="0"/>
        <w:ind w:firstLine="709"/>
        <w:jc w:val="both"/>
        <w:rPr>
          <w:rFonts w:ascii="Times New Roman" w:eastAsia="Times New Roman" w:hAnsi="Times New Roman" w:cs="Times New Roman"/>
          <w:color w:val="00B050"/>
          <w:sz w:val="28"/>
          <w:szCs w:val="28"/>
          <w:lang w:eastAsia="ru-RU"/>
        </w:rPr>
      </w:pPr>
    </w:p>
    <w:p w:rsidR="000355BE" w:rsidRPr="000355BE" w:rsidRDefault="000355BE" w:rsidP="000355BE">
      <w:pPr>
        <w:tabs>
          <w:tab w:val="left" w:pos="851"/>
        </w:tabs>
        <w:spacing w:after="0"/>
        <w:ind w:firstLine="709"/>
        <w:jc w:val="both"/>
        <w:rPr>
          <w:rFonts w:ascii="Times New Roman" w:eastAsia="Times New Roman" w:hAnsi="Times New Roman" w:cs="Times New Roman"/>
          <w:color w:val="00B050"/>
          <w:sz w:val="28"/>
          <w:szCs w:val="28"/>
          <w:lang w:eastAsia="ru-RU"/>
        </w:rPr>
      </w:pPr>
    </w:p>
    <w:p w:rsidR="000355BE" w:rsidRPr="000355BE" w:rsidRDefault="000355BE" w:rsidP="000355BE">
      <w:pPr>
        <w:tabs>
          <w:tab w:val="left" w:pos="851"/>
        </w:tabs>
        <w:spacing w:after="0"/>
        <w:ind w:firstLine="709"/>
        <w:jc w:val="both"/>
        <w:rPr>
          <w:rFonts w:ascii="Times New Roman" w:eastAsia="Times New Roman" w:hAnsi="Times New Roman" w:cs="Times New Roman"/>
          <w:color w:val="00B050"/>
          <w:sz w:val="28"/>
          <w:szCs w:val="28"/>
          <w:lang w:eastAsia="ru-RU"/>
        </w:rPr>
      </w:pPr>
    </w:p>
    <w:p w:rsidR="000355BE" w:rsidRPr="000355BE" w:rsidRDefault="000355BE" w:rsidP="000355BE">
      <w:pPr>
        <w:tabs>
          <w:tab w:val="left" w:pos="851"/>
        </w:tabs>
        <w:spacing w:after="0"/>
        <w:ind w:firstLine="709"/>
        <w:jc w:val="both"/>
        <w:rPr>
          <w:rFonts w:ascii="Times New Roman" w:eastAsia="Times New Roman" w:hAnsi="Times New Roman" w:cs="Times New Roman"/>
          <w:color w:val="00B050"/>
          <w:sz w:val="28"/>
          <w:szCs w:val="28"/>
          <w:lang w:eastAsia="ru-RU"/>
        </w:rPr>
      </w:pPr>
    </w:p>
    <w:p w:rsidR="000355BE" w:rsidRPr="000355BE" w:rsidRDefault="000355BE" w:rsidP="000355BE">
      <w:pPr>
        <w:tabs>
          <w:tab w:val="left" w:pos="851"/>
        </w:tabs>
        <w:spacing w:after="0"/>
        <w:ind w:firstLine="709"/>
        <w:jc w:val="both"/>
        <w:rPr>
          <w:rFonts w:ascii="Times New Roman" w:eastAsia="Times New Roman" w:hAnsi="Times New Roman" w:cs="Times New Roman"/>
          <w:color w:val="00B050"/>
          <w:sz w:val="28"/>
          <w:szCs w:val="28"/>
          <w:lang w:eastAsia="ru-RU"/>
        </w:rPr>
      </w:pPr>
    </w:p>
    <w:p w:rsidR="000355BE" w:rsidRPr="000355BE" w:rsidRDefault="000355BE" w:rsidP="000355BE">
      <w:pPr>
        <w:tabs>
          <w:tab w:val="left" w:pos="851"/>
        </w:tabs>
        <w:spacing w:after="0"/>
        <w:ind w:firstLine="709"/>
        <w:jc w:val="both"/>
        <w:rPr>
          <w:rFonts w:ascii="Times New Roman" w:eastAsia="Times New Roman" w:hAnsi="Times New Roman" w:cs="Times New Roman"/>
          <w:color w:val="00B050"/>
          <w:sz w:val="28"/>
          <w:szCs w:val="28"/>
          <w:lang w:eastAsia="ru-RU"/>
        </w:rPr>
      </w:pPr>
    </w:p>
    <w:p w:rsidR="000355BE" w:rsidRPr="000355BE" w:rsidRDefault="000355BE" w:rsidP="000355BE">
      <w:pPr>
        <w:tabs>
          <w:tab w:val="left" w:pos="851"/>
        </w:tabs>
        <w:spacing w:after="0"/>
        <w:ind w:firstLine="709"/>
        <w:jc w:val="both"/>
        <w:rPr>
          <w:rFonts w:ascii="Times New Roman" w:eastAsia="Times New Roman" w:hAnsi="Times New Roman" w:cs="Times New Roman"/>
          <w:color w:val="00B050"/>
          <w:sz w:val="28"/>
          <w:szCs w:val="28"/>
          <w:lang w:eastAsia="ru-RU"/>
        </w:rPr>
      </w:pPr>
    </w:p>
    <w:p w:rsidR="000355BE" w:rsidRPr="000355BE" w:rsidRDefault="000355BE" w:rsidP="000355BE">
      <w:pPr>
        <w:tabs>
          <w:tab w:val="left" w:pos="851"/>
        </w:tabs>
        <w:spacing w:after="0"/>
        <w:ind w:firstLine="709"/>
        <w:jc w:val="both"/>
        <w:rPr>
          <w:rFonts w:ascii="Times New Roman" w:eastAsia="Times New Roman" w:hAnsi="Times New Roman" w:cs="Times New Roman"/>
          <w:color w:val="00B050"/>
          <w:sz w:val="28"/>
          <w:szCs w:val="28"/>
          <w:lang w:eastAsia="ru-RU"/>
        </w:rPr>
      </w:pPr>
    </w:p>
    <w:p w:rsidR="000355BE" w:rsidRPr="000355BE" w:rsidRDefault="000355BE" w:rsidP="000355BE">
      <w:pPr>
        <w:tabs>
          <w:tab w:val="left" w:pos="851"/>
        </w:tabs>
        <w:spacing w:after="0"/>
        <w:ind w:firstLine="709"/>
        <w:jc w:val="both"/>
        <w:rPr>
          <w:rFonts w:ascii="Times New Roman" w:eastAsia="Times New Roman" w:hAnsi="Times New Roman" w:cs="Times New Roman"/>
          <w:color w:val="00B050"/>
          <w:sz w:val="28"/>
          <w:szCs w:val="28"/>
          <w:lang w:eastAsia="ru-RU"/>
        </w:rPr>
      </w:pPr>
    </w:p>
    <w:p w:rsidR="000355BE" w:rsidRPr="000355BE" w:rsidRDefault="000355BE" w:rsidP="000355BE">
      <w:pPr>
        <w:tabs>
          <w:tab w:val="left" w:pos="851"/>
        </w:tabs>
        <w:spacing w:after="0"/>
        <w:ind w:firstLine="709"/>
        <w:jc w:val="both"/>
        <w:rPr>
          <w:rFonts w:ascii="Times New Roman" w:eastAsia="Times New Roman" w:hAnsi="Times New Roman" w:cs="Times New Roman"/>
          <w:color w:val="00B050"/>
          <w:sz w:val="28"/>
          <w:szCs w:val="28"/>
          <w:lang w:eastAsia="ru-RU"/>
        </w:rPr>
      </w:pPr>
    </w:p>
    <w:p w:rsidR="000355BE" w:rsidRPr="000355BE" w:rsidRDefault="000355BE" w:rsidP="000355BE">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0355BE">
        <w:rPr>
          <w:rFonts w:ascii="Times New Roman" w:eastAsia="Times New Roman" w:hAnsi="Times New Roman" w:cs="Times New Roman"/>
          <w:b/>
          <w:color w:val="000000"/>
          <w:sz w:val="32"/>
          <w:szCs w:val="28"/>
          <w:lang w:eastAsia="ru-RU"/>
        </w:rPr>
        <w:t xml:space="preserve">Рабочая программа по курсу </w:t>
      </w:r>
    </w:p>
    <w:p w:rsidR="000355BE" w:rsidRPr="000355BE" w:rsidRDefault="000355BE" w:rsidP="000355BE">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0355BE">
        <w:rPr>
          <w:rFonts w:ascii="Times New Roman" w:eastAsia="Times New Roman" w:hAnsi="Times New Roman" w:cs="Times New Roman"/>
          <w:b/>
          <w:color w:val="000000"/>
          <w:sz w:val="32"/>
          <w:szCs w:val="28"/>
          <w:lang w:eastAsia="ru-RU"/>
        </w:rPr>
        <w:t>«Поисковая-исследовательская работа»</w:t>
      </w:r>
    </w:p>
    <w:p w:rsidR="000355BE" w:rsidRPr="000355BE" w:rsidRDefault="000355BE" w:rsidP="000355BE">
      <w:pPr>
        <w:tabs>
          <w:tab w:val="left" w:pos="851"/>
        </w:tabs>
        <w:spacing w:after="0"/>
        <w:ind w:firstLine="709"/>
        <w:jc w:val="center"/>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color w:val="000000"/>
          <w:sz w:val="28"/>
          <w:szCs w:val="28"/>
          <w:lang w:eastAsia="ru-RU"/>
        </w:rPr>
        <w:t xml:space="preserve">(детское творческое объединение </w:t>
      </w:r>
    </w:p>
    <w:p w:rsidR="000355BE" w:rsidRPr="000355BE" w:rsidRDefault="000355BE" w:rsidP="000355BE">
      <w:pPr>
        <w:tabs>
          <w:tab w:val="left" w:pos="851"/>
        </w:tabs>
        <w:spacing w:after="0"/>
        <w:ind w:firstLine="709"/>
        <w:jc w:val="center"/>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color w:val="000000"/>
          <w:sz w:val="28"/>
          <w:szCs w:val="28"/>
          <w:lang w:eastAsia="ru-RU"/>
        </w:rPr>
        <w:t xml:space="preserve">«Юный краевед», </w:t>
      </w:r>
    </w:p>
    <w:p w:rsidR="000355BE" w:rsidRPr="000355BE" w:rsidRDefault="000355BE" w:rsidP="000355BE">
      <w:pPr>
        <w:tabs>
          <w:tab w:val="left" w:pos="851"/>
        </w:tabs>
        <w:spacing w:after="0"/>
        <w:ind w:firstLine="709"/>
        <w:jc w:val="center"/>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color w:val="000000"/>
          <w:sz w:val="28"/>
          <w:szCs w:val="28"/>
          <w:lang w:eastAsia="ru-RU"/>
        </w:rPr>
        <w:t>руководитель Сапожникова С.Н.,</w:t>
      </w:r>
    </w:p>
    <w:p w:rsidR="000355BE" w:rsidRPr="000355BE" w:rsidRDefault="000355BE" w:rsidP="00FB0474">
      <w:pPr>
        <w:numPr>
          <w:ilvl w:val="0"/>
          <w:numId w:val="68"/>
        </w:numPr>
        <w:tabs>
          <w:tab w:val="left" w:pos="851"/>
        </w:tabs>
        <w:spacing w:after="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5BE">
        <w:rPr>
          <w:rFonts w:ascii="Times New Roman" w:eastAsia="Times New Roman" w:hAnsi="Times New Roman" w:cs="Times New Roman"/>
          <w:color w:val="000000"/>
          <w:sz w:val="28"/>
          <w:szCs w:val="28"/>
          <w:lang w:eastAsia="ru-RU"/>
        </w:rPr>
        <w:t>год обучения)</w:t>
      </w:r>
    </w:p>
    <w:p w:rsidR="000355BE" w:rsidRDefault="006856E6" w:rsidP="000355BE">
      <w:pPr>
        <w:spacing w:line="360" w:lineRule="auto"/>
        <w:jc w:val="both"/>
        <w:rPr>
          <w:rFonts w:ascii="Times New Roman" w:eastAsia="Times New Roman" w:hAnsi="Times New Roman" w:cs="Times New Roman"/>
          <w:b/>
          <w:color w:val="000000"/>
          <w:sz w:val="28"/>
          <w:szCs w:val="28"/>
          <w:lang w:eastAsia="ru-RU"/>
        </w:rPr>
      </w:pPr>
      <w:r w:rsidRPr="000355BE">
        <w:rPr>
          <w:rFonts w:ascii="Times New Roman" w:eastAsia="Times New Roman" w:hAnsi="Times New Roman" w:cs="Times New Roman"/>
          <w:b/>
          <w:color w:val="000000"/>
          <w:sz w:val="28"/>
          <w:szCs w:val="28"/>
          <w:lang w:eastAsia="ru-RU"/>
        </w:rPr>
        <w:br w:type="page"/>
      </w:r>
    </w:p>
    <w:p w:rsidR="000355BE" w:rsidRPr="00C12E09" w:rsidRDefault="000355BE" w:rsidP="000355BE">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0355BE" w:rsidRPr="00C12E09" w:rsidRDefault="000355BE" w:rsidP="000355BE">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sidR="007636F3">
        <w:rPr>
          <w:rFonts w:ascii="Times New Roman" w:eastAsia="Times New Roman" w:hAnsi="Times New Roman" w:cs="Times New Roman"/>
          <w:color w:val="000000"/>
          <w:sz w:val="28"/>
          <w:szCs w:val="28"/>
          <w:lang w:eastAsia="ru-RU"/>
        </w:rPr>
        <w:t>76</w:t>
      </w:r>
      <w:r w:rsidRPr="00C12E09">
        <w:rPr>
          <w:rFonts w:ascii="Times New Roman" w:eastAsia="Times New Roman" w:hAnsi="Times New Roman" w:cs="Times New Roman"/>
          <w:color w:val="000000"/>
          <w:sz w:val="28"/>
          <w:szCs w:val="28"/>
          <w:lang w:eastAsia="ru-RU"/>
        </w:rPr>
        <w:t xml:space="preserve"> час</w:t>
      </w:r>
      <w:r w:rsidR="00E94750">
        <w:rPr>
          <w:rFonts w:ascii="Times New Roman" w:eastAsia="Times New Roman" w:hAnsi="Times New Roman" w:cs="Times New Roman"/>
          <w:color w:val="000000"/>
          <w:sz w:val="28"/>
          <w:szCs w:val="28"/>
          <w:lang w:eastAsia="ru-RU"/>
        </w:rPr>
        <w:t>ов</w:t>
      </w:r>
      <w:r w:rsidRPr="00C12E09">
        <w:rPr>
          <w:rFonts w:ascii="Times New Roman" w:eastAsia="Times New Roman" w:hAnsi="Times New Roman" w:cs="Times New Roman"/>
          <w:color w:val="000000"/>
          <w:sz w:val="28"/>
          <w:szCs w:val="28"/>
          <w:lang w:eastAsia="ru-RU"/>
        </w:rPr>
        <w:t xml:space="preserve"> (в том числе, теоретические занятия – </w:t>
      </w:r>
      <w:r w:rsidR="007636F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4</w:t>
      </w:r>
      <w:r w:rsidRPr="00C12E09">
        <w:rPr>
          <w:rFonts w:ascii="Times New Roman" w:eastAsia="Times New Roman" w:hAnsi="Times New Roman" w:cs="Times New Roman"/>
          <w:color w:val="000000"/>
          <w:sz w:val="28"/>
          <w:szCs w:val="28"/>
          <w:lang w:eastAsia="ru-RU"/>
        </w:rPr>
        <w:t xml:space="preserve">, практические занятия – </w:t>
      </w:r>
      <w:r w:rsidR="007636F3">
        <w:rPr>
          <w:rFonts w:ascii="Times New Roman" w:eastAsia="Times New Roman" w:hAnsi="Times New Roman" w:cs="Times New Roman"/>
          <w:color w:val="000000"/>
          <w:sz w:val="28"/>
          <w:szCs w:val="28"/>
          <w:lang w:eastAsia="ru-RU"/>
        </w:rPr>
        <w:t>52</w:t>
      </w:r>
      <w:r w:rsidRPr="00C12E09">
        <w:rPr>
          <w:rFonts w:ascii="Times New Roman" w:eastAsia="Times New Roman" w:hAnsi="Times New Roman" w:cs="Times New Roman"/>
          <w:color w:val="000000"/>
          <w:sz w:val="28"/>
          <w:szCs w:val="28"/>
          <w:lang w:eastAsia="ru-RU"/>
        </w:rPr>
        <w:t>).</w:t>
      </w:r>
    </w:p>
    <w:p w:rsidR="000355BE" w:rsidRDefault="000355BE" w:rsidP="000355BE">
      <w:pPr>
        <w:spacing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0355BE" w:rsidRDefault="000355BE" w:rsidP="00FB0474">
      <w:pPr>
        <w:pStyle w:val="a3"/>
        <w:numPr>
          <w:ilvl w:val="0"/>
          <w:numId w:val="69"/>
        </w:num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0355BE" w:rsidRDefault="000355BE" w:rsidP="000355BE">
      <w:p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 1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431"/>
        <w:gridCol w:w="2268"/>
      </w:tblGrid>
      <w:tr w:rsidR="000355BE" w:rsidRPr="000355BE" w:rsidTr="000355BE">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0355BE">
              <w:rPr>
                <w:rFonts w:ascii="Times New Roman" w:eastAsia="Times New Roman" w:hAnsi="Times New Roman" w:cs="Times New Roman"/>
                <w:b/>
                <w:color w:val="000000"/>
                <w:sz w:val="28"/>
                <w:szCs w:val="28"/>
                <w:lang w:eastAsia="ru-RU"/>
              </w:rPr>
              <w:t>№</w:t>
            </w:r>
          </w:p>
          <w:p w:rsidR="000355BE" w:rsidRPr="000355BE" w:rsidRDefault="000355BE" w:rsidP="000355BE">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0355BE">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5BE">
              <w:rPr>
                <w:rFonts w:ascii="Times New Roman" w:eastAsia="Times New Roman" w:hAnsi="Times New Roman" w:cs="Times New Roman"/>
                <w:b/>
                <w:color w:val="000000"/>
                <w:sz w:val="28"/>
                <w:szCs w:val="28"/>
                <w:lang w:eastAsia="ru-RU"/>
              </w:rPr>
              <w:t>Тема</w:t>
            </w:r>
          </w:p>
        </w:tc>
        <w:tc>
          <w:tcPr>
            <w:tcW w:w="3771" w:type="dxa"/>
            <w:gridSpan w:val="3"/>
            <w:tcBorders>
              <w:top w:val="single" w:sz="6" w:space="0" w:color="auto"/>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55BE">
              <w:rPr>
                <w:rFonts w:ascii="Times New Roman" w:eastAsia="Times New Roman" w:hAnsi="Times New Roman" w:cs="Times New Roman"/>
                <w:b/>
                <w:sz w:val="28"/>
                <w:szCs w:val="28"/>
                <w:lang w:eastAsia="ru-RU"/>
              </w:rPr>
              <w:t>Количество часов</w:t>
            </w:r>
          </w:p>
        </w:tc>
        <w:tc>
          <w:tcPr>
            <w:tcW w:w="2268" w:type="dxa"/>
            <w:vMerge w:val="restart"/>
            <w:tcBorders>
              <w:top w:val="single" w:sz="6" w:space="0" w:color="auto"/>
              <w:left w:val="single" w:sz="6" w:space="0" w:color="auto"/>
              <w:right w:val="single" w:sz="6" w:space="0" w:color="auto"/>
            </w:tcBorders>
            <w:shd w:val="clear" w:color="auto" w:fill="FFFFFF"/>
          </w:tcPr>
          <w:p w:rsidR="000355BE" w:rsidRPr="000355BE" w:rsidRDefault="000355BE" w:rsidP="000355BE">
            <w:pPr>
              <w:spacing w:after="0" w:line="240" w:lineRule="auto"/>
              <w:jc w:val="center"/>
              <w:rPr>
                <w:rFonts w:ascii="Times New Roman" w:eastAsia="Times New Roman" w:hAnsi="Times New Roman" w:cs="Times New Roman"/>
                <w:b/>
                <w:sz w:val="28"/>
                <w:szCs w:val="28"/>
                <w:lang w:eastAsia="ru-RU"/>
              </w:rPr>
            </w:pPr>
            <w:r w:rsidRPr="000355BE">
              <w:rPr>
                <w:rFonts w:ascii="Times New Roman" w:eastAsia="Times New Roman" w:hAnsi="Times New Roman" w:cs="Times New Roman"/>
                <w:b/>
                <w:sz w:val="28"/>
                <w:szCs w:val="28"/>
                <w:lang w:eastAsia="ru-RU"/>
              </w:rPr>
              <w:t>Формы контроля</w:t>
            </w:r>
          </w:p>
        </w:tc>
      </w:tr>
      <w:tr w:rsidR="000355BE" w:rsidRPr="000355BE" w:rsidTr="000355BE">
        <w:trPr>
          <w:trHeight w:val="336"/>
        </w:trPr>
        <w:tc>
          <w:tcPr>
            <w:tcW w:w="600" w:type="dxa"/>
            <w:vMerge/>
            <w:tcBorders>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5BE">
              <w:rPr>
                <w:rFonts w:ascii="Times New Roman" w:eastAsia="Times New Roman" w:hAnsi="Times New Roman" w:cs="Times New Roman"/>
                <w:b/>
                <w:color w:val="000000"/>
                <w:sz w:val="28"/>
                <w:szCs w:val="28"/>
                <w:lang w:eastAsia="ru-RU"/>
              </w:rPr>
              <w:t>Всего</w:t>
            </w:r>
          </w:p>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355BE" w:rsidRPr="000355BE" w:rsidRDefault="000355BE" w:rsidP="000355BE">
            <w:pPr>
              <w:spacing w:after="0" w:line="240" w:lineRule="auto"/>
              <w:jc w:val="center"/>
              <w:rPr>
                <w:rFonts w:ascii="Times New Roman" w:eastAsia="Times New Roman" w:hAnsi="Times New Roman" w:cs="Times New Roman"/>
                <w:b/>
                <w:sz w:val="28"/>
                <w:szCs w:val="28"/>
                <w:lang w:eastAsia="ru-RU"/>
              </w:rPr>
            </w:pPr>
            <w:r w:rsidRPr="000355BE">
              <w:rPr>
                <w:rFonts w:ascii="Times New Roman" w:eastAsia="Times New Roman" w:hAnsi="Times New Roman" w:cs="Times New Roman"/>
                <w:b/>
                <w:sz w:val="28"/>
                <w:szCs w:val="28"/>
                <w:lang w:eastAsia="ru-RU"/>
              </w:rPr>
              <w:t>теория</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55BE">
              <w:rPr>
                <w:rFonts w:ascii="Times New Roman" w:eastAsia="Times New Roman" w:hAnsi="Times New Roman" w:cs="Times New Roman"/>
                <w:b/>
                <w:sz w:val="28"/>
                <w:szCs w:val="28"/>
                <w:lang w:eastAsia="ru-RU"/>
              </w:rPr>
              <w:t>практика</w:t>
            </w:r>
          </w:p>
        </w:tc>
        <w:tc>
          <w:tcPr>
            <w:tcW w:w="2268" w:type="dxa"/>
            <w:vMerge/>
            <w:tcBorders>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0355BE" w:rsidRPr="000355BE" w:rsidTr="000355BE">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color w:val="000000"/>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55BE">
              <w:rPr>
                <w:rFonts w:ascii="Times New Roman" w:eastAsia="Times New Roman" w:hAnsi="Times New Roman" w:cs="Times New Roman"/>
                <w:color w:val="000000"/>
                <w:sz w:val="28"/>
                <w:szCs w:val="28"/>
                <w:lang w:eastAsia="ru-RU"/>
              </w:rPr>
              <w:t>Краеведческая работа школьного музея</w:t>
            </w:r>
          </w:p>
          <w:p w:rsidR="000355BE" w:rsidRPr="000355BE" w:rsidRDefault="000355BE" w:rsidP="000355B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1</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Собеседование</w:t>
            </w:r>
          </w:p>
        </w:tc>
      </w:tr>
      <w:tr w:rsidR="000355BE" w:rsidRPr="000355BE" w:rsidTr="000355BE">
        <w:trPr>
          <w:trHeight w:val="523"/>
        </w:trPr>
        <w:tc>
          <w:tcPr>
            <w:tcW w:w="600" w:type="dxa"/>
            <w:tcBorders>
              <w:top w:val="single" w:sz="6" w:space="0" w:color="auto"/>
              <w:left w:val="single" w:sz="6" w:space="0" w:color="auto"/>
              <w:bottom w:val="nil"/>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color w:val="000000"/>
                <w:sz w:val="28"/>
                <w:szCs w:val="28"/>
                <w:lang w:eastAsia="ru-RU"/>
              </w:rPr>
              <w:t>2.</w:t>
            </w:r>
          </w:p>
        </w:tc>
        <w:tc>
          <w:tcPr>
            <w:tcW w:w="3000" w:type="dxa"/>
            <w:tcBorders>
              <w:top w:val="single" w:sz="6" w:space="0" w:color="auto"/>
              <w:left w:val="single" w:sz="6" w:space="0" w:color="auto"/>
              <w:bottom w:val="nil"/>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sz w:val="28"/>
                <w:szCs w:val="28"/>
                <w:lang w:eastAsia="ru-RU"/>
              </w:rPr>
              <w:t>История малой Родины</w:t>
            </w:r>
          </w:p>
        </w:tc>
        <w:tc>
          <w:tcPr>
            <w:tcW w:w="1080" w:type="dxa"/>
            <w:tcBorders>
              <w:top w:val="single" w:sz="6" w:space="0" w:color="auto"/>
              <w:left w:val="single" w:sz="6" w:space="0" w:color="auto"/>
              <w:bottom w:val="nil"/>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color w:val="000000"/>
                <w:sz w:val="28"/>
                <w:szCs w:val="28"/>
                <w:lang w:eastAsia="ru-RU"/>
              </w:rPr>
              <w:t>21</w:t>
            </w:r>
          </w:p>
        </w:tc>
        <w:tc>
          <w:tcPr>
            <w:tcW w:w="1260" w:type="dxa"/>
            <w:tcBorders>
              <w:top w:val="single" w:sz="6" w:space="0" w:color="auto"/>
              <w:left w:val="single" w:sz="6" w:space="0" w:color="auto"/>
              <w:bottom w:val="nil"/>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color w:val="000000"/>
                <w:sz w:val="28"/>
                <w:szCs w:val="28"/>
                <w:lang w:eastAsia="ru-RU"/>
              </w:rPr>
              <w:t>10</w:t>
            </w:r>
          </w:p>
        </w:tc>
        <w:tc>
          <w:tcPr>
            <w:tcW w:w="1431" w:type="dxa"/>
            <w:tcBorders>
              <w:top w:val="single" w:sz="6" w:space="0" w:color="auto"/>
              <w:left w:val="single" w:sz="6" w:space="0" w:color="auto"/>
              <w:bottom w:val="nil"/>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color w:val="000000"/>
                <w:sz w:val="28"/>
                <w:szCs w:val="28"/>
                <w:lang w:eastAsia="ru-RU"/>
              </w:rPr>
              <w:t>11</w:t>
            </w:r>
          </w:p>
        </w:tc>
        <w:tc>
          <w:tcPr>
            <w:tcW w:w="2268" w:type="dxa"/>
            <w:tcBorders>
              <w:top w:val="single" w:sz="6" w:space="0" w:color="auto"/>
              <w:left w:val="single" w:sz="6" w:space="0" w:color="auto"/>
              <w:bottom w:val="nil"/>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sz w:val="28"/>
                <w:szCs w:val="28"/>
                <w:lang w:eastAsia="ru-RU"/>
              </w:rPr>
              <w:t xml:space="preserve">Собеседование </w:t>
            </w:r>
          </w:p>
        </w:tc>
      </w:tr>
      <w:tr w:rsidR="000355BE" w:rsidRPr="000355BE" w:rsidTr="000355BE">
        <w:trPr>
          <w:trHeight w:val="523"/>
        </w:trPr>
        <w:tc>
          <w:tcPr>
            <w:tcW w:w="600" w:type="dxa"/>
            <w:tcBorders>
              <w:top w:val="single" w:sz="6" w:space="0" w:color="auto"/>
              <w:left w:val="single" w:sz="6" w:space="0" w:color="auto"/>
              <w:bottom w:val="nil"/>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3.</w:t>
            </w:r>
          </w:p>
        </w:tc>
        <w:tc>
          <w:tcPr>
            <w:tcW w:w="3000" w:type="dxa"/>
            <w:tcBorders>
              <w:top w:val="single" w:sz="6" w:space="0" w:color="auto"/>
              <w:left w:val="single" w:sz="6" w:space="0" w:color="auto"/>
              <w:bottom w:val="nil"/>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sz w:val="28"/>
                <w:szCs w:val="28"/>
                <w:lang w:eastAsia="ru-RU"/>
              </w:rPr>
              <w:t>Военная слава земляков</w:t>
            </w:r>
          </w:p>
        </w:tc>
        <w:tc>
          <w:tcPr>
            <w:tcW w:w="1080" w:type="dxa"/>
            <w:tcBorders>
              <w:top w:val="single" w:sz="6" w:space="0" w:color="auto"/>
              <w:left w:val="single" w:sz="6" w:space="0" w:color="auto"/>
              <w:bottom w:val="nil"/>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color w:val="000000"/>
                <w:sz w:val="28"/>
                <w:szCs w:val="28"/>
                <w:lang w:eastAsia="ru-RU"/>
              </w:rPr>
              <w:t>25</w:t>
            </w:r>
          </w:p>
        </w:tc>
        <w:tc>
          <w:tcPr>
            <w:tcW w:w="1260" w:type="dxa"/>
            <w:tcBorders>
              <w:top w:val="single" w:sz="6" w:space="0" w:color="auto"/>
              <w:left w:val="single" w:sz="6" w:space="0" w:color="auto"/>
              <w:bottom w:val="nil"/>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color w:val="000000"/>
                <w:sz w:val="28"/>
                <w:szCs w:val="28"/>
                <w:lang w:eastAsia="ru-RU"/>
              </w:rPr>
              <w:t>5</w:t>
            </w:r>
          </w:p>
        </w:tc>
        <w:tc>
          <w:tcPr>
            <w:tcW w:w="1431" w:type="dxa"/>
            <w:tcBorders>
              <w:top w:val="single" w:sz="6" w:space="0" w:color="auto"/>
              <w:left w:val="single" w:sz="6" w:space="0" w:color="auto"/>
              <w:bottom w:val="nil"/>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color w:val="000000"/>
                <w:sz w:val="28"/>
                <w:szCs w:val="28"/>
                <w:lang w:eastAsia="ru-RU"/>
              </w:rPr>
              <w:t>20</w:t>
            </w:r>
          </w:p>
        </w:tc>
        <w:tc>
          <w:tcPr>
            <w:tcW w:w="2268" w:type="dxa"/>
            <w:tcBorders>
              <w:top w:val="single" w:sz="6" w:space="0" w:color="auto"/>
              <w:left w:val="single" w:sz="6" w:space="0" w:color="auto"/>
              <w:bottom w:val="nil"/>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color w:val="000000"/>
                <w:sz w:val="28"/>
                <w:szCs w:val="28"/>
                <w:lang w:eastAsia="ru-RU"/>
              </w:rPr>
              <w:t xml:space="preserve">Творческая </w:t>
            </w:r>
          </w:p>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color w:val="000000"/>
                <w:sz w:val="28"/>
                <w:szCs w:val="28"/>
                <w:lang w:eastAsia="ru-RU"/>
              </w:rPr>
              <w:t>работа</w:t>
            </w:r>
          </w:p>
        </w:tc>
      </w:tr>
      <w:tr w:rsidR="000355BE" w:rsidRPr="000355BE" w:rsidTr="000355BE">
        <w:trPr>
          <w:trHeight w:val="523"/>
        </w:trPr>
        <w:tc>
          <w:tcPr>
            <w:tcW w:w="600" w:type="dxa"/>
            <w:tcBorders>
              <w:top w:val="single" w:sz="6" w:space="0" w:color="auto"/>
              <w:left w:val="single" w:sz="6" w:space="0" w:color="auto"/>
              <w:bottom w:val="nil"/>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color w:val="000000"/>
                <w:sz w:val="28"/>
                <w:szCs w:val="28"/>
                <w:lang w:eastAsia="ru-RU"/>
              </w:rPr>
              <w:t>4.</w:t>
            </w:r>
          </w:p>
        </w:tc>
        <w:tc>
          <w:tcPr>
            <w:tcW w:w="3000" w:type="dxa"/>
            <w:tcBorders>
              <w:top w:val="single" w:sz="6" w:space="0" w:color="auto"/>
              <w:left w:val="single" w:sz="6" w:space="0" w:color="auto"/>
              <w:bottom w:val="nil"/>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color w:val="000000"/>
                <w:sz w:val="28"/>
                <w:szCs w:val="28"/>
                <w:lang w:eastAsia="ru-RU"/>
              </w:rPr>
              <w:t>Историко-культурные памятники</w:t>
            </w:r>
          </w:p>
        </w:tc>
        <w:tc>
          <w:tcPr>
            <w:tcW w:w="1080" w:type="dxa"/>
            <w:tcBorders>
              <w:top w:val="single" w:sz="6" w:space="0" w:color="auto"/>
              <w:left w:val="single" w:sz="6" w:space="0" w:color="auto"/>
              <w:bottom w:val="nil"/>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color w:val="000000"/>
                <w:sz w:val="28"/>
                <w:szCs w:val="28"/>
                <w:lang w:eastAsia="ru-RU"/>
              </w:rPr>
              <w:t>10</w:t>
            </w:r>
          </w:p>
        </w:tc>
        <w:tc>
          <w:tcPr>
            <w:tcW w:w="1260" w:type="dxa"/>
            <w:tcBorders>
              <w:top w:val="single" w:sz="6" w:space="0" w:color="auto"/>
              <w:left w:val="single" w:sz="6" w:space="0" w:color="auto"/>
              <w:bottom w:val="nil"/>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color w:val="000000"/>
                <w:sz w:val="28"/>
                <w:szCs w:val="28"/>
                <w:lang w:eastAsia="ru-RU"/>
              </w:rPr>
              <w:t>2</w:t>
            </w:r>
          </w:p>
        </w:tc>
        <w:tc>
          <w:tcPr>
            <w:tcW w:w="1431" w:type="dxa"/>
            <w:tcBorders>
              <w:top w:val="single" w:sz="6" w:space="0" w:color="auto"/>
              <w:left w:val="single" w:sz="6" w:space="0" w:color="auto"/>
              <w:bottom w:val="nil"/>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color w:val="000000"/>
                <w:sz w:val="28"/>
                <w:szCs w:val="28"/>
                <w:lang w:eastAsia="ru-RU"/>
              </w:rPr>
              <w:t>8</w:t>
            </w:r>
          </w:p>
        </w:tc>
        <w:tc>
          <w:tcPr>
            <w:tcW w:w="2268" w:type="dxa"/>
            <w:tcBorders>
              <w:top w:val="single" w:sz="6" w:space="0" w:color="auto"/>
              <w:left w:val="single" w:sz="6" w:space="0" w:color="auto"/>
              <w:bottom w:val="nil"/>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Наблюдение</w:t>
            </w:r>
          </w:p>
        </w:tc>
      </w:tr>
      <w:tr w:rsidR="00060B14" w:rsidRPr="000355BE" w:rsidTr="000355BE">
        <w:trPr>
          <w:trHeight w:val="523"/>
        </w:trPr>
        <w:tc>
          <w:tcPr>
            <w:tcW w:w="600" w:type="dxa"/>
            <w:tcBorders>
              <w:top w:val="single" w:sz="6" w:space="0" w:color="auto"/>
              <w:left w:val="single" w:sz="6" w:space="0" w:color="auto"/>
              <w:bottom w:val="nil"/>
              <w:right w:val="single" w:sz="6" w:space="0" w:color="auto"/>
            </w:tcBorders>
            <w:shd w:val="clear" w:color="auto" w:fill="FFFFFF"/>
          </w:tcPr>
          <w:p w:rsidR="00060B14" w:rsidRPr="000355BE" w:rsidRDefault="00060B14" w:rsidP="000355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060B14" w:rsidRPr="000355BE" w:rsidRDefault="00060B14" w:rsidP="000355B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060B14" w:rsidRPr="000355BE" w:rsidRDefault="00060B14" w:rsidP="000355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060B14" w:rsidRPr="000355BE" w:rsidRDefault="00060B14" w:rsidP="000355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431" w:type="dxa"/>
            <w:tcBorders>
              <w:top w:val="single" w:sz="6" w:space="0" w:color="auto"/>
              <w:left w:val="single" w:sz="6" w:space="0" w:color="auto"/>
              <w:bottom w:val="nil"/>
              <w:right w:val="single" w:sz="6" w:space="0" w:color="auto"/>
            </w:tcBorders>
            <w:shd w:val="clear" w:color="auto" w:fill="FFFFFF"/>
          </w:tcPr>
          <w:p w:rsidR="00060B14" w:rsidRPr="000355BE" w:rsidRDefault="00060B14" w:rsidP="000355B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268" w:type="dxa"/>
            <w:tcBorders>
              <w:top w:val="single" w:sz="6" w:space="0" w:color="auto"/>
              <w:left w:val="single" w:sz="6" w:space="0" w:color="auto"/>
              <w:bottom w:val="nil"/>
              <w:right w:val="single" w:sz="6" w:space="0" w:color="auto"/>
            </w:tcBorders>
            <w:shd w:val="clear" w:color="auto" w:fill="FFFFFF"/>
          </w:tcPr>
          <w:p w:rsidR="00060B14" w:rsidRPr="000355BE" w:rsidRDefault="00060B14"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355BE" w:rsidRPr="000355BE" w:rsidTr="000355BE">
        <w:trPr>
          <w:trHeight w:val="264"/>
        </w:trPr>
        <w:tc>
          <w:tcPr>
            <w:tcW w:w="600" w:type="dxa"/>
            <w:tcBorders>
              <w:top w:val="nil"/>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5.</w:t>
            </w:r>
          </w:p>
        </w:tc>
        <w:tc>
          <w:tcPr>
            <w:tcW w:w="3000" w:type="dxa"/>
            <w:tcBorders>
              <w:top w:val="nil"/>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55BE">
              <w:rPr>
                <w:rFonts w:ascii="Times New Roman" w:eastAsia="Times New Roman" w:hAnsi="Times New Roman" w:cs="Times New Roman"/>
                <w:color w:val="000000"/>
                <w:sz w:val="28"/>
                <w:szCs w:val="28"/>
                <w:lang w:eastAsia="ru-RU"/>
              </w:rPr>
              <w:t xml:space="preserve">Литературные источники </w:t>
            </w:r>
          </w:p>
          <w:p w:rsidR="000355BE" w:rsidRPr="000355BE" w:rsidRDefault="000355BE" w:rsidP="000355BE">
            <w:pPr>
              <w:spacing w:after="0" w:line="240" w:lineRule="auto"/>
              <w:rPr>
                <w:rFonts w:ascii="Times New Roman" w:eastAsia="Times New Roman" w:hAnsi="Times New Roman" w:cs="Times New Roman"/>
                <w:color w:val="000000"/>
                <w:sz w:val="28"/>
                <w:szCs w:val="28"/>
                <w:lang w:eastAsia="ru-RU"/>
              </w:rPr>
            </w:pPr>
          </w:p>
        </w:tc>
        <w:tc>
          <w:tcPr>
            <w:tcW w:w="1080" w:type="dxa"/>
            <w:tcBorders>
              <w:top w:val="nil"/>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12</w:t>
            </w:r>
          </w:p>
        </w:tc>
        <w:tc>
          <w:tcPr>
            <w:tcW w:w="1260" w:type="dxa"/>
            <w:tcBorders>
              <w:top w:val="nil"/>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5</w:t>
            </w:r>
          </w:p>
        </w:tc>
        <w:tc>
          <w:tcPr>
            <w:tcW w:w="1431" w:type="dxa"/>
            <w:tcBorders>
              <w:top w:val="nil"/>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7</w:t>
            </w:r>
          </w:p>
        </w:tc>
        <w:tc>
          <w:tcPr>
            <w:tcW w:w="2268" w:type="dxa"/>
            <w:tcBorders>
              <w:top w:val="nil"/>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Собеседование</w:t>
            </w:r>
          </w:p>
        </w:tc>
      </w:tr>
      <w:tr w:rsidR="000355BE" w:rsidRPr="000355BE" w:rsidTr="000355BE">
        <w:trPr>
          <w:trHeight w:val="264"/>
        </w:trPr>
        <w:tc>
          <w:tcPr>
            <w:tcW w:w="600" w:type="dxa"/>
            <w:tcBorders>
              <w:top w:val="nil"/>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6.</w:t>
            </w:r>
          </w:p>
        </w:tc>
        <w:tc>
          <w:tcPr>
            <w:tcW w:w="3000" w:type="dxa"/>
            <w:tcBorders>
              <w:top w:val="nil"/>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355BE">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4</w:t>
            </w:r>
          </w:p>
        </w:tc>
        <w:tc>
          <w:tcPr>
            <w:tcW w:w="1260" w:type="dxa"/>
            <w:tcBorders>
              <w:top w:val="nil"/>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1</w:t>
            </w:r>
          </w:p>
        </w:tc>
        <w:tc>
          <w:tcPr>
            <w:tcW w:w="1431" w:type="dxa"/>
            <w:tcBorders>
              <w:top w:val="nil"/>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3</w:t>
            </w:r>
          </w:p>
        </w:tc>
        <w:tc>
          <w:tcPr>
            <w:tcW w:w="2268" w:type="dxa"/>
            <w:tcBorders>
              <w:top w:val="nil"/>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Оценка качества работы</w:t>
            </w:r>
          </w:p>
        </w:tc>
      </w:tr>
      <w:tr w:rsidR="000355BE" w:rsidRPr="000355BE" w:rsidTr="000355BE">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355BE">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76</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24</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55BE">
              <w:rPr>
                <w:rFonts w:ascii="Times New Roman" w:eastAsia="Times New Roman" w:hAnsi="Times New Roman" w:cs="Times New Roman"/>
                <w:sz w:val="28"/>
                <w:szCs w:val="28"/>
                <w:lang w:eastAsia="ru-RU"/>
              </w:rPr>
              <w:t>52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355BE" w:rsidRPr="000355BE" w:rsidRDefault="000355BE" w:rsidP="000355BE">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0355BE" w:rsidRDefault="000355BE" w:rsidP="000355BE">
      <w:pPr>
        <w:spacing w:line="360" w:lineRule="auto"/>
        <w:jc w:val="both"/>
        <w:rPr>
          <w:rFonts w:ascii="Times New Roman" w:eastAsia="Times New Roman" w:hAnsi="Times New Roman" w:cs="Times New Roman"/>
          <w:b/>
          <w:color w:val="000000"/>
          <w:sz w:val="28"/>
          <w:szCs w:val="28"/>
          <w:lang w:eastAsia="ru-RU"/>
        </w:rPr>
      </w:pPr>
    </w:p>
    <w:p w:rsidR="007636F3" w:rsidRDefault="007636F3" w:rsidP="00FB0474">
      <w:pPr>
        <w:pStyle w:val="a3"/>
        <w:numPr>
          <w:ilvl w:val="0"/>
          <w:numId w:val="69"/>
        </w:numPr>
        <w:spacing w:line="360" w:lineRule="auto"/>
        <w:jc w:val="center"/>
        <w:rPr>
          <w:rFonts w:ascii="Times New Roman" w:eastAsia="Times New Roman" w:hAnsi="Times New Roman" w:cs="Times New Roman"/>
          <w:b/>
          <w:color w:val="000000"/>
          <w:sz w:val="28"/>
          <w:szCs w:val="28"/>
          <w:lang w:eastAsia="ru-RU"/>
        </w:rPr>
      </w:pPr>
      <w:r w:rsidRPr="007636F3">
        <w:rPr>
          <w:rFonts w:ascii="Times New Roman" w:eastAsia="Times New Roman" w:hAnsi="Times New Roman" w:cs="Times New Roman"/>
          <w:b/>
          <w:color w:val="000000"/>
          <w:sz w:val="28"/>
          <w:szCs w:val="28"/>
          <w:lang w:eastAsia="ru-RU"/>
        </w:rPr>
        <w:t>Содержание программы</w:t>
      </w:r>
    </w:p>
    <w:p w:rsidR="007636F3" w:rsidRPr="004A276F" w:rsidRDefault="007636F3" w:rsidP="00FB0474">
      <w:pPr>
        <w:pStyle w:val="a3"/>
        <w:numPr>
          <w:ilvl w:val="0"/>
          <w:numId w:val="70"/>
        </w:numPr>
        <w:jc w:val="both"/>
        <w:rPr>
          <w:rFonts w:ascii="Times New Roman" w:hAnsi="Times New Roman" w:cs="Times New Roman"/>
          <w:b/>
          <w:sz w:val="28"/>
          <w:szCs w:val="28"/>
        </w:rPr>
      </w:pPr>
      <w:r w:rsidRPr="004A276F">
        <w:rPr>
          <w:rFonts w:ascii="Times New Roman" w:hAnsi="Times New Roman" w:cs="Times New Roman"/>
          <w:b/>
          <w:sz w:val="28"/>
          <w:szCs w:val="28"/>
        </w:rPr>
        <w:t>Краеведческая работа школьного музея</w:t>
      </w:r>
    </w:p>
    <w:p w:rsidR="007636F3" w:rsidRPr="00755336" w:rsidRDefault="007636F3" w:rsidP="00C77C87">
      <w:pPr>
        <w:spacing w:after="0" w:line="360" w:lineRule="auto"/>
        <w:ind w:left="720"/>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Музей – хранитель местной истории. Уровни краеведческой деятельности – семья, школа, родной край. </w:t>
      </w:r>
    </w:p>
    <w:p w:rsidR="007636F3" w:rsidRPr="00755336" w:rsidRDefault="007636F3" w:rsidP="007636F3">
      <w:pPr>
        <w:spacing w:line="360" w:lineRule="auto"/>
        <w:ind w:firstLine="567"/>
        <w:jc w:val="both"/>
        <w:rPr>
          <w:rFonts w:ascii="Times New Roman" w:hAnsi="Times New Roman" w:cs="Times New Roman"/>
          <w:sz w:val="28"/>
          <w:szCs w:val="28"/>
        </w:rPr>
      </w:pPr>
      <w:r w:rsidRPr="00755336">
        <w:rPr>
          <w:rFonts w:ascii="Times New Roman" w:hAnsi="Times New Roman" w:cs="Times New Roman"/>
          <w:sz w:val="28"/>
          <w:szCs w:val="28"/>
        </w:rPr>
        <w:t xml:space="preserve">Порядок изучения источников и экспонатов. </w:t>
      </w:r>
      <w:r>
        <w:rPr>
          <w:rFonts w:ascii="Times New Roman" w:hAnsi="Times New Roman" w:cs="Times New Roman"/>
          <w:sz w:val="28"/>
          <w:szCs w:val="28"/>
        </w:rPr>
        <w:t>Народ</w:t>
      </w:r>
      <w:r w:rsidRPr="00755336">
        <w:rPr>
          <w:rFonts w:ascii="Times New Roman" w:hAnsi="Times New Roman" w:cs="Times New Roman"/>
          <w:sz w:val="28"/>
          <w:szCs w:val="28"/>
        </w:rPr>
        <w:t xml:space="preserve">ные знания, календарь. Запись воспоминаний. Разработка анкет по сбору информационного материала. </w:t>
      </w:r>
      <w:r w:rsidRPr="00755336">
        <w:rPr>
          <w:rFonts w:ascii="Times New Roman" w:hAnsi="Times New Roman" w:cs="Times New Roman"/>
          <w:sz w:val="28"/>
          <w:szCs w:val="28"/>
        </w:rPr>
        <w:lastRenderedPageBreak/>
        <w:t>Организация сбора экспонатов. Подлинники и макеты. История города как предмет экскурсионного изучения. Задачи поисковой работы, связь с профилем и тематикой музея, с содержанием массовых туристско-краеведческих мероприятий. Основные формы: походы, экспедиции, переписка. Плановость, целенаправленность, научная и техническая подготовка поиска. Методика сбора и фиксации материалов. Оформление задания. Инструктивные  требования к организации и проведению походов учащихся.</w:t>
      </w:r>
    </w:p>
    <w:p w:rsidR="007636F3" w:rsidRDefault="007636F3" w:rsidP="007636F3">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Формы краеведческой работы: переписка, встреча, обследование, экскурсия, поход, экспедиция. Организация проектной деятельности. Накапливание материалов по истории и этнографии родного края. Написание рефератов учащимися на темы, связанные с историей, традиционной культурой, бытом, языком народа. Собирание произведений фольклора: народных песен, частушек, сказок, зага</w:t>
      </w:r>
      <w:r>
        <w:rPr>
          <w:rFonts w:ascii="Times New Roman" w:hAnsi="Times New Roman" w:cs="Times New Roman"/>
          <w:sz w:val="28"/>
          <w:szCs w:val="28"/>
        </w:rPr>
        <w:t>док, пословиц, прибауток. Проведение</w:t>
      </w:r>
      <w:r w:rsidRPr="00755336">
        <w:rPr>
          <w:rFonts w:ascii="Times New Roman" w:hAnsi="Times New Roman" w:cs="Times New Roman"/>
          <w:sz w:val="28"/>
          <w:szCs w:val="28"/>
        </w:rPr>
        <w:t xml:space="preserve"> народных праздников, обрядов, обычаев, суеверий. Сбор информации и экспонатов. Разработка и проведение поиска по конкретной, достаточно узкой теме с использованием форм текущего комплектования и целевого двухдневного похода. Защита исследований на научно-практической конференции.</w:t>
      </w:r>
    </w:p>
    <w:p w:rsidR="007636F3" w:rsidRPr="004A276F" w:rsidRDefault="007636F3" w:rsidP="00FB0474">
      <w:pPr>
        <w:pStyle w:val="a3"/>
        <w:numPr>
          <w:ilvl w:val="0"/>
          <w:numId w:val="70"/>
        </w:numPr>
        <w:spacing w:line="360" w:lineRule="auto"/>
        <w:jc w:val="both"/>
        <w:rPr>
          <w:rFonts w:ascii="Times New Roman" w:hAnsi="Times New Roman" w:cs="Times New Roman"/>
          <w:b/>
          <w:sz w:val="28"/>
          <w:szCs w:val="28"/>
        </w:rPr>
      </w:pPr>
      <w:r w:rsidRPr="004A276F">
        <w:rPr>
          <w:rFonts w:ascii="Times New Roman" w:hAnsi="Times New Roman" w:cs="Times New Roman"/>
          <w:b/>
          <w:sz w:val="28"/>
          <w:szCs w:val="28"/>
        </w:rPr>
        <w:t>История малой Родины</w:t>
      </w:r>
    </w:p>
    <w:p w:rsidR="007636F3" w:rsidRPr="00755336" w:rsidRDefault="007636F3" w:rsidP="007636F3">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Мифология по истории заселения родного края. Первые упоминания местности в официальных источниках. Основные вехи истории края в контексте истории государства. Уникальные особенности природы, истории и культуры родного края.</w:t>
      </w:r>
    </w:p>
    <w:p w:rsidR="007636F3" w:rsidRPr="00755336" w:rsidRDefault="007636F3" w:rsidP="007636F3">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Экскурсия по достопримечательным объектам природы, истории и культуры родного края.</w:t>
      </w:r>
    </w:p>
    <w:p w:rsidR="007636F3" w:rsidRPr="00755336" w:rsidRDefault="007636F3" w:rsidP="00FB0474">
      <w:pPr>
        <w:pStyle w:val="a3"/>
        <w:numPr>
          <w:ilvl w:val="0"/>
          <w:numId w:val="70"/>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Военная слава земляков</w:t>
      </w:r>
    </w:p>
    <w:p w:rsidR="007636F3" w:rsidRPr="00755336" w:rsidRDefault="007636F3" w:rsidP="007636F3">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lastRenderedPageBreak/>
        <w:t>Теоретическая часть.</w:t>
      </w:r>
      <w:r>
        <w:rPr>
          <w:rFonts w:ascii="Times New Roman" w:hAnsi="Times New Roman" w:cs="Times New Roman"/>
          <w:sz w:val="28"/>
          <w:szCs w:val="28"/>
        </w:rPr>
        <w:t xml:space="preserve"> Сообщения уче</w:t>
      </w:r>
      <w:r w:rsidRPr="00755336">
        <w:rPr>
          <w:rFonts w:ascii="Times New Roman" w:hAnsi="Times New Roman" w:cs="Times New Roman"/>
          <w:sz w:val="28"/>
          <w:szCs w:val="28"/>
        </w:rPr>
        <w:t>ников о выполнении пои</w:t>
      </w:r>
      <w:r>
        <w:rPr>
          <w:rFonts w:ascii="Times New Roman" w:hAnsi="Times New Roman" w:cs="Times New Roman"/>
          <w:sz w:val="28"/>
          <w:szCs w:val="28"/>
        </w:rPr>
        <w:t>сковых заданий, проводится об</w:t>
      </w:r>
      <w:r w:rsidRPr="00755336">
        <w:rPr>
          <w:rFonts w:ascii="Times New Roman" w:hAnsi="Times New Roman" w:cs="Times New Roman"/>
          <w:sz w:val="28"/>
          <w:szCs w:val="28"/>
        </w:rPr>
        <w:t>мен мнениями, орг</w:t>
      </w:r>
      <w:r>
        <w:rPr>
          <w:rFonts w:ascii="Times New Roman" w:hAnsi="Times New Roman" w:cs="Times New Roman"/>
          <w:sz w:val="28"/>
          <w:szCs w:val="28"/>
        </w:rPr>
        <w:t>анизуются индивидуальные и груп</w:t>
      </w:r>
      <w:r w:rsidRPr="00755336">
        <w:rPr>
          <w:rFonts w:ascii="Times New Roman" w:hAnsi="Times New Roman" w:cs="Times New Roman"/>
          <w:sz w:val="28"/>
          <w:szCs w:val="28"/>
        </w:rPr>
        <w:t xml:space="preserve">повые консультации. Занятия предполагают экскурсионную, научно-поисковую форму деятельности учащихся; Военные традиции земляков. Жители родного края – участники ВОВ и других военных действий. Выпускники школы в рядах Вооруженных Сил России. Военные реликвии семьи. Служба в армии </w:t>
      </w:r>
      <w:r w:rsidR="00C77C87">
        <w:rPr>
          <w:rFonts w:ascii="Times New Roman" w:hAnsi="Times New Roman" w:cs="Times New Roman"/>
          <w:sz w:val="28"/>
          <w:szCs w:val="28"/>
        </w:rPr>
        <w:t>–</w:t>
      </w:r>
      <w:r w:rsidRPr="00755336">
        <w:rPr>
          <w:rFonts w:ascii="Times New Roman" w:hAnsi="Times New Roman" w:cs="Times New Roman"/>
          <w:sz w:val="28"/>
          <w:szCs w:val="28"/>
        </w:rPr>
        <w:t xml:space="preserve"> почетная обязанность гражданина России.</w:t>
      </w:r>
    </w:p>
    <w:p w:rsidR="007636F3" w:rsidRPr="00755336" w:rsidRDefault="007636F3" w:rsidP="007636F3">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Составление презентаций, проведение экскурсий в музее, подготовку и проведение мероприятий в музее. Выявление ветеранов ВОВ, выпускников школы </w:t>
      </w:r>
      <w:r w:rsidR="00C77C87">
        <w:rPr>
          <w:rFonts w:ascii="Times New Roman" w:hAnsi="Times New Roman" w:cs="Times New Roman"/>
          <w:sz w:val="28"/>
          <w:szCs w:val="28"/>
        </w:rPr>
        <w:t>–</w:t>
      </w:r>
      <w:r w:rsidRPr="00755336">
        <w:rPr>
          <w:rFonts w:ascii="Times New Roman" w:hAnsi="Times New Roman" w:cs="Times New Roman"/>
          <w:sz w:val="28"/>
          <w:szCs w:val="28"/>
        </w:rPr>
        <w:t xml:space="preserve"> кадровых военных или прошедших действительную военную службу. Сбор информации у родственников и знакомых. Ведение картотеки участников ВОВ и других военных действий. Книга Памяти школы.</w:t>
      </w:r>
    </w:p>
    <w:p w:rsidR="007636F3" w:rsidRPr="00755336" w:rsidRDefault="007636F3" w:rsidP="00FB0474">
      <w:pPr>
        <w:pStyle w:val="a3"/>
        <w:numPr>
          <w:ilvl w:val="0"/>
          <w:numId w:val="70"/>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Историко-культурные памятники</w:t>
      </w:r>
    </w:p>
    <w:p w:rsidR="007636F3" w:rsidRPr="00755336" w:rsidRDefault="007636F3" w:rsidP="00A856D5">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История города</w:t>
      </w:r>
      <w:r>
        <w:rPr>
          <w:rFonts w:ascii="Times New Roman" w:hAnsi="Times New Roman" w:cs="Times New Roman"/>
          <w:sz w:val="28"/>
          <w:szCs w:val="28"/>
        </w:rPr>
        <w:t xml:space="preserve"> Ирбита</w:t>
      </w:r>
      <w:r w:rsidRPr="00755336">
        <w:rPr>
          <w:rFonts w:ascii="Times New Roman" w:hAnsi="Times New Roman" w:cs="Times New Roman"/>
          <w:sz w:val="28"/>
          <w:szCs w:val="28"/>
        </w:rPr>
        <w:t xml:space="preserve">. Памятники истории и культуры. Познавательное и воспитательное значение. </w:t>
      </w:r>
      <w:r>
        <w:rPr>
          <w:rFonts w:ascii="Times New Roman" w:hAnsi="Times New Roman" w:cs="Times New Roman"/>
          <w:sz w:val="28"/>
          <w:szCs w:val="28"/>
        </w:rPr>
        <w:t>Автобусные экскурсии</w:t>
      </w:r>
      <w:r w:rsidRPr="00755336">
        <w:rPr>
          <w:rFonts w:ascii="Times New Roman" w:hAnsi="Times New Roman" w:cs="Times New Roman"/>
          <w:sz w:val="28"/>
          <w:szCs w:val="28"/>
        </w:rPr>
        <w:t xml:space="preserve">. Приемы показа памятных мест, исторических объектов. </w:t>
      </w:r>
      <w:r>
        <w:rPr>
          <w:rFonts w:ascii="Times New Roman" w:hAnsi="Times New Roman" w:cs="Times New Roman"/>
          <w:sz w:val="28"/>
          <w:szCs w:val="28"/>
        </w:rPr>
        <w:t>П</w:t>
      </w:r>
      <w:r w:rsidRPr="00755336">
        <w:rPr>
          <w:rFonts w:ascii="Times New Roman" w:hAnsi="Times New Roman" w:cs="Times New Roman"/>
          <w:sz w:val="28"/>
          <w:szCs w:val="28"/>
        </w:rPr>
        <w:t>равила безопасности, связанные с проведением автобусной экскурсии.</w:t>
      </w:r>
    </w:p>
    <w:p w:rsidR="007636F3" w:rsidRPr="00755336" w:rsidRDefault="007636F3" w:rsidP="007636F3">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 xml:space="preserve">Практическая часть. </w:t>
      </w:r>
      <w:r w:rsidRPr="00755336">
        <w:rPr>
          <w:rFonts w:ascii="Times New Roman" w:hAnsi="Times New Roman" w:cs="Times New Roman"/>
          <w:sz w:val="28"/>
          <w:szCs w:val="28"/>
        </w:rPr>
        <w:t xml:space="preserve"> Посещение музеев Свердловской области. Рассказ и показ в движении, на остановках и с выходом из автобуса.</w:t>
      </w:r>
    </w:p>
    <w:p w:rsidR="007636F3" w:rsidRPr="00755336" w:rsidRDefault="007636F3" w:rsidP="00FB0474">
      <w:pPr>
        <w:pStyle w:val="a3"/>
        <w:numPr>
          <w:ilvl w:val="0"/>
          <w:numId w:val="70"/>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 xml:space="preserve">Литературные источники </w:t>
      </w:r>
    </w:p>
    <w:p w:rsidR="007636F3" w:rsidRPr="00755336" w:rsidRDefault="007636F3" w:rsidP="00A856D5">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Где искать литературу. Библиотеки, архивы, личные собрания. Принципы и приемы работы с каталогами в библиотеке. Подготовка списка  необходимой литературы. Изучение текста. Составление выписок. Как делать ссылки на источники. </w:t>
      </w:r>
    </w:p>
    <w:p w:rsidR="007636F3" w:rsidRPr="00755336" w:rsidRDefault="007636F3" w:rsidP="007636F3">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Энциклопедии, словари, справочники, путеводители, методическая и иная специальная литература. Словарь музейных </w:t>
      </w:r>
      <w:r w:rsidRPr="00755336">
        <w:rPr>
          <w:rFonts w:ascii="Times New Roman" w:hAnsi="Times New Roman" w:cs="Times New Roman"/>
          <w:sz w:val="28"/>
          <w:szCs w:val="28"/>
        </w:rPr>
        <w:lastRenderedPageBreak/>
        <w:t xml:space="preserve">терминов. Работа с архивными документами Государственного архива в г. Ирбите. Работа с архивами в Интернет сети. </w:t>
      </w:r>
    </w:p>
    <w:p w:rsidR="007636F3" w:rsidRPr="00755336" w:rsidRDefault="007636F3" w:rsidP="00FB0474">
      <w:pPr>
        <w:pStyle w:val="a3"/>
        <w:numPr>
          <w:ilvl w:val="0"/>
          <w:numId w:val="70"/>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Предъявление результатов</w:t>
      </w:r>
    </w:p>
    <w:p w:rsidR="007636F3" w:rsidRPr="007636F3" w:rsidRDefault="007636F3" w:rsidP="007636F3">
      <w:pPr>
        <w:spacing w:line="360" w:lineRule="auto"/>
        <w:ind w:firstLine="567"/>
        <w:jc w:val="both"/>
        <w:rPr>
          <w:rFonts w:ascii="Times New Roman" w:eastAsia="Times New Roman" w:hAnsi="Times New Roman" w:cs="Times New Roman"/>
          <w:color w:val="000000"/>
          <w:sz w:val="28"/>
          <w:szCs w:val="28"/>
          <w:lang w:eastAsia="ru-RU"/>
        </w:rPr>
      </w:pPr>
      <w:r w:rsidRPr="00755336">
        <w:rPr>
          <w:rFonts w:ascii="Times New Roman" w:hAnsi="Times New Roman" w:cs="Times New Roman"/>
          <w:sz w:val="28"/>
          <w:szCs w:val="28"/>
        </w:rPr>
        <w:t>Предъявление результатов работа музея на научно-практической, краеведческой конференциях. Участие в муниципальных, областных и всероссийских конкурсах.</w:t>
      </w:r>
    </w:p>
    <w:p w:rsidR="007636F3" w:rsidRDefault="007636F3" w:rsidP="007636F3">
      <w:pPr>
        <w:spacing w:line="360" w:lineRule="auto"/>
        <w:jc w:val="both"/>
        <w:rPr>
          <w:rFonts w:ascii="Times New Roman" w:eastAsia="Times New Roman" w:hAnsi="Times New Roman" w:cs="Times New Roman"/>
          <w:b/>
          <w:color w:val="000000"/>
          <w:sz w:val="28"/>
          <w:szCs w:val="28"/>
          <w:lang w:eastAsia="ru-RU"/>
        </w:rPr>
      </w:pPr>
    </w:p>
    <w:p w:rsidR="007636F3" w:rsidRDefault="007636F3">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7636F3" w:rsidRPr="007636F3" w:rsidTr="00DE7FCD">
        <w:tc>
          <w:tcPr>
            <w:tcW w:w="4075" w:type="dxa"/>
            <w:hideMark/>
          </w:tcPr>
          <w:p w:rsidR="007636F3" w:rsidRPr="007636F3" w:rsidRDefault="007636F3" w:rsidP="007636F3">
            <w:pPr>
              <w:tabs>
                <w:tab w:val="left" w:pos="851"/>
              </w:tabs>
              <w:spacing w:after="0"/>
              <w:rPr>
                <w:rFonts w:ascii="Times New Roman" w:eastAsia="Calibri" w:hAnsi="Times New Roman" w:cs="Times New Roman"/>
                <w:sz w:val="28"/>
                <w:szCs w:val="28"/>
                <w:lang w:eastAsia="ru-RU"/>
              </w:rPr>
            </w:pPr>
            <w:r w:rsidRPr="007636F3">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«Музееведение»</w:t>
            </w:r>
          </w:p>
        </w:tc>
      </w:tr>
    </w:tbl>
    <w:p w:rsidR="007636F3" w:rsidRPr="007636F3" w:rsidRDefault="007636F3" w:rsidP="007636F3">
      <w:pPr>
        <w:tabs>
          <w:tab w:val="left" w:pos="851"/>
        </w:tabs>
        <w:spacing w:after="0"/>
        <w:ind w:firstLine="709"/>
        <w:jc w:val="both"/>
        <w:rPr>
          <w:rFonts w:ascii="Times New Roman" w:eastAsia="MS Mincho" w:hAnsi="Times New Roman" w:cs="Times New Roman"/>
          <w:color w:val="00B050"/>
          <w:sz w:val="28"/>
          <w:szCs w:val="28"/>
          <w:lang w:eastAsia="ja-JP"/>
        </w:rPr>
      </w:pPr>
    </w:p>
    <w:p w:rsidR="007636F3" w:rsidRPr="007636F3" w:rsidRDefault="007636F3" w:rsidP="007636F3">
      <w:pPr>
        <w:tabs>
          <w:tab w:val="left" w:pos="851"/>
        </w:tabs>
        <w:spacing w:after="0"/>
        <w:ind w:firstLine="709"/>
        <w:jc w:val="both"/>
        <w:rPr>
          <w:rFonts w:ascii="Times New Roman" w:eastAsia="Times New Roman" w:hAnsi="Times New Roman" w:cs="Times New Roman"/>
          <w:color w:val="00B050"/>
          <w:sz w:val="28"/>
          <w:szCs w:val="28"/>
          <w:lang w:eastAsia="ru-RU"/>
        </w:rPr>
      </w:pPr>
    </w:p>
    <w:p w:rsidR="007636F3" w:rsidRPr="007636F3" w:rsidRDefault="007636F3" w:rsidP="007636F3">
      <w:pPr>
        <w:tabs>
          <w:tab w:val="left" w:pos="851"/>
        </w:tabs>
        <w:spacing w:after="0"/>
        <w:ind w:firstLine="709"/>
        <w:jc w:val="both"/>
        <w:rPr>
          <w:rFonts w:ascii="Times New Roman" w:eastAsia="Times New Roman" w:hAnsi="Times New Roman" w:cs="Times New Roman"/>
          <w:color w:val="00B050"/>
          <w:sz w:val="28"/>
          <w:szCs w:val="28"/>
          <w:lang w:eastAsia="ru-RU"/>
        </w:rPr>
      </w:pPr>
    </w:p>
    <w:p w:rsidR="007636F3" w:rsidRPr="007636F3" w:rsidRDefault="007636F3" w:rsidP="007636F3">
      <w:pPr>
        <w:tabs>
          <w:tab w:val="left" w:pos="851"/>
        </w:tabs>
        <w:spacing w:after="0"/>
        <w:ind w:firstLine="709"/>
        <w:jc w:val="both"/>
        <w:rPr>
          <w:rFonts w:ascii="Times New Roman" w:eastAsia="Times New Roman" w:hAnsi="Times New Roman" w:cs="Times New Roman"/>
          <w:color w:val="00B050"/>
          <w:sz w:val="28"/>
          <w:szCs w:val="28"/>
          <w:lang w:eastAsia="ru-RU"/>
        </w:rPr>
      </w:pPr>
    </w:p>
    <w:p w:rsidR="007636F3" w:rsidRPr="007636F3" w:rsidRDefault="007636F3" w:rsidP="007636F3">
      <w:pPr>
        <w:tabs>
          <w:tab w:val="left" w:pos="851"/>
        </w:tabs>
        <w:spacing w:after="0"/>
        <w:ind w:firstLine="709"/>
        <w:jc w:val="both"/>
        <w:rPr>
          <w:rFonts w:ascii="Times New Roman" w:eastAsia="Times New Roman" w:hAnsi="Times New Roman" w:cs="Times New Roman"/>
          <w:color w:val="00B050"/>
          <w:sz w:val="28"/>
          <w:szCs w:val="28"/>
          <w:lang w:eastAsia="ru-RU"/>
        </w:rPr>
      </w:pPr>
    </w:p>
    <w:p w:rsidR="007636F3" w:rsidRPr="007636F3" w:rsidRDefault="007636F3" w:rsidP="007636F3">
      <w:pPr>
        <w:tabs>
          <w:tab w:val="left" w:pos="851"/>
        </w:tabs>
        <w:spacing w:after="0"/>
        <w:ind w:firstLine="709"/>
        <w:jc w:val="both"/>
        <w:rPr>
          <w:rFonts w:ascii="Times New Roman" w:eastAsia="Times New Roman" w:hAnsi="Times New Roman" w:cs="Times New Roman"/>
          <w:color w:val="00B050"/>
          <w:sz w:val="28"/>
          <w:szCs w:val="28"/>
          <w:lang w:eastAsia="ru-RU"/>
        </w:rPr>
      </w:pPr>
    </w:p>
    <w:p w:rsidR="007636F3" w:rsidRPr="007636F3" w:rsidRDefault="007636F3" w:rsidP="007636F3">
      <w:pPr>
        <w:tabs>
          <w:tab w:val="left" w:pos="851"/>
        </w:tabs>
        <w:spacing w:after="0"/>
        <w:ind w:firstLine="709"/>
        <w:jc w:val="both"/>
        <w:rPr>
          <w:rFonts w:ascii="Times New Roman" w:eastAsia="Times New Roman" w:hAnsi="Times New Roman" w:cs="Times New Roman"/>
          <w:color w:val="00B050"/>
          <w:sz w:val="28"/>
          <w:szCs w:val="28"/>
          <w:lang w:eastAsia="ru-RU"/>
        </w:rPr>
      </w:pPr>
    </w:p>
    <w:p w:rsidR="007636F3" w:rsidRPr="007636F3" w:rsidRDefault="007636F3" w:rsidP="007636F3">
      <w:pPr>
        <w:tabs>
          <w:tab w:val="left" w:pos="851"/>
        </w:tabs>
        <w:spacing w:after="0"/>
        <w:ind w:firstLine="709"/>
        <w:jc w:val="both"/>
        <w:rPr>
          <w:rFonts w:ascii="Times New Roman" w:eastAsia="Times New Roman" w:hAnsi="Times New Roman" w:cs="Times New Roman"/>
          <w:color w:val="00B050"/>
          <w:sz w:val="28"/>
          <w:szCs w:val="28"/>
          <w:lang w:eastAsia="ru-RU"/>
        </w:rPr>
      </w:pPr>
    </w:p>
    <w:p w:rsidR="007636F3" w:rsidRPr="007636F3" w:rsidRDefault="007636F3" w:rsidP="007636F3">
      <w:pPr>
        <w:tabs>
          <w:tab w:val="left" w:pos="851"/>
        </w:tabs>
        <w:spacing w:after="0"/>
        <w:ind w:firstLine="709"/>
        <w:jc w:val="both"/>
        <w:rPr>
          <w:rFonts w:ascii="Times New Roman" w:eastAsia="Times New Roman" w:hAnsi="Times New Roman" w:cs="Times New Roman"/>
          <w:color w:val="00B050"/>
          <w:sz w:val="28"/>
          <w:szCs w:val="28"/>
          <w:lang w:eastAsia="ru-RU"/>
        </w:rPr>
      </w:pPr>
    </w:p>
    <w:p w:rsidR="007636F3" w:rsidRPr="007636F3" w:rsidRDefault="007636F3" w:rsidP="007636F3">
      <w:pPr>
        <w:tabs>
          <w:tab w:val="left" w:pos="851"/>
        </w:tabs>
        <w:spacing w:after="0"/>
        <w:ind w:firstLine="709"/>
        <w:jc w:val="both"/>
        <w:rPr>
          <w:rFonts w:ascii="Times New Roman" w:eastAsia="Times New Roman" w:hAnsi="Times New Roman" w:cs="Times New Roman"/>
          <w:color w:val="00B050"/>
          <w:sz w:val="28"/>
          <w:szCs w:val="28"/>
          <w:lang w:eastAsia="ru-RU"/>
        </w:rPr>
      </w:pPr>
    </w:p>
    <w:p w:rsidR="007636F3" w:rsidRPr="007636F3" w:rsidRDefault="007636F3" w:rsidP="007636F3">
      <w:pPr>
        <w:tabs>
          <w:tab w:val="left" w:pos="851"/>
        </w:tabs>
        <w:spacing w:after="0"/>
        <w:ind w:firstLine="709"/>
        <w:jc w:val="both"/>
        <w:rPr>
          <w:rFonts w:ascii="Times New Roman" w:eastAsia="Times New Roman" w:hAnsi="Times New Roman" w:cs="Times New Roman"/>
          <w:color w:val="00B050"/>
          <w:sz w:val="28"/>
          <w:szCs w:val="28"/>
          <w:lang w:eastAsia="ru-RU"/>
        </w:rPr>
      </w:pPr>
    </w:p>
    <w:p w:rsidR="007636F3" w:rsidRPr="007636F3" w:rsidRDefault="007636F3" w:rsidP="007636F3">
      <w:pPr>
        <w:tabs>
          <w:tab w:val="left" w:pos="851"/>
        </w:tabs>
        <w:spacing w:after="0"/>
        <w:ind w:firstLine="709"/>
        <w:jc w:val="both"/>
        <w:rPr>
          <w:rFonts w:ascii="Times New Roman" w:eastAsia="Times New Roman" w:hAnsi="Times New Roman" w:cs="Times New Roman"/>
          <w:color w:val="00B050"/>
          <w:sz w:val="28"/>
          <w:szCs w:val="28"/>
          <w:lang w:eastAsia="ru-RU"/>
        </w:rPr>
      </w:pPr>
    </w:p>
    <w:p w:rsidR="007636F3" w:rsidRPr="007636F3" w:rsidRDefault="007636F3" w:rsidP="007636F3">
      <w:pPr>
        <w:tabs>
          <w:tab w:val="left" w:pos="851"/>
        </w:tabs>
        <w:spacing w:after="0"/>
        <w:ind w:firstLine="709"/>
        <w:jc w:val="both"/>
        <w:rPr>
          <w:rFonts w:ascii="Times New Roman" w:eastAsia="Times New Roman" w:hAnsi="Times New Roman" w:cs="Times New Roman"/>
          <w:color w:val="00B050"/>
          <w:sz w:val="28"/>
          <w:szCs w:val="28"/>
          <w:lang w:eastAsia="ru-RU"/>
        </w:rPr>
      </w:pPr>
    </w:p>
    <w:p w:rsidR="007636F3" w:rsidRPr="007636F3" w:rsidRDefault="007636F3" w:rsidP="007636F3">
      <w:pPr>
        <w:tabs>
          <w:tab w:val="left" w:pos="851"/>
        </w:tabs>
        <w:spacing w:after="0"/>
        <w:ind w:firstLine="709"/>
        <w:jc w:val="both"/>
        <w:rPr>
          <w:rFonts w:ascii="Times New Roman" w:eastAsia="Times New Roman" w:hAnsi="Times New Roman" w:cs="Times New Roman"/>
          <w:color w:val="00B050"/>
          <w:sz w:val="28"/>
          <w:szCs w:val="28"/>
          <w:lang w:eastAsia="ru-RU"/>
        </w:rPr>
      </w:pPr>
    </w:p>
    <w:p w:rsidR="007636F3" w:rsidRPr="007636F3" w:rsidRDefault="007636F3" w:rsidP="007636F3">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636F3">
        <w:rPr>
          <w:rFonts w:ascii="Times New Roman" w:eastAsia="Times New Roman" w:hAnsi="Times New Roman" w:cs="Times New Roman"/>
          <w:b/>
          <w:color w:val="000000"/>
          <w:sz w:val="32"/>
          <w:szCs w:val="28"/>
          <w:lang w:eastAsia="ru-RU"/>
        </w:rPr>
        <w:t xml:space="preserve">Рабочая программа по курсу </w:t>
      </w:r>
    </w:p>
    <w:p w:rsidR="007636F3" w:rsidRPr="007636F3" w:rsidRDefault="007636F3" w:rsidP="007636F3">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636F3">
        <w:rPr>
          <w:rFonts w:ascii="Times New Roman" w:eastAsia="Times New Roman" w:hAnsi="Times New Roman" w:cs="Times New Roman"/>
          <w:b/>
          <w:color w:val="000000"/>
          <w:sz w:val="32"/>
          <w:szCs w:val="28"/>
          <w:lang w:eastAsia="ru-RU"/>
        </w:rPr>
        <w:t>«Поисковая-исследовательская работа»</w:t>
      </w:r>
    </w:p>
    <w:p w:rsidR="007636F3" w:rsidRPr="007636F3" w:rsidRDefault="007636F3" w:rsidP="007636F3">
      <w:pPr>
        <w:tabs>
          <w:tab w:val="left" w:pos="851"/>
        </w:tabs>
        <w:spacing w:after="0"/>
        <w:ind w:firstLine="709"/>
        <w:jc w:val="center"/>
        <w:rPr>
          <w:rFonts w:ascii="Times New Roman" w:eastAsia="Times New Roman" w:hAnsi="Times New Roman" w:cs="Times New Roman"/>
          <w:color w:val="000000"/>
          <w:sz w:val="28"/>
          <w:szCs w:val="28"/>
          <w:lang w:eastAsia="ru-RU"/>
        </w:rPr>
      </w:pPr>
      <w:r w:rsidRPr="007636F3">
        <w:rPr>
          <w:rFonts w:ascii="Times New Roman" w:eastAsia="Times New Roman" w:hAnsi="Times New Roman" w:cs="Times New Roman"/>
          <w:color w:val="000000"/>
          <w:sz w:val="28"/>
          <w:szCs w:val="28"/>
          <w:lang w:eastAsia="ru-RU"/>
        </w:rPr>
        <w:t xml:space="preserve">(детское творческое объединение </w:t>
      </w:r>
    </w:p>
    <w:p w:rsidR="007636F3" w:rsidRPr="007636F3" w:rsidRDefault="007636F3" w:rsidP="007636F3">
      <w:pPr>
        <w:tabs>
          <w:tab w:val="left" w:pos="851"/>
        </w:tabs>
        <w:spacing w:after="0"/>
        <w:ind w:firstLine="709"/>
        <w:jc w:val="center"/>
        <w:rPr>
          <w:rFonts w:ascii="Times New Roman" w:eastAsia="Times New Roman" w:hAnsi="Times New Roman" w:cs="Times New Roman"/>
          <w:color w:val="000000"/>
          <w:sz w:val="28"/>
          <w:szCs w:val="28"/>
          <w:lang w:eastAsia="ru-RU"/>
        </w:rPr>
      </w:pPr>
      <w:r w:rsidRPr="007636F3">
        <w:rPr>
          <w:rFonts w:ascii="Times New Roman" w:eastAsia="Times New Roman" w:hAnsi="Times New Roman" w:cs="Times New Roman"/>
          <w:color w:val="000000"/>
          <w:sz w:val="28"/>
          <w:szCs w:val="28"/>
          <w:lang w:eastAsia="ru-RU"/>
        </w:rPr>
        <w:t xml:space="preserve">«Юные исследователи», </w:t>
      </w:r>
    </w:p>
    <w:p w:rsidR="007636F3" w:rsidRPr="007636F3" w:rsidRDefault="007636F3" w:rsidP="007636F3">
      <w:pPr>
        <w:tabs>
          <w:tab w:val="left" w:pos="851"/>
        </w:tabs>
        <w:spacing w:after="0"/>
        <w:ind w:firstLine="709"/>
        <w:jc w:val="center"/>
        <w:rPr>
          <w:rFonts w:ascii="Times New Roman" w:eastAsia="Times New Roman" w:hAnsi="Times New Roman" w:cs="Times New Roman"/>
          <w:color w:val="000000"/>
          <w:sz w:val="28"/>
          <w:szCs w:val="28"/>
          <w:lang w:eastAsia="ru-RU"/>
        </w:rPr>
      </w:pPr>
      <w:r w:rsidRPr="007636F3">
        <w:rPr>
          <w:rFonts w:ascii="Times New Roman" w:eastAsia="Times New Roman" w:hAnsi="Times New Roman" w:cs="Times New Roman"/>
          <w:color w:val="000000"/>
          <w:sz w:val="28"/>
          <w:szCs w:val="28"/>
          <w:lang w:eastAsia="ru-RU"/>
        </w:rPr>
        <w:t>руководитель Сапожникова С.Н.,</w:t>
      </w:r>
    </w:p>
    <w:p w:rsidR="007636F3" w:rsidRPr="007636F3" w:rsidRDefault="007636F3" w:rsidP="00FB0474">
      <w:pPr>
        <w:numPr>
          <w:ilvl w:val="0"/>
          <w:numId w:val="71"/>
        </w:numPr>
        <w:tabs>
          <w:tab w:val="left" w:pos="851"/>
        </w:tabs>
        <w:spacing w:after="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636F3">
        <w:rPr>
          <w:rFonts w:ascii="Times New Roman" w:eastAsia="Times New Roman" w:hAnsi="Times New Roman" w:cs="Times New Roman"/>
          <w:color w:val="000000"/>
          <w:sz w:val="28"/>
          <w:szCs w:val="28"/>
          <w:lang w:eastAsia="ru-RU"/>
        </w:rPr>
        <w:t>год обучения)</w:t>
      </w:r>
    </w:p>
    <w:p w:rsidR="007636F3" w:rsidRDefault="007636F3" w:rsidP="007636F3">
      <w:pPr>
        <w:spacing w:line="360" w:lineRule="auto"/>
        <w:jc w:val="both"/>
        <w:rPr>
          <w:rFonts w:ascii="Times New Roman" w:eastAsia="Times New Roman" w:hAnsi="Times New Roman" w:cs="Times New Roman"/>
          <w:b/>
          <w:color w:val="000000"/>
          <w:sz w:val="28"/>
          <w:szCs w:val="28"/>
          <w:lang w:eastAsia="ru-RU"/>
        </w:rPr>
      </w:pPr>
    </w:p>
    <w:p w:rsidR="007636F3" w:rsidRDefault="007636F3">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7636F3" w:rsidRPr="00C12E09" w:rsidRDefault="007636F3" w:rsidP="007636F3">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694B53">
        <w:rPr>
          <w:rFonts w:ascii="Times New Roman" w:eastAsia="Times New Roman" w:hAnsi="Times New Roman" w:cs="Times New Roman"/>
          <w:color w:val="000000"/>
          <w:sz w:val="28"/>
          <w:szCs w:val="28"/>
          <w:lang w:eastAsia="ru-RU"/>
        </w:rPr>
        <w:t>старшего</w:t>
      </w:r>
      <w:r w:rsidRPr="00C12E09">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7636F3" w:rsidRPr="00C12E09" w:rsidRDefault="007636F3" w:rsidP="007636F3">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sidR="00E94750">
        <w:rPr>
          <w:rFonts w:ascii="Times New Roman" w:eastAsia="Times New Roman" w:hAnsi="Times New Roman" w:cs="Times New Roman"/>
          <w:color w:val="000000"/>
          <w:sz w:val="28"/>
          <w:szCs w:val="28"/>
          <w:lang w:eastAsia="ru-RU"/>
        </w:rPr>
        <w:t>38</w:t>
      </w:r>
      <w:r w:rsidRPr="00C12E09">
        <w:rPr>
          <w:rFonts w:ascii="Times New Roman" w:eastAsia="Times New Roman" w:hAnsi="Times New Roman" w:cs="Times New Roman"/>
          <w:color w:val="000000"/>
          <w:sz w:val="28"/>
          <w:szCs w:val="28"/>
          <w:lang w:eastAsia="ru-RU"/>
        </w:rPr>
        <w:t xml:space="preserve"> час</w:t>
      </w:r>
      <w:r w:rsidR="00E94750">
        <w:rPr>
          <w:rFonts w:ascii="Times New Roman" w:eastAsia="Times New Roman" w:hAnsi="Times New Roman" w:cs="Times New Roman"/>
          <w:color w:val="000000"/>
          <w:sz w:val="28"/>
          <w:szCs w:val="28"/>
          <w:lang w:eastAsia="ru-RU"/>
        </w:rPr>
        <w:t>ов</w:t>
      </w:r>
      <w:r w:rsidRPr="00C12E09">
        <w:rPr>
          <w:rFonts w:ascii="Times New Roman" w:eastAsia="Times New Roman" w:hAnsi="Times New Roman" w:cs="Times New Roman"/>
          <w:color w:val="000000"/>
          <w:sz w:val="28"/>
          <w:szCs w:val="28"/>
          <w:lang w:eastAsia="ru-RU"/>
        </w:rPr>
        <w:t xml:space="preserve"> (в том числе, теоретические занятия – </w:t>
      </w:r>
      <w:r w:rsidR="00E94750">
        <w:rPr>
          <w:rFonts w:ascii="Times New Roman" w:eastAsia="Times New Roman" w:hAnsi="Times New Roman" w:cs="Times New Roman"/>
          <w:color w:val="000000"/>
          <w:sz w:val="28"/>
          <w:szCs w:val="28"/>
          <w:lang w:eastAsia="ru-RU"/>
        </w:rPr>
        <w:t>7</w:t>
      </w:r>
      <w:r w:rsidRPr="00C12E09">
        <w:rPr>
          <w:rFonts w:ascii="Times New Roman" w:eastAsia="Times New Roman" w:hAnsi="Times New Roman" w:cs="Times New Roman"/>
          <w:color w:val="000000"/>
          <w:sz w:val="28"/>
          <w:szCs w:val="28"/>
          <w:lang w:eastAsia="ru-RU"/>
        </w:rPr>
        <w:t xml:space="preserve">, практические занятия – </w:t>
      </w:r>
      <w:r w:rsidR="00E94750">
        <w:rPr>
          <w:rFonts w:ascii="Times New Roman" w:eastAsia="Times New Roman" w:hAnsi="Times New Roman" w:cs="Times New Roman"/>
          <w:color w:val="000000"/>
          <w:sz w:val="28"/>
          <w:szCs w:val="28"/>
          <w:lang w:eastAsia="ru-RU"/>
        </w:rPr>
        <w:t>31</w:t>
      </w:r>
      <w:r w:rsidRPr="00C12E09">
        <w:rPr>
          <w:rFonts w:ascii="Times New Roman" w:eastAsia="Times New Roman" w:hAnsi="Times New Roman" w:cs="Times New Roman"/>
          <w:color w:val="000000"/>
          <w:sz w:val="28"/>
          <w:szCs w:val="28"/>
          <w:lang w:eastAsia="ru-RU"/>
        </w:rPr>
        <w:t>).</w:t>
      </w:r>
    </w:p>
    <w:p w:rsidR="007636F3" w:rsidRDefault="007636F3" w:rsidP="007636F3">
      <w:pPr>
        <w:spacing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7636F3" w:rsidRDefault="007636F3" w:rsidP="00FB0474">
      <w:pPr>
        <w:pStyle w:val="a3"/>
        <w:numPr>
          <w:ilvl w:val="0"/>
          <w:numId w:val="72"/>
        </w:num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7636F3" w:rsidRDefault="007636F3" w:rsidP="007636F3">
      <w:p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 1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431"/>
        <w:gridCol w:w="2268"/>
      </w:tblGrid>
      <w:tr w:rsidR="00DE7FCD" w:rsidRPr="00DE7FCD" w:rsidTr="00DE7FCD">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DE7FCD">
              <w:rPr>
                <w:rFonts w:ascii="Times New Roman" w:eastAsia="Times New Roman" w:hAnsi="Times New Roman" w:cs="Times New Roman"/>
                <w:b/>
                <w:color w:val="000000"/>
                <w:sz w:val="28"/>
                <w:szCs w:val="28"/>
                <w:lang w:eastAsia="ru-RU"/>
              </w:rPr>
              <w:t>№</w:t>
            </w:r>
          </w:p>
          <w:p w:rsidR="00DE7FCD" w:rsidRPr="00DE7FCD" w:rsidRDefault="00DE7FCD" w:rsidP="00DE7FCD">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DE7FCD">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E7FCD">
              <w:rPr>
                <w:rFonts w:ascii="Times New Roman" w:eastAsia="Times New Roman" w:hAnsi="Times New Roman" w:cs="Times New Roman"/>
                <w:b/>
                <w:color w:val="000000"/>
                <w:sz w:val="28"/>
                <w:szCs w:val="28"/>
                <w:lang w:eastAsia="ru-RU"/>
              </w:rPr>
              <w:t>Тема</w:t>
            </w:r>
          </w:p>
        </w:tc>
        <w:tc>
          <w:tcPr>
            <w:tcW w:w="3771" w:type="dxa"/>
            <w:gridSpan w:val="3"/>
            <w:tcBorders>
              <w:top w:val="single" w:sz="6" w:space="0" w:color="auto"/>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E7FCD">
              <w:rPr>
                <w:rFonts w:ascii="Times New Roman" w:eastAsia="Times New Roman" w:hAnsi="Times New Roman" w:cs="Times New Roman"/>
                <w:b/>
                <w:sz w:val="28"/>
                <w:szCs w:val="28"/>
                <w:lang w:eastAsia="ru-RU"/>
              </w:rPr>
              <w:t>Количество часов</w:t>
            </w:r>
          </w:p>
        </w:tc>
        <w:tc>
          <w:tcPr>
            <w:tcW w:w="2268" w:type="dxa"/>
            <w:vMerge w:val="restart"/>
            <w:tcBorders>
              <w:top w:val="single" w:sz="6" w:space="0" w:color="auto"/>
              <w:left w:val="single" w:sz="6" w:space="0" w:color="auto"/>
              <w:right w:val="single" w:sz="6" w:space="0" w:color="auto"/>
            </w:tcBorders>
            <w:shd w:val="clear" w:color="auto" w:fill="FFFFFF"/>
          </w:tcPr>
          <w:p w:rsidR="00DE7FCD" w:rsidRPr="00DE7FCD" w:rsidRDefault="00DE7FCD" w:rsidP="00DE7FCD">
            <w:pPr>
              <w:spacing w:after="0" w:line="240" w:lineRule="auto"/>
              <w:jc w:val="center"/>
              <w:rPr>
                <w:rFonts w:ascii="Times New Roman" w:eastAsia="Times New Roman" w:hAnsi="Times New Roman" w:cs="Times New Roman"/>
                <w:b/>
                <w:sz w:val="28"/>
                <w:szCs w:val="28"/>
                <w:lang w:eastAsia="ru-RU"/>
              </w:rPr>
            </w:pPr>
            <w:r w:rsidRPr="00DE7FCD">
              <w:rPr>
                <w:rFonts w:ascii="Times New Roman" w:eastAsia="Times New Roman" w:hAnsi="Times New Roman" w:cs="Times New Roman"/>
                <w:b/>
                <w:sz w:val="28"/>
                <w:szCs w:val="28"/>
                <w:lang w:eastAsia="ru-RU"/>
              </w:rPr>
              <w:t>Формы контроля</w:t>
            </w:r>
          </w:p>
        </w:tc>
      </w:tr>
      <w:tr w:rsidR="00DE7FCD" w:rsidRPr="00DE7FCD" w:rsidTr="00DE7FCD">
        <w:trPr>
          <w:trHeight w:val="336"/>
        </w:trPr>
        <w:tc>
          <w:tcPr>
            <w:tcW w:w="600" w:type="dxa"/>
            <w:vMerge/>
            <w:tcBorders>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E7FCD">
              <w:rPr>
                <w:rFonts w:ascii="Times New Roman" w:eastAsia="Times New Roman" w:hAnsi="Times New Roman" w:cs="Times New Roman"/>
                <w:b/>
                <w:color w:val="000000"/>
                <w:sz w:val="28"/>
                <w:szCs w:val="28"/>
                <w:lang w:eastAsia="ru-RU"/>
              </w:rPr>
              <w:t>Всего</w:t>
            </w:r>
          </w:p>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E7FCD" w:rsidRPr="00DE7FCD" w:rsidRDefault="00DE7FCD" w:rsidP="00DE7FCD">
            <w:pPr>
              <w:spacing w:after="0" w:line="240" w:lineRule="auto"/>
              <w:jc w:val="center"/>
              <w:rPr>
                <w:rFonts w:ascii="Times New Roman" w:eastAsia="Times New Roman" w:hAnsi="Times New Roman" w:cs="Times New Roman"/>
                <w:b/>
                <w:sz w:val="28"/>
                <w:szCs w:val="28"/>
                <w:lang w:eastAsia="ru-RU"/>
              </w:rPr>
            </w:pPr>
            <w:r w:rsidRPr="00DE7FCD">
              <w:rPr>
                <w:rFonts w:ascii="Times New Roman" w:eastAsia="Times New Roman" w:hAnsi="Times New Roman" w:cs="Times New Roman"/>
                <w:b/>
                <w:sz w:val="28"/>
                <w:szCs w:val="28"/>
                <w:lang w:eastAsia="ru-RU"/>
              </w:rPr>
              <w:t>теория</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E7FCD">
              <w:rPr>
                <w:rFonts w:ascii="Times New Roman" w:eastAsia="Times New Roman" w:hAnsi="Times New Roman" w:cs="Times New Roman"/>
                <w:b/>
                <w:sz w:val="28"/>
                <w:szCs w:val="28"/>
                <w:lang w:eastAsia="ru-RU"/>
              </w:rPr>
              <w:t>практика</w:t>
            </w:r>
          </w:p>
        </w:tc>
        <w:tc>
          <w:tcPr>
            <w:tcW w:w="2268" w:type="dxa"/>
            <w:vMerge/>
            <w:tcBorders>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DE7FCD" w:rsidRPr="00DE7FCD" w:rsidTr="00DE7FCD">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Краеведческая работа школьного музея</w:t>
            </w:r>
          </w:p>
          <w:p w:rsidR="00DE7FCD" w:rsidRPr="00DE7FCD" w:rsidRDefault="00DE7FCD" w:rsidP="00DE7FCD">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1</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Собеседование</w:t>
            </w:r>
          </w:p>
        </w:tc>
      </w:tr>
      <w:tr w:rsidR="00DE7FCD" w:rsidRPr="00DE7FCD" w:rsidTr="00DE7FCD">
        <w:trPr>
          <w:trHeight w:val="523"/>
        </w:trPr>
        <w:tc>
          <w:tcPr>
            <w:tcW w:w="600"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2.</w:t>
            </w:r>
          </w:p>
        </w:tc>
        <w:tc>
          <w:tcPr>
            <w:tcW w:w="3000"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sz w:val="28"/>
                <w:szCs w:val="28"/>
                <w:lang w:eastAsia="ru-RU"/>
              </w:rPr>
              <w:t>История малой Родины</w:t>
            </w:r>
          </w:p>
        </w:tc>
        <w:tc>
          <w:tcPr>
            <w:tcW w:w="1080"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5</w:t>
            </w:r>
          </w:p>
        </w:tc>
        <w:tc>
          <w:tcPr>
            <w:tcW w:w="1260"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1</w:t>
            </w:r>
          </w:p>
        </w:tc>
        <w:tc>
          <w:tcPr>
            <w:tcW w:w="1431"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4</w:t>
            </w:r>
          </w:p>
        </w:tc>
        <w:tc>
          <w:tcPr>
            <w:tcW w:w="2268"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sz w:val="28"/>
                <w:szCs w:val="28"/>
                <w:lang w:eastAsia="ru-RU"/>
              </w:rPr>
              <w:t xml:space="preserve">Собеседование </w:t>
            </w:r>
          </w:p>
        </w:tc>
      </w:tr>
      <w:tr w:rsidR="00DE7FCD" w:rsidRPr="00DE7FCD" w:rsidTr="00DE7FCD">
        <w:trPr>
          <w:trHeight w:val="523"/>
        </w:trPr>
        <w:tc>
          <w:tcPr>
            <w:tcW w:w="600"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3.</w:t>
            </w:r>
          </w:p>
        </w:tc>
        <w:tc>
          <w:tcPr>
            <w:tcW w:w="3000"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sz w:val="28"/>
                <w:szCs w:val="28"/>
                <w:lang w:eastAsia="ru-RU"/>
              </w:rPr>
              <w:t>Военная слава земляков</w:t>
            </w:r>
          </w:p>
        </w:tc>
        <w:tc>
          <w:tcPr>
            <w:tcW w:w="1080"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10</w:t>
            </w:r>
          </w:p>
        </w:tc>
        <w:tc>
          <w:tcPr>
            <w:tcW w:w="1260"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2</w:t>
            </w:r>
          </w:p>
        </w:tc>
        <w:tc>
          <w:tcPr>
            <w:tcW w:w="1431"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8</w:t>
            </w:r>
          </w:p>
        </w:tc>
        <w:tc>
          <w:tcPr>
            <w:tcW w:w="2268"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 xml:space="preserve">Творческая </w:t>
            </w:r>
          </w:p>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работа</w:t>
            </w:r>
          </w:p>
        </w:tc>
      </w:tr>
      <w:tr w:rsidR="00DE7FCD" w:rsidRPr="00DE7FCD" w:rsidTr="00DE7FCD">
        <w:trPr>
          <w:trHeight w:val="523"/>
        </w:trPr>
        <w:tc>
          <w:tcPr>
            <w:tcW w:w="600"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4.</w:t>
            </w:r>
          </w:p>
        </w:tc>
        <w:tc>
          <w:tcPr>
            <w:tcW w:w="3000"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Историко-культурные памятники</w:t>
            </w:r>
          </w:p>
        </w:tc>
        <w:tc>
          <w:tcPr>
            <w:tcW w:w="1080"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8</w:t>
            </w:r>
          </w:p>
        </w:tc>
        <w:tc>
          <w:tcPr>
            <w:tcW w:w="1260"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1</w:t>
            </w:r>
          </w:p>
        </w:tc>
        <w:tc>
          <w:tcPr>
            <w:tcW w:w="1431"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color w:val="000000"/>
                <w:sz w:val="28"/>
                <w:szCs w:val="28"/>
                <w:lang w:eastAsia="ru-RU"/>
              </w:rPr>
              <w:t>7</w:t>
            </w:r>
          </w:p>
        </w:tc>
        <w:tc>
          <w:tcPr>
            <w:tcW w:w="2268"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Наблюдение</w:t>
            </w:r>
          </w:p>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Открытие Сквера Памяти</w:t>
            </w:r>
          </w:p>
        </w:tc>
      </w:tr>
      <w:tr w:rsidR="00DE7FCD" w:rsidRPr="00DE7FCD" w:rsidTr="00DE7FCD">
        <w:trPr>
          <w:trHeight w:val="523"/>
        </w:trPr>
        <w:tc>
          <w:tcPr>
            <w:tcW w:w="600"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431"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268" w:type="dxa"/>
            <w:tcBorders>
              <w:top w:val="single" w:sz="6" w:space="0" w:color="auto"/>
              <w:left w:val="single" w:sz="6" w:space="0" w:color="auto"/>
              <w:bottom w:val="nil"/>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7FCD" w:rsidRPr="00DE7FCD" w:rsidTr="00DE7FCD">
        <w:trPr>
          <w:trHeight w:val="264"/>
        </w:trPr>
        <w:tc>
          <w:tcPr>
            <w:tcW w:w="600" w:type="dxa"/>
            <w:tcBorders>
              <w:top w:val="nil"/>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5.</w:t>
            </w:r>
          </w:p>
        </w:tc>
        <w:tc>
          <w:tcPr>
            <w:tcW w:w="3000" w:type="dxa"/>
            <w:tcBorders>
              <w:top w:val="nil"/>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 xml:space="preserve">Литературные источники </w:t>
            </w:r>
          </w:p>
          <w:p w:rsidR="00DE7FCD" w:rsidRPr="00DE7FCD" w:rsidRDefault="00DE7FCD" w:rsidP="00DE7FCD">
            <w:pPr>
              <w:spacing w:after="0" w:line="240" w:lineRule="auto"/>
              <w:rPr>
                <w:rFonts w:ascii="Times New Roman" w:eastAsia="Times New Roman" w:hAnsi="Times New Roman" w:cs="Times New Roman"/>
                <w:color w:val="000000"/>
                <w:sz w:val="28"/>
                <w:szCs w:val="28"/>
                <w:lang w:eastAsia="ru-RU"/>
              </w:rPr>
            </w:pPr>
          </w:p>
        </w:tc>
        <w:tc>
          <w:tcPr>
            <w:tcW w:w="1080" w:type="dxa"/>
            <w:tcBorders>
              <w:top w:val="nil"/>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6</w:t>
            </w:r>
          </w:p>
        </w:tc>
        <w:tc>
          <w:tcPr>
            <w:tcW w:w="1260" w:type="dxa"/>
            <w:tcBorders>
              <w:top w:val="nil"/>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1</w:t>
            </w:r>
          </w:p>
        </w:tc>
        <w:tc>
          <w:tcPr>
            <w:tcW w:w="1431" w:type="dxa"/>
            <w:tcBorders>
              <w:top w:val="nil"/>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5</w:t>
            </w:r>
          </w:p>
        </w:tc>
        <w:tc>
          <w:tcPr>
            <w:tcW w:w="2268" w:type="dxa"/>
            <w:tcBorders>
              <w:top w:val="nil"/>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Собеседование</w:t>
            </w:r>
          </w:p>
        </w:tc>
      </w:tr>
      <w:tr w:rsidR="00DE7FCD" w:rsidRPr="00DE7FCD" w:rsidTr="00DE7FCD">
        <w:trPr>
          <w:trHeight w:val="264"/>
        </w:trPr>
        <w:tc>
          <w:tcPr>
            <w:tcW w:w="600" w:type="dxa"/>
            <w:tcBorders>
              <w:top w:val="nil"/>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6.</w:t>
            </w:r>
          </w:p>
        </w:tc>
        <w:tc>
          <w:tcPr>
            <w:tcW w:w="3000" w:type="dxa"/>
            <w:tcBorders>
              <w:top w:val="nil"/>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E7FCD">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4</w:t>
            </w:r>
          </w:p>
        </w:tc>
        <w:tc>
          <w:tcPr>
            <w:tcW w:w="1260" w:type="dxa"/>
            <w:tcBorders>
              <w:top w:val="nil"/>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1</w:t>
            </w:r>
          </w:p>
        </w:tc>
        <w:tc>
          <w:tcPr>
            <w:tcW w:w="1431" w:type="dxa"/>
            <w:tcBorders>
              <w:top w:val="nil"/>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3</w:t>
            </w:r>
          </w:p>
        </w:tc>
        <w:tc>
          <w:tcPr>
            <w:tcW w:w="2268" w:type="dxa"/>
            <w:tcBorders>
              <w:top w:val="nil"/>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Оценка качества работы</w:t>
            </w:r>
          </w:p>
        </w:tc>
      </w:tr>
      <w:tr w:rsidR="00DE7FCD" w:rsidRPr="00DE7FCD" w:rsidTr="00DE7FCD">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E7FCD">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38</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7</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7FCD">
              <w:rPr>
                <w:rFonts w:ascii="Times New Roman" w:eastAsia="Times New Roman" w:hAnsi="Times New Roman" w:cs="Times New Roman"/>
                <w:sz w:val="28"/>
                <w:szCs w:val="28"/>
                <w:lang w:eastAsia="ru-RU"/>
              </w:rPr>
              <w:t>31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FCD" w:rsidRPr="00DE7FCD" w:rsidRDefault="00DE7FCD" w:rsidP="00DE7FCD">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DE7FCD" w:rsidRDefault="00DE7FCD" w:rsidP="007636F3">
      <w:pPr>
        <w:spacing w:line="360" w:lineRule="auto"/>
        <w:jc w:val="both"/>
        <w:rPr>
          <w:rFonts w:ascii="Times New Roman" w:eastAsia="Times New Roman" w:hAnsi="Times New Roman" w:cs="Times New Roman"/>
          <w:b/>
          <w:color w:val="000000"/>
          <w:sz w:val="28"/>
          <w:szCs w:val="28"/>
          <w:lang w:eastAsia="ru-RU"/>
        </w:rPr>
      </w:pPr>
    </w:p>
    <w:p w:rsidR="00C77C87" w:rsidRDefault="00C77C87" w:rsidP="00FB0474">
      <w:pPr>
        <w:pStyle w:val="a3"/>
        <w:numPr>
          <w:ilvl w:val="0"/>
          <w:numId w:val="72"/>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C77C87" w:rsidRPr="00035CF5" w:rsidRDefault="00C77C87" w:rsidP="00FB0474">
      <w:pPr>
        <w:pStyle w:val="a3"/>
        <w:numPr>
          <w:ilvl w:val="0"/>
          <w:numId w:val="73"/>
        </w:numPr>
        <w:spacing w:line="360" w:lineRule="auto"/>
        <w:jc w:val="both"/>
        <w:rPr>
          <w:rFonts w:ascii="Times New Roman" w:hAnsi="Times New Roman" w:cs="Times New Roman"/>
          <w:b/>
          <w:sz w:val="28"/>
          <w:szCs w:val="28"/>
        </w:rPr>
      </w:pPr>
      <w:r w:rsidRPr="00035CF5">
        <w:rPr>
          <w:rFonts w:ascii="Times New Roman" w:hAnsi="Times New Roman" w:cs="Times New Roman"/>
          <w:b/>
          <w:sz w:val="28"/>
          <w:szCs w:val="28"/>
        </w:rPr>
        <w:t>Краеведческая работа школьного музея</w:t>
      </w:r>
    </w:p>
    <w:p w:rsidR="00C77C87" w:rsidRPr="00755336" w:rsidRDefault="00C77C87" w:rsidP="00C77C87">
      <w:pPr>
        <w:spacing w:after="0"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Музей – хранитель местной истории. Уровни краеведческой деятельности – семья, школа, родной край. </w:t>
      </w:r>
    </w:p>
    <w:p w:rsidR="00C77C87" w:rsidRPr="00755336" w:rsidRDefault="00C77C87" w:rsidP="00C77C87">
      <w:pPr>
        <w:spacing w:line="360" w:lineRule="auto"/>
        <w:ind w:firstLine="567"/>
        <w:jc w:val="both"/>
        <w:rPr>
          <w:rFonts w:ascii="Times New Roman" w:hAnsi="Times New Roman" w:cs="Times New Roman"/>
          <w:sz w:val="28"/>
          <w:szCs w:val="28"/>
        </w:rPr>
      </w:pPr>
      <w:r w:rsidRPr="00755336">
        <w:rPr>
          <w:rFonts w:ascii="Times New Roman" w:hAnsi="Times New Roman" w:cs="Times New Roman"/>
          <w:sz w:val="28"/>
          <w:szCs w:val="28"/>
        </w:rPr>
        <w:lastRenderedPageBreak/>
        <w:t>Порядок изучения источников и экспонатов. Отбор и систематизация необходимых сведений</w:t>
      </w:r>
      <w:r>
        <w:rPr>
          <w:rFonts w:ascii="Times New Roman" w:hAnsi="Times New Roman" w:cs="Times New Roman"/>
          <w:sz w:val="28"/>
          <w:szCs w:val="28"/>
        </w:rPr>
        <w:t xml:space="preserve"> и фактов. Использование турист</w:t>
      </w:r>
      <w:r w:rsidRPr="00755336">
        <w:rPr>
          <w:rFonts w:ascii="Times New Roman" w:hAnsi="Times New Roman" w:cs="Times New Roman"/>
          <w:sz w:val="28"/>
          <w:szCs w:val="28"/>
        </w:rPr>
        <w:t>ских схем, географических карт, фотографий. Технология социоло</w:t>
      </w:r>
      <w:r>
        <w:rPr>
          <w:rFonts w:ascii="Times New Roman" w:hAnsi="Times New Roman" w:cs="Times New Roman"/>
          <w:sz w:val="28"/>
          <w:szCs w:val="28"/>
        </w:rPr>
        <w:t>гического опроса жителей. Народ</w:t>
      </w:r>
      <w:r w:rsidRPr="00755336">
        <w:rPr>
          <w:rFonts w:ascii="Times New Roman" w:hAnsi="Times New Roman" w:cs="Times New Roman"/>
          <w:sz w:val="28"/>
          <w:szCs w:val="28"/>
        </w:rPr>
        <w:t>ные знания, календарь. Запись воспоминаний. Разработка анкет по сбору информационного материала. Организация сбора экспонатов. Подлинники и макеты. История города как предмет экскурсионного изучения. Задачи поисковой работы, связь с профилем и тематикой музея, с содержанием массовых туристско-краеведческих мероприятий. Основные формы: походы, экспедиции, текущее комплектование, переписка. Плановость, целенаправленность, научная и техническая подготовка поиска. Методика сбора и фиксации материалов. Оформление задания. Инструктивные  требования к организации и проведению походов учащихся.</w:t>
      </w:r>
    </w:p>
    <w:p w:rsidR="00C77C87" w:rsidRDefault="00C77C87" w:rsidP="00C77C87">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Формы краеведческой работы: переписка, встреча, обследование, экскурсия, поход, экспедиция. Организация проектной деятельности. Накапливание материалов по истории и этнографии родного края. Написание рефератов учащимися на темы, связанные с историей, традиционной культурой, бытом, языком народа. Собирание произведений фольклора: народных песен, частушек, сказок, загадок, пословиц, прибауток. Запись народных праздников, обрядов, обычаев, суеверий. Сбор информации и экспонатов. Работа с мемуарной литературой, экспедиционными дневниками, записями воспоминаний и письмами. Разработка и проведение поиска по конкретной, достаточно узкой теме с использованием форм текущего комплектования и целевого двухдневного похода. Защита исследований на научно-практической конференции.</w:t>
      </w:r>
    </w:p>
    <w:p w:rsidR="00C77C87" w:rsidRPr="00035CF5" w:rsidRDefault="00C77C87" w:rsidP="00FB0474">
      <w:pPr>
        <w:pStyle w:val="a3"/>
        <w:numPr>
          <w:ilvl w:val="0"/>
          <w:numId w:val="73"/>
        </w:numPr>
        <w:spacing w:line="360" w:lineRule="auto"/>
        <w:jc w:val="both"/>
        <w:rPr>
          <w:rFonts w:ascii="Times New Roman" w:hAnsi="Times New Roman" w:cs="Times New Roman"/>
          <w:b/>
          <w:sz w:val="28"/>
          <w:szCs w:val="28"/>
        </w:rPr>
      </w:pPr>
      <w:r w:rsidRPr="00035CF5">
        <w:rPr>
          <w:rFonts w:ascii="Times New Roman" w:hAnsi="Times New Roman" w:cs="Times New Roman"/>
          <w:b/>
          <w:sz w:val="28"/>
          <w:szCs w:val="28"/>
        </w:rPr>
        <w:t>История малой Родины</w:t>
      </w:r>
    </w:p>
    <w:p w:rsidR="00C77C87" w:rsidRPr="00755336" w:rsidRDefault="00C77C87" w:rsidP="00C77C87">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Мифология по истории заселения родного края. Первые упоминания местности в официальных источниках. Основные вехи истории края в контексте истории государства. Уникальные особенности природы, истории и культуры родного края.</w:t>
      </w:r>
    </w:p>
    <w:p w:rsidR="00C77C87" w:rsidRPr="00755336" w:rsidRDefault="00C77C87" w:rsidP="00C77C87">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lastRenderedPageBreak/>
        <w:t>Практическая часть.</w:t>
      </w:r>
      <w:r w:rsidRPr="00755336">
        <w:rPr>
          <w:rFonts w:ascii="Times New Roman" w:hAnsi="Times New Roman" w:cs="Times New Roman"/>
          <w:sz w:val="28"/>
          <w:szCs w:val="28"/>
        </w:rPr>
        <w:t xml:space="preserve"> Экскурсия по достопримечательным объектам природы, истории и культуры родного края.</w:t>
      </w:r>
    </w:p>
    <w:p w:rsidR="00C77C87" w:rsidRPr="00755336" w:rsidRDefault="00C77C87" w:rsidP="00FB0474">
      <w:pPr>
        <w:pStyle w:val="a3"/>
        <w:numPr>
          <w:ilvl w:val="0"/>
          <w:numId w:val="73"/>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Военная слава земляков</w:t>
      </w:r>
    </w:p>
    <w:p w:rsidR="00C77C87" w:rsidRPr="00755336" w:rsidRDefault="00C77C87" w:rsidP="00C77C87">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Pr>
          <w:rFonts w:ascii="Times New Roman" w:hAnsi="Times New Roman" w:cs="Times New Roman"/>
          <w:sz w:val="28"/>
          <w:szCs w:val="28"/>
        </w:rPr>
        <w:t xml:space="preserve"> Сообщения уче</w:t>
      </w:r>
      <w:r w:rsidRPr="00755336">
        <w:rPr>
          <w:rFonts w:ascii="Times New Roman" w:hAnsi="Times New Roman" w:cs="Times New Roman"/>
          <w:sz w:val="28"/>
          <w:szCs w:val="28"/>
        </w:rPr>
        <w:t>ников о выполнении пои</w:t>
      </w:r>
      <w:r>
        <w:rPr>
          <w:rFonts w:ascii="Times New Roman" w:hAnsi="Times New Roman" w:cs="Times New Roman"/>
          <w:sz w:val="28"/>
          <w:szCs w:val="28"/>
        </w:rPr>
        <w:t>сковых заданий, проводится об</w:t>
      </w:r>
      <w:r w:rsidRPr="00755336">
        <w:rPr>
          <w:rFonts w:ascii="Times New Roman" w:hAnsi="Times New Roman" w:cs="Times New Roman"/>
          <w:sz w:val="28"/>
          <w:szCs w:val="28"/>
        </w:rPr>
        <w:t>мен мнениями, орг</w:t>
      </w:r>
      <w:r>
        <w:rPr>
          <w:rFonts w:ascii="Times New Roman" w:hAnsi="Times New Roman" w:cs="Times New Roman"/>
          <w:sz w:val="28"/>
          <w:szCs w:val="28"/>
        </w:rPr>
        <w:t>анизуются индивидуальные и груп</w:t>
      </w:r>
      <w:r w:rsidRPr="00755336">
        <w:rPr>
          <w:rFonts w:ascii="Times New Roman" w:hAnsi="Times New Roman" w:cs="Times New Roman"/>
          <w:sz w:val="28"/>
          <w:szCs w:val="28"/>
        </w:rPr>
        <w:t>повые консультации. Занятия предполагают лекционную, экскурсионную, научно-поисковую форму деятельности учащихся; Военные традиции земляков. Жители родного края – участники ВОВ и других военных действий. Выпускники школы в рядах Вооруженных Сил России. Военные реликвии семьи. Служба в армии - почетная обязанность гражданина России.</w:t>
      </w:r>
    </w:p>
    <w:p w:rsidR="00C77C87" w:rsidRPr="00755336" w:rsidRDefault="00C77C87" w:rsidP="00C77C87">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Составление презентаций, проведение экскурсий в музее, подготовку и проведение мероприятий в музее. Выявление ветеранов ВОВ, выпускников школы - кадровых военных или прошедших действительную военную службу. Сбор информации у родственников и знакомых. Ведение картотеки участников ВОВ и других военных действий. Книга Памяти школы.</w:t>
      </w:r>
    </w:p>
    <w:p w:rsidR="00C77C87" w:rsidRPr="00755336" w:rsidRDefault="00C77C87" w:rsidP="00FB0474">
      <w:pPr>
        <w:pStyle w:val="a3"/>
        <w:numPr>
          <w:ilvl w:val="0"/>
          <w:numId w:val="73"/>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Историко-культурные памятники</w:t>
      </w:r>
    </w:p>
    <w:p w:rsidR="00C77C87" w:rsidRPr="00755336" w:rsidRDefault="00C77C87" w:rsidP="00C77C87">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История города. Памятники истории и культуры. Познавательное и воспитательное значение. Многоплановость, комбинированность, движущаяся панорама «экспозиции», характерные особенности автобусных экскурсий. Приемы показа памятных мест, исторических объектов. Организационно-технические условия, правила безопасности, связанные с проведением автобусной экскурсии.</w:t>
      </w:r>
    </w:p>
    <w:p w:rsidR="00C77C87" w:rsidRPr="00755336" w:rsidRDefault="00C77C87" w:rsidP="00C77C87">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 xml:space="preserve">Практическая часть. </w:t>
      </w:r>
      <w:r w:rsidRPr="00755336">
        <w:rPr>
          <w:rFonts w:ascii="Times New Roman" w:hAnsi="Times New Roman" w:cs="Times New Roman"/>
          <w:sz w:val="28"/>
          <w:szCs w:val="28"/>
        </w:rPr>
        <w:t xml:space="preserve"> Посещение музеев Свердловской области. Рассказ и показ в движении, на остановках и с выходом из автобуса.</w:t>
      </w:r>
    </w:p>
    <w:p w:rsidR="00C77C87" w:rsidRPr="00755336" w:rsidRDefault="00C77C87" w:rsidP="00FB0474">
      <w:pPr>
        <w:pStyle w:val="a3"/>
        <w:numPr>
          <w:ilvl w:val="0"/>
          <w:numId w:val="73"/>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 xml:space="preserve">Литературные источники </w:t>
      </w:r>
    </w:p>
    <w:p w:rsidR="00C77C87" w:rsidRPr="00755336" w:rsidRDefault="00C77C87" w:rsidP="00C77C87">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lastRenderedPageBreak/>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Где искать литературу. Библиотеки, архивы, личные собрания. Принципы и приемы работы с каталогами в библиотеке. Подготовка списка  необходимой литературы. Изучение текста. Составление выписок. Как делать ссылки на источники. </w:t>
      </w:r>
    </w:p>
    <w:p w:rsidR="00C77C87" w:rsidRPr="00755336" w:rsidRDefault="00C77C87" w:rsidP="00C77C87">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Энциклопедии, словари, справочники, путеводители, методическая и иная специальная литература. Словарь музейных терминов. Работа с архивными документами Государственного архива в г. Ирбите. Работа с архивами в Интернет сети. </w:t>
      </w:r>
    </w:p>
    <w:p w:rsidR="00C77C87" w:rsidRPr="00755336" w:rsidRDefault="00C77C87" w:rsidP="00FB0474">
      <w:pPr>
        <w:pStyle w:val="a3"/>
        <w:numPr>
          <w:ilvl w:val="0"/>
          <w:numId w:val="73"/>
        </w:numPr>
        <w:jc w:val="both"/>
        <w:rPr>
          <w:rFonts w:ascii="Times New Roman" w:hAnsi="Times New Roman" w:cs="Times New Roman"/>
          <w:b/>
          <w:sz w:val="28"/>
          <w:szCs w:val="28"/>
        </w:rPr>
      </w:pPr>
      <w:r w:rsidRPr="00755336">
        <w:rPr>
          <w:rFonts w:ascii="Times New Roman" w:hAnsi="Times New Roman" w:cs="Times New Roman"/>
          <w:b/>
          <w:sz w:val="28"/>
          <w:szCs w:val="28"/>
        </w:rPr>
        <w:t>Предъявление результатов</w:t>
      </w:r>
    </w:p>
    <w:p w:rsidR="00C831AF" w:rsidRPr="006856E6" w:rsidRDefault="00C77C87" w:rsidP="00A856D5">
      <w:pPr>
        <w:spacing w:line="360" w:lineRule="auto"/>
        <w:ind w:firstLine="567"/>
        <w:jc w:val="both"/>
        <w:rPr>
          <w:rFonts w:ascii="Times New Roman" w:eastAsia="Times New Roman" w:hAnsi="Times New Roman" w:cs="Times New Roman"/>
          <w:b/>
          <w:color w:val="000000"/>
          <w:sz w:val="28"/>
          <w:szCs w:val="28"/>
          <w:lang w:eastAsia="ru-RU"/>
        </w:rPr>
      </w:pPr>
      <w:r w:rsidRPr="00755336">
        <w:rPr>
          <w:rFonts w:ascii="Times New Roman" w:hAnsi="Times New Roman" w:cs="Times New Roman"/>
          <w:sz w:val="28"/>
          <w:szCs w:val="28"/>
        </w:rPr>
        <w:t>Предъявление результатов работа музея на научно-практической, краеведческой конференциях. Участие в муниципальных, областных и всероссийских конкурсах.</w:t>
      </w:r>
      <w:r w:rsidR="000355BE" w:rsidRPr="00C77C87">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C831AF" w:rsidRPr="007472A8" w:rsidTr="00C44AAC">
        <w:tc>
          <w:tcPr>
            <w:tcW w:w="4075" w:type="dxa"/>
            <w:hideMark/>
          </w:tcPr>
          <w:p w:rsidR="00C831AF" w:rsidRPr="007472A8" w:rsidRDefault="00C831AF" w:rsidP="00C44AAC">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C831AF" w:rsidRPr="007472A8" w:rsidRDefault="00C831AF" w:rsidP="00C831AF">
      <w:pPr>
        <w:tabs>
          <w:tab w:val="left" w:pos="851"/>
        </w:tabs>
        <w:spacing w:after="0"/>
        <w:ind w:firstLine="709"/>
        <w:jc w:val="both"/>
        <w:rPr>
          <w:rFonts w:ascii="Times New Roman" w:eastAsia="MS Mincho" w:hAnsi="Times New Roman" w:cs="Times New Roman"/>
          <w:color w:val="00B050"/>
          <w:sz w:val="28"/>
          <w:szCs w:val="28"/>
          <w:lang w:eastAsia="ja-JP"/>
        </w:rPr>
      </w:pPr>
    </w:p>
    <w:p w:rsidR="00C831AF" w:rsidRPr="007472A8" w:rsidRDefault="00C831AF" w:rsidP="00C831AF">
      <w:pPr>
        <w:tabs>
          <w:tab w:val="left" w:pos="851"/>
        </w:tabs>
        <w:spacing w:after="0"/>
        <w:ind w:firstLine="709"/>
        <w:jc w:val="both"/>
        <w:rPr>
          <w:rFonts w:ascii="Times New Roman" w:eastAsia="Times New Roman" w:hAnsi="Times New Roman" w:cs="Times New Roman"/>
          <w:color w:val="00B050"/>
          <w:sz w:val="28"/>
          <w:szCs w:val="28"/>
          <w:lang w:eastAsia="ru-RU"/>
        </w:rPr>
      </w:pPr>
    </w:p>
    <w:p w:rsidR="00C831AF" w:rsidRPr="007472A8" w:rsidRDefault="00C831AF" w:rsidP="00C831AF">
      <w:pPr>
        <w:tabs>
          <w:tab w:val="left" w:pos="851"/>
        </w:tabs>
        <w:spacing w:after="0"/>
        <w:ind w:firstLine="709"/>
        <w:jc w:val="both"/>
        <w:rPr>
          <w:rFonts w:ascii="Times New Roman" w:eastAsia="Times New Roman" w:hAnsi="Times New Roman" w:cs="Times New Roman"/>
          <w:color w:val="00B050"/>
          <w:sz w:val="28"/>
          <w:szCs w:val="28"/>
          <w:lang w:eastAsia="ru-RU"/>
        </w:rPr>
      </w:pPr>
    </w:p>
    <w:p w:rsidR="00C831AF" w:rsidRPr="007472A8" w:rsidRDefault="00C831AF" w:rsidP="00C831AF">
      <w:pPr>
        <w:tabs>
          <w:tab w:val="left" w:pos="851"/>
        </w:tabs>
        <w:spacing w:after="0"/>
        <w:ind w:firstLine="709"/>
        <w:jc w:val="both"/>
        <w:rPr>
          <w:rFonts w:ascii="Times New Roman" w:eastAsia="Times New Roman" w:hAnsi="Times New Roman" w:cs="Times New Roman"/>
          <w:color w:val="00B050"/>
          <w:sz w:val="28"/>
          <w:szCs w:val="28"/>
          <w:lang w:eastAsia="ru-RU"/>
        </w:rPr>
      </w:pPr>
    </w:p>
    <w:p w:rsidR="00C831AF" w:rsidRPr="007472A8" w:rsidRDefault="00C831AF" w:rsidP="00C831AF">
      <w:pPr>
        <w:tabs>
          <w:tab w:val="left" w:pos="851"/>
        </w:tabs>
        <w:spacing w:after="0"/>
        <w:ind w:firstLine="709"/>
        <w:jc w:val="both"/>
        <w:rPr>
          <w:rFonts w:ascii="Times New Roman" w:eastAsia="Times New Roman" w:hAnsi="Times New Roman" w:cs="Times New Roman"/>
          <w:color w:val="00B050"/>
          <w:sz w:val="28"/>
          <w:szCs w:val="28"/>
          <w:lang w:eastAsia="ru-RU"/>
        </w:rPr>
      </w:pPr>
    </w:p>
    <w:p w:rsidR="00C831AF" w:rsidRPr="007472A8" w:rsidRDefault="00C831AF" w:rsidP="00C831AF">
      <w:pPr>
        <w:tabs>
          <w:tab w:val="left" w:pos="851"/>
        </w:tabs>
        <w:spacing w:after="0"/>
        <w:ind w:firstLine="709"/>
        <w:jc w:val="both"/>
        <w:rPr>
          <w:rFonts w:ascii="Times New Roman" w:eastAsia="Times New Roman" w:hAnsi="Times New Roman" w:cs="Times New Roman"/>
          <w:color w:val="00B050"/>
          <w:sz w:val="28"/>
          <w:szCs w:val="28"/>
          <w:lang w:eastAsia="ru-RU"/>
        </w:rPr>
      </w:pPr>
    </w:p>
    <w:p w:rsidR="00C831AF" w:rsidRPr="007472A8" w:rsidRDefault="00C831AF" w:rsidP="00C831AF">
      <w:pPr>
        <w:tabs>
          <w:tab w:val="left" w:pos="851"/>
        </w:tabs>
        <w:spacing w:after="0"/>
        <w:ind w:firstLine="709"/>
        <w:jc w:val="both"/>
        <w:rPr>
          <w:rFonts w:ascii="Times New Roman" w:eastAsia="Times New Roman" w:hAnsi="Times New Roman" w:cs="Times New Roman"/>
          <w:color w:val="00B050"/>
          <w:sz w:val="28"/>
          <w:szCs w:val="28"/>
          <w:lang w:eastAsia="ru-RU"/>
        </w:rPr>
      </w:pPr>
    </w:p>
    <w:p w:rsidR="00C831AF" w:rsidRPr="007472A8" w:rsidRDefault="00C831AF" w:rsidP="00C831AF">
      <w:pPr>
        <w:tabs>
          <w:tab w:val="left" w:pos="851"/>
        </w:tabs>
        <w:spacing w:after="0"/>
        <w:ind w:firstLine="709"/>
        <w:jc w:val="both"/>
        <w:rPr>
          <w:rFonts w:ascii="Times New Roman" w:eastAsia="Times New Roman" w:hAnsi="Times New Roman" w:cs="Times New Roman"/>
          <w:color w:val="00B050"/>
          <w:sz w:val="28"/>
          <w:szCs w:val="28"/>
          <w:lang w:eastAsia="ru-RU"/>
        </w:rPr>
      </w:pPr>
    </w:p>
    <w:p w:rsidR="00C831AF" w:rsidRPr="007472A8" w:rsidRDefault="00C831AF" w:rsidP="00C831AF">
      <w:pPr>
        <w:tabs>
          <w:tab w:val="left" w:pos="851"/>
        </w:tabs>
        <w:spacing w:after="0"/>
        <w:ind w:firstLine="709"/>
        <w:jc w:val="both"/>
        <w:rPr>
          <w:rFonts w:ascii="Times New Roman" w:eastAsia="Times New Roman" w:hAnsi="Times New Roman" w:cs="Times New Roman"/>
          <w:color w:val="00B050"/>
          <w:sz w:val="28"/>
          <w:szCs w:val="28"/>
          <w:lang w:eastAsia="ru-RU"/>
        </w:rPr>
      </w:pPr>
    </w:p>
    <w:p w:rsidR="00C831AF" w:rsidRPr="007472A8" w:rsidRDefault="00C831AF" w:rsidP="00C831AF">
      <w:pPr>
        <w:tabs>
          <w:tab w:val="left" w:pos="851"/>
        </w:tabs>
        <w:spacing w:after="0"/>
        <w:ind w:firstLine="709"/>
        <w:jc w:val="both"/>
        <w:rPr>
          <w:rFonts w:ascii="Times New Roman" w:eastAsia="Times New Roman" w:hAnsi="Times New Roman" w:cs="Times New Roman"/>
          <w:color w:val="00B050"/>
          <w:sz w:val="28"/>
          <w:szCs w:val="28"/>
          <w:lang w:eastAsia="ru-RU"/>
        </w:rPr>
      </w:pPr>
    </w:p>
    <w:p w:rsidR="00C831AF" w:rsidRPr="007472A8" w:rsidRDefault="00C831AF" w:rsidP="00C831AF">
      <w:pPr>
        <w:tabs>
          <w:tab w:val="left" w:pos="851"/>
        </w:tabs>
        <w:spacing w:after="0"/>
        <w:ind w:firstLine="709"/>
        <w:jc w:val="both"/>
        <w:rPr>
          <w:rFonts w:ascii="Times New Roman" w:eastAsia="Times New Roman" w:hAnsi="Times New Roman" w:cs="Times New Roman"/>
          <w:color w:val="00B050"/>
          <w:sz w:val="28"/>
          <w:szCs w:val="28"/>
          <w:lang w:eastAsia="ru-RU"/>
        </w:rPr>
      </w:pPr>
    </w:p>
    <w:p w:rsidR="00C831AF" w:rsidRPr="007472A8" w:rsidRDefault="00C831AF" w:rsidP="00C831AF">
      <w:pPr>
        <w:tabs>
          <w:tab w:val="left" w:pos="851"/>
        </w:tabs>
        <w:spacing w:after="0"/>
        <w:ind w:firstLine="709"/>
        <w:jc w:val="both"/>
        <w:rPr>
          <w:rFonts w:ascii="Times New Roman" w:eastAsia="Times New Roman" w:hAnsi="Times New Roman" w:cs="Times New Roman"/>
          <w:color w:val="00B050"/>
          <w:sz w:val="28"/>
          <w:szCs w:val="28"/>
          <w:lang w:eastAsia="ru-RU"/>
        </w:rPr>
      </w:pPr>
    </w:p>
    <w:p w:rsidR="00C831AF" w:rsidRPr="007472A8" w:rsidRDefault="00C831AF" w:rsidP="00C831AF">
      <w:pPr>
        <w:tabs>
          <w:tab w:val="left" w:pos="851"/>
        </w:tabs>
        <w:spacing w:after="0"/>
        <w:ind w:firstLine="709"/>
        <w:jc w:val="both"/>
        <w:rPr>
          <w:rFonts w:ascii="Times New Roman" w:eastAsia="Times New Roman" w:hAnsi="Times New Roman" w:cs="Times New Roman"/>
          <w:color w:val="00B050"/>
          <w:sz w:val="28"/>
          <w:szCs w:val="28"/>
          <w:lang w:eastAsia="ru-RU"/>
        </w:rPr>
      </w:pPr>
    </w:p>
    <w:p w:rsidR="00C831AF" w:rsidRPr="007472A8" w:rsidRDefault="00C831AF" w:rsidP="00C831AF">
      <w:pPr>
        <w:tabs>
          <w:tab w:val="left" w:pos="851"/>
        </w:tabs>
        <w:spacing w:after="0"/>
        <w:ind w:firstLine="709"/>
        <w:jc w:val="both"/>
        <w:rPr>
          <w:rFonts w:ascii="Times New Roman" w:eastAsia="Times New Roman" w:hAnsi="Times New Roman" w:cs="Times New Roman"/>
          <w:color w:val="00B050"/>
          <w:sz w:val="28"/>
          <w:szCs w:val="28"/>
          <w:lang w:eastAsia="ru-RU"/>
        </w:rPr>
      </w:pPr>
    </w:p>
    <w:p w:rsidR="00C831AF" w:rsidRPr="007472A8" w:rsidRDefault="00C831AF" w:rsidP="00C831AF">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C831AF" w:rsidRPr="007472A8" w:rsidRDefault="00C831AF" w:rsidP="00C831AF">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Поисковая-исследовательская работа</w:t>
      </w:r>
      <w:r w:rsidRPr="007472A8">
        <w:rPr>
          <w:rFonts w:ascii="Times New Roman" w:eastAsia="Times New Roman" w:hAnsi="Times New Roman" w:cs="Times New Roman"/>
          <w:b/>
          <w:color w:val="000000"/>
          <w:sz w:val="32"/>
          <w:szCs w:val="28"/>
          <w:lang w:eastAsia="ru-RU"/>
        </w:rPr>
        <w:t>»</w:t>
      </w:r>
    </w:p>
    <w:p w:rsidR="00C831AF" w:rsidRPr="007472A8" w:rsidRDefault="00C831AF" w:rsidP="00C831AF">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C831AF" w:rsidRPr="007472A8" w:rsidRDefault="00C831AF" w:rsidP="00C831AF">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Юный краевед</w:t>
      </w:r>
      <w:r w:rsidRPr="007472A8">
        <w:rPr>
          <w:rFonts w:ascii="Times New Roman" w:eastAsia="Times New Roman" w:hAnsi="Times New Roman" w:cs="Times New Roman"/>
          <w:color w:val="000000"/>
          <w:sz w:val="28"/>
          <w:szCs w:val="28"/>
          <w:lang w:eastAsia="ru-RU"/>
        </w:rPr>
        <w:t>»,</w:t>
      </w:r>
    </w:p>
    <w:p w:rsidR="00C831AF" w:rsidRDefault="00C831AF" w:rsidP="00C831AF">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Новгородова В.В.,</w:t>
      </w:r>
    </w:p>
    <w:p w:rsidR="00C831AF" w:rsidRDefault="00C831AF" w:rsidP="00C831AF">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год обучения</w:t>
      </w:r>
      <w:r w:rsidRPr="007472A8">
        <w:rPr>
          <w:rFonts w:ascii="Times New Roman" w:eastAsia="Times New Roman" w:hAnsi="Times New Roman" w:cs="Times New Roman"/>
          <w:color w:val="000000"/>
          <w:sz w:val="28"/>
          <w:szCs w:val="28"/>
          <w:lang w:eastAsia="ru-RU"/>
        </w:rPr>
        <w:t>)</w:t>
      </w:r>
    </w:p>
    <w:p w:rsidR="00C831AF" w:rsidRDefault="00C831AF" w:rsidP="00C831AF">
      <w:pPr>
        <w:jc w:val="both"/>
        <w:rPr>
          <w:rFonts w:ascii="Times New Roman" w:hAnsi="Times New Roman" w:cs="Times New Roman"/>
          <w:sz w:val="28"/>
          <w:szCs w:val="28"/>
        </w:rPr>
      </w:pPr>
    </w:p>
    <w:p w:rsidR="00C831AF" w:rsidRDefault="00C831AF" w:rsidP="00C831AF">
      <w:pPr>
        <w:rPr>
          <w:rFonts w:ascii="Times New Roman" w:hAnsi="Times New Roman" w:cs="Times New Roman"/>
          <w:sz w:val="28"/>
          <w:szCs w:val="28"/>
        </w:rPr>
      </w:pPr>
      <w:r>
        <w:rPr>
          <w:rFonts w:ascii="Times New Roman" w:hAnsi="Times New Roman" w:cs="Times New Roman"/>
          <w:sz w:val="28"/>
          <w:szCs w:val="28"/>
        </w:rPr>
        <w:br w:type="page"/>
      </w:r>
    </w:p>
    <w:p w:rsidR="00C831AF" w:rsidRPr="00C12E09" w:rsidRDefault="00C831AF" w:rsidP="00C831AF">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694B53">
        <w:rPr>
          <w:rFonts w:ascii="Times New Roman" w:eastAsia="Times New Roman" w:hAnsi="Times New Roman" w:cs="Times New Roman"/>
          <w:color w:val="000000"/>
          <w:sz w:val="28"/>
          <w:szCs w:val="28"/>
          <w:lang w:eastAsia="ru-RU"/>
        </w:rPr>
        <w:t xml:space="preserve">младшего, </w:t>
      </w:r>
      <w:r w:rsidRPr="00C12E09">
        <w:rPr>
          <w:rFonts w:ascii="Times New Roman" w:eastAsia="Times New Roman" w:hAnsi="Times New Roman" w:cs="Times New Roman"/>
          <w:color w:val="000000"/>
          <w:sz w:val="28"/>
          <w:szCs w:val="28"/>
          <w:lang w:eastAsia="ru-RU"/>
        </w:rPr>
        <w:t>среднего</w:t>
      </w:r>
      <w:r w:rsidR="00694B53">
        <w:rPr>
          <w:rFonts w:ascii="Times New Roman" w:eastAsia="Times New Roman" w:hAnsi="Times New Roman" w:cs="Times New Roman"/>
          <w:color w:val="000000"/>
          <w:sz w:val="28"/>
          <w:szCs w:val="28"/>
          <w:lang w:eastAsia="ru-RU"/>
        </w:rPr>
        <w:t xml:space="preserve"> и старшего</w:t>
      </w:r>
      <w:r w:rsidRPr="00C12E09">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C831AF" w:rsidRPr="00C12E09" w:rsidRDefault="00C831AF" w:rsidP="00C831AF">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sidR="00260B58">
        <w:rPr>
          <w:rFonts w:ascii="Times New Roman" w:eastAsia="Times New Roman" w:hAnsi="Times New Roman" w:cs="Times New Roman"/>
          <w:color w:val="000000"/>
          <w:sz w:val="28"/>
          <w:szCs w:val="28"/>
          <w:lang w:eastAsia="ru-RU"/>
        </w:rPr>
        <w:t>175</w:t>
      </w:r>
      <w:r w:rsidRPr="00C12E09">
        <w:rPr>
          <w:rFonts w:ascii="Times New Roman" w:eastAsia="Times New Roman" w:hAnsi="Times New Roman" w:cs="Times New Roman"/>
          <w:color w:val="000000"/>
          <w:sz w:val="28"/>
          <w:szCs w:val="28"/>
          <w:lang w:eastAsia="ru-RU"/>
        </w:rPr>
        <w:t xml:space="preserve"> час</w:t>
      </w:r>
      <w:r w:rsidR="00E94750">
        <w:rPr>
          <w:rFonts w:ascii="Times New Roman" w:eastAsia="Times New Roman" w:hAnsi="Times New Roman" w:cs="Times New Roman"/>
          <w:color w:val="000000"/>
          <w:sz w:val="28"/>
          <w:szCs w:val="28"/>
          <w:lang w:eastAsia="ru-RU"/>
        </w:rPr>
        <w:t>ов</w:t>
      </w:r>
      <w:r w:rsidRPr="00C12E09">
        <w:rPr>
          <w:rFonts w:ascii="Times New Roman" w:eastAsia="Times New Roman" w:hAnsi="Times New Roman" w:cs="Times New Roman"/>
          <w:color w:val="000000"/>
          <w:sz w:val="28"/>
          <w:szCs w:val="28"/>
          <w:lang w:eastAsia="ru-RU"/>
        </w:rPr>
        <w:t xml:space="preserve"> (в том числе, теоретические занятия – </w:t>
      </w:r>
      <w:r w:rsidR="00260B58">
        <w:rPr>
          <w:rFonts w:ascii="Times New Roman" w:eastAsia="Times New Roman" w:hAnsi="Times New Roman" w:cs="Times New Roman"/>
          <w:color w:val="000000"/>
          <w:sz w:val="28"/>
          <w:szCs w:val="28"/>
          <w:lang w:eastAsia="ru-RU"/>
        </w:rPr>
        <w:t>54</w:t>
      </w:r>
      <w:r w:rsidRPr="00C12E09">
        <w:rPr>
          <w:rFonts w:ascii="Times New Roman" w:eastAsia="Times New Roman" w:hAnsi="Times New Roman" w:cs="Times New Roman"/>
          <w:color w:val="000000"/>
          <w:sz w:val="28"/>
          <w:szCs w:val="28"/>
          <w:lang w:eastAsia="ru-RU"/>
        </w:rPr>
        <w:t xml:space="preserve">, практические занятия – </w:t>
      </w:r>
      <w:r>
        <w:rPr>
          <w:rFonts w:ascii="Times New Roman" w:eastAsia="Times New Roman" w:hAnsi="Times New Roman" w:cs="Times New Roman"/>
          <w:color w:val="000000"/>
          <w:sz w:val="28"/>
          <w:szCs w:val="28"/>
          <w:lang w:eastAsia="ru-RU"/>
        </w:rPr>
        <w:t>1</w:t>
      </w:r>
      <w:r w:rsidR="00260B58">
        <w:rPr>
          <w:rFonts w:ascii="Times New Roman" w:eastAsia="Times New Roman" w:hAnsi="Times New Roman" w:cs="Times New Roman"/>
          <w:color w:val="000000"/>
          <w:sz w:val="28"/>
          <w:szCs w:val="28"/>
          <w:lang w:eastAsia="ru-RU"/>
        </w:rPr>
        <w:t>21</w:t>
      </w:r>
      <w:r w:rsidRPr="00C12E09">
        <w:rPr>
          <w:rFonts w:ascii="Times New Roman" w:eastAsia="Times New Roman" w:hAnsi="Times New Roman" w:cs="Times New Roman"/>
          <w:color w:val="000000"/>
          <w:sz w:val="28"/>
          <w:szCs w:val="28"/>
          <w:lang w:eastAsia="ru-RU"/>
        </w:rPr>
        <w:t>).</w:t>
      </w:r>
    </w:p>
    <w:p w:rsidR="00C831AF" w:rsidRDefault="00C831AF" w:rsidP="00C831AF">
      <w:pPr>
        <w:spacing w:line="360" w:lineRule="auto"/>
        <w:ind w:firstLine="567"/>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C65E2F" w:rsidRDefault="00C831AF" w:rsidP="00FB0474">
      <w:pPr>
        <w:pStyle w:val="a3"/>
        <w:numPr>
          <w:ilvl w:val="0"/>
          <w:numId w:val="33"/>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C831AF" w:rsidRDefault="00C831AF" w:rsidP="00C831AF">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w:t>
      </w:r>
      <w:r w:rsidR="00260B58">
        <w:rPr>
          <w:rFonts w:ascii="Times New Roman" w:eastAsia="Times New Roman" w:hAnsi="Times New Roman" w:cs="Times New Roman"/>
          <w:b/>
          <w:color w:val="000000"/>
          <w:sz w:val="28"/>
          <w:szCs w:val="28"/>
          <w:lang w:eastAsia="ru-RU"/>
        </w:rPr>
        <w:t xml:space="preserve"> 1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573"/>
        <w:gridCol w:w="2126"/>
      </w:tblGrid>
      <w:tr w:rsidR="00260B58" w:rsidRPr="00755336" w:rsidTr="00060B14">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260B58">
              <w:rPr>
                <w:rFonts w:ascii="Times New Roman" w:eastAsia="Times New Roman" w:hAnsi="Times New Roman" w:cs="Times New Roman"/>
                <w:b/>
                <w:color w:val="000000"/>
                <w:sz w:val="28"/>
                <w:szCs w:val="28"/>
                <w:lang w:eastAsia="ru-RU"/>
              </w:rPr>
              <w:t>№</w:t>
            </w:r>
          </w:p>
          <w:p w:rsidR="00260B58" w:rsidRPr="00260B58" w:rsidRDefault="00260B58" w:rsidP="00C44AAC">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260B58">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0B58">
              <w:rPr>
                <w:rFonts w:ascii="Times New Roman" w:eastAsia="Times New Roman" w:hAnsi="Times New Roman" w:cs="Times New Roman"/>
                <w:b/>
                <w:color w:val="000000"/>
                <w:sz w:val="28"/>
                <w:szCs w:val="28"/>
                <w:lang w:eastAsia="ru-RU"/>
              </w:rPr>
              <w:t>Тема</w:t>
            </w:r>
          </w:p>
        </w:tc>
        <w:tc>
          <w:tcPr>
            <w:tcW w:w="3913" w:type="dxa"/>
            <w:gridSpan w:val="3"/>
            <w:tcBorders>
              <w:top w:val="single" w:sz="6" w:space="0" w:color="auto"/>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0B58">
              <w:rPr>
                <w:rFonts w:ascii="Times New Roman" w:eastAsia="Times New Roman" w:hAnsi="Times New Roman" w:cs="Times New Roman"/>
                <w:b/>
                <w:sz w:val="28"/>
                <w:szCs w:val="28"/>
                <w:lang w:eastAsia="ru-RU"/>
              </w:rPr>
              <w:t>Количество часов</w:t>
            </w:r>
          </w:p>
        </w:tc>
        <w:tc>
          <w:tcPr>
            <w:tcW w:w="2126" w:type="dxa"/>
            <w:vMerge w:val="restart"/>
            <w:tcBorders>
              <w:top w:val="single" w:sz="6" w:space="0" w:color="auto"/>
              <w:left w:val="single" w:sz="6" w:space="0" w:color="auto"/>
              <w:right w:val="single" w:sz="6" w:space="0" w:color="auto"/>
            </w:tcBorders>
            <w:shd w:val="clear" w:color="auto" w:fill="FFFFFF"/>
          </w:tcPr>
          <w:p w:rsidR="00260B58" w:rsidRPr="00260B58" w:rsidRDefault="00260B58" w:rsidP="00C44AAC">
            <w:pPr>
              <w:spacing w:after="0" w:line="240" w:lineRule="auto"/>
              <w:jc w:val="center"/>
              <w:rPr>
                <w:rFonts w:ascii="Times New Roman" w:eastAsia="Times New Roman" w:hAnsi="Times New Roman" w:cs="Times New Roman"/>
                <w:b/>
                <w:sz w:val="28"/>
                <w:szCs w:val="28"/>
                <w:lang w:eastAsia="ru-RU"/>
              </w:rPr>
            </w:pPr>
            <w:r w:rsidRPr="00260B58">
              <w:rPr>
                <w:rFonts w:ascii="Times New Roman" w:eastAsia="Times New Roman" w:hAnsi="Times New Roman" w:cs="Times New Roman"/>
                <w:b/>
                <w:sz w:val="28"/>
                <w:szCs w:val="28"/>
                <w:lang w:eastAsia="ru-RU"/>
              </w:rPr>
              <w:t>Формы контроля</w:t>
            </w:r>
          </w:p>
        </w:tc>
      </w:tr>
      <w:tr w:rsidR="00260B58" w:rsidRPr="00755336" w:rsidTr="00060B14">
        <w:trPr>
          <w:trHeight w:val="336"/>
        </w:trPr>
        <w:tc>
          <w:tcPr>
            <w:tcW w:w="600" w:type="dxa"/>
            <w:vMerge/>
            <w:tcBorders>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60B58">
              <w:rPr>
                <w:rFonts w:ascii="Times New Roman" w:eastAsia="Times New Roman" w:hAnsi="Times New Roman" w:cs="Times New Roman"/>
                <w:b/>
                <w:color w:val="000000"/>
                <w:sz w:val="28"/>
                <w:szCs w:val="28"/>
                <w:lang w:eastAsia="ru-RU"/>
              </w:rPr>
              <w:t>Всего</w:t>
            </w:r>
          </w:p>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60B58" w:rsidRPr="00260B58" w:rsidRDefault="00260B58" w:rsidP="00C44AAC">
            <w:pPr>
              <w:spacing w:after="0" w:line="240" w:lineRule="auto"/>
              <w:jc w:val="center"/>
              <w:rPr>
                <w:rFonts w:ascii="Times New Roman" w:eastAsia="Times New Roman" w:hAnsi="Times New Roman" w:cs="Times New Roman"/>
                <w:b/>
                <w:sz w:val="28"/>
                <w:szCs w:val="28"/>
                <w:lang w:eastAsia="ru-RU"/>
              </w:rPr>
            </w:pPr>
            <w:r w:rsidRPr="00260B58">
              <w:rPr>
                <w:rFonts w:ascii="Times New Roman" w:eastAsia="Times New Roman" w:hAnsi="Times New Roman" w:cs="Times New Roman"/>
                <w:b/>
                <w:sz w:val="28"/>
                <w:szCs w:val="28"/>
                <w:lang w:eastAsia="ru-RU"/>
              </w:rPr>
              <w:t>теория</w:t>
            </w:r>
          </w:p>
        </w:tc>
        <w:tc>
          <w:tcPr>
            <w:tcW w:w="1573" w:type="dxa"/>
            <w:tcBorders>
              <w:top w:val="single" w:sz="6" w:space="0" w:color="auto"/>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60B58">
              <w:rPr>
                <w:rFonts w:ascii="Times New Roman" w:eastAsia="Times New Roman" w:hAnsi="Times New Roman" w:cs="Times New Roman"/>
                <w:b/>
                <w:sz w:val="28"/>
                <w:szCs w:val="28"/>
                <w:lang w:eastAsia="ru-RU"/>
              </w:rPr>
              <w:t>практика</w:t>
            </w:r>
          </w:p>
        </w:tc>
        <w:tc>
          <w:tcPr>
            <w:tcW w:w="2126" w:type="dxa"/>
            <w:vMerge/>
            <w:tcBorders>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260B58" w:rsidRPr="00755336" w:rsidTr="00060B14">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0B58">
              <w:rPr>
                <w:rFonts w:ascii="Times New Roman" w:eastAsia="Times New Roman" w:hAnsi="Times New Roman" w:cs="Times New Roman"/>
                <w:color w:val="000000"/>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60B58">
              <w:rPr>
                <w:rFonts w:ascii="Times New Roman" w:eastAsia="Times New Roman" w:hAnsi="Times New Roman" w:cs="Times New Roman"/>
                <w:color w:val="000000"/>
                <w:sz w:val="28"/>
                <w:szCs w:val="28"/>
                <w:lang w:eastAsia="ru-RU"/>
              </w:rPr>
              <w:t>Краеведческая работа школьного музея</w:t>
            </w:r>
          </w:p>
          <w:p w:rsidR="00260B58" w:rsidRPr="00260B58" w:rsidRDefault="00260B58"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0B58">
              <w:rPr>
                <w:rFonts w:ascii="Times New Roman" w:eastAsia="Times New Roman" w:hAnsi="Times New Roman" w:cs="Times New Roman"/>
                <w:color w:val="000000"/>
                <w:sz w:val="28"/>
                <w:szCs w:val="28"/>
                <w:lang w:eastAsia="ru-RU"/>
              </w:rPr>
              <w:t>60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0B58">
              <w:rPr>
                <w:rFonts w:ascii="Times New Roman" w:eastAsia="Times New Roman" w:hAnsi="Times New Roman" w:cs="Times New Roman"/>
                <w:color w:val="000000"/>
                <w:sz w:val="28"/>
                <w:szCs w:val="28"/>
                <w:lang w:eastAsia="ru-RU"/>
              </w:rPr>
              <w:t>20</w:t>
            </w:r>
          </w:p>
        </w:tc>
        <w:tc>
          <w:tcPr>
            <w:tcW w:w="1573" w:type="dxa"/>
            <w:tcBorders>
              <w:top w:val="single" w:sz="6" w:space="0" w:color="auto"/>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0B58">
              <w:rPr>
                <w:rFonts w:ascii="Times New Roman" w:eastAsia="Times New Roman" w:hAnsi="Times New Roman" w:cs="Times New Roman"/>
                <w:color w:val="000000"/>
                <w:sz w:val="28"/>
                <w:szCs w:val="28"/>
                <w:lang w:eastAsia="ru-RU"/>
              </w:rPr>
              <w:t>40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0B58">
              <w:rPr>
                <w:rFonts w:ascii="Times New Roman" w:eastAsia="Times New Roman" w:hAnsi="Times New Roman" w:cs="Times New Roman"/>
                <w:sz w:val="28"/>
                <w:szCs w:val="28"/>
                <w:lang w:eastAsia="ru-RU"/>
              </w:rPr>
              <w:t>Собеседование</w:t>
            </w:r>
          </w:p>
        </w:tc>
      </w:tr>
      <w:tr w:rsidR="00260B58" w:rsidRPr="00755336" w:rsidTr="00060B14">
        <w:trPr>
          <w:trHeight w:val="523"/>
        </w:trPr>
        <w:tc>
          <w:tcPr>
            <w:tcW w:w="600"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60B58">
              <w:rPr>
                <w:rFonts w:ascii="Times New Roman" w:eastAsia="Times New Roman" w:hAnsi="Times New Roman" w:cs="Times New Roman"/>
                <w:color w:val="000000"/>
                <w:sz w:val="28"/>
                <w:szCs w:val="28"/>
                <w:lang w:eastAsia="ru-RU"/>
              </w:rPr>
              <w:t>2.</w:t>
            </w:r>
          </w:p>
        </w:tc>
        <w:tc>
          <w:tcPr>
            <w:tcW w:w="3000"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60B58">
              <w:rPr>
                <w:rFonts w:ascii="Times New Roman" w:eastAsia="Times New Roman" w:hAnsi="Times New Roman" w:cs="Times New Roman"/>
                <w:sz w:val="28"/>
                <w:szCs w:val="28"/>
                <w:lang w:eastAsia="ru-RU"/>
              </w:rPr>
              <w:t>История малой Родины</w:t>
            </w:r>
          </w:p>
        </w:tc>
        <w:tc>
          <w:tcPr>
            <w:tcW w:w="1080"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60B58">
              <w:rPr>
                <w:rFonts w:ascii="Times New Roman" w:eastAsia="Times New Roman" w:hAnsi="Times New Roman" w:cs="Times New Roman"/>
                <w:sz w:val="28"/>
                <w:szCs w:val="28"/>
                <w:lang w:eastAsia="ru-RU"/>
              </w:rPr>
              <w:t>22</w:t>
            </w:r>
          </w:p>
        </w:tc>
        <w:tc>
          <w:tcPr>
            <w:tcW w:w="1260"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60B58">
              <w:rPr>
                <w:rFonts w:ascii="Times New Roman" w:eastAsia="Times New Roman" w:hAnsi="Times New Roman" w:cs="Times New Roman"/>
                <w:color w:val="000000"/>
                <w:sz w:val="28"/>
                <w:szCs w:val="28"/>
                <w:lang w:eastAsia="ru-RU"/>
              </w:rPr>
              <w:t>10</w:t>
            </w:r>
          </w:p>
        </w:tc>
        <w:tc>
          <w:tcPr>
            <w:tcW w:w="1573"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60B58">
              <w:rPr>
                <w:rFonts w:ascii="Times New Roman" w:eastAsia="Times New Roman" w:hAnsi="Times New Roman" w:cs="Times New Roman"/>
                <w:sz w:val="28"/>
                <w:szCs w:val="28"/>
                <w:lang w:eastAsia="ru-RU"/>
              </w:rPr>
              <w:t>12</w:t>
            </w:r>
          </w:p>
        </w:tc>
        <w:tc>
          <w:tcPr>
            <w:tcW w:w="2126"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60B58">
              <w:rPr>
                <w:rFonts w:ascii="Times New Roman" w:eastAsia="Times New Roman" w:hAnsi="Times New Roman" w:cs="Times New Roman"/>
                <w:sz w:val="28"/>
                <w:szCs w:val="28"/>
                <w:lang w:eastAsia="ru-RU"/>
              </w:rPr>
              <w:t xml:space="preserve">Собеседование </w:t>
            </w:r>
          </w:p>
        </w:tc>
      </w:tr>
      <w:tr w:rsidR="00260B58" w:rsidRPr="00755336" w:rsidTr="00060B14">
        <w:trPr>
          <w:trHeight w:val="523"/>
        </w:trPr>
        <w:tc>
          <w:tcPr>
            <w:tcW w:w="600"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0B58">
              <w:rPr>
                <w:rFonts w:ascii="Times New Roman" w:eastAsia="Times New Roman" w:hAnsi="Times New Roman" w:cs="Times New Roman"/>
                <w:sz w:val="28"/>
                <w:szCs w:val="28"/>
                <w:lang w:eastAsia="ru-RU"/>
              </w:rPr>
              <w:t>3.</w:t>
            </w:r>
          </w:p>
        </w:tc>
        <w:tc>
          <w:tcPr>
            <w:tcW w:w="3000"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60B58">
              <w:rPr>
                <w:rFonts w:ascii="Times New Roman" w:eastAsia="Times New Roman" w:hAnsi="Times New Roman" w:cs="Times New Roman"/>
                <w:sz w:val="28"/>
                <w:szCs w:val="28"/>
                <w:lang w:eastAsia="ru-RU"/>
              </w:rPr>
              <w:t>Военная слава земляков</w:t>
            </w:r>
          </w:p>
        </w:tc>
        <w:tc>
          <w:tcPr>
            <w:tcW w:w="1080"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60B58">
              <w:rPr>
                <w:rFonts w:ascii="Times New Roman" w:eastAsia="Times New Roman" w:hAnsi="Times New Roman" w:cs="Times New Roman"/>
                <w:sz w:val="28"/>
                <w:szCs w:val="28"/>
                <w:lang w:eastAsia="ru-RU"/>
              </w:rPr>
              <w:t>28</w:t>
            </w:r>
          </w:p>
        </w:tc>
        <w:tc>
          <w:tcPr>
            <w:tcW w:w="1260"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60B58">
              <w:rPr>
                <w:rFonts w:ascii="Times New Roman" w:eastAsia="Times New Roman" w:hAnsi="Times New Roman" w:cs="Times New Roman"/>
                <w:color w:val="000000"/>
                <w:sz w:val="28"/>
                <w:szCs w:val="28"/>
                <w:lang w:eastAsia="ru-RU"/>
              </w:rPr>
              <w:t>12</w:t>
            </w:r>
          </w:p>
        </w:tc>
        <w:tc>
          <w:tcPr>
            <w:tcW w:w="1573"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60B58">
              <w:rPr>
                <w:rFonts w:ascii="Times New Roman" w:eastAsia="Times New Roman" w:hAnsi="Times New Roman" w:cs="Times New Roman"/>
                <w:sz w:val="28"/>
                <w:szCs w:val="28"/>
                <w:lang w:eastAsia="ru-RU"/>
              </w:rPr>
              <w:t>16</w:t>
            </w:r>
          </w:p>
        </w:tc>
        <w:tc>
          <w:tcPr>
            <w:tcW w:w="2126"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60B58">
              <w:rPr>
                <w:rFonts w:ascii="Times New Roman" w:eastAsia="Times New Roman" w:hAnsi="Times New Roman" w:cs="Times New Roman"/>
                <w:color w:val="000000"/>
                <w:sz w:val="28"/>
                <w:szCs w:val="28"/>
                <w:lang w:eastAsia="ru-RU"/>
              </w:rPr>
              <w:t xml:space="preserve">Творческая </w:t>
            </w:r>
          </w:p>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60B58">
              <w:rPr>
                <w:rFonts w:ascii="Times New Roman" w:eastAsia="Times New Roman" w:hAnsi="Times New Roman" w:cs="Times New Roman"/>
                <w:color w:val="000000"/>
                <w:sz w:val="28"/>
                <w:szCs w:val="28"/>
                <w:lang w:eastAsia="ru-RU"/>
              </w:rPr>
              <w:t>работа</w:t>
            </w:r>
          </w:p>
        </w:tc>
      </w:tr>
      <w:tr w:rsidR="00260B58" w:rsidRPr="00755336" w:rsidTr="00060B14">
        <w:trPr>
          <w:trHeight w:val="523"/>
        </w:trPr>
        <w:tc>
          <w:tcPr>
            <w:tcW w:w="600"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60B58">
              <w:rPr>
                <w:rFonts w:ascii="Times New Roman" w:eastAsia="Times New Roman" w:hAnsi="Times New Roman" w:cs="Times New Roman"/>
                <w:color w:val="000000"/>
                <w:sz w:val="28"/>
                <w:szCs w:val="28"/>
                <w:lang w:eastAsia="ru-RU"/>
              </w:rPr>
              <w:t>4.</w:t>
            </w:r>
          </w:p>
        </w:tc>
        <w:tc>
          <w:tcPr>
            <w:tcW w:w="3000"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60B58">
              <w:rPr>
                <w:rFonts w:ascii="Times New Roman" w:eastAsia="Times New Roman" w:hAnsi="Times New Roman" w:cs="Times New Roman"/>
                <w:color w:val="000000"/>
                <w:sz w:val="28"/>
                <w:szCs w:val="28"/>
                <w:lang w:eastAsia="ru-RU"/>
              </w:rPr>
              <w:t>Историко-культурные памятники</w:t>
            </w:r>
          </w:p>
        </w:tc>
        <w:tc>
          <w:tcPr>
            <w:tcW w:w="1080"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60B58">
              <w:rPr>
                <w:rFonts w:ascii="Times New Roman" w:eastAsia="Times New Roman" w:hAnsi="Times New Roman" w:cs="Times New Roman"/>
                <w:sz w:val="28"/>
                <w:szCs w:val="28"/>
                <w:lang w:eastAsia="ru-RU"/>
              </w:rPr>
              <w:t>20</w:t>
            </w:r>
          </w:p>
        </w:tc>
        <w:tc>
          <w:tcPr>
            <w:tcW w:w="1260"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60B58">
              <w:rPr>
                <w:rFonts w:ascii="Times New Roman" w:eastAsia="Times New Roman" w:hAnsi="Times New Roman" w:cs="Times New Roman"/>
                <w:sz w:val="28"/>
                <w:szCs w:val="28"/>
                <w:lang w:eastAsia="ru-RU"/>
              </w:rPr>
              <w:t>2</w:t>
            </w:r>
          </w:p>
        </w:tc>
        <w:tc>
          <w:tcPr>
            <w:tcW w:w="1573"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60B58">
              <w:rPr>
                <w:rFonts w:ascii="Times New Roman" w:eastAsia="Times New Roman" w:hAnsi="Times New Roman" w:cs="Times New Roman"/>
                <w:sz w:val="28"/>
                <w:szCs w:val="28"/>
                <w:lang w:eastAsia="ru-RU"/>
              </w:rPr>
              <w:t>18</w:t>
            </w:r>
          </w:p>
        </w:tc>
        <w:tc>
          <w:tcPr>
            <w:tcW w:w="2126"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0B58">
              <w:rPr>
                <w:rFonts w:ascii="Times New Roman" w:eastAsia="Times New Roman" w:hAnsi="Times New Roman" w:cs="Times New Roman"/>
                <w:sz w:val="28"/>
                <w:szCs w:val="28"/>
                <w:lang w:eastAsia="ru-RU"/>
              </w:rPr>
              <w:t>Наблюдение</w:t>
            </w:r>
          </w:p>
        </w:tc>
      </w:tr>
      <w:tr w:rsidR="00260B58" w:rsidRPr="00755336" w:rsidTr="00060B14">
        <w:trPr>
          <w:trHeight w:val="523"/>
        </w:trPr>
        <w:tc>
          <w:tcPr>
            <w:tcW w:w="600"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73"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nil"/>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60B58" w:rsidRPr="00755336" w:rsidTr="00060B14">
        <w:trPr>
          <w:trHeight w:val="264"/>
        </w:trPr>
        <w:tc>
          <w:tcPr>
            <w:tcW w:w="600" w:type="dxa"/>
            <w:tcBorders>
              <w:top w:val="nil"/>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0B58">
              <w:rPr>
                <w:rFonts w:ascii="Times New Roman" w:eastAsia="Times New Roman" w:hAnsi="Times New Roman" w:cs="Times New Roman"/>
                <w:sz w:val="28"/>
                <w:szCs w:val="28"/>
                <w:lang w:eastAsia="ru-RU"/>
              </w:rPr>
              <w:t>5.</w:t>
            </w:r>
          </w:p>
        </w:tc>
        <w:tc>
          <w:tcPr>
            <w:tcW w:w="3000" w:type="dxa"/>
            <w:tcBorders>
              <w:top w:val="nil"/>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60B58">
              <w:rPr>
                <w:rFonts w:ascii="Times New Roman" w:eastAsia="Times New Roman" w:hAnsi="Times New Roman" w:cs="Times New Roman"/>
                <w:color w:val="000000"/>
                <w:sz w:val="28"/>
                <w:szCs w:val="28"/>
                <w:lang w:eastAsia="ru-RU"/>
              </w:rPr>
              <w:t xml:space="preserve">Литературные источники </w:t>
            </w:r>
          </w:p>
          <w:p w:rsidR="00260B58" w:rsidRPr="00260B58" w:rsidRDefault="00260B58" w:rsidP="00C44AAC">
            <w:pPr>
              <w:spacing w:after="0" w:line="240" w:lineRule="auto"/>
              <w:rPr>
                <w:rFonts w:ascii="Times New Roman" w:eastAsia="Times New Roman" w:hAnsi="Times New Roman" w:cs="Times New Roman"/>
                <w:color w:val="000000"/>
                <w:sz w:val="28"/>
                <w:szCs w:val="28"/>
                <w:lang w:eastAsia="ru-RU"/>
              </w:rPr>
            </w:pPr>
          </w:p>
        </w:tc>
        <w:tc>
          <w:tcPr>
            <w:tcW w:w="1080" w:type="dxa"/>
            <w:tcBorders>
              <w:top w:val="nil"/>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0B58">
              <w:rPr>
                <w:rFonts w:ascii="Times New Roman" w:eastAsia="Times New Roman" w:hAnsi="Times New Roman" w:cs="Times New Roman"/>
                <w:sz w:val="28"/>
                <w:szCs w:val="28"/>
                <w:lang w:eastAsia="ru-RU"/>
              </w:rPr>
              <w:t>24</w:t>
            </w:r>
          </w:p>
        </w:tc>
        <w:tc>
          <w:tcPr>
            <w:tcW w:w="1260" w:type="dxa"/>
            <w:tcBorders>
              <w:top w:val="nil"/>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0B58">
              <w:rPr>
                <w:rFonts w:ascii="Times New Roman" w:eastAsia="Times New Roman" w:hAnsi="Times New Roman" w:cs="Times New Roman"/>
                <w:sz w:val="28"/>
                <w:szCs w:val="28"/>
                <w:lang w:eastAsia="ru-RU"/>
              </w:rPr>
              <w:t>8</w:t>
            </w:r>
          </w:p>
        </w:tc>
        <w:tc>
          <w:tcPr>
            <w:tcW w:w="1573" w:type="dxa"/>
            <w:tcBorders>
              <w:top w:val="nil"/>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0B58">
              <w:rPr>
                <w:rFonts w:ascii="Times New Roman" w:eastAsia="Times New Roman" w:hAnsi="Times New Roman" w:cs="Times New Roman"/>
                <w:sz w:val="28"/>
                <w:szCs w:val="28"/>
                <w:lang w:eastAsia="ru-RU"/>
              </w:rPr>
              <w:t>16</w:t>
            </w:r>
          </w:p>
        </w:tc>
        <w:tc>
          <w:tcPr>
            <w:tcW w:w="2126" w:type="dxa"/>
            <w:tcBorders>
              <w:top w:val="nil"/>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0B58">
              <w:rPr>
                <w:rFonts w:ascii="Times New Roman" w:eastAsia="Times New Roman" w:hAnsi="Times New Roman" w:cs="Times New Roman"/>
                <w:sz w:val="28"/>
                <w:szCs w:val="28"/>
                <w:lang w:eastAsia="ru-RU"/>
              </w:rPr>
              <w:t>Собеседование</w:t>
            </w:r>
          </w:p>
        </w:tc>
      </w:tr>
      <w:tr w:rsidR="00260B58" w:rsidRPr="00755336" w:rsidTr="00060B14">
        <w:trPr>
          <w:trHeight w:val="264"/>
        </w:trPr>
        <w:tc>
          <w:tcPr>
            <w:tcW w:w="600" w:type="dxa"/>
            <w:tcBorders>
              <w:top w:val="nil"/>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0B58">
              <w:rPr>
                <w:rFonts w:ascii="Times New Roman" w:eastAsia="Times New Roman" w:hAnsi="Times New Roman" w:cs="Times New Roman"/>
                <w:sz w:val="28"/>
                <w:szCs w:val="28"/>
                <w:lang w:eastAsia="ru-RU"/>
              </w:rPr>
              <w:t>6.</w:t>
            </w:r>
          </w:p>
        </w:tc>
        <w:tc>
          <w:tcPr>
            <w:tcW w:w="3000" w:type="dxa"/>
            <w:tcBorders>
              <w:top w:val="nil"/>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60B58">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0B58">
              <w:rPr>
                <w:rFonts w:ascii="Times New Roman" w:eastAsia="Times New Roman" w:hAnsi="Times New Roman" w:cs="Times New Roman"/>
                <w:sz w:val="28"/>
                <w:szCs w:val="28"/>
                <w:lang w:eastAsia="ru-RU"/>
              </w:rPr>
              <w:t>21</w:t>
            </w:r>
          </w:p>
        </w:tc>
        <w:tc>
          <w:tcPr>
            <w:tcW w:w="1260" w:type="dxa"/>
            <w:tcBorders>
              <w:top w:val="nil"/>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0B58">
              <w:rPr>
                <w:rFonts w:ascii="Times New Roman" w:eastAsia="Times New Roman" w:hAnsi="Times New Roman" w:cs="Times New Roman"/>
                <w:sz w:val="28"/>
                <w:szCs w:val="28"/>
                <w:lang w:eastAsia="ru-RU"/>
              </w:rPr>
              <w:t>2</w:t>
            </w:r>
          </w:p>
        </w:tc>
        <w:tc>
          <w:tcPr>
            <w:tcW w:w="1573" w:type="dxa"/>
            <w:tcBorders>
              <w:top w:val="nil"/>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0B58">
              <w:rPr>
                <w:rFonts w:ascii="Times New Roman" w:eastAsia="Times New Roman" w:hAnsi="Times New Roman" w:cs="Times New Roman"/>
                <w:sz w:val="28"/>
                <w:szCs w:val="28"/>
                <w:lang w:eastAsia="ru-RU"/>
              </w:rPr>
              <w:t>19</w:t>
            </w:r>
          </w:p>
        </w:tc>
        <w:tc>
          <w:tcPr>
            <w:tcW w:w="2126" w:type="dxa"/>
            <w:tcBorders>
              <w:top w:val="nil"/>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0B58">
              <w:rPr>
                <w:rFonts w:ascii="Times New Roman" w:eastAsia="Times New Roman" w:hAnsi="Times New Roman" w:cs="Times New Roman"/>
                <w:sz w:val="28"/>
                <w:szCs w:val="28"/>
                <w:lang w:eastAsia="ru-RU"/>
              </w:rPr>
              <w:t>Оценка качества работы</w:t>
            </w:r>
          </w:p>
        </w:tc>
      </w:tr>
      <w:tr w:rsidR="00260B58" w:rsidRPr="00755336" w:rsidTr="00060B14">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Всего часов</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0B58">
              <w:rPr>
                <w:rFonts w:ascii="Times New Roman" w:eastAsia="Times New Roman" w:hAnsi="Times New Roman" w:cs="Times New Roman"/>
                <w:sz w:val="28"/>
                <w:szCs w:val="28"/>
                <w:lang w:eastAsia="ru-RU"/>
              </w:rPr>
              <w:t>175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0B58">
              <w:rPr>
                <w:rFonts w:ascii="Times New Roman" w:eastAsia="Times New Roman" w:hAnsi="Times New Roman" w:cs="Times New Roman"/>
                <w:sz w:val="28"/>
                <w:szCs w:val="28"/>
                <w:lang w:eastAsia="ru-RU"/>
              </w:rPr>
              <w:t>54</w:t>
            </w:r>
          </w:p>
        </w:tc>
        <w:tc>
          <w:tcPr>
            <w:tcW w:w="1573" w:type="dxa"/>
            <w:tcBorders>
              <w:top w:val="single" w:sz="6" w:space="0" w:color="auto"/>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0B58">
              <w:rPr>
                <w:rFonts w:ascii="Times New Roman" w:eastAsia="Times New Roman" w:hAnsi="Times New Roman" w:cs="Times New Roman"/>
                <w:sz w:val="28"/>
                <w:szCs w:val="28"/>
                <w:lang w:eastAsia="ru-RU"/>
              </w:rPr>
              <w:t>121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60B58" w:rsidRPr="00260B58" w:rsidRDefault="00260B58"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260B58" w:rsidRPr="00260B58" w:rsidRDefault="00260B58" w:rsidP="00260B58">
      <w:pPr>
        <w:jc w:val="both"/>
        <w:rPr>
          <w:rFonts w:ascii="Times New Roman" w:eastAsia="Times New Roman" w:hAnsi="Times New Roman" w:cs="Times New Roman"/>
          <w:color w:val="000000"/>
          <w:sz w:val="28"/>
          <w:szCs w:val="28"/>
          <w:lang w:eastAsia="ru-RU"/>
        </w:rPr>
      </w:pPr>
    </w:p>
    <w:p w:rsidR="009027AD" w:rsidRDefault="009027AD" w:rsidP="00FB0474">
      <w:pPr>
        <w:pStyle w:val="a3"/>
        <w:numPr>
          <w:ilvl w:val="0"/>
          <w:numId w:val="33"/>
        </w:numPr>
        <w:spacing w:line="360" w:lineRule="auto"/>
        <w:jc w:val="center"/>
        <w:rPr>
          <w:rFonts w:ascii="Times New Roman" w:eastAsia="Times New Roman" w:hAnsi="Times New Roman" w:cs="Times New Roman"/>
          <w:b/>
          <w:color w:val="000000"/>
          <w:sz w:val="28"/>
          <w:szCs w:val="28"/>
          <w:lang w:eastAsia="ru-RU"/>
        </w:rPr>
      </w:pPr>
      <w:r w:rsidRPr="009027AD">
        <w:rPr>
          <w:rFonts w:ascii="Times New Roman" w:eastAsia="Times New Roman" w:hAnsi="Times New Roman" w:cs="Times New Roman"/>
          <w:b/>
          <w:color w:val="000000"/>
          <w:sz w:val="28"/>
          <w:szCs w:val="28"/>
          <w:lang w:eastAsia="ru-RU"/>
        </w:rPr>
        <w:t>Содержание программы</w:t>
      </w:r>
    </w:p>
    <w:p w:rsidR="00FD15F8" w:rsidRPr="00755336" w:rsidRDefault="00FD15F8" w:rsidP="00FB0474">
      <w:pPr>
        <w:pStyle w:val="a3"/>
        <w:numPr>
          <w:ilvl w:val="0"/>
          <w:numId w:val="34"/>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Краеведческая работа школьного музея</w:t>
      </w:r>
    </w:p>
    <w:p w:rsidR="00FD15F8" w:rsidRPr="00755336" w:rsidRDefault="00FD15F8" w:rsidP="00FD15F8">
      <w:pPr>
        <w:spacing w:after="0"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w:t>
      </w:r>
      <w:r>
        <w:rPr>
          <w:rFonts w:ascii="Times New Roman" w:hAnsi="Times New Roman" w:cs="Times New Roman"/>
          <w:i/>
          <w:sz w:val="28"/>
          <w:szCs w:val="28"/>
        </w:rPr>
        <w:t xml:space="preserve">ия: </w:t>
      </w:r>
      <w:r w:rsidRPr="00755336">
        <w:rPr>
          <w:rFonts w:ascii="Times New Roman" w:hAnsi="Times New Roman" w:cs="Times New Roman"/>
          <w:sz w:val="28"/>
          <w:szCs w:val="28"/>
        </w:rPr>
        <w:t xml:space="preserve">Музей – хранитель местной истории. Уровни краеведческой деятельности – семья, школа, родной край. </w:t>
      </w:r>
    </w:p>
    <w:p w:rsidR="00FD15F8" w:rsidRPr="00755336" w:rsidRDefault="00FD15F8" w:rsidP="00FD15F8">
      <w:pPr>
        <w:spacing w:line="360" w:lineRule="auto"/>
        <w:ind w:firstLine="567"/>
        <w:jc w:val="both"/>
        <w:rPr>
          <w:rFonts w:ascii="Times New Roman" w:hAnsi="Times New Roman" w:cs="Times New Roman"/>
          <w:sz w:val="28"/>
          <w:szCs w:val="28"/>
        </w:rPr>
      </w:pPr>
      <w:r w:rsidRPr="00755336">
        <w:rPr>
          <w:rFonts w:ascii="Times New Roman" w:hAnsi="Times New Roman" w:cs="Times New Roman"/>
          <w:sz w:val="28"/>
          <w:szCs w:val="28"/>
        </w:rPr>
        <w:t>Порядок изучения источников и экспонатов. Отбор и систематизация необходимых сведений</w:t>
      </w:r>
      <w:r>
        <w:rPr>
          <w:rFonts w:ascii="Times New Roman" w:hAnsi="Times New Roman" w:cs="Times New Roman"/>
          <w:sz w:val="28"/>
          <w:szCs w:val="28"/>
        </w:rPr>
        <w:t xml:space="preserve"> и фактов. Использование турист</w:t>
      </w:r>
      <w:r w:rsidRPr="00755336">
        <w:rPr>
          <w:rFonts w:ascii="Times New Roman" w:hAnsi="Times New Roman" w:cs="Times New Roman"/>
          <w:sz w:val="28"/>
          <w:szCs w:val="28"/>
        </w:rPr>
        <w:t xml:space="preserve">ских схем, </w:t>
      </w:r>
      <w:r w:rsidRPr="00755336">
        <w:rPr>
          <w:rFonts w:ascii="Times New Roman" w:hAnsi="Times New Roman" w:cs="Times New Roman"/>
          <w:sz w:val="28"/>
          <w:szCs w:val="28"/>
        </w:rPr>
        <w:lastRenderedPageBreak/>
        <w:t>географических карт, фотографий. Технология социоло</w:t>
      </w:r>
      <w:r>
        <w:rPr>
          <w:rFonts w:ascii="Times New Roman" w:hAnsi="Times New Roman" w:cs="Times New Roman"/>
          <w:sz w:val="28"/>
          <w:szCs w:val="28"/>
        </w:rPr>
        <w:t>гического опроса жителей. Народ</w:t>
      </w:r>
      <w:r w:rsidRPr="00755336">
        <w:rPr>
          <w:rFonts w:ascii="Times New Roman" w:hAnsi="Times New Roman" w:cs="Times New Roman"/>
          <w:sz w:val="28"/>
          <w:szCs w:val="28"/>
        </w:rPr>
        <w:t>ные знания, календарь. Запись воспоминаний. Разработка анкет по сбору информационного материала. Организация сбора экспонатов. Подлинники и макеты. История города как предмет экскурсионного изучения. Задачи поисковой работы, связь с профилем и тематикой музея, с содержанием массовых туристско-краеведческих мероприятий. Основные формы: походы, экспедиции, текущее комплектование, переписка. Плановость, целенаправленность, научная и техническая подготовка поиска. Методика сбора и фиксации материалов. Оформление задания. Инструктивные  требования к организации и проведению походов учащихся.</w:t>
      </w:r>
    </w:p>
    <w:p w:rsidR="00FD15F8" w:rsidRDefault="00FD15F8" w:rsidP="00FD15F8">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w:t>
      </w:r>
      <w:r>
        <w:rPr>
          <w:rFonts w:ascii="Times New Roman" w:hAnsi="Times New Roman" w:cs="Times New Roman"/>
          <w:i/>
          <w:sz w:val="28"/>
          <w:szCs w:val="28"/>
        </w:rPr>
        <w:t xml:space="preserve">ка: </w:t>
      </w:r>
      <w:r w:rsidRPr="00755336">
        <w:rPr>
          <w:rFonts w:ascii="Times New Roman" w:hAnsi="Times New Roman" w:cs="Times New Roman"/>
          <w:sz w:val="28"/>
          <w:szCs w:val="28"/>
        </w:rPr>
        <w:t>Формы краеведческой работы: переписка, встреча, обследование, экскурсия, поход, экспедиция. Организация проектной деятельности. Накапливание материалов по истории и этнографии родного края. Написание рефератов учащимися на темы, связанные с историей, традиционной культурой, бытом, языком народа. Собирание произведений фольклора: народных песен, частушек, сказок, загадок, пословиц, прибауток. Запись народных праздников, обрядов, обычаев, суеверий. Сбор информации и экспонатов. Работа с мемуарной литературой, экспедиционными дневниками, записями воспоминаний и письмами. Разработка и проведение поиска по конкретной, достаточно узкой теме с использованием форм текущего комплектования и целевого двухдневного похода. Защита исследований на научно-практической конференции.</w:t>
      </w:r>
    </w:p>
    <w:p w:rsidR="00FD15F8" w:rsidRPr="00755336" w:rsidRDefault="00FD15F8" w:rsidP="00FB0474">
      <w:pPr>
        <w:pStyle w:val="a3"/>
        <w:numPr>
          <w:ilvl w:val="0"/>
          <w:numId w:val="34"/>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История малой Родины</w:t>
      </w:r>
    </w:p>
    <w:p w:rsidR="00FD15F8" w:rsidRPr="00755336" w:rsidRDefault="00FD15F8" w:rsidP="00FD15F8">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w:t>
      </w:r>
      <w:r>
        <w:rPr>
          <w:rFonts w:ascii="Times New Roman" w:hAnsi="Times New Roman" w:cs="Times New Roman"/>
          <w:i/>
          <w:sz w:val="28"/>
          <w:szCs w:val="28"/>
        </w:rPr>
        <w:t xml:space="preserve">ия: </w:t>
      </w:r>
      <w:r w:rsidRPr="00755336">
        <w:rPr>
          <w:rFonts w:ascii="Times New Roman" w:hAnsi="Times New Roman" w:cs="Times New Roman"/>
          <w:sz w:val="28"/>
          <w:szCs w:val="28"/>
        </w:rPr>
        <w:t>Мифология по истории заселения родного края. Первые упоминания местности в официальных источниках. Основные вехи истории края в контексте истории государства. Уникальные особенности природы, истории и культуры родного края.</w:t>
      </w:r>
    </w:p>
    <w:p w:rsidR="00FD15F8" w:rsidRPr="00755336" w:rsidRDefault="00FD15F8" w:rsidP="00FD15F8">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lastRenderedPageBreak/>
        <w:t>Практи</w:t>
      </w:r>
      <w:r w:rsidR="00CA7704">
        <w:rPr>
          <w:rFonts w:ascii="Times New Roman" w:hAnsi="Times New Roman" w:cs="Times New Roman"/>
          <w:i/>
          <w:sz w:val="28"/>
          <w:szCs w:val="28"/>
        </w:rPr>
        <w:t xml:space="preserve">ка: </w:t>
      </w:r>
      <w:r w:rsidRPr="00755336">
        <w:rPr>
          <w:rFonts w:ascii="Times New Roman" w:hAnsi="Times New Roman" w:cs="Times New Roman"/>
          <w:sz w:val="28"/>
          <w:szCs w:val="28"/>
        </w:rPr>
        <w:t>Экскурсия по достопримечательным объектам природы, истории и культуры родного края.</w:t>
      </w:r>
    </w:p>
    <w:p w:rsidR="00FD15F8" w:rsidRPr="00755336" w:rsidRDefault="00FD15F8" w:rsidP="00FB0474">
      <w:pPr>
        <w:pStyle w:val="a3"/>
        <w:numPr>
          <w:ilvl w:val="0"/>
          <w:numId w:val="34"/>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Военная слава земляков</w:t>
      </w:r>
    </w:p>
    <w:p w:rsidR="00FD15F8" w:rsidRPr="00755336" w:rsidRDefault="00FD15F8" w:rsidP="00FD15F8">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w:t>
      </w:r>
      <w:r w:rsidR="00CA7704">
        <w:rPr>
          <w:rFonts w:ascii="Times New Roman" w:hAnsi="Times New Roman" w:cs="Times New Roman"/>
          <w:i/>
          <w:sz w:val="28"/>
          <w:szCs w:val="28"/>
        </w:rPr>
        <w:t xml:space="preserve">ия: </w:t>
      </w:r>
      <w:r>
        <w:rPr>
          <w:rFonts w:ascii="Times New Roman" w:hAnsi="Times New Roman" w:cs="Times New Roman"/>
          <w:sz w:val="28"/>
          <w:szCs w:val="28"/>
        </w:rPr>
        <w:t>Сообщения уче</w:t>
      </w:r>
      <w:r w:rsidRPr="00755336">
        <w:rPr>
          <w:rFonts w:ascii="Times New Roman" w:hAnsi="Times New Roman" w:cs="Times New Roman"/>
          <w:sz w:val="28"/>
          <w:szCs w:val="28"/>
        </w:rPr>
        <w:t>ников о выполнении пои</w:t>
      </w:r>
      <w:r>
        <w:rPr>
          <w:rFonts w:ascii="Times New Roman" w:hAnsi="Times New Roman" w:cs="Times New Roman"/>
          <w:sz w:val="28"/>
          <w:szCs w:val="28"/>
        </w:rPr>
        <w:t>сковых заданий, проводится об</w:t>
      </w:r>
      <w:r w:rsidRPr="00755336">
        <w:rPr>
          <w:rFonts w:ascii="Times New Roman" w:hAnsi="Times New Roman" w:cs="Times New Roman"/>
          <w:sz w:val="28"/>
          <w:szCs w:val="28"/>
        </w:rPr>
        <w:t>мен мнениями, орг</w:t>
      </w:r>
      <w:r>
        <w:rPr>
          <w:rFonts w:ascii="Times New Roman" w:hAnsi="Times New Roman" w:cs="Times New Roman"/>
          <w:sz w:val="28"/>
          <w:szCs w:val="28"/>
        </w:rPr>
        <w:t>анизуются индивидуальные и груп</w:t>
      </w:r>
      <w:r w:rsidRPr="00755336">
        <w:rPr>
          <w:rFonts w:ascii="Times New Roman" w:hAnsi="Times New Roman" w:cs="Times New Roman"/>
          <w:sz w:val="28"/>
          <w:szCs w:val="28"/>
        </w:rPr>
        <w:t>повые консультации. Занятия предполагают лекционную, экскурсионную, научно-поисковую форму деятельности учащихся; Военные традиции земляков. Жители родного края – участники ВОВ и других военных действий. Выпускники школы в рядах Вооруженных Сил России. Военные реликвии семьи. Служба в армии - почетная обязанность гражданина России.</w:t>
      </w:r>
    </w:p>
    <w:p w:rsidR="00FD15F8" w:rsidRPr="00755336" w:rsidRDefault="00FD15F8" w:rsidP="00FD15F8">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w:t>
      </w:r>
      <w:r w:rsidR="00CA7704">
        <w:rPr>
          <w:rFonts w:ascii="Times New Roman" w:hAnsi="Times New Roman" w:cs="Times New Roman"/>
          <w:i/>
          <w:sz w:val="28"/>
          <w:szCs w:val="28"/>
        </w:rPr>
        <w:t xml:space="preserve">ка: </w:t>
      </w:r>
      <w:r w:rsidRPr="00755336">
        <w:rPr>
          <w:rFonts w:ascii="Times New Roman" w:hAnsi="Times New Roman" w:cs="Times New Roman"/>
          <w:sz w:val="28"/>
          <w:szCs w:val="28"/>
        </w:rPr>
        <w:t>Составление презентаций, проведение экскурсий в музее, подготовку и проведение мероприятий в музее. Выявление ветеранов ВОВ, выпускников школы - кадровых военных или прошедших действительную военную службу. Сбор информации у родственников и знакомых. Ведение картотеки участников ВОВ и других военных действий. Книга Памяти школы.</w:t>
      </w:r>
    </w:p>
    <w:p w:rsidR="00FD15F8" w:rsidRPr="00755336" w:rsidRDefault="00FD15F8" w:rsidP="00FB0474">
      <w:pPr>
        <w:pStyle w:val="a3"/>
        <w:numPr>
          <w:ilvl w:val="0"/>
          <w:numId w:val="34"/>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Историко-культурные памятники</w:t>
      </w:r>
    </w:p>
    <w:p w:rsidR="00FD15F8" w:rsidRPr="00755336" w:rsidRDefault="00FD15F8" w:rsidP="00CA7704">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w:t>
      </w:r>
      <w:r w:rsidR="00CA7704">
        <w:rPr>
          <w:rFonts w:ascii="Times New Roman" w:hAnsi="Times New Roman" w:cs="Times New Roman"/>
          <w:i/>
          <w:sz w:val="28"/>
          <w:szCs w:val="28"/>
        </w:rPr>
        <w:t xml:space="preserve">ия: </w:t>
      </w:r>
      <w:r w:rsidRPr="00755336">
        <w:rPr>
          <w:rFonts w:ascii="Times New Roman" w:hAnsi="Times New Roman" w:cs="Times New Roman"/>
          <w:sz w:val="28"/>
          <w:szCs w:val="28"/>
        </w:rPr>
        <w:t>История города. Памятники истории и культуры. Познавательное и воспитательное значение. Многоплановость, комбинированность, движущаяся панорама «экспозиции», характерные особенности автобусных экскурсий. Приемы показа памятных мест, исторических объектов. Организационно-технические условия, правила безопасности, связанные с проведением автобусной экскурсии.</w:t>
      </w:r>
    </w:p>
    <w:p w:rsidR="00FD15F8" w:rsidRPr="00755336" w:rsidRDefault="00FD15F8" w:rsidP="00FD15F8">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w:t>
      </w:r>
      <w:r w:rsidR="00CA7704">
        <w:rPr>
          <w:rFonts w:ascii="Times New Roman" w:hAnsi="Times New Roman" w:cs="Times New Roman"/>
          <w:i/>
          <w:sz w:val="28"/>
          <w:szCs w:val="28"/>
        </w:rPr>
        <w:t xml:space="preserve">ка: </w:t>
      </w:r>
      <w:r w:rsidRPr="00755336">
        <w:rPr>
          <w:rFonts w:ascii="Times New Roman" w:hAnsi="Times New Roman" w:cs="Times New Roman"/>
          <w:sz w:val="28"/>
          <w:szCs w:val="28"/>
        </w:rPr>
        <w:t>Посещение музеев Свердловской области. Рассказ и показ в движении, на остановках и с выходом из автобуса.</w:t>
      </w:r>
    </w:p>
    <w:p w:rsidR="00FD15F8" w:rsidRPr="00755336" w:rsidRDefault="00FD15F8" w:rsidP="00FB0474">
      <w:pPr>
        <w:pStyle w:val="a3"/>
        <w:numPr>
          <w:ilvl w:val="0"/>
          <w:numId w:val="34"/>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 xml:space="preserve">Литературные источники </w:t>
      </w:r>
    </w:p>
    <w:p w:rsidR="00FD15F8" w:rsidRPr="00755336" w:rsidRDefault="00FD15F8" w:rsidP="00CA7704">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lastRenderedPageBreak/>
        <w:t>Теор</w:t>
      </w:r>
      <w:r w:rsidR="00CA7704">
        <w:rPr>
          <w:rFonts w:ascii="Times New Roman" w:hAnsi="Times New Roman" w:cs="Times New Roman"/>
          <w:i/>
          <w:sz w:val="28"/>
          <w:szCs w:val="28"/>
        </w:rPr>
        <w:t xml:space="preserve">ия: </w:t>
      </w:r>
      <w:r w:rsidRPr="00755336">
        <w:rPr>
          <w:rFonts w:ascii="Times New Roman" w:hAnsi="Times New Roman" w:cs="Times New Roman"/>
          <w:sz w:val="28"/>
          <w:szCs w:val="28"/>
        </w:rPr>
        <w:t xml:space="preserve">Где искать литературу. Библиотеки, архивы, личные собрания. Принципы и приемы работы с каталогами в библиотеке. Подготовка списка  необходимой литературы. Изучение текста. Составление выписок. Как делать ссылки на источники. </w:t>
      </w:r>
    </w:p>
    <w:p w:rsidR="00FD15F8" w:rsidRPr="00755336" w:rsidRDefault="00FD15F8" w:rsidP="00FD15F8">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 xml:space="preserve"> </w:t>
      </w:r>
      <w:r w:rsidRPr="00755336">
        <w:rPr>
          <w:rFonts w:ascii="Times New Roman" w:hAnsi="Times New Roman" w:cs="Times New Roman"/>
          <w:sz w:val="28"/>
          <w:szCs w:val="28"/>
        </w:rPr>
        <w:tab/>
      </w:r>
      <w:r w:rsidRPr="00755336">
        <w:rPr>
          <w:rFonts w:ascii="Times New Roman" w:hAnsi="Times New Roman" w:cs="Times New Roman"/>
          <w:i/>
          <w:sz w:val="28"/>
          <w:szCs w:val="28"/>
        </w:rPr>
        <w:t>Практи</w:t>
      </w:r>
      <w:r w:rsidR="00CA7704">
        <w:rPr>
          <w:rFonts w:ascii="Times New Roman" w:hAnsi="Times New Roman" w:cs="Times New Roman"/>
          <w:i/>
          <w:sz w:val="28"/>
          <w:szCs w:val="28"/>
        </w:rPr>
        <w:t xml:space="preserve">ка: </w:t>
      </w:r>
      <w:r w:rsidRPr="00755336">
        <w:rPr>
          <w:rFonts w:ascii="Times New Roman" w:hAnsi="Times New Roman" w:cs="Times New Roman"/>
          <w:sz w:val="28"/>
          <w:szCs w:val="28"/>
        </w:rPr>
        <w:t xml:space="preserve">Энциклопедии, словари, справочники, путеводители, методическая и иная специальная литература. Словарь музейных терминов. Работа с архивными документами Государственного архива в г. Ирбите. Работа с архивами в Интернет сети. </w:t>
      </w:r>
    </w:p>
    <w:p w:rsidR="00FD15F8" w:rsidRPr="00755336" w:rsidRDefault="00FD15F8" w:rsidP="00FB0474">
      <w:pPr>
        <w:pStyle w:val="a3"/>
        <w:numPr>
          <w:ilvl w:val="0"/>
          <w:numId w:val="34"/>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Предъявление результатов</w:t>
      </w:r>
    </w:p>
    <w:p w:rsidR="00FD15F8" w:rsidRDefault="00FD15F8" w:rsidP="00CA7704">
      <w:pPr>
        <w:spacing w:line="360" w:lineRule="auto"/>
        <w:ind w:firstLine="567"/>
        <w:jc w:val="both"/>
        <w:rPr>
          <w:rFonts w:ascii="Times New Roman" w:hAnsi="Times New Roman" w:cs="Times New Roman"/>
          <w:sz w:val="28"/>
          <w:szCs w:val="28"/>
        </w:rPr>
      </w:pPr>
      <w:r w:rsidRPr="00755336">
        <w:rPr>
          <w:rFonts w:ascii="Times New Roman" w:hAnsi="Times New Roman" w:cs="Times New Roman"/>
          <w:sz w:val="28"/>
          <w:szCs w:val="28"/>
        </w:rPr>
        <w:t>Предъявление результатов работа музея на научно-практической, краеведческой конференциях. Участие в муниципальных, областных и всероссийских конкурсах.</w:t>
      </w:r>
    </w:p>
    <w:p w:rsidR="00D2731C" w:rsidRDefault="00D2731C" w:rsidP="009027AD">
      <w:pPr>
        <w:spacing w:line="360" w:lineRule="auto"/>
        <w:jc w:val="both"/>
        <w:rPr>
          <w:rFonts w:ascii="Times New Roman" w:eastAsia="Times New Roman" w:hAnsi="Times New Roman" w:cs="Times New Roman"/>
          <w:b/>
          <w:color w:val="000000"/>
          <w:sz w:val="28"/>
          <w:szCs w:val="28"/>
          <w:lang w:eastAsia="ru-RU"/>
        </w:rPr>
      </w:pPr>
    </w:p>
    <w:p w:rsidR="00D2731C" w:rsidRDefault="00D2731C">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D2731C" w:rsidRPr="007472A8" w:rsidTr="00657A76">
        <w:tc>
          <w:tcPr>
            <w:tcW w:w="4075" w:type="dxa"/>
            <w:hideMark/>
          </w:tcPr>
          <w:p w:rsidR="00D2731C" w:rsidRPr="007472A8" w:rsidRDefault="00D2731C" w:rsidP="00657A76">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D2731C" w:rsidRPr="007472A8" w:rsidRDefault="00D2731C" w:rsidP="00D2731C">
      <w:pPr>
        <w:tabs>
          <w:tab w:val="left" w:pos="851"/>
        </w:tabs>
        <w:spacing w:after="0"/>
        <w:ind w:firstLine="709"/>
        <w:jc w:val="both"/>
        <w:rPr>
          <w:rFonts w:ascii="Times New Roman" w:eastAsia="MS Mincho" w:hAnsi="Times New Roman" w:cs="Times New Roman"/>
          <w:color w:val="00B050"/>
          <w:sz w:val="28"/>
          <w:szCs w:val="28"/>
          <w:lang w:eastAsia="ja-JP"/>
        </w:rPr>
      </w:pPr>
    </w:p>
    <w:p w:rsidR="00D2731C" w:rsidRPr="007472A8" w:rsidRDefault="00D2731C" w:rsidP="00D2731C">
      <w:pPr>
        <w:tabs>
          <w:tab w:val="left" w:pos="851"/>
        </w:tabs>
        <w:spacing w:after="0"/>
        <w:ind w:firstLine="709"/>
        <w:jc w:val="both"/>
        <w:rPr>
          <w:rFonts w:ascii="Times New Roman" w:eastAsia="Times New Roman" w:hAnsi="Times New Roman" w:cs="Times New Roman"/>
          <w:color w:val="00B050"/>
          <w:sz w:val="28"/>
          <w:szCs w:val="28"/>
          <w:lang w:eastAsia="ru-RU"/>
        </w:rPr>
      </w:pPr>
    </w:p>
    <w:p w:rsidR="00D2731C" w:rsidRPr="007472A8" w:rsidRDefault="00D2731C" w:rsidP="00D2731C">
      <w:pPr>
        <w:tabs>
          <w:tab w:val="left" w:pos="851"/>
        </w:tabs>
        <w:spacing w:after="0"/>
        <w:ind w:firstLine="709"/>
        <w:jc w:val="both"/>
        <w:rPr>
          <w:rFonts w:ascii="Times New Roman" w:eastAsia="Times New Roman" w:hAnsi="Times New Roman" w:cs="Times New Roman"/>
          <w:color w:val="00B050"/>
          <w:sz w:val="28"/>
          <w:szCs w:val="28"/>
          <w:lang w:eastAsia="ru-RU"/>
        </w:rPr>
      </w:pPr>
    </w:p>
    <w:p w:rsidR="00D2731C" w:rsidRPr="007472A8" w:rsidRDefault="00D2731C" w:rsidP="00D2731C">
      <w:pPr>
        <w:tabs>
          <w:tab w:val="left" w:pos="851"/>
        </w:tabs>
        <w:spacing w:after="0"/>
        <w:ind w:firstLine="709"/>
        <w:jc w:val="both"/>
        <w:rPr>
          <w:rFonts w:ascii="Times New Roman" w:eastAsia="Times New Roman" w:hAnsi="Times New Roman" w:cs="Times New Roman"/>
          <w:color w:val="00B050"/>
          <w:sz w:val="28"/>
          <w:szCs w:val="28"/>
          <w:lang w:eastAsia="ru-RU"/>
        </w:rPr>
      </w:pPr>
    </w:p>
    <w:p w:rsidR="00D2731C" w:rsidRPr="007472A8" w:rsidRDefault="00D2731C" w:rsidP="00D2731C">
      <w:pPr>
        <w:tabs>
          <w:tab w:val="left" w:pos="851"/>
        </w:tabs>
        <w:spacing w:after="0"/>
        <w:ind w:firstLine="709"/>
        <w:jc w:val="both"/>
        <w:rPr>
          <w:rFonts w:ascii="Times New Roman" w:eastAsia="Times New Roman" w:hAnsi="Times New Roman" w:cs="Times New Roman"/>
          <w:color w:val="00B050"/>
          <w:sz w:val="28"/>
          <w:szCs w:val="28"/>
          <w:lang w:eastAsia="ru-RU"/>
        </w:rPr>
      </w:pPr>
    </w:p>
    <w:p w:rsidR="00D2731C" w:rsidRPr="007472A8" w:rsidRDefault="00D2731C" w:rsidP="00D2731C">
      <w:pPr>
        <w:tabs>
          <w:tab w:val="left" w:pos="851"/>
        </w:tabs>
        <w:spacing w:after="0"/>
        <w:ind w:firstLine="709"/>
        <w:jc w:val="both"/>
        <w:rPr>
          <w:rFonts w:ascii="Times New Roman" w:eastAsia="Times New Roman" w:hAnsi="Times New Roman" w:cs="Times New Roman"/>
          <w:color w:val="00B050"/>
          <w:sz w:val="28"/>
          <w:szCs w:val="28"/>
          <w:lang w:eastAsia="ru-RU"/>
        </w:rPr>
      </w:pPr>
    </w:p>
    <w:p w:rsidR="00D2731C" w:rsidRPr="007472A8" w:rsidRDefault="00D2731C" w:rsidP="00D2731C">
      <w:pPr>
        <w:tabs>
          <w:tab w:val="left" w:pos="851"/>
        </w:tabs>
        <w:spacing w:after="0"/>
        <w:ind w:firstLine="709"/>
        <w:jc w:val="both"/>
        <w:rPr>
          <w:rFonts w:ascii="Times New Roman" w:eastAsia="Times New Roman" w:hAnsi="Times New Roman" w:cs="Times New Roman"/>
          <w:color w:val="00B050"/>
          <w:sz w:val="28"/>
          <w:szCs w:val="28"/>
          <w:lang w:eastAsia="ru-RU"/>
        </w:rPr>
      </w:pPr>
    </w:p>
    <w:p w:rsidR="00D2731C" w:rsidRPr="007472A8" w:rsidRDefault="00D2731C" w:rsidP="00D2731C">
      <w:pPr>
        <w:tabs>
          <w:tab w:val="left" w:pos="851"/>
        </w:tabs>
        <w:spacing w:after="0"/>
        <w:ind w:firstLine="709"/>
        <w:jc w:val="both"/>
        <w:rPr>
          <w:rFonts w:ascii="Times New Roman" w:eastAsia="Times New Roman" w:hAnsi="Times New Roman" w:cs="Times New Roman"/>
          <w:color w:val="00B050"/>
          <w:sz w:val="28"/>
          <w:szCs w:val="28"/>
          <w:lang w:eastAsia="ru-RU"/>
        </w:rPr>
      </w:pPr>
    </w:p>
    <w:p w:rsidR="00D2731C" w:rsidRPr="007472A8" w:rsidRDefault="00D2731C" w:rsidP="00D2731C">
      <w:pPr>
        <w:tabs>
          <w:tab w:val="left" w:pos="851"/>
        </w:tabs>
        <w:spacing w:after="0"/>
        <w:ind w:firstLine="709"/>
        <w:jc w:val="both"/>
        <w:rPr>
          <w:rFonts w:ascii="Times New Roman" w:eastAsia="Times New Roman" w:hAnsi="Times New Roman" w:cs="Times New Roman"/>
          <w:color w:val="00B050"/>
          <w:sz w:val="28"/>
          <w:szCs w:val="28"/>
          <w:lang w:eastAsia="ru-RU"/>
        </w:rPr>
      </w:pPr>
    </w:p>
    <w:p w:rsidR="00D2731C" w:rsidRPr="007472A8" w:rsidRDefault="00D2731C" w:rsidP="00D2731C">
      <w:pPr>
        <w:tabs>
          <w:tab w:val="left" w:pos="851"/>
        </w:tabs>
        <w:spacing w:after="0"/>
        <w:ind w:firstLine="709"/>
        <w:jc w:val="both"/>
        <w:rPr>
          <w:rFonts w:ascii="Times New Roman" w:eastAsia="Times New Roman" w:hAnsi="Times New Roman" w:cs="Times New Roman"/>
          <w:color w:val="00B050"/>
          <w:sz w:val="28"/>
          <w:szCs w:val="28"/>
          <w:lang w:eastAsia="ru-RU"/>
        </w:rPr>
      </w:pPr>
    </w:p>
    <w:p w:rsidR="00D2731C" w:rsidRPr="007472A8" w:rsidRDefault="00D2731C" w:rsidP="00D2731C">
      <w:pPr>
        <w:tabs>
          <w:tab w:val="left" w:pos="851"/>
        </w:tabs>
        <w:spacing w:after="0"/>
        <w:ind w:firstLine="709"/>
        <w:jc w:val="both"/>
        <w:rPr>
          <w:rFonts w:ascii="Times New Roman" w:eastAsia="Times New Roman" w:hAnsi="Times New Roman" w:cs="Times New Roman"/>
          <w:color w:val="00B050"/>
          <w:sz w:val="28"/>
          <w:szCs w:val="28"/>
          <w:lang w:eastAsia="ru-RU"/>
        </w:rPr>
      </w:pPr>
    </w:p>
    <w:p w:rsidR="00D2731C" w:rsidRPr="007472A8" w:rsidRDefault="00D2731C" w:rsidP="00D2731C">
      <w:pPr>
        <w:tabs>
          <w:tab w:val="left" w:pos="851"/>
        </w:tabs>
        <w:spacing w:after="0"/>
        <w:ind w:firstLine="709"/>
        <w:jc w:val="both"/>
        <w:rPr>
          <w:rFonts w:ascii="Times New Roman" w:eastAsia="Times New Roman" w:hAnsi="Times New Roman" w:cs="Times New Roman"/>
          <w:color w:val="00B050"/>
          <w:sz w:val="28"/>
          <w:szCs w:val="28"/>
          <w:lang w:eastAsia="ru-RU"/>
        </w:rPr>
      </w:pPr>
    </w:p>
    <w:p w:rsidR="00D2731C" w:rsidRPr="007472A8" w:rsidRDefault="00D2731C" w:rsidP="00D2731C">
      <w:pPr>
        <w:tabs>
          <w:tab w:val="left" w:pos="851"/>
        </w:tabs>
        <w:spacing w:after="0"/>
        <w:ind w:firstLine="709"/>
        <w:jc w:val="both"/>
        <w:rPr>
          <w:rFonts w:ascii="Times New Roman" w:eastAsia="Times New Roman" w:hAnsi="Times New Roman" w:cs="Times New Roman"/>
          <w:color w:val="00B050"/>
          <w:sz w:val="28"/>
          <w:szCs w:val="28"/>
          <w:lang w:eastAsia="ru-RU"/>
        </w:rPr>
      </w:pPr>
    </w:p>
    <w:p w:rsidR="00D2731C" w:rsidRPr="007472A8" w:rsidRDefault="00D2731C" w:rsidP="00D2731C">
      <w:pPr>
        <w:tabs>
          <w:tab w:val="left" w:pos="851"/>
        </w:tabs>
        <w:spacing w:after="0"/>
        <w:ind w:firstLine="709"/>
        <w:jc w:val="both"/>
        <w:rPr>
          <w:rFonts w:ascii="Times New Roman" w:eastAsia="Times New Roman" w:hAnsi="Times New Roman" w:cs="Times New Roman"/>
          <w:color w:val="00B050"/>
          <w:sz w:val="28"/>
          <w:szCs w:val="28"/>
          <w:lang w:eastAsia="ru-RU"/>
        </w:rPr>
      </w:pPr>
    </w:p>
    <w:p w:rsidR="00D2731C" w:rsidRPr="007472A8" w:rsidRDefault="00D2731C" w:rsidP="00D2731C">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D2731C" w:rsidRPr="007472A8" w:rsidRDefault="00D2731C" w:rsidP="00D2731C">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Поисково-исследовательская работа</w:t>
      </w:r>
      <w:r w:rsidRPr="007472A8">
        <w:rPr>
          <w:rFonts w:ascii="Times New Roman" w:eastAsia="Times New Roman" w:hAnsi="Times New Roman" w:cs="Times New Roman"/>
          <w:b/>
          <w:color w:val="000000"/>
          <w:sz w:val="32"/>
          <w:szCs w:val="28"/>
          <w:lang w:eastAsia="ru-RU"/>
        </w:rPr>
        <w:t>»</w:t>
      </w:r>
    </w:p>
    <w:p w:rsidR="00D2731C" w:rsidRPr="007472A8" w:rsidRDefault="00D2731C" w:rsidP="00D2731C">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D2731C" w:rsidRPr="007472A8" w:rsidRDefault="00D2731C" w:rsidP="00D2731C">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Музейное дело</w:t>
      </w:r>
      <w:r w:rsidRPr="007472A8">
        <w:rPr>
          <w:rFonts w:ascii="Times New Roman" w:eastAsia="Times New Roman" w:hAnsi="Times New Roman" w:cs="Times New Roman"/>
          <w:color w:val="000000"/>
          <w:sz w:val="28"/>
          <w:szCs w:val="28"/>
          <w:lang w:eastAsia="ru-RU"/>
        </w:rPr>
        <w:t>»,</w:t>
      </w:r>
    </w:p>
    <w:p w:rsidR="00D2731C" w:rsidRDefault="00D2731C" w:rsidP="00D2731C">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Пешкова И.Л.,</w:t>
      </w:r>
    </w:p>
    <w:p w:rsidR="00D2731C" w:rsidRDefault="007440DC" w:rsidP="00D2731C">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731C">
        <w:rPr>
          <w:rFonts w:ascii="Times New Roman" w:eastAsia="Times New Roman" w:hAnsi="Times New Roman" w:cs="Times New Roman"/>
          <w:color w:val="000000"/>
          <w:sz w:val="28"/>
          <w:szCs w:val="28"/>
          <w:lang w:eastAsia="ru-RU"/>
        </w:rPr>
        <w:t xml:space="preserve"> год обучения</w:t>
      </w:r>
      <w:r w:rsidR="00D2731C" w:rsidRPr="007472A8">
        <w:rPr>
          <w:rFonts w:ascii="Times New Roman" w:eastAsia="Times New Roman" w:hAnsi="Times New Roman" w:cs="Times New Roman"/>
          <w:color w:val="000000"/>
          <w:sz w:val="28"/>
          <w:szCs w:val="28"/>
          <w:lang w:eastAsia="ru-RU"/>
        </w:rPr>
        <w:t>)</w:t>
      </w:r>
    </w:p>
    <w:p w:rsidR="00D2731C" w:rsidRDefault="00D2731C" w:rsidP="00D2731C">
      <w:pPr>
        <w:rPr>
          <w:rFonts w:ascii="Times New Roman" w:eastAsia="Times New Roman" w:hAnsi="Times New Roman" w:cs="Times New Roman"/>
          <w:color w:val="000000"/>
          <w:sz w:val="28"/>
          <w:szCs w:val="28"/>
          <w:lang w:eastAsia="ru-RU"/>
        </w:rPr>
      </w:pPr>
    </w:p>
    <w:p w:rsidR="00D2731C" w:rsidRDefault="00D2731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D2731C" w:rsidRPr="00C12E09" w:rsidRDefault="00D2731C" w:rsidP="00D2731C">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D2731C" w:rsidRPr="0083059F" w:rsidRDefault="00D2731C" w:rsidP="00D2731C">
      <w:pPr>
        <w:spacing w:after="0" w:line="360" w:lineRule="auto"/>
        <w:ind w:firstLine="567"/>
        <w:jc w:val="both"/>
        <w:rPr>
          <w:rFonts w:ascii="Times New Roman" w:eastAsia="Times New Roman" w:hAnsi="Times New Roman" w:cs="Times New Roman"/>
          <w:sz w:val="28"/>
          <w:szCs w:val="28"/>
          <w:lang w:eastAsia="ru-RU"/>
        </w:rPr>
      </w:pPr>
      <w:r w:rsidRPr="0083059F">
        <w:rPr>
          <w:rFonts w:ascii="Times New Roman" w:eastAsia="Times New Roman" w:hAnsi="Times New Roman" w:cs="Times New Roman"/>
          <w:sz w:val="28"/>
          <w:szCs w:val="28"/>
          <w:lang w:eastAsia="ru-RU"/>
        </w:rPr>
        <w:t xml:space="preserve">Занятия проводятся 2 раза в неделю с нагрузкой </w:t>
      </w:r>
      <w:r w:rsidR="0083059F" w:rsidRPr="0083059F">
        <w:rPr>
          <w:rFonts w:ascii="Times New Roman" w:eastAsia="Times New Roman" w:hAnsi="Times New Roman" w:cs="Times New Roman"/>
          <w:sz w:val="28"/>
          <w:szCs w:val="28"/>
          <w:lang w:eastAsia="ru-RU"/>
        </w:rPr>
        <w:t>1 час</w:t>
      </w:r>
      <w:r w:rsidRPr="0083059F">
        <w:rPr>
          <w:rFonts w:ascii="Times New Roman" w:eastAsia="Times New Roman" w:hAnsi="Times New Roman" w:cs="Times New Roman"/>
          <w:sz w:val="28"/>
          <w:szCs w:val="28"/>
          <w:lang w:eastAsia="ru-RU"/>
        </w:rPr>
        <w:t>.</w:t>
      </w:r>
    </w:p>
    <w:p w:rsidR="00D2731C" w:rsidRPr="00C12E09" w:rsidRDefault="00D2731C" w:rsidP="00D2731C">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Pr>
          <w:rFonts w:ascii="Times New Roman" w:eastAsia="Times New Roman" w:hAnsi="Times New Roman" w:cs="Times New Roman"/>
          <w:color w:val="000000"/>
          <w:sz w:val="28"/>
          <w:szCs w:val="28"/>
          <w:lang w:eastAsia="ru-RU"/>
        </w:rPr>
        <w:t>22</w:t>
      </w:r>
      <w:r w:rsidRPr="00C12E09">
        <w:rPr>
          <w:rFonts w:ascii="Times New Roman" w:eastAsia="Times New Roman" w:hAnsi="Times New Roman" w:cs="Times New Roman"/>
          <w:color w:val="000000"/>
          <w:sz w:val="28"/>
          <w:szCs w:val="28"/>
          <w:lang w:eastAsia="ru-RU"/>
        </w:rPr>
        <w:t xml:space="preserve"> часа (в том числе, теоретические занятия – </w:t>
      </w:r>
      <w:r w:rsidR="00F6554E">
        <w:rPr>
          <w:rFonts w:ascii="Times New Roman" w:eastAsia="Times New Roman" w:hAnsi="Times New Roman" w:cs="Times New Roman"/>
          <w:color w:val="000000"/>
          <w:sz w:val="28"/>
          <w:szCs w:val="28"/>
          <w:lang w:eastAsia="ru-RU"/>
        </w:rPr>
        <w:t>6</w:t>
      </w:r>
      <w:r w:rsidRPr="00C12E09">
        <w:rPr>
          <w:rFonts w:ascii="Times New Roman" w:eastAsia="Times New Roman" w:hAnsi="Times New Roman" w:cs="Times New Roman"/>
          <w:color w:val="000000"/>
          <w:sz w:val="28"/>
          <w:szCs w:val="28"/>
          <w:lang w:eastAsia="ru-RU"/>
        </w:rPr>
        <w:t xml:space="preserve">, практические занятия – </w:t>
      </w:r>
      <w:r>
        <w:rPr>
          <w:rFonts w:ascii="Times New Roman" w:eastAsia="Times New Roman" w:hAnsi="Times New Roman" w:cs="Times New Roman"/>
          <w:color w:val="000000"/>
          <w:sz w:val="28"/>
          <w:szCs w:val="28"/>
          <w:lang w:eastAsia="ru-RU"/>
        </w:rPr>
        <w:t>1</w:t>
      </w:r>
      <w:r w:rsidR="00F6554E">
        <w:rPr>
          <w:rFonts w:ascii="Times New Roman" w:eastAsia="Times New Roman" w:hAnsi="Times New Roman" w:cs="Times New Roman"/>
          <w:color w:val="000000"/>
          <w:sz w:val="28"/>
          <w:szCs w:val="28"/>
          <w:lang w:eastAsia="ru-RU"/>
        </w:rPr>
        <w:t>6</w:t>
      </w:r>
      <w:r w:rsidRPr="00C12E09">
        <w:rPr>
          <w:rFonts w:ascii="Times New Roman" w:eastAsia="Times New Roman" w:hAnsi="Times New Roman" w:cs="Times New Roman"/>
          <w:color w:val="000000"/>
          <w:sz w:val="28"/>
          <w:szCs w:val="28"/>
          <w:lang w:eastAsia="ru-RU"/>
        </w:rPr>
        <w:t>).</w:t>
      </w:r>
    </w:p>
    <w:p w:rsidR="0083059F" w:rsidRDefault="00D2731C" w:rsidP="0083059F">
      <w:pPr>
        <w:spacing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1558"/>
        <w:gridCol w:w="1654"/>
        <w:gridCol w:w="1654"/>
        <w:gridCol w:w="1654"/>
      </w:tblGrid>
      <w:tr w:rsidR="0083059F" w:rsidRPr="005521A7" w:rsidTr="00601E1E">
        <w:trPr>
          <w:cantSplit/>
          <w:trHeight w:val="433"/>
        </w:trPr>
        <w:tc>
          <w:tcPr>
            <w:tcW w:w="1985" w:type="dxa"/>
            <w:tcBorders>
              <w:top w:val="single" w:sz="4" w:space="0" w:color="auto"/>
              <w:left w:val="single" w:sz="4" w:space="0" w:color="auto"/>
              <w:bottom w:val="single" w:sz="4" w:space="0" w:color="auto"/>
              <w:right w:val="single" w:sz="4" w:space="0" w:color="auto"/>
            </w:tcBorders>
          </w:tcPr>
          <w:p w:rsidR="0083059F" w:rsidRPr="005521A7" w:rsidRDefault="0083059F" w:rsidP="00601E1E">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Понедельник</w:t>
            </w:r>
          </w:p>
        </w:tc>
        <w:tc>
          <w:tcPr>
            <w:tcW w:w="1418" w:type="dxa"/>
            <w:tcBorders>
              <w:top w:val="single" w:sz="4" w:space="0" w:color="auto"/>
              <w:left w:val="single" w:sz="4" w:space="0" w:color="auto"/>
              <w:bottom w:val="single" w:sz="4" w:space="0" w:color="auto"/>
              <w:right w:val="single" w:sz="4" w:space="0" w:color="auto"/>
            </w:tcBorders>
          </w:tcPr>
          <w:p w:rsidR="0083059F" w:rsidRPr="005521A7" w:rsidRDefault="0083059F" w:rsidP="00601E1E">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Вторник</w:t>
            </w:r>
          </w:p>
        </w:tc>
        <w:tc>
          <w:tcPr>
            <w:tcW w:w="1558" w:type="dxa"/>
            <w:tcBorders>
              <w:top w:val="single" w:sz="4" w:space="0" w:color="auto"/>
              <w:left w:val="single" w:sz="4" w:space="0" w:color="auto"/>
              <w:bottom w:val="single" w:sz="4" w:space="0" w:color="auto"/>
              <w:right w:val="single" w:sz="4" w:space="0" w:color="auto"/>
            </w:tcBorders>
          </w:tcPr>
          <w:p w:rsidR="0083059F" w:rsidRPr="005521A7" w:rsidRDefault="0083059F" w:rsidP="00601E1E">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Среда</w:t>
            </w:r>
          </w:p>
        </w:tc>
        <w:tc>
          <w:tcPr>
            <w:tcW w:w="1654" w:type="dxa"/>
            <w:tcBorders>
              <w:top w:val="single" w:sz="4" w:space="0" w:color="auto"/>
              <w:left w:val="single" w:sz="4" w:space="0" w:color="auto"/>
              <w:bottom w:val="single" w:sz="4" w:space="0" w:color="auto"/>
              <w:right w:val="single" w:sz="4" w:space="0" w:color="auto"/>
            </w:tcBorders>
          </w:tcPr>
          <w:p w:rsidR="0083059F" w:rsidRPr="005521A7" w:rsidRDefault="0083059F" w:rsidP="00601E1E">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Четверг</w:t>
            </w:r>
          </w:p>
        </w:tc>
        <w:tc>
          <w:tcPr>
            <w:tcW w:w="1654" w:type="dxa"/>
            <w:tcBorders>
              <w:top w:val="single" w:sz="4" w:space="0" w:color="auto"/>
              <w:left w:val="single" w:sz="4" w:space="0" w:color="auto"/>
              <w:bottom w:val="single" w:sz="4" w:space="0" w:color="auto"/>
              <w:right w:val="single" w:sz="4" w:space="0" w:color="auto"/>
            </w:tcBorders>
          </w:tcPr>
          <w:p w:rsidR="0083059F" w:rsidRPr="005521A7" w:rsidRDefault="0083059F" w:rsidP="00601E1E">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Пятница</w:t>
            </w:r>
          </w:p>
        </w:tc>
        <w:tc>
          <w:tcPr>
            <w:tcW w:w="1654" w:type="dxa"/>
            <w:tcBorders>
              <w:top w:val="single" w:sz="4" w:space="0" w:color="auto"/>
              <w:left w:val="single" w:sz="4" w:space="0" w:color="auto"/>
              <w:bottom w:val="single" w:sz="4" w:space="0" w:color="auto"/>
              <w:right w:val="single" w:sz="4" w:space="0" w:color="auto"/>
            </w:tcBorders>
          </w:tcPr>
          <w:p w:rsidR="0083059F" w:rsidRPr="005521A7" w:rsidRDefault="0083059F" w:rsidP="00601E1E">
            <w:pPr>
              <w:spacing w:after="0" w:line="240" w:lineRule="auto"/>
              <w:jc w:val="center"/>
              <w:rPr>
                <w:rFonts w:ascii="Times New Roman" w:eastAsia="Calibri" w:hAnsi="Times New Roman" w:cs="Times New Roman"/>
                <w:b/>
                <w:sz w:val="28"/>
                <w:szCs w:val="28"/>
              </w:rPr>
            </w:pPr>
            <w:r w:rsidRPr="005521A7">
              <w:rPr>
                <w:rFonts w:ascii="Times New Roman" w:eastAsia="Calibri" w:hAnsi="Times New Roman" w:cs="Times New Roman"/>
                <w:b/>
                <w:sz w:val="28"/>
                <w:szCs w:val="28"/>
              </w:rPr>
              <w:t>Суббота</w:t>
            </w:r>
          </w:p>
        </w:tc>
      </w:tr>
      <w:tr w:rsidR="0083059F" w:rsidRPr="005521A7" w:rsidTr="00601E1E">
        <w:trPr>
          <w:cantSplit/>
          <w:trHeight w:val="978"/>
        </w:trPr>
        <w:tc>
          <w:tcPr>
            <w:tcW w:w="1985" w:type="dxa"/>
            <w:tcBorders>
              <w:top w:val="single" w:sz="4" w:space="0" w:color="auto"/>
              <w:left w:val="single" w:sz="4" w:space="0" w:color="auto"/>
              <w:bottom w:val="single" w:sz="4" w:space="0" w:color="auto"/>
              <w:right w:val="single" w:sz="4" w:space="0" w:color="auto"/>
            </w:tcBorders>
          </w:tcPr>
          <w:p w:rsidR="0083059F" w:rsidRPr="005521A7" w:rsidRDefault="0083059F" w:rsidP="00601E1E">
            <w:pPr>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3059F" w:rsidRPr="005521A7" w:rsidRDefault="0083059F" w:rsidP="00601E1E">
            <w:pPr>
              <w:spacing w:after="0" w:line="240" w:lineRule="auto"/>
              <w:jc w:val="center"/>
              <w:rPr>
                <w:rFonts w:ascii="Times New Roman" w:eastAsia="Calibri"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83059F" w:rsidRPr="005521A7" w:rsidRDefault="0083059F" w:rsidP="00601E1E">
            <w:pPr>
              <w:spacing w:after="0" w:line="240" w:lineRule="auto"/>
              <w:jc w:val="center"/>
              <w:rPr>
                <w:rFonts w:ascii="Times New Roman" w:eastAsia="Calibri" w:hAnsi="Times New Roman" w:cs="Times New Roman"/>
                <w:b/>
                <w:sz w:val="24"/>
                <w:szCs w:val="24"/>
              </w:rPr>
            </w:pPr>
            <w:r>
              <w:rPr>
                <w:rFonts w:ascii="Times New Roman" w:hAnsi="Times New Roman"/>
                <w:sz w:val="24"/>
                <w:szCs w:val="24"/>
              </w:rPr>
              <w:t>15.40-16.25</w:t>
            </w:r>
          </w:p>
        </w:tc>
        <w:tc>
          <w:tcPr>
            <w:tcW w:w="1654" w:type="dxa"/>
            <w:tcBorders>
              <w:top w:val="single" w:sz="4" w:space="0" w:color="auto"/>
              <w:left w:val="single" w:sz="4" w:space="0" w:color="auto"/>
              <w:bottom w:val="single" w:sz="4" w:space="0" w:color="auto"/>
              <w:right w:val="single" w:sz="4" w:space="0" w:color="auto"/>
            </w:tcBorders>
          </w:tcPr>
          <w:p w:rsidR="0083059F" w:rsidRPr="005521A7" w:rsidRDefault="0083059F" w:rsidP="00601E1E">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15.40-16.25</w:t>
            </w:r>
          </w:p>
        </w:tc>
        <w:tc>
          <w:tcPr>
            <w:tcW w:w="1654" w:type="dxa"/>
            <w:tcBorders>
              <w:top w:val="single" w:sz="4" w:space="0" w:color="auto"/>
              <w:left w:val="single" w:sz="4" w:space="0" w:color="auto"/>
              <w:bottom w:val="single" w:sz="4" w:space="0" w:color="auto"/>
              <w:right w:val="single" w:sz="4" w:space="0" w:color="auto"/>
            </w:tcBorders>
          </w:tcPr>
          <w:p w:rsidR="0083059F" w:rsidRPr="005521A7" w:rsidRDefault="0083059F" w:rsidP="00601E1E">
            <w:pPr>
              <w:spacing w:after="0" w:line="240" w:lineRule="auto"/>
              <w:jc w:val="center"/>
              <w:rPr>
                <w:rFonts w:ascii="Times New Roman" w:eastAsia="Calibri"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vAlign w:val="center"/>
          </w:tcPr>
          <w:p w:rsidR="0083059F" w:rsidRPr="005521A7" w:rsidRDefault="0083059F" w:rsidP="00601E1E">
            <w:pPr>
              <w:spacing w:after="0" w:line="240" w:lineRule="auto"/>
              <w:jc w:val="center"/>
              <w:rPr>
                <w:rFonts w:ascii="Times New Roman" w:eastAsia="Calibri" w:hAnsi="Times New Roman" w:cs="Times New Roman"/>
                <w:sz w:val="24"/>
                <w:szCs w:val="24"/>
              </w:rPr>
            </w:pPr>
          </w:p>
        </w:tc>
      </w:tr>
    </w:tbl>
    <w:p w:rsidR="0083059F" w:rsidRDefault="0083059F" w:rsidP="00D2731C">
      <w:pPr>
        <w:spacing w:line="360" w:lineRule="auto"/>
        <w:ind w:firstLine="567"/>
        <w:jc w:val="both"/>
        <w:rPr>
          <w:rFonts w:ascii="Times New Roman" w:eastAsia="Times New Roman" w:hAnsi="Times New Roman" w:cs="Times New Roman"/>
          <w:color w:val="000000"/>
          <w:sz w:val="28"/>
          <w:szCs w:val="28"/>
          <w:lang w:eastAsia="ru-RU"/>
        </w:rPr>
      </w:pPr>
    </w:p>
    <w:p w:rsidR="00D2731C" w:rsidRPr="00D2731C" w:rsidRDefault="00D2731C" w:rsidP="00FB0474">
      <w:pPr>
        <w:pStyle w:val="a3"/>
        <w:numPr>
          <w:ilvl w:val="0"/>
          <w:numId w:val="92"/>
        </w:num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D2731C" w:rsidRDefault="00D2731C" w:rsidP="00D2731C">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 1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2853"/>
        <w:gridCol w:w="919"/>
        <w:gridCol w:w="1136"/>
        <w:gridCol w:w="1492"/>
        <w:gridCol w:w="2956"/>
      </w:tblGrid>
      <w:tr w:rsidR="00D2731C" w:rsidRPr="00D2731C" w:rsidTr="00657A76">
        <w:tc>
          <w:tcPr>
            <w:tcW w:w="0" w:type="auto"/>
            <w:vMerge w:val="restart"/>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rPr>
                <w:rFonts w:ascii="Times New Roman" w:eastAsia="Times New Roman" w:hAnsi="Times New Roman" w:cs="Times New Roman"/>
                <w:b/>
                <w:sz w:val="28"/>
                <w:szCs w:val="28"/>
                <w:lang w:eastAsia="ru-RU"/>
              </w:rPr>
            </w:pPr>
            <w:r w:rsidRPr="00D2731C">
              <w:rPr>
                <w:rFonts w:ascii="Times New Roman" w:eastAsia="Times New Roman" w:hAnsi="Times New Roman" w:cs="Times New Roman"/>
                <w:b/>
                <w:sz w:val="28"/>
                <w:szCs w:val="28"/>
                <w:lang w:eastAsia="ru-RU"/>
              </w:rPr>
              <w:t>№</w:t>
            </w:r>
          </w:p>
        </w:tc>
        <w:tc>
          <w:tcPr>
            <w:tcW w:w="2853" w:type="dxa"/>
            <w:vMerge w:val="restart"/>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jc w:val="center"/>
              <w:rPr>
                <w:rFonts w:ascii="Times New Roman" w:eastAsia="Times New Roman" w:hAnsi="Times New Roman" w:cs="Times New Roman"/>
                <w:b/>
                <w:sz w:val="28"/>
                <w:szCs w:val="28"/>
                <w:lang w:eastAsia="ru-RU"/>
              </w:rPr>
            </w:pPr>
            <w:r w:rsidRPr="00D2731C">
              <w:rPr>
                <w:rFonts w:ascii="Times New Roman" w:eastAsia="Times New Roman" w:hAnsi="Times New Roman" w:cs="Times New Roman"/>
                <w:b/>
                <w:sz w:val="28"/>
                <w:szCs w:val="28"/>
                <w:lang w:eastAsia="ru-RU"/>
              </w:rPr>
              <w:t>Тема</w:t>
            </w:r>
          </w:p>
        </w:tc>
        <w:tc>
          <w:tcPr>
            <w:tcW w:w="3547" w:type="dxa"/>
            <w:gridSpan w:val="3"/>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jc w:val="center"/>
              <w:rPr>
                <w:rFonts w:ascii="Times New Roman" w:eastAsia="Times New Roman" w:hAnsi="Times New Roman" w:cs="Times New Roman"/>
                <w:b/>
                <w:sz w:val="28"/>
                <w:szCs w:val="28"/>
                <w:lang w:eastAsia="ru-RU"/>
              </w:rPr>
            </w:pPr>
            <w:r w:rsidRPr="00D2731C">
              <w:rPr>
                <w:rFonts w:ascii="Times New Roman" w:eastAsia="Times New Roman" w:hAnsi="Times New Roman" w:cs="Times New Roman"/>
                <w:b/>
                <w:sz w:val="28"/>
                <w:szCs w:val="28"/>
                <w:lang w:eastAsia="ru-RU"/>
              </w:rPr>
              <w:t>Количество часов</w:t>
            </w:r>
          </w:p>
        </w:tc>
        <w:tc>
          <w:tcPr>
            <w:tcW w:w="0" w:type="auto"/>
            <w:vMerge w:val="restart"/>
            <w:tcBorders>
              <w:top w:val="single" w:sz="4" w:space="0" w:color="000000"/>
              <w:left w:val="single" w:sz="4" w:space="0" w:color="000000"/>
              <w:right w:val="single" w:sz="4" w:space="0" w:color="000000"/>
            </w:tcBorders>
          </w:tcPr>
          <w:p w:rsidR="00D2731C" w:rsidRPr="00D2731C" w:rsidRDefault="00D2731C" w:rsidP="00D2731C">
            <w:pPr>
              <w:spacing w:after="0" w:line="240" w:lineRule="auto"/>
              <w:jc w:val="center"/>
              <w:rPr>
                <w:rFonts w:ascii="Times New Roman" w:eastAsia="Times New Roman" w:hAnsi="Times New Roman" w:cs="Times New Roman"/>
                <w:b/>
                <w:sz w:val="28"/>
                <w:szCs w:val="28"/>
                <w:lang w:eastAsia="ru-RU"/>
              </w:rPr>
            </w:pPr>
            <w:r w:rsidRPr="00D2731C">
              <w:rPr>
                <w:rFonts w:ascii="Times New Roman" w:eastAsia="Times New Roman" w:hAnsi="Times New Roman" w:cs="Times New Roman"/>
                <w:b/>
                <w:sz w:val="28"/>
                <w:szCs w:val="28"/>
                <w:lang w:eastAsia="ru-RU"/>
              </w:rPr>
              <w:t>Формы аттестации</w:t>
            </w:r>
          </w:p>
          <w:p w:rsidR="00D2731C" w:rsidRPr="00D2731C" w:rsidRDefault="00D2731C" w:rsidP="00D2731C">
            <w:pPr>
              <w:spacing w:after="0" w:line="240" w:lineRule="auto"/>
              <w:jc w:val="center"/>
              <w:rPr>
                <w:rFonts w:ascii="Times New Roman" w:eastAsia="Times New Roman" w:hAnsi="Times New Roman" w:cs="Times New Roman"/>
                <w:b/>
                <w:sz w:val="28"/>
                <w:szCs w:val="28"/>
                <w:lang w:eastAsia="ru-RU"/>
              </w:rPr>
            </w:pPr>
            <w:r w:rsidRPr="00D2731C">
              <w:rPr>
                <w:rFonts w:ascii="Times New Roman" w:eastAsia="Times New Roman" w:hAnsi="Times New Roman" w:cs="Times New Roman"/>
                <w:b/>
                <w:sz w:val="28"/>
                <w:szCs w:val="28"/>
                <w:lang w:eastAsia="ru-RU"/>
              </w:rPr>
              <w:t>(контроля)</w:t>
            </w:r>
          </w:p>
        </w:tc>
      </w:tr>
      <w:tr w:rsidR="00D2731C" w:rsidRPr="00D2731C" w:rsidTr="00657A7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731C" w:rsidRPr="00D2731C" w:rsidRDefault="00D2731C" w:rsidP="00D2731C">
            <w:pPr>
              <w:spacing w:after="0" w:line="240" w:lineRule="auto"/>
              <w:rPr>
                <w:rFonts w:ascii="Times New Roman" w:eastAsia="Times New Roman" w:hAnsi="Times New Roman" w:cs="Times New Roman"/>
                <w:b/>
                <w:sz w:val="28"/>
                <w:szCs w:val="28"/>
                <w:lang w:eastAsia="ru-RU"/>
              </w:rPr>
            </w:pPr>
          </w:p>
        </w:tc>
        <w:tc>
          <w:tcPr>
            <w:tcW w:w="2853" w:type="dxa"/>
            <w:vMerge/>
            <w:tcBorders>
              <w:top w:val="single" w:sz="4" w:space="0" w:color="000000"/>
              <w:left w:val="single" w:sz="4" w:space="0" w:color="000000"/>
              <w:bottom w:val="single" w:sz="4" w:space="0" w:color="000000"/>
              <w:right w:val="single" w:sz="4" w:space="0" w:color="000000"/>
            </w:tcBorders>
            <w:vAlign w:val="center"/>
            <w:hideMark/>
          </w:tcPr>
          <w:p w:rsidR="00D2731C" w:rsidRPr="00D2731C" w:rsidRDefault="00D2731C" w:rsidP="00D2731C">
            <w:pPr>
              <w:spacing w:after="0" w:line="240" w:lineRule="auto"/>
              <w:rPr>
                <w:rFonts w:ascii="Times New Roman" w:eastAsia="Times New Roman" w:hAnsi="Times New Roman" w:cs="Times New Roman"/>
                <w:b/>
                <w:sz w:val="28"/>
                <w:szCs w:val="28"/>
                <w:lang w:eastAsia="ru-RU"/>
              </w:rPr>
            </w:pPr>
          </w:p>
        </w:tc>
        <w:tc>
          <w:tcPr>
            <w:tcW w:w="919" w:type="dxa"/>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rPr>
                <w:rFonts w:ascii="Times New Roman" w:eastAsia="Times New Roman" w:hAnsi="Times New Roman" w:cs="Times New Roman"/>
                <w:b/>
                <w:sz w:val="28"/>
                <w:szCs w:val="28"/>
                <w:lang w:eastAsia="ru-RU"/>
              </w:rPr>
            </w:pPr>
            <w:r w:rsidRPr="00D2731C">
              <w:rPr>
                <w:rFonts w:ascii="Times New Roman" w:eastAsia="Times New Roman" w:hAnsi="Times New Roman" w:cs="Times New Roman"/>
                <w:b/>
                <w:sz w:val="28"/>
                <w:szCs w:val="28"/>
                <w:lang w:eastAsia="ru-RU"/>
              </w:rPr>
              <w:t xml:space="preserve">Всего </w:t>
            </w:r>
          </w:p>
        </w:tc>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rPr>
                <w:rFonts w:ascii="Times New Roman" w:eastAsia="Times New Roman" w:hAnsi="Times New Roman" w:cs="Times New Roman"/>
                <w:b/>
                <w:sz w:val="28"/>
                <w:szCs w:val="28"/>
                <w:lang w:eastAsia="ru-RU"/>
              </w:rPr>
            </w:pPr>
            <w:r w:rsidRPr="00D2731C">
              <w:rPr>
                <w:rFonts w:ascii="Times New Roman" w:eastAsia="Times New Roman" w:hAnsi="Times New Roman" w:cs="Times New Roman"/>
                <w:b/>
                <w:sz w:val="28"/>
                <w:szCs w:val="28"/>
                <w:lang w:eastAsia="ru-RU"/>
              </w:rPr>
              <w:t xml:space="preserve">Теория </w:t>
            </w:r>
          </w:p>
        </w:tc>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rPr>
                <w:rFonts w:ascii="Times New Roman" w:eastAsia="Times New Roman" w:hAnsi="Times New Roman" w:cs="Times New Roman"/>
                <w:b/>
                <w:sz w:val="28"/>
                <w:szCs w:val="28"/>
                <w:lang w:eastAsia="ru-RU"/>
              </w:rPr>
            </w:pPr>
            <w:r w:rsidRPr="00D2731C">
              <w:rPr>
                <w:rFonts w:ascii="Times New Roman" w:eastAsia="Times New Roman" w:hAnsi="Times New Roman" w:cs="Times New Roman"/>
                <w:b/>
                <w:sz w:val="28"/>
                <w:szCs w:val="28"/>
                <w:lang w:eastAsia="ru-RU"/>
              </w:rPr>
              <w:t xml:space="preserve">Практика </w:t>
            </w:r>
          </w:p>
        </w:tc>
        <w:tc>
          <w:tcPr>
            <w:tcW w:w="0" w:type="auto"/>
            <w:vMerge/>
            <w:tcBorders>
              <w:left w:val="single" w:sz="4" w:space="0" w:color="000000"/>
              <w:bottom w:val="single" w:sz="4" w:space="0" w:color="000000"/>
              <w:right w:val="single" w:sz="4" w:space="0" w:color="000000"/>
            </w:tcBorders>
          </w:tcPr>
          <w:p w:rsidR="00D2731C" w:rsidRPr="00D2731C" w:rsidRDefault="00D2731C" w:rsidP="00D2731C">
            <w:pPr>
              <w:spacing w:after="0" w:line="240" w:lineRule="auto"/>
              <w:rPr>
                <w:rFonts w:ascii="Times New Roman" w:eastAsia="Times New Roman" w:hAnsi="Times New Roman" w:cs="Times New Roman"/>
                <w:b/>
                <w:sz w:val="28"/>
                <w:szCs w:val="28"/>
                <w:lang w:eastAsia="ru-RU"/>
              </w:rPr>
            </w:pPr>
          </w:p>
        </w:tc>
      </w:tr>
      <w:tr w:rsidR="00D2731C" w:rsidRPr="00D2731C" w:rsidTr="00BD4E8B">
        <w:trPr>
          <w:trHeight w:val="831"/>
        </w:trPr>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tc>
        <w:tc>
          <w:tcPr>
            <w:tcW w:w="2853" w:type="dxa"/>
            <w:tcBorders>
              <w:top w:val="single" w:sz="4" w:space="0" w:color="000000"/>
              <w:left w:val="single" w:sz="4" w:space="0" w:color="000000"/>
              <w:bottom w:val="single" w:sz="4" w:space="0" w:color="000000"/>
              <w:right w:val="single" w:sz="4" w:space="0" w:color="000000"/>
            </w:tcBorders>
            <w:hideMark/>
          </w:tcPr>
          <w:p w:rsidR="00D2731C" w:rsidRPr="00D2731C" w:rsidRDefault="00D2731C" w:rsidP="00BD4E8B">
            <w:pPr>
              <w:spacing w:after="0" w:line="240" w:lineRule="auto"/>
              <w:rPr>
                <w:rFonts w:ascii="Times New Roman" w:eastAsia="Times New Roman" w:hAnsi="Times New Roman" w:cs="Times New Roman"/>
                <w:b/>
                <w:sz w:val="28"/>
                <w:szCs w:val="28"/>
                <w:lang w:eastAsia="ru-RU"/>
              </w:rPr>
            </w:pPr>
            <w:r w:rsidRPr="00D2731C">
              <w:rPr>
                <w:rFonts w:ascii="Times New Roman" w:eastAsia="Times New Roman" w:hAnsi="Times New Roman" w:cs="Times New Roman"/>
                <w:sz w:val="28"/>
                <w:szCs w:val="28"/>
                <w:lang w:eastAsia="ru-RU"/>
              </w:rPr>
              <w:t>Музейная экспозиция</w:t>
            </w:r>
            <w:r>
              <w:rPr>
                <w:rFonts w:ascii="Times New Roman" w:eastAsia="Times New Roman" w:hAnsi="Times New Roman" w:cs="Times New Roman"/>
                <w:i/>
                <w:sz w:val="28"/>
                <w:szCs w:val="28"/>
                <w:lang w:eastAsia="ru-RU"/>
              </w:rPr>
              <w:t xml:space="preserve"> </w:t>
            </w:r>
            <w:r w:rsidRPr="00D2731C">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Люди моего села</w:t>
            </w:r>
            <w:r w:rsidRPr="00D2731C">
              <w:rPr>
                <w:rFonts w:ascii="Times New Roman" w:eastAsia="Times New Roman" w:hAnsi="Times New Roman" w:cs="Times New Roman"/>
                <w:sz w:val="28"/>
                <w:szCs w:val="28"/>
                <w:lang w:eastAsia="ru-RU"/>
              </w:rPr>
              <w:t>»</w:t>
            </w:r>
            <w:r w:rsidR="00BD4E8B">
              <w:rPr>
                <w:rFonts w:ascii="Times New Roman" w:eastAsia="Times New Roman" w:hAnsi="Times New Roman" w:cs="Times New Roman"/>
                <w:sz w:val="28"/>
                <w:szCs w:val="28"/>
                <w:lang w:eastAsia="ru-RU"/>
              </w:rPr>
              <w:t>.</w:t>
            </w:r>
          </w:p>
        </w:tc>
        <w:tc>
          <w:tcPr>
            <w:tcW w:w="919" w:type="dxa"/>
            <w:tcBorders>
              <w:top w:val="single" w:sz="4" w:space="0" w:color="000000"/>
              <w:left w:val="single" w:sz="4" w:space="0" w:color="000000"/>
              <w:bottom w:val="single" w:sz="4" w:space="0" w:color="000000"/>
              <w:right w:val="single" w:sz="4" w:space="0" w:color="000000"/>
            </w:tcBorders>
            <w:hideMark/>
          </w:tcPr>
          <w:p w:rsidR="00D2731C" w:rsidRPr="00D2731C" w:rsidRDefault="00F6554E" w:rsidP="00D273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BD4E8B" w:rsidP="00D273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F6554E" w:rsidP="00D273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2731C" w:rsidRPr="00D2731C" w:rsidRDefault="00D2731C" w:rsidP="00D2731C">
            <w:pPr>
              <w:spacing w:after="0" w:line="240" w:lineRule="auto"/>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Создание экспозиции</w:t>
            </w:r>
          </w:p>
          <w:p w:rsidR="00D2731C" w:rsidRPr="00D2731C" w:rsidRDefault="00D2731C" w:rsidP="00BD4E8B">
            <w:pPr>
              <w:spacing w:after="0" w:line="240" w:lineRule="auto"/>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 xml:space="preserve"> «Люди моего села» </w:t>
            </w:r>
          </w:p>
        </w:tc>
      </w:tr>
      <w:tr w:rsidR="00D2731C" w:rsidRPr="00D2731C" w:rsidTr="00657A76">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2</w:t>
            </w:r>
            <w:r w:rsidR="00BD4E8B">
              <w:rPr>
                <w:rFonts w:ascii="Times New Roman" w:eastAsia="Times New Roman" w:hAnsi="Times New Roman" w:cs="Times New Roman"/>
                <w:sz w:val="28"/>
                <w:szCs w:val="28"/>
                <w:lang w:eastAsia="ru-RU"/>
              </w:rPr>
              <w:t>.</w:t>
            </w:r>
          </w:p>
        </w:tc>
        <w:tc>
          <w:tcPr>
            <w:tcW w:w="2853" w:type="dxa"/>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rPr>
                <w:rFonts w:ascii="Times New Roman" w:eastAsia="Times New Roman" w:hAnsi="Times New Roman" w:cs="Times New Roman"/>
                <w:i/>
                <w:sz w:val="28"/>
                <w:szCs w:val="28"/>
                <w:lang w:eastAsia="ru-RU"/>
              </w:rPr>
            </w:pPr>
            <w:r w:rsidRPr="00D2731C">
              <w:rPr>
                <w:rFonts w:ascii="Times New Roman" w:eastAsia="Times New Roman" w:hAnsi="Times New Roman" w:cs="Times New Roman"/>
                <w:i/>
                <w:sz w:val="28"/>
                <w:szCs w:val="28"/>
                <w:lang w:eastAsia="ru-RU"/>
              </w:rPr>
              <w:t xml:space="preserve"> </w:t>
            </w:r>
            <w:r w:rsidRPr="00D2731C">
              <w:rPr>
                <w:rFonts w:ascii="Times New Roman" w:eastAsia="Times New Roman" w:hAnsi="Times New Roman" w:cs="Times New Roman"/>
                <w:sz w:val="28"/>
                <w:szCs w:val="28"/>
                <w:lang w:eastAsia="ru-RU"/>
              </w:rPr>
              <w:t>Музейная экспозиция</w:t>
            </w:r>
            <w:r>
              <w:rPr>
                <w:rFonts w:ascii="Times New Roman" w:eastAsia="Times New Roman" w:hAnsi="Times New Roman" w:cs="Times New Roman"/>
                <w:i/>
                <w:sz w:val="28"/>
                <w:szCs w:val="28"/>
                <w:lang w:eastAsia="ru-RU"/>
              </w:rPr>
              <w:t xml:space="preserve"> </w:t>
            </w:r>
            <w:r w:rsidRPr="00D273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Учителями славится Россия</w:t>
            </w:r>
            <w:r w:rsidRPr="00D2731C">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w:t>
            </w:r>
            <w:r w:rsidRPr="00D2731C">
              <w:rPr>
                <w:rFonts w:ascii="Times New Roman" w:eastAsia="Times New Roman" w:hAnsi="Times New Roman" w:cs="Times New Roman"/>
                <w:sz w:val="28"/>
                <w:szCs w:val="28"/>
                <w:lang w:eastAsia="ru-RU"/>
              </w:rPr>
              <w:t xml:space="preserve"> </w:t>
            </w:r>
          </w:p>
        </w:tc>
        <w:tc>
          <w:tcPr>
            <w:tcW w:w="919" w:type="dxa"/>
            <w:tcBorders>
              <w:top w:val="single" w:sz="4" w:space="0" w:color="000000"/>
              <w:left w:val="single" w:sz="4" w:space="0" w:color="000000"/>
              <w:bottom w:val="single" w:sz="4" w:space="0" w:color="000000"/>
              <w:right w:val="single" w:sz="4" w:space="0" w:color="000000"/>
            </w:tcBorders>
            <w:hideMark/>
          </w:tcPr>
          <w:p w:rsidR="00D2731C" w:rsidRPr="00D2731C" w:rsidRDefault="00F6554E" w:rsidP="00D273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jc w:val="center"/>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F6554E" w:rsidP="00D273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2731C" w:rsidRPr="00D2731C" w:rsidRDefault="00D2731C" w:rsidP="00D2731C">
            <w:pPr>
              <w:spacing w:after="0" w:line="240" w:lineRule="auto"/>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 xml:space="preserve">Пополнение экспозиции  </w:t>
            </w:r>
          </w:p>
          <w:p w:rsidR="00D2731C" w:rsidRPr="00D2731C" w:rsidRDefault="00F6554E" w:rsidP="00BD4E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Учителями славится Россия</w:t>
            </w:r>
            <w:r w:rsidR="00D2731C" w:rsidRPr="00D2731C">
              <w:rPr>
                <w:rFonts w:ascii="Times New Roman" w:eastAsia="Times New Roman" w:hAnsi="Times New Roman" w:cs="Times New Roman"/>
                <w:sz w:val="28"/>
                <w:szCs w:val="28"/>
                <w:lang w:eastAsia="ru-RU"/>
              </w:rPr>
              <w:t xml:space="preserve">» </w:t>
            </w:r>
          </w:p>
        </w:tc>
      </w:tr>
      <w:tr w:rsidR="00D2731C" w:rsidRPr="00D2731C" w:rsidTr="00BD4E8B">
        <w:trPr>
          <w:trHeight w:val="1081"/>
        </w:trPr>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3</w:t>
            </w:r>
            <w:r w:rsidR="00BD4E8B">
              <w:rPr>
                <w:rFonts w:ascii="Times New Roman" w:eastAsia="Times New Roman" w:hAnsi="Times New Roman" w:cs="Times New Roman"/>
                <w:sz w:val="28"/>
                <w:szCs w:val="28"/>
                <w:lang w:eastAsia="ru-RU"/>
              </w:rPr>
              <w:t>.</w:t>
            </w:r>
          </w:p>
        </w:tc>
        <w:tc>
          <w:tcPr>
            <w:tcW w:w="2853" w:type="dxa"/>
            <w:tcBorders>
              <w:top w:val="single" w:sz="4" w:space="0" w:color="000000"/>
              <w:left w:val="single" w:sz="4" w:space="0" w:color="000000"/>
              <w:bottom w:val="single" w:sz="4" w:space="0" w:color="000000"/>
              <w:right w:val="single" w:sz="4" w:space="0" w:color="000000"/>
            </w:tcBorders>
            <w:hideMark/>
          </w:tcPr>
          <w:p w:rsidR="00D2731C" w:rsidRPr="00D2731C" w:rsidRDefault="00D2731C" w:rsidP="00BD4E8B">
            <w:pPr>
              <w:spacing w:after="0" w:line="240" w:lineRule="auto"/>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Музейная экспозиция «Моя малая Родина»</w:t>
            </w:r>
            <w:r w:rsidR="00BD4E8B">
              <w:rPr>
                <w:rFonts w:ascii="Times New Roman" w:eastAsia="Times New Roman" w:hAnsi="Times New Roman" w:cs="Times New Roman"/>
                <w:sz w:val="28"/>
                <w:szCs w:val="28"/>
                <w:lang w:eastAsia="ru-RU"/>
              </w:rPr>
              <w:t>.</w:t>
            </w:r>
          </w:p>
        </w:tc>
        <w:tc>
          <w:tcPr>
            <w:tcW w:w="919" w:type="dxa"/>
            <w:tcBorders>
              <w:top w:val="single" w:sz="4" w:space="0" w:color="000000"/>
              <w:left w:val="single" w:sz="4" w:space="0" w:color="000000"/>
              <w:bottom w:val="single" w:sz="4" w:space="0" w:color="000000"/>
              <w:right w:val="single" w:sz="4" w:space="0" w:color="000000"/>
            </w:tcBorders>
            <w:hideMark/>
          </w:tcPr>
          <w:p w:rsidR="00D2731C" w:rsidRPr="00D2731C" w:rsidRDefault="00F6554E" w:rsidP="00D273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F6554E" w:rsidP="00D273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F6554E" w:rsidP="00D273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2731C" w:rsidRPr="00D2731C" w:rsidRDefault="00D2731C" w:rsidP="00BD4E8B">
            <w:pPr>
              <w:spacing w:after="0" w:line="240" w:lineRule="auto"/>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 xml:space="preserve">Пополнение экспозиции «Моя малая родина» </w:t>
            </w:r>
          </w:p>
        </w:tc>
      </w:tr>
      <w:tr w:rsidR="00D2731C" w:rsidRPr="00D2731C" w:rsidTr="00657A76">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4</w:t>
            </w:r>
            <w:r w:rsidR="00BD4E8B">
              <w:rPr>
                <w:rFonts w:ascii="Times New Roman" w:eastAsia="Times New Roman" w:hAnsi="Times New Roman" w:cs="Times New Roman"/>
                <w:sz w:val="28"/>
                <w:szCs w:val="28"/>
                <w:lang w:eastAsia="ru-RU"/>
              </w:rPr>
              <w:t>.</w:t>
            </w:r>
          </w:p>
        </w:tc>
        <w:tc>
          <w:tcPr>
            <w:tcW w:w="2853" w:type="dxa"/>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rPr>
                <w:rFonts w:ascii="Times New Roman" w:eastAsia="Times New Roman" w:hAnsi="Times New Roman" w:cs="Times New Roman"/>
                <w:sz w:val="28"/>
                <w:szCs w:val="28"/>
                <w:lang w:eastAsia="ru-RU"/>
              </w:rPr>
            </w:pPr>
            <w:r w:rsidRPr="00D2731C">
              <w:rPr>
                <w:rFonts w:ascii="Times New Roman" w:eastAsia="Times New Roman" w:hAnsi="Times New Roman" w:cs="Times New Roman"/>
                <w:i/>
                <w:sz w:val="28"/>
                <w:szCs w:val="28"/>
                <w:lang w:eastAsia="ru-RU"/>
              </w:rPr>
              <w:t xml:space="preserve"> </w:t>
            </w:r>
            <w:r w:rsidRPr="00D2731C">
              <w:rPr>
                <w:rFonts w:ascii="Times New Roman" w:eastAsia="Times New Roman" w:hAnsi="Times New Roman" w:cs="Times New Roman"/>
                <w:sz w:val="28"/>
                <w:szCs w:val="28"/>
                <w:lang w:eastAsia="ru-RU"/>
              </w:rPr>
              <w:t>Экология села.</w:t>
            </w:r>
          </w:p>
        </w:tc>
        <w:tc>
          <w:tcPr>
            <w:tcW w:w="919" w:type="dxa"/>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jc w:val="center"/>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jc w:val="center"/>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jc w:val="center"/>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2731C" w:rsidRPr="00D2731C" w:rsidRDefault="00D2731C" w:rsidP="00D2731C">
            <w:pPr>
              <w:spacing w:after="0" w:line="240" w:lineRule="auto"/>
              <w:jc w:val="center"/>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Фото-акция «Экологические проблемы»</w:t>
            </w:r>
          </w:p>
        </w:tc>
      </w:tr>
      <w:tr w:rsidR="00D2731C" w:rsidRPr="00D2731C" w:rsidTr="00657A76">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5</w:t>
            </w:r>
            <w:r w:rsidR="00F6554E">
              <w:rPr>
                <w:rFonts w:ascii="Times New Roman" w:eastAsia="Times New Roman" w:hAnsi="Times New Roman" w:cs="Times New Roman"/>
                <w:sz w:val="28"/>
                <w:szCs w:val="28"/>
                <w:lang w:eastAsia="ru-RU"/>
              </w:rPr>
              <w:t>.</w:t>
            </w:r>
          </w:p>
        </w:tc>
        <w:tc>
          <w:tcPr>
            <w:tcW w:w="2853" w:type="dxa"/>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rPr>
                <w:rFonts w:ascii="Times New Roman" w:eastAsia="Times New Roman" w:hAnsi="Times New Roman" w:cs="Times New Roman"/>
                <w:sz w:val="28"/>
                <w:szCs w:val="28"/>
                <w:lang w:eastAsia="ru-RU"/>
              </w:rPr>
            </w:pPr>
            <w:r w:rsidRPr="00D2731C">
              <w:rPr>
                <w:rFonts w:ascii="Times New Roman" w:eastAsia="Times New Roman" w:hAnsi="Times New Roman" w:cs="Times New Roman"/>
                <w:i/>
                <w:sz w:val="28"/>
                <w:szCs w:val="28"/>
                <w:lang w:eastAsia="ru-RU"/>
              </w:rPr>
              <w:t xml:space="preserve"> </w:t>
            </w:r>
            <w:r w:rsidR="00F6554E">
              <w:rPr>
                <w:rFonts w:ascii="Times New Roman" w:eastAsia="Times New Roman" w:hAnsi="Times New Roman" w:cs="Times New Roman"/>
                <w:sz w:val="28"/>
                <w:szCs w:val="28"/>
                <w:lang w:eastAsia="ru-RU"/>
              </w:rPr>
              <w:t>Великая Отечественная война.</w:t>
            </w:r>
          </w:p>
        </w:tc>
        <w:tc>
          <w:tcPr>
            <w:tcW w:w="919" w:type="dxa"/>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jc w:val="center"/>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F6554E" w:rsidP="00D273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F6554E" w:rsidP="00D273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D2731C" w:rsidRPr="00D2731C" w:rsidRDefault="00D2731C" w:rsidP="00D2731C">
            <w:pPr>
              <w:spacing w:after="0" w:line="240" w:lineRule="auto"/>
              <w:jc w:val="center"/>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 xml:space="preserve">Фотосессия </w:t>
            </w:r>
          </w:p>
          <w:p w:rsidR="00D2731C" w:rsidRPr="00D2731C" w:rsidRDefault="00D2731C" w:rsidP="00D2731C">
            <w:pPr>
              <w:spacing w:after="0" w:line="240" w:lineRule="auto"/>
              <w:jc w:val="center"/>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 xml:space="preserve">«Портрет на фоне…» </w:t>
            </w:r>
          </w:p>
          <w:p w:rsidR="00D2731C" w:rsidRPr="00D2731C" w:rsidRDefault="00D2731C" w:rsidP="00D2731C">
            <w:pPr>
              <w:spacing w:after="0" w:line="240" w:lineRule="auto"/>
              <w:jc w:val="center"/>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 xml:space="preserve">(портрет тружеников тыла, детей войны). </w:t>
            </w:r>
          </w:p>
        </w:tc>
      </w:tr>
      <w:tr w:rsidR="00D2731C" w:rsidRPr="00D2731C" w:rsidTr="00657A76">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6</w:t>
            </w:r>
            <w:r w:rsidR="00F6554E">
              <w:rPr>
                <w:rFonts w:ascii="Times New Roman" w:eastAsia="Times New Roman" w:hAnsi="Times New Roman" w:cs="Times New Roman"/>
                <w:sz w:val="28"/>
                <w:szCs w:val="28"/>
                <w:lang w:eastAsia="ru-RU"/>
              </w:rPr>
              <w:t>.</w:t>
            </w:r>
          </w:p>
        </w:tc>
        <w:tc>
          <w:tcPr>
            <w:tcW w:w="2853" w:type="dxa"/>
            <w:tcBorders>
              <w:top w:val="single" w:sz="4" w:space="0" w:color="000000"/>
              <w:left w:val="single" w:sz="4" w:space="0" w:color="000000"/>
              <w:bottom w:val="single" w:sz="4" w:space="0" w:color="000000"/>
              <w:right w:val="single" w:sz="4" w:space="0" w:color="000000"/>
            </w:tcBorders>
            <w:hideMark/>
          </w:tcPr>
          <w:p w:rsidR="00D2731C" w:rsidRPr="00D2731C" w:rsidRDefault="00F6554E" w:rsidP="00D2731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туристско-</w:t>
            </w:r>
            <w:r w:rsidR="00D2731C" w:rsidRPr="00D2731C">
              <w:rPr>
                <w:rFonts w:ascii="Times New Roman" w:eastAsia="Times New Roman" w:hAnsi="Times New Roman" w:cs="Times New Roman"/>
                <w:sz w:val="28"/>
                <w:szCs w:val="28"/>
                <w:lang w:eastAsia="ru-RU"/>
              </w:rPr>
              <w:t>экспедиционной работы</w:t>
            </w:r>
            <w:r>
              <w:rPr>
                <w:rFonts w:ascii="Times New Roman" w:eastAsia="Times New Roman" w:hAnsi="Times New Roman" w:cs="Times New Roman"/>
                <w:sz w:val="28"/>
                <w:szCs w:val="28"/>
                <w:lang w:eastAsia="ru-RU"/>
              </w:rPr>
              <w:t>.</w:t>
            </w:r>
          </w:p>
        </w:tc>
        <w:tc>
          <w:tcPr>
            <w:tcW w:w="919" w:type="dxa"/>
            <w:tcBorders>
              <w:top w:val="single" w:sz="4" w:space="0" w:color="000000"/>
              <w:left w:val="single" w:sz="4" w:space="0" w:color="000000"/>
              <w:bottom w:val="single" w:sz="4" w:space="0" w:color="000000"/>
              <w:right w:val="single" w:sz="4" w:space="0" w:color="000000"/>
            </w:tcBorders>
            <w:hideMark/>
          </w:tcPr>
          <w:p w:rsidR="00D2731C" w:rsidRPr="00D2731C" w:rsidRDefault="00F6554E" w:rsidP="00D273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jc w:val="center"/>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F6554E" w:rsidP="00D273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2731C" w:rsidRPr="00D2731C" w:rsidRDefault="00D2731C" w:rsidP="00D2731C">
            <w:pPr>
              <w:spacing w:after="0" w:line="240" w:lineRule="auto"/>
              <w:jc w:val="center"/>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Защита творческих проектов учащихся</w:t>
            </w:r>
          </w:p>
        </w:tc>
      </w:tr>
      <w:tr w:rsidR="00D2731C" w:rsidRPr="00D2731C" w:rsidTr="00657A76">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rPr>
                <w:rFonts w:ascii="Times New Roman" w:eastAsia="Times New Roman" w:hAnsi="Times New Roman" w:cs="Times New Roman"/>
                <w:b/>
                <w:sz w:val="28"/>
                <w:szCs w:val="28"/>
                <w:lang w:eastAsia="ru-RU"/>
              </w:rPr>
            </w:pPr>
          </w:p>
        </w:tc>
        <w:tc>
          <w:tcPr>
            <w:tcW w:w="2853" w:type="dxa"/>
            <w:tcBorders>
              <w:top w:val="single" w:sz="4" w:space="0" w:color="000000"/>
              <w:left w:val="single" w:sz="4" w:space="0" w:color="000000"/>
              <w:bottom w:val="single" w:sz="4" w:space="0" w:color="000000"/>
              <w:right w:val="single" w:sz="4" w:space="0" w:color="000000"/>
            </w:tcBorders>
            <w:hideMark/>
          </w:tcPr>
          <w:p w:rsidR="00D2731C" w:rsidRPr="00D2731C" w:rsidRDefault="00D2731C" w:rsidP="00D2731C">
            <w:pPr>
              <w:spacing w:after="0" w:line="240" w:lineRule="auto"/>
              <w:rPr>
                <w:rFonts w:ascii="Times New Roman" w:eastAsia="Times New Roman" w:hAnsi="Times New Roman" w:cs="Times New Roman"/>
                <w:sz w:val="28"/>
                <w:szCs w:val="28"/>
                <w:lang w:eastAsia="ru-RU"/>
              </w:rPr>
            </w:pPr>
            <w:r w:rsidRPr="00D2731C">
              <w:rPr>
                <w:rFonts w:ascii="Times New Roman" w:eastAsia="Times New Roman" w:hAnsi="Times New Roman" w:cs="Times New Roman"/>
                <w:sz w:val="28"/>
                <w:szCs w:val="28"/>
                <w:lang w:eastAsia="ru-RU"/>
              </w:rPr>
              <w:t>Итого</w:t>
            </w:r>
            <w:r>
              <w:rPr>
                <w:rFonts w:ascii="Times New Roman" w:eastAsia="Times New Roman" w:hAnsi="Times New Roman" w:cs="Times New Roman"/>
                <w:sz w:val="28"/>
                <w:szCs w:val="28"/>
                <w:lang w:eastAsia="ru-RU"/>
              </w:rPr>
              <w:t>:</w:t>
            </w:r>
          </w:p>
        </w:tc>
        <w:tc>
          <w:tcPr>
            <w:tcW w:w="919" w:type="dxa"/>
            <w:tcBorders>
              <w:top w:val="single" w:sz="4" w:space="0" w:color="000000"/>
              <w:left w:val="single" w:sz="4" w:space="0" w:color="000000"/>
              <w:bottom w:val="single" w:sz="4" w:space="0" w:color="000000"/>
              <w:right w:val="single" w:sz="4" w:space="0" w:color="000000"/>
            </w:tcBorders>
            <w:hideMark/>
          </w:tcPr>
          <w:p w:rsidR="00D2731C" w:rsidRPr="00D2731C" w:rsidRDefault="00F6554E" w:rsidP="00D273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F6554E" w:rsidP="00D273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D2731C" w:rsidRPr="00D2731C" w:rsidRDefault="00F6554E" w:rsidP="00D2731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0" w:type="auto"/>
            <w:tcBorders>
              <w:top w:val="single" w:sz="4" w:space="0" w:color="000000"/>
              <w:left w:val="single" w:sz="4" w:space="0" w:color="000000"/>
              <w:bottom w:val="single" w:sz="4" w:space="0" w:color="000000"/>
              <w:right w:val="single" w:sz="4" w:space="0" w:color="000000"/>
            </w:tcBorders>
          </w:tcPr>
          <w:p w:rsidR="00D2731C" w:rsidRPr="00D2731C" w:rsidRDefault="00D2731C" w:rsidP="00D2731C">
            <w:pPr>
              <w:spacing w:after="0" w:line="240" w:lineRule="auto"/>
              <w:jc w:val="center"/>
              <w:rPr>
                <w:rFonts w:ascii="Times New Roman" w:eastAsia="Times New Roman" w:hAnsi="Times New Roman" w:cs="Times New Roman"/>
                <w:sz w:val="28"/>
                <w:szCs w:val="28"/>
                <w:lang w:eastAsia="ru-RU"/>
              </w:rPr>
            </w:pPr>
          </w:p>
        </w:tc>
      </w:tr>
    </w:tbl>
    <w:p w:rsidR="00BD4E8B" w:rsidRDefault="00BD4E8B" w:rsidP="00D2731C">
      <w:pPr>
        <w:jc w:val="both"/>
        <w:rPr>
          <w:rFonts w:ascii="Times New Roman" w:eastAsia="Times New Roman" w:hAnsi="Times New Roman" w:cs="Times New Roman"/>
          <w:b/>
          <w:color w:val="000000"/>
          <w:sz w:val="28"/>
          <w:szCs w:val="28"/>
          <w:lang w:eastAsia="ru-RU"/>
        </w:rPr>
      </w:pPr>
    </w:p>
    <w:p w:rsidR="00BD4E8B" w:rsidRPr="00BD4E8B" w:rsidRDefault="00BD4E8B" w:rsidP="00FB0474">
      <w:pPr>
        <w:pStyle w:val="a3"/>
        <w:numPr>
          <w:ilvl w:val="0"/>
          <w:numId w:val="92"/>
        </w:num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BD4E8B" w:rsidRPr="00BD4E8B" w:rsidRDefault="00BD4E8B" w:rsidP="00FB0474">
      <w:pPr>
        <w:pStyle w:val="a3"/>
        <w:numPr>
          <w:ilvl w:val="0"/>
          <w:numId w:val="93"/>
        </w:numPr>
        <w:spacing w:line="360" w:lineRule="auto"/>
        <w:jc w:val="both"/>
        <w:rPr>
          <w:rFonts w:ascii="Times New Roman" w:eastAsia="Times New Roman" w:hAnsi="Times New Roman" w:cs="Times New Roman"/>
          <w:color w:val="000000"/>
          <w:sz w:val="28"/>
          <w:szCs w:val="28"/>
          <w:lang w:eastAsia="ru-RU"/>
        </w:rPr>
      </w:pPr>
      <w:r w:rsidRPr="00BD4E8B">
        <w:rPr>
          <w:rFonts w:ascii="Times New Roman" w:eastAsia="Times New Roman" w:hAnsi="Times New Roman" w:cs="Times New Roman"/>
          <w:b/>
          <w:color w:val="000000"/>
          <w:sz w:val="28"/>
          <w:szCs w:val="28"/>
          <w:lang w:eastAsia="ru-RU"/>
        </w:rPr>
        <w:t>Музейная экспозиция «Люди моего села».</w:t>
      </w:r>
    </w:p>
    <w:p w:rsidR="00BD4E8B" w:rsidRDefault="00BD4E8B" w:rsidP="00F6554E">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История с. Ключи.</w:t>
      </w:r>
    </w:p>
    <w:p w:rsidR="00BD4E8B" w:rsidRDefault="00BD4E8B" w:rsidP="00F6554E">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w:t>
      </w:r>
      <w:r w:rsidRPr="00BD4E8B">
        <w:rPr>
          <w:rFonts w:ascii="Times New Roman" w:eastAsia="Times New Roman" w:hAnsi="Times New Roman" w:cs="Times New Roman"/>
          <w:color w:val="000000"/>
          <w:sz w:val="28"/>
          <w:szCs w:val="28"/>
          <w:lang w:eastAsia="ru-RU"/>
        </w:rPr>
        <w:t>Встре</w:t>
      </w:r>
      <w:r>
        <w:rPr>
          <w:rFonts w:ascii="Times New Roman" w:eastAsia="Times New Roman" w:hAnsi="Times New Roman" w:cs="Times New Roman"/>
          <w:color w:val="000000"/>
          <w:sz w:val="28"/>
          <w:szCs w:val="28"/>
          <w:lang w:eastAsia="ru-RU"/>
        </w:rPr>
        <w:t xml:space="preserve">чи со старожилами села Ключи. </w:t>
      </w:r>
      <w:r w:rsidRPr="00BD4E8B">
        <w:rPr>
          <w:rFonts w:ascii="Times New Roman" w:eastAsia="Times New Roman" w:hAnsi="Times New Roman" w:cs="Times New Roman"/>
          <w:color w:val="000000"/>
          <w:sz w:val="28"/>
          <w:szCs w:val="28"/>
          <w:lang w:eastAsia="ru-RU"/>
        </w:rPr>
        <w:t xml:space="preserve">Подготовка экскурсии по стендам музейного уголка. </w:t>
      </w:r>
      <w:r>
        <w:rPr>
          <w:rFonts w:ascii="Times New Roman" w:eastAsia="Times New Roman" w:hAnsi="Times New Roman" w:cs="Times New Roman"/>
          <w:color w:val="000000"/>
          <w:sz w:val="28"/>
          <w:szCs w:val="28"/>
          <w:lang w:eastAsia="ru-RU"/>
        </w:rPr>
        <w:t>Создание экспозиции «Люди моего села».</w:t>
      </w:r>
    </w:p>
    <w:p w:rsidR="00C65E2F" w:rsidRPr="00BD4E8B" w:rsidRDefault="00BD4E8B" w:rsidP="00FB0474">
      <w:pPr>
        <w:pStyle w:val="a3"/>
        <w:numPr>
          <w:ilvl w:val="0"/>
          <w:numId w:val="93"/>
        </w:numPr>
        <w:spacing w:line="360" w:lineRule="auto"/>
        <w:jc w:val="both"/>
        <w:rPr>
          <w:rFonts w:ascii="Times New Roman" w:eastAsia="Times New Roman" w:hAnsi="Times New Roman" w:cs="Times New Roman"/>
          <w:b/>
          <w:color w:val="000000"/>
          <w:sz w:val="28"/>
          <w:szCs w:val="28"/>
          <w:lang w:eastAsia="ru-RU"/>
        </w:rPr>
      </w:pPr>
      <w:r w:rsidRPr="00BD4E8B">
        <w:rPr>
          <w:rFonts w:ascii="Times New Roman" w:eastAsia="Times New Roman" w:hAnsi="Times New Roman" w:cs="Times New Roman"/>
          <w:b/>
          <w:color w:val="000000"/>
          <w:sz w:val="28"/>
          <w:szCs w:val="28"/>
          <w:lang w:eastAsia="ru-RU"/>
        </w:rPr>
        <w:t>Музейная экспоз</w:t>
      </w:r>
      <w:r>
        <w:rPr>
          <w:rFonts w:ascii="Times New Roman" w:eastAsia="Times New Roman" w:hAnsi="Times New Roman" w:cs="Times New Roman"/>
          <w:b/>
          <w:color w:val="000000"/>
          <w:sz w:val="28"/>
          <w:szCs w:val="28"/>
          <w:lang w:eastAsia="ru-RU"/>
        </w:rPr>
        <w:t>иция «Учителями славится Россия</w:t>
      </w:r>
      <w:r w:rsidRPr="00BD4E8B">
        <w:rPr>
          <w:rFonts w:ascii="Times New Roman" w:eastAsia="Times New Roman" w:hAnsi="Times New Roman" w:cs="Times New Roman"/>
          <w:b/>
          <w:color w:val="000000"/>
          <w:sz w:val="28"/>
          <w:szCs w:val="28"/>
          <w:lang w:eastAsia="ru-RU"/>
        </w:rPr>
        <w:t>».</w:t>
      </w:r>
    </w:p>
    <w:p w:rsidR="00BD4E8B" w:rsidRDefault="00BD4E8B" w:rsidP="00F6554E">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История школы.</w:t>
      </w:r>
    </w:p>
    <w:p w:rsidR="00BD4E8B" w:rsidRDefault="00BD4E8B" w:rsidP="00F6554E">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w:t>
      </w:r>
      <w:r w:rsidRPr="00BD4E8B">
        <w:rPr>
          <w:rFonts w:ascii="Times New Roman" w:eastAsia="Times New Roman" w:hAnsi="Times New Roman" w:cs="Times New Roman"/>
          <w:color w:val="000000"/>
          <w:sz w:val="28"/>
          <w:szCs w:val="28"/>
          <w:lang w:eastAsia="ru-RU"/>
        </w:rPr>
        <w:t xml:space="preserve">Поисково-исследовательская деятельность. Встречи с бывшими учителями и выпускниками школы, интервью с ними. </w:t>
      </w:r>
      <w:r>
        <w:rPr>
          <w:rFonts w:ascii="Times New Roman" w:eastAsia="Times New Roman" w:hAnsi="Times New Roman" w:cs="Times New Roman"/>
          <w:color w:val="000000"/>
          <w:sz w:val="28"/>
          <w:szCs w:val="28"/>
          <w:lang w:eastAsia="ru-RU"/>
        </w:rPr>
        <w:t>Пополнение экспозиции «Учителями славится Россия.</w:t>
      </w:r>
    </w:p>
    <w:p w:rsidR="00BD4E8B" w:rsidRPr="00BD4E8B" w:rsidRDefault="00BD4E8B" w:rsidP="00FB0474">
      <w:pPr>
        <w:pStyle w:val="a3"/>
        <w:numPr>
          <w:ilvl w:val="0"/>
          <w:numId w:val="93"/>
        </w:num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Музейная экспозиция «Моя малая Родина».</w:t>
      </w:r>
    </w:p>
    <w:p w:rsidR="00BD4E8B" w:rsidRDefault="00BD4E8B" w:rsidP="00F6554E">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w:t>
      </w:r>
      <w:r w:rsidRPr="00BD4E8B">
        <w:rPr>
          <w:rFonts w:ascii="Times New Roman" w:eastAsia="Times New Roman" w:hAnsi="Times New Roman" w:cs="Times New Roman"/>
          <w:color w:val="000000"/>
          <w:sz w:val="28"/>
          <w:szCs w:val="28"/>
          <w:lang w:eastAsia="ru-RU"/>
        </w:rPr>
        <w:t>Изучение мате</w:t>
      </w:r>
      <w:r>
        <w:rPr>
          <w:rFonts w:ascii="Times New Roman" w:eastAsia="Times New Roman" w:hAnsi="Times New Roman" w:cs="Times New Roman"/>
          <w:color w:val="000000"/>
          <w:sz w:val="28"/>
          <w:szCs w:val="28"/>
          <w:lang w:eastAsia="ru-RU"/>
        </w:rPr>
        <w:t xml:space="preserve">риальной культуры села. Жилище. </w:t>
      </w:r>
      <w:r w:rsidRPr="00BD4E8B">
        <w:rPr>
          <w:rFonts w:ascii="Times New Roman" w:eastAsia="Times New Roman" w:hAnsi="Times New Roman" w:cs="Times New Roman"/>
          <w:color w:val="000000"/>
          <w:sz w:val="28"/>
          <w:szCs w:val="28"/>
          <w:lang w:eastAsia="ru-RU"/>
        </w:rPr>
        <w:t>Одежда. Утварь.</w:t>
      </w:r>
    </w:p>
    <w:p w:rsidR="00BD4E8B" w:rsidRDefault="00BD4E8B" w:rsidP="00F6554E">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w:t>
      </w:r>
      <w:r w:rsidRPr="00BD4E8B">
        <w:rPr>
          <w:rFonts w:ascii="Times New Roman" w:eastAsia="Times New Roman" w:hAnsi="Times New Roman" w:cs="Times New Roman"/>
          <w:color w:val="000000"/>
          <w:sz w:val="28"/>
          <w:szCs w:val="28"/>
          <w:lang w:eastAsia="ru-RU"/>
        </w:rPr>
        <w:t xml:space="preserve">Проведение экскурсий для </w:t>
      </w:r>
      <w:r>
        <w:rPr>
          <w:rFonts w:ascii="Times New Roman" w:eastAsia="Times New Roman" w:hAnsi="Times New Roman" w:cs="Times New Roman"/>
          <w:color w:val="000000"/>
          <w:sz w:val="28"/>
          <w:szCs w:val="28"/>
          <w:lang w:eastAsia="ru-RU"/>
        </w:rPr>
        <w:t>обучающихся. Пополнение экспозиции «Моя малая Родина».</w:t>
      </w:r>
    </w:p>
    <w:p w:rsidR="00BD4E8B" w:rsidRDefault="00BD4E8B" w:rsidP="00FB0474">
      <w:pPr>
        <w:pStyle w:val="a3"/>
        <w:numPr>
          <w:ilvl w:val="0"/>
          <w:numId w:val="93"/>
        </w:num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Экология села.</w:t>
      </w:r>
    </w:p>
    <w:p w:rsidR="00BD4E8B" w:rsidRDefault="00BD4E8B" w:rsidP="00F6554E">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w:t>
      </w:r>
      <w:r w:rsidRPr="00BD4E8B">
        <w:rPr>
          <w:rFonts w:ascii="Times New Roman" w:eastAsia="Times New Roman" w:hAnsi="Times New Roman" w:cs="Times New Roman"/>
          <w:color w:val="000000"/>
          <w:sz w:val="28"/>
          <w:szCs w:val="28"/>
          <w:lang w:eastAsia="ru-RU"/>
        </w:rPr>
        <w:t>Экологические проблемы нашей малой родины. Пути их решения.</w:t>
      </w:r>
    </w:p>
    <w:p w:rsidR="00BD4E8B" w:rsidRDefault="00BD4E8B" w:rsidP="00F6554E">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w:t>
      </w:r>
      <w:r w:rsidRPr="00BD4E8B">
        <w:rPr>
          <w:rFonts w:ascii="Times New Roman" w:eastAsia="Times New Roman" w:hAnsi="Times New Roman" w:cs="Times New Roman"/>
          <w:color w:val="000000"/>
          <w:sz w:val="28"/>
          <w:szCs w:val="28"/>
          <w:lang w:eastAsia="ru-RU"/>
        </w:rPr>
        <w:t>Фото-акция «Экологические проблемы»</w:t>
      </w:r>
      <w:r>
        <w:rPr>
          <w:rFonts w:ascii="Times New Roman" w:eastAsia="Times New Roman" w:hAnsi="Times New Roman" w:cs="Times New Roman"/>
          <w:color w:val="000000"/>
          <w:sz w:val="28"/>
          <w:szCs w:val="28"/>
          <w:lang w:eastAsia="ru-RU"/>
        </w:rPr>
        <w:t>.</w:t>
      </w:r>
    </w:p>
    <w:p w:rsidR="00BD4E8B" w:rsidRDefault="00F6554E" w:rsidP="00FB0474">
      <w:pPr>
        <w:pStyle w:val="a3"/>
        <w:numPr>
          <w:ilvl w:val="0"/>
          <w:numId w:val="93"/>
        </w:num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Великая Отечественная война.</w:t>
      </w:r>
    </w:p>
    <w:p w:rsidR="00F6554E" w:rsidRDefault="00F6554E" w:rsidP="00F6554E">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w:t>
      </w:r>
      <w:r w:rsidRPr="00F6554E">
        <w:rPr>
          <w:rFonts w:ascii="Times New Roman" w:eastAsia="Times New Roman" w:hAnsi="Times New Roman" w:cs="Times New Roman"/>
          <w:color w:val="000000"/>
          <w:sz w:val="28"/>
          <w:szCs w:val="28"/>
          <w:lang w:eastAsia="ru-RU"/>
        </w:rPr>
        <w:t xml:space="preserve">Встреча </w:t>
      </w:r>
      <w:r>
        <w:rPr>
          <w:rFonts w:ascii="Times New Roman" w:eastAsia="Times New Roman" w:hAnsi="Times New Roman" w:cs="Times New Roman"/>
          <w:color w:val="000000"/>
          <w:sz w:val="28"/>
          <w:szCs w:val="28"/>
          <w:lang w:eastAsia="ru-RU"/>
        </w:rPr>
        <w:t xml:space="preserve">с участниками и ветеранами ВОВ. </w:t>
      </w:r>
      <w:r w:rsidRPr="00F6554E">
        <w:rPr>
          <w:rFonts w:ascii="Times New Roman" w:eastAsia="Times New Roman" w:hAnsi="Times New Roman" w:cs="Times New Roman"/>
          <w:color w:val="000000"/>
          <w:sz w:val="28"/>
          <w:szCs w:val="28"/>
          <w:lang w:eastAsia="ru-RU"/>
        </w:rPr>
        <w:t>Литературно-историче</w:t>
      </w:r>
      <w:r>
        <w:rPr>
          <w:rFonts w:ascii="Times New Roman" w:eastAsia="Times New Roman" w:hAnsi="Times New Roman" w:cs="Times New Roman"/>
          <w:color w:val="000000"/>
          <w:sz w:val="28"/>
          <w:szCs w:val="28"/>
          <w:lang w:eastAsia="ru-RU"/>
        </w:rPr>
        <w:t xml:space="preserve">ская композиция «Дети войны».  </w:t>
      </w:r>
      <w:r w:rsidRPr="00F6554E">
        <w:rPr>
          <w:rFonts w:ascii="Times New Roman" w:eastAsia="Times New Roman" w:hAnsi="Times New Roman" w:cs="Times New Roman"/>
          <w:color w:val="000000"/>
          <w:sz w:val="28"/>
          <w:szCs w:val="28"/>
          <w:lang w:eastAsia="ru-RU"/>
        </w:rPr>
        <w:t xml:space="preserve">Встречи с тружениками </w:t>
      </w:r>
      <w:r w:rsidRPr="00F6554E">
        <w:rPr>
          <w:rFonts w:ascii="Times New Roman" w:eastAsia="Times New Roman" w:hAnsi="Times New Roman" w:cs="Times New Roman"/>
          <w:color w:val="000000"/>
          <w:sz w:val="28"/>
          <w:szCs w:val="28"/>
          <w:lang w:eastAsia="ru-RU"/>
        </w:rPr>
        <w:lastRenderedPageBreak/>
        <w:t>тыла и дети войны. Подготовка экскурсий.</w:t>
      </w:r>
      <w:r>
        <w:rPr>
          <w:rFonts w:ascii="Times New Roman" w:eastAsia="Times New Roman" w:hAnsi="Times New Roman" w:cs="Times New Roman"/>
          <w:color w:val="000000"/>
          <w:sz w:val="28"/>
          <w:szCs w:val="28"/>
          <w:lang w:eastAsia="ru-RU"/>
        </w:rPr>
        <w:t xml:space="preserve"> Фотосессия «Портрет на фоне…» </w:t>
      </w:r>
      <w:r w:rsidRPr="00F6554E">
        <w:rPr>
          <w:rFonts w:ascii="Times New Roman" w:eastAsia="Times New Roman" w:hAnsi="Times New Roman" w:cs="Times New Roman"/>
          <w:color w:val="000000"/>
          <w:sz w:val="28"/>
          <w:szCs w:val="28"/>
          <w:lang w:eastAsia="ru-RU"/>
        </w:rPr>
        <w:t>(портрет тружеников тыла, детей войны).</w:t>
      </w:r>
    </w:p>
    <w:p w:rsidR="00F6554E" w:rsidRPr="00F6554E" w:rsidRDefault="00F6554E" w:rsidP="00FB0474">
      <w:pPr>
        <w:pStyle w:val="a3"/>
        <w:numPr>
          <w:ilvl w:val="0"/>
          <w:numId w:val="93"/>
        </w:num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Основы туристско-</w:t>
      </w:r>
      <w:r w:rsidRPr="00D2731C">
        <w:rPr>
          <w:rFonts w:ascii="Times New Roman" w:eastAsia="Times New Roman" w:hAnsi="Times New Roman" w:cs="Times New Roman"/>
          <w:b/>
          <w:sz w:val="28"/>
          <w:szCs w:val="28"/>
          <w:lang w:eastAsia="ru-RU"/>
        </w:rPr>
        <w:t>экспедиционной работы</w:t>
      </w:r>
      <w:r>
        <w:rPr>
          <w:rFonts w:ascii="Times New Roman" w:eastAsia="Times New Roman" w:hAnsi="Times New Roman" w:cs="Times New Roman"/>
          <w:b/>
          <w:sz w:val="28"/>
          <w:szCs w:val="28"/>
          <w:lang w:eastAsia="ru-RU"/>
        </w:rPr>
        <w:t>.</w:t>
      </w:r>
    </w:p>
    <w:p w:rsidR="00F6554E" w:rsidRDefault="00F6554E" w:rsidP="00F6554E">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w:t>
      </w:r>
      <w:r w:rsidRPr="00F6554E">
        <w:rPr>
          <w:rFonts w:ascii="Times New Roman" w:eastAsia="Times New Roman" w:hAnsi="Times New Roman" w:cs="Times New Roman"/>
          <w:color w:val="000000"/>
          <w:sz w:val="28"/>
          <w:szCs w:val="28"/>
          <w:lang w:eastAsia="ru-RU"/>
        </w:rPr>
        <w:t>Основы безопасности при проведении экскурсий, туристских походов и экспедиций</w:t>
      </w:r>
      <w:r>
        <w:rPr>
          <w:rFonts w:ascii="Times New Roman" w:eastAsia="Times New Roman" w:hAnsi="Times New Roman" w:cs="Times New Roman"/>
          <w:color w:val="000000"/>
          <w:sz w:val="28"/>
          <w:szCs w:val="28"/>
          <w:lang w:eastAsia="ru-RU"/>
        </w:rPr>
        <w:t xml:space="preserve">. </w:t>
      </w:r>
      <w:r w:rsidRPr="00F6554E">
        <w:rPr>
          <w:rFonts w:ascii="Times New Roman" w:eastAsia="Times New Roman" w:hAnsi="Times New Roman" w:cs="Times New Roman"/>
          <w:color w:val="000000"/>
          <w:sz w:val="28"/>
          <w:szCs w:val="28"/>
          <w:lang w:eastAsia="ru-RU"/>
        </w:rPr>
        <w:t>Правила организации и проведения похода, экспедиции</w:t>
      </w:r>
      <w:r>
        <w:rPr>
          <w:rFonts w:ascii="Times New Roman" w:eastAsia="Times New Roman" w:hAnsi="Times New Roman" w:cs="Times New Roman"/>
          <w:color w:val="000000"/>
          <w:sz w:val="28"/>
          <w:szCs w:val="28"/>
          <w:lang w:eastAsia="ru-RU"/>
        </w:rPr>
        <w:t xml:space="preserve">. </w:t>
      </w:r>
    </w:p>
    <w:p w:rsidR="00F6554E" w:rsidRPr="00F6554E" w:rsidRDefault="00F6554E" w:rsidP="00F6554E">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Практическая часть.</w:t>
      </w:r>
      <w:r>
        <w:rPr>
          <w:rFonts w:ascii="Times New Roman" w:eastAsia="Times New Roman" w:hAnsi="Times New Roman" w:cs="Times New Roman"/>
          <w:color w:val="000000"/>
          <w:sz w:val="28"/>
          <w:szCs w:val="28"/>
          <w:lang w:eastAsia="ru-RU"/>
        </w:rPr>
        <w:t xml:space="preserve"> </w:t>
      </w:r>
      <w:r w:rsidRPr="00F6554E">
        <w:rPr>
          <w:rFonts w:ascii="Times New Roman" w:eastAsia="Times New Roman" w:hAnsi="Times New Roman" w:cs="Times New Roman"/>
          <w:color w:val="000000"/>
          <w:sz w:val="28"/>
          <w:szCs w:val="28"/>
          <w:lang w:eastAsia="ru-RU"/>
        </w:rPr>
        <w:t>Игры на темы: «Что делать в случае ….(задымления, обнаружения очагов возгорания, запаха газа, посторонних предметов и пр.)?», «Действия в чрезвычайной ситуации во время экскурсии, на туристской прогулке, в походе, экспедиции», «Правила перехода улицы».</w:t>
      </w:r>
      <w:r>
        <w:rPr>
          <w:rFonts w:ascii="Times New Roman" w:eastAsia="Times New Roman" w:hAnsi="Times New Roman" w:cs="Times New Roman"/>
          <w:color w:val="000000"/>
          <w:sz w:val="28"/>
          <w:szCs w:val="28"/>
          <w:lang w:eastAsia="ru-RU"/>
        </w:rPr>
        <w:t xml:space="preserve"> </w:t>
      </w:r>
      <w:r w:rsidRPr="00F6554E">
        <w:rPr>
          <w:rFonts w:ascii="Times New Roman" w:eastAsia="Times New Roman" w:hAnsi="Times New Roman" w:cs="Times New Roman"/>
          <w:color w:val="000000"/>
          <w:sz w:val="28"/>
          <w:szCs w:val="28"/>
          <w:lang w:eastAsia="ru-RU"/>
        </w:rPr>
        <w:t>Обработка результатов похода, экспедиции в соответствии с должностными обязанностями в группе, индивидуальный отчет по этапам экспедиции.</w:t>
      </w:r>
    </w:p>
    <w:p w:rsidR="008F63E4" w:rsidRDefault="008F63E4" w:rsidP="00BD4E8B">
      <w:pPr>
        <w:ind w:firstLine="567"/>
        <w:jc w:val="both"/>
        <w:rPr>
          <w:rFonts w:ascii="Times New Roman" w:eastAsia="Times New Roman" w:hAnsi="Times New Roman" w:cs="Times New Roman"/>
          <w:b/>
          <w:color w:val="000000"/>
          <w:sz w:val="28"/>
          <w:szCs w:val="28"/>
          <w:lang w:eastAsia="ru-RU"/>
        </w:rPr>
      </w:pPr>
    </w:p>
    <w:p w:rsidR="008F63E4" w:rsidRDefault="008F63E4">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8F63E4" w:rsidRPr="007472A8" w:rsidTr="00601E1E">
        <w:tc>
          <w:tcPr>
            <w:tcW w:w="4075" w:type="dxa"/>
            <w:hideMark/>
          </w:tcPr>
          <w:p w:rsidR="008F63E4" w:rsidRPr="007472A8" w:rsidRDefault="008F63E4" w:rsidP="00601E1E">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8F63E4" w:rsidRPr="007472A8" w:rsidRDefault="008F63E4" w:rsidP="008F63E4">
      <w:pPr>
        <w:tabs>
          <w:tab w:val="left" w:pos="851"/>
        </w:tabs>
        <w:spacing w:after="0"/>
        <w:ind w:firstLine="709"/>
        <w:jc w:val="both"/>
        <w:rPr>
          <w:rFonts w:ascii="Times New Roman" w:eastAsia="MS Mincho" w:hAnsi="Times New Roman" w:cs="Times New Roman"/>
          <w:color w:val="00B050"/>
          <w:sz w:val="28"/>
          <w:szCs w:val="28"/>
          <w:lang w:eastAsia="ja-JP"/>
        </w:rPr>
      </w:pPr>
    </w:p>
    <w:p w:rsidR="008F63E4" w:rsidRPr="007472A8" w:rsidRDefault="008F63E4" w:rsidP="008F63E4">
      <w:pPr>
        <w:tabs>
          <w:tab w:val="left" w:pos="851"/>
        </w:tabs>
        <w:spacing w:after="0"/>
        <w:ind w:firstLine="709"/>
        <w:jc w:val="both"/>
        <w:rPr>
          <w:rFonts w:ascii="Times New Roman" w:eastAsia="Times New Roman" w:hAnsi="Times New Roman" w:cs="Times New Roman"/>
          <w:color w:val="00B050"/>
          <w:sz w:val="28"/>
          <w:szCs w:val="28"/>
          <w:lang w:eastAsia="ru-RU"/>
        </w:rPr>
      </w:pPr>
    </w:p>
    <w:p w:rsidR="008F63E4" w:rsidRPr="007472A8" w:rsidRDefault="008F63E4" w:rsidP="008F63E4">
      <w:pPr>
        <w:tabs>
          <w:tab w:val="left" w:pos="851"/>
        </w:tabs>
        <w:spacing w:after="0"/>
        <w:ind w:firstLine="709"/>
        <w:jc w:val="both"/>
        <w:rPr>
          <w:rFonts w:ascii="Times New Roman" w:eastAsia="Times New Roman" w:hAnsi="Times New Roman" w:cs="Times New Roman"/>
          <w:color w:val="00B050"/>
          <w:sz w:val="28"/>
          <w:szCs w:val="28"/>
          <w:lang w:eastAsia="ru-RU"/>
        </w:rPr>
      </w:pPr>
    </w:p>
    <w:p w:rsidR="008F63E4" w:rsidRPr="007472A8" w:rsidRDefault="008F63E4" w:rsidP="008F63E4">
      <w:pPr>
        <w:tabs>
          <w:tab w:val="left" w:pos="851"/>
        </w:tabs>
        <w:spacing w:after="0"/>
        <w:ind w:firstLine="709"/>
        <w:jc w:val="both"/>
        <w:rPr>
          <w:rFonts w:ascii="Times New Roman" w:eastAsia="Times New Roman" w:hAnsi="Times New Roman" w:cs="Times New Roman"/>
          <w:color w:val="00B050"/>
          <w:sz w:val="28"/>
          <w:szCs w:val="28"/>
          <w:lang w:eastAsia="ru-RU"/>
        </w:rPr>
      </w:pPr>
    </w:p>
    <w:p w:rsidR="008F63E4" w:rsidRPr="007472A8" w:rsidRDefault="008F63E4" w:rsidP="008F63E4">
      <w:pPr>
        <w:tabs>
          <w:tab w:val="left" w:pos="851"/>
        </w:tabs>
        <w:spacing w:after="0"/>
        <w:ind w:firstLine="709"/>
        <w:jc w:val="both"/>
        <w:rPr>
          <w:rFonts w:ascii="Times New Roman" w:eastAsia="Times New Roman" w:hAnsi="Times New Roman" w:cs="Times New Roman"/>
          <w:color w:val="00B050"/>
          <w:sz w:val="28"/>
          <w:szCs w:val="28"/>
          <w:lang w:eastAsia="ru-RU"/>
        </w:rPr>
      </w:pPr>
    </w:p>
    <w:p w:rsidR="008F63E4" w:rsidRPr="007472A8" w:rsidRDefault="008F63E4" w:rsidP="008F63E4">
      <w:pPr>
        <w:tabs>
          <w:tab w:val="left" w:pos="851"/>
        </w:tabs>
        <w:spacing w:after="0"/>
        <w:ind w:firstLine="709"/>
        <w:jc w:val="both"/>
        <w:rPr>
          <w:rFonts w:ascii="Times New Roman" w:eastAsia="Times New Roman" w:hAnsi="Times New Roman" w:cs="Times New Roman"/>
          <w:color w:val="00B050"/>
          <w:sz w:val="28"/>
          <w:szCs w:val="28"/>
          <w:lang w:eastAsia="ru-RU"/>
        </w:rPr>
      </w:pPr>
    </w:p>
    <w:p w:rsidR="008F63E4" w:rsidRPr="007472A8" w:rsidRDefault="008F63E4" w:rsidP="008F63E4">
      <w:pPr>
        <w:tabs>
          <w:tab w:val="left" w:pos="851"/>
        </w:tabs>
        <w:spacing w:after="0"/>
        <w:ind w:firstLine="709"/>
        <w:jc w:val="both"/>
        <w:rPr>
          <w:rFonts w:ascii="Times New Roman" w:eastAsia="Times New Roman" w:hAnsi="Times New Roman" w:cs="Times New Roman"/>
          <w:color w:val="00B050"/>
          <w:sz w:val="28"/>
          <w:szCs w:val="28"/>
          <w:lang w:eastAsia="ru-RU"/>
        </w:rPr>
      </w:pPr>
    </w:p>
    <w:p w:rsidR="008F63E4" w:rsidRPr="007472A8" w:rsidRDefault="008F63E4" w:rsidP="008F63E4">
      <w:pPr>
        <w:tabs>
          <w:tab w:val="left" w:pos="851"/>
        </w:tabs>
        <w:spacing w:after="0"/>
        <w:ind w:firstLine="709"/>
        <w:jc w:val="both"/>
        <w:rPr>
          <w:rFonts w:ascii="Times New Roman" w:eastAsia="Times New Roman" w:hAnsi="Times New Roman" w:cs="Times New Roman"/>
          <w:color w:val="00B050"/>
          <w:sz w:val="28"/>
          <w:szCs w:val="28"/>
          <w:lang w:eastAsia="ru-RU"/>
        </w:rPr>
      </w:pPr>
    </w:p>
    <w:p w:rsidR="008F63E4" w:rsidRPr="007472A8" w:rsidRDefault="008F63E4" w:rsidP="008F63E4">
      <w:pPr>
        <w:tabs>
          <w:tab w:val="left" w:pos="851"/>
        </w:tabs>
        <w:spacing w:after="0"/>
        <w:ind w:firstLine="709"/>
        <w:jc w:val="both"/>
        <w:rPr>
          <w:rFonts w:ascii="Times New Roman" w:eastAsia="Times New Roman" w:hAnsi="Times New Roman" w:cs="Times New Roman"/>
          <w:color w:val="00B050"/>
          <w:sz w:val="28"/>
          <w:szCs w:val="28"/>
          <w:lang w:eastAsia="ru-RU"/>
        </w:rPr>
      </w:pPr>
    </w:p>
    <w:p w:rsidR="008F63E4" w:rsidRPr="007472A8" w:rsidRDefault="008F63E4" w:rsidP="008F63E4">
      <w:pPr>
        <w:tabs>
          <w:tab w:val="left" w:pos="851"/>
        </w:tabs>
        <w:spacing w:after="0"/>
        <w:ind w:firstLine="709"/>
        <w:jc w:val="both"/>
        <w:rPr>
          <w:rFonts w:ascii="Times New Roman" w:eastAsia="Times New Roman" w:hAnsi="Times New Roman" w:cs="Times New Roman"/>
          <w:color w:val="00B050"/>
          <w:sz w:val="28"/>
          <w:szCs w:val="28"/>
          <w:lang w:eastAsia="ru-RU"/>
        </w:rPr>
      </w:pPr>
    </w:p>
    <w:p w:rsidR="008F63E4" w:rsidRPr="007472A8" w:rsidRDefault="008F63E4" w:rsidP="008F63E4">
      <w:pPr>
        <w:tabs>
          <w:tab w:val="left" w:pos="851"/>
        </w:tabs>
        <w:spacing w:after="0"/>
        <w:ind w:firstLine="709"/>
        <w:jc w:val="both"/>
        <w:rPr>
          <w:rFonts w:ascii="Times New Roman" w:eastAsia="Times New Roman" w:hAnsi="Times New Roman" w:cs="Times New Roman"/>
          <w:color w:val="00B050"/>
          <w:sz w:val="28"/>
          <w:szCs w:val="28"/>
          <w:lang w:eastAsia="ru-RU"/>
        </w:rPr>
      </w:pPr>
    </w:p>
    <w:p w:rsidR="008F63E4" w:rsidRPr="007472A8" w:rsidRDefault="008F63E4" w:rsidP="008F63E4">
      <w:pPr>
        <w:tabs>
          <w:tab w:val="left" w:pos="851"/>
        </w:tabs>
        <w:spacing w:after="0"/>
        <w:ind w:firstLine="709"/>
        <w:jc w:val="both"/>
        <w:rPr>
          <w:rFonts w:ascii="Times New Roman" w:eastAsia="Times New Roman" w:hAnsi="Times New Roman" w:cs="Times New Roman"/>
          <w:color w:val="00B050"/>
          <w:sz w:val="28"/>
          <w:szCs w:val="28"/>
          <w:lang w:eastAsia="ru-RU"/>
        </w:rPr>
      </w:pPr>
    </w:p>
    <w:p w:rsidR="008F63E4" w:rsidRPr="007472A8" w:rsidRDefault="008F63E4" w:rsidP="008F63E4">
      <w:pPr>
        <w:tabs>
          <w:tab w:val="left" w:pos="851"/>
        </w:tabs>
        <w:spacing w:after="0"/>
        <w:ind w:firstLine="709"/>
        <w:jc w:val="both"/>
        <w:rPr>
          <w:rFonts w:ascii="Times New Roman" w:eastAsia="Times New Roman" w:hAnsi="Times New Roman" w:cs="Times New Roman"/>
          <w:color w:val="00B050"/>
          <w:sz w:val="28"/>
          <w:szCs w:val="28"/>
          <w:lang w:eastAsia="ru-RU"/>
        </w:rPr>
      </w:pPr>
    </w:p>
    <w:p w:rsidR="008F63E4" w:rsidRPr="007472A8" w:rsidRDefault="008F63E4" w:rsidP="008F63E4">
      <w:pPr>
        <w:tabs>
          <w:tab w:val="left" w:pos="851"/>
        </w:tabs>
        <w:spacing w:after="0"/>
        <w:ind w:firstLine="709"/>
        <w:jc w:val="both"/>
        <w:rPr>
          <w:rFonts w:ascii="Times New Roman" w:eastAsia="Times New Roman" w:hAnsi="Times New Roman" w:cs="Times New Roman"/>
          <w:color w:val="00B050"/>
          <w:sz w:val="28"/>
          <w:szCs w:val="28"/>
          <w:lang w:eastAsia="ru-RU"/>
        </w:rPr>
      </w:pPr>
    </w:p>
    <w:p w:rsidR="008F63E4" w:rsidRPr="007472A8" w:rsidRDefault="008F63E4" w:rsidP="008F63E4">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8F63E4" w:rsidRPr="007472A8" w:rsidRDefault="008F63E4" w:rsidP="008F63E4">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Поисково-исследовательская работа</w:t>
      </w:r>
      <w:r w:rsidRPr="007472A8">
        <w:rPr>
          <w:rFonts w:ascii="Times New Roman" w:eastAsia="Times New Roman" w:hAnsi="Times New Roman" w:cs="Times New Roman"/>
          <w:b/>
          <w:color w:val="000000"/>
          <w:sz w:val="32"/>
          <w:szCs w:val="28"/>
          <w:lang w:eastAsia="ru-RU"/>
        </w:rPr>
        <w:t>»</w:t>
      </w:r>
    </w:p>
    <w:p w:rsidR="008F63E4" w:rsidRPr="007472A8" w:rsidRDefault="008F63E4" w:rsidP="008F63E4">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8F63E4" w:rsidRPr="007472A8" w:rsidRDefault="008F63E4" w:rsidP="008F63E4">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Юный музеевед</w:t>
      </w:r>
      <w:r w:rsidRPr="007472A8">
        <w:rPr>
          <w:rFonts w:ascii="Times New Roman" w:eastAsia="Times New Roman" w:hAnsi="Times New Roman" w:cs="Times New Roman"/>
          <w:color w:val="000000"/>
          <w:sz w:val="28"/>
          <w:szCs w:val="28"/>
          <w:lang w:eastAsia="ru-RU"/>
        </w:rPr>
        <w:t>»,</w:t>
      </w:r>
    </w:p>
    <w:p w:rsidR="008F63E4" w:rsidRDefault="008F63E4" w:rsidP="008F63E4">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Соколова Л.Н.,</w:t>
      </w:r>
    </w:p>
    <w:p w:rsidR="008F63E4" w:rsidRDefault="008F63E4" w:rsidP="008F63E4">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год обучения</w:t>
      </w:r>
      <w:r w:rsidRPr="007472A8">
        <w:rPr>
          <w:rFonts w:ascii="Times New Roman" w:eastAsia="Times New Roman" w:hAnsi="Times New Roman" w:cs="Times New Roman"/>
          <w:color w:val="000000"/>
          <w:sz w:val="28"/>
          <w:szCs w:val="28"/>
          <w:lang w:eastAsia="ru-RU"/>
        </w:rPr>
        <w:t>)</w:t>
      </w:r>
    </w:p>
    <w:p w:rsidR="008F63E4" w:rsidRDefault="008F63E4" w:rsidP="008F63E4">
      <w:pPr>
        <w:rPr>
          <w:rFonts w:ascii="Times New Roman" w:eastAsia="Times New Roman" w:hAnsi="Times New Roman" w:cs="Times New Roman"/>
          <w:color w:val="000000"/>
          <w:sz w:val="28"/>
          <w:szCs w:val="28"/>
          <w:lang w:eastAsia="ru-RU"/>
        </w:rPr>
      </w:pPr>
    </w:p>
    <w:p w:rsidR="008F63E4" w:rsidRDefault="008F63E4" w:rsidP="008F63E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8F63E4" w:rsidRPr="00C12E09" w:rsidRDefault="008F63E4" w:rsidP="008F63E4">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Pr>
          <w:rFonts w:ascii="Times New Roman" w:eastAsia="Times New Roman" w:hAnsi="Times New Roman" w:cs="Times New Roman"/>
          <w:color w:val="000000"/>
          <w:sz w:val="28"/>
          <w:szCs w:val="28"/>
          <w:lang w:eastAsia="ru-RU"/>
        </w:rPr>
        <w:t xml:space="preserve">младшего, </w:t>
      </w:r>
      <w:r w:rsidRPr="00C12E09">
        <w:rPr>
          <w:rFonts w:ascii="Times New Roman" w:eastAsia="Times New Roman" w:hAnsi="Times New Roman" w:cs="Times New Roman"/>
          <w:color w:val="000000"/>
          <w:sz w:val="28"/>
          <w:szCs w:val="28"/>
          <w:lang w:eastAsia="ru-RU"/>
        </w:rPr>
        <w:t>среднего</w:t>
      </w:r>
      <w:r>
        <w:rPr>
          <w:rFonts w:ascii="Times New Roman" w:eastAsia="Times New Roman" w:hAnsi="Times New Roman" w:cs="Times New Roman"/>
          <w:color w:val="000000"/>
          <w:sz w:val="28"/>
          <w:szCs w:val="28"/>
          <w:lang w:eastAsia="ru-RU"/>
        </w:rPr>
        <w:t xml:space="preserve"> и старшего</w:t>
      </w:r>
      <w:r w:rsidRPr="00C12E09">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8F63E4" w:rsidRPr="008F63E4" w:rsidRDefault="008F63E4" w:rsidP="008F63E4">
      <w:pPr>
        <w:spacing w:after="0" w:line="360" w:lineRule="auto"/>
        <w:ind w:firstLine="567"/>
        <w:jc w:val="both"/>
        <w:rPr>
          <w:rFonts w:ascii="Times New Roman" w:eastAsia="Times New Roman" w:hAnsi="Times New Roman" w:cs="Times New Roman"/>
          <w:sz w:val="28"/>
          <w:szCs w:val="28"/>
          <w:lang w:eastAsia="ru-RU"/>
        </w:rPr>
      </w:pPr>
      <w:r w:rsidRPr="008F63E4">
        <w:rPr>
          <w:rFonts w:ascii="Times New Roman" w:eastAsia="Times New Roman" w:hAnsi="Times New Roman" w:cs="Times New Roman"/>
          <w:sz w:val="28"/>
          <w:szCs w:val="28"/>
          <w:lang w:eastAsia="ru-RU"/>
        </w:rPr>
        <w:t>Занятия проводятся для одной группы 3 раза в неделю с нагрузкой 1 час.</w:t>
      </w:r>
    </w:p>
    <w:p w:rsidR="008F63E4" w:rsidRPr="00C12E09" w:rsidRDefault="008F63E4" w:rsidP="008F63E4">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sidR="00492D14">
        <w:rPr>
          <w:rFonts w:ascii="Times New Roman" w:eastAsia="Times New Roman" w:hAnsi="Times New Roman" w:cs="Times New Roman"/>
          <w:color w:val="000000"/>
          <w:sz w:val="28"/>
          <w:szCs w:val="28"/>
          <w:lang w:eastAsia="ru-RU"/>
        </w:rPr>
        <w:t>67</w:t>
      </w:r>
      <w:r w:rsidRPr="00C12E09">
        <w:rPr>
          <w:rFonts w:ascii="Times New Roman" w:eastAsia="Times New Roman" w:hAnsi="Times New Roman" w:cs="Times New Roman"/>
          <w:color w:val="000000"/>
          <w:sz w:val="28"/>
          <w:szCs w:val="28"/>
          <w:lang w:eastAsia="ru-RU"/>
        </w:rPr>
        <w:t xml:space="preserve"> час</w:t>
      </w:r>
      <w:r w:rsidR="00492D14">
        <w:rPr>
          <w:rFonts w:ascii="Times New Roman" w:eastAsia="Times New Roman" w:hAnsi="Times New Roman" w:cs="Times New Roman"/>
          <w:color w:val="000000"/>
          <w:sz w:val="28"/>
          <w:szCs w:val="28"/>
          <w:lang w:eastAsia="ru-RU"/>
        </w:rPr>
        <w:t>ов</w:t>
      </w:r>
      <w:r w:rsidRPr="00C12E09">
        <w:rPr>
          <w:rFonts w:ascii="Times New Roman" w:eastAsia="Times New Roman" w:hAnsi="Times New Roman" w:cs="Times New Roman"/>
          <w:color w:val="000000"/>
          <w:sz w:val="28"/>
          <w:szCs w:val="28"/>
          <w:lang w:eastAsia="ru-RU"/>
        </w:rPr>
        <w:t xml:space="preserve"> (в том числе, теоретические занятия – </w:t>
      </w:r>
      <w:r w:rsidR="00492D14">
        <w:rPr>
          <w:rFonts w:ascii="Times New Roman" w:eastAsia="Times New Roman" w:hAnsi="Times New Roman" w:cs="Times New Roman"/>
          <w:color w:val="000000"/>
          <w:sz w:val="28"/>
          <w:szCs w:val="28"/>
          <w:lang w:eastAsia="ru-RU"/>
        </w:rPr>
        <w:t>17</w:t>
      </w:r>
      <w:r w:rsidRPr="00C12E09">
        <w:rPr>
          <w:rFonts w:ascii="Times New Roman" w:eastAsia="Times New Roman" w:hAnsi="Times New Roman" w:cs="Times New Roman"/>
          <w:color w:val="000000"/>
          <w:sz w:val="28"/>
          <w:szCs w:val="28"/>
          <w:lang w:eastAsia="ru-RU"/>
        </w:rPr>
        <w:t xml:space="preserve">, практические занятия – </w:t>
      </w:r>
      <w:r w:rsidR="00492D14">
        <w:rPr>
          <w:rFonts w:ascii="Times New Roman" w:eastAsia="Times New Roman" w:hAnsi="Times New Roman" w:cs="Times New Roman"/>
          <w:color w:val="000000"/>
          <w:sz w:val="28"/>
          <w:szCs w:val="28"/>
          <w:lang w:eastAsia="ru-RU"/>
        </w:rPr>
        <w:t>50</w:t>
      </w:r>
      <w:r w:rsidRPr="00C12E09">
        <w:rPr>
          <w:rFonts w:ascii="Times New Roman" w:eastAsia="Times New Roman" w:hAnsi="Times New Roman" w:cs="Times New Roman"/>
          <w:color w:val="000000"/>
          <w:sz w:val="28"/>
          <w:szCs w:val="28"/>
          <w:lang w:eastAsia="ru-RU"/>
        </w:rPr>
        <w:t>).</w:t>
      </w:r>
    </w:p>
    <w:p w:rsidR="008F63E4" w:rsidRDefault="008F63E4" w:rsidP="008F63E4">
      <w:pPr>
        <w:spacing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1701"/>
        <w:gridCol w:w="1559"/>
        <w:gridCol w:w="1417"/>
        <w:gridCol w:w="1701"/>
      </w:tblGrid>
      <w:tr w:rsidR="008F63E4" w:rsidRPr="008F63E4" w:rsidTr="00601E1E">
        <w:trPr>
          <w:cantSplit/>
          <w:trHeight w:val="521"/>
        </w:trPr>
        <w:tc>
          <w:tcPr>
            <w:tcW w:w="1985" w:type="dxa"/>
            <w:tcBorders>
              <w:top w:val="single" w:sz="4" w:space="0" w:color="auto"/>
              <w:left w:val="single" w:sz="4" w:space="0" w:color="auto"/>
              <w:bottom w:val="single" w:sz="4" w:space="0" w:color="auto"/>
              <w:right w:val="single" w:sz="4" w:space="0" w:color="auto"/>
            </w:tcBorders>
          </w:tcPr>
          <w:p w:rsidR="008F63E4" w:rsidRPr="008F63E4" w:rsidRDefault="008F63E4" w:rsidP="00601E1E">
            <w:pPr>
              <w:spacing w:after="0" w:line="240" w:lineRule="auto"/>
              <w:jc w:val="center"/>
              <w:rPr>
                <w:rFonts w:ascii="Times New Roman" w:eastAsia="Calibri" w:hAnsi="Times New Roman" w:cs="Times New Roman"/>
                <w:b/>
                <w:sz w:val="28"/>
                <w:szCs w:val="28"/>
              </w:rPr>
            </w:pPr>
            <w:r w:rsidRPr="008F63E4">
              <w:rPr>
                <w:rFonts w:ascii="Times New Roman" w:eastAsia="Calibri" w:hAnsi="Times New Roman" w:cs="Times New Roman"/>
                <w:b/>
                <w:sz w:val="28"/>
                <w:szCs w:val="28"/>
              </w:rPr>
              <w:t>Понедельник</w:t>
            </w:r>
          </w:p>
        </w:tc>
        <w:tc>
          <w:tcPr>
            <w:tcW w:w="1418" w:type="dxa"/>
            <w:tcBorders>
              <w:top w:val="single" w:sz="4" w:space="0" w:color="auto"/>
              <w:left w:val="single" w:sz="4" w:space="0" w:color="auto"/>
              <w:bottom w:val="single" w:sz="4" w:space="0" w:color="auto"/>
              <w:right w:val="single" w:sz="4" w:space="0" w:color="auto"/>
            </w:tcBorders>
          </w:tcPr>
          <w:p w:rsidR="008F63E4" w:rsidRPr="008F63E4" w:rsidRDefault="008F63E4" w:rsidP="00601E1E">
            <w:pPr>
              <w:spacing w:after="0" w:line="240" w:lineRule="auto"/>
              <w:jc w:val="center"/>
              <w:rPr>
                <w:rFonts w:ascii="Times New Roman" w:eastAsia="Calibri" w:hAnsi="Times New Roman" w:cs="Times New Roman"/>
                <w:b/>
                <w:sz w:val="28"/>
                <w:szCs w:val="28"/>
              </w:rPr>
            </w:pPr>
            <w:r w:rsidRPr="008F63E4">
              <w:rPr>
                <w:rFonts w:ascii="Times New Roman" w:eastAsia="Calibri" w:hAnsi="Times New Roman" w:cs="Times New Roman"/>
                <w:b/>
                <w:sz w:val="28"/>
                <w:szCs w:val="28"/>
              </w:rPr>
              <w:t>Вторник</w:t>
            </w:r>
          </w:p>
        </w:tc>
        <w:tc>
          <w:tcPr>
            <w:tcW w:w="1701" w:type="dxa"/>
            <w:tcBorders>
              <w:top w:val="single" w:sz="4" w:space="0" w:color="auto"/>
              <w:left w:val="single" w:sz="4" w:space="0" w:color="auto"/>
              <w:bottom w:val="single" w:sz="4" w:space="0" w:color="auto"/>
              <w:right w:val="single" w:sz="4" w:space="0" w:color="auto"/>
            </w:tcBorders>
          </w:tcPr>
          <w:p w:rsidR="008F63E4" w:rsidRPr="008F63E4" w:rsidRDefault="008F63E4" w:rsidP="00601E1E">
            <w:pPr>
              <w:spacing w:after="0" w:line="240" w:lineRule="auto"/>
              <w:jc w:val="center"/>
              <w:rPr>
                <w:rFonts w:ascii="Times New Roman" w:eastAsia="Calibri" w:hAnsi="Times New Roman" w:cs="Times New Roman"/>
                <w:b/>
                <w:sz w:val="28"/>
                <w:szCs w:val="28"/>
              </w:rPr>
            </w:pPr>
            <w:r w:rsidRPr="008F63E4">
              <w:rPr>
                <w:rFonts w:ascii="Times New Roman" w:eastAsia="Calibri" w:hAnsi="Times New Roman" w:cs="Times New Roman"/>
                <w:b/>
                <w:sz w:val="28"/>
                <w:szCs w:val="28"/>
              </w:rPr>
              <w:t>Среда</w:t>
            </w:r>
          </w:p>
        </w:tc>
        <w:tc>
          <w:tcPr>
            <w:tcW w:w="1559" w:type="dxa"/>
            <w:tcBorders>
              <w:top w:val="single" w:sz="4" w:space="0" w:color="auto"/>
              <w:left w:val="single" w:sz="4" w:space="0" w:color="auto"/>
              <w:bottom w:val="single" w:sz="4" w:space="0" w:color="auto"/>
              <w:right w:val="single" w:sz="4" w:space="0" w:color="auto"/>
            </w:tcBorders>
          </w:tcPr>
          <w:p w:rsidR="008F63E4" w:rsidRPr="008F63E4" w:rsidRDefault="008F63E4" w:rsidP="00601E1E">
            <w:pPr>
              <w:spacing w:after="0" w:line="240" w:lineRule="auto"/>
              <w:jc w:val="center"/>
              <w:rPr>
                <w:rFonts w:ascii="Times New Roman" w:eastAsia="Calibri" w:hAnsi="Times New Roman" w:cs="Times New Roman"/>
                <w:b/>
                <w:sz w:val="28"/>
                <w:szCs w:val="28"/>
              </w:rPr>
            </w:pPr>
            <w:r w:rsidRPr="008F63E4">
              <w:rPr>
                <w:rFonts w:ascii="Times New Roman" w:eastAsia="Calibri" w:hAnsi="Times New Roman" w:cs="Times New Roman"/>
                <w:b/>
                <w:sz w:val="28"/>
                <w:szCs w:val="28"/>
              </w:rPr>
              <w:t>Четверг</w:t>
            </w:r>
          </w:p>
        </w:tc>
        <w:tc>
          <w:tcPr>
            <w:tcW w:w="1417" w:type="dxa"/>
            <w:tcBorders>
              <w:top w:val="single" w:sz="4" w:space="0" w:color="auto"/>
              <w:left w:val="single" w:sz="4" w:space="0" w:color="auto"/>
              <w:bottom w:val="single" w:sz="4" w:space="0" w:color="auto"/>
              <w:right w:val="single" w:sz="4" w:space="0" w:color="auto"/>
            </w:tcBorders>
          </w:tcPr>
          <w:p w:rsidR="008F63E4" w:rsidRPr="008F63E4" w:rsidRDefault="008F63E4" w:rsidP="00601E1E">
            <w:pPr>
              <w:spacing w:after="0" w:line="240" w:lineRule="auto"/>
              <w:jc w:val="center"/>
              <w:rPr>
                <w:rFonts w:ascii="Times New Roman" w:eastAsia="Calibri" w:hAnsi="Times New Roman" w:cs="Times New Roman"/>
                <w:b/>
                <w:sz w:val="28"/>
                <w:szCs w:val="28"/>
              </w:rPr>
            </w:pPr>
            <w:r w:rsidRPr="008F63E4">
              <w:rPr>
                <w:rFonts w:ascii="Times New Roman" w:eastAsia="Calibri" w:hAnsi="Times New Roman" w:cs="Times New Roman"/>
                <w:b/>
                <w:sz w:val="28"/>
                <w:szCs w:val="28"/>
              </w:rPr>
              <w:t>Пятница</w:t>
            </w:r>
          </w:p>
        </w:tc>
        <w:tc>
          <w:tcPr>
            <w:tcW w:w="1701" w:type="dxa"/>
            <w:tcBorders>
              <w:top w:val="single" w:sz="4" w:space="0" w:color="auto"/>
              <w:left w:val="single" w:sz="4" w:space="0" w:color="auto"/>
              <w:bottom w:val="single" w:sz="4" w:space="0" w:color="auto"/>
              <w:right w:val="single" w:sz="4" w:space="0" w:color="auto"/>
            </w:tcBorders>
          </w:tcPr>
          <w:p w:rsidR="008F63E4" w:rsidRPr="008F63E4" w:rsidRDefault="008F63E4" w:rsidP="00601E1E">
            <w:pPr>
              <w:spacing w:after="0" w:line="240" w:lineRule="auto"/>
              <w:jc w:val="center"/>
              <w:rPr>
                <w:rFonts w:ascii="Times New Roman" w:eastAsia="Calibri" w:hAnsi="Times New Roman" w:cs="Times New Roman"/>
                <w:b/>
                <w:sz w:val="28"/>
                <w:szCs w:val="28"/>
              </w:rPr>
            </w:pPr>
            <w:r w:rsidRPr="008F63E4">
              <w:rPr>
                <w:rFonts w:ascii="Times New Roman" w:eastAsia="Calibri" w:hAnsi="Times New Roman" w:cs="Times New Roman"/>
                <w:b/>
                <w:sz w:val="28"/>
                <w:szCs w:val="28"/>
              </w:rPr>
              <w:t>Суббота</w:t>
            </w:r>
          </w:p>
        </w:tc>
      </w:tr>
      <w:tr w:rsidR="008F63E4" w:rsidRPr="008F63E4" w:rsidTr="00601E1E">
        <w:trPr>
          <w:cantSplit/>
          <w:trHeight w:val="1550"/>
        </w:trPr>
        <w:tc>
          <w:tcPr>
            <w:tcW w:w="1985" w:type="dxa"/>
            <w:tcBorders>
              <w:top w:val="single" w:sz="4" w:space="0" w:color="auto"/>
              <w:left w:val="single" w:sz="4" w:space="0" w:color="auto"/>
              <w:bottom w:val="single" w:sz="4" w:space="0" w:color="auto"/>
              <w:right w:val="single" w:sz="4" w:space="0" w:color="auto"/>
            </w:tcBorders>
          </w:tcPr>
          <w:p w:rsidR="008F63E4" w:rsidRPr="008F63E4" w:rsidRDefault="008F63E4" w:rsidP="008F63E4">
            <w:pPr>
              <w:spacing w:after="0" w:line="240" w:lineRule="auto"/>
              <w:jc w:val="center"/>
              <w:rPr>
                <w:rFonts w:ascii="Times New Roman" w:eastAsia="Calibri" w:hAnsi="Times New Roman" w:cs="Times New Roman"/>
                <w:sz w:val="24"/>
                <w:szCs w:val="24"/>
              </w:rPr>
            </w:pPr>
            <w:r w:rsidRPr="008F63E4">
              <w:rPr>
                <w:rFonts w:ascii="Times New Roman" w:eastAsia="Calibri" w:hAnsi="Times New Roman" w:cs="Times New Roman"/>
                <w:sz w:val="24"/>
                <w:szCs w:val="24"/>
              </w:rPr>
              <w:t>08.00-08.45</w:t>
            </w:r>
          </w:p>
          <w:p w:rsidR="008F63E4" w:rsidRPr="008F63E4" w:rsidRDefault="008F63E4" w:rsidP="008F63E4">
            <w:pPr>
              <w:spacing w:after="0" w:line="240" w:lineRule="auto"/>
              <w:jc w:val="center"/>
              <w:rPr>
                <w:rFonts w:ascii="Times New Roman" w:eastAsia="Calibri" w:hAnsi="Times New Roman" w:cs="Times New Roman"/>
                <w:b/>
                <w:sz w:val="24"/>
                <w:szCs w:val="24"/>
              </w:rPr>
            </w:pPr>
            <w:r w:rsidRPr="008F63E4">
              <w:rPr>
                <w:rFonts w:ascii="Times New Roman" w:eastAsia="Calibri" w:hAnsi="Times New Roman" w:cs="Times New Roman"/>
                <w:b/>
                <w:sz w:val="24"/>
                <w:szCs w:val="24"/>
              </w:rPr>
              <w:t>(1 гр.)</w:t>
            </w:r>
          </w:p>
          <w:p w:rsidR="008F63E4" w:rsidRPr="008F63E4" w:rsidRDefault="008F63E4" w:rsidP="008F63E4">
            <w:pPr>
              <w:spacing w:after="0" w:line="240" w:lineRule="auto"/>
              <w:jc w:val="center"/>
              <w:rPr>
                <w:rFonts w:ascii="Times New Roman" w:eastAsia="Calibri" w:hAnsi="Times New Roman" w:cs="Times New Roman"/>
                <w:b/>
                <w:sz w:val="24"/>
                <w:szCs w:val="24"/>
              </w:rPr>
            </w:pPr>
          </w:p>
          <w:p w:rsidR="008F63E4" w:rsidRPr="008F63E4" w:rsidRDefault="008F63E4" w:rsidP="008F63E4">
            <w:pPr>
              <w:spacing w:after="0" w:line="240" w:lineRule="auto"/>
              <w:jc w:val="center"/>
              <w:rPr>
                <w:rFonts w:ascii="Times New Roman" w:eastAsia="Calibri" w:hAnsi="Times New Roman" w:cs="Times New Roman"/>
                <w:sz w:val="24"/>
                <w:szCs w:val="24"/>
              </w:rPr>
            </w:pPr>
            <w:r w:rsidRPr="008F63E4">
              <w:rPr>
                <w:rFonts w:ascii="Times New Roman" w:eastAsia="Calibri" w:hAnsi="Times New Roman" w:cs="Times New Roman"/>
                <w:sz w:val="24"/>
                <w:szCs w:val="24"/>
              </w:rPr>
              <w:t>15.00-15.45</w:t>
            </w:r>
          </w:p>
          <w:p w:rsidR="008F63E4" w:rsidRPr="008F63E4" w:rsidRDefault="008F63E4" w:rsidP="008F63E4">
            <w:pPr>
              <w:spacing w:after="0" w:line="240" w:lineRule="auto"/>
              <w:jc w:val="center"/>
              <w:rPr>
                <w:rFonts w:ascii="Times New Roman" w:eastAsia="Calibri" w:hAnsi="Times New Roman" w:cs="Times New Roman"/>
                <w:b/>
                <w:sz w:val="24"/>
                <w:szCs w:val="24"/>
              </w:rPr>
            </w:pPr>
            <w:r w:rsidRPr="008F63E4">
              <w:rPr>
                <w:rFonts w:ascii="Times New Roman" w:eastAsia="Calibri" w:hAnsi="Times New Roman" w:cs="Times New Roman"/>
                <w:b/>
                <w:sz w:val="24"/>
                <w:szCs w:val="24"/>
              </w:rPr>
              <w:t>(2 гр.)</w:t>
            </w:r>
          </w:p>
        </w:tc>
        <w:tc>
          <w:tcPr>
            <w:tcW w:w="1418" w:type="dxa"/>
            <w:tcBorders>
              <w:top w:val="single" w:sz="4" w:space="0" w:color="auto"/>
              <w:left w:val="single" w:sz="4" w:space="0" w:color="auto"/>
              <w:bottom w:val="single" w:sz="4" w:space="0" w:color="auto"/>
              <w:right w:val="single" w:sz="4" w:space="0" w:color="auto"/>
            </w:tcBorders>
          </w:tcPr>
          <w:p w:rsidR="008F63E4" w:rsidRPr="008F63E4" w:rsidRDefault="008F63E4" w:rsidP="008F63E4">
            <w:pPr>
              <w:spacing w:after="0" w:line="240" w:lineRule="auto"/>
              <w:jc w:val="center"/>
              <w:rPr>
                <w:rFonts w:ascii="Times New Roman" w:eastAsia="Calibri" w:hAnsi="Times New Roman" w:cs="Times New Roman"/>
                <w:sz w:val="24"/>
                <w:szCs w:val="24"/>
              </w:rPr>
            </w:pPr>
            <w:r w:rsidRPr="008F63E4">
              <w:rPr>
                <w:rFonts w:ascii="Times New Roman" w:eastAsia="Calibri" w:hAnsi="Times New Roman" w:cs="Times New Roman"/>
                <w:sz w:val="24"/>
                <w:szCs w:val="24"/>
              </w:rPr>
              <w:t>08.00-08.45</w:t>
            </w:r>
          </w:p>
          <w:p w:rsidR="008F63E4" w:rsidRPr="008F63E4" w:rsidRDefault="008F63E4" w:rsidP="008F63E4">
            <w:pPr>
              <w:spacing w:after="0" w:line="240" w:lineRule="auto"/>
              <w:jc w:val="center"/>
              <w:rPr>
                <w:rFonts w:ascii="Times New Roman" w:eastAsia="Calibri" w:hAnsi="Times New Roman" w:cs="Times New Roman"/>
                <w:b/>
                <w:sz w:val="24"/>
                <w:szCs w:val="24"/>
              </w:rPr>
            </w:pPr>
            <w:r w:rsidRPr="008F63E4">
              <w:rPr>
                <w:rFonts w:ascii="Times New Roman" w:eastAsia="Calibri" w:hAnsi="Times New Roman" w:cs="Times New Roman"/>
                <w:b/>
                <w:sz w:val="24"/>
                <w:szCs w:val="24"/>
              </w:rPr>
              <w:t>(1 гр.)</w:t>
            </w:r>
          </w:p>
          <w:p w:rsidR="008F63E4" w:rsidRPr="008F63E4" w:rsidRDefault="008F63E4" w:rsidP="008F63E4">
            <w:pPr>
              <w:spacing w:after="0" w:line="240" w:lineRule="auto"/>
              <w:jc w:val="center"/>
              <w:rPr>
                <w:rFonts w:ascii="Times New Roman" w:eastAsia="Calibri" w:hAnsi="Times New Roman" w:cs="Times New Roman"/>
                <w:sz w:val="24"/>
                <w:szCs w:val="24"/>
              </w:rPr>
            </w:pPr>
          </w:p>
          <w:p w:rsidR="008F63E4" w:rsidRPr="008F63E4" w:rsidRDefault="008F63E4" w:rsidP="008F63E4">
            <w:pPr>
              <w:spacing w:after="0" w:line="240" w:lineRule="auto"/>
              <w:jc w:val="center"/>
              <w:rPr>
                <w:rFonts w:ascii="Times New Roman" w:eastAsia="Calibri" w:hAnsi="Times New Roman" w:cs="Times New Roman"/>
                <w:sz w:val="24"/>
                <w:szCs w:val="24"/>
              </w:rPr>
            </w:pPr>
            <w:r w:rsidRPr="008F63E4">
              <w:rPr>
                <w:rFonts w:ascii="Times New Roman" w:eastAsia="Calibri" w:hAnsi="Times New Roman" w:cs="Times New Roman"/>
                <w:sz w:val="24"/>
                <w:szCs w:val="24"/>
              </w:rPr>
              <w:t>15.00-15.45</w:t>
            </w:r>
          </w:p>
          <w:p w:rsidR="008F63E4" w:rsidRPr="008F63E4" w:rsidRDefault="008F63E4" w:rsidP="008F63E4">
            <w:pPr>
              <w:spacing w:after="0" w:line="240" w:lineRule="auto"/>
              <w:jc w:val="center"/>
              <w:rPr>
                <w:rFonts w:ascii="Times New Roman" w:eastAsia="Calibri" w:hAnsi="Times New Roman" w:cs="Times New Roman"/>
                <w:b/>
                <w:sz w:val="24"/>
                <w:szCs w:val="24"/>
              </w:rPr>
            </w:pPr>
            <w:r w:rsidRPr="008F63E4">
              <w:rPr>
                <w:rFonts w:ascii="Times New Roman" w:eastAsia="Calibri" w:hAnsi="Times New Roman" w:cs="Times New Roman"/>
                <w:b/>
                <w:sz w:val="24"/>
                <w:szCs w:val="24"/>
              </w:rPr>
              <w:t>(2 гр.)</w:t>
            </w:r>
          </w:p>
        </w:tc>
        <w:tc>
          <w:tcPr>
            <w:tcW w:w="1701" w:type="dxa"/>
            <w:tcBorders>
              <w:top w:val="single" w:sz="4" w:space="0" w:color="auto"/>
              <w:left w:val="single" w:sz="4" w:space="0" w:color="auto"/>
              <w:bottom w:val="single" w:sz="4" w:space="0" w:color="auto"/>
              <w:right w:val="single" w:sz="4" w:space="0" w:color="auto"/>
            </w:tcBorders>
          </w:tcPr>
          <w:p w:rsidR="008F63E4" w:rsidRPr="008F63E4" w:rsidRDefault="008F63E4" w:rsidP="00601E1E">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F63E4" w:rsidRPr="008F63E4" w:rsidRDefault="008F63E4" w:rsidP="008F63E4">
            <w:pPr>
              <w:spacing w:after="0" w:line="240" w:lineRule="auto"/>
              <w:jc w:val="center"/>
              <w:rPr>
                <w:rFonts w:ascii="Times New Roman" w:eastAsia="Calibri" w:hAnsi="Times New Roman" w:cs="Times New Roman"/>
                <w:sz w:val="24"/>
                <w:szCs w:val="24"/>
              </w:rPr>
            </w:pPr>
            <w:r w:rsidRPr="008F63E4">
              <w:rPr>
                <w:rFonts w:ascii="Times New Roman" w:eastAsia="Calibri" w:hAnsi="Times New Roman" w:cs="Times New Roman"/>
                <w:sz w:val="24"/>
                <w:szCs w:val="24"/>
              </w:rPr>
              <w:t>08.00-08.45</w:t>
            </w:r>
          </w:p>
          <w:p w:rsidR="008F63E4" w:rsidRPr="008F63E4" w:rsidRDefault="008F63E4" w:rsidP="008F63E4">
            <w:pPr>
              <w:spacing w:after="0" w:line="240" w:lineRule="auto"/>
              <w:jc w:val="center"/>
              <w:rPr>
                <w:rFonts w:ascii="Times New Roman" w:eastAsia="Calibri" w:hAnsi="Times New Roman" w:cs="Times New Roman"/>
                <w:b/>
                <w:sz w:val="24"/>
                <w:szCs w:val="24"/>
              </w:rPr>
            </w:pPr>
            <w:r w:rsidRPr="008F63E4">
              <w:rPr>
                <w:rFonts w:ascii="Times New Roman" w:eastAsia="Calibri" w:hAnsi="Times New Roman" w:cs="Times New Roman"/>
                <w:b/>
                <w:sz w:val="24"/>
                <w:szCs w:val="24"/>
              </w:rPr>
              <w:t>(1 гр.)</w:t>
            </w:r>
          </w:p>
        </w:tc>
        <w:tc>
          <w:tcPr>
            <w:tcW w:w="1417" w:type="dxa"/>
            <w:tcBorders>
              <w:top w:val="single" w:sz="4" w:space="0" w:color="auto"/>
              <w:left w:val="single" w:sz="4" w:space="0" w:color="auto"/>
              <w:bottom w:val="single" w:sz="4" w:space="0" w:color="auto"/>
              <w:right w:val="single" w:sz="4" w:space="0" w:color="auto"/>
            </w:tcBorders>
          </w:tcPr>
          <w:p w:rsidR="008F63E4" w:rsidRPr="008F63E4" w:rsidRDefault="008F63E4" w:rsidP="008F63E4">
            <w:pPr>
              <w:spacing w:after="0" w:line="240" w:lineRule="auto"/>
              <w:jc w:val="center"/>
              <w:rPr>
                <w:rFonts w:ascii="Times New Roman" w:eastAsia="Calibri" w:hAnsi="Times New Roman" w:cs="Times New Roman"/>
                <w:sz w:val="24"/>
                <w:szCs w:val="24"/>
              </w:rPr>
            </w:pPr>
            <w:r w:rsidRPr="008F63E4">
              <w:rPr>
                <w:rFonts w:ascii="Times New Roman" w:eastAsia="Calibri" w:hAnsi="Times New Roman" w:cs="Times New Roman"/>
                <w:sz w:val="24"/>
                <w:szCs w:val="24"/>
              </w:rPr>
              <w:t>15.00-15.45</w:t>
            </w:r>
          </w:p>
          <w:p w:rsidR="008F63E4" w:rsidRPr="00492D14" w:rsidRDefault="008F63E4" w:rsidP="00FB0474">
            <w:pPr>
              <w:pStyle w:val="a3"/>
              <w:numPr>
                <w:ilvl w:val="0"/>
                <w:numId w:val="125"/>
              </w:numPr>
              <w:spacing w:after="0" w:line="240" w:lineRule="auto"/>
              <w:jc w:val="center"/>
              <w:rPr>
                <w:rFonts w:ascii="Times New Roman" w:eastAsia="Calibri" w:hAnsi="Times New Roman" w:cs="Times New Roman"/>
                <w:sz w:val="24"/>
                <w:szCs w:val="24"/>
              </w:rPr>
            </w:pPr>
            <w:r w:rsidRPr="00492D14">
              <w:rPr>
                <w:rFonts w:ascii="Times New Roman" w:eastAsia="Calibri" w:hAnsi="Times New Roman" w:cs="Times New Roman"/>
                <w:b/>
                <w:sz w:val="24"/>
                <w:szCs w:val="24"/>
              </w:rPr>
              <w:t>гр.)</w:t>
            </w:r>
          </w:p>
        </w:tc>
        <w:tc>
          <w:tcPr>
            <w:tcW w:w="1701" w:type="dxa"/>
            <w:tcBorders>
              <w:top w:val="single" w:sz="4" w:space="0" w:color="auto"/>
              <w:left w:val="single" w:sz="4" w:space="0" w:color="auto"/>
              <w:bottom w:val="single" w:sz="4" w:space="0" w:color="auto"/>
              <w:right w:val="single" w:sz="4" w:space="0" w:color="auto"/>
            </w:tcBorders>
            <w:vAlign w:val="center"/>
          </w:tcPr>
          <w:p w:rsidR="008F63E4" w:rsidRPr="008F63E4" w:rsidRDefault="008F63E4" w:rsidP="00601E1E">
            <w:pPr>
              <w:spacing w:after="0" w:line="240" w:lineRule="auto"/>
              <w:jc w:val="center"/>
              <w:rPr>
                <w:rFonts w:ascii="Times New Roman" w:eastAsia="Calibri" w:hAnsi="Times New Roman" w:cs="Times New Roman"/>
                <w:sz w:val="24"/>
                <w:szCs w:val="24"/>
              </w:rPr>
            </w:pPr>
          </w:p>
        </w:tc>
      </w:tr>
    </w:tbl>
    <w:p w:rsidR="008F63E4" w:rsidRDefault="008F63E4" w:rsidP="008F63E4">
      <w:pPr>
        <w:spacing w:line="360" w:lineRule="auto"/>
        <w:ind w:firstLine="567"/>
        <w:jc w:val="both"/>
        <w:rPr>
          <w:rFonts w:ascii="Times New Roman" w:eastAsia="Times New Roman" w:hAnsi="Times New Roman" w:cs="Times New Roman"/>
          <w:color w:val="000000"/>
          <w:sz w:val="28"/>
          <w:szCs w:val="28"/>
          <w:lang w:eastAsia="ru-RU"/>
        </w:rPr>
      </w:pPr>
    </w:p>
    <w:p w:rsidR="008F63E4" w:rsidRPr="00492D14" w:rsidRDefault="008F63E4" w:rsidP="00FB0474">
      <w:pPr>
        <w:pStyle w:val="a3"/>
        <w:numPr>
          <w:ilvl w:val="0"/>
          <w:numId w:val="126"/>
        </w:numPr>
        <w:jc w:val="center"/>
        <w:rPr>
          <w:rFonts w:ascii="Times New Roman" w:eastAsia="Times New Roman" w:hAnsi="Times New Roman" w:cs="Times New Roman"/>
          <w:b/>
          <w:color w:val="000000"/>
          <w:sz w:val="28"/>
          <w:szCs w:val="28"/>
          <w:lang w:eastAsia="ru-RU"/>
        </w:rPr>
      </w:pPr>
      <w:r w:rsidRPr="00492D14">
        <w:rPr>
          <w:rFonts w:ascii="Times New Roman" w:eastAsia="Times New Roman" w:hAnsi="Times New Roman" w:cs="Times New Roman"/>
          <w:b/>
          <w:color w:val="000000"/>
          <w:sz w:val="28"/>
          <w:szCs w:val="28"/>
          <w:lang w:eastAsia="ru-RU"/>
        </w:rPr>
        <w:t>Учебно-тематическое планирование по курсу</w:t>
      </w:r>
    </w:p>
    <w:p w:rsidR="008F63E4" w:rsidRDefault="008F63E4" w:rsidP="008F63E4">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 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680"/>
        <w:gridCol w:w="1260"/>
        <w:gridCol w:w="1260"/>
        <w:gridCol w:w="1492"/>
      </w:tblGrid>
      <w:tr w:rsidR="008F63E4" w:rsidRPr="00C12E09" w:rsidTr="00601E1E">
        <w:trPr>
          <w:trHeight w:val="481"/>
        </w:trPr>
        <w:tc>
          <w:tcPr>
            <w:tcW w:w="1008" w:type="dxa"/>
            <w:vMerge w:val="restart"/>
          </w:tcPr>
          <w:p w:rsidR="008F63E4" w:rsidRPr="00C12E09" w:rsidRDefault="008F63E4" w:rsidP="00601E1E">
            <w:pPr>
              <w:spacing w:after="0" w:line="240" w:lineRule="auto"/>
              <w:jc w:val="center"/>
              <w:rPr>
                <w:rFonts w:ascii="Times New Roman" w:eastAsia="Calibri" w:hAnsi="Times New Roman" w:cs="Times New Roman"/>
                <w:b/>
                <w:sz w:val="28"/>
                <w:szCs w:val="28"/>
                <w:lang w:eastAsia="ru-RU"/>
              </w:rPr>
            </w:pPr>
            <w:r w:rsidRPr="00C12E09">
              <w:rPr>
                <w:rFonts w:ascii="Times New Roman" w:eastAsia="Calibri" w:hAnsi="Times New Roman" w:cs="Times New Roman"/>
                <w:b/>
                <w:sz w:val="28"/>
                <w:szCs w:val="28"/>
                <w:lang w:eastAsia="ru-RU"/>
              </w:rPr>
              <w:t>№</w:t>
            </w:r>
          </w:p>
          <w:p w:rsidR="008F63E4" w:rsidRPr="00C12E09" w:rsidRDefault="008F63E4" w:rsidP="00601E1E">
            <w:pPr>
              <w:spacing w:after="0" w:line="240" w:lineRule="auto"/>
              <w:jc w:val="center"/>
              <w:rPr>
                <w:rFonts w:ascii="Times New Roman" w:eastAsia="Calibri" w:hAnsi="Times New Roman" w:cs="Times New Roman"/>
                <w:b/>
                <w:sz w:val="28"/>
                <w:szCs w:val="28"/>
                <w:lang w:eastAsia="ru-RU"/>
              </w:rPr>
            </w:pPr>
            <w:r w:rsidRPr="00C12E09">
              <w:rPr>
                <w:rFonts w:ascii="Times New Roman" w:eastAsia="Calibri" w:hAnsi="Times New Roman" w:cs="Times New Roman"/>
                <w:b/>
                <w:sz w:val="28"/>
                <w:szCs w:val="28"/>
                <w:lang w:eastAsia="ru-RU"/>
              </w:rPr>
              <w:t>п/п</w:t>
            </w:r>
          </w:p>
        </w:tc>
        <w:tc>
          <w:tcPr>
            <w:tcW w:w="4680" w:type="dxa"/>
            <w:vMerge w:val="restart"/>
          </w:tcPr>
          <w:p w:rsidR="008F63E4" w:rsidRPr="00C12E09" w:rsidRDefault="008F63E4" w:rsidP="00601E1E">
            <w:pPr>
              <w:spacing w:after="0" w:line="240" w:lineRule="auto"/>
              <w:jc w:val="center"/>
              <w:rPr>
                <w:rFonts w:ascii="Times New Roman" w:eastAsia="Calibri" w:hAnsi="Times New Roman" w:cs="Times New Roman"/>
                <w:sz w:val="28"/>
                <w:szCs w:val="28"/>
                <w:lang w:eastAsia="ru-RU"/>
              </w:rPr>
            </w:pPr>
          </w:p>
          <w:p w:rsidR="008F63E4" w:rsidRPr="00C12E09" w:rsidRDefault="008F63E4" w:rsidP="00601E1E">
            <w:pPr>
              <w:spacing w:after="0" w:line="240" w:lineRule="auto"/>
              <w:jc w:val="center"/>
              <w:rPr>
                <w:rFonts w:ascii="Times New Roman" w:eastAsia="Calibri" w:hAnsi="Times New Roman" w:cs="Times New Roman"/>
                <w:b/>
                <w:sz w:val="28"/>
                <w:szCs w:val="28"/>
                <w:lang w:eastAsia="ru-RU"/>
              </w:rPr>
            </w:pPr>
            <w:r w:rsidRPr="00C12E09">
              <w:rPr>
                <w:rFonts w:ascii="Times New Roman" w:eastAsia="Calibri" w:hAnsi="Times New Roman" w:cs="Times New Roman"/>
                <w:b/>
                <w:sz w:val="28"/>
                <w:szCs w:val="28"/>
                <w:lang w:eastAsia="ru-RU"/>
              </w:rPr>
              <w:t xml:space="preserve">Тема </w:t>
            </w:r>
          </w:p>
          <w:p w:rsidR="008F63E4" w:rsidRPr="00C12E09" w:rsidRDefault="008F63E4" w:rsidP="00601E1E">
            <w:pPr>
              <w:spacing w:after="0" w:line="240" w:lineRule="auto"/>
              <w:jc w:val="center"/>
              <w:rPr>
                <w:rFonts w:ascii="Times New Roman" w:eastAsia="Calibri" w:hAnsi="Times New Roman" w:cs="Times New Roman"/>
                <w:sz w:val="28"/>
                <w:szCs w:val="28"/>
                <w:lang w:eastAsia="ru-RU"/>
              </w:rPr>
            </w:pPr>
          </w:p>
        </w:tc>
        <w:tc>
          <w:tcPr>
            <w:tcW w:w="3883" w:type="dxa"/>
            <w:gridSpan w:val="3"/>
          </w:tcPr>
          <w:p w:rsidR="008F63E4" w:rsidRPr="00C12E09" w:rsidRDefault="008F63E4" w:rsidP="00601E1E">
            <w:pPr>
              <w:spacing w:after="0" w:line="240" w:lineRule="auto"/>
              <w:jc w:val="center"/>
              <w:rPr>
                <w:rFonts w:ascii="Times New Roman" w:eastAsia="Calibri" w:hAnsi="Times New Roman" w:cs="Times New Roman"/>
                <w:sz w:val="28"/>
                <w:szCs w:val="28"/>
                <w:lang w:eastAsia="ru-RU"/>
              </w:rPr>
            </w:pPr>
          </w:p>
          <w:p w:rsidR="008F63E4" w:rsidRPr="00C12E09" w:rsidRDefault="008F63E4" w:rsidP="00601E1E">
            <w:pPr>
              <w:spacing w:after="0" w:line="240" w:lineRule="auto"/>
              <w:jc w:val="center"/>
              <w:rPr>
                <w:rFonts w:ascii="Times New Roman" w:eastAsia="Calibri" w:hAnsi="Times New Roman" w:cs="Times New Roman"/>
                <w:b/>
                <w:sz w:val="28"/>
                <w:szCs w:val="28"/>
                <w:lang w:eastAsia="ru-RU"/>
              </w:rPr>
            </w:pPr>
            <w:r w:rsidRPr="00C12E09">
              <w:rPr>
                <w:rFonts w:ascii="Times New Roman" w:eastAsia="Calibri" w:hAnsi="Times New Roman" w:cs="Times New Roman"/>
                <w:b/>
                <w:sz w:val="28"/>
                <w:szCs w:val="28"/>
                <w:lang w:eastAsia="ru-RU"/>
              </w:rPr>
              <w:t>Количество часов</w:t>
            </w:r>
          </w:p>
        </w:tc>
      </w:tr>
      <w:tr w:rsidR="008F63E4" w:rsidRPr="00C12E09" w:rsidTr="00601E1E">
        <w:trPr>
          <w:trHeight w:val="412"/>
        </w:trPr>
        <w:tc>
          <w:tcPr>
            <w:tcW w:w="1008" w:type="dxa"/>
            <w:vMerge/>
          </w:tcPr>
          <w:p w:rsidR="008F63E4" w:rsidRPr="00C12E09" w:rsidRDefault="008F63E4" w:rsidP="00601E1E">
            <w:pPr>
              <w:spacing w:after="0" w:line="240" w:lineRule="auto"/>
              <w:jc w:val="center"/>
              <w:rPr>
                <w:rFonts w:ascii="Times New Roman" w:eastAsia="Calibri" w:hAnsi="Times New Roman" w:cs="Times New Roman"/>
                <w:b/>
                <w:sz w:val="28"/>
                <w:szCs w:val="28"/>
                <w:lang w:eastAsia="ru-RU"/>
              </w:rPr>
            </w:pPr>
          </w:p>
        </w:tc>
        <w:tc>
          <w:tcPr>
            <w:tcW w:w="4680" w:type="dxa"/>
            <w:vMerge/>
          </w:tcPr>
          <w:p w:rsidR="008F63E4" w:rsidRPr="00C12E09" w:rsidRDefault="008F63E4" w:rsidP="00601E1E">
            <w:pPr>
              <w:spacing w:after="0" w:line="240" w:lineRule="auto"/>
              <w:jc w:val="center"/>
              <w:rPr>
                <w:rFonts w:ascii="Times New Roman" w:eastAsia="Calibri" w:hAnsi="Times New Roman" w:cs="Times New Roman"/>
                <w:sz w:val="28"/>
                <w:szCs w:val="28"/>
                <w:lang w:eastAsia="ru-RU"/>
              </w:rPr>
            </w:pPr>
          </w:p>
        </w:tc>
        <w:tc>
          <w:tcPr>
            <w:tcW w:w="1260" w:type="dxa"/>
          </w:tcPr>
          <w:p w:rsidR="008F63E4" w:rsidRPr="00C12E09" w:rsidRDefault="008F63E4" w:rsidP="00601E1E">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b/>
                <w:sz w:val="28"/>
                <w:szCs w:val="28"/>
                <w:lang w:eastAsia="ru-RU"/>
              </w:rPr>
              <w:t>Всего</w:t>
            </w:r>
          </w:p>
        </w:tc>
        <w:tc>
          <w:tcPr>
            <w:tcW w:w="1260" w:type="dxa"/>
            <w:shd w:val="clear" w:color="auto" w:fill="auto"/>
          </w:tcPr>
          <w:p w:rsidR="008F63E4" w:rsidRPr="00C12E09" w:rsidRDefault="008F63E4" w:rsidP="00601E1E">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b/>
                <w:sz w:val="28"/>
                <w:szCs w:val="28"/>
                <w:lang w:eastAsia="ru-RU"/>
              </w:rPr>
              <w:t>Теория</w:t>
            </w:r>
          </w:p>
        </w:tc>
        <w:tc>
          <w:tcPr>
            <w:tcW w:w="1363" w:type="dxa"/>
            <w:shd w:val="clear" w:color="auto" w:fill="auto"/>
          </w:tcPr>
          <w:p w:rsidR="008F63E4" w:rsidRPr="00C12E09" w:rsidRDefault="008F63E4" w:rsidP="00601E1E">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b/>
                <w:sz w:val="28"/>
                <w:szCs w:val="28"/>
                <w:lang w:eastAsia="ru-RU"/>
              </w:rPr>
              <w:t>Практика</w:t>
            </w:r>
          </w:p>
        </w:tc>
      </w:tr>
      <w:tr w:rsidR="008F63E4" w:rsidRPr="00C12E09" w:rsidTr="00601E1E">
        <w:tc>
          <w:tcPr>
            <w:tcW w:w="1008" w:type="dxa"/>
          </w:tcPr>
          <w:p w:rsidR="008F63E4" w:rsidRPr="00C12E09" w:rsidRDefault="008F63E4" w:rsidP="00601E1E">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w:t>
            </w:r>
          </w:p>
        </w:tc>
        <w:tc>
          <w:tcPr>
            <w:tcW w:w="4680" w:type="dxa"/>
          </w:tcPr>
          <w:p w:rsidR="008F63E4" w:rsidRPr="00C12E09" w:rsidRDefault="008F63E4" w:rsidP="00601E1E">
            <w:pPr>
              <w:spacing w:after="0" w:line="240" w:lineRule="auto"/>
              <w:rPr>
                <w:rFonts w:ascii="Times New Roman" w:eastAsia="Times New Roman" w:hAnsi="Times New Roman" w:cs="Times New Roman"/>
                <w:sz w:val="28"/>
                <w:szCs w:val="28"/>
              </w:rPr>
            </w:pPr>
            <w:r w:rsidRPr="00C12E09">
              <w:rPr>
                <w:rFonts w:ascii="Times New Roman" w:eastAsia="Times New Roman" w:hAnsi="Times New Roman" w:cs="Times New Roman"/>
                <w:sz w:val="28"/>
                <w:szCs w:val="28"/>
              </w:rPr>
              <w:t xml:space="preserve">Вводное занятие. </w:t>
            </w:r>
          </w:p>
        </w:tc>
        <w:tc>
          <w:tcPr>
            <w:tcW w:w="1260" w:type="dxa"/>
          </w:tcPr>
          <w:p w:rsidR="008F63E4" w:rsidRPr="00C12E09" w:rsidRDefault="008F63E4"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260" w:type="dxa"/>
          </w:tcPr>
          <w:p w:rsidR="008F63E4" w:rsidRPr="00C12E09" w:rsidRDefault="008F63E4"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363" w:type="dxa"/>
          </w:tcPr>
          <w:p w:rsidR="008F63E4" w:rsidRPr="00C12E09" w:rsidRDefault="008F63E4"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r w:rsidR="008F63E4" w:rsidRPr="00C12E09" w:rsidTr="00601E1E">
        <w:tc>
          <w:tcPr>
            <w:tcW w:w="1008" w:type="dxa"/>
          </w:tcPr>
          <w:p w:rsidR="008F63E4" w:rsidRPr="00C12E09" w:rsidRDefault="008F63E4" w:rsidP="00601E1E">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p>
        </w:tc>
        <w:tc>
          <w:tcPr>
            <w:tcW w:w="4680" w:type="dxa"/>
          </w:tcPr>
          <w:p w:rsidR="008F63E4" w:rsidRPr="00C12E09" w:rsidRDefault="008F63E4" w:rsidP="00601E1E">
            <w:pPr>
              <w:spacing w:after="0" w:line="240" w:lineRule="auto"/>
              <w:rPr>
                <w:rFonts w:ascii="Times New Roman" w:eastAsia="Times New Roman" w:hAnsi="Times New Roman" w:cs="Times New Roman"/>
                <w:sz w:val="28"/>
                <w:szCs w:val="28"/>
              </w:rPr>
            </w:pPr>
            <w:r w:rsidRPr="00C12E09">
              <w:rPr>
                <w:rFonts w:ascii="Times New Roman" w:eastAsia="Times New Roman" w:hAnsi="Times New Roman" w:cs="Times New Roman"/>
                <w:sz w:val="28"/>
                <w:szCs w:val="28"/>
              </w:rPr>
              <w:t>Родной край в истории государства российского.</w:t>
            </w:r>
          </w:p>
        </w:tc>
        <w:tc>
          <w:tcPr>
            <w:tcW w:w="1260" w:type="dxa"/>
          </w:tcPr>
          <w:p w:rsidR="008F63E4" w:rsidRPr="00C12E09" w:rsidRDefault="008F63E4" w:rsidP="00601E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260" w:type="dxa"/>
          </w:tcPr>
          <w:p w:rsidR="008F63E4" w:rsidRPr="00C12E09" w:rsidRDefault="008F63E4" w:rsidP="00601E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63" w:type="dxa"/>
          </w:tcPr>
          <w:p w:rsidR="008F63E4" w:rsidRPr="00C12E09" w:rsidRDefault="008F63E4" w:rsidP="00601E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8F63E4" w:rsidRPr="00C12E09" w:rsidTr="00601E1E">
        <w:trPr>
          <w:trHeight w:val="701"/>
        </w:trPr>
        <w:tc>
          <w:tcPr>
            <w:tcW w:w="1008" w:type="dxa"/>
          </w:tcPr>
          <w:p w:rsidR="008F63E4" w:rsidRPr="00C12E09" w:rsidRDefault="008F63E4" w:rsidP="00601E1E">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w:t>
            </w:r>
          </w:p>
        </w:tc>
        <w:tc>
          <w:tcPr>
            <w:tcW w:w="4680" w:type="dxa"/>
          </w:tcPr>
          <w:p w:rsidR="008F63E4" w:rsidRPr="00C12E09" w:rsidRDefault="008F63E4" w:rsidP="00601E1E">
            <w:pPr>
              <w:spacing w:after="0" w:line="240" w:lineRule="auto"/>
              <w:jc w:val="both"/>
              <w:rPr>
                <w:rFonts w:ascii="Times New Roman" w:eastAsia="Times New Roman" w:hAnsi="Times New Roman" w:cs="Times New Roman"/>
                <w:sz w:val="28"/>
                <w:szCs w:val="28"/>
              </w:rPr>
            </w:pPr>
            <w:r w:rsidRPr="00C12E09">
              <w:rPr>
                <w:rFonts w:ascii="Times New Roman" w:eastAsia="Times New Roman" w:hAnsi="Times New Roman" w:cs="Times New Roman"/>
                <w:sz w:val="28"/>
                <w:szCs w:val="28"/>
              </w:rPr>
              <w:t>Моя семья и родной край.</w:t>
            </w:r>
          </w:p>
        </w:tc>
        <w:tc>
          <w:tcPr>
            <w:tcW w:w="1260" w:type="dxa"/>
          </w:tcPr>
          <w:p w:rsidR="008F63E4" w:rsidRPr="00C12E09" w:rsidRDefault="008F63E4" w:rsidP="00601E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260" w:type="dxa"/>
          </w:tcPr>
          <w:p w:rsidR="008F63E4" w:rsidRPr="00C12E09" w:rsidRDefault="00492D14" w:rsidP="00601E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63" w:type="dxa"/>
          </w:tcPr>
          <w:p w:rsidR="008F63E4" w:rsidRPr="00C12E09" w:rsidRDefault="00492D14" w:rsidP="00601E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8F63E4" w:rsidRPr="00C12E09" w:rsidTr="00601E1E">
        <w:tc>
          <w:tcPr>
            <w:tcW w:w="1008" w:type="dxa"/>
          </w:tcPr>
          <w:p w:rsidR="008F63E4" w:rsidRPr="00C12E09" w:rsidRDefault="008F63E4" w:rsidP="00601E1E">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w:t>
            </w:r>
          </w:p>
        </w:tc>
        <w:tc>
          <w:tcPr>
            <w:tcW w:w="4680" w:type="dxa"/>
          </w:tcPr>
          <w:p w:rsidR="008F63E4" w:rsidRPr="00C12E09" w:rsidRDefault="008F63E4" w:rsidP="00601E1E">
            <w:pPr>
              <w:spacing w:after="0" w:line="240" w:lineRule="auto"/>
              <w:jc w:val="both"/>
              <w:rPr>
                <w:rFonts w:ascii="Times New Roman" w:eastAsia="Times New Roman" w:hAnsi="Times New Roman" w:cs="Times New Roman"/>
                <w:sz w:val="28"/>
                <w:szCs w:val="28"/>
              </w:rPr>
            </w:pPr>
            <w:r w:rsidRPr="00C12E09">
              <w:rPr>
                <w:rFonts w:ascii="Times New Roman" w:eastAsia="Times New Roman" w:hAnsi="Times New Roman" w:cs="Times New Roman"/>
                <w:sz w:val="28"/>
                <w:szCs w:val="28"/>
              </w:rPr>
              <w:t>Наша школа в истории края.</w:t>
            </w:r>
          </w:p>
        </w:tc>
        <w:tc>
          <w:tcPr>
            <w:tcW w:w="1260" w:type="dxa"/>
          </w:tcPr>
          <w:p w:rsidR="008F63E4" w:rsidRPr="00C12E09" w:rsidRDefault="00492D14" w:rsidP="00601E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260" w:type="dxa"/>
          </w:tcPr>
          <w:p w:rsidR="008F63E4" w:rsidRPr="00C12E09" w:rsidRDefault="00492D14" w:rsidP="00601E1E">
            <w:pPr>
              <w:spacing w:after="0" w:line="240" w:lineRule="auto"/>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63" w:type="dxa"/>
          </w:tcPr>
          <w:p w:rsidR="008F63E4" w:rsidRPr="00C12E09" w:rsidRDefault="00492D14" w:rsidP="00601E1E">
            <w:pPr>
              <w:spacing w:after="0" w:line="240" w:lineRule="auto"/>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8F63E4" w:rsidRPr="00C12E09" w:rsidTr="00601E1E">
        <w:tc>
          <w:tcPr>
            <w:tcW w:w="1008" w:type="dxa"/>
          </w:tcPr>
          <w:p w:rsidR="008F63E4" w:rsidRPr="00C12E09" w:rsidRDefault="008F63E4" w:rsidP="00601E1E">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w:t>
            </w:r>
          </w:p>
        </w:tc>
        <w:tc>
          <w:tcPr>
            <w:tcW w:w="4680" w:type="dxa"/>
          </w:tcPr>
          <w:p w:rsidR="008F63E4" w:rsidRPr="00C12E09" w:rsidRDefault="008F63E4" w:rsidP="00601E1E">
            <w:pPr>
              <w:spacing w:after="0" w:line="240" w:lineRule="auto"/>
              <w:jc w:val="both"/>
              <w:rPr>
                <w:rFonts w:ascii="Times New Roman" w:eastAsia="Times New Roman" w:hAnsi="Times New Roman" w:cs="Times New Roman"/>
                <w:sz w:val="28"/>
                <w:szCs w:val="28"/>
              </w:rPr>
            </w:pPr>
            <w:r w:rsidRPr="00C12E09">
              <w:rPr>
                <w:rFonts w:ascii="Times New Roman" w:eastAsia="Times New Roman" w:hAnsi="Times New Roman" w:cs="Times New Roman"/>
                <w:sz w:val="28"/>
                <w:szCs w:val="28"/>
              </w:rPr>
              <w:t>Культурное наследие родного края.</w:t>
            </w:r>
          </w:p>
        </w:tc>
        <w:tc>
          <w:tcPr>
            <w:tcW w:w="1260" w:type="dxa"/>
          </w:tcPr>
          <w:p w:rsidR="008F63E4" w:rsidRPr="00C12E09" w:rsidRDefault="00492D14" w:rsidP="00601E1E">
            <w:pPr>
              <w:spacing w:after="160" w:line="259"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0" w:type="dxa"/>
          </w:tcPr>
          <w:p w:rsidR="008F63E4" w:rsidRPr="00C12E09" w:rsidRDefault="00492D14" w:rsidP="00601E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63" w:type="dxa"/>
          </w:tcPr>
          <w:p w:rsidR="008F63E4" w:rsidRPr="00C12E09" w:rsidRDefault="00492D14" w:rsidP="00601E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8F63E4" w:rsidRPr="00C12E09" w:rsidTr="00601E1E">
        <w:tc>
          <w:tcPr>
            <w:tcW w:w="1008" w:type="dxa"/>
          </w:tcPr>
          <w:p w:rsidR="008F63E4" w:rsidRPr="00C12E09" w:rsidRDefault="008F63E4" w:rsidP="00601E1E">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w:t>
            </w:r>
          </w:p>
        </w:tc>
        <w:tc>
          <w:tcPr>
            <w:tcW w:w="4680" w:type="dxa"/>
          </w:tcPr>
          <w:p w:rsidR="008F63E4" w:rsidRPr="00C12E09" w:rsidRDefault="008F63E4" w:rsidP="00601E1E">
            <w:pPr>
              <w:spacing w:after="0" w:line="240" w:lineRule="auto"/>
              <w:jc w:val="both"/>
              <w:rPr>
                <w:rFonts w:ascii="Times New Roman" w:eastAsia="Times New Roman" w:hAnsi="Times New Roman" w:cs="Times New Roman"/>
                <w:sz w:val="28"/>
                <w:szCs w:val="28"/>
              </w:rPr>
            </w:pPr>
            <w:r w:rsidRPr="00C12E09">
              <w:rPr>
                <w:rFonts w:ascii="Times New Roman" w:eastAsia="Times New Roman" w:hAnsi="Times New Roman" w:cs="Times New Roman"/>
                <w:sz w:val="28"/>
                <w:szCs w:val="28"/>
              </w:rPr>
              <w:t>Военная слава земляков.</w:t>
            </w:r>
          </w:p>
        </w:tc>
        <w:tc>
          <w:tcPr>
            <w:tcW w:w="1260" w:type="dxa"/>
          </w:tcPr>
          <w:p w:rsidR="008F63E4" w:rsidRPr="00C12E09" w:rsidRDefault="00492D14" w:rsidP="00601E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260" w:type="dxa"/>
          </w:tcPr>
          <w:p w:rsidR="008F63E4" w:rsidRPr="00C12E09" w:rsidRDefault="00492D14" w:rsidP="00601E1E">
            <w:pPr>
              <w:spacing w:after="0" w:line="240" w:lineRule="auto"/>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63" w:type="dxa"/>
          </w:tcPr>
          <w:p w:rsidR="008F63E4" w:rsidRPr="00C12E09" w:rsidRDefault="00492D14" w:rsidP="00601E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8F63E4" w:rsidRPr="00C12E09" w:rsidTr="00601E1E">
        <w:tc>
          <w:tcPr>
            <w:tcW w:w="1008" w:type="dxa"/>
          </w:tcPr>
          <w:p w:rsidR="008F63E4" w:rsidRPr="00C12E09" w:rsidRDefault="008F63E4" w:rsidP="00601E1E">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w:t>
            </w:r>
          </w:p>
        </w:tc>
        <w:tc>
          <w:tcPr>
            <w:tcW w:w="4680" w:type="dxa"/>
          </w:tcPr>
          <w:p w:rsidR="008F63E4" w:rsidRPr="00C12E09" w:rsidRDefault="008F63E4" w:rsidP="00492D14">
            <w:pPr>
              <w:spacing w:after="0" w:line="240" w:lineRule="auto"/>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 xml:space="preserve">История </w:t>
            </w:r>
            <w:r w:rsidR="00492D14">
              <w:rPr>
                <w:rFonts w:ascii="Times New Roman" w:eastAsia="Calibri" w:hAnsi="Times New Roman" w:cs="Times New Roman"/>
                <w:sz w:val="28"/>
                <w:szCs w:val="28"/>
                <w:lang w:eastAsia="ru-RU"/>
              </w:rPr>
              <w:t>с. Харловское</w:t>
            </w:r>
            <w:r w:rsidRPr="00C12E09">
              <w:rPr>
                <w:rFonts w:ascii="Times New Roman" w:eastAsia="Calibri" w:hAnsi="Times New Roman" w:cs="Times New Roman"/>
                <w:sz w:val="28"/>
                <w:szCs w:val="28"/>
                <w:lang w:eastAsia="ru-RU"/>
              </w:rPr>
              <w:t> </w:t>
            </w:r>
          </w:p>
        </w:tc>
        <w:tc>
          <w:tcPr>
            <w:tcW w:w="1260" w:type="dxa"/>
          </w:tcPr>
          <w:p w:rsidR="008F63E4" w:rsidRPr="00C12E09" w:rsidRDefault="00492D14"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p>
        </w:tc>
        <w:tc>
          <w:tcPr>
            <w:tcW w:w="1260" w:type="dxa"/>
          </w:tcPr>
          <w:p w:rsidR="008F63E4" w:rsidRPr="00C12E09" w:rsidRDefault="00492D14"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363" w:type="dxa"/>
          </w:tcPr>
          <w:p w:rsidR="008F63E4" w:rsidRPr="00C12E09" w:rsidRDefault="00492D14"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r>
      <w:tr w:rsidR="008F63E4" w:rsidRPr="00C12E09" w:rsidTr="00601E1E">
        <w:tc>
          <w:tcPr>
            <w:tcW w:w="1008" w:type="dxa"/>
          </w:tcPr>
          <w:p w:rsidR="008F63E4" w:rsidRPr="00C12E09" w:rsidRDefault="008F63E4" w:rsidP="00601E1E">
            <w:pPr>
              <w:spacing w:after="0" w:line="240" w:lineRule="auto"/>
              <w:jc w:val="center"/>
              <w:rPr>
                <w:rFonts w:ascii="Times New Roman" w:eastAsia="Calibri" w:hAnsi="Times New Roman" w:cs="Times New Roman"/>
                <w:sz w:val="28"/>
                <w:szCs w:val="28"/>
                <w:lang w:eastAsia="ru-RU"/>
              </w:rPr>
            </w:pPr>
            <w:r w:rsidRPr="00C12E09">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w:t>
            </w:r>
          </w:p>
        </w:tc>
        <w:tc>
          <w:tcPr>
            <w:tcW w:w="4680" w:type="dxa"/>
          </w:tcPr>
          <w:p w:rsidR="008F63E4" w:rsidRPr="00C12E09" w:rsidRDefault="008F63E4" w:rsidP="00601E1E">
            <w:pPr>
              <w:spacing w:after="0" w:line="240" w:lineRule="auto"/>
              <w:rPr>
                <w:rFonts w:ascii="Times New Roman" w:eastAsia="Calibri" w:hAnsi="Times New Roman" w:cs="Times New Roman"/>
                <w:sz w:val="28"/>
                <w:szCs w:val="28"/>
                <w:lang w:eastAsia="ru-RU"/>
              </w:rPr>
            </w:pPr>
            <w:r w:rsidRPr="00C12E09">
              <w:rPr>
                <w:rFonts w:ascii="Times New Roman" w:eastAsia="Calibri" w:hAnsi="Times New Roman" w:cs="Times New Roman"/>
                <w:bCs/>
                <w:sz w:val="28"/>
                <w:szCs w:val="28"/>
                <w:lang w:eastAsia="ru-RU"/>
              </w:rPr>
              <w:t>Участие в массовых  экскурсионно-краеведческих мероприятиях.</w:t>
            </w:r>
          </w:p>
        </w:tc>
        <w:tc>
          <w:tcPr>
            <w:tcW w:w="1260" w:type="dxa"/>
          </w:tcPr>
          <w:p w:rsidR="008F63E4" w:rsidRPr="00C12E09" w:rsidRDefault="00492D14"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p>
        </w:tc>
        <w:tc>
          <w:tcPr>
            <w:tcW w:w="1260" w:type="dxa"/>
          </w:tcPr>
          <w:p w:rsidR="008F63E4" w:rsidRPr="00C12E09" w:rsidRDefault="00492D14"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363" w:type="dxa"/>
          </w:tcPr>
          <w:p w:rsidR="008F63E4" w:rsidRPr="00C12E09" w:rsidRDefault="00492D14"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r>
      <w:tr w:rsidR="008F63E4" w:rsidRPr="00C12E09" w:rsidTr="00601E1E">
        <w:tc>
          <w:tcPr>
            <w:tcW w:w="1008" w:type="dxa"/>
          </w:tcPr>
          <w:p w:rsidR="008F63E4" w:rsidRPr="00C12E09" w:rsidRDefault="008F63E4" w:rsidP="00601E1E">
            <w:pPr>
              <w:spacing w:after="0" w:line="240" w:lineRule="auto"/>
              <w:jc w:val="center"/>
              <w:rPr>
                <w:rFonts w:ascii="Times New Roman" w:eastAsia="Calibri" w:hAnsi="Times New Roman" w:cs="Times New Roman"/>
                <w:sz w:val="28"/>
                <w:szCs w:val="28"/>
                <w:lang w:eastAsia="ru-RU"/>
              </w:rPr>
            </w:pPr>
          </w:p>
        </w:tc>
        <w:tc>
          <w:tcPr>
            <w:tcW w:w="4680" w:type="dxa"/>
          </w:tcPr>
          <w:p w:rsidR="008F63E4" w:rsidRPr="00C12E09" w:rsidRDefault="008F63E4" w:rsidP="00601E1E">
            <w:pPr>
              <w:spacing w:after="0" w:line="240" w:lineRule="auto"/>
              <w:rPr>
                <w:rFonts w:ascii="Times New Roman" w:eastAsia="Calibri" w:hAnsi="Times New Roman" w:cs="Times New Roman"/>
                <w:bCs/>
                <w:sz w:val="28"/>
                <w:szCs w:val="28"/>
                <w:lang w:eastAsia="ru-RU"/>
              </w:rPr>
            </w:pPr>
            <w:r w:rsidRPr="00C12E09">
              <w:rPr>
                <w:rFonts w:ascii="Times New Roman" w:eastAsia="Calibri" w:hAnsi="Times New Roman" w:cs="Times New Roman"/>
                <w:bCs/>
                <w:sz w:val="28"/>
                <w:szCs w:val="28"/>
                <w:lang w:eastAsia="ru-RU"/>
              </w:rPr>
              <w:t>Всего часов</w:t>
            </w:r>
          </w:p>
        </w:tc>
        <w:tc>
          <w:tcPr>
            <w:tcW w:w="1260" w:type="dxa"/>
          </w:tcPr>
          <w:p w:rsidR="008F63E4" w:rsidRPr="00C12E09" w:rsidRDefault="00492D14"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67</w:t>
            </w:r>
          </w:p>
        </w:tc>
        <w:tc>
          <w:tcPr>
            <w:tcW w:w="1260" w:type="dxa"/>
          </w:tcPr>
          <w:p w:rsidR="008F63E4" w:rsidRPr="00C12E09" w:rsidRDefault="00492D14"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w:t>
            </w:r>
          </w:p>
        </w:tc>
        <w:tc>
          <w:tcPr>
            <w:tcW w:w="1363" w:type="dxa"/>
          </w:tcPr>
          <w:p w:rsidR="008F63E4" w:rsidRPr="00C12E09" w:rsidRDefault="00492D14"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50</w:t>
            </w:r>
          </w:p>
        </w:tc>
      </w:tr>
    </w:tbl>
    <w:p w:rsidR="008F63E4" w:rsidRDefault="008F63E4" w:rsidP="008F63E4">
      <w:pPr>
        <w:jc w:val="both"/>
        <w:rPr>
          <w:rFonts w:ascii="Times New Roman" w:eastAsia="Times New Roman" w:hAnsi="Times New Roman" w:cs="Times New Roman"/>
          <w:color w:val="000000"/>
          <w:sz w:val="28"/>
          <w:szCs w:val="28"/>
          <w:lang w:eastAsia="ru-RU"/>
        </w:rPr>
      </w:pPr>
    </w:p>
    <w:p w:rsidR="00492D14" w:rsidRDefault="00492D14" w:rsidP="008F63E4">
      <w:pPr>
        <w:jc w:val="both"/>
        <w:rPr>
          <w:rFonts w:ascii="Times New Roman" w:eastAsia="Times New Roman" w:hAnsi="Times New Roman" w:cs="Times New Roman"/>
          <w:color w:val="000000"/>
          <w:sz w:val="28"/>
          <w:szCs w:val="28"/>
          <w:lang w:eastAsia="ru-RU"/>
        </w:rPr>
      </w:pPr>
    </w:p>
    <w:p w:rsidR="00492D14" w:rsidRDefault="00492D14" w:rsidP="008F63E4">
      <w:pPr>
        <w:jc w:val="both"/>
        <w:rPr>
          <w:rFonts w:ascii="Times New Roman" w:eastAsia="Times New Roman" w:hAnsi="Times New Roman" w:cs="Times New Roman"/>
          <w:color w:val="000000"/>
          <w:sz w:val="28"/>
          <w:szCs w:val="28"/>
          <w:lang w:eastAsia="ru-RU"/>
        </w:rPr>
      </w:pPr>
    </w:p>
    <w:p w:rsidR="008F63E4" w:rsidRPr="00492D14" w:rsidRDefault="008F63E4" w:rsidP="00FB0474">
      <w:pPr>
        <w:pStyle w:val="a3"/>
        <w:numPr>
          <w:ilvl w:val="0"/>
          <w:numId w:val="126"/>
        </w:numPr>
        <w:jc w:val="center"/>
        <w:rPr>
          <w:rFonts w:ascii="Times New Roman" w:eastAsia="Times New Roman" w:hAnsi="Times New Roman" w:cs="Times New Roman"/>
          <w:b/>
          <w:color w:val="000000"/>
          <w:sz w:val="28"/>
          <w:szCs w:val="28"/>
          <w:lang w:eastAsia="ru-RU"/>
        </w:rPr>
      </w:pPr>
      <w:r w:rsidRPr="00492D14">
        <w:rPr>
          <w:rFonts w:ascii="Times New Roman" w:eastAsia="Times New Roman" w:hAnsi="Times New Roman" w:cs="Times New Roman"/>
          <w:b/>
          <w:color w:val="000000"/>
          <w:sz w:val="28"/>
          <w:szCs w:val="28"/>
          <w:lang w:eastAsia="ru-RU"/>
        </w:rPr>
        <w:lastRenderedPageBreak/>
        <w:t>Содержание программы</w:t>
      </w:r>
    </w:p>
    <w:p w:rsidR="008F63E4" w:rsidRPr="00492D14" w:rsidRDefault="008F63E4" w:rsidP="00FB0474">
      <w:pPr>
        <w:pStyle w:val="a3"/>
        <w:numPr>
          <w:ilvl w:val="0"/>
          <w:numId w:val="127"/>
        </w:numPr>
        <w:jc w:val="both"/>
        <w:rPr>
          <w:rFonts w:ascii="Times New Roman" w:eastAsia="Times New Roman" w:hAnsi="Times New Roman" w:cs="Times New Roman"/>
          <w:b/>
          <w:color w:val="000000"/>
          <w:sz w:val="28"/>
          <w:szCs w:val="28"/>
          <w:lang w:eastAsia="ru-RU"/>
        </w:rPr>
      </w:pPr>
      <w:r w:rsidRPr="00492D14">
        <w:rPr>
          <w:rFonts w:ascii="Times New Roman" w:eastAsia="Times New Roman" w:hAnsi="Times New Roman" w:cs="Times New Roman"/>
          <w:b/>
          <w:color w:val="000000"/>
          <w:sz w:val="28"/>
          <w:szCs w:val="28"/>
          <w:lang w:eastAsia="ru-RU"/>
        </w:rPr>
        <w:t xml:space="preserve">Вводное занятие. </w:t>
      </w:r>
    </w:p>
    <w:p w:rsidR="008F63E4" w:rsidRPr="00FD2A0D" w:rsidRDefault="008F63E4" w:rsidP="008F63E4">
      <w:pPr>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FD2A0D">
        <w:rPr>
          <w:rFonts w:ascii="Times New Roman" w:eastAsia="Times New Roman" w:hAnsi="Times New Roman" w:cs="Times New Roman"/>
          <w:color w:val="000000"/>
          <w:sz w:val="28"/>
          <w:szCs w:val="28"/>
          <w:lang w:eastAsia="ru-RU"/>
        </w:rPr>
        <w:t>Правила работы и техника безопасности в музее.</w:t>
      </w:r>
    </w:p>
    <w:p w:rsidR="008F63E4" w:rsidRPr="00492D14" w:rsidRDefault="008F63E4" w:rsidP="00FB0474">
      <w:pPr>
        <w:pStyle w:val="a3"/>
        <w:numPr>
          <w:ilvl w:val="0"/>
          <w:numId w:val="127"/>
        </w:numPr>
        <w:jc w:val="both"/>
        <w:rPr>
          <w:rFonts w:ascii="Times New Roman" w:eastAsia="Times New Roman" w:hAnsi="Times New Roman" w:cs="Times New Roman"/>
          <w:b/>
          <w:color w:val="000000"/>
          <w:sz w:val="28"/>
          <w:szCs w:val="28"/>
          <w:lang w:eastAsia="ru-RU"/>
        </w:rPr>
      </w:pPr>
      <w:r w:rsidRPr="00492D14">
        <w:rPr>
          <w:rFonts w:ascii="Times New Roman" w:eastAsia="Times New Roman" w:hAnsi="Times New Roman" w:cs="Times New Roman"/>
          <w:b/>
          <w:color w:val="000000"/>
          <w:sz w:val="28"/>
          <w:szCs w:val="28"/>
          <w:lang w:eastAsia="ru-RU"/>
        </w:rPr>
        <w:t xml:space="preserve">Родной край в истории государства российского. </w:t>
      </w:r>
    </w:p>
    <w:p w:rsidR="008F63E4" w:rsidRDefault="008F63E4" w:rsidP="008F63E4">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FD2A0D">
        <w:rPr>
          <w:rFonts w:ascii="Times New Roman" w:eastAsia="Times New Roman" w:hAnsi="Times New Roman" w:cs="Times New Roman"/>
          <w:color w:val="000000"/>
          <w:sz w:val="28"/>
          <w:szCs w:val="28"/>
          <w:lang w:eastAsia="ru-RU"/>
        </w:rPr>
        <w:t xml:space="preserve">Мифология по истории заселения родного края. Первые упоминания местности в официальных источниках. Основные вехи истории края в контексте истории государства. Уникальные особенности природы, истории и культуры родного края. </w:t>
      </w:r>
    </w:p>
    <w:p w:rsidR="008F63E4" w:rsidRPr="00FD2A0D" w:rsidRDefault="008F63E4" w:rsidP="008F63E4">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FD2A0D">
        <w:rPr>
          <w:rFonts w:ascii="Times New Roman" w:eastAsia="Times New Roman" w:hAnsi="Times New Roman" w:cs="Times New Roman"/>
          <w:color w:val="000000"/>
          <w:sz w:val="28"/>
          <w:szCs w:val="28"/>
          <w:lang w:eastAsia="ru-RU"/>
        </w:rPr>
        <w:t>Экскурсия по достопримечательным объектам природы, истории и культуры родного края.</w:t>
      </w:r>
    </w:p>
    <w:p w:rsidR="008F63E4" w:rsidRPr="00FD2A0D" w:rsidRDefault="008F63E4" w:rsidP="00FB0474">
      <w:pPr>
        <w:pStyle w:val="a3"/>
        <w:numPr>
          <w:ilvl w:val="0"/>
          <w:numId w:val="127"/>
        </w:numPr>
        <w:jc w:val="both"/>
        <w:rPr>
          <w:rFonts w:ascii="Times New Roman" w:eastAsia="Times New Roman" w:hAnsi="Times New Roman" w:cs="Times New Roman"/>
          <w:b/>
          <w:color w:val="000000"/>
          <w:sz w:val="28"/>
          <w:szCs w:val="28"/>
          <w:lang w:eastAsia="ru-RU"/>
        </w:rPr>
      </w:pPr>
      <w:r w:rsidRPr="00FD2A0D">
        <w:rPr>
          <w:rFonts w:ascii="Times New Roman" w:eastAsia="Times New Roman" w:hAnsi="Times New Roman" w:cs="Times New Roman"/>
          <w:b/>
          <w:color w:val="000000"/>
          <w:sz w:val="28"/>
          <w:szCs w:val="28"/>
          <w:lang w:eastAsia="ru-RU"/>
        </w:rPr>
        <w:t xml:space="preserve">Моя семья и родной край. </w:t>
      </w:r>
    </w:p>
    <w:p w:rsidR="008F63E4" w:rsidRDefault="008F63E4" w:rsidP="008F63E4">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FD2A0D">
        <w:rPr>
          <w:rFonts w:ascii="Times New Roman" w:eastAsia="Times New Roman" w:hAnsi="Times New Roman" w:cs="Times New Roman"/>
          <w:color w:val="000000"/>
          <w:sz w:val="28"/>
          <w:szCs w:val="28"/>
          <w:lang w:eastAsia="ru-RU"/>
        </w:rPr>
        <w:t xml:space="preserve">Что такое семья, род? Семейные предания, традиции и реликвии. Семейный архив. Памятные события в истории семьи. </w:t>
      </w:r>
    </w:p>
    <w:p w:rsidR="008F63E4" w:rsidRPr="00FD2A0D" w:rsidRDefault="008F63E4" w:rsidP="008F63E4">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FD2A0D">
        <w:rPr>
          <w:rFonts w:ascii="Times New Roman" w:eastAsia="Times New Roman" w:hAnsi="Times New Roman" w:cs="Times New Roman"/>
          <w:color w:val="000000"/>
          <w:sz w:val="28"/>
          <w:szCs w:val="28"/>
          <w:lang w:eastAsia="ru-RU"/>
        </w:rPr>
        <w:t>Запись воспоминаний и рассказов членов семьи о событиях, связанных с историей архивов и реликвий. Обсуждение собранных материалов.</w:t>
      </w:r>
    </w:p>
    <w:p w:rsidR="008F63E4" w:rsidRPr="00FD2A0D" w:rsidRDefault="008F63E4" w:rsidP="00FB0474">
      <w:pPr>
        <w:pStyle w:val="a3"/>
        <w:numPr>
          <w:ilvl w:val="0"/>
          <w:numId w:val="127"/>
        </w:numPr>
        <w:jc w:val="both"/>
        <w:rPr>
          <w:rFonts w:ascii="Times New Roman" w:eastAsia="Times New Roman" w:hAnsi="Times New Roman" w:cs="Times New Roman"/>
          <w:b/>
          <w:color w:val="000000"/>
          <w:sz w:val="28"/>
          <w:szCs w:val="28"/>
          <w:lang w:eastAsia="ru-RU"/>
        </w:rPr>
      </w:pPr>
      <w:r w:rsidRPr="00FD2A0D">
        <w:rPr>
          <w:rFonts w:ascii="Times New Roman" w:eastAsia="Times New Roman" w:hAnsi="Times New Roman" w:cs="Times New Roman"/>
          <w:b/>
          <w:color w:val="000000"/>
          <w:sz w:val="28"/>
          <w:szCs w:val="28"/>
          <w:lang w:eastAsia="ru-RU"/>
        </w:rPr>
        <w:t xml:space="preserve">Наша школа в истории края. </w:t>
      </w:r>
    </w:p>
    <w:p w:rsidR="008F63E4" w:rsidRDefault="008F63E4" w:rsidP="008F63E4">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FD2A0D">
        <w:rPr>
          <w:rFonts w:ascii="Times New Roman" w:eastAsia="Times New Roman" w:hAnsi="Times New Roman" w:cs="Times New Roman"/>
          <w:color w:val="000000"/>
          <w:sz w:val="28"/>
          <w:szCs w:val="28"/>
          <w:lang w:eastAsia="ru-RU"/>
        </w:rPr>
        <w:t xml:space="preserve">История развития </w:t>
      </w:r>
      <w:r w:rsidR="00492D14">
        <w:rPr>
          <w:rFonts w:ascii="Times New Roman" w:eastAsia="Times New Roman" w:hAnsi="Times New Roman" w:cs="Times New Roman"/>
          <w:color w:val="000000"/>
          <w:sz w:val="28"/>
          <w:szCs w:val="28"/>
          <w:lang w:eastAsia="ru-RU"/>
        </w:rPr>
        <w:t>Харловской</w:t>
      </w:r>
      <w:r w:rsidRPr="00FD2A0D">
        <w:rPr>
          <w:rFonts w:ascii="Times New Roman" w:eastAsia="Times New Roman" w:hAnsi="Times New Roman" w:cs="Times New Roman"/>
          <w:color w:val="000000"/>
          <w:sz w:val="28"/>
          <w:szCs w:val="28"/>
          <w:lang w:eastAsia="ru-RU"/>
        </w:rPr>
        <w:t xml:space="preserve"> школы. Школьные традиции и достопримечательности. Учителя и выпускники школы, их след в истории края. Публикации о школе, её учителях и выпускниках. Летопись школы. Школьный музей и архив. </w:t>
      </w:r>
    </w:p>
    <w:p w:rsidR="008F63E4" w:rsidRPr="00FD2A0D" w:rsidRDefault="008F63E4" w:rsidP="008F63E4">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FD2A0D">
        <w:rPr>
          <w:rFonts w:ascii="Times New Roman" w:eastAsia="Times New Roman" w:hAnsi="Times New Roman" w:cs="Times New Roman"/>
          <w:color w:val="000000"/>
          <w:sz w:val="28"/>
          <w:szCs w:val="28"/>
          <w:lang w:eastAsia="ru-RU"/>
        </w:rPr>
        <w:t>Запись воспоминаний и рассказов педагогов и выпускников, выявление у них материалов по истории школы. Переписка с педагогами и выпускниками, живущими за пределами родного края. Ведение исторической хроники и летописи школы.</w:t>
      </w:r>
    </w:p>
    <w:p w:rsidR="008F63E4" w:rsidRPr="00FD2A0D" w:rsidRDefault="008F63E4" w:rsidP="00FB0474">
      <w:pPr>
        <w:pStyle w:val="a3"/>
        <w:numPr>
          <w:ilvl w:val="0"/>
          <w:numId w:val="127"/>
        </w:numPr>
        <w:jc w:val="both"/>
        <w:rPr>
          <w:rFonts w:ascii="Times New Roman" w:eastAsia="Times New Roman" w:hAnsi="Times New Roman" w:cs="Times New Roman"/>
          <w:b/>
          <w:color w:val="000000"/>
          <w:sz w:val="28"/>
          <w:szCs w:val="28"/>
          <w:lang w:eastAsia="ru-RU"/>
        </w:rPr>
      </w:pPr>
      <w:r w:rsidRPr="00FD2A0D">
        <w:rPr>
          <w:rFonts w:ascii="Times New Roman" w:eastAsia="Times New Roman" w:hAnsi="Times New Roman" w:cs="Times New Roman"/>
          <w:b/>
          <w:color w:val="000000"/>
          <w:sz w:val="28"/>
          <w:szCs w:val="28"/>
          <w:lang w:eastAsia="ru-RU"/>
        </w:rPr>
        <w:t xml:space="preserve">Культурное наследие родного края. </w:t>
      </w:r>
    </w:p>
    <w:p w:rsidR="008F63E4" w:rsidRPr="00FD2A0D" w:rsidRDefault="008F63E4" w:rsidP="00492D14">
      <w:pPr>
        <w:ind w:firstLine="708"/>
        <w:jc w:val="both"/>
        <w:rPr>
          <w:rFonts w:ascii="Times New Roman" w:eastAsia="Times New Roman" w:hAnsi="Times New Roman" w:cs="Times New Roman"/>
          <w:color w:val="000000"/>
          <w:sz w:val="28"/>
          <w:szCs w:val="28"/>
          <w:lang w:eastAsia="ru-RU"/>
        </w:rPr>
      </w:pPr>
      <w:r w:rsidRPr="00FD2A0D">
        <w:rPr>
          <w:rFonts w:ascii="Times New Roman" w:eastAsia="Times New Roman" w:hAnsi="Times New Roman" w:cs="Times New Roman"/>
          <w:color w:val="000000"/>
          <w:sz w:val="28"/>
          <w:szCs w:val="28"/>
          <w:lang w:eastAsia="ru-RU"/>
        </w:rPr>
        <w:t xml:space="preserve">Понятие о культурном наследии. Материальные и духовные объекты культурного наследия. </w:t>
      </w:r>
    </w:p>
    <w:p w:rsidR="008F63E4" w:rsidRPr="00FD2A0D" w:rsidRDefault="008F63E4" w:rsidP="00FB0474">
      <w:pPr>
        <w:pStyle w:val="a3"/>
        <w:numPr>
          <w:ilvl w:val="0"/>
          <w:numId w:val="127"/>
        </w:numPr>
        <w:jc w:val="both"/>
        <w:rPr>
          <w:rFonts w:ascii="Times New Roman" w:eastAsia="Times New Roman" w:hAnsi="Times New Roman" w:cs="Times New Roman"/>
          <w:b/>
          <w:color w:val="000000"/>
          <w:sz w:val="28"/>
          <w:szCs w:val="28"/>
          <w:lang w:eastAsia="ru-RU"/>
        </w:rPr>
      </w:pPr>
      <w:r w:rsidRPr="00FD2A0D">
        <w:rPr>
          <w:rFonts w:ascii="Times New Roman" w:eastAsia="Times New Roman" w:hAnsi="Times New Roman" w:cs="Times New Roman"/>
          <w:b/>
          <w:color w:val="000000"/>
          <w:sz w:val="28"/>
          <w:szCs w:val="28"/>
          <w:lang w:eastAsia="ru-RU"/>
        </w:rPr>
        <w:t xml:space="preserve">Военная слава земляков. </w:t>
      </w:r>
    </w:p>
    <w:p w:rsidR="008F63E4" w:rsidRPr="00FD2A0D" w:rsidRDefault="008F63E4" w:rsidP="008F63E4">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FD2A0D">
        <w:rPr>
          <w:rFonts w:ascii="Times New Roman" w:eastAsia="Times New Roman" w:hAnsi="Times New Roman" w:cs="Times New Roman"/>
          <w:color w:val="000000"/>
          <w:sz w:val="28"/>
          <w:szCs w:val="28"/>
          <w:lang w:eastAsia="ru-RU"/>
        </w:rPr>
        <w:t xml:space="preserve">Военные традиции земляков. Жители родного края – участники ВОВ и других военных действий. Выпускники школы в рядах Вооруженных </w:t>
      </w:r>
      <w:r w:rsidRPr="00FD2A0D">
        <w:rPr>
          <w:rFonts w:ascii="Times New Roman" w:eastAsia="Times New Roman" w:hAnsi="Times New Roman" w:cs="Times New Roman"/>
          <w:color w:val="000000"/>
          <w:sz w:val="28"/>
          <w:szCs w:val="28"/>
          <w:lang w:eastAsia="ru-RU"/>
        </w:rPr>
        <w:lastRenderedPageBreak/>
        <w:t>Сил России. Военные реликвии семьи. Служба в армии – почетная обязанность гражданина России.</w:t>
      </w:r>
    </w:p>
    <w:p w:rsidR="008F63E4" w:rsidRPr="00FD2A0D" w:rsidRDefault="008F63E4" w:rsidP="008F63E4">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FD2A0D">
        <w:rPr>
          <w:rFonts w:ascii="Times New Roman" w:eastAsia="Times New Roman" w:hAnsi="Times New Roman" w:cs="Times New Roman"/>
          <w:color w:val="000000"/>
          <w:sz w:val="28"/>
          <w:szCs w:val="28"/>
          <w:lang w:eastAsia="ru-RU"/>
        </w:rPr>
        <w:t xml:space="preserve">Выявление ветеранов ВОВ, выпускников школы – кадровых военных или прошедших действительную военную службу. Сбор информации у родственников и знакомых. Поисковая работа в изучении материалов, фотографий участников ВОВ нашего края. Сбор, накопление, оформление материалов и документов для пополнения фондов музея. </w:t>
      </w:r>
    </w:p>
    <w:p w:rsidR="008F63E4" w:rsidRPr="00FD2A0D" w:rsidRDefault="008F63E4" w:rsidP="00FB0474">
      <w:pPr>
        <w:pStyle w:val="a3"/>
        <w:numPr>
          <w:ilvl w:val="0"/>
          <w:numId w:val="127"/>
        </w:numPr>
        <w:jc w:val="both"/>
        <w:rPr>
          <w:rFonts w:ascii="Times New Roman" w:eastAsia="Times New Roman" w:hAnsi="Times New Roman" w:cs="Times New Roman"/>
          <w:b/>
          <w:color w:val="000000"/>
          <w:sz w:val="28"/>
          <w:szCs w:val="28"/>
          <w:lang w:eastAsia="ru-RU"/>
        </w:rPr>
      </w:pPr>
      <w:r w:rsidRPr="00FD2A0D">
        <w:rPr>
          <w:rFonts w:ascii="Times New Roman" w:eastAsia="Times New Roman" w:hAnsi="Times New Roman" w:cs="Times New Roman"/>
          <w:b/>
          <w:color w:val="000000"/>
          <w:sz w:val="28"/>
          <w:szCs w:val="28"/>
          <w:lang w:eastAsia="ru-RU"/>
        </w:rPr>
        <w:t xml:space="preserve">История </w:t>
      </w:r>
      <w:r w:rsidR="00492D14">
        <w:rPr>
          <w:rFonts w:ascii="Times New Roman" w:eastAsia="Times New Roman" w:hAnsi="Times New Roman" w:cs="Times New Roman"/>
          <w:b/>
          <w:color w:val="000000"/>
          <w:sz w:val="28"/>
          <w:szCs w:val="28"/>
          <w:lang w:eastAsia="ru-RU"/>
        </w:rPr>
        <w:t>с</w:t>
      </w:r>
      <w:r w:rsidRPr="00FD2A0D">
        <w:rPr>
          <w:rFonts w:ascii="Times New Roman" w:eastAsia="Times New Roman" w:hAnsi="Times New Roman" w:cs="Times New Roman"/>
          <w:b/>
          <w:color w:val="000000"/>
          <w:sz w:val="28"/>
          <w:szCs w:val="28"/>
          <w:lang w:eastAsia="ru-RU"/>
        </w:rPr>
        <w:t>.</w:t>
      </w:r>
      <w:r w:rsidR="00492D14">
        <w:rPr>
          <w:rFonts w:ascii="Times New Roman" w:eastAsia="Times New Roman" w:hAnsi="Times New Roman" w:cs="Times New Roman"/>
          <w:b/>
          <w:color w:val="000000"/>
          <w:sz w:val="28"/>
          <w:szCs w:val="28"/>
          <w:lang w:eastAsia="ru-RU"/>
        </w:rPr>
        <w:t xml:space="preserve"> Харловское</w:t>
      </w:r>
      <w:r w:rsidRPr="00FD2A0D">
        <w:rPr>
          <w:rFonts w:ascii="Times New Roman" w:eastAsia="Times New Roman" w:hAnsi="Times New Roman" w:cs="Times New Roman"/>
          <w:b/>
          <w:color w:val="000000"/>
          <w:sz w:val="28"/>
          <w:szCs w:val="28"/>
          <w:lang w:eastAsia="ru-RU"/>
        </w:rPr>
        <w:t xml:space="preserve"> </w:t>
      </w:r>
    </w:p>
    <w:p w:rsidR="008F63E4" w:rsidRPr="00FD2A0D" w:rsidRDefault="008F63E4" w:rsidP="008F63E4">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Pr>
          <w:rFonts w:ascii="Times New Roman" w:eastAsia="Times New Roman" w:hAnsi="Times New Roman" w:cs="Times New Roman"/>
          <w:color w:val="000000"/>
          <w:sz w:val="28"/>
          <w:szCs w:val="28"/>
          <w:lang w:eastAsia="ru-RU"/>
        </w:rPr>
        <w:t xml:space="preserve">Изучение истории </w:t>
      </w:r>
      <w:r w:rsidR="00492D14">
        <w:rPr>
          <w:rFonts w:ascii="Times New Roman" w:eastAsia="Times New Roman" w:hAnsi="Times New Roman" w:cs="Times New Roman"/>
          <w:color w:val="000000"/>
          <w:sz w:val="28"/>
          <w:szCs w:val="28"/>
          <w:lang w:eastAsia="ru-RU"/>
        </w:rPr>
        <w:t>с. Харловское.</w:t>
      </w:r>
    </w:p>
    <w:p w:rsidR="008F63E4" w:rsidRPr="00FD2A0D" w:rsidRDefault="008F63E4" w:rsidP="008F63E4">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FD2A0D">
        <w:rPr>
          <w:rFonts w:ascii="Times New Roman" w:eastAsia="Times New Roman" w:hAnsi="Times New Roman" w:cs="Times New Roman"/>
          <w:color w:val="000000"/>
          <w:sz w:val="28"/>
          <w:szCs w:val="28"/>
          <w:lang w:eastAsia="ru-RU"/>
        </w:rPr>
        <w:t xml:space="preserve">Сбор материалов об истории </w:t>
      </w:r>
      <w:r w:rsidR="00492D14">
        <w:rPr>
          <w:rFonts w:ascii="Times New Roman" w:eastAsia="Times New Roman" w:hAnsi="Times New Roman" w:cs="Times New Roman"/>
          <w:color w:val="000000"/>
          <w:sz w:val="28"/>
          <w:szCs w:val="28"/>
          <w:lang w:eastAsia="ru-RU"/>
        </w:rPr>
        <w:t>с. Харловское.</w:t>
      </w:r>
    </w:p>
    <w:p w:rsidR="008F63E4" w:rsidRPr="00FD2A0D" w:rsidRDefault="008F63E4" w:rsidP="00FB0474">
      <w:pPr>
        <w:pStyle w:val="a3"/>
        <w:numPr>
          <w:ilvl w:val="0"/>
          <w:numId w:val="127"/>
        </w:numPr>
        <w:jc w:val="both"/>
        <w:rPr>
          <w:rFonts w:ascii="Times New Roman" w:eastAsia="Times New Roman" w:hAnsi="Times New Roman" w:cs="Times New Roman"/>
          <w:b/>
          <w:color w:val="000000"/>
          <w:sz w:val="28"/>
          <w:szCs w:val="28"/>
          <w:lang w:eastAsia="ru-RU"/>
        </w:rPr>
      </w:pPr>
      <w:r w:rsidRPr="00FD2A0D">
        <w:rPr>
          <w:rFonts w:ascii="Times New Roman" w:eastAsia="Times New Roman" w:hAnsi="Times New Roman" w:cs="Times New Roman"/>
          <w:b/>
          <w:color w:val="000000"/>
          <w:sz w:val="28"/>
          <w:szCs w:val="28"/>
          <w:lang w:eastAsia="ru-RU"/>
        </w:rPr>
        <w:t xml:space="preserve">Участие в массовых  экскурсионно-краеведческих мероприятиях. </w:t>
      </w:r>
    </w:p>
    <w:p w:rsidR="00E94750" w:rsidRDefault="008F63E4" w:rsidP="008F63E4">
      <w:pPr>
        <w:ind w:firstLine="567"/>
        <w:jc w:val="both"/>
        <w:rPr>
          <w:rFonts w:ascii="Times New Roman" w:eastAsia="Times New Roman" w:hAnsi="Times New Roman" w:cs="Times New Roman"/>
          <w:b/>
          <w:color w:val="000000"/>
          <w:sz w:val="28"/>
          <w:szCs w:val="28"/>
          <w:lang w:eastAsia="ru-RU"/>
        </w:rPr>
      </w:pPr>
      <w:r w:rsidRPr="00FD2A0D">
        <w:rPr>
          <w:rFonts w:ascii="Times New Roman" w:eastAsia="Times New Roman" w:hAnsi="Times New Roman" w:cs="Times New Roman"/>
          <w:color w:val="000000"/>
          <w:sz w:val="28"/>
          <w:szCs w:val="28"/>
          <w:lang w:eastAsia="ru-RU"/>
        </w:rPr>
        <w:t>Участие в районных краеведческих мероприятиях и др.</w:t>
      </w:r>
    </w:p>
    <w:p w:rsidR="00E94750" w:rsidRDefault="00E94750">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E94750" w:rsidRPr="007472A8" w:rsidTr="00BE23D5">
        <w:tc>
          <w:tcPr>
            <w:tcW w:w="4075" w:type="dxa"/>
            <w:hideMark/>
          </w:tcPr>
          <w:p w:rsidR="00E94750" w:rsidRPr="007472A8" w:rsidRDefault="00E94750" w:rsidP="00BE23D5">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E94750" w:rsidRPr="007472A8" w:rsidRDefault="00E94750" w:rsidP="00E94750">
      <w:pPr>
        <w:tabs>
          <w:tab w:val="left" w:pos="851"/>
        </w:tabs>
        <w:spacing w:after="0"/>
        <w:ind w:firstLine="709"/>
        <w:jc w:val="both"/>
        <w:rPr>
          <w:rFonts w:ascii="Times New Roman" w:eastAsia="MS Mincho" w:hAnsi="Times New Roman" w:cs="Times New Roman"/>
          <w:color w:val="00B050"/>
          <w:sz w:val="28"/>
          <w:szCs w:val="28"/>
          <w:lang w:eastAsia="ja-JP"/>
        </w:rPr>
      </w:pPr>
    </w:p>
    <w:p w:rsidR="00E94750" w:rsidRPr="007472A8" w:rsidRDefault="00E94750" w:rsidP="00E94750">
      <w:pPr>
        <w:tabs>
          <w:tab w:val="left" w:pos="851"/>
        </w:tabs>
        <w:spacing w:after="0"/>
        <w:ind w:firstLine="709"/>
        <w:jc w:val="both"/>
        <w:rPr>
          <w:rFonts w:ascii="Times New Roman" w:eastAsia="Times New Roman" w:hAnsi="Times New Roman" w:cs="Times New Roman"/>
          <w:color w:val="00B050"/>
          <w:sz w:val="28"/>
          <w:szCs w:val="28"/>
          <w:lang w:eastAsia="ru-RU"/>
        </w:rPr>
      </w:pPr>
    </w:p>
    <w:p w:rsidR="00E94750" w:rsidRPr="007472A8" w:rsidRDefault="00E94750" w:rsidP="00E94750">
      <w:pPr>
        <w:tabs>
          <w:tab w:val="left" w:pos="851"/>
        </w:tabs>
        <w:spacing w:after="0"/>
        <w:ind w:firstLine="709"/>
        <w:jc w:val="both"/>
        <w:rPr>
          <w:rFonts w:ascii="Times New Roman" w:eastAsia="Times New Roman" w:hAnsi="Times New Roman" w:cs="Times New Roman"/>
          <w:color w:val="00B050"/>
          <w:sz w:val="28"/>
          <w:szCs w:val="28"/>
          <w:lang w:eastAsia="ru-RU"/>
        </w:rPr>
      </w:pPr>
    </w:p>
    <w:p w:rsidR="00E94750" w:rsidRPr="007472A8" w:rsidRDefault="00E94750" w:rsidP="00E94750">
      <w:pPr>
        <w:tabs>
          <w:tab w:val="left" w:pos="851"/>
        </w:tabs>
        <w:spacing w:after="0"/>
        <w:ind w:firstLine="709"/>
        <w:jc w:val="both"/>
        <w:rPr>
          <w:rFonts w:ascii="Times New Roman" w:eastAsia="Times New Roman" w:hAnsi="Times New Roman" w:cs="Times New Roman"/>
          <w:color w:val="00B050"/>
          <w:sz w:val="28"/>
          <w:szCs w:val="28"/>
          <w:lang w:eastAsia="ru-RU"/>
        </w:rPr>
      </w:pPr>
    </w:p>
    <w:p w:rsidR="00E94750" w:rsidRPr="007472A8" w:rsidRDefault="00E94750" w:rsidP="00E94750">
      <w:pPr>
        <w:tabs>
          <w:tab w:val="left" w:pos="851"/>
        </w:tabs>
        <w:spacing w:after="0"/>
        <w:ind w:firstLine="709"/>
        <w:jc w:val="both"/>
        <w:rPr>
          <w:rFonts w:ascii="Times New Roman" w:eastAsia="Times New Roman" w:hAnsi="Times New Roman" w:cs="Times New Roman"/>
          <w:color w:val="00B050"/>
          <w:sz w:val="28"/>
          <w:szCs w:val="28"/>
          <w:lang w:eastAsia="ru-RU"/>
        </w:rPr>
      </w:pPr>
    </w:p>
    <w:p w:rsidR="00E94750" w:rsidRPr="007472A8" w:rsidRDefault="00E94750" w:rsidP="00E94750">
      <w:pPr>
        <w:tabs>
          <w:tab w:val="left" w:pos="851"/>
        </w:tabs>
        <w:spacing w:after="0"/>
        <w:ind w:firstLine="709"/>
        <w:jc w:val="both"/>
        <w:rPr>
          <w:rFonts w:ascii="Times New Roman" w:eastAsia="Times New Roman" w:hAnsi="Times New Roman" w:cs="Times New Roman"/>
          <w:color w:val="00B050"/>
          <w:sz w:val="28"/>
          <w:szCs w:val="28"/>
          <w:lang w:eastAsia="ru-RU"/>
        </w:rPr>
      </w:pPr>
    </w:p>
    <w:p w:rsidR="00E94750" w:rsidRPr="007472A8" w:rsidRDefault="00E94750" w:rsidP="00E94750">
      <w:pPr>
        <w:tabs>
          <w:tab w:val="left" w:pos="851"/>
        </w:tabs>
        <w:spacing w:after="0"/>
        <w:ind w:firstLine="709"/>
        <w:jc w:val="both"/>
        <w:rPr>
          <w:rFonts w:ascii="Times New Roman" w:eastAsia="Times New Roman" w:hAnsi="Times New Roman" w:cs="Times New Roman"/>
          <w:color w:val="00B050"/>
          <w:sz w:val="28"/>
          <w:szCs w:val="28"/>
          <w:lang w:eastAsia="ru-RU"/>
        </w:rPr>
      </w:pPr>
    </w:p>
    <w:p w:rsidR="00E94750" w:rsidRPr="007472A8" w:rsidRDefault="00E94750" w:rsidP="00E94750">
      <w:pPr>
        <w:tabs>
          <w:tab w:val="left" w:pos="851"/>
        </w:tabs>
        <w:spacing w:after="0"/>
        <w:ind w:firstLine="709"/>
        <w:jc w:val="both"/>
        <w:rPr>
          <w:rFonts w:ascii="Times New Roman" w:eastAsia="Times New Roman" w:hAnsi="Times New Roman" w:cs="Times New Roman"/>
          <w:color w:val="00B050"/>
          <w:sz w:val="28"/>
          <w:szCs w:val="28"/>
          <w:lang w:eastAsia="ru-RU"/>
        </w:rPr>
      </w:pPr>
    </w:p>
    <w:p w:rsidR="00E94750" w:rsidRPr="007472A8" w:rsidRDefault="00E94750" w:rsidP="00E94750">
      <w:pPr>
        <w:tabs>
          <w:tab w:val="left" w:pos="851"/>
        </w:tabs>
        <w:spacing w:after="0"/>
        <w:ind w:firstLine="709"/>
        <w:jc w:val="both"/>
        <w:rPr>
          <w:rFonts w:ascii="Times New Roman" w:eastAsia="Times New Roman" w:hAnsi="Times New Roman" w:cs="Times New Roman"/>
          <w:color w:val="00B050"/>
          <w:sz w:val="28"/>
          <w:szCs w:val="28"/>
          <w:lang w:eastAsia="ru-RU"/>
        </w:rPr>
      </w:pPr>
    </w:p>
    <w:p w:rsidR="00E94750" w:rsidRPr="007472A8" w:rsidRDefault="00E94750" w:rsidP="00E94750">
      <w:pPr>
        <w:tabs>
          <w:tab w:val="left" w:pos="851"/>
        </w:tabs>
        <w:spacing w:after="0"/>
        <w:ind w:firstLine="709"/>
        <w:jc w:val="both"/>
        <w:rPr>
          <w:rFonts w:ascii="Times New Roman" w:eastAsia="Times New Roman" w:hAnsi="Times New Roman" w:cs="Times New Roman"/>
          <w:color w:val="00B050"/>
          <w:sz w:val="28"/>
          <w:szCs w:val="28"/>
          <w:lang w:eastAsia="ru-RU"/>
        </w:rPr>
      </w:pPr>
    </w:p>
    <w:p w:rsidR="00E94750" w:rsidRPr="007472A8" w:rsidRDefault="00E94750" w:rsidP="00E94750">
      <w:pPr>
        <w:tabs>
          <w:tab w:val="left" w:pos="851"/>
        </w:tabs>
        <w:spacing w:after="0"/>
        <w:ind w:firstLine="709"/>
        <w:jc w:val="both"/>
        <w:rPr>
          <w:rFonts w:ascii="Times New Roman" w:eastAsia="Times New Roman" w:hAnsi="Times New Roman" w:cs="Times New Roman"/>
          <w:color w:val="00B050"/>
          <w:sz w:val="28"/>
          <w:szCs w:val="28"/>
          <w:lang w:eastAsia="ru-RU"/>
        </w:rPr>
      </w:pPr>
    </w:p>
    <w:p w:rsidR="00E94750" w:rsidRPr="007472A8" w:rsidRDefault="00E94750" w:rsidP="00E94750">
      <w:pPr>
        <w:tabs>
          <w:tab w:val="left" w:pos="851"/>
        </w:tabs>
        <w:spacing w:after="0"/>
        <w:ind w:firstLine="709"/>
        <w:jc w:val="both"/>
        <w:rPr>
          <w:rFonts w:ascii="Times New Roman" w:eastAsia="Times New Roman" w:hAnsi="Times New Roman" w:cs="Times New Roman"/>
          <w:color w:val="00B050"/>
          <w:sz w:val="28"/>
          <w:szCs w:val="28"/>
          <w:lang w:eastAsia="ru-RU"/>
        </w:rPr>
      </w:pPr>
    </w:p>
    <w:p w:rsidR="00E94750" w:rsidRPr="007472A8" w:rsidRDefault="00E94750" w:rsidP="00E94750">
      <w:pPr>
        <w:tabs>
          <w:tab w:val="left" w:pos="851"/>
        </w:tabs>
        <w:spacing w:after="0"/>
        <w:ind w:firstLine="709"/>
        <w:jc w:val="both"/>
        <w:rPr>
          <w:rFonts w:ascii="Times New Roman" w:eastAsia="Times New Roman" w:hAnsi="Times New Roman" w:cs="Times New Roman"/>
          <w:color w:val="00B050"/>
          <w:sz w:val="28"/>
          <w:szCs w:val="28"/>
          <w:lang w:eastAsia="ru-RU"/>
        </w:rPr>
      </w:pPr>
    </w:p>
    <w:p w:rsidR="00E94750" w:rsidRPr="007472A8" w:rsidRDefault="00E94750" w:rsidP="00E94750">
      <w:pPr>
        <w:tabs>
          <w:tab w:val="left" w:pos="851"/>
        </w:tabs>
        <w:spacing w:after="0"/>
        <w:ind w:firstLine="709"/>
        <w:jc w:val="both"/>
        <w:rPr>
          <w:rFonts w:ascii="Times New Roman" w:eastAsia="Times New Roman" w:hAnsi="Times New Roman" w:cs="Times New Roman"/>
          <w:color w:val="00B050"/>
          <w:sz w:val="28"/>
          <w:szCs w:val="28"/>
          <w:lang w:eastAsia="ru-RU"/>
        </w:rPr>
      </w:pPr>
    </w:p>
    <w:p w:rsidR="00E94750" w:rsidRPr="007472A8" w:rsidRDefault="00E94750" w:rsidP="00E94750">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E94750" w:rsidRPr="007472A8" w:rsidRDefault="00E94750" w:rsidP="00E94750">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Поисково-исследовательская работа</w:t>
      </w:r>
      <w:r w:rsidRPr="007472A8">
        <w:rPr>
          <w:rFonts w:ascii="Times New Roman" w:eastAsia="Times New Roman" w:hAnsi="Times New Roman" w:cs="Times New Roman"/>
          <w:b/>
          <w:color w:val="000000"/>
          <w:sz w:val="32"/>
          <w:szCs w:val="28"/>
          <w:lang w:eastAsia="ru-RU"/>
        </w:rPr>
        <w:t>»</w:t>
      </w:r>
    </w:p>
    <w:p w:rsidR="00E94750" w:rsidRPr="007472A8" w:rsidRDefault="00E94750" w:rsidP="00E94750">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E94750" w:rsidRPr="007472A8" w:rsidRDefault="00E94750" w:rsidP="00E94750">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Музееведение</w:t>
      </w:r>
      <w:r w:rsidRPr="007472A8">
        <w:rPr>
          <w:rFonts w:ascii="Times New Roman" w:eastAsia="Times New Roman" w:hAnsi="Times New Roman" w:cs="Times New Roman"/>
          <w:color w:val="000000"/>
          <w:sz w:val="28"/>
          <w:szCs w:val="28"/>
          <w:lang w:eastAsia="ru-RU"/>
        </w:rPr>
        <w:t>»,</w:t>
      </w:r>
    </w:p>
    <w:p w:rsidR="00E94750" w:rsidRDefault="00E94750" w:rsidP="00E94750">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Свалухина Л.И.,</w:t>
      </w:r>
    </w:p>
    <w:p w:rsidR="007440DC" w:rsidRDefault="007440DC" w:rsidP="00E94750">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94750">
        <w:rPr>
          <w:rFonts w:ascii="Times New Roman" w:eastAsia="Times New Roman" w:hAnsi="Times New Roman" w:cs="Times New Roman"/>
          <w:color w:val="000000"/>
          <w:sz w:val="28"/>
          <w:szCs w:val="28"/>
          <w:lang w:eastAsia="ru-RU"/>
        </w:rPr>
        <w:t xml:space="preserve"> год обучения</w:t>
      </w:r>
      <w:r w:rsidR="00E94750" w:rsidRPr="007472A8">
        <w:rPr>
          <w:rFonts w:ascii="Times New Roman" w:eastAsia="Times New Roman" w:hAnsi="Times New Roman" w:cs="Times New Roman"/>
          <w:color w:val="000000"/>
          <w:sz w:val="28"/>
          <w:szCs w:val="28"/>
          <w:lang w:eastAsia="ru-RU"/>
        </w:rPr>
        <w:t>)</w:t>
      </w:r>
    </w:p>
    <w:p w:rsidR="007440DC" w:rsidRDefault="007440D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440DC" w:rsidRPr="00C12E09" w:rsidRDefault="007440DC" w:rsidP="007440DC">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585D90">
        <w:rPr>
          <w:rFonts w:ascii="Times New Roman" w:eastAsia="Times New Roman" w:hAnsi="Times New Roman" w:cs="Times New Roman"/>
          <w:color w:val="000000"/>
          <w:sz w:val="28"/>
          <w:szCs w:val="28"/>
          <w:lang w:eastAsia="ru-RU"/>
        </w:rPr>
        <w:t xml:space="preserve">младшего, </w:t>
      </w:r>
      <w:r w:rsidRPr="00C12E09">
        <w:rPr>
          <w:rFonts w:ascii="Times New Roman" w:eastAsia="Times New Roman" w:hAnsi="Times New Roman" w:cs="Times New Roman"/>
          <w:color w:val="000000"/>
          <w:sz w:val="28"/>
          <w:szCs w:val="28"/>
          <w:lang w:eastAsia="ru-RU"/>
        </w:rPr>
        <w:t>среднего</w:t>
      </w:r>
      <w:r w:rsidR="00585D90">
        <w:rPr>
          <w:rFonts w:ascii="Times New Roman" w:eastAsia="Times New Roman" w:hAnsi="Times New Roman" w:cs="Times New Roman"/>
          <w:color w:val="000000"/>
          <w:sz w:val="28"/>
          <w:szCs w:val="28"/>
          <w:lang w:eastAsia="ru-RU"/>
        </w:rPr>
        <w:t xml:space="preserve"> и старшего</w:t>
      </w:r>
      <w:r w:rsidRPr="00C12E09">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7440DC" w:rsidRPr="00C12E09" w:rsidRDefault="007440DC" w:rsidP="007440DC">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Pr>
          <w:rFonts w:ascii="Times New Roman" w:eastAsia="Times New Roman" w:hAnsi="Times New Roman" w:cs="Times New Roman"/>
          <w:color w:val="000000"/>
          <w:sz w:val="28"/>
          <w:szCs w:val="28"/>
          <w:lang w:eastAsia="ru-RU"/>
        </w:rPr>
        <w:t>36</w:t>
      </w:r>
      <w:r w:rsidRPr="00C12E09">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ов</w:t>
      </w:r>
      <w:r w:rsidRPr="00C12E09">
        <w:rPr>
          <w:rFonts w:ascii="Times New Roman" w:eastAsia="Times New Roman" w:hAnsi="Times New Roman" w:cs="Times New Roman"/>
          <w:color w:val="000000"/>
          <w:sz w:val="28"/>
          <w:szCs w:val="28"/>
          <w:lang w:eastAsia="ru-RU"/>
        </w:rPr>
        <w:t xml:space="preserve"> (в том числе, теоретические занятия – </w:t>
      </w:r>
      <w:r>
        <w:rPr>
          <w:rFonts w:ascii="Times New Roman" w:eastAsia="Times New Roman" w:hAnsi="Times New Roman" w:cs="Times New Roman"/>
          <w:color w:val="000000"/>
          <w:sz w:val="28"/>
          <w:szCs w:val="28"/>
          <w:lang w:eastAsia="ru-RU"/>
        </w:rPr>
        <w:t>10</w:t>
      </w:r>
      <w:r w:rsidRPr="00C12E09">
        <w:rPr>
          <w:rFonts w:ascii="Times New Roman" w:eastAsia="Times New Roman" w:hAnsi="Times New Roman" w:cs="Times New Roman"/>
          <w:color w:val="000000"/>
          <w:sz w:val="28"/>
          <w:szCs w:val="28"/>
          <w:lang w:eastAsia="ru-RU"/>
        </w:rPr>
        <w:t xml:space="preserve">, практические занятия – </w:t>
      </w:r>
      <w:r>
        <w:rPr>
          <w:rFonts w:ascii="Times New Roman" w:eastAsia="Times New Roman" w:hAnsi="Times New Roman" w:cs="Times New Roman"/>
          <w:color w:val="000000"/>
          <w:sz w:val="28"/>
          <w:szCs w:val="28"/>
          <w:lang w:eastAsia="ru-RU"/>
        </w:rPr>
        <w:t>26</w:t>
      </w:r>
      <w:r w:rsidRPr="00C12E09">
        <w:rPr>
          <w:rFonts w:ascii="Times New Roman" w:eastAsia="Times New Roman" w:hAnsi="Times New Roman" w:cs="Times New Roman"/>
          <w:color w:val="000000"/>
          <w:sz w:val="28"/>
          <w:szCs w:val="28"/>
          <w:lang w:eastAsia="ru-RU"/>
        </w:rPr>
        <w:t>).</w:t>
      </w:r>
    </w:p>
    <w:p w:rsidR="00E94750" w:rsidRDefault="007440DC" w:rsidP="007440DC">
      <w:pPr>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7440DC" w:rsidRDefault="007440DC" w:rsidP="00FB0474">
      <w:pPr>
        <w:pStyle w:val="a3"/>
        <w:numPr>
          <w:ilvl w:val="0"/>
          <w:numId w:val="104"/>
        </w:num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Учено-тематическое планирование по курсу</w:t>
      </w:r>
    </w:p>
    <w:p w:rsidR="007440DC" w:rsidRDefault="007440DC" w:rsidP="007440DC">
      <w:p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 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1134"/>
        <w:gridCol w:w="1134"/>
        <w:gridCol w:w="1485"/>
        <w:gridCol w:w="2058"/>
      </w:tblGrid>
      <w:tr w:rsidR="007440DC" w:rsidRPr="007440DC" w:rsidTr="007440DC">
        <w:trPr>
          <w:trHeight w:val="255"/>
        </w:trPr>
        <w:tc>
          <w:tcPr>
            <w:tcW w:w="675" w:type="dxa"/>
            <w:vMerge w:val="restart"/>
            <w:shd w:val="clear" w:color="auto" w:fill="auto"/>
          </w:tcPr>
          <w:p w:rsidR="007440DC" w:rsidRPr="007440DC" w:rsidRDefault="007440DC" w:rsidP="007440DC">
            <w:pPr>
              <w:spacing w:after="0" w:line="240" w:lineRule="auto"/>
              <w:jc w:val="center"/>
              <w:rPr>
                <w:rFonts w:ascii="Times New Roman" w:eastAsia="Times New Roman" w:hAnsi="Times New Roman" w:cs="Times New Roman"/>
                <w:b/>
                <w:bCs/>
                <w:color w:val="000000"/>
                <w:sz w:val="28"/>
                <w:szCs w:val="28"/>
                <w:lang w:eastAsia="ru-RU"/>
              </w:rPr>
            </w:pPr>
            <w:r w:rsidRPr="007440DC">
              <w:rPr>
                <w:rFonts w:ascii="Times New Roman" w:eastAsia="Times New Roman" w:hAnsi="Times New Roman" w:cs="Times New Roman"/>
                <w:b/>
                <w:sz w:val="28"/>
                <w:szCs w:val="28"/>
                <w:lang w:eastAsia="ru-RU"/>
              </w:rPr>
              <w:t>№</w:t>
            </w:r>
            <w:r w:rsidRPr="007440DC">
              <w:rPr>
                <w:rFonts w:ascii="Times New Roman" w:eastAsia="Times New Roman" w:hAnsi="Times New Roman" w:cs="Times New Roman"/>
                <w:b/>
                <w:sz w:val="28"/>
                <w:szCs w:val="28"/>
                <w:lang w:eastAsia="ru-RU"/>
              </w:rPr>
              <w:br/>
              <w:t>п/п</w:t>
            </w:r>
          </w:p>
        </w:tc>
        <w:tc>
          <w:tcPr>
            <w:tcW w:w="3261" w:type="dxa"/>
            <w:vMerge w:val="restart"/>
            <w:shd w:val="clear" w:color="auto" w:fill="auto"/>
          </w:tcPr>
          <w:p w:rsidR="007440DC" w:rsidRPr="007440DC" w:rsidRDefault="007440DC" w:rsidP="007440DC">
            <w:pPr>
              <w:spacing w:after="0" w:line="240" w:lineRule="auto"/>
              <w:jc w:val="center"/>
              <w:rPr>
                <w:rFonts w:ascii="Times New Roman" w:eastAsia="Times New Roman" w:hAnsi="Times New Roman" w:cs="Times New Roman"/>
                <w:b/>
                <w:bCs/>
                <w:color w:val="000000"/>
                <w:sz w:val="28"/>
                <w:szCs w:val="28"/>
                <w:lang w:eastAsia="ru-RU"/>
              </w:rPr>
            </w:pPr>
            <w:r w:rsidRPr="007440DC">
              <w:rPr>
                <w:rFonts w:ascii="Times New Roman" w:eastAsia="Times New Roman" w:hAnsi="Times New Roman" w:cs="Times New Roman"/>
                <w:b/>
                <w:bCs/>
                <w:color w:val="000000"/>
                <w:sz w:val="28"/>
                <w:szCs w:val="28"/>
                <w:lang w:eastAsia="ru-RU"/>
              </w:rPr>
              <w:t>Название раздела, темы</w:t>
            </w:r>
          </w:p>
        </w:tc>
        <w:tc>
          <w:tcPr>
            <w:tcW w:w="3753" w:type="dxa"/>
            <w:gridSpan w:val="3"/>
            <w:shd w:val="clear" w:color="auto" w:fill="auto"/>
          </w:tcPr>
          <w:p w:rsidR="007440DC" w:rsidRPr="007440DC" w:rsidRDefault="007440DC" w:rsidP="007440DC">
            <w:pPr>
              <w:spacing w:after="0" w:line="240" w:lineRule="auto"/>
              <w:jc w:val="center"/>
              <w:rPr>
                <w:rFonts w:ascii="Times New Roman" w:eastAsia="Times New Roman" w:hAnsi="Times New Roman" w:cs="Times New Roman"/>
                <w:b/>
                <w:bCs/>
                <w:color w:val="000000"/>
                <w:sz w:val="28"/>
                <w:szCs w:val="28"/>
                <w:lang w:eastAsia="ru-RU"/>
              </w:rPr>
            </w:pPr>
            <w:r w:rsidRPr="007440DC">
              <w:rPr>
                <w:rFonts w:ascii="Times New Roman" w:eastAsia="Times New Roman" w:hAnsi="Times New Roman" w:cs="Times New Roman"/>
                <w:b/>
                <w:bCs/>
                <w:color w:val="000000"/>
                <w:sz w:val="28"/>
                <w:szCs w:val="28"/>
                <w:lang w:eastAsia="ru-RU"/>
              </w:rPr>
              <w:t>Количество часов</w:t>
            </w:r>
          </w:p>
        </w:tc>
        <w:tc>
          <w:tcPr>
            <w:tcW w:w="2058" w:type="dxa"/>
            <w:vMerge w:val="restart"/>
            <w:shd w:val="clear" w:color="auto" w:fill="auto"/>
          </w:tcPr>
          <w:p w:rsidR="007440DC" w:rsidRPr="007440DC" w:rsidRDefault="007440DC" w:rsidP="007440DC">
            <w:pPr>
              <w:spacing w:after="0" w:line="240" w:lineRule="auto"/>
              <w:jc w:val="center"/>
              <w:rPr>
                <w:rFonts w:ascii="Times New Roman" w:eastAsia="Times New Roman" w:hAnsi="Times New Roman" w:cs="Times New Roman"/>
                <w:b/>
                <w:bCs/>
                <w:color w:val="000000"/>
                <w:sz w:val="28"/>
                <w:szCs w:val="28"/>
                <w:lang w:eastAsia="ru-RU"/>
              </w:rPr>
            </w:pPr>
            <w:r w:rsidRPr="007440DC">
              <w:rPr>
                <w:rFonts w:ascii="Times New Roman" w:eastAsia="Times New Roman" w:hAnsi="Times New Roman" w:cs="Times New Roman"/>
                <w:b/>
                <w:bCs/>
                <w:color w:val="000000"/>
                <w:sz w:val="28"/>
                <w:szCs w:val="28"/>
                <w:lang w:eastAsia="ru-RU"/>
              </w:rPr>
              <w:t>Форма аттестации (контроля)</w:t>
            </w:r>
          </w:p>
        </w:tc>
      </w:tr>
      <w:tr w:rsidR="007440DC" w:rsidRPr="007440DC" w:rsidTr="007440DC">
        <w:trPr>
          <w:trHeight w:val="300"/>
        </w:trPr>
        <w:tc>
          <w:tcPr>
            <w:tcW w:w="675" w:type="dxa"/>
            <w:vMerge/>
          </w:tcPr>
          <w:p w:rsidR="007440DC" w:rsidRPr="007440DC" w:rsidRDefault="007440DC" w:rsidP="007440DC">
            <w:pPr>
              <w:spacing w:after="0" w:line="240" w:lineRule="auto"/>
              <w:jc w:val="both"/>
              <w:rPr>
                <w:rFonts w:ascii="Times New Roman" w:eastAsia="Times New Roman" w:hAnsi="Times New Roman" w:cs="Times New Roman"/>
                <w:sz w:val="28"/>
                <w:szCs w:val="28"/>
                <w:lang w:eastAsia="ru-RU"/>
              </w:rPr>
            </w:pPr>
          </w:p>
        </w:tc>
        <w:tc>
          <w:tcPr>
            <w:tcW w:w="3261" w:type="dxa"/>
            <w:vMerge/>
          </w:tcPr>
          <w:p w:rsidR="007440DC" w:rsidRPr="007440DC" w:rsidRDefault="007440DC" w:rsidP="007440DC">
            <w:pPr>
              <w:spacing w:after="0" w:line="240" w:lineRule="auto"/>
              <w:jc w:val="both"/>
              <w:rPr>
                <w:rFonts w:ascii="Times New Roman" w:eastAsia="Times New Roman" w:hAnsi="Times New Roman" w:cs="Times New Roman"/>
                <w:bCs/>
                <w:color w:val="000000"/>
                <w:sz w:val="28"/>
                <w:szCs w:val="28"/>
                <w:lang w:eastAsia="ru-RU"/>
              </w:rPr>
            </w:pPr>
          </w:p>
        </w:tc>
        <w:tc>
          <w:tcPr>
            <w:tcW w:w="1134" w:type="dxa"/>
            <w:shd w:val="clear" w:color="auto" w:fill="auto"/>
          </w:tcPr>
          <w:p w:rsidR="007440DC" w:rsidRPr="007440DC" w:rsidRDefault="007440DC" w:rsidP="007440DC">
            <w:pPr>
              <w:spacing w:after="0" w:line="240" w:lineRule="auto"/>
              <w:jc w:val="center"/>
              <w:rPr>
                <w:rFonts w:ascii="Times New Roman" w:eastAsia="Times New Roman" w:hAnsi="Times New Roman" w:cs="Times New Roman"/>
                <w:b/>
                <w:bCs/>
                <w:color w:val="000000"/>
                <w:sz w:val="28"/>
                <w:szCs w:val="28"/>
                <w:lang w:eastAsia="ru-RU"/>
              </w:rPr>
            </w:pPr>
            <w:r w:rsidRPr="007440DC">
              <w:rPr>
                <w:rFonts w:ascii="Times New Roman" w:eastAsia="Times New Roman" w:hAnsi="Times New Roman" w:cs="Times New Roman"/>
                <w:b/>
                <w:bCs/>
                <w:color w:val="000000"/>
                <w:sz w:val="28"/>
                <w:szCs w:val="28"/>
                <w:lang w:eastAsia="ru-RU"/>
              </w:rPr>
              <w:t>всего</w:t>
            </w:r>
          </w:p>
        </w:tc>
        <w:tc>
          <w:tcPr>
            <w:tcW w:w="1134" w:type="dxa"/>
            <w:shd w:val="clear" w:color="auto" w:fill="auto"/>
          </w:tcPr>
          <w:p w:rsidR="007440DC" w:rsidRPr="007440DC" w:rsidRDefault="007440DC" w:rsidP="007440DC">
            <w:pPr>
              <w:spacing w:after="0" w:line="240" w:lineRule="auto"/>
              <w:jc w:val="center"/>
              <w:rPr>
                <w:rFonts w:ascii="Times New Roman" w:eastAsia="Times New Roman" w:hAnsi="Times New Roman" w:cs="Times New Roman"/>
                <w:b/>
                <w:bCs/>
                <w:color w:val="000000"/>
                <w:sz w:val="28"/>
                <w:szCs w:val="28"/>
                <w:lang w:eastAsia="ru-RU"/>
              </w:rPr>
            </w:pPr>
            <w:r w:rsidRPr="007440DC">
              <w:rPr>
                <w:rFonts w:ascii="Times New Roman" w:eastAsia="Times New Roman" w:hAnsi="Times New Roman" w:cs="Times New Roman"/>
                <w:b/>
                <w:bCs/>
                <w:color w:val="000000"/>
                <w:sz w:val="28"/>
                <w:szCs w:val="28"/>
                <w:lang w:eastAsia="ru-RU"/>
              </w:rPr>
              <w:t>теория</w:t>
            </w:r>
          </w:p>
        </w:tc>
        <w:tc>
          <w:tcPr>
            <w:tcW w:w="1485" w:type="dxa"/>
            <w:shd w:val="clear" w:color="auto" w:fill="auto"/>
          </w:tcPr>
          <w:p w:rsidR="007440DC" w:rsidRPr="007440DC" w:rsidRDefault="007440DC" w:rsidP="007440DC">
            <w:pPr>
              <w:spacing w:after="0" w:line="240" w:lineRule="auto"/>
              <w:jc w:val="center"/>
              <w:rPr>
                <w:rFonts w:ascii="Times New Roman" w:eastAsia="Times New Roman" w:hAnsi="Times New Roman" w:cs="Times New Roman"/>
                <w:b/>
                <w:bCs/>
                <w:color w:val="000000"/>
                <w:sz w:val="28"/>
                <w:szCs w:val="28"/>
                <w:lang w:eastAsia="ru-RU"/>
              </w:rPr>
            </w:pPr>
            <w:r w:rsidRPr="007440DC">
              <w:rPr>
                <w:rFonts w:ascii="Times New Roman" w:eastAsia="Times New Roman" w:hAnsi="Times New Roman" w:cs="Times New Roman"/>
                <w:b/>
                <w:bCs/>
                <w:color w:val="000000"/>
                <w:sz w:val="28"/>
                <w:szCs w:val="28"/>
                <w:lang w:eastAsia="ru-RU"/>
              </w:rPr>
              <w:t>практика</w:t>
            </w:r>
          </w:p>
        </w:tc>
        <w:tc>
          <w:tcPr>
            <w:tcW w:w="2058" w:type="dxa"/>
            <w:vMerge/>
          </w:tcPr>
          <w:p w:rsidR="007440DC" w:rsidRPr="007440DC" w:rsidRDefault="007440DC" w:rsidP="007440DC">
            <w:pPr>
              <w:spacing w:after="0" w:line="240" w:lineRule="auto"/>
              <w:jc w:val="both"/>
              <w:rPr>
                <w:rFonts w:ascii="Times New Roman" w:eastAsia="Times New Roman" w:hAnsi="Times New Roman" w:cs="Times New Roman"/>
                <w:bCs/>
                <w:color w:val="000000"/>
                <w:sz w:val="28"/>
                <w:szCs w:val="28"/>
                <w:lang w:eastAsia="ru-RU"/>
              </w:rPr>
            </w:pPr>
          </w:p>
        </w:tc>
      </w:tr>
      <w:tr w:rsidR="007440DC" w:rsidRPr="007440DC" w:rsidTr="007440DC">
        <w:tc>
          <w:tcPr>
            <w:tcW w:w="675"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1</w:t>
            </w:r>
          </w:p>
        </w:tc>
        <w:tc>
          <w:tcPr>
            <w:tcW w:w="3261" w:type="dxa"/>
          </w:tcPr>
          <w:p w:rsidR="007440DC" w:rsidRPr="007440DC" w:rsidRDefault="007440DC" w:rsidP="007440D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Моя малая Родина.</w:t>
            </w:r>
          </w:p>
        </w:tc>
        <w:tc>
          <w:tcPr>
            <w:tcW w:w="1134"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10</w:t>
            </w:r>
          </w:p>
        </w:tc>
        <w:tc>
          <w:tcPr>
            <w:tcW w:w="1134"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2</w:t>
            </w:r>
          </w:p>
        </w:tc>
        <w:tc>
          <w:tcPr>
            <w:tcW w:w="1485"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8</w:t>
            </w:r>
          </w:p>
        </w:tc>
        <w:tc>
          <w:tcPr>
            <w:tcW w:w="2058"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тематические прогулки</w:t>
            </w:r>
          </w:p>
        </w:tc>
      </w:tr>
      <w:tr w:rsidR="007440DC" w:rsidRPr="007440DC" w:rsidTr="007440DC">
        <w:tc>
          <w:tcPr>
            <w:tcW w:w="675"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2</w:t>
            </w:r>
          </w:p>
        </w:tc>
        <w:tc>
          <w:tcPr>
            <w:tcW w:w="3261" w:type="dxa"/>
          </w:tcPr>
          <w:p w:rsidR="007440DC" w:rsidRPr="007440DC" w:rsidRDefault="007440DC" w:rsidP="007440DC">
            <w:pPr>
              <w:spacing w:after="0" w:line="240" w:lineRule="auto"/>
              <w:rPr>
                <w:rFonts w:ascii="Times New Roman" w:eastAsia="Calibri" w:hAnsi="Times New Roman" w:cs="Times New Roman"/>
                <w:sz w:val="28"/>
                <w:szCs w:val="28"/>
              </w:rPr>
            </w:pPr>
            <w:r w:rsidRPr="007440DC">
              <w:rPr>
                <w:rFonts w:ascii="Times New Roman" w:eastAsia="Calibri" w:hAnsi="Times New Roman" w:cs="Times New Roman"/>
                <w:spacing w:val="-1"/>
                <w:w w:val="107"/>
                <w:sz w:val="28"/>
                <w:szCs w:val="28"/>
              </w:rPr>
              <w:t>Музеи как с</w:t>
            </w:r>
            <w:r>
              <w:rPr>
                <w:rFonts w:ascii="Times New Roman" w:eastAsia="Calibri" w:hAnsi="Times New Roman" w:cs="Times New Roman"/>
                <w:spacing w:val="-1"/>
                <w:w w:val="107"/>
                <w:sz w:val="28"/>
                <w:szCs w:val="28"/>
              </w:rPr>
              <w:t>овременные научные и поисково-</w:t>
            </w:r>
            <w:r w:rsidRPr="007440DC">
              <w:rPr>
                <w:rFonts w:ascii="Times New Roman" w:eastAsia="Calibri" w:hAnsi="Times New Roman" w:cs="Times New Roman"/>
                <w:spacing w:val="-1"/>
                <w:w w:val="107"/>
                <w:sz w:val="28"/>
                <w:szCs w:val="28"/>
              </w:rPr>
              <w:t>исследовательские центры</w:t>
            </w:r>
          </w:p>
        </w:tc>
        <w:tc>
          <w:tcPr>
            <w:tcW w:w="1134"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10</w:t>
            </w:r>
          </w:p>
        </w:tc>
        <w:tc>
          <w:tcPr>
            <w:tcW w:w="1134"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4</w:t>
            </w:r>
          </w:p>
        </w:tc>
        <w:tc>
          <w:tcPr>
            <w:tcW w:w="1485"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6</w:t>
            </w:r>
          </w:p>
        </w:tc>
        <w:tc>
          <w:tcPr>
            <w:tcW w:w="2058"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творческое задание</w:t>
            </w:r>
          </w:p>
        </w:tc>
      </w:tr>
      <w:tr w:rsidR="007440DC" w:rsidRPr="007440DC" w:rsidTr="007440DC">
        <w:trPr>
          <w:trHeight w:val="1186"/>
        </w:trPr>
        <w:tc>
          <w:tcPr>
            <w:tcW w:w="675"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3</w:t>
            </w:r>
          </w:p>
        </w:tc>
        <w:tc>
          <w:tcPr>
            <w:tcW w:w="3261" w:type="dxa"/>
          </w:tcPr>
          <w:p w:rsidR="007440DC" w:rsidRPr="007440DC" w:rsidRDefault="007440DC" w:rsidP="007440DC">
            <w:pPr>
              <w:spacing w:after="0" w:line="240" w:lineRule="auto"/>
              <w:rPr>
                <w:rFonts w:ascii="Times New Roman" w:eastAsia="Calibri" w:hAnsi="Times New Roman" w:cs="Times New Roman"/>
                <w:sz w:val="28"/>
                <w:szCs w:val="28"/>
              </w:rPr>
            </w:pPr>
            <w:r w:rsidRPr="007440DC">
              <w:rPr>
                <w:rFonts w:ascii="Times New Roman" w:eastAsia="Calibri" w:hAnsi="Times New Roman" w:cs="Times New Roman"/>
                <w:spacing w:val="-1"/>
                <w:w w:val="107"/>
                <w:sz w:val="28"/>
                <w:szCs w:val="28"/>
              </w:rPr>
              <w:t>Туристско-краеведческое движение учащихся Российской Федерации «Отечество»</w:t>
            </w:r>
          </w:p>
        </w:tc>
        <w:tc>
          <w:tcPr>
            <w:tcW w:w="1134"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8</w:t>
            </w:r>
          </w:p>
        </w:tc>
        <w:tc>
          <w:tcPr>
            <w:tcW w:w="1134"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2</w:t>
            </w:r>
          </w:p>
        </w:tc>
        <w:tc>
          <w:tcPr>
            <w:tcW w:w="1485"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6</w:t>
            </w:r>
          </w:p>
        </w:tc>
        <w:tc>
          <w:tcPr>
            <w:tcW w:w="2058"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Calibri" w:hAnsi="Times New Roman" w:cs="Times New Roman"/>
                <w:sz w:val="28"/>
                <w:szCs w:val="28"/>
              </w:rPr>
              <w:t>практикум «Палатка»</w:t>
            </w:r>
          </w:p>
        </w:tc>
      </w:tr>
      <w:tr w:rsidR="007440DC" w:rsidRPr="007440DC" w:rsidTr="007440DC">
        <w:tc>
          <w:tcPr>
            <w:tcW w:w="675"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4</w:t>
            </w:r>
          </w:p>
        </w:tc>
        <w:tc>
          <w:tcPr>
            <w:tcW w:w="3261" w:type="dxa"/>
          </w:tcPr>
          <w:p w:rsidR="007440DC" w:rsidRPr="007440DC" w:rsidRDefault="007440DC" w:rsidP="007440DC">
            <w:pPr>
              <w:spacing w:after="0" w:line="240" w:lineRule="auto"/>
              <w:rPr>
                <w:rFonts w:ascii="Times New Roman" w:eastAsia="Calibri" w:hAnsi="Times New Roman" w:cs="Times New Roman"/>
                <w:sz w:val="28"/>
                <w:szCs w:val="28"/>
              </w:rPr>
            </w:pPr>
            <w:r w:rsidRPr="007440DC">
              <w:rPr>
                <w:rFonts w:ascii="Times New Roman" w:eastAsia="Calibri" w:hAnsi="Times New Roman" w:cs="Times New Roman"/>
                <w:sz w:val="28"/>
                <w:szCs w:val="28"/>
              </w:rPr>
              <w:t>Календарь традиций школьного музея</w:t>
            </w:r>
          </w:p>
        </w:tc>
        <w:tc>
          <w:tcPr>
            <w:tcW w:w="1134"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8</w:t>
            </w:r>
          </w:p>
        </w:tc>
        <w:tc>
          <w:tcPr>
            <w:tcW w:w="1134"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2</w:t>
            </w:r>
          </w:p>
        </w:tc>
        <w:tc>
          <w:tcPr>
            <w:tcW w:w="1485"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6</w:t>
            </w:r>
          </w:p>
        </w:tc>
        <w:tc>
          <w:tcPr>
            <w:tcW w:w="2058" w:type="dxa"/>
          </w:tcPr>
          <w:p w:rsidR="007440DC" w:rsidRPr="007440DC" w:rsidRDefault="007440DC" w:rsidP="007440DC">
            <w:pPr>
              <w:spacing w:after="0" w:line="240" w:lineRule="auto"/>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игра «Что? Где? Когда»</w:t>
            </w:r>
          </w:p>
        </w:tc>
      </w:tr>
      <w:tr w:rsidR="007440DC" w:rsidRPr="007440DC" w:rsidTr="007440DC">
        <w:tc>
          <w:tcPr>
            <w:tcW w:w="675" w:type="dxa"/>
          </w:tcPr>
          <w:p w:rsidR="007440DC" w:rsidRPr="007440DC" w:rsidRDefault="007440DC" w:rsidP="007440DC">
            <w:pPr>
              <w:spacing w:after="0" w:line="240" w:lineRule="auto"/>
              <w:jc w:val="both"/>
              <w:rPr>
                <w:rFonts w:ascii="Times New Roman" w:eastAsia="Times New Roman" w:hAnsi="Times New Roman" w:cs="Times New Roman"/>
                <w:bCs/>
                <w:color w:val="000000"/>
                <w:sz w:val="28"/>
                <w:szCs w:val="28"/>
                <w:lang w:eastAsia="ru-RU"/>
              </w:rPr>
            </w:pPr>
          </w:p>
        </w:tc>
        <w:tc>
          <w:tcPr>
            <w:tcW w:w="3261" w:type="dxa"/>
          </w:tcPr>
          <w:p w:rsidR="007440DC" w:rsidRPr="007440DC" w:rsidRDefault="007440DC" w:rsidP="007440DC">
            <w:pPr>
              <w:spacing w:after="0" w:line="240" w:lineRule="auto"/>
              <w:rPr>
                <w:rFonts w:ascii="Times New Roman" w:eastAsia="Calibri" w:hAnsi="Times New Roman" w:cs="Times New Roman"/>
                <w:sz w:val="28"/>
                <w:szCs w:val="28"/>
              </w:rPr>
            </w:pPr>
            <w:r w:rsidRPr="007440DC">
              <w:rPr>
                <w:rFonts w:ascii="Times New Roman" w:eastAsia="Calibri" w:hAnsi="Times New Roman" w:cs="Times New Roman"/>
                <w:sz w:val="28"/>
                <w:szCs w:val="28"/>
              </w:rPr>
              <w:t>Итого:</w:t>
            </w:r>
          </w:p>
        </w:tc>
        <w:tc>
          <w:tcPr>
            <w:tcW w:w="1134"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36</w:t>
            </w:r>
          </w:p>
        </w:tc>
        <w:tc>
          <w:tcPr>
            <w:tcW w:w="1134"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10</w:t>
            </w:r>
          </w:p>
        </w:tc>
        <w:tc>
          <w:tcPr>
            <w:tcW w:w="1485" w:type="dxa"/>
          </w:tcPr>
          <w:p w:rsidR="007440DC" w:rsidRPr="007440DC" w:rsidRDefault="007440DC" w:rsidP="007440DC">
            <w:pPr>
              <w:spacing w:after="0" w:line="240" w:lineRule="auto"/>
              <w:jc w:val="center"/>
              <w:rPr>
                <w:rFonts w:ascii="Times New Roman" w:eastAsia="Times New Roman" w:hAnsi="Times New Roman" w:cs="Times New Roman"/>
                <w:bCs/>
                <w:color w:val="000000"/>
                <w:sz w:val="28"/>
                <w:szCs w:val="28"/>
                <w:lang w:eastAsia="ru-RU"/>
              </w:rPr>
            </w:pPr>
            <w:r w:rsidRPr="007440DC">
              <w:rPr>
                <w:rFonts w:ascii="Times New Roman" w:eastAsia="Times New Roman" w:hAnsi="Times New Roman" w:cs="Times New Roman"/>
                <w:bCs/>
                <w:color w:val="000000"/>
                <w:sz w:val="28"/>
                <w:szCs w:val="28"/>
                <w:lang w:eastAsia="ru-RU"/>
              </w:rPr>
              <w:t>26</w:t>
            </w:r>
          </w:p>
        </w:tc>
        <w:tc>
          <w:tcPr>
            <w:tcW w:w="2058" w:type="dxa"/>
          </w:tcPr>
          <w:p w:rsidR="007440DC" w:rsidRPr="007440DC" w:rsidRDefault="007440DC" w:rsidP="007440DC">
            <w:pPr>
              <w:spacing w:after="0" w:line="240" w:lineRule="auto"/>
              <w:jc w:val="both"/>
              <w:rPr>
                <w:rFonts w:ascii="Times New Roman" w:eastAsia="Times New Roman" w:hAnsi="Times New Roman" w:cs="Times New Roman"/>
                <w:bCs/>
                <w:color w:val="000000"/>
                <w:sz w:val="28"/>
                <w:szCs w:val="28"/>
                <w:lang w:eastAsia="ru-RU"/>
              </w:rPr>
            </w:pPr>
          </w:p>
        </w:tc>
      </w:tr>
    </w:tbl>
    <w:p w:rsidR="007440DC" w:rsidRDefault="007440DC" w:rsidP="007440DC">
      <w:pPr>
        <w:tabs>
          <w:tab w:val="left" w:pos="851"/>
        </w:tabs>
        <w:spacing w:after="0" w:line="360" w:lineRule="auto"/>
        <w:jc w:val="both"/>
        <w:rPr>
          <w:rFonts w:ascii="Times New Roman" w:eastAsia="Times New Roman" w:hAnsi="Times New Roman" w:cs="Times New Roman"/>
          <w:color w:val="000000"/>
          <w:sz w:val="28"/>
          <w:szCs w:val="28"/>
          <w:lang w:eastAsia="ru-RU"/>
        </w:rPr>
      </w:pPr>
    </w:p>
    <w:p w:rsidR="007440DC" w:rsidRDefault="007440DC" w:rsidP="00FB0474">
      <w:pPr>
        <w:pStyle w:val="a3"/>
        <w:numPr>
          <w:ilvl w:val="0"/>
          <w:numId w:val="104"/>
        </w:num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7440DC" w:rsidRDefault="007440DC" w:rsidP="00FB0474">
      <w:pPr>
        <w:pStyle w:val="a3"/>
        <w:numPr>
          <w:ilvl w:val="0"/>
          <w:numId w:val="105"/>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7440DC">
        <w:rPr>
          <w:rFonts w:ascii="Times New Roman" w:eastAsia="Times New Roman" w:hAnsi="Times New Roman" w:cs="Times New Roman"/>
          <w:b/>
          <w:color w:val="000000"/>
          <w:sz w:val="28"/>
          <w:szCs w:val="28"/>
          <w:lang w:eastAsia="ru-RU"/>
        </w:rPr>
        <w:t>Моя малая Родина</w:t>
      </w:r>
    </w:p>
    <w:p w:rsidR="007440DC" w:rsidRPr="00755336" w:rsidRDefault="007440DC" w:rsidP="007440DC">
      <w:pPr>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Мифология по истории заселения родного края. Первые упоминания местности в официальных источниках. Основные вехи истории края в контексте истории государства. Уникальные особенности природы, истории и культуры родного края.</w:t>
      </w:r>
    </w:p>
    <w:p w:rsidR="007440DC" w:rsidRDefault="007440DC" w:rsidP="007440DC">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ab/>
      </w: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Экскурсия по достопримечательным объектам природы, истории и культуры родного края.</w:t>
      </w:r>
    </w:p>
    <w:p w:rsidR="007440DC" w:rsidRDefault="007440DC" w:rsidP="00FB0474">
      <w:pPr>
        <w:pStyle w:val="a3"/>
        <w:numPr>
          <w:ilvl w:val="0"/>
          <w:numId w:val="105"/>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7440DC">
        <w:rPr>
          <w:rFonts w:ascii="Times New Roman" w:eastAsia="Times New Roman" w:hAnsi="Times New Roman" w:cs="Times New Roman"/>
          <w:b/>
          <w:color w:val="000000"/>
          <w:sz w:val="28"/>
          <w:szCs w:val="28"/>
          <w:lang w:eastAsia="ru-RU"/>
        </w:rPr>
        <w:lastRenderedPageBreak/>
        <w:t>Музеи как современные научные и поисково-исследовательские центры</w:t>
      </w:r>
    </w:p>
    <w:p w:rsidR="007440DC" w:rsidRPr="007440DC" w:rsidRDefault="007440DC" w:rsidP="007440DC">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t>Теоретическая часть.</w:t>
      </w:r>
      <w:r>
        <w:rPr>
          <w:rFonts w:ascii="Times New Roman" w:eastAsia="Times New Roman" w:hAnsi="Times New Roman" w:cs="Times New Roman"/>
          <w:color w:val="000000"/>
          <w:sz w:val="28"/>
          <w:szCs w:val="28"/>
          <w:lang w:eastAsia="ru-RU"/>
        </w:rPr>
        <w:t xml:space="preserve"> </w:t>
      </w:r>
      <w:r w:rsidRPr="007440DC">
        <w:rPr>
          <w:rFonts w:ascii="Times New Roman" w:eastAsia="Times New Roman" w:hAnsi="Times New Roman" w:cs="Times New Roman"/>
          <w:color w:val="000000"/>
          <w:sz w:val="28"/>
          <w:szCs w:val="28"/>
          <w:lang w:eastAsia="ru-RU"/>
        </w:rPr>
        <w:t>Музеи как современные научные и поисково-исследовательские центры. Основные направления научно – исследовательской деятельности: разработка научной концепции музея; комплектование фондов; изучение музейных предметов и коллекций; хранение и охрана фондов; реставрация, музейная педагогика, социально-психологические исследования в области истории. Теории и методики музейного дела.</w:t>
      </w:r>
    </w:p>
    <w:p w:rsidR="007440DC" w:rsidRPr="007440DC" w:rsidRDefault="00A40936" w:rsidP="00A40936">
      <w:pPr>
        <w:tabs>
          <w:tab w:val="left" w:pos="851"/>
        </w:tabs>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7440DC" w:rsidRPr="007440DC">
        <w:rPr>
          <w:rFonts w:ascii="Times New Roman" w:eastAsia="Times New Roman" w:hAnsi="Times New Roman" w:cs="Times New Roman"/>
          <w:color w:val="000000"/>
          <w:sz w:val="28"/>
          <w:szCs w:val="28"/>
          <w:lang w:eastAsia="ru-RU"/>
        </w:rPr>
        <w:t xml:space="preserve">Поисково-исследовательская деятельность </w:t>
      </w:r>
      <w:r>
        <w:rPr>
          <w:rFonts w:ascii="Times New Roman" w:eastAsia="Times New Roman" w:hAnsi="Times New Roman" w:cs="Times New Roman"/>
          <w:color w:val="000000"/>
          <w:sz w:val="28"/>
          <w:szCs w:val="28"/>
          <w:lang w:eastAsia="ru-RU"/>
        </w:rPr>
        <w:t>школьного краеведческого музея.</w:t>
      </w:r>
    </w:p>
    <w:p w:rsidR="007440DC" w:rsidRDefault="00A40936" w:rsidP="007440DC">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r>
      <w:r w:rsidR="007440DC" w:rsidRPr="00A40936">
        <w:rPr>
          <w:rFonts w:ascii="Times New Roman" w:eastAsia="Times New Roman" w:hAnsi="Times New Roman" w:cs="Times New Roman"/>
          <w:i/>
          <w:color w:val="000000"/>
          <w:sz w:val="28"/>
          <w:szCs w:val="28"/>
          <w:lang w:eastAsia="ru-RU"/>
        </w:rPr>
        <w:t xml:space="preserve">Практическая </w:t>
      </w:r>
      <w:r>
        <w:rPr>
          <w:rFonts w:ascii="Times New Roman" w:eastAsia="Times New Roman" w:hAnsi="Times New Roman" w:cs="Times New Roman"/>
          <w:i/>
          <w:color w:val="000000"/>
          <w:sz w:val="28"/>
          <w:szCs w:val="28"/>
          <w:lang w:eastAsia="ru-RU"/>
        </w:rPr>
        <w:t>часть</w:t>
      </w:r>
      <w:r w:rsidR="007440DC" w:rsidRPr="00A40936">
        <w:rPr>
          <w:rFonts w:ascii="Times New Roman" w:eastAsia="Times New Roman" w:hAnsi="Times New Roman" w:cs="Times New Roman"/>
          <w:i/>
          <w:color w:val="000000"/>
          <w:sz w:val="28"/>
          <w:szCs w:val="28"/>
          <w:lang w:eastAsia="ru-RU"/>
        </w:rPr>
        <w:t>.</w:t>
      </w:r>
      <w:r w:rsidR="007440DC" w:rsidRPr="007440DC">
        <w:rPr>
          <w:rFonts w:ascii="Times New Roman" w:eastAsia="Times New Roman" w:hAnsi="Times New Roman" w:cs="Times New Roman"/>
          <w:color w:val="000000"/>
          <w:sz w:val="28"/>
          <w:szCs w:val="28"/>
          <w:lang w:eastAsia="ru-RU"/>
        </w:rPr>
        <w:t xml:space="preserve"> Участие в поисково-исследовательской деятельности школьного краеведческого музея в соответствии с тематикой и планом его деятельности; выполнение индивидуального поисково-исследовательского задания.</w:t>
      </w:r>
    </w:p>
    <w:p w:rsidR="00A40936" w:rsidRDefault="00A40936" w:rsidP="00FB0474">
      <w:pPr>
        <w:pStyle w:val="a3"/>
        <w:numPr>
          <w:ilvl w:val="0"/>
          <w:numId w:val="105"/>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A40936">
        <w:rPr>
          <w:rFonts w:ascii="Times New Roman" w:eastAsia="Times New Roman" w:hAnsi="Times New Roman" w:cs="Times New Roman"/>
          <w:b/>
          <w:color w:val="000000"/>
          <w:sz w:val="28"/>
          <w:szCs w:val="28"/>
          <w:lang w:eastAsia="ru-RU"/>
        </w:rPr>
        <w:t>Туристско-краеведческое движение учащихся Российской Федерации «Отечество»</w:t>
      </w:r>
    </w:p>
    <w:p w:rsidR="00A40936" w:rsidRDefault="00A40936" w:rsidP="00A40936">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t>Теоретическая часть.</w:t>
      </w:r>
      <w:r>
        <w:rPr>
          <w:rFonts w:ascii="Times New Roman" w:eastAsia="Times New Roman" w:hAnsi="Times New Roman" w:cs="Times New Roman"/>
          <w:color w:val="000000"/>
          <w:sz w:val="28"/>
          <w:szCs w:val="28"/>
          <w:lang w:eastAsia="ru-RU"/>
        </w:rPr>
        <w:t xml:space="preserve"> Знакомство с т</w:t>
      </w:r>
      <w:r w:rsidRPr="00A40936">
        <w:rPr>
          <w:rFonts w:ascii="Times New Roman" w:eastAsia="Times New Roman" w:hAnsi="Times New Roman" w:cs="Times New Roman"/>
          <w:color w:val="000000"/>
          <w:sz w:val="28"/>
          <w:szCs w:val="28"/>
          <w:lang w:eastAsia="ru-RU"/>
        </w:rPr>
        <w:t>уристско-краеведческ</w:t>
      </w:r>
      <w:r>
        <w:rPr>
          <w:rFonts w:ascii="Times New Roman" w:eastAsia="Times New Roman" w:hAnsi="Times New Roman" w:cs="Times New Roman"/>
          <w:color w:val="000000"/>
          <w:sz w:val="28"/>
          <w:szCs w:val="28"/>
          <w:lang w:eastAsia="ru-RU"/>
        </w:rPr>
        <w:t xml:space="preserve">им движением </w:t>
      </w:r>
      <w:r w:rsidRPr="00A40936">
        <w:rPr>
          <w:rFonts w:ascii="Times New Roman" w:eastAsia="Times New Roman" w:hAnsi="Times New Roman" w:cs="Times New Roman"/>
          <w:color w:val="000000"/>
          <w:sz w:val="28"/>
          <w:szCs w:val="28"/>
          <w:lang w:eastAsia="ru-RU"/>
        </w:rPr>
        <w:t>учащихся Российской Федерации «Отечество»</w:t>
      </w:r>
      <w:r>
        <w:rPr>
          <w:rFonts w:ascii="Times New Roman" w:eastAsia="Times New Roman" w:hAnsi="Times New Roman" w:cs="Times New Roman"/>
          <w:color w:val="000000"/>
          <w:sz w:val="28"/>
          <w:szCs w:val="28"/>
          <w:lang w:eastAsia="ru-RU"/>
        </w:rPr>
        <w:t>.</w:t>
      </w:r>
    </w:p>
    <w:p w:rsidR="00A40936" w:rsidRDefault="00A40936" w:rsidP="00A40936">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r>
      <w:r w:rsidRPr="00A40936">
        <w:rPr>
          <w:rFonts w:ascii="Times New Roman" w:eastAsia="Times New Roman" w:hAnsi="Times New Roman" w:cs="Times New Roman"/>
          <w:i/>
          <w:color w:val="000000"/>
          <w:sz w:val="28"/>
          <w:szCs w:val="28"/>
          <w:lang w:eastAsia="ru-RU"/>
        </w:rPr>
        <w:t xml:space="preserve">Практическая </w:t>
      </w:r>
      <w:r>
        <w:rPr>
          <w:rFonts w:ascii="Times New Roman" w:eastAsia="Times New Roman" w:hAnsi="Times New Roman" w:cs="Times New Roman"/>
          <w:i/>
          <w:color w:val="000000"/>
          <w:sz w:val="28"/>
          <w:szCs w:val="28"/>
          <w:lang w:eastAsia="ru-RU"/>
        </w:rPr>
        <w:t>часть</w:t>
      </w:r>
      <w:r w:rsidRPr="00A40936">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Практикум «Палатка».</w:t>
      </w:r>
    </w:p>
    <w:p w:rsidR="00A40936" w:rsidRDefault="00A40936" w:rsidP="00FB0474">
      <w:pPr>
        <w:pStyle w:val="a3"/>
        <w:numPr>
          <w:ilvl w:val="0"/>
          <w:numId w:val="105"/>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A40936">
        <w:rPr>
          <w:rFonts w:ascii="Times New Roman" w:eastAsia="Times New Roman" w:hAnsi="Times New Roman" w:cs="Times New Roman"/>
          <w:b/>
          <w:color w:val="000000"/>
          <w:sz w:val="28"/>
          <w:szCs w:val="28"/>
          <w:lang w:eastAsia="ru-RU"/>
        </w:rPr>
        <w:t>Календарь традиций школьного музея</w:t>
      </w:r>
    </w:p>
    <w:p w:rsidR="00A40936" w:rsidRPr="00547813" w:rsidRDefault="00A40936" w:rsidP="00A40936">
      <w:pPr>
        <w:spacing w:line="360" w:lineRule="auto"/>
        <w:ind w:firstLine="708"/>
        <w:jc w:val="both"/>
        <w:rPr>
          <w:rFonts w:ascii="Times New Roman" w:hAnsi="Times New Roman"/>
          <w:sz w:val="28"/>
          <w:szCs w:val="28"/>
        </w:rPr>
      </w:pPr>
      <w:r w:rsidRPr="00A40936">
        <w:rPr>
          <w:rFonts w:ascii="Times New Roman" w:hAnsi="Times New Roman"/>
          <w:sz w:val="28"/>
          <w:szCs w:val="28"/>
        </w:rPr>
        <w:t>Сентябрь.</w:t>
      </w:r>
      <w:r w:rsidRPr="00547813">
        <w:rPr>
          <w:rFonts w:ascii="Times New Roman" w:hAnsi="Times New Roman"/>
          <w:b/>
          <w:sz w:val="28"/>
          <w:szCs w:val="28"/>
        </w:rPr>
        <w:t xml:space="preserve"> </w:t>
      </w:r>
      <w:r w:rsidRPr="00547813">
        <w:rPr>
          <w:rFonts w:ascii="Times New Roman" w:hAnsi="Times New Roman"/>
          <w:sz w:val="28"/>
          <w:szCs w:val="28"/>
        </w:rPr>
        <w:t>Международный день распрост</w:t>
      </w:r>
      <w:r>
        <w:rPr>
          <w:rFonts w:ascii="Times New Roman" w:hAnsi="Times New Roman"/>
          <w:sz w:val="28"/>
          <w:szCs w:val="28"/>
        </w:rPr>
        <w:t>ранении грамотности.</w:t>
      </w:r>
    </w:p>
    <w:p w:rsidR="00A40936" w:rsidRPr="00547813" w:rsidRDefault="00A40936" w:rsidP="00A40936">
      <w:pPr>
        <w:spacing w:line="360" w:lineRule="auto"/>
        <w:ind w:firstLine="708"/>
        <w:jc w:val="both"/>
        <w:rPr>
          <w:rFonts w:ascii="Times New Roman" w:hAnsi="Times New Roman"/>
          <w:sz w:val="28"/>
          <w:szCs w:val="28"/>
        </w:rPr>
      </w:pPr>
      <w:r w:rsidRPr="00A40936">
        <w:rPr>
          <w:rFonts w:ascii="Times New Roman" w:hAnsi="Times New Roman"/>
          <w:sz w:val="28"/>
          <w:szCs w:val="28"/>
        </w:rPr>
        <w:t>Октябрь</w:t>
      </w:r>
      <w:r w:rsidRPr="00547813">
        <w:rPr>
          <w:rFonts w:ascii="Times New Roman" w:hAnsi="Times New Roman"/>
          <w:b/>
          <w:sz w:val="28"/>
          <w:szCs w:val="28"/>
        </w:rPr>
        <w:t xml:space="preserve">. </w:t>
      </w:r>
      <w:r w:rsidRPr="00547813">
        <w:rPr>
          <w:rFonts w:ascii="Times New Roman" w:hAnsi="Times New Roman"/>
          <w:sz w:val="28"/>
          <w:szCs w:val="28"/>
        </w:rPr>
        <w:t>День</w:t>
      </w:r>
      <w:r w:rsidRPr="00547813">
        <w:rPr>
          <w:rFonts w:ascii="Times New Roman" w:hAnsi="Times New Roman"/>
          <w:b/>
          <w:sz w:val="28"/>
          <w:szCs w:val="28"/>
        </w:rPr>
        <w:t xml:space="preserve"> </w:t>
      </w:r>
      <w:r w:rsidRPr="00547813">
        <w:rPr>
          <w:rFonts w:ascii="Times New Roman" w:hAnsi="Times New Roman"/>
          <w:sz w:val="28"/>
          <w:szCs w:val="28"/>
        </w:rPr>
        <w:t>учителя</w:t>
      </w:r>
      <w:r>
        <w:rPr>
          <w:rFonts w:ascii="Times New Roman" w:hAnsi="Times New Roman"/>
          <w:sz w:val="28"/>
          <w:szCs w:val="28"/>
        </w:rPr>
        <w:t>.</w:t>
      </w:r>
    </w:p>
    <w:p w:rsidR="00A40936" w:rsidRPr="00547813" w:rsidRDefault="00A40936" w:rsidP="00A40936">
      <w:pPr>
        <w:spacing w:line="360" w:lineRule="auto"/>
        <w:ind w:firstLine="708"/>
        <w:jc w:val="both"/>
        <w:rPr>
          <w:rFonts w:ascii="Times New Roman" w:hAnsi="Times New Roman"/>
          <w:sz w:val="28"/>
          <w:szCs w:val="28"/>
        </w:rPr>
      </w:pPr>
      <w:r w:rsidRPr="00A40936">
        <w:rPr>
          <w:rFonts w:ascii="Times New Roman" w:hAnsi="Times New Roman"/>
          <w:sz w:val="28"/>
          <w:szCs w:val="28"/>
        </w:rPr>
        <w:t>Ноябрь</w:t>
      </w:r>
      <w:r w:rsidRPr="00547813">
        <w:rPr>
          <w:rFonts w:ascii="Times New Roman" w:hAnsi="Times New Roman"/>
          <w:b/>
          <w:sz w:val="28"/>
          <w:szCs w:val="28"/>
        </w:rPr>
        <w:t xml:space="preserve">. </w:t>
      </w:r>
      <w:r>
        <w:rPr>
          <w:rFonts w:ascii="Times New Roman" w:hAnsi="Times New Roman"/>
          <w:sz w:val="28"/>
          <w:szCs w:val="28"/>
        </w:rPr>
        <w:t>День народного единства</w:t>
      </w:r>
      <w:r w:rsidRPr="00547813">
        <w:rPr>
          <w:rFonts w:ascii="Times New Roman" w:hAnsi="Times New Roman"/>
          <w:sz w:val="28"/>
          <w:szCs w:val="28"/>
        </w:rPr>
        <w:t>. День проведения военного парада на Красной площади в г.</w:t>
      </w:r>
      <w:r>
        <w:rPr>
          <w:rFonts w:ascii="Times New Roman" w:hAnsi="Times New Roman"/>
          <w:sz w:val="28"/>
          <w:szCs w:val="28"/>
        </w:rPr>
        <w:t xml:space="preserve"> </w:t>
      </w:r>
      <w:r w:rsidRPr="00547813">
        <w:rPr>
          <w:rFonts w:ascii="Times New Roman" w:hAnsi="Times New Roman"/>
          <w:sz w:val="28"/>
          <w:szCs w:val="28"/>
        </w:rPr>
        <w:t>Москве в ознаменование 24 годовщины В</w:t>
      </w:r>
      <w:r>
        <w:rPr>
          <w:rFonts w:ascii="Times New Roman" w:hAnsi="Times New Roman"/>
          <w:sz w:val="28"/>
          <w:szCs w:val="28"/>
        </w:rPr>
        <w:t>еликой Октябрьской революции</w:t>
      </w:r>
      <w:r w:rsidRPr="00547813">
        <w:rPr>
          <w:rFonts w:ascii="Times New Roman" w:hAnsi="Times New Roman"/>
          <w:sz w:val="28"/>
          <w:szCs w:val="28"/>
        </w:rPr>
        <w:t>. Между</w:t>
      </w:r>
      <w:r>
        <w:rPr>
          <w:rFonts w:ascii="Times New Roman" w:hAnsi="Times New Roman"/>
          <w:sz w:val="28"/>
          <w:szCs w:val="28"/>
        </w:rPr>
        <w:t>народный день толерантности</w:t>
      </w:r>
      <w:r w:rsidRPr="00547813">
        <w:rPr>
          <w:rFonts w:ascii="Times New Roman" w:hAnsi="Times New Roman"/>
          <w:sz w:val="28"/>
          <w:szCs w:val="28"/>
        </w:rPr>
        <w:t>. День  памяти воинов,</w:t>
      </w:r>
      <w:r>
        <w:rPr>
          <w:rFonts w:ascii="Times New Roman" w:hAnsi="Times New Roman"/>
          <w:sz w:val="28"/>
          <w:szCs w:val="28"/>
        </w:rPr>
        <w:t xml:space="preserve"> погибших в чеченской войне. День матери</w:t>
      </w:r>
      <w:r w:rsidRPr="00547813">
        <w:rPr>
          <w:rFonts w:ascii="Times New Roman" w:hAnsi="Times New Roman"/>
          <w:sz w:val="28"/>
          <w:szCs w:val="28"/>
        </w:rPr>
        <w:t xml:space="preserve">. </w:t>
      </w:r>
    </w:p>
    <w:p w:rsidR="00A40936" w:rsidRPr="00547813" w:rsidRDefault="00A40936" w:rsidP="00A40936">
      <w:pPr>
        <w:spacing w:line="360" w:lineRule="auto"/>
        <w:ind w:firstLine="708"/>
        <w:jc w:val="both"/>
        <w:rPr>
          <w:rFonts w:ascii="Times New Roman" w:hAnsi="Times New Roman"/>
          <w:sz w:val="28"/>
          <w:szCs w:val="28"/>
        </w:rPr>
      </w:pPr>
      <w:r w:rsidRPr="00A40936">
        <w:rPr>
          <w:rFonts w:ascii="Times New Roman" w:hAnsi="Times New Roman"/>
          <w:sz w:val="28"/>
          <w:szCs w:val="28"/>
        </w:rPr>
        <w:lastRenderedPageBreak/>
        <w:t>Декабрь</w:t>
      </w:r>
      <w:r w:rsidRPr="00547813">
        <w:rPr>
          <w:rFonts w:ascii="Times New Roman" w:hAnsi="Times New Roman"/>
          <w:b/>
          <w:sz w:val="28"/>
          <w:szCs w:val="28"/>
        </w:rPr>
        <w:t xml:space="preserve">. </w:t>
      </w:r>
      <w:r w:rsidRPr="00547813">
        <w:rPr>
          <w:rFonts w:ascii="Times New Roman" w:hAnsi="Times New Roman"/>
          <w:sz w:val="28"/>
          <w:szCs w:val="28"/>
        </w:rPr>
        <w:t>День неизвестного солдата</w:t>
      </w:r>
      <w:r>
        <w:rPr>
          <w:rFonts w:ascii="Times New Roman" w:hAnsi="Times New Roman"/>
          <w:sz w:val="28"/>
          <w:szCs w:val="28"/>
        </w:rPr>
        <w:t xml:space="preserve">. </w:t>
      </w:r>
      <w:r w:rsidRPr="00547813">
        <w:rPr>
          <w:rFonts w:ascii="Times New Roman" w:hAnsi="Times New Roman"/>
          <w:sz w:val="28"/>
          <w:szCs w:val="28"/>
        </w:rPr>
        <w:t>День начала контрнаступления советских войск в 1941 г. под Москвой</w:t>
      </w:r>
      <w:r>
        <w:rPr>
          <w:rFonts w:ascii="Times New Roman" w:hAnsi="Times New Roman"/>
          <w:sz w:val="28"/>
          <w:szCs w:val="28"/>
        </w:rPr>
        <w:t xml:space="preserve">. </w:t>
      </w:r>
      <w:r w:rsidRPr="00547813">
        <w:rPr>
          <w:rFonts w:ascii="Times New Roman" w:hAnsi="Times New Roman"/>
          <w:sz w:val="28"/>
          <w:szCs w:val="28"/>
        </w:rPr>
        <w:t>День Героев отечества</w:t>
      </w:r>
      <w:r>
        <w:rPr>
          <w:rFonts w:ascii="Times New Roman" w:hAnsi="Times New Roman"/>
          <w:sz w:val="28"/>
          <w:szCs w:val="28"/>
        </w:rPr>
        <w:t xml:space="preserve">. </w:t>
      </w:r>
      <w:r w:rsidRPr="00547813">
        <w:rPr>
          <w:rFonts w:ascii="Times New Roman" w:hAnsi="Times New Roman"/>
          <w:sz w:val="28"/>
          <w:szCs w:val="28"/>
        </w:rPr>
        <w:t xml:space="preserve">День  памяти Елохина А.А. </w:t>
      </w:r>
    </w:p>
    <w:p w:rsidR="00A40936" w:rsidRPr="00547813" w:rsidRDefault="00A40936" w:rsidP="00A40936">
      <w:pPr>
        <w:spacing w:line="360" w:lineRule="auto"/>
        <w:jc w:val="both"/>
        <w:rPr>
          <w:rFonts w:ascii="Times New Roman" w:hAnsi="Times New Roman"/>
          <w:b/>
          <w:sz w:val="28"/>
          <w:szCs w:val="28"/>
        </w:rPr>
      </w:pPr>
      <w:r w:rsidRPr="00547813">
        <w:rPr>
          <w:rFonts w:ascii="Times New Roman" w:hAnsi="Times New Roman"/>
          <w:b/>
          <w:sz w:val="28"/>
          <w:szCs w:val="28"/>
        </w:rPr>
        <w:t xml:space="preserve"> </w:t>
      </w:r>
      <w:r>
        <w:rPr>
          <w:rFonts w:ascii="Times New Roman" w:hAnsi="Times New Roman"/>
          <w:b/>
          <w:sz w:val="28"/>
          <w:szCs w:val="28"/>
        </w:rPr>
        <w:tab/>
      </w:r>
      <w:r w:rsidRPr="00A40936">
        <w:rPr>
          <w:rFonts w:ascii="Times New Roman" w:hAnsi="Times New Roman"/>
          <w:sz w:val="28"/>
          <w:szCs w:val="28"/>
        </w:rPr>
        <w:t>Январь.</w:t>
      </w:r>
      <w:r w:rsidRPr="00547813">
        <w:rPr>
          <w:rFonts w:ascii="Times New Roman" w:hAnsi="Times New Roman"/>
          <w:sz w:val="28"/>
          <w:szCs w:val="28"/>
        </w:rPr>
        <w:t xml:space="preserve">  День  рождения музея</w:t>
      </w:r>
      <w:r>
        <w:rPr>
          <w:rFonts w:ascii="Times New Roman" w:hAnsi="Times New Roman"/>
          <w:sz w:val="28"/>
          <w:szCs w:val="28"/>
        </w:rPr>
        <w:t>.</w:t>
      </w:r>
    </w:p>
    <w:p w:rsidR="00A40936" w:rsidRPr="00547813" w:rsidRDefault="00A40936" w:rsidP="00A40936">
      <w:pPr>
        <w:spacing w:line="360" w:lineRule="auto"/>
        <w:ind w:firstLine="708"/>
        <w:jc w:val="both"/>
        <w:rPr>
          <w:rFonts w:ascii="Times New Roman" w:hAnsi="Times New Roman"/>
          <w:sz w:val="28"/>
          <w:szCs w:val="28"/>
        </w:rPr>
      </w:pPr>
      <w:r w:rsidRPr="00A40936">
        <w:rPr>
          <w:rFonts w:ascii="Times New Roman" w:hAnsi="Times New Roman"/>
          <w:sz w:val="28"/>
          <w:szCs w:val="28"/>
        </w:rPr>
        <w:t>Февраль.</w:t>
      </w:r>
      <w:r w:rsidRPr="00547813">
        <w:rPr>
          <w:rFonts w:ascii="Times New Roman" w:hAnsi="Times New Roman"/>
          <w:sz w:val="28"/>
          <w:szCs w:val="28"/>
        </w:rPr>
        <w:t xml:space="preserve"> День российской науки</w:t>
      </w:r>
      <w:r>
        <w:rPr>
          <w:rFonts w:ascii="Times New Roman" w:hAnsi="Times New Roman"/>
          <w:sz w:val="28"/>
          <w:szCs w:val="28"/>
        </w:rPr>
        <w:t xml:space="preserve">. </w:t>
      </w:r>
      <w:r w:rsidRPr="00547813">
        <w:rPr>
          <w:rFonts w:ascii="Times New Roman" w:hAnsi="Times New Roman"/>
          <w:sz w:val="28"/>
          <w:szCs w:val="28"/>
        </w:rPr>
        <w:t>День памяти о россиянах, исполнявших служебный долг за пределами Отечест</w:t>
      </w:r>
      <w:r>
        <w:rPr>
          <w:rFonts w:ascii="Times New Roman" w:hAnsi="Times New Roman"/>
          <w:sz w:val="28"/>
          <w:szCs w:val="28"/>
        </w:rPr>
        <w:t>ва,  день воинов – афганцев</w:t>
      </w:r>
      <w:r w:rsidRPr="00547813">
        <w:rPr>
          <w:rFonts w:ascii="Times New Roman" w:hAnsi="Times New Roman"/>
          <w:sz w:val="28"/>
          <w:szCs w:val="28"/>
        </w:rPr>
        <w:t>. День  памяти Карпо</w:t>
      </w:r>
      <w:r>
        <w:rPr>
          <w:rFonts w:ascii="Times New Roman" w:hAnsi="Times New Roman"/>
          <w:sz w:val="28"/>
          <w:szCs w:val="28"/>
        </w:rPr>
        <w:t>ва Г.Р</w:t>
      </w:r>
      <w:r w:rsidRPr="00547813">
        <w:rPr>
          <w:rFonts w:ascii="Times New Roman" w:hAnsi="Times New Roman"/>
          <w:sz w:val="28"/>
          <w:szCs w:val="28"/>
        </w:rPr>
        <w:t>. Международный день родного языка</w:t>
      </w:r>
      <w:r>
        <w:rPr>
          <w:rFonts w:ascii="Times New Roman" w:hAnsi="Times New Roman"/>
          <w:sz w:val="28"/>
          <w:szCs w:val="28"/>
        </w:rPr>
        <w:t xml:space="preserve">. </w:t>
      </w:r>
      <w:r w:rsidRPr="00547813">
        <w:rPr>
          <w:rFonts w:ascii="Times New Roman" w:hAnsi="Times New Roman"/>
          <w:sz w:val="28"/>
          <w:szCs w:val="28"/>
        </w:rPr>
        <w:t>День защитника Отечества</w:t>
      </w:r>
      <w:r>
        <w:rPr>
          <w:rFonts w:ascii="Times New Roman" w:hAnsi="Times New Roman"/>
          <w:sz w:val="28"/>
          <w:szCs w:val="28"/>
        </w:rPr>
        <w:t>.</w:t>
      </w:r>
    </w:p>
    <w:p w:rsidR="00A40936" w:rsidRPr="00547813" w:rsidRDefault="00A40936" w:rsidP="00A40936">
      <w:pPr>
        <w:spacing w:line="360" w:lineRule="auto"/>
        <w:ind w:firstLine="708"/>
        <w:jc w:val="both"/>
        <w:rPr>
          <w:rFonts w:ascii="Times New Roman" w:hAnsi="Times New Roman"/>
          <w:sz w:val="28"/>
          <w:szCs w:val="28"/>
        </w:rPr>
      </w:pPr>
      <w:r w:rsidRPr="00A40936">
        <w:rPr>
          <w:rFonts w:ascii="Times New Roman" w:hAnsi="Times New Roman"/>
          <w:sz w:val="28"/>
          <w:szCs w:val="28"/>
        </w:rPr>
        <w:t>Март</w:t>
      </w:r>
      <w:r w:rsidRPr="00547813">
        <w:rPr>
          <w:rFonts w:ascii="Times New Roman" w:hAnsi="Times New Roman"/>
          <w:b/>
          <w:sz w:val="28"/>
          <w:szCs w:val="28"/>
        </w:rPr>
        <w:t xml:space="preserve">. </w:t>
      </w:r>
      <w:r w:rsidRPr="00547813">
        <w:rPr>
          <w:rFonts w:ascii="Times New Roman" w:hAnsi="Times New Roman"/>
          <w:sz w:val="28"/>
          <w:szCs w:val="28"/>
        </w:rPr>
        <w:t>День во</w:t>
      </w:r>
      <w:r>
        <w:rPr>
          <w:rFonts w:ascii="Times New Roman" w:hAnsi="Times New Roman"/>
          <w:sz w:val="28"/>
          <w:szCs w:val="28"/>
        </w:rPr>
        <w:t>ссоединения Крыма с Россией</w:t>
      </w:r>
      <w:r w:rsidRPr="00547813">
        <w:rPr>
          <w:rFonts w:ascii="Times New Roman" w:hAnsi="Times New Roman"/>
          <w:sz w:val="28"/>
          <w:szCs w:val="28"/>
        </w:rPr>
        <w:t xml:space="preserve">. </w:t>
      </w:r>
    </w:p>
    <w:p w:rsidR="00A40936" w:rsidRPr="00547813" w:rsidRDefault="00A40936" w:rsidP="00A40936">
      <w:pPr>
        <w:spacing w:line="360" w:lineRule="auto"/>
        <w:ind w:firstLine="708"/>
        <w:jc w:val="both"/>
        <w:rPr>
          <w:rFonts w:ascii="Times New Roman" w:hAnsi="Times New Roman"/>
          <w:sz w:val="28"/>
          <w:szCs w:val="28"/>
        </w:rPr>
      </w:pPr>
      <w:r w:rsidRPr="00A40936">
        <w:rPr>
          <w:rFonts w:ascii="Times New Roman" w:hAnsi="Times New Roman"/>
          <w:sz w:val="28"/>
          <w:szCs w:val="28"/>
        </w:rPr>
        <w:t>Апрель.</w:t>
      </w:r>
      <w:r w:rsidRPr="00547813">
        <w:rPr>
          <w:rFonts w:ascii="Times New Roman" w:hAnsi="Times New Roman"/>
          <w:b/>
          <w:sz w:val="28"/>
          <w:szCs w:val="28"/>
        </w:rPr>
        <w:t xml:space="preserve"> </w:t>
      </w:r>
      <w:r w:rsidRPr="00547813">
        <w:rPr>
          <w:rFonts w:ascii="Times New Roman" w:hAnsi="Times New Roman"/>
          <w:sz w:val="28"/>
          <w:szCs w:val="28"/>
        </w:rPr>
        <w:t>День космонавтики</w:t>
      </w:r>
      <w:r>
        <w:rPr>
          <w:rFonts w:ascii="Times New Roman" w:hAnsi="Times New Roman"/>
          <w:sz w:val="28"/>
          <w:szCs w:val="28"/>
        </w:rPr>
        <w:t>.</w:t>
      </w:r>
    </w:p>
    <w:p w:rsidR="00A40936" w:rsidRPr="00547813" w:rsidRDefault="00A40936" w:rsidP="00A40936">
      <w:pPr>
        <w:spacing w:line="360" w:lineRule="auto"/>
        <w:ind w:firstLine="708"/>
        <w:jc w:val="both"/>
        <w:rPr>
          <w:rFonts w:ascii="Times New Roman" w:hAnsi="Times New Roman"/>
          <w:sz w:val="28"/>
          <w:szCs w:val="28"/>
        </w:rPr>
      </w:pPr>
      <w:r w:rsidRPr="00A40936">
        <w:rPr>
          <w:rFonts w:ascii="Times New Roman" w:hAnsi="Times New Roman"/>
          <w:sz w:val="28"/>
          <w:szCs w:val="28"/>
        </w:rPr>
        <w:t>Май.</w:t>
      </w:r>
      <w:r w:rsidRPr="00547813">
        <w:rPr>
          <w:rFonts w:ascii="Times New Roman" w:hAnsi="Times New Roman"/>
          <w:b/>
          <w:sz w:val="28"/>
          <w:szCs w:val="28"/>
        </w:rPr>
        <w:t xml:space="preserve"> </w:t>
      </w:r>
      <w:r w:rsidRPr="00547813">
        <w:rPr>
          <w:rFonts w:ascii="Times New Roman" w:hAnsi="Times New Roman"/>
          <w:sz w:val="28"/>
          <w:szCs w:val="28"/>
        </w:rPr>
        <w:t>День Победы</w:t>
      </w:r>
      <w:r>
        <w:rPr>
          <w:rFonts w:ascii="Times New Roman" w:hAnsi="Times New Roman"/>
          <w:sz w:val="28"/>
          <w:szCs w:val="28"/>
        </w:rPr>
        <w:t xml:space="preserve">. </w:t>
      </w:r>
      <w:r w:rsidRPr="00547813">
        <w:rPr>
          <w:rFonts w:ascii="Times New Roman" w:hAnsi="Times New Roman"/>
          <w:sz w:val="28"/>
          <w:szCs w:val="28"/>
        </w:rPr>
        <w:t>День славянской письменности и культуры</w:t>
      </w:r>
      <w:r>
        <w:rPr>
          <w:rFonts w:ascii="Times New Roman" w:hAnsi="Times New Roman"/>
          <w:sz w:val="28"/>
          <w:szCs w:val="28"/>
        </w:rPr>
        <w:t>.</w:t>
      </w:r>
    </w:p>
    <w:p w:rsidR="00A40936" w:rsidRPr="00A40936" w:rsidRDefault="00A40936" w:rsidP="00A40936">
      <w:pPr>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A40936">
        <w:rPr>
          <w:rFonts w:ascii="Times New Roman" w:hAnsi="Times New Roman"/>
          <w:sz w:val="28"/>
          <w:szCs w:val="28"/>
        </w:rPr>
        <w:t>Июнь.</w:t>
      </w:r>
      <w:r w:rsidRPr="00547813">
        <w:rPr>
          <w:rFonts w:ascii="Times New Roman" w:hAnsi="Times New Roman"/>
          <w:b/>
          <w:sz w:val="28"/>
          <w:szCs w:val="28"/>
        </w:rPr>
        <w:t xml:space="preserve"> </w:t>
      </w:r>
      <w:r w:rsidRPr="00547813">
        <w:rPr>
          <w:rFonts w:ascii="Times New Roman" w:hAnsi="Times New Roman"/>
          <w:sz w:val="28"/>
          <w:szCs w:val="28"/>
        </w:rPr>
        <w:t>Международный день защиты детей</w:t>
      </w:r>
      <w:r>
        <w:rPr>
          <w:rFonts w:ascii="Times New Roman" w:hAnsi="Times New Roman"/>
          <w:sz w:val="28"/>
          <w:szCs w:val="28"/>
        </w:rPr>
        <w:t xml:space="preserve">. </w:t>
      </w:r>
      <w:r w:rsidRPr="00547813">
        <w:rPr>
          <w:rFonts w:ascii="Times New Roman" w:hAnsi="Times New Roman"/>
          <w:sz w:val="28"/>
          <w:szCs w:val="28"/>
        </w:rPr>
        <w:t>День Русского языка – Пушкинский день России</w:t>
      </w:r>
      <w:r>
        <w:rPr>
          <w:rFonts w:ascii="Times New Roman" w:hAnsi="Times New Roman"/>
          <w:sz w:val="28"/>
          <w:szCs w:val="28"/>
        </w:rPr>
        <w:t xml:space="preserve">. </w:t>
      </w:r>
      <w:r w:rsidRPr="00547813">
        <w:rPr>
          <w:rFonts w:ascii="Times New Roman" w:hAnsi="Times New Roman"/>
          <w:sz w:val="28"/>
          <w:szCs w:val="28"/>
        </w:rPr>
        <w:t>День России</w:t>
      </w:r>
      <w:r>
        <w:rPr>
          <w:rFonts w:ascii="Times New Roman" w:hAnsi="Times New Roman"/>
          <w:sz w:val="28"/>
          <w:szCs w:val="28"/>
        </w:rPr>
        <w:t xml:space="preserve">. </w:t>
      </w:r>
      <w:r w:rsidRPr="00547813">
        <w:rPr>
          <w:rFonts w:ascii="Times New Roman" w:hAnsi="Times New Roman"/>
          <w:sz w:val="28"/>
          <w:szCs w:val="28"/>
        </w:rPr>
        <w:t>День памяти и скорби – день начала Великой Отечественной войны</w:t>
      </w:r>
      <w:r>
        <w:rPr>
          <w:rFonts w:ascii="Times New Roman" w:hAnsi="Times New Roman"/>
          <w:sz w:val="28"/>
          <w:szCs w:val="28"/>
        </w:rPr>
        <w:t>.</w:t>
      </w:r>
    </w:p>
    <w:p w:rsidR="00331E02" w:rsidRDefault="00331E02" w:rsidP="00BD4E8B">
      <w:pPr>
        <w:ind w:firstLine="567"/>
        <w:jc w:val="both"/>
        <w:rPr>
          <w:rFonts w:ascii="Times New Roman" w:eastAsia="Times New Roman" w:hAnsi="Times New Roman" w:cs="Times New Roman"/>
          <w:b/>
          <w:color w:val="000000"/>
          <w:sz w:val="28"/>
          <w:szCs w:val="28"/>
          <w:lang w:eastAsia="ru-RU"/>
        </w:rPr>
      </w:pPr>
    </w:p>
    <w:p w:rsidR="00331E02" w:rsidRDefault="00331E02">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331E02" w:rsidRPr="007472A8" w:rsidTr="00707D0F">
        <w:tc>
          <w:tcPr>
            <w:tcW w:w="4075" w:type="dxa"/>
            <w:hideMark/>
          </w:tcPr>
          <w:p w:rsidR="00331E02" w:rsidRPr="007472A8" w:rsidRDefault="00331E02" w:rsidP="00707D0F">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331E02" w:rsidRPr="007472A8" w:rsidRDefault="00331E02" w:rsidP="00331E02">
      <w:pPr>
        <w:tabs>
          <w:tab w:val="left" w:pos="851"/>
        </w:tabs>
        <w:spacing w:after="0"/>
        <w:ind w:firstLine="709"/>
        <w:jc w:val="both"/>
        <w:rPr>
          <w:rFonts w:ascii="Times New Roman" w:eastAsia="MS Mincho" w:hAnsi="Times New Roman" w:cs="Times New Roman"/>
          <w:color w:val="00B050"/>
          <w:sz w:val="28"/>
          <w:szCs w:val="28"/>
          <w:lang w:eastAsia="ja-JP"/>
        </w:rPr>
      </w:pPr>
    </w:p>
    <w:p w:rsidR="00331E02" w:rsidRPr="007472A8" w:rsidRDefault="00331E02" w:rsidP="00331E02">
      <w:pPr>
        <w:tabs>
          <w:tab w:val="left" w:pos="851"/>
        </w:tabs>
        <w:spacing w:after="0"/>
        <w:ind w:firstLine="709"/>
        <w:jc w:val="both"/>
        <w:rPr>
          <w:rFonts w:ascii="Times New Roman" w:eastAsia="Times New Roman" w:hAnsi="Times New Roman" w:cs="Times New Roman"/>
          <w:color w:val="00B050"/>
          <w:sz w:val="28"/>
          <w:szCs w:val="28"/>
          <w:lang w:eastAsia="ru-RU"/>
        </w:rPr>
      </w:pPr>
    </w:p>
    <w:p w:rsidR="00331E02" w:rsidRPr="007472A8" w:rsidRDefault="00331E02" w:rsidP="00331E02">
      <w:pPr>
        <w:tabs>
          <w:tab w:val="left" w:pos="851"/>
        </w:tabs>
        <w:spacing w:after="0"/>
        <w:ind w:firstLine="709"/>
        <w:jc w:val="both"/>
        <w:rPr>
          <w:rFonts w:ascii="Times New Roman" w:eastAsia="Times New Roman" w:hAnsi="Times New Roman" w:cs="Times New Roman"/>
          <w:color w:val="00B050"/>
          <w:sz w:val="28"/>
          <w:szCs w:val="28"/>
          <w:lang w:eastAsia="ru-RU"/>
        </w:rPr>
      </w:pPr>
    </w:p>
    <w:p w:rsidR="00331E02" w:rsidRPr="007472A8" w:rsidRDefault="00331E02" w:rsidP="00331E02">
      <w:pPr>
        <w:tabs>
          <w:tab w:val="left" w:pos="851"/>
        </w:tabs>
        <w:spacing w:after="0"/>
        <w:ind w:firstLine="709"/>
        <w:jc w:val="both"/>
        <w:rPr>
          <w:rFonts w:ascii="Times New Roman" w:eastAsia="Times New Roman" w:hAnsi="Times New Roman" w:cs="Times New Roman"/>
          <w:color w:val="00B050"/>
          <w:sz w:val="28"/>
          <w:szCs w:val="28"/>
          <w:lang w:eastAsia="ru-RU"/>
        </w:rPr>
      </w:pPr>
    </w:p>
    <w:p w:rsidR="00331E02" w:rsidRPr="007472A8" w:rsidRDefault="00331E02" w:rsidP="00331E02">
      <w:pPr>
        <w:tabs>
          <w:tab w:val="left" w:pos="851"/>
        </w:tabs>
        <w:spacing w:after="0"/>
        <w:ind w:firstLine="709"/>
        <w:jc w:val="both"/>
        <w:rPr>
          <w:rFonts w:ascii="Times New Roman" w:eastAsia="Times New Roman" w:hAnsi="Times New Roman" w:cs="Times New Roman"/>
          <w:color w:val="00B050"/>
          <w:sz w:val="28"/>
          <w:szCs w:val="28"/>
          <w:lang w:eastAsia="ru-RU"/>
        </w:rPr>
      </w:pPr>
    </w:p>
    <w:p w:rsidR="00331E02" w:rsidRPr="007472A8" w:rsidRDefault="00331E02" w:rsidP="00331E02">
      <w:pPr>
        <w:tabs>
          <w:tab w:val="left" w:pos="851"/>
        </w:tabs>
        <w:spacing w:after="0"/>
        <w:ind w:firstLine="709"/>
        <w:jc w:val="both"/>
        <w:rPr>
          <w:rFonts w:ascii="Times New Roman" w:eastAsia="Times New Roman" w:hAnsi="Times New Roman" w:cs="Times New Roman"/>
          <w:color w:val="00B050"/>
          <w:sz w:val="28"/>
          <w:szCs w:val="28"/>
          <w:lang w:eastAsia="ru-RU"/>
        </w:rPr>
      </w:pPr>
    </w:p>
    <w:p w:rsidR="00331E02" w:rsidRPr="007472A8" w:rsidRDefault="00331E02" w:rsidP="00331E02">
      <w:pPr>
        <w:tabs>
          <w:tab w:val="left" w:pos="851"/>
        </w:tabs>
        <w:spacing w:after="0"/>
        <w:ind w:firstLine="709"/>
        <w:jc w:val="both"/>
        <w:rPr>
          <w:rFonts w:ascii="Times New Roman" w:eastAsia="Times New Roman" w:hAnsi="Times New Roman" w:cs="Times New Roman"/>
          <w:color w:val="00B050"/>
          <w:sz w:val="28"/>
          <w:szCs w:val="28"/>
          <w:lang w:eastAsia="ru-RU"/>
        </w:rPr>
      </w:pPr>
    </w:p>
    <w:p w:rsidR="00331E02" w:rsidRPr="007472A8" w:rsidRDefault="00331E02" w:rsidP="00331E02">
      <w:pPr>
        <w:tabs>
          <w:tab w:val="left" w:pos="851"/>
        </w:tabs>
        <w:spacing w:after="0"/>
        <w:ind w:firstLine="709"/>
        <w:jc w:val="both"/>
        <w:rPr>
          <w:rFonts w:ascii="Times New Roman" w:eastAsia="Times New Roman" w:hAnsi="Times New Roman" w:cs="Times New Roman"/>
          <w:color w:val="00B050"/>
          <w:sz w:val="28"/>
          <w:szCs w:val="28"/>
          <w:lang w:eastAsia="ru-RU"/>
        </w:rPr>
      </w:pPr>
    </w:p>
    <w:p w:rsidR="00331E02" w:rsidRPr="007472A8" w:rsidRDefault="00331E02" w:rsidP="00331E02">
      <w:pPr>
        <w:tabs>
          <w:tab w:val="left" w:pos="851"/>
        </w:tabs>
        <w:spacing w:after="0"/>
        <w:ind w:firstLine="709"/>
        <w:jc w:val="both"/>
        <w:rPr>
          <w:rFonts w:ascii="Times New Roman" w:eastAsia="Times New Roman" w:hAnsi="Times New Roman" w:cs="Times New Roman"/>
          <w:color w:val="00B050"/>
          <w:sz w:val="28"/>
          <w:szCs w:val="28"/>
          <w:lang w:eastAsia="ru-RU"/>
        </w:rPr>
      </w:pPr>
    </w:p>
    <w:p w:rsidR="00331E02" w:rsidRPr="007472A8" w:rsidRDefault="00331E02" w:rsidP="00331E02">
      <w:pPr>
        <w:tabs>
          <w:tab w:val="left" w:pos="851"/>
        </w:tabs>
        <w:spacing w:after="0"/>
        <w:ind w:firstLine="709"/>
        <w:jc w:val="both"/>
        <w:rPr>
          <w:rFonts w:ascii="Times New Roman" w:eastAsia="Times New Roman" w:hAnsi="Times New Roman" w:cs="Times New Roman"/>
          <w:color w:val="00B050"/>
          <w:sz w:val="28"/>
          <w:szCs w:val="28"/>
          <w:lang w:eastAsia="ru-RU"/>
        </w:rPr>
      </w:pPr>
    </w:p>
    <w:p w:rsidR="00331E02" w:rsidRPr="007472A8" w:rsidRDefault="00331E02" w:rsidP="00331E02">
      <w:pPr>
        <w:tabs>
          <w:tab w:val="left" w:pos="851"/>
        </w:tabs>
        <w:spacing w:after="0"/>
        <w:ind w:firstLine="709"/>
        <w:jc w:val="both"/>
        <w:rPr>
          <w:rFonts w:ascii="Times New Roman" w:eastAsia="Times New Roman" w:hAnsi="Times New Roman" w:cs="Times New Roman"/>
          <w:color w:val="00B050"/>
          <w:sz w:val="28"/>
          <w:szCs w:val="28"/>
          <w:lang w:eastAsia="ru-RU"/>
        </w:rPr>
      </w:pPr>
    </w:p>
    <w:p w:rsidR="00331E02" w:rsidRPr="007472A8" w:rsidRDefault="00331E02" w:rsidP="00331E02">
      <w:pPr>
        <w:tabs>
          <w:tab w:val="left" w:pos="851"/>
        </w:tabs>
        <w:spacing w:after="0"/>
        <w:ind w:firstLine="709"/>
        <w:jc w:val="both"/>
        <w:rPr>
          <w:rFonts w:ascii="Times New Roman" w:eastAsia="Times New Roman" w:hAnsi="Times New Roman" w:cs="Times New Roman"/>
          <w:color w:val="00B050"/>
          <w:sz w:val="28"/>
          <w:szCs w:val="28"/>
          <w:lang w:eastAsia="ru-RU"/>
        </w:rPr>
      </w:pPr>
    </w:p>
    <w:p w:rsidR="00331E02" w:rsidRPr="007472A8" w:rsidRDefault="00331E02" w:rsidP="00331E02">
      <w:pPr>
        <w:tabs>
          <w:tab w:val="left" w:pos="851"/>
        </w:tabs>
        <w:spacing w:after="0"/>
        <w:ind w:firstLine="709"/>
        <w:jc w:val="both"/>
        <w:rPr>
          <w:rFonts w:ascii="Times New Roman" w:eastAsia="Times New Roman" w:hAnsi="Times New Roman" w:cs="Times New Roman"/>
          <w:color w:val="00B050"/>
          <w:sz w:val="28"/>
          <w:szCs w:val="28"/>
          <w:lang w:eastAsia="ru-RU"/>
        </w:rPr>
      </w:pPr>
    </w:p>
    <w:p w:rsidR="00331E02" w:rsidRPr="007472A8" w:rsidRDefault="00331E02" w:rsidP="00331E02">
      <w:pPr>
        <w:tabs>
          <w:tab w:val="left" w:pos="851"/>
        </w:tabs>
        <w:spacing w:after="0"/>
        <w:ind w:firstLine="709"/>
        <w:jc w:val="both"/>
        <w:rPr>
          <w:rFonts w:ascii="Times New Roman" w:eastAsia="Times New Roman" w:hAnsi="Times New Roman" w:cs="Times New Roman"/>
          <w:color w:val="00B050"/>
          <w:sz w:val="28"/>
          <w:szCs w:val="28"/>
          <w:lang w:eastAsia="ru-RU"/>
        </w:rPr>
      </w:pPr>
    </w:p>
    <w:p w:rsidR="00331E02" w:rsidRPr="007472A8" w:rsidRDefault="00331E02" w:rsidP="00331E02">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331E02" w:rsidRPr="007472A8" w:rsidRDefault="00331E02" w:rsidP="00331E02">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Поисково-исследовательская работа</w:t>
      </w:r>
      <w:r w:rsidRPr="007472A8">
        <w:rPr>
          <w:rFonts w:ascii="Times New Roman" w:eastAsia="Times New Roman" w:hAnsi="Times New Roman" w:cs="Times New Roman"/>
          <w:b/>
          <w:color w:val="000000"/>
          <w:sz w:val="32"/>
          <w:szCs w:val="28"/>
          <w:lang w:eastAsia="ru-RU"/>
        </w:rPr>
        <w:t>»</w:t>
      </w:r>
    </w:p>
    <w:p w:rsidR="00331E02" w:rsidRPr="007472A8" w:rsidRDefault="00331E02" w:rsidP="00331E02">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331E02" w:rsidRPr="007472A8" w:rsidRDefault="00331E02" w:rsidP="00331E02">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Память</w:t>
      </w:r>
      <w:r w:rsidRPr="007472A8">
        <w:rPr>
          <w:rFonts w:ascii="Times New Roman" w:eastAsia="Times New Roman" w:hAnsi="Times New Roman" w:cs="Times New Roman"/>
          <w:color w:val="000000"/>
          <w:sz w:val="28"/>
          <w:szCs w:val="28"/>
          <w:lang w:eastAsia="ru-RU"/>
        </w:rPr>
        <w:t>»,</w:t>
      </w:r>
    </w:p>
    <w:p w:rsidR="00331E02" w:rsidRDefault="00331E02" w:rsidP="00331E02">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Березина Л.А.,</w:t>
      </w:r>
    </w:p>
    <w:p w:rsidR="007440DC" w:rsidRDefault="00331E02" w:rsidP="00331E02">
      <w:pPr>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1 год обучения</w:t>
      </w:r>
      <w:r w:rsidRPr="007472A8">
        <w:rPr>
          <w:rFonts w:ascii="Times New Roman" w:eastAsia="Times New Roman" w:hAnsi="Times New Roman" w:cs="Times New Roman"/>
          <w:color w:val="000000"/>
          <w:sz w:val="28"/>
          <w:szCs w:val="28"/>
          <w:lang w:eastAsia="ru-RU"/>
        </w:rPr>
        <w:t>)</w:t>
      </w:r>
    </w:p>
    <w:p w:rsidR="00331E02" w:rsidRDefault="007440DC" w:rsidP="007440DC">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331E02" w:rsidRPr="00C12E09" w:rsidRDefault="00331E02" w:rsidP="00331E02">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585D90">
        <w:rPr>
          <w:rFonts w:ascii="Times New Roman" w:eastAsia="Times New Roman" w:hAnsi="Times New Roman" w:cs="Times New Roman"/>
          <w:color w:val="000000"/>
          <w:sz w:val="28"/>
          <w:szCs w:val="28"/>
          <w:lang w:eastAsia="ru-RU"/>
        </w:rPr>
        <w:t xml:space="preserve">младшего, </w:t>
      </w:r>
      <w:r w:rsidRPr="00C12E09">
        <w:rPr>
          <w:rFonts w:ascii="Times New Roman" w:eastAsia="Times New Roman" w:hAnsi="Times New Roman" w:cs="Times New Roman"/>
          <w:color w:val="000000"/>
          <w:sz w:val="28"/>
          <w:szCs w:val="28"/>
          <w:lang w:eastAsia="ru-RU"/>
        </w:rPr>
        <w:t>среднего</w:t>
      </w:r>
      <w:r w:rsidR="00585D90">
        <w:rPr>
          <w:rFonts w:ascii="Times New Roman" w:eastAsia="Times New Roman" w:hAnsi="Times New Roman" w:cs="Times New Roman"/>
          <w:color w:val="000000"/>
          <w:sz w:val="28"/>
          <w:szCs w:val="28"/>
          <w:lang w:eastAsia="ru-RU"/>
        </w:rPr>
        <w:t xml:space="preserve"> и старшего</w:t>
      </w:r>
      <w:r w:rsidRPr="00C12E09">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331E02" w:rsidRPr="00763705" w:rsidRDefault="00331E02" w:rsidP="00331E02">
      <w:pPr>
        <w:spacing w:after="0" w:line="360" w:lineRule="auto"/>
        <w:ind w:firstLine="567"/>
        <w:jc w:val="both"/>
        <w:rPr>
          <w:rFonts w:ascii="Times New Roman" w:eastAsia="Times New Roman" w:hAnsi="Times New Roman" w:cs="Times New Roman"/>
          <w:sz w:val="28"/>
          <w:szCs w:val="28"/>
          <w:lang w:eastAsia="ru-RU"/>
        </w:rPr>
      </w:pPr>
      <w:r w:rsidRPr="00763705">
        <w:rPr>
          <w:rFonts w:ascii="Times New Roman" w:eastAsia="Times New Roman" w:hAnsi="Times New Roman" w:cs="Times New Roman"/>
          <w:sz w:val="28"/>
          <w:szCs w:val="28"/>
          <w:lang w:eastAsia="ru-RU"/>
        </w:rPr>
        <w:t>Занятия проводятся</w:t>
      </w:r>
      <w:r w:rsidR="00763705" w:rsidRPr="00763705">
        <w:rPr>
          <w:rFonts w:ascii="Times New Roman" w:eastAsia="Times New Roman" w:hAnsi="Times New Roman" w:cs="Times New Roman"/>
          <w:sz w:val="28"/>
          <w:szCs w:val="28"/>
          <w:lang w:eastAsia="ru-RU"/>
        </w:rPr>
        <w:t xml:space="preserve"> для одной группы</w:t>
      </w:r>
      <w:r w:rsidRPr="00763705">
        <w:rPr>
          <w:rFonts w:ascii="Times New Roman" w:eastAsia="Times New Roman" w:hAnsi="Times New Roman" w:cs="Times New Roman"/>
          <w:sz w:val="28"/>
          <w:szCs w:val="28"/>
          <w:lang w:eastAsia="ru-RU"/>
        </w:rPr>
        <w:t xml:space="preserve"> 2 раза в неделю с нагрузкой 2 часа.</w:t>
      </w:r>
    </w:p>
    <w:p w:rsidR="00331E02" w:rsidRPr="00C12E09" w:rsidRDefault="00331E02" w:rsidP="00331E02">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sidR="00707D0F">
        <w:rPr>
          <w:rFonts w:ascii="Times New Roman" w:eastAsia="Times New Roman" w:hAnsi="Times New Roman" w:cs="Times New Roman"/>
          <w:color w:val="000000"/>
          <w:sz w:val="28"/>
          <w:szCs w:val="28"/>
          <w:lang w:eastAsia="ru-RU"/>
        </w:rPr>
        <w:t>57</w:t>
      </w:r>
      <w:r w:rsidRPr="00C12E09">
        <w:rPr>
          <w:rFonts w:ascii="Times New Roman" w:eastAsia="Times New Roman" w:hAnsi="Times New Roman" w:cs="Times New Roman"/>
          <w:color w:val="000000"/>
          <w:sz w:val="28"/>
          <w:szCs w:val="28"/>
          <w:lang w:eastAsia="ru-RU"/>
        </w:rPr>
        <w:t xml:space="preserve"> час</w:t>
      </w:r>
      <w:r w:rsidR="00707D0F">
        <w:rPr>
          <w:rFonts w:ascii="Times New Roman" w:eastAsia="Times New Roman" w:hAnsi="Times New Roman" w:cs="Times New Roman"/>
          <w:color w:val="000000"/>
          <w:sz w:val="28"/>
          <w:szCs w:val="28"/>
          <w:lang w:eastAsia="ru-RU"/>
        </w:rPr>
        <w:t>ов</w:t>
      </w:r>
      <w:r w:rsidRPr="00C12E09">
        <w:rPr>
          <w:rFonts w:ascii="Times New Roman" w:eastAsia="Times New Roman" w:hAnsi="Times New Roman" w:cs="Times New Roman"/>
          <w:color w:val="000000"/>
          <w:sz w:val="28"/>
          <w:szCs w:val="28"/>
          <w:lang w:eastAsia="ru-RU"/>
        </w:rPr>
        <w:t xml:space="preserve"> (в том числе, теоретические занятия – </w:t>
      </w:r>
      <w:r w:rsidR="00707D0F">
        <w:rPr>
          <w:rFonts w:ascii="Times New Roman" w:eastAsia="Times New Roman" w:hAnsi="Times New Roman" w:cs="Times New Roman"/>
          <w:color w:val="000000"/>
          <w:sz w:val="28"/>
          <w:szCs w:val="28"/>
          <w:lang w:eastAsia="ru-RU"/>
        </w:rPr>
        <w:t>20</w:t>
      </w:r>
      <w:r w:rsidRPr="00C12E09">
        <w:rPr>
          <w:rFonts w:ascii="Times New Roman" w:eastAsia="Times New Roman" w:hAnsi="Times New Roman" w:cs="Times New Roman"/>
          <w:color w:val="000000"/>
          <w:sz w:val="28"/>
          <w:szCs w:val="28"/>
          <w:lang w:eastAsia="ru-RU"/>
        </w:rPr>
        <w:t xml:space="preserve">, практические занятия – </w:t>
      </w:r>
      <w:r w:rsidR="00707D0F">
        <w:rPr>
          <w:rFonts w:ascii="Times New Roman" w:eastAsia="Times New Roman" w:hAnsi="Times New Roman" w:cs="Times New Roman"/>
          <w:color w:val="000000"/>
          <w:sz w:val="28"/>
          <w:szCs w:val="28"/>
          <w:lang w:eastAsia="ru-RU"/>
        </w:rPr>
        <w:t>37</w:t>
      </w:r>
      <w:r w:rsidRPr="00C12E09">
        <w:rPr>
          <w:rFonts w:ascii="Times New Roman" w:eastAsia="Times New Roman" w:hAnsi="Times New Roman" w:cs="Times New Roman"/>
          <w:color w:val="000000"/>
          <w:sz w:val="28"/>
          <w:szCs w:val="28"/>
          <w:lang w:eastAsia="ru-RU"/>
        </w:rPr>
        <w:t>).</w:t>
      </w:r>
    </w:p>
    <w:p w:rsidR="00331E02" w:rsidRDefault="00331E02" w:rsidP="00331E02">
      <w:pPr>
        <w:spacing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1559"/>
        <w:gridCol w:w="1560"/>
        <w:gridCol w:w="1559"/>
        <w:gridCol w:w="1559"/>
      </w:tblGrid>
      <w:tr w:rsidR="00763705" w:rsidRPr="00BF06CC" w:rsidTr="00601E1E">
        <w:trPr>
          <w:cantSplit/>
          <w:trHeight w:val="574"/>
        </w:trPr>
        <w:tc>
          <w:tcPr>
            <w:tcW w:w="1985"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Понедельник</w:t>
            </w:r>
          </w:p>
        </w:tc>
        <w:tc>
          <w:tcPr>
            <w:tcW w:w="1701"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Вторник</w:t>
            </w:r>
          </w:p>
        </w:tc>
        <w:tc>
          <w:tcPr>
            <w:tcW w:w="1559"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Среда</w:t>
            </w:r>
          </w:p>
        </w:tc>
        <w:tc>
          <w:tcPr>
            <w:tcW w:w="1560"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Четверг</w:t>
            </w:r>
          </w:p>
        </w:tc>
        <w:tc>
          <w:tcPr>
            <w:tcW w:w="1559"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Пятница</w:t>
            </w:r>
          </w:p>
        </w:tc>
        <w:tc>
          <w:tcPr>
            <w:tcW w:w="1559"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Суббота</w:t>
            </w:r>
          </w:p>
        </w:tc>
      </w:tr>
      <w:tr w:rsidR="00763705" w:rsidRPr="00BF06CC" w:rsidTr="00601E1E">
        <w:trPr>
          <w:cantSplit/>
          <w:trHeight w:val="1122"/>
        </w:trPr>
        <w:tc>
          <w:tcPr>
            <w:tcW w:w="1985"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13.30-14.15</w:t>
            </w:r>
          </w:p>
          <w:p w:rsidR="00763705" w:rsidRPr="00BF06CC" w:rsidRDefault="00763705" w:rsidP="00601E1E">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14.25-15.10</w:t>
            </w:r>
          </w:p>
          <w:p w:rsidR="00763705" w:rsidRPr="00BF06CC" w:rsidRDefault="00763705" w:rsidP="00601E1E">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(1 гр.)</w:t>
            </w:r>
          </w:p>
        </w:tc>
        <w:tc>
          <w:tcPr>
            <w:tcW w:w="1701"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13.30-14.15</w:t>
            </w:r>
          </w:p>
          <w:p w:rsidR="00763705" w:rsidRPr="00BF06CC" w:rsidRDefault="00763705" w:rsidP="00601E1E">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14.25-15.10</w:t>
            </w:r>
          </w:p>
          <w:p w:rsidR="00763705" w:rsidRPr="00BF06CC" w:rsidRDefault="00763705" w:rsidP="00601E1E">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(2 гр.)</w:t>
            </w:r>
          </w:p>
        </w:tc>
        <w:tc>
          <w:tcPr>
            <w:tcW w:w="1559"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13.30-14.15</w:t>
            </w:r>
          </w:p>
          <w:p w:rsidR="00763705" w:rsidRPr="00BF06CC" w:rsidRDefault="00763705" w:rsidP="00601E1E">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14.25-15.10</w:t>
            </w:r>
          </w:p>
          <w:p w:rsidR="00763705" w:rsidRPr="00BF06CC" w:rsidRDefault="00763705" w:rsidP="00601E1E">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(1 гр.)</w:t>
            </w:r>
          </w:p>
        </w:tc>
        <w:tc>
          <w:tcPr>
            <w:tcW w:w="1560"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14.00-14.45</w:t>
            </w:r>
          </w:p>
          <w:p w:rsidR="00763705" w:rsidRPr="00BF06CC" w:rsidRDefault="00763705" w:rsidP="00601E1E">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14.55-15.40</w:t>
            </w:r>
          </w:p>
          <w:p w:rsidR="00763705" w:rsidRPr="00BF06CC" w:rsidRDefault="00763705" w:rsidP="00601E1E">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(2 гр.)</w:t>
            </w:r>
          </w:p>
        </w:tc>
        <w:tc>
          <w:tcPr>
            <w:tcW w:w="1559"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63705" w:rsidRPr="00BF06CC" w:rsidRDefault="00763705" w:rsidP="00601E1E">
            <w:pPr>
              <w:spacing w:after="0" w:line="240" w:lineRule="auto"/>
              <w:jc w:val="center"/>
              <w:rPr>
                <w:rFonts w:ascii="Times New Roman" w:eastAsia="Calibri" w:hAnsi="Times New Roman" w:cs="Times New Roman"/>
                <w:sz w:val="24"/>
                <w:szCs w:val="24"/>
              </w:rPr>
            </w:pPr>
          </w:p>
        </w:tc>
      </w:tr>
    </w:tbl>
    <w:p w:rsidR="00763705" w:rsidRDefault="00763705" w:rsidP="00331E02">
      <w:pPr>
        <w:spacing w:line="360" w:lineRule="auto"/>
        <w:ind w:firstLine="567"/>
        <w:jc w:val="both"/>
        <w:rPr>
          <w:rFonts w:ascii="Times New Roman" w:eastAsia="Times New Roman" w:hAnsi="Times New Roman" w:cs="Times New Roman"/>
          <w:color w:val="000000"/>
          <w:sz w:val="28"/>
          <w:szCs w:val="28"/>
          <w:lang w:eastAsia="ru-RU"/>
        </w:rPr>
      </w:pPr>
    </w:p>
    <w:p w:rsidR="00331E02" w:rsidRDefault="00331E02" w:rsidP="00FB0474">
      <w:pPr>
        <w:pStyle w:val="a3"/>
        <w:numPr>
          <w:ilvl w:val="0"/>
          <w:numId w:val="116"/>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331E02" w:rsidRDefault="00331E02" w:rsidP="00331E02">
      <w:p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 1 год обучения</w:t>
      </w:r>
    </w:p>
    <w:tbl>
      <w:tblPr>
        <w:tblStyle w:val="11"/>
        <w:tblW w:w="10222" w:type="dxa"/>
        <w:tblInd w:w="108" w:type="dxa"/>
        <w:tblLayout w:type="fixed"/>
        <w:tblLook w:val="04A0" w:firstRow="1" w:lastRow="0" w:firstColumn="1" w:lastColumn="0" w:noHBand="0" w:noVBand="1"/>
      </w:tblPr>
      <w:tblGrid>
        <w:gridCol w:w="709"/>
        <w:gridCol w:w="3686"/>
        <w:gridCol w:w="1134"/>
        <w:gridCol w:w="1275"/>
        <w:gridCol w:w="1418"/>
        <w:gridCol w:w="2000"/>
      </w:tblGrid>
      <w:tr w:rsidR="00595586" w:rsidRPr="00595586" w:rsidTr="00595586">
        <w:trPr>
          <w:trHeight w:val="441"/>
        </w:trPr>
        <w:tc>
          <w:tcPr>
            <w:tcW w:w="709" w:type="dxa"/>
            <w:vMerge w:val="restart"/>
          </w:tcPr>
          <w:p w:rsidR="00595586" w:rsidRPr="00707D0F" w:rsidRDefault="00595586" w:rsidP="00595586">
            <w:pPr>
              <w:jc w:val="center"/>
              <w:rPr>
                <w:rFonts w:ascii="Times New Roman" w:hAnsi="Times New Roman" w:cs="Times New Roman"/>
                <w:b/>
                <w:sz w:val="28"/>
                <w:szCs w:val="28"/>
              </w:rPr>
            </w:pPr>
            <w:r w:rsidRPr="00595586">
              <w:rPr>
                <w:rFonts w:ascii="Times New Roman" w:hAnsi="Times New Roman" w:cs="Times New Roman"/>
                <w:b/>
                <w:sz w:val="28"/>
                <w:szCs w:val="28"/>
              </w:rPr>
              <w:t>№</w:t>
            </w:r>
            <w:r w:rsidRPr="00707D0F">
              <w:rPr>
                <w:rFonts w:ascii="Times New Roman" w:hAnsi="Times New Roman" w:cs="Times New Roman"/>
                <w:b/>
                <w:sz w:val="28"/>
                <w:szCs w:val="28"/>
              </w:rPr>
              <w:t xml:space="preserve"> </w:t>
            </w:r>
            <w:r w:rsidRPr="00595586">
              <w:rPr>
                <w:rFonts w:ascii="Times New Roman" w:hAnsi="Times New Roman" w:cs="Times New Roman"/>
                <w:b/>
                <w:sz w:val="28"/>
                <w:szCs w:val="28"/>
              </w:rPr>
              <w:t>п</w:t>
            </w:r>
            <w:r w:rsidRPr="00707D0F">
              <w:rPr>
                <w:rFonts w:ascii="Times New Roman" w:hAnsi="Times New Roman" w:cs="Times New Roman"/>
                <w:b/>
                <w:sz w:val="28"/>
                <w:szCs w:val="28"/>
              </w:rPr>
              <w:t>/</w:t>
            </w:r>
            <w:r w:rsidRPr="00595586">
              <w:rPr>
                <w:rFonts w:ascii="Times New Roman" w:hAnsi="Times New Roman" w:cs="Times New Roman"/>
                <w:b/>
                <w:sz w:val="28"/>
                <w:szCs w:val="28"/>
              </w:rPr>
              <w:t>п</w:t>
            </w:r>
          </w:p>
        </w:tc>
        <w:tc>
          <w:tcPr>
            <w:tcW w:w="3686" w:type="dxa"/>
            <w:vMerge w:val="restart"/>
          </w:tcPr>
          <w:p w:rsidR="00595586" w:rsidRPr="00707D0F" w:rsidRDefault="00595586" w:rsidP="00595586">
            <w:pPr>
              <w:jc w:val="center"/>
              <w:rPr>
                <w:rFonts w:ascii="Times New Roman" w:hAnsi="Times New Roman" w:cs="Times New Roman"/>
                <w:b/>
                <w:sz w:val="28"/>
                <w:szCs w:val="28"/>
              </w:rPr>
            </w:pPr>
            <w:r w:rsidRPr="00595586">
              <w:rPr>
                <w:rFonts w:ascii="Times New Roman" w:hAnsi="Times New Roman" w:cs="Times New Roman"/>
                <w:b/>
                <w:sz w:val="28"/>
                <w:szCs w:val="28"/>
              </w:rPr>
              <w:t>Темы</w:t>
            </w:r>
          </w:p>
        </w:tc>
        <w:tc>
          <w:tcPr>
            <w:tcW w:w="3827" w:type="dxa"/>
            <w:gridSpan w:val="3"/>
          </w:tcPr>
          <w:p w:rsidR="00595586" w:rsidRPr="00707D0F" w:rsidRDefault="00595586" w:rsidP="00707D0F">
            <w:pPr>
              <w:jc w:val="center"/>
              <w:rPr>
                <w:rFonts w:ascii="Times New Roman" w:hAnsi="Times New Roman" w:cs="Times New Roman"/>
                <w:b/>
                <w:sz w:val="28"/>
                <w:szCs w:val="28"/>
              </w:rPr>
            </w:pPr>
            <w:r w:rsidRPr="00707D0F">
              <w:rPr>
                <w:rFonts w:ascii="Times New Roman" w:hAnsi="Times New Roman" w:cs="Times New Roman"/>
                <w:b/>
                <w:sz w:val="28"/>
                <w:szCs w:val="28"/>
              </w:rPr>
              <w:t>Количество часов</w:t>
            </w:r>
          </w:p>
        </w:tc>
        <w:tc>
          <w:tcPr>
            <w:tcW w:w="2000" w:type="dxa"/>
            <w:vMerge w:val="restart"/>
          </w:tcPr>
          <w:p w:rsidR="00595586" w:rsidRPr="00707D0F" w:rsidRDefault="00595586" w:rsidP="00707D0F">
            <w:pPr>
              <w:jc w:val="center"/>
              <w:rPr>
                <w:rFonts w:ascii="Times New Roman" w:hAnsi="Times New Roman" w:cs="Times New Roman"/>
                <w:b/>
                <w:sz w:val="28"/>
                <w:szCs w:val="28"/>
              </w:rPr>
            </w:pPr>
            <w:r w:rsidRPr="00595586">
              <w:rPr>
                <w:rFonts w:ascii="Times New Roman" w:hAnsi="Times New Roman" w:cs="Times New Roman"/>
                <w:b/>
                <w:sz w:val="28"/>
                <w:szCs w:val="28"/>
              </w:rPr>
              <w:t>Формы контроля</w:t>
            </w:r>
          </w:p>
        </w:tc>
      </w:tr>
      <w:tr w:rsidR="00595586" w:rsidRPr="00595586" w:rsidTr="00707D0F">
        <w:trPr>
          <w:trHeight w:val="405"/>
        </w:trPr>
        <w:tc>
          <w:tcPr>
            <w:tcW w:w="709" w:type="dxa"/>
            <w:vMerge/>
          </w:tcPr>
          <w:p w:rsidR="00595586" w:rsidRPr="00595586" w:rsidRDefault="00595586" w:rsidP="00595586">
            <w:pPr>
              <w:jc w:val="center"/>
              <w:rPr>
                <w:rFonts w:ascii="Times New Roman" w:hAnsi="Times New Roman" w:cs="Times New Roman"/>
                <w:sz w:val="28"/>
                <w:szCs w:val="28"/>
              </w:rPr>
            </w:pPr>
          </w:p>
        </w:tc>
        <w:tc>
          <w:tcPr>
            <w:tcW w:w="3686" w:type="dxa"/>
            <w:vMerge/>
          </w:tcPr>
          <w:p w:rsidR="00595586" w:rsidRPr="00595586" w:rsidRDefault="00595586" w:rsidP="00595586">
            <w:pPr>
              <w:jc w:val="center"/>
              <w:rPr>
                <w:rFonts w:ascii="Times New Roman" w:hAnsi="Times New Roman" w:cs="Times New Roman"/>
                <w:sz w:val="28"/>
                <w:szCs w:val="28"/>
              </w:rPr>
            </w:pPr>
          </w:p>
        </w:tc>
        <w:tc>
          <w:tcPr>
            <w:tcW w:w="1134" w:type="dxa"/>
          </w:tcPr>
          <w:p w:rsidR="00595586" w:rsidRPr="00595586" w:rsidRDefault="00595586" w:rsidP="00595586">
            <w:pPr>
              <w:jc w:val="center"/>
              <w:rPr>
                <w:rFonts w:ascii="Times New Roman" w:hAnsi="Times New Roman" w:cs="Times New Roman"/>
                <w:b/>
                <w:sz w:val="28"/>
                <w:szCs w:val="28"/>
              </w:rPr>
            </w:pPr>
            <w:r w:rsidRPr="00707D0F">
              <w:rPr>
                <w:rFonts w:ascii="Times New Roman" w:hAnsi="Times New Roman" w:cs="Times New Roman"/>
                <w:b/>
                <w:sz w:val="28"/>
                <w:szCs w:val="28"/>
              </w:rPr>
              <w:t>Всего</w:t>
            </w:r>
          </w:p>
        </w:tc>
        <w:tc>
          <w:tcPr>
            <w:tcW w:w="1275" w:type="dxa"/>
          </w:tcPr>
          <w:p w:rsidR="00595586" w:rsidRPr="00595586" w:rsidRDefault="00595586" w:rsidP="00595586">
            <w:pPr>
              <w:jc w:val="center"/>
              <w:rPr>
                <w:rFonts w:ascii="Times New Roman" w:hAnsi="Times New Roman" w:cs="Times New Roman"/>
                <w:b/>
                <w:sz w:val="28"/>
                <w:szCs w:val="28"/>
              </w:rPr>
            </w:pPr>
            <w:r w:rsidRPr="00595586">
              <w:rPr>
                <w:rFonts w:ascii="Times New Roman" w:hAnsi="Times New Roman" w:cs="Times New Roman"/>
                <w:b/>
                <w:sz w:val="28"/>
                <w:szCs w:val="28"/>
              </w:rPr>
              <w:t>Т</w:t>
            </w:r>
            <w:r w:rsidRPr="00707D0F">
              <w:rPr>
                <w:rFonts w:ascii="Times New Roman" w:hAnsi="Times New Roman" w:cs="Times New Roman"/>
                <w:b/>
                <w:sz w:val="28"/>
                <w:szCs w:val="28"/>
              </w:rPr>
              <w:t>е</w:t>
            </w:r>
            <w:r w:rsidRPr="00595586">
              <w:rPr>
                <w:rFonts w:ascii="Times New Roman" w:hAnsi="Times New Roman" w:cs="Times New Roman"/>
                <w:b/>
                <w:sz w:val="28"/>
                <w:szCs w:val="28"/>
              </w:rPr>
              <w:t>ория</w:t>
            </w:r>
          </w:p>
        </w:tc>
        <w:tc>
          <w:tcPr>
            <w:tcW w:w="1418" w:type="dxa"/>
          </w:tcPr>
          <w:p w:rsidR="00595586" w:rsidRPr="00595586" w:rsidRDefault="00595586" w:rsidP="00595586">
            <w:pPr>
              <w:jc w:val="center"/>
              <w:rPr>
                <w:rFonts w:ascii="Times New Roman" w:hAnsi="Times New Roman" w:cs="Times New Roman"/>
                <w:b/>
                <w:sz w:val="28"/>
                <w:szCs w:val="28"/>
              </w:rPr>
            </w:pPr>
            <w:r w:rsidRPr="00595586">
              <w:rPr>
                <w:rFonts w:ascii="Times New Roman" w:hAnsi="Times New Roman" w:cs="Times New Roman"/>
                <w:b/>
                <w:sz w:val="28"/>
                <w:szCs w:val="28"/>
              </w:rPr>
              <w:t>Практика</w:t>
            </w:r>
          </w:p>
        </w:tc>
        <w:tc>
          <w:tcPr>
            <w:tcW w:w="2000" w:type="dxa"/>
            <w:vMerge/>
          </w:tcPr>
          <w:p w:rsidR="00595586" w:rsidRPr="00595586" w:rsidRDefault="00595586" w:rsidP="00595586">
            <w:pPr>
              <w:jc w:val="center"/>
              <w:rPr>
                <w:rFonts w:ascii="Times New Roman" w:hAnsi="Times New Roman" w:cs="Times New Roman"/>
                <w:sz w:val="28"/>
                <w:szCs w:val="28"/>
              </w:rPr>
            </w:pPr>
          </w:p>
        </w:tc>
      </w:tr>
      <w:tr w:rsidR="00595586" w:rsidRPr="00595586" w:rsidTr="00595586">
        <w:tc>
          <w:tcPr>
            <w:tcW w:w="709"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1.</w:t>
            </w:r>
          </w:p>
        </w:tc>
        <w:tc>
          <w:tcPr>
            <w:tcW w:w="3686" w:type="dxa"/>
          </w:tcPr>
          <w:p w:rsidR="00595586" w:rsidRPr="00595586" w:rsidRDefault="00595586" w:rsidP="00595586">
            <w:pPr>
              <w:rPr>
                <w:rFonts w:ascii="Times New Roman" w:hAnsi="Times New Roman" w:cs="Times New Roman"/>
                <w:sz w:val="28"/>
                <w:szCs w:val="28"/>
              </w:rPr>
            </w:pPr>
            <w:r w:rsidRPr="00595586">
              <w:rPr>
                <w:rFonts w:ascii="Times New Roman" w:hAnsi="Times New Roman" w:cs="Times New Roman"/>
                <w:sz w:val="28"/>
                <w:szCs w:val="28"/>
              </w:rPr>
              <w:t>Вводное занятие. Исследовать! Что это значит?  Как вы понимаете слово »Поиск».</w:t>
            </w:r>
          </w:p>
        </w:tc>
        <w:tc>
          <w:tcPr>
            <w:tcW w:w="1134"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2</w:t>
            </w:r>
          </w:p>
        </w:tc>
        <w:tc>
          <w:tcPr>
            <w:tcW w:w="1275"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1</w:t>
            </w:r>
          </w:p>
        </w:tc>
        <w:tc>
          <w:tcPr>
            <w:tcW w:w="1418"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4</w:t>
            </w:r>
          </w:p>
        </w:tc>
        <w:tc>
          <w:tcPr>
            <w:tcW w:w="2000"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Знакомство с понятиями краеведения..</w:t>
            </w:r>
          </w:p>
        </w:tc>
      </w:tr>
      <w:tr w:rsidR="00595586" w:rsidRPr="00595586" w:rsidTr="00595586">
        <w:tc>
          <w:tcPr>
            <w:tcW w:w="709" w:type="dxa"/>
          </w:tcPr>
          <w:p w:rsidR="00595586" w:rsidRPr="00595586" w:rsidRDefault="00595586" w:rsidP="00595586">
            <w:pPr>
              <w:rPr>
                <w:rFonts w:ascii="Times New Roman" w:hAnsi="Times New Roman" w:cs="Times New Roman"/>
                <w:sz w:val="28"/>
                <w:szCs w:val="28"/>
              </w:rPr>
            </w:pPr>
            <w:r w:rsidRPr="00595586">
              <w:rPr>
                <w:rFonts w:ascii="Times New Roman" w:hAnsi="Times New Roman" w:cs="Times New Roman"/>
                <w:sz w:val="28"/>
                <w:szCs w:val="28"/>
              </w:rPr>
              <w:t xml:space="preserve">  2.</w:t>
            </w:r>
          </w:p>
        </w:tc>
        <w:tc>
          <w:tcPr>
            <w:tcW w:w="3686"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Краеведы нашего села.</w:t>
            </w:r>
          </w:p>
        </w:tc>
        <w:tc>
          <w:tcPr>
            <w:tcW w:w="1134"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6</w:t>
            </w:r>
          </w:p>
        </w:tc>
        <w:tc>
          <w:tcPr>
            <w:tcW w:w="1275"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2</w:t>
            </w:r>
          </w:p>
        </w:tc>
        <w:tc>
          <w:tcPr>
            <w:tcW w:w="1418"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4</w:t>
            </w:r>
          </w:p>
        </w:tc>
        <w:tc>
          <w:tcPr>
            <w:tcW w:w="2000"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экскурсия</w:t>
            </w:r>
          </w:p>
        </w:tc>
      </w:tr>
      <w:tr w:rsidR="00595586" w:rsidRPr="00595586" w:rsidTr="00595586">
        <w:tc>
          <w:tcPr>
            <w:tcW w:w="709"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 xml:space="preserve">3. </w:t>
            </w:r>
          </w:p>
        </w:tc>
        <w:tc>
          <w:tcPr>
            <w:tcW w:w="3686"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 xml:space="preserve">Авторы книг о п. Зайково: </w:t>
            </w:r>
          </w:p>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А.А. Билык и В.Ф. Князев.</w:t>
            </w:r>
          </w:p>
        </w:tc>
        <w:tc>
          <w:tcPr>
            <w:tcW w:w="1134"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6</w:t>
            </w:r>
          </w:p>
        </w:tc>
        <w:tc>
          <w:tcPr>
            <w:tcW w:w="1275"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2</w:t>
            </w:r>
          </w:p>
        </w:tc>
        <w:tc>
          <w:tcPr>
            <w:tcW w:w="1418"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4</w:t>
            </w:r>
          </w:p>
        </w:tc>
        <w:tc>
          <w:tcPr>
            <w:tcW w:w="2000"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Встреча с авторами книг</w:t>
            </w:r>
          </w:p>
        </w:tc>
      </w:tr>
      <w:tr w:rsidR="00595586" w:rsidRPr="00595586" w:rsidTr="00595586">
        <w:tc>
          <w:tcPr>
            <w:tcW w:w="709" w:type="dxa"/>
          </w:tcPr>
          <w:p w:rsidR="00595586" w:rsidRPr="00595586" w:rsidRDefault="00595586" w:rsidP="00707D0F">
            <w:pPr>
              <w:jc w:val="center"/>
              <w:rPr>
                <w:rFonts w:ascii="Times New Roman" w:hAnsi="Times New Roman" w:cs="Times New Roman"/>
                <w:sz w:val="28"/>
                <w:szCs w:val="28"/>
              </w:rPr>
            </w:pPr>
            <w:r w:rsidRPr="00595586">
              <w:rPr>
                <w:rFonts w:ascii="Times New Roman" w:hAnsi="Times New Roman" w:cs="Times New Roman"/>
                <w:sz w:val="28"/>
                <w:szCs w:val="28"/>
              </w:rPr>
              <w:t>4.</w:t>
            </w:r>
          </w:p>
        </w:tc>
        <w:tc>
          <w:tcPr>
            <w:tcW w:w="3686"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Краеведы нашего музея и темы их исследований</w:t>
            </w:r>
          </w:p>
        </w:tc>
        <w:tc>
          <w:tcPr>
            <w:tcW w:w="1134"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8</w:t>
            </w:r>
          </w:p>
        </w:tc>
        <w:tc>
          <w:tcPr>
            <w:tcW w:w="1275"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2</w:t>
            </w:r>
          </w:p>
        </w:tc>
        <w:tc>
          <w:tcPr>
            <w:tcW w:w="1418"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6</w:t>
            </w:r>
          </w:p>
        </w:tc>
        <w:tc>
          <w:tcPr>
            <w:tcW w:w="2000"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3накомство с исследовательскими проектами.</w:t>
            </w:r>
          </w:p>
        </w:tc>
      </w:tr>
      <w:tr w:rsidR="00595586" w:rsidRPr="00595586" w:rsidTr="00595586">
        <w:tc>
          <w:tcPr>
            <w:tcW w:w="709"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5.</w:t>
            </w:r>
          </w:p>
        </w:tc>
        <w:tc>
          <w:tcPr>
            <w:tcW w:w="3686"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История предприятий посёлка</w:t>
            </w:r>
          </w:p>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Зайково.</w:t>
            </w:r>
          </w:p>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 xml:space="preserve">  </w:t>
            </w:r>
          </w:p>
        </w:tc>
        <w:tc>
          <w:tcPr>
            <w:tcW w:w="1134"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5</w:t>
            </w:r>
          </w:p>
        </w:tc>
        <w:tc>
          <w:tcPr>
            <w:tcW w:w="1275"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2</w:t>
            </w:r>
          </w:p>
        </w:tc>
        <w:tc>
          <w:tcPr>
            <w:tcW w:w="1418"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3</w:t>
            </w:r>
          </w:p>
        </w:tc>
        <w:tc>
          <w:tcPr>
            <w:tcW w:w="2000"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 xml:space="preserve">Экскурсии, встречи, исследования: продолжить  сбор материалов по истории </w:t>
            </w:r>
            <w:r w:rsidRPr="00595586">
              <w:rPr>
                <w:rFonts w:ascii="Times New Roman" w:hAnsi="Times New Roman" w:cs="Times New Roman"/>
                <w:sz w:val="28"/>
                <w:szCs w:val="28"/>
              </w:rPr>
              <w:lastRenderedPageBreak/>
              <w:t>предприятий посёлка.</w:t>
            </w:r>
          </w:p>
        </w:tc>
      </w:tr>
      <w:tr w:rsidR="00595586" w:rsidRPr="00595586" w:rsidTr="00595586">
        <w:trPr>
          <w:trHeight w:val="409"/>
        </w:trPr>
        <w:tc>
          <w:tcPr>
            <w:tcW w:w="709"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lastRenderedPageBreak/>
              <w:t>6.</w:t>
            </w:r>
          </w:p>
        </w:tc>
        <w:tc>
          <w:tcPr>
            <w:tcW w:w="3686"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«Языком хлеб не вырастишь»</w:t>
            </w:r>
          </w:p>
        </w:tc>
        <w:tc>
          <w:tcPr>
            <w:tcW w:w="1134"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4</w:t>
            </w:r>
          </w:p>
        </w:tc>
        <w:tc>
          <w:tcPr>
            <w:tcW w:w="1275"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1</w:t>
            </w:r>
          </w:p>
        </w:tc>
        <w:tc>
          <w:tcPr>
            <w:tcW w:w="1418"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3</w:t>
            </w:r>
          </w:p>
        </w:tc>
        <w:tc>
          <w:tcPr>
            <w:tcW w:w="2000"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Экскурсии в КЦ им. Дважды Героя Советского Союза Г.А. Речкалова. сделать  записи.</w:t>
            </w:r>
          </w:p>
        </w:tc>
      </w:tr>
      <w:tr w:rsidR="00595586" w:rsidRPr="00595586" w:rsidTr="00595586">
        <w:tc>
          <w:tcPr>
            <w:tcW w:w="709"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7.</w:t>
            </w:r>
          </w:p>
        </w:tc>
        <w:tc>
          <w:tcPr>
            <w:tcW w:w="3686"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«Ремесло не коромысло, рук не оттянет, но  прокормит»</w:t>
            </w:r>
          </w:p>
        </w:tc>
        <w:tc>
          <w:tcPr>
            <w:tcW w:w="1134"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5</w:t>
            </w:r>
          </w:p>
        </w:tc>
        <w:tc>
          <w:tcPr>
            <w:tcW w:w="1275"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2</w:t>
            </w:r>
          </w:p>
        </w:tc>
        <w:tc>
          <w:tcPr>
            <w:tcW w:w="1418"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3</w:t>
            </w:r>
          </w:p>
        </w:tc>
        <w:tc>
          <w:tcPr>
            <w:tcW w:w="2000"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Беседы. Составление рассказов.</w:t>
            </w:r>
          </w:p>
        </w:tc>
      </w:tr>
      <w:tr w:rsidR="00595586" w:rsidRPr="00595586" w:rsidTr="00595586">
        <w:tc>
          <w:tcPr>
            <w:tcW w:w="709"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8.</w:t>
            </w:r>
          </w:p>
        </w:tc>
        <w:tc>
          <w:tcPr>
            <w:tcW w:w="3686"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Филейные изделия в фондах нашего музея.</w:t>
            </w:r>
          </w:p>
        </w:tc>
        <w:tc>
          <w:tcPr>
            <w:tcW w:w="1134"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5</w:t>
            </w:r>
          </w:p>
        </w:tc>
        <w:tc>
          <w:tcPr>
            <w:tcW w:w="1275"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2</w:t>
            </w:r>
          </w:p>
        </w:tc>
        <w:tc>
          <w:tcPr>
            <w:tcW w:w="1418"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3</w:t>
            </w:r>
          </w:p>
        </w:tc>
        <w:tc>
          <w:tcPr>
            <w:tcW w:w="2000"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Поиск и разведка «А может где - то есть ещё такие вещи?</w:t>
            </w:r>
          </w:p>
        </w:tc>
      </w:tr>
      <w:tr w:rsidR="00595586" w:rsidRPr="00595586" w:rsidTr="00595586">
        <w:tc>
          <w:tcPr>
            <w:tcW w:w="709"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9.</w:t>
            </w:r>
          </w:p>
        </w:tc>
        <w:tc>
          <w:tcPr>
            <w:tcW w:w="3686"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Невыдуманные истории о войне.</w:t>
            </w:r>
          </w:p>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Операция «Поиск».</w:t>
            </w:r>
          </w:p>
        </w:tc>
        <w:tc>
          <w:tcPr>
            <w:tcW w:w="1134"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11</w:t>
            </w:r>
          </w:p>
        </w:tc>
        <w:tc>
          <w:tcPr>
            <w:tcW w:w="1275"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4</w:t>
            </w:r>
          </w:p>
        </w:tc>
        <w:tc>
          <w:tcPr>
            <w:tcW w:w="1418"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7</w:t>
            </w:r>
          </w:p>
        </w:tc>
        <w:tc>
          <w:tcPr>
            <w:tcW w:w="2000"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Запись воспоминаний родственников о Великой Отечественной войне</w:t>
            </w:r>
          </w:p>
        </w:tc>
      </w:tr>
      <w:tr w:rsidR="00595586" w:rsidRPr="00595586" w:rsidTr="00595586">
        <w:tc>
          <w:tcPr>
            <w:tcW w:w="709"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10.</w:t>
            </w:r>
          </w:p>
        </w:tc>
        <w:tc>
          <w:tcPr>
            <w:tcW w:w="3686"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Итоговое занятие. Защита своих работ.</w:t>
            </w:r>
          </w:p>
        </w:tc>
        <w:tc>
          <w:tcPr>
            <w:tcW w:w="1134"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5</w:t>
            </w:r>
          </w:p>
        </w:tc>
        <w:tc>
          <w:tcPr>
            <w:tcW w:w="1275"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2</w:t>
            </w:r>
          </w:p>
        </w:tc>
        <w:tc>
          <w:tcPr>
            <w:tcW w:w="1418"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3</w:t>
            </w:r>
          </w:p>
        </w:tc>
        <w:tc>
          <w:tcPr>
            <w:tcW w:w="2000"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Защита работ.</w:t>
            </w:r>
          </w:p>
        </w:tc>
      </w:tr>
      <w:tr w:rsidR="00595586" w:rsidRPr="00595586" w:rsidTr="00595586">
        <w:tc>
          <w:tcPr>
            <w:tcW w:w="709" w:type="dxa"/>
          </w:tcPr>
          <w:p w:rsidR="00595586" w:rsidRPr="00595586" w:rsidRDefault="00595586" w:rsidP="00595586">
            <w:pPr>
              <w:jc w:val="center"/>
              <w:rPr>
                <w:rFonts w:ascii="Times New Roman" w:hAnsi="Times New Roman" w:cs="Times New Roman"/>
                <w:sz w:val="28"/>
                <w:szCs w:val="28"/>
              </w:rPr>
            </w:pPr>
          </w:p>
        </w:tc>
        <w:tc>
          <w:tcPr>
            <w:tcW w:w="3686" w:type="dxa"/>
          </w:tcPr>
          <w:p w:rsidR="00595586" w:rsidRPr="00595586" w:rsidRDefault="00707D0F" w:rsidP="00707D0F">
            <w:pPr>
              <w:rPr>
                <w:rFonts w:ascii="Times New Roman" w:hAnsi="Times New Roman" w:cs="Times New Roman"/>
                <w:sz w:val="28"/>
                <w:szCs w:val="28"/>
              </w:rPr>
            </w:pPr>
            <w:r w:rsidRPr="00707D0F">
              <w:rPr>
                <w:rFonts w:ascii="Times New Roman" w:hAnsi="Times New Roman" w:cs="Times New Roman"/>
                <w:sz w:val="28"/>
                <w:szCs w:val="28"/>
              </w:rPr>
              <w:t>И</w:t>
            </w:r>
            <w:r w:rsidR="00595586" w:rsidRPr="00595586">
              <w:rPr>
                <w:rFonts w:ascii="Times New Roman" w:hAnsi="Times New Roman" w:cs="Times New Roman"/>
                <w:sz w:val="28"/>
                <w:szCs w:val="28"/>
              </w:rPr>
              <w:t>тог</w:t>
            </w:r>
            <w:r w:rsidRPr="00707D0F">
              <w:rPr>
                <w:rFonts w:ascii="Times New Roman" w:hAnsi="Times New Roman" w:cs="Times New Roman"/>
                <w:sz w:val="28"/>
                <w:szCs w:val="28"/>
              </w:rPr>
              <w:t>о:</w:t>
            </w:r>
          </w:p>
        </w:tc>
        <w:tc>
          <w:tcPr>
            <w:tcW w:w="1134"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57</w:t>
            </w:r>
          </w:p>
        </w:tc>
        <w:tc>
          <w:tcPr>
            <w:tcW w:w="1275"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20</w:t>
            </w:r>
          </w:p>
        </w:tc>
        <w:tc>
          <w:tcPr>
            <w:tcW w:w="1418" w:type="dxa"/>
          </w:tcPr>
          <w:p w:rsidR="00595586" w:rsidRPr="00595586" w:rsidRDefault="00595586" w:rsidP="00595586">
            <w:pPr>
              <w:jc w:val="center"/>
              <w:rPr>
                <w:rFonts w:ascii="Times New Roman" w:hAnsi="Times New Roman" w:cs="Times New Roman"/>
                <w:sz w:val="28"/>
                <w:szCs w:val="28"/>
              </w:rPr>
            </w:pPr>
            <w:r w:rsidRPr="00595586">
              <w:rPr>
                <w:rFonts w:ascii="Times New Roman" w:hAnsi="Times New Roman" w:cs="Times New Roman"/>
                <w:sz w:val="28"/>
                <w:szCs w:val="28"/>
              </w:rPr>
              <w:t>37</w:t>
            </w:r>
          </w:p>
        </w:tc>
        <w:tc>
          <w:tcPr>
            <w:tcW w:w="2000" w:type="dxa"/>
          </w:tcPr>
          <w:p w:rsidR="00595586" w:rsidRPr="00595586" w:rsidRDefault="00595586" w:rsidP="00595586">
            <w:pPr>
              <w:jc w:val="center"/>
              <w:rPr>
                <w:rFonts w:ascii="Times New Roman" w:hAnsi="Times New Roman" w:cs="Times New Roman"/>
                <w:sz w:val="28"/>
                <w:szCs w:val="28"/>
              </w:rPr>
            </w:pPr>
          </w:p>
        </w:tc>
      </w:tr>
    </w:tbl>
    <w:p w:rsidR="00331E02" w:rsidRDefault="00331E02" w:rsidP="00331E02">
      <w:pPr>
        <w:spacing w:line="360" w:lineRule="auto"/>
        <w:jc w:val="both"/>
        <w:rPr>
          <w:rFonts w:ascii="Times New Roman" w:eastAsia="Times New Roman" w:hAnsi="Times New Roman" w:cs="Times New Roman"/>
          <w:color w:val="000000"/>
          <w:sz w:val="28"/>
          <w:szCs w:val="28"/>
          <w:lang w:eastAsia="ru-RU"/>
        </w:rPr>
      </w:pPr>
    </w:p>
    <w:p w:rsidR="00707D0F" w:rsidRDefault="00707D0F" w:rsidP="00FB0474">
      <w:pPr>
        <w:pStyle w:val="a3"/>
        <w:numPr>
          <w:ilvl w:val="0"/>
          <w:numId w:val="116"/>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707D0F" w:rsidRPr="00707D0F" w:rsidRDefault="00707D0F" w:rsidP="00FB0474">
      <w:pPr>
        <w:pStyle w:val="a3"/>
        <w:numPr>
          <w:ilvl w:val="0"/>
          <w:numId w:val="117"/>
        </w:numPr>
        <w:spacing w:line="360" w:lineRule="auto"/>
        <w:jc w:val="both"/>
        <w:rPr>
          <w:rFonts w:ascii="Times New Roman" w:eastAsia="Times New Roman" w:hAnsi="Times New Roman" w:cs="Times New Roman"/>
          <w:b/>
          <w:color w:val="000000"/>
          <w:sz w:val="28"/>
          <w:szCs w:val="28"/>
          <w:lang w:eastAsia="ru-RU"/>
        </w:rPr>
      </w:pPr>
      <w:r w:rsidRPr="00707D0F">
        <w:rPr>
          <w:rFonts w:ascii="Times New Roman" w:eastAsia="Times New Roman" w:hAnsi="Times New Roman" w:cs="Times New Roman"/>
          <w:b/>
          <w:color w:val="000000"/>
          <w:sz w:val="28"/>
          <w:szCs w:val="28"/>
          <w:lang w:eastAsia="ru-RU"/>
        </w:rPr>
        <w:t>Вводное занятие.</w:t>
      </w:r>
    </w:p>
    <w:p w:rsidR="00707D0F" w:rsidRPr="00707D0F" w:rsidRDefault="00707D0F" w:rsidP="00707D0F">
      <w:pPr>
        <w:spacing w:line="360" w:lineRule="auto"/>
        <w:ind w:firstLine="708"/>
        <w:jc w:val="both"/>
        <w:rPr>
          <w:rFonts w:ascii="Times New Roman" w:eastAsia="Times New Roman" w:hAnsi="Times New Roman" w:cs="Times New Roman"/>
          <w:color w:val="000000"/>
          <w:sz w:val="28"/>
          <w:szCs w:val="28"/>
          <w:lang w:eastAsia="ru-RU"/>
        </w:rPr>
      </w:pPr>
      <w:r w:rsidRPr="00707D0F">
        <w:rPr>
          <w:rFonts w:ascii="Times New Roman" w:eastAsia="Times New Roman" w:hAnsi="Times New Roman" w:cs="Times New Roman"/>
          <w:color w:val="000000"/>
          <w:sz w:val="28"/>
          <w:szCs w:val="28"/>
          <w:lang w:eastAsia="ru-RU"/>
        </w:rPr>
        <w:t xml:space="preserve">Исследовать! Что это значит? </w:t>
      </w:r>
      <w:r>
        <w:rPr>
          <w:rFonts w:ascii="Times New Roman" w:eastAsia="Times New Roman" w:hAnsi="Times New Roman" w:cs="Times New Roman"/>
          <w:color w:val="000000"/>
          <w:sz w:val="28"/>
          <w:szCs w:val="28"/>
          <w:lang w:eastAsia="ru-RU"/>
        </w:rPr>
        <w:t xml:space="preserve">Как вы понимаете слово «Поиск»? </w:t>
      </w:r>
      <w:r w:rsidRPr="00707D0F">
        <w:rPr>
          <w:rFonts w:ascii="Times New Roman" w:eastAsia="Times New Roman" w:hAnsi="Times New Roman" w:cs="Times New Roman"/>
          <w:color w:val="000000"/>
          <w:sz w:val="28"/>
          <w:szCs w:val="28"/>
          <w:lang w:eastAsia="ru-RU"/>
        </w:rPr>
        <w:t>Вовлечь обучающихся младших классов в реализацию правительственных  программ Свердловской области и МОУ ДО «Центр внешкольной работы».</w:t>
      </w:r>
    </w:p>
    <w:p w:rsidR="00707D0F" w:rsidRPr="00707D0F" w:rsidRDefault="00707D0F" w:rsidP="00FB0474">
      <w:pPr>
        <w:pStyle w:val="a3"/>
        <w:numPr>
          <w:ilvl w:val="0"/>
          <w:numId w:val="117"/>
        </w:numPr>
        <w:spacing w:line="360" w:lineRule="auto"/>
        <w:jc w:val="both"/>
        <w:rPr>
          <w:rFonts w:ascii="Times New Roman" w:eastAsia="Times New Roman" w:hAnsi="Times New Roman" w:cs="Times New Roman"/>
          <w:b/>
          <w:color w:val="000000"/>
          <w:sz w:val="28"/>
          <w:szCs w:val="28"/>
          <w:lang w:eastAsia="ru-RU"/>
        </w:rPr>
      </w:pPr>
      <w:r w:rsidRPr="00707D0F">
        <w:rPr>
          <w:rFonts w:ascii="Times New Roman" w:eastAsia="Times New Roman" w:hAnsi="Times New Roman" w:cs="Times New Roman"/>
          <w:b/>
          <w:color w:val="000000"/>
          <w:sz w:val="28"/>
          <w:szCs w:val="28"/>
          <w:lang w:eastAsia="ru-RU"/>
        </w:rPr>
        <w:t xml:space="preserve">Краеведы нашего села. Знакомство с историей п. Зайково. Что обозначает слово </w:t>
      </w:r>
    </w:p>
    <w:p w:rsidR="00707D0F" w:rsidRPr="00707D0F" w:rsidRDefault="00707D0F" w:rsidP="00707D0F">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07D0F">
        <w:rPr>
          <w:rFonts w:ascii="Times New Roman" w:eastAsia="Times New Roman" w:hAnsi="Times New Roman" w:cs="Times New Roman"/>
          <w:color w:val="000000"/>
          <w:sz w:val="28"/>
          <w:szCs w:val="28"/>
          <w:lang w:eastAsia="ru-RU"/>
        </w:rPr>
        <w:t>Краевед»? Чем занимаются краеведы? Историю делают люди. Знакомство  с       жизненными историями людей, которые сохранили исторические факты</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 xml:space="preserve">событий, собрали материал о </w:t>
      </w:r>
      <w:r w:rsidRPr="00707D0F">
        <w:rPr>
          <w:rFonts w:ascii="Times New Roman" w:eastAsia="Times New Roman" w:hAnsi="Times New Roman" w:cs="Times New Roman"/>
          <w:color w:val="000000"/>
          <w:sz w:val="28"/>
          <w:szCs w:val="28"/>
          <w:lang w:eastAsia="ru-RU"/>
        </w:rPr>
        <w:t>п. Зайково. М.И. Амбарова. А.А. Билык. В.Ф. Князев ,</w:t>
      </w:r>
      <w:r>
        <w:rPr>
          <w:rFonts w:ascii="Times New Roman" w:eastAsia="Times New Roman" w:hAnsi="Times New Roman" w:cs="Times New Roman"/>
          <w:color w:val="000000"/>
          <w:sz w:val="28"/>
          <w:szCs w:val="28"/>
          <w:lang w:eastAsia="ru-RU"/>
        </w:rPr>
        <w:t xml:space="preserve"> </w:t>
      </w:r>
      <w:r w:rsidRPr="00707D0F">
        <w:rPr>
          <w:rFonts w:ascii="Times New Roman" w:eastAsia="Times New Roman" w:hAnsi="Times New Roman" w:cs="Times New Roman"/>
          <w:color w:val="000000"/>
          <w:sz w:val="28"/>
          <w:szCs w:val="28"/>
          <w:lang w:eastAsia="ru-RU"/>
        </w:rPr>
        <w:t>Д.А. Амбаров. Люди, которые своим трудом прославили свой посёлок.</w:t>
      </w:r>
    </w:p>
    <w:p w:rsidR="00707D0F" w:rsidRPr="00707D0F" w:rsidRDefault="00707D0F" w:rsidP="00FB0474">
      <w:pPr>
        <w:pStyle w:val="a3"/>
        <w:numPr>
          <w:ilvl w:val="0"/>
          <w:numId w:val="117"/>
        </w:numPr>
        <w:spacing w:line="360" w:lineRule="auto"/>
        <w:jc w:val="both"/>
        <w:rPr>
          <w:rFonts w:ascii="Times New Roman" w:eastAsia="Times New Roman" w:hAnsi="Times New Roman" w:cs="Times New Roman"/>
          <w:b/>
          <w:color w:val="000000"/>
          <w:sz w:val="28"/>
          <w:szCs w:val="28"/>
          <w:lang w:eastAsia="ru-RU"/>
        </w:rPr>
      </w:pPr>
      <w:r w:rsidRPr="00707D0F">
        <w:rPr>
          <w:rFonts w:ascii="Times New Roman" w:eastAsia="Times New Roman" w:hAnsi="Times New Roman" w:cs="Times New Roman"/>
          <w:b/>
          <w:color w:val="000000"/>
          <w:sz w:val="28"/>
          <w:szCs w:val="28"/>
          <w:lang w:eastAsia="ru-RU"/>
        </w:rPr>
        <w:t xml:space="preserve">Авторы книг о п. Зайково « Зайково. Годы. События. Судьбы». </w:t>
      </w:r>
    </w:p>
    <w:p w:rsidR="00707D0F" w:rsidRPr="00707D0F" w:rsidRDefault="00707D0F" w:rsidP="00707D0F">
      <w:pPr>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А Билык и В.Ф. </w:t>
      </w:r>
      <w:r w:rsidRPr="00707D0F">
        <w:rPr>
          <w:rFonts w:ascii="Times New Roman" w:eastAsia="Times New Roman" w:hAnsi="Times New Roman" w:cs="Times New Roman"/>
          <w:color w:val="000000"/>
          <w:sz w:val="28"/>
          <w:szCs w:val="28"/>
          <w:lang w:eastAsia="ru-RU"/>
        </w:rPr>
        <w:t>Князев.  Судьба и жизненный путь авторов книг. Знакомство с содержанием книг. Организация встречи с А.А. Билык и В.Ф. Князевым.</w:t>
      </w:r>
    </w:p>
    <w:p w:rsidR="00707D0F" w:rsidRPr="00707D0F" w:rsidRDefault="00707D0F" w:rsidP="00FB0474">
      <w:pPr>
        <w:pStyle w:val="a3"/>
        <w:numPr>
          <w:ilvl w:val="0"/>
          <w:numId w:val="117"/>
        </w:numPr>
        <w:spacing w:line="360" w:lineRule="auto"/>
        <w:jc w:val="both"/>
        <w:rPr>
          <w:rFonts w:ascii="Times New Roman" w:eastAsia="Times New Roman" w:hAnsi="Times New Roman" w:cs="Times New Roman"/>
          <w:b/>
          <w:color w:val="000000"/>
          <w:sz w:val="28"/>
          <w:szCs w:val="28"/>
          <w:lang w:eastAsia="ru-RU"/>
        </w:rPr>
      </w:pPr>
      <w:r w:rsidRPr="00707D0F">
        <w:rPr>
          <w:rFonts w:ascii="Times New Roman" w:eastAsia="Times New Roman" w:hAnsi="Times New Roman" w:cs="Times New Roman"/>
          <w:b/>
          <w:color w:val="000000"/>
          <w:sz w:val="28"/>
          <w:szCs w:val="28"/>
          <w:lang w:eastAsia="ru-RU"/>
        </w:rPr>
        <w:t xml:space="preserve">Краеведы  нашего музея  и темы их исследований. </w:t>
      </w:r>
    </w:p>
    <w:p w:rsidR="00707D0F" w:rsidRPr="00707D0F" w:rsidRDefault="00707D0F" w:rsidP="00707D0F">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 Федулов. «</w:t>
      </w:r>
      <w:r w:rsidRPr="00707D0F">
        <w:rPr>
          <w:rFonts w:ascii="Times New Roman" w:eastAsia="Times New Roman" w:hAnsi="Times New Roman" w:cs="Times New Roman"/>
          <w:color w:val="000000"/>
          <w:sz w:val="28"/>
          <w:szCs w:val="28"/>
          <w:lang w:eastAsia="ru-RU"/>
        </w:rPr>
        <w:t>Г.А. Речкалов</w:t>
      </w:r>
      <w:r>
        <w:rPr>
          <w:rFonts w:ascii="Times New Roman" w:eastAsia="Times New Roman" w:hAnsi="Times New Roman" w:cs="Times New Roman"/>
          <w:color w:val="000000"/>
          <w:sz w:val="28"/>
          <w:szCs w:val="28"/>
          <w:lang w:eastAsia="ru-RU"/>
        </w:rPr>
        <w:t xml:space="preserve"> </w:t>
      </w:r>
      <w:r w:rsidRPr="00707D0F">
        <w:rPr>
          <w:rFonts w:ascii="Times New Roman" w:eastAsia="Times New Roman" w:hAnsi="Times New Roman" w:cs="Times New Roman"/>
          <w:color w:val="000000"/>
          <w:sz w:val="28"/>
          <w:szCs w:val="28"/>
          <w:lang w:eastAsia="ru-RU"/>
        </w:rPr>
        <w:t>- наш герой», Э</w:t>
      </w:r>
      <w:r>
        <w:rPr>
          <w:rFonts w:ascii="Times New Roman" w:eastAsia="Times New Roman" w:hAnsi="Times New Roman" w:cs="Times New Roman"/>
          <w:color w:val="000000"/>
          <w:sz w:val="28"/>
          <w:szCs w:val="28"/>
          <w:lang w:eastAsia="ru-RU"/>
        </w:rPr>
        <w:t>.</w:t>
      </w:r>
      <w:r w:rsidRPr="00707D0F">
        <w:rPr>
          <w:rFonts w:ascii="Times New Roman" w:eastAsia="Times New Roman" w:hAnsi="Times New Roman" w:cs="Times New Roman"/>
          <w:color w:val="000000"/>
          <w:sz w:val="28"/>
          <w:szCs w:val="28"/>
          <w:lang w:eastAsia="ru-RU"/>
        </w:rPr>
        <w:t xml:space="preserve"> Аванесян  «А Виктора тянуло небо», А. Пушкарёв «Живи, родная Скородумка», В. Молокова «Зайково</w:t>
      </w:r>
      <w:r>
        <w:rPr>
          <w:rFonts w:ascii="Times New Roman" w:eastAsia="Times New Roman" w:hAnsi="Times New Roman" w:cs="Times New Roman"/>
          <w:color w:val="000000"/>
          <w:sz w:val="28"/>
          <w:szCs w:val="28"/>
          <w:lang w:eastAsia="ru-RU"/>
        </w:rPr>
        <w:t xml:space="preserve"> </w:t>
      </w:r>
      <w:r w:rsidRPr="00707D0F">
        <w:rPr>
          <w:rFonts w:ascii="Times New Roman" w:eastAsia="Times New Roman" w:hAnsi="Times New Roman" w:cs="Times New Roman"/>
          <w:color w:val="000000"/>
          <w:sz w:val="28"/>
          <w:szCs w:val="28"/>
          <w:lang w:eastAsia="ru-RU"/>
        </w:rPr>
        <w:t>- моя малая родина», «Учителями славится Россия, ученики приносят славу ей». Д. Вандышев «Наши выпускники-воины интернационалисты», Д. Молоков «Станции Худяково – 100 лет». Знакомство с авторами работ и беседы по  материалам их исследований. Подготовка и проведение мероприятий, посвящённых Дню музея.</w:t>
      </w:r>
    </w:p>
    <w:p w:rsidR="00707D0F" w:rsidRPr="00707D0F" w:rsidRDefault="00707D0F" w:rsidP="00FB0474">
      <w:pPr>
        <w:pStyle w:val="a3"/>
        <w:numPr>
          <w:ilvl w:val="0"/>
          <w:numId w:val="117"/>
        </w:numPr>
        <w:spacing w:line="360" w:lineRule="auto"/>
        <w:jc w:val="both"/>
        <w:rPr>
          <w:rFonts w:ascii="Times New Roman" w:eastAsia="Times New Roman" w:hAnsi="Times New Roman" w:cs="Times New Roman"/>
          <w:b/>
          <w:color w:val="000000"/>
          <w:sz w:val="28"/>
          <w:szCs w:val="28"/>
          <w:lang w:eastAsia="ru-RU"/>
        </w:rPr>
      </w:pPr>
      <w:r w:rsidRPr="00707D0F">
        <w:rPr>
          <w:rFonts w:ascii="Times New Roman" w:eastAsia="Times New Roman" w:hAnsi="Times New Roman" w:cs="Times New Roman"/>
          <w:b/>
          <w:color w:val="000000"/>
          <w:sz w:val="28"/>
          <w:szCs w:val="28"/>
          <w:lang w:eastAsia="ru-RU"/>
        </w:rPr>
        <w:t>История предприятий посёлка, на котором мы живём.</w:t>
      </w:r>
    </w:p>
    <w:p w:rsidR="00707D0F" w:rsidRPr="00707D0F" w:rsidRDefault="00707D0F" w:rsidP="00707D0F">
      <w:pPr>
        <w:spacing w:line="360" w:lineRule="auto"/>
        <w:jc w:val="both"/>
        <w:rPr>
          <w:rFonts w:ascii="Times New Roman" w:eastAsia="Times New Roman" w:hAnsi="Times New Roman" w:cs="Times New Roman"/>
          <w:color w:val="000000"/>
          <w:sz w:val="28"/>
          <w:szCs w:val="28"/>
          <w:lang w:eastAsia="ru-RU"/>
        </w:rPr>
      </w:pPr>
      <w:r w:rsidRPr="00707D0F">
        <w:rPr>
          <w:rFonts w:ascii="Times New Roman" w:eastAsia="Times New Roman" w:hAnsi="Times New Roman" w:cs="Times New Roman"/>
          <w:color w:val="000000"/>
          <w:sz w:val="28"/>
          <w:szCs w:val="28"/>
          <w:lang w:eastAsia="ru-RU"/>
        </w:rPr>
        <w:t xml:space="preserve">             Знание предприятий, которые существовали на посёлке: Скородумский ЛПХ. Зайковская сельхозтехнивка, строительная организация(СМУ), промкомбинат, мясокомбинат, совхоз «Зайковский». Краткое знакомство с историей  предприятий.  «Поиск». Исследование: узнать, кто из родственников работал на каком предприятии.</w:t>
      </w:r>
    </w:p>
    <w:p w:rsidR="00707D0F" w:rsidRPr="00707D0F" w:rsidRDefault="00707D0F" w:rsidP="00FB0474">
      <w:pPr>
        <w:pStyle w:val="a3"/>
        <w:numPr>
          <w:ilvl w:val="0"/>
          <w:numId w:val="117"/>
        </w:numPr>
        <w:spacing w:line="360" w:lineRule="auto"/>
        <w:jc w:val="both"/>
        <w:rPr>
          <w:rFonts w:ascii="Times New Roman" w:eastAsia="Times New Roman" w:hAnsi="Times New Roman" w:cs="Times New Roman"/>
          <w:b/>
          <w:color w:val="000000"/>
          <w:sz w:val="28"/>
          <w:szCs w:val="28"/>
          <w:lang w:eastAsia="ru-RU"/>
        </w:rPr>
      </w:pPr>
      <w:r w:rsidRPr="00707D0F">
        <w:rPr>
          <w:rFonts w:ascii="Times New Roman" w:eastAsia="Times New Roman" w:hAnsi="Times New Roman" w:cs="Times New Roman"/>
          <w:b/>
          <w:color w:val="000000"/>
          <w:sz w:val="28"/>
          <w:szCs w:val="28"/>
          <w:lang w:eastAsia="ru-RU"/>
        </w:rPr>
        <w:t>«Языком хлеб не вырастишь»</w:t>
      </w:r>
    </w:p>
    <w:p w:rsidR="00707D0F" w:rsidRPr="00707D0F" w:rsidRDefault="00707D0F" w:rsidP="00707D0F">
      <w:pPr>
        <w:spacing w:line="360" w:lineRule="auto"/>
        <w:jc w:val="both"/>
        <w:rPr>
          <w:rFonts w:ascii="Times New Roman" w:eastAsia="Times New Roman" w:hAnsi="Times New Roman" w:cs="Times New Roman"/>
          <w:color w:val="000000"/>
          <w:sz w:val="28"/>
          <w:szCs w:val="28"/>
          <w:lang w:eastAsia="ru-RU"/>
        </w:rPr>
      </w:pPr>
      <w:r w:rsidRPr="00707D0F">
        <w:rPr>
          <w:rFonts w:ascii="Times New Roman" w:eastAsia="Times New Roman" w:hAnsi="Times New Roman" w:cs="Times New Roman"/>
          <w:color w:val="000000"/>
          <w:sz w:val="28"/>
          <w:szCs w:val="28"/>
          <w:lang w:eastAsia="ru-RU"/>
        </w:rPr>
        <w:t xml:space="preserve">            Знакомство с тружениками села  и  их трудом, профессиями, которые сегодня нужны в сельском хозяйстве. Хозяйства Ирбитского района. Совхоз «Зайковский». Лучшие люди сельского хозяйства нашего района.  Исследуем: Мои родственники работали(работают) в сельском хозяйстве. Экскурсия по музею. Заглянем в старинный альбом.</w:t>
      </w:r>
    </w:p>
    <w:p w:rsidR="00707D0F" w:rsidRPr="00707D0F" w:rsidRDefault="00707D0F" w:rsidP="00FB0474">
      <w:pPr>
        <w:pStyle w:val="a3"/>
        <w:numPr>
          <w:ilvl w:val="0"/>
          <w:numId w:val="117"/>
        </w:numPr>
        <w:spacing w:line="360" w:lineRule="auto"/>
        <w:jc w:val="both"/>
        <w:rPr>
          <w:rFonts w:ascii="Times New Roman" w:eastAsia="Times New Roman" w:hAnsi="Times New Roman" w:cs="Times New Roman"/>
          <w:b/>
          <w:color w:val="000000"/>
          <w:sz w:val="28"/>
          <w:szCs w:val="28"/>
          <w:lang w:eastAsia="ru-RU"/>
        </w:rPr>
      </w:pPr>
      <w:r w:rsidRPr="00707D0F">
        <w:rPr>
          <w:rFonts w:ascii="Times New Roman" w:eastAsia="Times New Roman" w:hAnsi="Times New Roman" w:cs="Times New Roman"/>
          <w:b/>
          <w:color w:val="000000"/>
          <w:sz w:val="28"/>
          <w:szCs w:val="28"/>
          <w:lang w:eastAsia="ru-RU"/>
        </w:rPr>
        <w:lastRenderedPageBreak/>
        <w:t>Ремесло не коромысло: рук не оттянет, но проко</w:t>
      </w:r>
      <w:r>
        <w:rPr>
          <w:rFonts w:ascii="Times New Roman" w:eastAsia="Times New Roman" w:hAnsi="Times New Roman" w:cs="Times New Roman"/>
          <w:b/>
          <w:color w:val="000000"/>
          <w:sz w:val="28"/>
          <w:szCs w:val="28"/>
          <w:lang w:eastAsia="ru-RU"/>
        </w:rPr>
        <w:t>рмит</w:t>
      </w:r>
      <w:r w:rsidRPr="00707D0F">
        <w:rPr>
          <w:rFonts w:ascii="Times New Roman" w:eastAsia="Times New Roman" w:hAnsi="Times New Roman" w:cs="Times New Roman"/>
          <w:b/>
          <w:color w:val="000000"/>
          <w:sz w:val="28"/>
          <w:szCs w:val="28"/>
          <w:lang w:eastAsia="ru-RU"/>
        </w:rPr>
        <w:t>.</w:t>
      </w:r>
    </w:p>
    <w:p w:rsidR="00707D0F" w:rsidRPr="00707D0F" w:rsidRDefault="00707D0F" w:rsidP="00707D0F">
      <w:pPr>
        <w:spacing w:line="360" w:lineRule="auto"/>
        <w:jc w:val="both"/>
        <w:rPr>
          <w:rFonts w:ascii="Times New Roman" w:eastAsia="Times New Roman" w:hAnsi="Times New Roman" w:cs="Times New Roman"/>
          <w:color w:val="000000"/>
          <w:sz w:val="28"/>
          <w:szCs w:val="28"/>
          <w:lang w:eastAsia="ru-RU"/>
        </w:rPr>
      </w:pPr>
      <w:r w:rsidRPr="00707D0F">
        <w:rPr>
          <w:rFonts w:ascii="Times New Roman" w:eastAsia="Times New Roman" w:hAnsi="Times New Roman" w:cs="Times New Roman"/>
          <w:color w:val="000000"/>
          <w:sz w:val="28"/>
          <w:szCs w:val="28"/>
          <w:lang w:eastAsia="ru-RU"/>
        </w:rPr>
        <w:t xml:space="preserve">          История промыслов и ремёсел нашего края. История промыслов и ремёсел нашего посёлка.  ремесленные профессии. Изготовление корзин, Выделка кожи. Ткачество. Катание пимов. Изготовление кирпича, рогожи. Развитие мукомольного дела. Дровяной промысел, бондарство. рукоделие. Земледелие и животноводство. Экскурсии в музеи.</w:t>
      </w:r>
    </w:p>
    <w:p w:rsidR="00707D0F" w:rsidRPr="00707D0F" w:rsidRDefault="00707D0F" w:rsidP="00FB0474">
      <w:pPr>
        <w:pStyle w:val="a3"/>
        <w:numPr>
          <w:ilvl w:val="0"/>
          <w:numId w:val="117"/>
        </w:numPr>
        <w:spacing w:line="360" w:lineRule="auto"/>
        <w:jc w:val="both"/>
        <w:rPr>
          <w:rFonts w:ascii="Times New Roman" w:eastAsia="Times New Roman" w:hAnsi="Times New Roman" w:cs="Times New Roman"/>
          <w:b/>
          <w:color w:val="000000"/>
          <w:sz w:val="28"/>
          <w:szCs w:val="28"/>
          <w:lang w:eastAsia="ru-RU"/>
        </w:rPr>
      </w:pPr>
      <w:r w:rsidRPr="00707D0F">
        <w:rPr>
          <w:rFonts w:ascii="Times New Roman" w:eastAsia="Times New Roman" w:hAnsi="Times New Roman" w:cs="Times New Roman"/>
          <w:b/>
          <w:color w:val="000000"/>
          <w:sz w:val="28"/>
          <w:szCs w:val="28"/>
          <w:lang w:eastAsia="ru-RU"/>
        </w:rPr>
        <w:t>Филейные изделия в фондах нашего музея.</w:t>
      </w:r>
    </w:p>
    <w:p w:rsidR="00707D0F" w:rsidRPr="00707D0F" w:rsidRDefault="00707D0F" w:rsidP="00707D0F">
      <w:pPr>
        <w:spacing w:after="0" w:line="360" w:lineRule="auto"/>
        <w:jc w:val="both"/>
        <w:rPr>
          <w:rFonts w:ascii="Times New Roman" w:eastAsia="Times New Roman" w:hAnsi="Times New Roman" w:cs="Times New Roman"/>
          <w:color w:val="000000"/>
          <w:sz w:val="28"/>
          <w:szCs w:val="28"/>
          <w:lang w:eastAsia="ru-RU"/>
        </w:rPr>
      </w:pPr>
      <w:r w:rsidRPr="00707D0F">
        <w:rPr>
          <w:rFonts w:ascii="Times New Roman" w:eastAsia="Times New Roman" w:hAnsi="Times New Roman" w:cs="Times New Roman"/>
          <w:color w:val="000000"/>
          <w:sz w:val="28"/>
          <w:szCs w:val="28"/>
          <w:lang w:eastAsia="ru-RU"/>
        </w:rPr>
        <w:t xml:space="preserve">           Предметы, изготовленные в технике филейной вышивки. Происхождение и объяснение данной технологии. Распространение искусства филейной вышивки по странам .С чем связано появление филейной вышивки в России. Виды филейных вышивок. Знакомство  с коллекцией филейных изделий музея.</w:t>
      </w:r>
    </w:p>
    <w:p w:rsidR="00707D0F" w:rsidRPr="00707D0F" w:rsidRDefault="00707D0F" w:rsidP="00707D0F">
      <w:pPr>
        <w:spacing w:line="360" w:lineRule="auto"/>
        <w:ind w:firstLine="708"/>
        <w:jc w:val="both"/>
        <w:rPr>
          <w:rFonts w:ascii="Times New Roman" w:eastAsia="Times New Roman" w:hAnsi="Times New Roman" w:cs="Times New Roman"/>
          <w:color w:val="000000"/>
          <w:sz w:val="28"/>
          <w:szCs w:val="28"/>
          <w:lang w:eastAsia="ru-RU"/>
        </w:rPr>
      </w:pPr>
      <w:r w:rsidRPr="00707D0F">
        <w:rPr>
          <w:rFonts w:ascii="Times New Roman" w:eastAsia="Times New Roman" w:hAnsi="Times New Roman" w:cs="Times New Roman"/>
          <w:color w:val="000000"/>
          <w:sz w:val="28"/>
          <w:szCs w:val="28"/>
          <w:lang w:eastAsia="ru-RU"/>
        </w:rPr>
        <w:t>Исследуем: к какому виду относятся наши изделия вышивки, какими швами выполнены. Поиск: есть  ли ещё у наших жителей такие изделия?</w:t>
      </w:r>
    </w:p>
    <w:p w:rsidR="00707D0F" w:rsidRPr="00707D0F" w:rsidRDefault="00707D0F" w:rsidP="00FB0474">
      <w:pPr>
        <w:pStyle w:val="a3"/>
        <w:numPr>
          <w:ilvl w:val="0"/>
          <w:numId w:val="117"/>
        </w:numPr>
        <w:spacing w:line="360" w:lineRule="auto"/>
        <w:jc w:val="both"/>
        <w:rPr>
          <w:rFonts w:ascii="Times New Roman" w:eastAsia="Times New Roman" w:hAnsi="Times New Roman" w:cs="Times New Roman"/>
          <w:b/>
          <w:color w:val="000000"/>
          <w:sz w:val="28"/>
          <w:szCs w:val="28"/>
          <w:lang w:eastAsia="ru-RU"/>
        </w:rPr>
      </w:pPr>
      <w:r w:rsidRPr="00707D0F">
        <w:rPr>
          <w:rFonts w:ascii="Times New Roman" w:eastAsia="Times New Roman" w:hAnsi="Times New Roman" w:cs="Times New Roman"/>
          <w:b/>
          <w:color w:val="000000"/>
          <w:sz w:val="28"/>
          <w:szCs w:val="28"/>
          <w:lang w:eastAsia="ru-RU"/>
        </w:rPr>
        <w:t>Невыдуманные истории о войне.</w:t>
      </w:r>
    </w:p>
    <w:p w:rsidR="00707D0F" w:rsidRPr="00707D0F" w:rsidRDefault="00707D0F" w:rsidP="00707D0F">
      <w:pPr>
        <w:spacing w:line="360" w:lineRule="auto"/>
        <w:ind w:firstLine="708"/>
        <w:jc w:val="both"/>
        <w:rPr>
          <w:rFonts w:ascii="Times New Roman" w:eastAsia="Times New Roman" w:hAnsi="Times New Roman" w:cs="Times New Roman"/>
          <w:color w:val="000000"/>
          <w:sz w:val="28"/>
          <w:szCs w:val="28"/>
          <w:lang w:eastAsia="ru-RU"/>
        </w:rPr>
      </w:pPr>
      <w:r w:rsidRPr="00707D0F">
        <w:rPr>
          <w:rFonts w:ascii="Times New Roman" w:eastAsia="Times New Roman" w:hAnsi="Times New Roman" w:cs="Times New Roman"/>
          <w:color w:val="000000"/>
          <w:sz w:val="28"/>
          <w:szCs w:val="28"/>
          <w:lang w:eastAsia="ru-RU"/>
        </w:rPr>
        <w:t>Знакомство с книгой ПАМЯТИ и книгой «ПОМНИМ! ГОРДИМСЯ! НАСЛЕДУЕМ!» Знакомство с воспоминаниями и записями этих книг.  Организация операции »Поиск». Исследуем: «Великая Отечественная война и моя семья».</w:t>
      </w:r>
    </w:p>
    <w:p w:rsidR="00707D0F" w:rsidRDefault="00707D0F" w:rsidP="00FB0474">
      <w:pPr>
        <w:pStyle w:val="a3"/>
        <w:numPr>
          <w:ilvl w:val="0"/>
          <w:numId w:val="117"/>
        </w:numPr>
        <w:spacing w:line="360" w:lineRule="auto"/>
        <w:jc w:val="both"/>
        <w:rPr>
          <w:rFonts w:ascii="Times New Roman" w:eastAsia="Times New Roman" w:hAnsi="Times New Roman" w:cs="Times New Roman"/>
          <w:b/>
          <w:color w:val="000000"/>
          <w:sz w:val="28"/>
          <w:szCs w:val="28"/>
          <w:lang w:eastAsia="ru-RU"/>
        </w:rPr>
      </w:pPr>
      <w:r w:rsidRPr="00707D0F">
        <w:rPr>
          <w:rFonts w:ascii="Times New Roman" w:eastAsia="Times New Roman" w:hAnsi="Times New Roman" w:cs="Times New Roman"/>
          <w:color w:val="000000"/>
          <w:sz w:val="28"/>
          <w:szCs w:val="28"/>
          <w:lang w:eastAsia="ru-RU"/>
        </w:rPr>
        <w:t xml:space="preserve"> </w:t>
      </w:r>
      <w:r w:rsidRPr="00707D0F">
        <w:rPr>
          <w:rFonts w:ascii="Times New Roman" w:eastAsia="Times New Roman" w:hAnsi="Times New Roman" w:cs="Times New Roman"/>
          <w:b/>
          <w:color w:val="000000"/>
          <w:sz w:val="28"/>
          <w:szCs w:val="28"/>
          <w:lang w:eastAsia="ru-RU"/>
        </w:rPr>
        <w:t>Подготовка и проведение итогового мероприятия. Защита своих творческих  работ.</w:t>
      </w:r>
    </w:p>
    <w:p w:rsidR="00707D0F" w:rsidRPr="00707D0F" w:rsidRDefault="00707D0F" w:rsidP="00707D0F">
      <w:pPr>
        <w:spacing w:line="360" w:lineRule="auto"/>
        <w:ind w:firstLine="708"/>
        <w:jc w:val="both"/>
        <w:rPr>
          <w:rFonts w:ascii="Times New Roman" w:eastAsia="Times New Roman" w:hAnsi="Times New Roman" w:cs="Times New Roman"/>
          <w:color w:val="000000"/>
          <w:sz w:val="28"/>
          <w:szCs w:val="28"/>
          <w:lang w:eastAsia="ru-RU"/>
        </w:rPr>
      </w:pPr>
      <w:r w:rsidRPr="00707D0F">
        <w:rPr>
          <w:rFonts w:ascii="Times New Roman" w:eastAsia="Times New Roman" w:hAnsi="Times New Roman" w:cs="Times New Roman"/>
          <w:color w:val="000000"/>
          <w:sz w:val="28"/>
          <w:szCs w:val="28"/>
          <w:lang w:eastAsia="ru-RU"/>
        </w:rPr>
        <w:t>Итоговое мероприятие. Защита творческих работ.</w:t>
      </w:r>
    </w:p>
    <w:p w:rsidR="007440DC" w:rsidRPr="007440DC" w:rsidRDefault="00331E02" w:rsidP="007440DC">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C65E2F" w:rsidRPr="007472A8" w:rsidTr="003B5203">
        <w:tc>
          <w:tcPr>
            <w:tcW w:w="4075" w:type="dxa"/>
            <w:hideMark/>
          </w:tcPr>
          <w:p w:rsidR="00C65E2F" w:rsidRPr="007472A8" w:rsidRDefault="00C65E2F" w:rsidP="003B5203">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C65E2F" w:rsidRPr="007472A8" w:rsidRDefault="00C65E2F" w:rsidP="00C65E2F">
      <w:pPr>
        <w:tabs>
          <w:tab w:val="left" w:pos="851"/>
        </w:tabs>
        <w:spacing w:after="0"/>
        <w:ind w:firstLine="709"/>
        <w:jc w:val="both"/>
        <w:rPr>
          <w:rFonts w:ascii="Times New Roman" w:eastAsia="MS Mincho" w:hAnsi="Times New Roman" w:cs="Times New Roman"/>
          <w:color w:val="00B050"/>
          <w:sz w:val="28"/>
          <w:szCs w:val="28"/>
          <w:lang w:eastAsia="ja-JP"/>
        </w:rPr>
      </w:pPr>
    </w:p>
    <w:p w:rsidR="00C65E2F" w:rsidRPr="007472A8" w:rsidRDefault="00C65E2F" w:rsidP="00C65E2F">
      <w:pPr>
        <w:tabs>
          <w:tab w:val="left" w:pos="851"/>
        </w:tabs>
        <w:spacing w:after="0"/>
        <w:ind w:firstLine="709"/>
        <w:jc w:val="both"/>
        <w:rPr>
          <w:rFonts w:ascii="Times New Roman" w:eastAsia="Times New Roman" w:hAnsi="Times New Roman" w:cs="Times New Roman"/>
          <w:color w:val="00B050"/>
          <w:sz w:val="28"/>
          <w:szCs w:val="28"/>
          <w:lang w:eastAsia="ru-RU"/>
        </w:rPr>
      </w:pPr>
    </w:p>
    <w:p w:rsidR="00C65E2F" w:rsidRPr="007472A8" w:rsidRDefault="00C65E2F" w:rsidP="00C65E2F">
      <w:pPr>
        <w:tabs>
          <w:tab w:val="left" w:pos="851"/>
        </w:tabs>
        <w:spacing w:after="0"/>
        <w:ind w:firstLine="709"/>
        <w:jc w:val="both"/>
        <w:rPr>
          <w:rFonts w:ascii="Times New Roman" w:eastAsia="Times New Roman" w:hAnsi="Times New Roman" w:cs="Times New Roman"/>
          <w:color w:val="00B050"/>
          <w:sz w:val="28"/>
          <w:szCs w:val="28"/>
          <w:lang w:eastAsia="ru-RU"/>
        </w:rPr>
      </w:pPr>
    </w:p>
    <w:p w:rsidR="00C65E2F" w:rsidRPr="007472A8" w:rsidRDefault="00C65E2F" w:rsidP="00C65E2F">
      <w:pPr>
        <w:tabs>
          <w:tab w:val="left" w:pos="851"/>
        </w:tabs>
        <w:spacing w:after="0"/>
        <w:ind w:firstLine="709"/>
        <w:jc w:val="both"/>
        <w:rPr>
          <w:rFonts w:ascii="Times New Roman" w:eastAsia="Times New Roman" w:hAnsi="Times New Roman" w:cs="Times New Roman"/>
          <w:color w:val="00B050"/>
          <w:sz w:val="28"/>
          <w:szCs w:val="28"/>
          <w:lang w:eastAsia="ru-RU"/>
        </w:rPr>
      </w:pPr>
    </w:p>
    <w:p w:rsidR="00C65E2F" w:rsidRPr="007472A8" w:rsidRDefault="00C65E2F" w:rsidP="00C65E2F">
      <w:pPr>
        <w:tabs>
          <w:tab w:val="left" w:pos="851"/>
        </w:tabs>
        <w:spacing w:after="0"/>
        <w:ind w:firstLine="709"/>
        <w:jc w:val="both"/>
        <w:rPr>
          <w:rFonts w:ascii="Times New Roman" w:eastAsia="Times New Roman" w:hAnsi="Times New Roman" w:cs="Times New Roman"/>
          <w:color w:val="00B050"/>
          <w:sz w:val="28"/>
          <w:szCs w:val="28"/>
          <w:lang w:eastAsia="ru-RU"/>
        </w:rPr>
      </w:pPr>
    </w:p>
    <w:p w:rsidR="00C65E2F" w:rsidRPr="007472A8" w:rsidRDefault="00C65E2F" w:rsidP="00C65E2F">
      <w:pPr>
        <w:tabs>
          <w:tab w:val="left" w:pos="851"/>
        </w:tabs>
        <w:spacing w:after="0"/>
        <w:ind w:firstLine="709"/>
        <w:jc w:val="both"/>
        <w:rPr>
          <w:rFonts w:ascii="Times New Roman" w:eastAsia="Times New Roman" w:hAnsi="Times New Roman" w:cs="Times New Roman"/>
          <w:color w:val="00B050"/>
          <w:sz w:val="28"/>
          <w:szCs w:val="28"/>
          <w:lang w:eastAsia="ru-RU"/>
        </w:rPr>
      </w:pPr>
    </w:p>
    <w:p w:rsidR="00C65E2F" w:rsidRPr="007472A8" w:rsidRDefault="00C65E2F" w:rsidP="00C65E2F">
      <w:pPr>
        <w:tabs>
          <w:tab w:val="left" w:pos="851"/>
        </w:tabs>
        <w:spacing w:after="0"/>
        <w:ind w:firstLine="709"/>
        <w:jc w:val="both"/>
        <w:rPr>
          <w:rFonts w:ascii="Times New Roman" w:eastAsia="Times New Roman" w:hAnsi="Times New Roman" w:cs="Times New Roman"/>
          <w:color w:val="00B050"/>
          <w:sz w:val="28"/>
          <w:szCs w:val="28"/>
          <w:lang w:eastAsia="ru-RU"/>
        </w:rPr>
      </w:pPr>
    </w:p>
    <w:p w:rsidR="00C65E2F" w:rsidRPr="007472A8" w:rsidRDefault="00C65E2F" w:rsidP="00C65E2F">
      <w:pPr>
        <w:tabs>
          <w:tab w:val="left" w:pos="851"/>
        </w:tabs>
        <w:spacing w:after="0"/>
        <w:ind w:firstLine="709"/>
        <w:jc w:val="both"/>
        <w:rPr>
          <w:rFonts w:ascii="Times New Roman" w:eastAsia="Times New Roman" w:hAnsi="Times New Roman" w:cs="Times New Roman"/>
          <w:color w:val="00B050"/>
          <w:sz w:val="28"/>
          <w:szCs w:val="28"/>
          <w:lang w:eastAsia="ru-RU"/>
        </w:rPr>
      </w:pPr>
    </w:p>
    <w:p w:rsidR="00C65E2F" w:rsidRPr="007472A8" w:rsidRDefault="00C65E2F" w:rsidP="00C65E2F">
      <w:pPr>
        <w:tabs>
          <w:tab w:val="left" w:pos="851"/>
        </w:tabs>
        <w:spacing w:after="0"/>
        <w:ind w:firstLine="709"/>
        <w:jc w:val="both"/>
        <w:rPr>
          <w:rFonts w:ascii="Times New Roman" w:eastAsia="Times New Roman" w:hAnsi="Times New Roman" w:cs="Times New Roman"/>
          <w:color w:val="00B050"/>
          <w:sz w:val="28"/>
          <w:szCs w:val="28"/>
          <w:lang w:eastAsia="ru-RU"/>
        </w:rPr>
      </w:pPr>
    </w:p>
    <w:p w:rsidR="00C65E2F" w:rsidRPr="007472A8" w:rsidRDefault="00C65E2F" w:rsidP="00C65E2F">
      <w:pPr>
        <w:tabs>
          <w:tab w:val="left" w:pos="851"/>
        </w:tabs>
        <w:spacing w:after="0"/>
        <w:ind w:firstLine="709"/>
        <w:jc w:val="both"/>
        <w:rPr>
          <w:rFonts w:ascii="Times New Roman" w:eastAsia="Times New Roman" w:hAnsi="Times New Roman" w:cs="Times New Roman"/>
          <w:color w:val="00B050"/>
          <w:sz w:val="28"/>
          <w:szCs w:val="28"/>
          <w:lang w:eastAsia="ru-RU"/>
        </w:rPr>
      </w:pPr>
    </w:p>
    <w:p w:rsidR="00C65E2F" w:rsidRPr="007472A8" w:rsidRDefault="00C65E2F" w:rsidP="00C65E2F">
      <w:pPr>
        <w:tabs>
          <w:tab w:val="left" w:pos="851"/>
        </w:tabs>
        <w:spacing w:after="0"/>
        <w:ind w:firstLine="709"/>
        <w:jc w:val="both"/>
        <w:rPr>
          <w:rFonts w:ascii="Times New Roman" w:eastAsia="Times New Roman" w:hAnsi="Times New Roman" w:cs="Times New Roman"/>
          <w:color w:val="00B050"/>
          <w:sz w:val="28"/>
          <w:szCs w:val="28"/>
          <w:lang w:eastAsia="ru-RU"/>
        </w:rPr>
      </w:pPr>
    </w:p>
    <w:p w:rsidR="00C65E2F" w:rsidRPr="007472A8" w:rsidRDefault="00C65E2F" w:rsidP="00C65E2F">
      <w:pPr>
        <w:tabs>
          <w:tab w:val="left" w:pos="851"/>
        </w:tabs>
        <w:spacing w:after="0"/>
        <w:ind w:firstLine="709"/>
        <w:jc w:val="both"/>
        <w:rPr>
          <w:rFonts w:ascii="Times New Roman" w:eastAsia="Times New Roman" w:hAnsi="Times New Roman" w:cs="Times New Roman"/>
          <w:color w:val="00B050"/>
          <w:sz w:val="28"/>
          <w:szCs w:val="28"/>
          <w:lang w:eastAsia="ru-RU"/>
        </w:rPr>
      </w:pPr>
    </w:p>
    <w:p w:rsidR="00C65E2F" w:rsidRPr="007472A8" w:rsidRDefault="00C65E2F" w:rsidP="00C65E2F">
      <w:pPr>
        <w:tabs>
          <w:tab w:val="left" w:pos="851"/>
        </w:tabs>
        <w:spacing w:after="0"/>
        <w:ind w:firstLine="709"/>
        <w:jc w:val="both"/>
        <w:rPr>
          <w:rFonts w:ascii="Times New Roman" w:eastAsia="Times New Roman" w:hAnsi="Times New Roman" w:cs="Times New Roman"/>
          <w:color w:val="00B050"/>
          <w:sz w:val="28"/>
          <w:szCs w:val="28"/>
          <w:lang w:eastAsia="ru-RU"/>
        </w:rPr>
      </w:pPr>
    </w:p>
    <w:p w:rsidR="00C65E2F" w:rsidRPr="007472A8" w:rsidRDefault="00C65E2F" w:rsidP="00C65E2F">
      <w:pPr>
        <w:tabs>
          <w:tab w:val="left" w:pos="851"/>
        </w:tabs>
        <w:spacing w:after="0"/>
        <w:ind w:firstLine="709"/>
        <w:jc w:val="both"/>
        <w:rPr>
          <w:rFonts w:ascii="Times New Roman" w:eastAsia="Times New Roman" w:hAnsi="Times New Roman" w:cs="Times New Roman"/>
          <w:color w:val="00B050"/>
          <w:sz w:val="28"/>
          <w:szCs w:val="28"/>
          <w:lang w:eastAsia="ru-RU"/>
        </w:rPr>
      </w:pPr>
    </w:p>
    <w:p w:rsidR="00C65E2F" w:rsidRPr="007472A8" w:rsidRDefault="00C65E2F" w:rsidP="00C65E2F">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C65E2F" w:rsidRPr="007472A8" w:rsidRDefault="00C65E2F" w:rsidP="00C65E2F">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Поисково-исследовательская работа</w:t>
      </w:r>
      <w:r w:rsidRPr="007472A8">
        <w:rPr>
          <w:rFonts w:ascii="Times New Roman" w:eastAsia="Times New Roman" w:hAnsi="Times New Roman" w:cs="Times New Roman"/>
          <w:b/>
          <w:color w:val="000000"/>
          <w:sz w:val="32"/>
          <w:szCs w:val="28"/>
          <w:lang w:eastAsia="ru-RU"/>
        </w:rPr>
        <w:t>»</w:t>
      </w:r>
    </w:p>
    <w:p w:rsidR="00C65E2F" w:rsidRPr="007472A8" w:rsidRDefault="00C65E2F" w:rsidP="00C65E2F">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C65E2F" w:rsidRPr="007472A8" w:rsidRDefault="00C65E2F" w:rsidP="00C65E2F">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Музееведение</w:t>
      </w:r>
      <w:r w:rsidRPr="007472A8">
        <w:rPr>
          <w:rFonts w:ascii="Times New Roman" w:eastAsia="Times New Roman" w:hAnsi="Times New Roman" w:cs="Times New Roman"/>
          <w:color w:val="000000"/>
          <w:sz w:val="28"/>
          <w:szCs w:val="28"/>
          <w:lang w:eastAsia="ru-RU"/>
        </w:rPr>
        <w:t>»,</w:t>
      </w:r>
    </w:p>
    <w:p w:rsidR="00C65E2F" w:rsidRDefault="00C65E2F" w:rsidP="00C65E2F">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Дубских И.Н.,</w:t>
      </w:r>
    </w:p>
    <w:p w:rsidR="00C65E2F" w:rsidRDefault="00C65E2F" w:rsidP="00C65E2F">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год обучения</w:t>
      </w:r>
      <w:r w:rsidRPr="007472A8">
        <w:rPr>
          <w:rFonts w:ascii="Times New Roman" w:eastAsia="Times New Roman" w:hAnsi="Times New Roman" w:cs="Times New Roman"/>
          <w:color w:val="000000"/>
          <w:sz w:val="28"/>
          <w:szCs w:val="28"/>
          <w:lang w:eastAsia="ru-RU"/>
        </w:rPr>
        <w:t>)</w:t>
      </w:r>
    </w:p>
    <w:p w:rsidR="00C65E2F" w:rsidRDefault="00C65E2F" w:rsidP="00C65E2F">
      <w:pPr>
        <w:rPr>
          <w:rFonts w:ascii="Times New Roman" w:eastAsia="Times New Roman" w:hAnsi="Times New Roman" w:cs="Times New Roman"/>
          <w:color w:val="000000"/>
          <w:sz w:val="28"/>
          <w:szCs w:val="28"/>
          <w:lang w:eastAsia="ru-RU"/>
        </w:rPr>
      </w:pPr>
    </w:p>
    <w:p w:rsidR="00C65E2F" w:rsidRDefault="00C65E2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C65E2F" w:rsidRPr="00C12E09" w:rsidRDefault="00C65E2F" w:rsidP="00C831AF">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882F2A">
        <w:rPr>
          <w:rFonts w:ascii="Times New Roman" w:eastAsia="Times New Roman" w:hAnsi="Times New Roman" w:cs="Times New Roman"/>
          <w:color w:val="000000"/>
          <w:sz w:val="28"/>
          <w:szCs w:val="28"/>
          <w:lang w:eastAsia="ru-RU"/>
        </w:rPr>
        <w:t xml:space="preserve">младшего и </w:t>
      </w:r>
      <w:r w:rsidRPr="00C12E09">
        <w:rPr>
          <w:rFonts w:ascii="Times New Roman" w:eastAsia="Times New Roman" w:hAnsi="Times New Roman" w:cs="Times New Roman"/>
          <w:color w:val="000000"/>
          <w:sz w:val="28"/>
          <w:szCs w:val="28"/>
          <w:lang w:eastAsia="ru-RU"/>
        </w:rPr>
        <w:t xml:space="preserve">среднего школьного возраста с учетом особенностей их развития.  </w:t>
      </w:r>
    </w:p>
    <w:p w:rsidR="00C65E2F" w:rsidRPr="00C12E09" w:rsidRDefault="00C65E2F" w:rsidP="00C831AF">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Pr>
          <w:rFonts w:ascii="Times New Roman" w:eastAsia="Times New Roman" w:hAnsi="Times New Roman" w:cs="Times New Roman"/>
          <w:color w:val="000000"/>
          <w:sz w:val="28"/>
          <w:szCs w:val="28"/>
          <w:lang w:eastAsia="ru-RU"/>
        </w:rPr>
        <w:t>134</w:t>
      </w:r>
      <w:r w:rsidRPr="00C12E09">
        <w:rPr>
          <w:rFonts w:ascii="Times New Roman" w:eastAsia="Times New Roman" w:hAnsi="Times New Roman" w:cs="Times New Roman"/>
          <w:color w:val="000000"/>
          <w:sz w:val="28"/>
          <w:szCs w:val="28"/>
          <w:lang w:eastAsia="ru-RU"/>
        </w:rPr>
        <w:t xml:space="preserve"> часа (в том числе, теоретические занятия – </w:t>
      </w:r>
      <w:r w:rsidR="00882F2A">
        <w:rPr>
          <w:rFonts w:ascii="Times New Roman" w:eastAsia="Times New Roman" w:hAnsi="Times New Roman" w:cs="Times New Roman"/>
          <w:color w:val="000000"/>
          <w:sz w:val="28"/>
          <w:szCs w:val="28"/>
          <w:lang w:eastAsia="ru-RU"/>
        </w:rPr>
        <w:t>20</w:t>
      </w:r>
      <w:r w:rsidRPr="00C12E09">
        <w:rPr>
          <w:rFonts w:ascii="Times New Roman" w:eastAsia="Times New Roman" w:hAnsi="Times New Roman" w:cs="Times New Roman"/>
          <w:color w:val="000000"/>
          <w:sz w:val="28"/>
          <w:szCs w:val="28"/>
          <w:lang w:eastAsia="ru-RU"/>
        </w:rPr>
        <w:t xml:space="preserve">, практические занятия – </w:t>
      </w:r>
      <w:r w:rsidR="00882F2A">
        <w:rPr>
          <w:rFonts w:ascii="Times New Roman" w:eastAsia="Times New Roman" w:hAnsi="Times New Roman" w:cs="Times New Roman"/>
          <w:color w:val="000000"/>
          <w:sz w:val="28"/>
          <w:szCs w:val="28"/>
          <w:lang w:eastAsia="ru-RU"/>
        </w:rPr>
        <w:t>114</w:t>
      </w:r>
      <w:r w:rsidRPr="00C12E09">
        <w:rPr>
          <w:rFonts w:ascii="Times New Roman" w:eastAsia="Times New Roman" w:hAnsi="Times New Roman" w:cs="Times New Roman"/>
          <w:color w:val="000000"/>
          <w:sz w:val="28"/>
          <w:szCs w:val="28"/>
          <w:lang w:eastAsia="ru-RU"/>
        </w:rPr>
        <w:t>).</w:t>
      </w:r>
    </w:p>
    <w:p w:rsidR="00C65E2F" w:rsidRDefault="00C65E2F" w:rsidP="00585D90">
      <w:pPr>
        <w:spacing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C65E2F" w:rsidRDefault="00C65E2F" w:rsidP="00FB0474">
      <w:pPr>
        <w:pStyle w:val="a3"/>
        <w:numPr>
          <w:ilvl w:val="0"/>
          <w:numId w:val="23"/>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C65E2F" w:rsidRDefault="00C65E2F" w:rsidP="00C65E2F">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 2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680"/>
        <w:gridCol w:w="1260"/>
        <w:gridCol w:w="1260"/>
        <w:gridCol w:w="1492"/>
      </w:tblGrid>
      <w:tr w:rsidR="00C65E2F" w:rsidRPr="00C65E2F" w:rsidTr="003B5203">
        <w:trPr>
          <w:trHeight w:val="481"/>
        </w:trPr>
        <w:tc>
          <w:tcPr>
            <w:tcW w:w="1008" w:type="dxa"/>
            <w:vMerge w:val="restart"/>
          </w:tcPr>
          <w:p w:rsidR="00C65E2F" w:rsidRPr="00C65E2F" w:rsidRDefault="00C65E2F" w:rsidP="00C65E2F">
            <w:pPr>
              <w:spacing w:after="0" w:line="240" w:lineRule="auto"/>
              <w:jc w:val="center"/>
              <w:rPr>
                <w:rFonts w:ascii="Times New Roman" w:eastAsia="Calibri" w:hAnsi="Times New Roman" w:cs="Times New Roman"/>
                <w:b/>
                <w:sz w:val="28"/>
                <w:szCs w:val="28"/>
                <w:lang w:eastAsia="ru-RU"/>
              </w:rPr>
            </w:pPr>
            <w:r w:rsidRPr="00C65E2F">
              <w:rPr>
                <w:rFonts w:ascii="Times New Roman" w:eastAsia="Calibri" w:hAnsi="Times New Roman" w:cs="Times New Roman"/>
                <w:b/>
                <w:sz w:val="28"/>
                <w:szCs w:val="28"/>
                <w:lang w:eastAsia="ru-RU"/>
              </w:rPr>
              <w:t>№</w:t>
            </w:r>
          </w:p>
          <w:p w:rsidR="00C65E2F" w:rsidRPr="00C65E2F" w:rsidRDefault="00C65E2F" w:rsidP="00C65E2F">
            <w:pPr>
              <w:spacing w:after="0" w:line="240" w:lineRule="auto"/>
              <w:jc w:val="center"/>
              <w:rPr>
                <w:rFonts w:ascii="Times New Roman" w:eastAsia="Calibri" w:hAnsi="Times New Roman" w:cs="Times New Roman"/>
                <w:b/>
                <w:sz w:val="28"/>
                <w:szCs w:val="28"/>
                <w:lang w:eastAsia="ru-RU"/>
              </w:rPr>
            </w:pPr>
            <w:r w:rsidRPr="00C65E2F">
              <w:rPr>
                <w:rFonts w:ascii="Times New Roman" w:eastAsia="Calibri" w:hAnsi="Times New Roman" w:cs="Times New Roman"/>
                <w:b/>
                <w:sz w:val="28"/>
                <w:szCs w:val="28"/>
                <w:lang w:eastAsia="ru-RU"/>
              </w:rPr>
              <w:t>п/п</w:t>
            </w:r>
          </w:p>
        </w:tc>
        <w:tc>
          <w:tcPr>
            <w:tcW w:w="4680" w:type="dxa"/>
            <w:vMerge w:val="restart"/>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p>
          <w:p w:rsidR="00C65E2F" w:rsidRPr="00C65E2F" w:rsidRDefault="00C65E2F" w:rsidP="00C65E2F">
            <w:pPr>
              <w:spacing w:after="0" w:line="240" w:lineRule="auto"/>
              <w:jc w:val="center"/>
              <w:rPr>
                <w:rFonts w:ascii="Times New Roman" w:eastAsia="Calibri" w:hAnsi="Times New Roman" w:cs="Times New Roman"/>
                <w:b/>
                <w:sz w:val="28"/>
                <w:szCs w:val="28"/>
                <w:lang w:eastAsia="ru-RU"/>
              </w:rPr>
            </w:pPr>
            <w:r w:rsidRPr="00C65E2F">
              <w:rPr>
                <w:rFonts w:ascii="Times New Roman" w:eastAsia="Calibri" w:hAnsi="Times New Roman" w:cs="Times New Roman"/>
                <w:b/>
                <w:sz w:val="28"/>
                <w:szCs w:val="28"/>
                <w:lang w:eastAsia="ru-RU"/>
              </w:rPr>
              <w:t xml:space="preserve">Тема </w:t>
            </w:r>
          </w:p>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p>
        </w:tc>
        <w:tc>
          <w:tcPr>
            <w:tcW w:w="3883" w:type="dxa"/>
            <w:gridSpan w:val="3"/>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p>
          <w:p w:rsidR="00C65E2F" w:rsidRPr="00C65E2F" w:rsidRDefault="00C65E2F" w:rsidP="00C65E2F">
            <w:pPr>
              <w:spacing w:after="0" w:line="240" w:lineRule="auto"/>
              <w:jc w:val="center"/>
              <w:rPr>
                <w:rFonts w:ascii="Times New Roman" w:eastAsia="Calibri" w:hAnsi="Times New Roman" w:cs="Times New Roman"/>
                <w:b/>
                <w:sz w:val="28"/>
                <w:szCs w:val="28"/>
                <w:lang w:eastAsia="ru-RU"/>
              </w:rPr>
            </w:pPr>
            <w:r w:rsidRPr="00C65E2F">
              <w:rPr>
                <w:rFonts w:ascii="Times New Roman" w:eastAsia="Calibri" w:hAnsi="Times New Roman" w:cs="Times New Roman"/>
                <w:b/>
                <w:sz w:val="28"/>
                <w:szCs w:val="28"/>
                <w:lang w:eastAsia="ru-RU"/>
              </w:rPr>
              <w:t>Количество часов</w:t>
            </w:r>
          </w:p>
        </w:tc>
      </w:tr>
      <w:tr w:rsidR="00C65E2F" w:rsidRPr="00C65E2F" w:rsidTr="003B5203">
        <w:trPr>
          <w:trHeight w:val="412"/>
        </w:trPr>
        <w:tc>
          <w:tcPr>
            <w:tcW w:w="1008" w:type="dxa"/>
            <w:vMerge/>
          </w:tcPr>
          <w:p w:rsidR="00C65E2F" w:rsidRPr="00C65E2F" w:rsidRDefault="00C65E2F" w:rsidP="00C65E2F">
            <w:pPr>
              <w:spacing w:after="0" w:line="240" w:lineRule="auto"/>
              <w:jc w:val="center"/>
              <w:rPr>
                <w:rFonts w:ascii="Times New Roman" w:eastAsia="Calibri" w:hAnsi="Times New Roman" w:cs="Times New Roman"/>
                <w:b/>
                <w:sz w:val="28"/>
                <w:szCs w:val="28"/>
                <w:lang w:eastAsia="ru-RU"/>
              </w:rPr>
            </w:pPr>
          </w:p>
        </w:tc>
        <w:tc>
          <w:tcPr>
            <w:tcW w:w="4680" w:type="dxa"/>
            <w:vMerge/>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p>
        </w:tc>
        <w:tc>
          <w:tcPr>
            <w:tcW w:w="1260" w:type="dxa"/>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b/>
                <w:sz w:val="28"/>
                <w:szCs w:val="28"/>
                <w:lang w:eastAsia="ru-RU"/>
              </w:rPr>
              <w:t>Всего</w:t>
            </w:r>
          </w:p>
        </w:tc>
        <w:tc>
          <w:tcPr>
            <w:tcW w:w="1260" w:type="dxa"/>
            <w:shd w:val="clear" w:color="auto" w:fill="auto"/>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b/>
                <w:sz w:val="28"/>
                <w:szCs w:val="28"/>
                <w:lang w:eastAsia="ru-RU"/>
              </w:rPr>
              <w:t>Теория</w:t>
            </w:r>
          </w:p>
        </w:tc>
        <w:tc>
          <w:tcPr>
            <w:tcW w:w="1363" w:type="dxa"/>
            <w:shd w:val="clear" w:color="auto" w:fill="auto"/>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b/>
                <w:sz w:val="28"/>
                <w:szCs w:val="28"/>
                <w:lang w:eastAsia="ru-RU"/>
              </w:rPr>
              <w:t>Практика</w:t>
            </w:r>
          </w:p>
        </w:tc>
      </w:tr>
      <w:tr w:rsidR="00C65E2F" w:rsidRPr="00C65E2F" w:rsidTr="003B5203">
        <w:tc>
          <w:tcPr>
            <w:tcW w:w="1008" w:type="dxa"/>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1</w:t>
            </w:r>
          </w:p>
        </w:tc>
        <w:tc>
          <w:tcPr>
            <w:tcW w:w="4680" w:type="dxa"/>
          </w:tcPr>
          <w:p w:rsidR="00C65E2F" w:rsidRPr="00C65E2F" w:rsidRDefault="00C65E2F" w:rsidP="00C65E2F">
            <w:pPr>
              <w:spacing w:after="0" w:line="240" w:lineRule="auto"/>
              <w:rPr>
                <w:rFonts w:ascii="Times New Roman" w:eastAsia="Times New Roman" w:hAnsi="Times New Roman" w:cs="Times New Roman"/>
                <w:sz w:val="28"/>
                <w:szCs w:val="28"/>
              </w:rPr>
            </w:pPr>
            <w:r w:rsidRPr="00C65E2F">
              <w:rPr>
                <w:rFonts w:ascii="Times New Roman" w:eastAsia="Times New Roman" w:hAnsi="Times New Roman" w:cs="Times New Roman"/>
                <w:sz w:val="28"/>
                <w:szCs w:val="28"/>
              </w:rPr>
              <w:t xml:space="preserve">Вводное занятие. </w:t>
            </w:r>
          </w:p>
        </w:tc>
        <w:tc>
          <w:tcPr>
            <w:tcW w:w="1260" w:type="dxa"/>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2</w:t>
            </w:r>
          </w:p>
        </w:tc>
        <w:tc>
          <w:tcPr>
            <w:tcW w:w="1260" w:type="dxa"/>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2</w:t>
            </w:r>
          </w:p>
        </w:tc>
        <w:tc>
          <w:tcPr>
            <w:tcW w:w="1363" w:type="dxa"/>
          </w:tcPr>
          <w:p w:rsidR="00C65E2F" w:rsidRPr="00C65E2F" w:rsidRDefault="0059632B" w:rsidP="0059632B">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r w:rsidR="00C65E2F" w:rsidRPr="00C65E2F" w:rsidTr="003B5203">
        <w:tc>
          <w:tcPr>
            <w:tcW w:w="1008" w:type="dxa"/>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2</w:t>
            </w:r>
          </w:p>
        </w:tc>
        <w:tc>
          <w:tcPr>
            <w:tcW w:w="4680" w:type="dxa"/>
          </w:tcPr>
          <w:p w:rsidR="00C65E2F" w:rsidRPr="00C65E2F" w:rsidRDefault="00C65E2F" w:rsidP="00C65E2F">
            <w:pPr>
              <w:spacing w:after="0" w:line="240" w:lineRule="auto"/>
              <w:rPr>
                <w:rFonts w:ascii="Times New Roman" w:eastAsia="Times New Roman" w:hAnsi="Times New Roman" w:cs="Times New Roman"/>
                <w:sz w:val="28"/>
                <w:szCs w:val="28"/>
              </w:rPr>
            </w:pPr>
            <w:r w:rsidRPr="00C65E2F">
              <w:rPr>
                <w:rFonts w:ascii="Times New Roman" w:eastAsia="Times New Roman" w:hAnsi="Times New Roman" w:cs="Times New Roman"/>
                <w:sz w:val="28"/>
                <w:szCs w:val="28"/>
              </w:rPr>
              <w:t>Родной край в истории государства российского.</w:t>
            </w:r>
          </w:p>
        </w:tc>
        <w:tc>
          <w:tcPr>
            <w:tcW w:w="1260" w:type="dxa"/>
          </w:tcPr>
          <w:p w:rsidR="00C65E2F" w:rsidRPr="00C65E2F" w:rsidRDefault="00C65E2F" w:rsidP="00C65E2F">
            <w:pPr>
              <w:spacing w:after="0" w:line="240" w:lineRule="auto"/>
              <w:jc w:val="center"/>
              <w:rPr>
                <w:rFonts w:ascii="Times New Roman" w:eastAsia="Times New Roman" w:hAnsi="Times New Roman" w:cs="Times New Roman"/>
                <w:sz w:val="28"/>
                <w:szCs w:val="28"/>
                <w:lang w:eastAsia="ru-RU"/>
              </w:rPr>
            </w:pPr>
            <w:r w:rsidRPr="00C65E2F">
              <w:rPr>
                <w:rFonts w:ascii="Times New Roman" w:eastAsia="Times New Roman" w:hAnsi="Times New Roman" w:cs="Times New Roman"/>
                <w:sz w:val="28"/>
                <w:szCs w:val="28"/>
                <w:lang w:eastAsia="ru-RU"/>
              </w:rPr>
              <w:t>10</w:t>
            </w:r>
          </w:p>
        </w:tc>
        <w:tc>
          <w:tcPr>
            <w:tcW w:w="1260" w:type="dxa"/>
          </w:tcPr>
          <w:p w:rsidR="00C65E2F" w:rsidRPr="00C65E2F" w:rsidRDefault="00C65E2F" w:rsidP="00C65E2F">
            <w:pPr>
              <w:spacing w:after="0" w:line="240" w:lineRule="auto"/>
              <w:jc w:val="center"/>
              <w:rPr>
                <w:rFonts w:ascii="Times New Roman" w:eastAsia="Times New Roman" w:hAnsi="Times New Roman" w:cs="Times New Roman"/>
                <w:sz w:val="28"/>
                <w:szCs w:val="28"/>
                <w:lang w:eastAsia="ru-RU"/>
              </w:rPr>
            </w:pPr>
            <w:r w:rsidRPr="00C65E2F">
              <w:rPr>
                <w:rFonts w:ascii="Times New Roman" w:eastAsia="Times New Roman" w:hAnsi="Times New Roman" w:cs="Times New Roman"/>
                <w:sz w:val="28"/>
                <w:szCs w:val="28"/>
                <w:lang w:eastAsia="ru-RU"/>
              </w:rPr>
              <w:t>2</w:t>
            </w:r>
          </w:p>
          <w:p w:rsidR="00C65E2F" w:rsidRPr="00C65E2F" w:rsidRDefault="00C65E2F" w:rsidP="00C65E2F">
            <w:pPr>
              <w:spacing w:after="0" w:line="240" w:lineRule="auto"/>
              <w:jc w:val="right"/>
              <w:rPr>
                <w:rFonts w:ascii="Calibri" w:eastAsia="Times New Roman" w:hAnsi="Calibri" w:cs="Times New Roman"/>
                <w:sz w:val="28"/>
                <w:szCs w:val="28"/>
              </w:rPr>
            </w:pPr>
          </w:p>
        </w:tc>
        <w:tc>
          <w:tcPr>
            <w:tcW w:w="1363" w:type="dxa"/>
          </w:tcPr>
          <w:p w:rsidR="00C65E2F" w:rsidRPr="00C65E2F" w:rsidRDefault="00C65E2F" w:rsidP="00C65E2F">
            <w:pPr>
              <w:spacing w:after="0" w:line="240" w:lineRule="auto"/>
              <w:jc w:val="center"/>
              <w:rPr>
                <w:rFonts w:ascii="Times New Roman" w:eastAsia="Times New Roman" w:hAnsi="Times New Roman" w:cs="Times New Roman"/>
                <w:sz w:val="28"/>
                <w:szCs w:val="28"/>
                <w:lang w:eastAsia="ru-RU"/>
              </w:rPr>
            </w:pPr>
            <w:r w:rsidRPr="00C65E2F">
              <w:rPr>
                <w:rFonts w:ascii="Times New Roman" w:eastAsia="Times New Roman" w:hAnsi="Times New Roman" w:cs="Times New Roman"/>
                <w:sz w:val="28"/>
                <w:szCs w:val="28"/>
                <w:lang w:eastAsia="ru-RU"/>
              </w:rPr>
              <w:t>8</w:t>
            </w:r>
          </w:p>
        </w:tc>
      </w:tr>
      <w:tr w:rsidR="00C65E2F" w:rsidRPr="00C65E2F" w:rsidTr="00C65E2F">
        <w:trPr>
          <w:trHeight w:val="617"/>
        </w:trPr>
        <w:tc>
          <w:tcPr>
            <w:tcW w:w="1008" w:type="dxa"/>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3</w:t>
            </w:r>
          </w:p>
        </w:tc>
        <w:tc>
          <w:tcPr>
            <w:tcW w:w="4680" w:type="dxa"/>
          </w:tcPr>
          <w:p w:rsidR="00C65E2F" w:rsidRPr="00C65E2F" w:rsidRDefault="00C65E2F" w:rsidP="00C65E2F">
            <w:pPr>
              <w:spacing w:after="0" w:line="240" w:lineRule="auto"/>
              <w:jc w:val="both"/>
              <w:rPr>
                <w:rFonts w:ascii="Times New Roman" w:eastAsia="Times New Roman" w:hAnsi="Times New Roman" w:cs="Times New Roman"/>
                <w:sz w:val="28"/>
                <w:szCs w:val="28"/>
              </w:rPr>
            </w:pPr>
            <w:r w:rsidRPr="00C65E2F">
              <w:rPr>
                <w:rFonts w:ascii="Times New Roman" w:eastAsia="Times New Roman" w:hAnsi="Times New Roman" w:cs="Times New Roman"/>
                <w:sz w:val="28"/>
                <w:szCs w:val="28"/>
              </w:rPr>
              <w:t>Моя семья и родной край.</w:t>
            </w:r>
          </w:p>
        </w:tc>
        <w:tc>
          <w:tcPr>
            <w:tcW w:w="1260" w:type="dxa"/>
          </w:tcPr>
          <w:p w:rsidR="00C65E2F" w:rsidRPr="00C65E2F" w:rsidRDefault="00C65E2F" w:rsidP="00C65E2F">
            <w:pPr>
              <w:spacing w:after="0" w:line="240" w:lineRule="auto"/>
              <w:jc w:val="center"/>
              <w:rPr>
                <w:rFonts w:ascii="Times New Roman" w:eastAsia="Times New Roman" w:hAnsi="Times New Roman" w:cs="Times New Roman"/>
                <w:sz w:val="28"/>
                <w:szCs w:val="28"/>
                <w:lang w:eastAsia="ru-RU"/>
              </w:rPr>
            </w:pPr>
            <w:r w:rsidRPr="00C65E2F">
              <w:rPr>
                <w:rFonts w:ascii="Times New Roman" w:eastAsia="Times New Roman" w:hAnsi="Times New Roman" w:cs="Times New Roman"/>
                <w:sz w:val="28"/>
                <w:szCs w:val="28"/>
                <w:lang w:val="en-US" w:eastAsia="ru-RU"/>
              </w:rPr>
              <w:t>2</w:t>
            </w:r>
            <w:r w:rsidRPr="00C65E2F">
              <w:rPr>
                <w:rFonts w:ascii="Times New Roman" w:eastAsia="Times New Roman" w:hAnsi="Times New Roman" w:cs="Times New Roman"/>
                <w:sz w:val="28"/>
                <w:szCs w:val="28"/>
                <w:lang w:eastAsia="ru-RU"/>
              </w:rPr>
              <w:t>2</w:t>
            </w:r>
          </w:p>
        </w:tc>
        <w:tc>
          <w:tcPr>
            <w:tcW w:w="1260" w:type="dxa"/>
          </w:tcPr>
          <w:p w:rsidR="00C65E2F" w:rsidRPr="00C65E2F" w:rsidRDefault="00882F2A" w:rsidP="00C65E2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63" w:type="dxa"/>
          </w:tcPr>
          <w:p w:rsidR="00C65E2F" w:rsidRPr="00C65E2F" w:rsidRDefault="00C65E2F" w:rsidP="00C65E2F">
            <w:pPr>
              <w:spacing w:after="0" w:line="240" w:lineRule="auto"/>
              <w:jc w:val="center"/>
              <w:rPr>
                <w:rFonts w:ascii="Times New Roman" w:eastAsia="Times New Roman" w:hAnsi="Times New Roman" w:cs="Times New Roman"/>
                <w:sz w:val="28"/>
                <w:szCs w:val="28"/>
                <w:lang w:eastAsia="ru-RU"/>
              </w:rPr>
            </w:pPr>
            <w:r w:rsidRPr="00C65E2F">
              <w:rPr>
                <w:rFonts w:ascii="Times New Roman" w:eastAsia="Times New Roman" w:hAnsi="Times New Roman" w:cs="Times New Roman"/>
                <w:sz w:val="28"/>
                <w:szCs w:val="28"/>
                <w:lang w:eastAsia="ru-RU"/>
              </w:rPr>
              <w:t>20</w:t>
            </w:r>
          </w:p>
        </w:tc>
      </w:tr>
      <w:tr w:rsidR="00C65E2F" w:rsidRPr="00C65E2F" w:rsidTr="003B5203">
        <w:tc>
          <w:tcPr>
            <w:tcW w:w="1008" w:type="dxa"/>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4</w:t>
            </w:r>
          </w:p>
        </w:tc>
        <w:tc>
          <w:tcPr>
            <w:tcW w:w="4680" w:type="dxa"/>
          </w:tcPr>
          <w:p w:rsidR="00C65E2F" w:rsidRPr="00C65E2F" w:rsidRDefault="00C65E2F" w:rsidP="00C65E2F">
            <w:pPr>
              <w:spacing w:after="0" w:line="240" w:lineRule="auto"/>
              <w:jc w:val="both"/>
              <w:rPr>
                <w:rFonts w:ascii="Times New Roman" w:eastAsia="Times New Roman" w:hAnsi="Times New Roman" w:cs="Times New Roman"/>
                <w:sz w:val="28"/>
                <w:szCs w:val="28"/>
              </w:rPr>
            </w:pPr>
            <w:r w:rsidRPr="00C65E2F">
              <w:rPr>
                <w:rFonts w:ascii="Times New Roman" w:eastAsia="Times New Roman" w:hAnsi="Times New Roman" w:cs="Times New Roman"/>
                <w:sz w:val="28"/>
                <w:szCs w:val="28"/>
              </w:rPr>
              <w:t>Наша школа в истории края.</w:t>
            </w:r>
          </w:p>
        </w:tc>
        <w:tc>
          <w:tcPr>
            <w:tcW w:w="1260" w:type="dxa"/>
          </w:tcPr>
          <w:p w:rsidR="00C65E2F" w:rsidRPr="00C65E2F" w:rsidRDefault="00C65E2F" w:rsidP="00C65E2F">
            <w:pPr>
              <w:spacing w:after="160" w:line="259" w:lineRule="auto"/>
              <w:jc w:val="center"/>
              <w:rPr>
                <w:rFonts w:ascii="Times New Roman" w:eastAsia="Times New Roman" w:hAnsi="Times New Roman" w:cs="Times New Roman"/>
                <w:sz w:val="28"/>
                <w:szCs w:val="28"/>
                <w:lang w:eastAsia="ru-RU"/>
              </w:rPr>
            </w:pPr>
            <w:r w:rsidRPr="00C65E2F">
              <w:rPr>
                <w:rFonts w:ascii="Times New Roman" w:eastAsia="Times New Roman" w:hAnsi="Times New Roman" w:cs="Times New Roman"/>
                <w:sz w:val="28"/>
                <w:szCs w:val="28"/>
                <w:lang w:eastAsia="ru-RU"/>
              </w:rPr>
              <w:t>22</w:t>
            </w:r>
          </w:p>
        </w:tc>
        <w:tc>
          <w:tcPr>
            <w:tcW w:w="1260" w:type="dxa"/>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r w:rsidRPr="00C65E2F">
              <w:rPr>
                <w:rFonts w:ascii="Times New Roman" w:eastAsia="Times New Roman" w:hAnsi="Times New Roman" w:cs="Times New Roman"/>
                <w:sz w:val="28"/>
                <w:szCs w:val="28"/>
                <w:lang w:eastAsia="ru-RU"/>
              </w:rPr>
              <w:t>4</w:t>
            </w:r>
          </w:p>
        </w:tc>
        <w:tc>
          <w:tcPr>
            <w:tcW w:w="1363" w:type="dxa"/>
          </w:tcPr>
          <w:p w:rsidR="00C65E2F" w:rsidRPr="00C65E2F" w:rsidRDefault="00C65E2F" w:rsidP="00C65E2F">
            <w:pPr>
              <w:spacing w:after="0" w:line="240" w:lineRule="auto"/>
              <w:jc w:val="center"/>
              <w:rPr>
                <w:rFonts w:ascii="Times New Roman" w:eastAsia="Times New Roman" w:hAnsi="Times New Roman" w:cs="Times New Roman"/>
                <w:sz w:val="28"/>
                <w:szCs w:val="28"/>
                <w:lang w:eastAsia="ru-RU"/>
              </w:rPr>
            </w:pPr>
            <w:r w:rsidRPr="00C65E2F">
              <w:rPr>
                <w:rFonts w:ascii="Times New Roman" w:eastAsia="Times New Roman" w:hAnsi="Times New Roman" w:cs="Times New Roman"/>
                <w:sz w:val="28"/>
                <w:szCs w:val="28"/>
                <w:lang w:eastAsia="ru-RU"/>
              </w:rPr>
              <w:t>20</w:t>
            </w:r>
          </w:p>
          <w:p w:rsidR="00C65E2F" w:rsidRPr="00C65E2F" w:rsidRDefault="00C65E2F" w:rsidP="00C65E2F">
            <w:pPr>
              <w:spacing w:after="0" w:line="240" w:lineRule="auto"/>
              <w:jc w:val="center"/>
              <w:rPr>
                <w:rFonts w:ascii="Calibri" w:eastAsia="Times New Roman" w:hAnsi="Calibri" w:cs="Times New Roman"/>
                <w:sz w:val="28"/>
                <w:szCs w:val="28"/>
              </w:rPr>
            </w:pPr>
          </w:p>
        </w:tc>
      </w:tr>
      <w:tr w:rsidR="00C65E2F" w:rsidRPr="00C65E2F" w:rsidTr="003B5203">
        <w:tc>
          <w:tcPr>
            <w:tcW w:w="1008" w:type="dxa"/>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5</w:t>
            </w:r>
          </w:p>
        </w:tc>
        <w:tc>
          <w:tcPr>
            <w:tcW w:w="4680" w:type="dxa"/>
          </w:tcPr>
          <w:p w:rsidR="00C65E2F" w:rsidRPr="00C65E2F" w:rsidRDefault="00C65E2F" w:rsidP="00C65E2F">
            <w:pPr>
              <w:spacing w:after="0" w:line="240" w:lineRule="auto"/>
              <w:jc w:val="both"/>
              <w:rPr>
                <w:rFonts w:ascii="Times New Roman" w:eastAsia="Times New Roman" w:hAnsi="Times New Roman" w:cs="Times New Roman"/>
                <w:sz w:val="28"/>
                <w:szCs w:val="28"/>
              </w:rPr>
            </w:pPr>
            <w:r w:rsidRPr="00C65E2F">
              <w:rPr>
                <w:rFonts w:ascii="Times New Roman" w:eastAsia="Times New Roman" w:hAnsi="Times New Roman" w:cs="Times New Roman"/>
                <w:sz w:val="28"/>
                <w:szCs w:val="28"/>
              </w:rPr>
              <w:t>Культурное наследие родного края.</w:t>
            </w:r>
          </w:p>
        </w:tc>
        <w:tc>
          <w:tcPr>
            <w:tcW w:w="1260" w:type="dxa"/>
          </w:tcPr>
          <w:p w:rsidR="00C65E2F" w:rsidRPr="00C65E2F" w:rsidRDefault="00C65E2F" w:rsidP="00C65E2F">
            <w:pPr>
              <w:spacing w:after="0" w:line="240" w:lineRule="auto"/>
              <w:jc w:val="center"/>
              <w:rPr>
                <w:rFonts w:ascii="Times New Roman" w:eastAsia="Times New Roman" w:hAnsi="Times New Roman" w:cs="Times New Roman"/>
                <w:sz w:val="28"/>
                <w:szCs w:val="28"/>
                <w:lang w:val="en-US" w:eastAsia="ru-RU"/>
              </w:rPr>
            </w:pPr>
            <w:r w:rsidRPr="00C65E2F">
              <w:rPr>
                <w:rFonts w:ascii="Times New Roman" w:eastAsia="Times New Roman" w:hAnsi="Times New Roman" w:cs="Times New Roman"/>
                <w:sz w:val="28"/>
                <w:szCs w:val="28"/>
                <w:lang w:eastAsia="ru-RU"/>
              </w:rPr>
              <w:t>10</w:t>
            </w:r>
          </w:p>
          <w:p w:rsidR="00C65E2F" w:rsidRPr="00C65E2F" w:rsidRDefault="00C65E2F" w:rsidP="00C65E2F">
            <w:pPr>
              <w:spacing w:after="160" w:line="259" w:lineRule="auto"/>
              <w:jc w:val="center"/>
              <w:rPr>
                <w:rFonts w:ascii="Times New Roman" w:eastAsia="Times New Roman" w:hAnsi="Times New Roman" w:cs="Times New Roman"/>
                <w:sz w:val="28"/>
                <w:szCs w:val="28"/>
                <w:lang w:eastAsia="ru-RU"/>
              </w:rPr>
            </w:pPr>
          </w:p>
        </w:tc>
        <w:tc>
          <w:tcPr>
            <w:tcW w:w="1260" w:type="dxa"/>
          </w:tcPr>
          <w:p w:rsidR="00C65E2F" w:rsidRPr="00C65E2F" w:rsidRDefault="00C65E2F" w:rsidP="00C65E2F">
            <w:pPr>
              <w:spacing w:after="0" w:line="240" w:lineRule="auto"/>
              <w:jc w:val="center"/>
              <w:rPr>
                <w:rFonts w:ascii="Times New Roman" w:eastAsia="Times New Roman" w:hAnsi="Times New Roman" w:cs="Times New Roman"/>
                <w:sz w:val="28"/>
                <w:szCs w:val="28"/>
                <w:lang w:eastAsia="ru-RU"/>
              </w:rPr>
            </w:pPr>
            <w:r w:rsidRPr="00C65E2F">
              <w:rPr>
                <w:rFonts w:ascii="Times New Roman" w:eastAsia="Times New Roman" w:hAnsi="Times New Roman" w:cs="Times New Roman"/>
                <w:sz w:val="28"/>
                <w:szCs w:val="28"/>
                <w:lang w:eastAsia="ru-RU"/>
              </w:rPr>
              <w:t>2</w:t>
            </w:r>
          </w:p>
        </w:tc>
        <w:tc>
          <w:tcPr>
            <w:tcW w:w="1363" w:type="dxa"/>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r w:rsidRPr="00C65E2F">
              <w:rPr>
                <w:rFonts w:ascii="Times New Roman" w:eastAsia="Times New Roman" w:hAnsi="Times New Roman" w:cs="Times New Roman"/>
                <w:sz w:val="28"/>
                <w:szCs w:val="28"/>
                <w:lang w:eastAsia="ru-RU"/>
              </w:rPr>
              <w:t>8</w:t>
            </w:r>
          </w:p>
        </w:tc>
      </w:tr>
      <w:tr w:rsidR="00C65E2F" w:rsidRPr="00C65E2F" w:rsidTr="003B5203">
        <w:tc>
          <w:tcPr>
            <w:tcW w:w="1008" w:type="dxa"/>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6</w:t>
            </w:r>
          </w:p>
        </w:tc>
        <w:tc>
          <w:tcPr>
            <w:tcW w:w="4680" w:type="dxa"/>
          </w:tcPr>
          <w:p w:rsidR="00C65E2F" w:rsidRPr="00C65E2F" w:rsidRDefault="00C65E2F" w:rsidP="00C65E2F">
            <w:pPr>
              <w:spacing w:after="0" w:line="240" w:lineRule="auto"/>
              <w:jc w:val="both"/>
              <w:rPr>
                <w:rFonts w:ascii="Times New Roman" w:eastAsia="Times New Roman" w:hAnsi="Times New Roman" w:cs="Times New Roman"/>
                <w:sz w:val="28"/>
                <w:szCs w:val="28"/>
              </w:rPr>
            </w:pPr>
            <w:r w:rsidRPr="00C65E2F">
              <w:rPr>
                <w:rFonts w:ascii="Times New Roman" w:eastAsia="Times New Roman" w:hAnsi="Times New Roman" w:cs="Times New Roman"/>
                <w:sz w:val="28"/>
                <w:szCs w:val="28"/>
              </w:rPr>
              <w:t>Военная слава земляков.</w:t>
            </w:r>
          </w:p>
        </w:tc>
        <w:tc>
          <w:tcPr>
            <w:tcW w:w="1260" w:type="dxa"/>
          </w:tcPr>
          <w:p w:rsidR="00C65E2F" w:rsidRPr="00C65E2F" w:rsidRDefault="00C65E2F" w:rsidP="00C65E2F">
            <w:pPr>
              <w:spacing w:after="0" w:line="240" w:lineRule="auto"/>
              <w:jc w:val="center"/>
              <w:rPr>
                <w:rFonts w:ascii="Times New Roman" w:eastAsia="Times New Roman" w:hAnsi="Times New Roman" w:cs="Times New Roman"/>
                <w:sz w:val="28"/>
                <w:szCs w:val="28"/>
                <w:lang w:eastAsia="ru-RU"/>
              </w:rPr>
            </w:pPr>
            <w:r w:rsidRPr="00C65E2F">
              <w:rPr>
                <w:rFonts w:ascii="Times New Roman" w:eastAsia="Times New Roman" w:hAnsi="Times New Roman" w:cs="Times New Roman"/>
                <w:sz w:val="28"/>
                <w:szCs w:val="28"/>
                <w:lang w:eastAsia="ru-RU"/>
              </w:rPr>
              <w:t>24</w:t>
            </w:r>
          </w:p>
        </w:tc>
        <w:tc>
          <w:tcPr>
            <w:tcW w:w="1260" w:type="dxa"/>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r w:rsidRPr="00C65E2F">
              <w:rPr>
                <w:rFonts w:ascii="Times New Roman" w:eastAsia="Times New Roman" w:hAnsi="Times New Roman" w:cs="Times New Roman"/>
                <w:sz w:val="28"/>
                <w:szCs w:val="28"/>
                <w:lang w:eastAsia="ru-RU"/>
              </w:rPr>
              <w:t>4</w:t>
            </w:r>
          </w:p>
        </w:tc>
        <w:tc>
          <w:tcPr>
            <w:tcW w:w="1363" w:type="dxa"/>
          </w:tcPr>
          <w:p w:rsidR="00C65E2F" w:rsidRPr="00C65E2F" w:rsidRDefault="00C65E2F" w:rsidP="00C65E2F">
            <w:pPr>
              <w:spacing w:after="0" w:line="240" w:lineRule="auto"/>
              <w:jc w:val="center"/>
              <w:rPr>
                <w:rFonts w:ascii="Times New Roman" w:eastAsia="Times New Roman" w:hAnsi="Times New Roman" w:cs="Times New Roman"/>
                <w:sz w:val="28"/>
                <w:szCs w:val="28"/>
                <w:lang w:eastAsia="ru-RU"/>
              </w:rPr>
            </w:pPr>
            <w:r w:rsidRPr="00C65E2F">
              <w:rPr>
                <w:rFonts w:ascii="Times New Roman" w:eastAsia="Times New Roman" w:hAnsi="Times New Roman" w:cs="Times New Roman"/>
                <w:sz w:val="28"/>
                <w:szCs w:val="28"/>
                <w:lang w:eastAsia="ru-RU"/>
              </w:rPr>
              <w:t>20</w:t>
            </w:r>
          </w:p>
        </w:tc>
      </w:tr>
      <w:tr w:rsidR="00C65E2F" w:rsidRPr="00C65E2F" w:rsidTr="003B5203">
        <w:tc>
          <w:tcPr>
            <w:tcW w:w="1008" w:type="dxa"/>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7</w:t>
            </w:r>
          </w:p>
        </w:tc>
        <w:tc>
          <w:tcPr>
            <w:tcW w:w="4680" w:type="dxa"/>
          </w:tcPr>
          <w:p w:rsidR="00C65E2F" w:rsidRPr="00C65E2F" w:rsidRDefault="00C65E2F" w:rsidP="00C65E2F">
            <w:pPr>
              <w:spacing w:after="0" w:line="240" w:lineRule="auto"/>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История совхоза «Дубский». </w:t>
            </w:r>
          </w:p>
        </w:tc>
        <w:tc>
          <w:tcPr>
            <w:tcW w:w="1260" w:type="dxa"/>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20</w:t>
            </w:r>
          </w:p>
        </w:tc>
        <w:tc>
          <w:tcPr>
            <w:tcW w:w="1260" w:type="dxa"/>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r w:rsidRPr="00585D90">
              <w:rPr>
                <w:rFonts w:ascii="Times New Roman" w:eastAsia="Calibri" w:hAnsi="Times New Roman" w:cs="Times New Roman"/>
                <w:sz w:val="28"/>
                <w:szCs w:val="28"/>
                <w:lang w:eastAsia="ru-RU"/>
              </w:rPr>
              <w:t>2</w:t>
            </w:r>
          </w:p>
        </w:tc>
        <w:tc>
          <w:tcPr>
            <w:tcW w:w="1363" w:type="dxa"/>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r w:rsidRPr="00585D90">
              <w:rPr>
                <w:rFonts w:ascii="Times New Roman" w:eastAsia="Calibri" w:hAnsi="Times New Roman" w:cs="Times New Roman"/>
                <w:sz w:val="28"/>
                <w:szCs w:val="28"/>
                <w:lang w:eastAsia="ru-RU"/>
              </w:rPr>
              <w:t>18</w:t>
            </w:r>
          </w:p>
        </w:tc>
      </w:tr>
      <w:tr w:rsidR="00C65E2F" w:rsidRPr="00C65E2F" w:rsidTr="003B5203">
        <w:tc>
          <w:tcPr>
            <w:tcW w:w="1008" w:type="dxa"/>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8</w:t>
            </w:r>
          </w:p>
        </w:tc>
        <w:tc>
          <w:tcPr>
            <w:tcW w:w="4680" w:type="dxa"/>
          </w:tcPr>
          <w:p w:rsidR="00C65E2F" w:rsidRPr="00C65E2F" w:rsidRDefault="00C65E2F" w:rsidP="00C65E2F">
            <w:pPr>
              <w:tabs>
                <w:tab w:val="left" w:pos="1080"/>
              </w:tabs>
              <w:spacing w:after="0" w:line="240" w:lineRule="auto"/>
              <w:rPr>
                <w:rFonts w:ascii="Times New Roman" w:eastAsia="Times New Roman" w:hAnsi="Times New Roman" w:cs="Times New Roman"/>
                <w:bCs/>
                <w:sz w:val="28"/>
                <w:szCs w:val="28"/>
              </w:rPr>
            </w:pPr>
            <w:r w:rsidRPr="00C65E2F">
              <w:rPr>
                <w:rFonts w:ascii="Times New Roman" w:eastAsia="Times New Roman" w:hAnsi="Times New Roman" w:cs="Times New Roman"/>
                <w:bCs/>
                <w:sz w:val="28"/>
                <w:szCs w:val="28"/>
              </w:rPr>
              <w:t>Участие в массовых  экскурсионно-краеведческих мероприятиях.</w:t>
            </w:r>
          </w:p>
        </w:tc>
        <w:tc>
          <w:tcPr>
            <w:tcW w:w="1260" w:type="dxa"/>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24</w:t>
            </w:r>
          </w:p>
        </w:tc>
        <w:tc>
          <w:tcPr>
            <w:tcW w:w="1260" w:type="dxa"/>
          </w:tcPr>
          <w:p w:rsidR="00C65E2F" w:rsidRPr="00585D90" w:rsidRDefault="00C65E2F" w:rsidP="00C65E2F">
            <w:pPr>
              <w:spacing w:after="0" w:line="240" w:lineRule="auto"/>
              <w:jc w:val="center"/>
              <w:rPr>
                <w:rFonts w:ascii="Times New Roman" w:eastAsia="Calibri" w:hAnsi="Times New Roman" w:cs="Times New Roman"/>
                <w:sz w:val="28"/>
                <w:szCs w:val="28"/>
                <w:lang w:eastAsia="ru-RU"/>
              </w:rPr>
            </w:pPr>
            <w:r w:rsidRPr="00585D90">
              <w:rPr>
                <w:rFonts w:ascii="Times New Roman" w:eastAsia="Calibri" w:hAnsi="Times New Roman" w:cs="Times New Roman"/>
                <w:sz w:val="28"/>
                <w:szCs w:val="28"/>
                <w:lang w:eastAsia="ru-RU"/>
              </w:rPr>
              <w:t>4</w:t>
            </w:r>
          </w:p>
        </w:tc>
        <w:tc>
          <w:tcPr>
            <w:tcW w:w="1363" w:type="dxa"/>
          </w:tcPr>
          <w:p w:rsidR="00C65E2F" w:rsidRPr="00585D90" w:rsidRDefault="00C65E2F" w:rsidP="00C65E2F">
            <w:pPr>
              <w:spacing w:after="0" w:line="240" w:lineRule="auto"/>
              <w:jc w:val="center"/>
              <w:rPr>
                <w:rFonts w:ascii="Times New Roman" w:eastAsia="Calibri" w:hAnsi="Times New Roman" w:cs="Times New Roman"/>
                <w:sz w:val="28"/>
                <w:szCs w:val="28"/>
                <w:lang w:eastAsia="ru-RU"/>
              </w:rPr>
            </w:pPr>
            <w:r w:rsidRPr="00585D90">
              <w:rPr>
                <w:rFonts w:ascii="Times New Roman" w:eastAsia="Calibri" w:hAnsi="Times New Roman" w:cs="Times New Roman"/>
                <w:sz w:val="28"/>
                <w:szCs w:val="28"/>
                <w:lang w:eastAsia="ru-RU"/>
              </w:rPr>
              <w:t>20</w:t>
            </w:r>
          </w:p>
        </w:tc>
      </w:tr>
      <w:tr w:rsidR="00C65E2F" w:rsidRPr="00C65E2F" w:rsidTr="003B5203">
        <w:tc>
          <w:tcPr>
            <w:tcW w:w="1008" w:type="dxa"/>
          </w:tcPr>
          <w:p w:rsidR="00C65E2F" w:rsidRPr="00C65E2F" w:rsidRDefault="00C65E2F" w:rsidP="00C65E2F">
            <w:pPr>
              <w:spacing w:after="0" w:line="240" w:lineRule="auto"/>
              <w:jc w:val="center"/>
              <w:rPr>
                <w:rFonts w:ascii="Times New Roman" w:eastAsia="Calibri" w:hAnsi="Times New Roman" w:cs="Times New Roman"/>
                <w:sz w:val="28"/>
                <w:szCs w:val="28"/>
                <w:lang w:eastAsia="ru-RU"/>
              </w:rPr>
            </w:pPr>
          </w:p>
        </w:tc>
        <w:tc>
          <w:tcPr>
            <w:tcW w:w="4680" w:type="dxa"/>
          </w:tcPr>
          <w:p w:rsidR="00C65E2F" w:rsidRPr="00C65E2F" w:rsidRDefault="00C65E2F" w:rsidP="00C65E2F">
            <w:pPr>
              <w:tabs>
                <w:tab w:val="left" w:pos="1080"/>
              </w:tabs>
              <w:spacing w:after="0" w:line="240" w:lineRule="auto"/>
              <w:rPr>
                <w:rFonts w:ascii="Times New Roman" w:eastAsia="Times New Roman" w:hAnsi="Times New Roman" w:cs="Times New Roman"/>
                <w:bCs/>
                <w:sz w:val="28"/>
                <w:szCs w:val="28"/>
              </w:rPr>
            </w:pPr>
            <w:r w:rsidRPr="00C65E2F">
              <w:rPr>
                <w:rFonts w:ascii="Times New Roman" w:eastAsia="Times New Roman" w:hAnsi="Times New Roman" w:cs="Times New Roman"/>
                <w:bCs/>
                <w:sz w:val="28"/>
                <w:szCs w:val="28"/>
              </w:rPr>
              <w:t>Всего часов</w:t>
            </w:r>
          </w:p>
        </w:tc>
        <w:tc>
          <w:tcPr>
            <w:tcW w:w="1260" w:type="dxa"/>
          </w:tcPr>
          <w:p w:rsidR="00C65E2F" w:rsidRPr="00C65E2F" w:rsidRDefault="0059632B" w:rsidP="00C65E2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134</w:t>
            </w:r>
          </w:p>
        </w:tc>
        <w:tc>
          <w:tcPr>
            <w:tcW w:w="1260" w:type="dxa"/>
          </w:tcPr>
          <w:p w:rsidR="00C65E2F" w:rsidRPr="0059632B" w:rsidRDefault="00882F2A" w:rsidP="00C65E2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p>
        </w:tc>
        <w:tc>
          <w:tcPr>
            <w:tcW w:w="1363" w:type="dxa"/>
          </w:tcPr>
          <w:p w:rsidR="00C65E2F" w:rsidRPr="0059632B" w:rsidRDefault="0059632B" w:rsidP="00C65E2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114</w:t>
            </w:r>
          </w:p>
        </w:tc>
      </w:tr>
    </w:tbl>
    <w:p w:rsidR="00C65E2F" w:rsidRDefault="00C65E2F" w:rsidP="00C65E2F">
      <w:pPr>
        <w:jc w:val="both"/>
        <w:rPr>
          <w:rFonts w:ascii="Times New Roman" w:eastAsia="Times New Roman" w:hAnsi="Times New Roman" w:cs="Times New Roman"/>
          <w:color w:val="000000"/>
          <w:sz w:val="28"/>
          <w:szCs w:val="28"/>
          <w:lang w:eastAsia="ru-RU"/>
        </w:rPr>
      </w:pPr>
    </w:p>
    <w:p w:rsidR="00D06098" w:rsidRDefault="00D06098" w:rsidP="00FB0474">
      <w:pPr>
        <w:pStyle w:val="a3"/>
        <w:numPr>
          <w:ilvl w:val="0"/>
          <w:numId w:val="23"/>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D06098" w:rsidRPr="00D06098" w:rsidRDefault="00D06098" w:rsidP="00FB0474">
      <w:pPr>
        <w:pStyle w:val="a3"/>
        <w:numPr>
          <w:ilvl w:val="0"/>
          <w:numId w:val="24"/>
        </w:numPr>
        <w:spacing w:line="360" w:lineRule="auto"/>
        <w:jc w:val="both"/>
        <w:rPr>
          <w:rFonts w:ascii="Times New Roman" w:eastAsia="Times New Roman" w:hAnsi="Times New Roman" w:cs="Times New Roman"/>
          <w:b/>
          <w:color w:val="000000"/>
          <w:sz w:val="28"/>
          <w:szCs w:val="28"/>
          <w:lang w:eastAsia="ru-RU"/>
        </w:rPr>
      </w:pPr>
      <w:r w:rsidRPr="00D06098">
        <w:rPr>
          <w:rFonts w:ascii="Times New Roman" w:eastAsia="Times New Roman" w:hAnsi="Times New Roman" w:cs="Times New Roman"/>
          <w:b/>
          <w:color w:val="000000"/>
          <w:sz w:val="28"/>
          <w:szCs w:val="28"/>
          <w:lang w:eastAsia="ru-RU"/>
        </w:rPr>
        <w:t xml:space="preserve">Вводное занятие. </w:t>
      </w:r>
    </w:p>
    <w:p w:rsidR="00D06098" w:rsidRPr="00D06098" w:rsidRDefault="00D06098" w:rsidP="00060B14">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D06098">
        <w:rPr>
          <w:rFonts w:ascii="Times New Roman" w:eastAsia="Times New Roman" w:hAnsi="Times New Roman" w:cs="Times New Roman"/>
          <w:color w:val="000000"/>
          <w:sz w:val="28"/>
          <w:szCs w:val="28"/>
          <w:lang w:eastAsia="ru-RU"/>
        </w:rPr>
        <w:t>Правила работы и техника безопасности в музее.</w:t>
      </w:r>
    </w:p>
    <w:p w:rsidR="00D06098" w:rsidRPr="00D06098" w:rsidRDefault="00D06098" w:rsidP="00FB0474">
      <w:pPr>
        <w:pStyle w:val="a3"/>
        <w:numPr>
          <w:ilvl w:val="0"/>
          <w:numId w:val="24"/>
        </w:numPr>
        <w:spacing w:line="360" w:lineRule="auto"/>
        <w:jc w:val="both"/>
        <w:rPr>
          <w:rFonts w:ascii="Times New Roman" w:eastAsia="Times New Roman" w:hAnsi="Times New Roman" w:cs="Times New Roman"/>
          <w:b/>
          <w:color w:val="000000"/>
          <w:sz w:val="28"/>
          <w:szCs w:val="28"/>
          <w:lang w:eastAsia="ru-RU"/>
        </w:rPr>
      </w:pPr>
      <w:r w:rsidRPr="00D06098">
        <w:rPr>
          <w:rFonts w:ascii="Times New Roman" w:eastAsia="Times New Roman" w:hAnsi="Times New Roman" w:cs="Times New Roman"/>
          <w:b/>
          <w:color w:val="000000"/>
          <w:sz w:val="28"/>
          <w:szCs w:val="28"/>
          <w:lang w:eastAsia="ru-RU"/>
        </w:rPr>
        <w:t xml:space="preserve">Родной край в истории государства российского. </w:t>
      </w:r>
    </w:p>
    <w:p w:rsidR="00D06098" w:rsidRDefault="00D06098" w:rsidP="00060B14">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D06098">
        <w:rPr>
          <w:rFonts w:ascii="Times New Roman" w:eastAsia="Times New Roman" w:hAnsi="Times New Roman" w:cs="Times New Roman"/>
          <w:color w:val="000000"/>
          <w:sz w:val="28"/>
          <w:szCs w:val="28"/>
          <w:lang w:eastAsia="ru-RU"/>
        </w:rPr>
        <w:t xml:space="preserve">Уникальные особенности природы, истории и культуры родного края. </w:t>
      </w:r>
    </w:p>
    <w:p w:rsidR="00D06098" w:rsidRPr="00D06098" w:rsidRDefault="00D06098" w:rsidP="00060B14">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lastRenderedPageBreak/>
        <w:t xml:space="preserve">Практика: </w:t>
      </w:r>
      <w:r w:rsidRPr="00D06098">
        <w:rPr>
          <w:rFonts w:ascii="Times New Roman" w:eastAsia="Times New Roman" w:hAnsi="Times New Roman" w:cs="Times New Roman"/>
          <w:color w:val="000000"/>
          <w:sz w:val="28"/>
          <w:szCs w:val="28"/>
          <w:lang w:eastAsia="ru-RU"/>
        </w:rPr>
        <w:t>Экскурсия по достопримечательным объектам природы, истории и культуры родного края.</w:t>
      </w:r>
    </w:p>
    <w:p w:rsidR="00D06098" w:rsidRPr="00D06098" w:rsidRDefault="00D06098" w:rsidP="00FB0474">
      <w:pPr>
        <w:pStyle w:val="a3"/>
        <w:numPr>
          <w:ilvl w:val="0"/>
          <w:numId w:val="24"/>
        </w:numPr>
        <w:spacing w:line="360" w:lineRule="auto"/>
        <w:jc w:val="both"/>
        <w:rPr>
          <w:rFonts w:ascii="Times New Roman" w:eastAsia="Times New Roman" w:hAnsi="Times New Roman" w:cs="Times New Roman"/>
          <w:b/>
          <w:color w:val="000000"/>
          <w:sz w:val="28"/>
          <w:szCs w:val="28"/>
          <w:lang w:eastAsia="ru-RU"/>
        </w:rPr>
      </w:pPr>
      <w:r w:rsidRPr="00D06098">
        <w:rPr>
          <w:rFonts w:ascii="Times New Roman" w:eastAsia="Times New Roman" w:hAnsi="Times New Roman" w:cs="Times New Roman"/>
          <w:b/>
          <w:color w:val="000000"/>
          <w:sz w:val="28"/>
          <w:szCs w:val="28"/>
          <w:lang w:eastAsia="ru-RU"/>
        </w:rPr>
        <w:t xml:space="preserve">Моя семья и родной край. </w:t>
      </w:r>
    </w:p>
    <w:p w:rsidR="00D06098" w:rsidRDefault="00D06098" w:rsidP="00060B14">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D06098">
        <w:rPr>
          <w:rFonts w:ascii="Times New Roman" w:eastAsia="Times New Roman" w:hAnsi="Times New Roman" w:cs="Times New Roman"/>
          <w:color w:val="000000"/>
          <w:sz w:val="28"/>
          <w:szCs w:val="28"/>
          <w:lang w:eastAsia="ru-RU"/>
        </w:rPr>
        <w:t xml:space="preserve">Биографии членов семьи, рода. </w:t>
      </w:r>
    </w:p>
    <w:p w:rsidR="00D06098" w:rsidRPr="00D06098" w:rsidRDefault="00D06098" w:rsidP="00060B14">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D06098">
        <w:rPr>
          <w:rFonts w:ascii="Times New Roman" w:eastAsia="Times New Roman" w:hAnsi="Times New Roman" w:cs="Times New Roman"/>
          <w:color w:val="000000"/>
          <w:sz w:val="28"/>
          <w:szCs w:val="28"/>
          <w:lang w:eastAsia="ru-RU"/>
        </w:rPr>
        <w:t>Составление родословных таблиц. Описание семейного архива и семейных реликвий. Запись воспоминаний и рассказов членов семьи о событиях, связанных с историей архивов и реликвий. Обсуждение собранных материалов.</w:t>
      </w:r>
    </w:p>
    <w:p w:rsidR="00D06098" w:rsidRPr="00D06098" w:rsidRDefault="00D06098" w:rsidP="00FB0474">
      <w:pPr>
        <w:pStyle w:val="a3"/>
        <w:numPr>
          <w:ilvl w:val="0"/>
          <w:numId w:val="24"/>
        </w:numPr>
        <w:spacing w:line="360" w:lineRule="auto"/>
        <w:jc w:val="both"/>
        <w:rPr>
          <w:rFonts w:ascii="Times New Roman" w:eastAsia="Times New Roman" w:hAnsi="Times New Roman" w:cs="Times New Roman"/>
          <w:b/>
          <w:color w:val="000000"/>
          <w:sz w:val="28"/>
          <w:szCs w:val="28"/>
          <w:lang w:eastAsia="ru-RU"/>
        </w:rPr>
      </w:pPr>
      <w:r w:rsidRPr="00D06098">
        <w:rPr>
          <w:rFonts w:ascii="Times New Roman" w:eastAsia="Times New Roman" w:hAnsi="Times New Roman" w:cs="Times New Roman"/>
          <w:b/>
          <w:color w:val="000000"/>
          <w:sz w:val="28"/>
          <w:szCs w:val="28"/>
          <w:lang w:eastAsia="ru-RU"/>
        </w:rPr>
        <w:t xml:space="preserve">Наша школа в истории края. </w:t>
      </w:r>
    </w:p>
    <w:p w:rsidR="00D06098" w:rsidRDefault="00D06098" w:rsidP="00060B14">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D06098">
        <w:rPr>
          <w:rFonts w:ascii="Times New Roman" w:eastAsia="Times New Roman" w:hAnsi="Times New Roman" w:cs="Times New Roman"/>
          <w:color w:val="000000"/>
          <w:sz w:val="28"/>
          <w:szCs w:val="28"/>
          <w:lang w:eastAsia="ru-RU"/>
        </w:rPr>
        <w:t xml:space="preserve">История школы. Школьные традиции и достопримечательности. Учителя и выпускники школы, их след в истории края. </w:t>
      </w:r>
    </w:p>
    <w:p w:rsidR="00D06098" w:rsidRPr="00D06098" w:rsidRDefault="00D06098" w:rsidP="00060B14">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D06098">
        <w:rPr>
          <w:rFonts w:ascii="Times New Roman" w:eastAsia="Times New Roman" w:hAnsi="Times New Roman" w:cs="Times New Roman"/>
          <w:color w:val="000000"/>
          <w:sz w:val="28"/>
          <w:szCs w:val="28"/>
          <w:lang w:eastAsia="ru-RU"/>
        </w:rPr>
        <w:t>Запись воспоминаний и рассказов педагогов и выпускников, выявление у них материалов по истории школы. Переписка с педагогами и выпускниками, живущими за пределами родного края. Ведение исторической хроники и летописи школы. Сбор информации о заслуженных учителях Дубской школы; о педагогической деятельности учителей-ветеранов; сбор фотографий выпускников всех выпусков; руководителей школы; школьные предметы.</w:t>
      </w:r>
    </w:p>
    <w:p w:rsidR="00D06098" w:rsidRPr="00D06098" w:rsidRDefault="00D06098" w:rsidP="00FB0474">
      <w:pPr>
        <w:pStyle w:val="a3"/>
        <w:numPr>
          <w:ilvl w:val="0"/>
          <w:numId w:val="24"/>
        </w:numPr>
        <w:spacing w:line="360" w:lineRule="auto"/>
        <w:jc w:val="both"/>
        <w:rPr>
          <w:rFonts w:ascii="Times New Roman" w:eastAsia="Times New Roman" w:hAnsi="Times New Roman" w:cs="Times New Roman"/>
          <w:b/>
          <w:color w:val="000000"/>
          <w:sz w:val="28"/>
          <w:szCs w:val="28"/>
          <w:lang w:eastAsia="ru-RU"/>
        </w:rPr>
      </w:pPr>
      <w:r w:rsidRPr="00D06098">
        <w:rPr>
          <w:rFonts w:ascii="Times New Roman" w:eastAsia="Times New Roman" w:hAnsi="Times New Roman" w:cs="Times New Roman"/>
          <w:b/>
          <w:color w:val="000000"/>
          <w:sz w:val="28"/>
          <w:szCs w:val="28"/>
          <w:lang w:eastAsia="ru-RU"/>
        </w:rPr>
        <w:t xml:space="preserve">Культурное наследие родного края. </w:t>
      </w:r>
    </w:p>
    <w:p w:rsidR="00D06098" w:rsidRPr="00D06098" w:rsidRDefault="00D06098" w:rsidP="00060B14">
      <w:pPr>
        <w:spacing w:line="360" w:lineRule="auto"/>
        <w:ind w:firstLine="567"/>
        <w:jc w:val="both"/>
        <w:rPr>
          <w:rFonts w:ascii="Times New Roman" w:eastAsia="Times New Roman" w:hAnsi="Times New Roman" w:cs="Times New Roman"/>
          <w:color w:val="000000"/>
          <w:sz w:val="28"/>
          <w:szCs w:val="28"/>
          <w:lang w:eastAsia="ru-RU"/>
        </w:rPr>
      </w:pPr>
      <w:r w:rsidRPr="00D06098">
        <w:rPr>
          <w:rFonts w:ascii="Times New Roman" w:eastAsia="Times New Roman" w:hAnsi="Times New Roman" w:cs="Times New Roman"/>
          <w:color w:val="000000"/>
          <w:sz w:val="28"/>
          <w:szCs w:val="28"/>
          <w:lang w:eastAsia="ru-RU"/>
        </w:rPr>
        <w:t xml:space="preserve">Разнообразие объектов культурного наследия на территории края. </w:t>
      </w:r>
    </w:p>
    <w:p w:rsidR="00D06098" w:rsidRPr="00D06098" w:rsidRDefault="00D06098" w:rsidP="00FB0474">
      <w:pPr>
        <w:pStyle w:val="a3"/>
        <w:numPr>
          <w:ilvl w:val="0"/>
          <w:numId w:val="24"/>
        </w:numPr>
        <w:spacing w:line="360" w:lineRule="auto"/>
        <w:jc w:val="both"/>
        <w:rPr>
          <w:rFonts w:ascii="Times New Roman" w:eastAsia="Times New Roman" w:hAnsi="Times New Roman" w:cs="Times New Roman"/>
          <w:b/>
          <w:color w:val="000000"/>
          <w:sz w:val="28"/>
          <w:szCs w:val="28"/>
          <w:lang w:eastAsia="ru-RU"/>
        </w:rPr>
      </w:pPr>
      <w:r w:rsidRPr="00D06098">
        <w:rPr>
          <w:rFonts w:ascii="Times New Roman" w:eastAsia="Times New Roman" w:hAnsi="Times New Roman" w:cs="Times New Roman"/>
          <w:b/>
          <w:color w:val="000000"/>
          <w:sz w:val="28"/>
          <w:szCs w:val="28"/>
          <w:lang w:eastAsia="ru-RU"/>
        </w:rPr>
        <w:t xml:space="preserve">Военная слава земляков. </w:t>
      </w:r>
    </w:p>
    <w:p w:rsidR="00D06098" w:rsidRPr="00D06098" w:rsidRDefault="00D06098" w:rsidP="00060B14">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D06098">
        <w:rPr>
          <w:rFonts w:ascii="Times New Roman" w:eastAsia="Times New Roman" w:hAnsi="Times New Roman" w:cs="Times New Roman"/>
          <w:color w:val="000000"/>
          <w:sz w:val="28"/>
          <w:szCs w:val="28"/>
          <w:lang w:eastAsia="ru-RU"/>
        </w:rPr>
        <w:t>Выпускники школы в рядах Вооруженных Сил России. Военные реликвии семьи. Служба в армии – почетная обязанность гражданина России.</w:t>
      </w:r>
    </w:p>
    <w:p w:rsidR="00D06098" w:rsidRPr="00D06098" w:rsidRDefault="00D06098" w:rsidP="00060B14">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D06098">
        <w:rPr>
          <w:rFonts w:ascii="Times New Roman" w:eastAsia="Times New Roman" w:hAnsi="Times New Roman" w:cs="Times New Roman"/>
          <w:color w:val="000000"/>
          <w:sz w:val="28"/>
          <w:szCs w:val="28"/>
          <w:lang w:eastAsia="ru-RU"/>
        </w:rPr>
        <w:t xml:space="preserve">Выявление ветеранов ВОВ, выпускников школы – кадровых военных или прошедших действительную военную службу. Сбор информации </w:t>
      </w:r>
      <w:r w:rsidRPr="00D06098">
        <w:rPr>
          <w:rFonts w:ascii="Times New Roman" w:eastAsia="Times New Roman" w:hAnsi="Times New Roman" w:cs="Times New Roman"/>
          <w:color w:val="000000"/>
          <w:sz w:val="28"/>
          <w:szCs w:val="28"/>
          <w:lang w:eastAsia="ru-RU"/>
        </w:rPr>
        <w:lastRenderedPageBreak/>
        <w:t>у родственников и знакомых. Ведение картотеки участников ВОВ и других военных действий. Сбор информации о Герое Советского Союза Азева М.Е.; о ветеранах Великой Отечественной войны д. Дубской; о тружениках тыла Великой Отечественной войны д. Дубской; о детях войны д. Дубской; об участниках боевых действий в горячих точках страны; об участниках ликвидации последствий аварии на ЧАЭС.</w:t>
      </w:r>
    </w:p>
    <w:p w:rsidR="00D06098" w:rsidRPr="00D06098" w:rsidRDefault="00D06098" w:rsidP="00FB0474">
      <w:pPr>
        <w:pStyle w:val="a3"/>
        <w:numPr>
          <w:ilvl w:val="0"/>
          <w:numId w:val="24"/>
        </w:numPr>
        <w:spacing w:line="360" w:lineRule="auto"/>
        <w:jc w:val="both"/>
        <w:rPr>
          <w:rFonts w:ascii="Times New Roman" w:eastAsia="Times New Roman" w:hAnsi="Times New Roman" w:cs="Times New Roman"/>
          <w:b/>
          <w:color w:val="000000"/>
          <w:sz w:val="28"/>
          <w:szCs w:val="28"/>
          <w:lang w:eastAsia="ru-RU"/>
        </w:rPr>
      </w:pPr>
      <w:r w:rsidRPr="00D06098">
        <w:rPr>
          <w:rFonts w:ascii="Times New Roman" w:eastAsia="Times New Roman" w:hAnsi="Times New Roman" w:cs="Times New Roman"/>
          <w:b/>
          <w:color w:val="000000"/>
          <w:sz w:val="28"/>
          <w:szCs w:val="28"/>
          <w:lang w:eastAsia="ru-RU"/>
        </w:rPr>
        <w:t xml:space="preserve">История создания  Дубского совхоза. </w:t>
      </w:r>
    </w:p>
    <w:p w:rsidR="00D06098" w:rsidRPr="00D06098" w:rsidRDefault="00D06098" w:rsidP="00060B14">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Pr>
          <w:rFonts w:ascii="Times New Roman" w:eastAsia="Times New Roman" w:hAnsi="Times New Roman" w:cs="Times New Roman"/>
          <w:color w:val="000000"/>
          <w:sz w:val="28"/>
          <w:szCs w:val="28"/>
          <w:lang w:eastAsia="ru-RU"/>
        </w:rPr>
        <w:t>Изучение истории Дубского совхоза.</w:t>
      </w:r>
    </w:p>
    <w:p w:rsidR="00D06098" w:rsidRPr="00D06098" w:rsidRDefault="00D06098" w:rsidP="00060B14">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D06098">
        <w:rPr>
          <w:rFonts w:ascii="Times New Roman" w:eastAsia="Times New Roman" w:hAnsi="Times New Roman" w:cs="Times New Roman"/>
          <w:color w:val="000000"/>
          <w:sz w:val="28"/>
          <w:szCs w:val="28"/>
          <w:lang w:eastAsia="ru-RU"/>
        </w:rPr>
        <w:t>Сбор материалов о заслуженных работниках Дубского совхоза.</w:t>
      </w:r>
    </w:p>
    <w:p w:rsidR="00D06098" w:rsidRDefault="00D06098" w:rsidP="00FB0474">
      <w:pPr>
        <w:pStyle w:val="a3"/>
        <w:numPr>
          <w:ilvl w:val="0"/>
          <w:numId w:val="24"/>
        </w:numPr>
        <w:spacing w:line="360" w:lineRule="auto"/>
        <w:jc w:val="both"/>
        <w:rPr>
          <w:rFonts w:ascii="Times New Roman" w:eastAsia="Times New Roman" w:hAnsi="Times New Roman" w:cs="Times New Roman"/>
          <w:b/>
          <w:color w:val="000000"/>
          <w:sz w:val="28"/>
          <w:szCs w:val="28"/>
          <w:lang w:eastAsia="ru-RU"/>
        </w:rPr>
      </w:pPr>
      <w:r w:rsidRPr="00D06098">
        <w:rPr>
          <w:rFonts w:ascii="Times New Roman" w:eastAsia="Times New Roman" w:hAnsi="Times New Roman" w:cs="Times New Roman"/>
          <w:b/>
          <w:color w:val="000000"/>
          <w:sz w:val="28"/>
          <w:szCs w:val="28"/>
          <w:lang w:eastAsia="ru-RU"/>
        </w:rPr>
        <w:t xml:space="preserve">Участие в массовых  экскурсионно-краеведческих мероприятиях. </w:t>
      </w:r>
    </w:p>
    <w:p w:rsidR="00D06098" w:rsidRDefault="00D06098" w:rsidP="00060B14">
      <w:pPr>
        <w:spacing w:line="360" w:lineRule="auto"/>
        <w:ind w:firstLine="567"/>
        <w:jc w:val="both"/>
        <w:rPr>
          <w:rFonts w:ascii="Times New Roman" w:eastAsia="Times New Roman" w:hAnsi="Times New Roman" w:cs="Times New Roman"/>
          <w:color w:val="000000"/>
          <w:sz w:val="28"/>
          <w:szCs w:val="28"/>
          <w:lang w:eastAsia="ru-RU"/>
        </w:rPr>
      </w:pPr>
      <w:r w:rsidRPr="00D06098">
        <w:rPr>
          <w:rFonts w:ascii="Times New Roman" w:eastAsia="Times New Roman" w:hAnsi="Times New Roman" w:cs="Times New Roman"/>
          <w:color w:val="000000"/>
          <w:sz w:val="28"/>
          <w:szCs w:val="28"/>
          <w:lang w:eastAsia="ru-RU"/>
        </w:rPr>
        <w:t>Участие в районных краеведческих мероприятиях и др.</w:t>
      </w:r>
    </w:p>
    <w:p w:rsidR="00A856D5" w:rsidRDefault="00A856D5" w:rsidP="00D06098">
      <w:pPr>
        <w:ind w:firstLine="567"/>
        <w:jc w:val="both"/>
        <w:rPr>
          <w:rFonts w:ascii="Times New Roman" w:eastAsia="Times New Roman" w:hAnsi="Times New Roman" w:cs="Times New Roman"/>
          <w:b/>
          <w:color w:val="000000"/>
          <w:sz w:val="28"/>
          <w:szCs w:val="28"/>
          <w:lang w:eastAsia="ru-RU"/>
        </w:rPr>
      </w:pPr>
    </w:p>
    <w:p w:rsidR="00A856D5" w:rsidRDefault="00A856D5">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A856D5" w:rsidRPr="007472A8" w:rsidTr="00A856D5">
        <w:tc>
          <w:tcPr>
            <w:tcW w:w="4075" w:type="dxa"/>
            <w:hideMark/>
          </w:tcPr>
          <w:p w:rsidR="00A856D5" w:rsidRPr="007472A8" w:rsidRDefault="00A856D5" w:rsidP="00A856D5">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A856D5" w:rsidRPr="007472A8" w:rsidRDefault="00A856D5" w:rsidP="00A856D5">
      <w:pPr>
        <w:tabs>
          <w:tab w:val="left" w:pos="851"/>
        </w:tabs>
        <w:spacing w:after="0"/>
        <w:ind w:firstLine="709"/>
        <w:jc w:val="both"/>
        <w:rPr>
          <w:rFonts w:ascii="Times New Roman" w:eastAsia="MS Mincho" w:hAnsi="Times New Roman" w:cs="Times New Roman"/>
          <w:color w:val="00B050"/>
          <w:sz w:val="28"/>
          <w:szCs w:val="28"/>
          <w:lang w:eastAsia="ja-JP"/>
        </w:rPr>
      </w:pPr>
    </w:p>
    <w:p w:rsidR="00A856D5" w:rsidRPr="007472A8" w:rsidRDefault="00A856D5" w:rsidP="00A856D5">
      <w:pPr>
        <w:tabs>
          <w:tab w:val="left" w:pos="851"/>
        </w:tabs>
        <w:spacing w:after="0"/>
        <w:ind w:firstLine="709"/>
        <w:jc w:val="both"/>
        <w:rPr>
          <w:rFonts w:ascii="Times New Roman" w:eastAsia="Times New Roman" w:hAnsi="Times New Roman" w:cs="Times New Roman"/>
          <w:color w:val="00B050"/>
          <w:sz w:val="28"/>
          <w:szCs w:val="28"/>
          <w:lang w:eastAsia="ru-RU"/>
        </w:rPr>
      </w:pPr>
    </w:p>
    <w:p w:rsidR="00A856D5" w:rsidRPr="007472A8" w:rsidRDefault="00A856D5" w:rsidP="00A856D5">
      <w:pPr>
        <w:tabs>
          <w:tab w:val="left" w:pos="851"/>
        </w:tabs>
        <w:spacing w:after="0"/>
        <w:ind w:firstLine="709"/>
        <w:jc w:val="both"/>
        <w:rPr>
          <w:rFonts w:ascii="Times New Roman" w:eastAsia="Times New Roman" w:hAnsi="Times New Roman" w:cs="Times New Roman"/>
          <w:color w:val="00B050"/>
          <w:sz w:val="28"/>
          <w:szCs w:val="28"/>
          <w:lang w:eastAsia="ru-RU"/>
        </w:rPr>
      </w:pPr>
    </w:p>
    <w:p w:rsidR="00A856D5" w:rsidRPr="007472A8" w:rsidRDefault="00A856D5" w:rsidP="00A856D5">
      <w:pPr>
        <w:tabs>
          <w:tab w:val="left" w:pos="851"/>
        </w:tabs>
        <w:spacing w:after="0"/>
        <w:ind w:firstLine="709"/>
        <w:jc w:val="both"/>
        <w:rPr>
          <w:rFonts w:ascii="Times New Roman" w:eastAsia="Times New Roman" w:hAnsi="Times New Roman" w:cs="Times New Roman"/>
          <w:color w:val="00B050"/>
          <w:sz w:val="28"/>
          <w:szCs w:val="28"/>
          <w:lang w:eastAsia="ru-RU"/>
        </w:rPr>
      </w:pPr>
    </w:p>
    <w:p w:rsidR="00A856D5" w:rsidRPr="007472A8" w:rsidRDefault="00A856D5" w:rsidP="00A856D5">
      <w:pPr>
        <w:tabs>
          <w:tab w:val="left" w:pos="851"/>
        </w:tabs>
        <w:spacing w:after="0"/>
        <w:ind w:firstLine="709"/>
        <w:jc w:val="both"/>
        <w:rPr>
          <w:rFonts w:ascii="Times New Roman" w:eastAsia="Times New Roman" w:hAnsi="Times New Roman" w:cs="Times New Roman"/>
          <w:color w:val="00B050"/>
          <w:sz w:val="28"/>
          <w:szCs w:val="28"/>
          <w:lang w:eastAsia="ru-RU"/>
        </w:rPr>
      </w:pPr>
    </w:p>
    <w:p w:rsidR="00A856D5" w:rsidRPr="007472A8" w:rsidRDefault="00A856D5" w:rsidP="00A856D5">
      <w:pPr>
        <w:tabs>
          <w:tab w:val="left" w:pos="851"/>
        </w:tabs>
        <w:spacing w:after="0"/>
        <w:ind w:firstLine="709"/>
        <w:jc w:val="both"/>
        <w:rPr>
          <w:rFonts w:ascii="Times New Roman" w:eastAsia="Times New Roman" w:hAnsi="Times New Roman" w:cs="Times New Roman"/>
          <w:color w:val="00B050"/>
          <w:sz w:val="28"/>
          <w:szCs w:val="28"/>
          <w:lang w:eastAsia="ru-RU"/>
        </w:rPr>
      </w:pPr>
    </w:p>
    <w:p w:rsidR="00A856D5" w:rsidRPr="007472A8" w:rsidRDefault="00A856D5" w:rsidP="00A856D5">
      <w:pPr>
        <w:tabs>
          <w:tab w:val="left" w:pos="851"/>
        </w:tabs>
        <w:spacing w:after="0"/>
        <w:ind w:firstLine="709"/>
        <w:jc w:val="both"/>
        <w:rPr>
          <w:rFonts w:ascii="Times New Roman" w:eastAsia="Times New Roman" w:hAnsi="Times New Roman" w:cs="Times New Roman"/>
          <w:color w:val="00B050"/>
          <w:sz w:val="28"/>
          <w:szCs w:val="28"/>
          <w:lang w:eastAsia="ru-RU"/>
        </w:rPr>
      </w:pPr>
    </w:p>
    <w:p w:rsidR="00A856D5" w:rsidRPr="007472A8" w:rsidRDefault="00A856D5" w:rsidP="00A856D5">
      <w:pPr>
        <w:tabs>
          <w:tab w:val="left" w:pos="851"/>
        </w:tabs>
        <w:spacing w:after="0"/>
        <w:ind w:firstLine="709"/>
        <w:jc w:val="both"/>
        <w:rPr>
          <w:rFonts w:ascii="Times New Roman" w:eastAsia="Times New Roman" w:hAnsi="Times New Roman" w:cs="Times New Roman"/>
          <w:color w:val="00B050"/>
          <w:sz w:val="28"/>
          <w:szCs w:val="28"/>
          <w:lang w:eastAsia="ru-RU"/>
        </w:rPr>
      </w:pPr>
    </w:p>
    <w:p w:rsidR="00A856D5" w:rsidRPr="007472A8" w:rsidRDefault="00A856D5" w:rsidP="00A856D5">
      <w:pPr>
        <w:tabs>
          <w:tab w:val="left" w:pos="851"/>
        </w:tabs>
        <w:spacing w:after="0"/>
        <w:ind w:firstLine="709"/>
        <w:jc w:val="both"/>
        <w:rPr>
          <w:rFonts w:ascii="Times New Roman" w:eastAsia="Times New Roman" w:hAnsi="Times New Roman" w:cs="Times New Roman"/>
          <w:color w:val="00B050"/>
          <w:sz w:val="28"/>
          <w:szCs w:val="28"/>
          <w:lang w:eastAsia="ru-RU"/>
        </w:rPr>
      </w:pPr>
    </w:p>
    <w:p w:rsidR="00A856D5" w:rsidRPr="007472A8" w:rsidRDefault="00A856D5" w:rsidP="00A856D5">
      <w:pPr>
        <w:tabs>
          <w:tab w:val="left" w:pos="851"/>
        </w:tabs>
        <w:spacing w:after="0"/>
        <w:ind w:firstLine="709"/>
        <w:jc w:val="both"/>
        <w:rPr>
          <w:rFonts w:ascii="Times New Roman" w:eastAsia="Times New Roman" w:hAnsi="Times New Roman" w:cs="Times New Roman"/>
          <w:color w:val="00B050"/>
          <w:sz w:val="28"/>
          <w:szCs w:val="28"/>
          <w:lang w:eastAsia="ru-RU"/>
        </w:rPr>
      </w:pPr>
    </w:p>
    <w:p w:rsidR="00A856D5" w:rsidRPr="007472A8" w:rsidRDefault="00A856D5" w:rsidP="00A856D5">
      <w:pPr>
        <w:tabs>
          <w:tab w:val="left" w:pos="851"/>
        </w:tabs>
        <w:spacing w:after="0"/>
        <w:ind w:firstLine="709"/>
        <w:jc w:val="both"/>
        <w:rPr>
          <w:rFonts w:ascii="Times New Roman" w:eastAsia="Times New Roman" w:hAnsi="Times New Roman" w:cs="Times New Roman"/>
          <w:color w:val="00B050"/>
          <w:sz w:val="28"/>
          <w:szCs w:val="28"/>
          <w:lang w:eastAsia="ru-RU"/>
        </w:rPr>
      </w:pPr>
    </w:p>
    <w:p w:rsidR="00A856D5" w:rsidRPr="007472A8" w:rsidRDefault="00A856D5" w:rsidP="00A856D5">
      <w:pPr>
        <w:tabs>
          <w:tab w:val="left" w:pos="851"/>
        </w:tabs>
        <w:spacing w:after="0"/>
        <w:ind w:firstLine="709"/>
        <w:jc w:val="both"/>
        <w:rPr>
          <w:rFonts w:ascii="Times New Roman" w:eastAsia="Times New Roman" w:hAnsi="Times New Roman" w:cs="Times New Roman"/>
          <w:color w:val="00B050"/>
          <w:sz w:val="28"/>
          <w:szCs w:val="28"/>
          <w:lang w:eastAsia="ru-RU"/>
        </w:rPr>
      </w:pPr>
    </w:p>
    <w:p w:rsidR="00A856D5" w:rsidRPr="007472A8" w:rsidRDefault="00A856D5" w:rsidP="00A856D5">
      <w:pPr>
        <w:tabs>
          <w:tab w:val="left" w:pos="851"/>
        </w:tabs>
        <w:spacing w:after="0"/>
        <w:ind w:firstLine="709"/>
        <w:jc w:val="both"/>
        <w:rPr>
          <w:rFonts w:ascii="Times New Roman" w:eastAsia="Times New Roman" w:hAnsi="Times New Roman" w:cs="Times New Roman"/>
          <w:color w:val="00B050"/>
          <w:sz w:val="28"/>
          <w:szCs w:val="28"/>
          <w:lang w:eastAsia="ru-RU"/>
        </w:rPr>
      </w:pPr>
    </w:p>
    <w:p w:rsidR="00A856D5" w:rsidRPr="007472A8" w:rsidRDefault="00A856D5" w:rsidP="00A856D5">
      <w:pPr>
        <w:tabs>
          <w:tab w:val="left" w:pos="851"/>
        </w:tabs>
        <w:spacing w:after="0"/>
        <w:ind w:firstLine="709"/>
        <w:jc w:val="both"/>
        <w:rPr>
          <w:rFonts w:ascii="Times New Roman" w:eastAsia="Times New Roman" w:hAnsi="Times New Roman" w:cs="Times New Roman"/>
          <w:color w:val="00B050"/>
          <w:sz w:val="28"/>
          <w:szCs w:val="28"/>
          <w:lang w:eastAsia="ru-RU"/>
        </w:rPr>
      </w:pPr>
    </w:p>
    <w:p w:rsidR="00A856D5" w:rsidRPr="007472A8" w:rsidRDefault="00A856D5" w:rsidP="00A856D5">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A856D5" w:rsidRPr="007472A8" w:rsidRDefault="00A856D5" w:rsidP="00A856D5">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Поисковая-исследовательская работа</w:t>
      </w:r>
      <w:r w:rsidRPr="007472A8">
        <w:rPr>
          <w:rFonts w:ascii="Times New Roman" w:eastAsia="Times New Roman" w:hAnsi="Times New Roman" w:cs="Times New Roman"/>
          <w:b/>
          <w:color w:val="000000"/>
          <w:sz w:val="32"/>
          <w:szCs w:val="28"/>
          <w:lang w:eastAsia="ru-RU"/>
        </w:rPr>
        <w:t>»</w:t>
      </w:r>
    </w:p>
    <w:p w:rsidR="00A856D5" w:rsidRPr="007472A8" w:rsidRDefault="00A856D5" w:rsidP="00A856D5">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A856D5" w:rsidRPr="007472A8" w:rsidRDefault="00A856D5" w:rsidP="00A856D5">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Журавленок</w:t>
      </w:r>
      <w:r w:rsidRPr="007472A8">
        <w:rPr>
          <w:rFonts w:ascii="Times New Roman" w:eastAsia="Times New Roman" w:hAnsi="Times New Roman" w:cs="Times New Roman"/>
          <w:color w:val="000000"/>
          <w:sz w:val="28"/>
          <w:szCs w:val="28"/>
          <w:lang w:eastAsia="ru-RU"/>
        </w:rPr>
        <w:t>»,</w:t>
      </w:r>
    </w:p>
    <w:p w:rsidR="00A856D5" w:rsidRDefault="00A856D5" w:rsidP="00A856D5">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Сапожникова С.Н.,</w:t>
      </w:r>
    </w:p>
    <w:p w:rsidR="00A856D5" w:rsidRDefault="00A856D5" w:rsidP="00A856D5">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год обучения</w:t>
      </w:r>
      <w:r w:rsidRPr="007472A8">
        <w:rPr>
          <w:rFonts w:ascii="Times New Roman" w:eastAsia="Times New Roman" w:hAnsi="Times New Roman" w:cs="Times New Roman"/>
          <w:color w:val="000000"/>
          <w:sz w:val="28"/>
          <w:szCs w:val="28"/>
          <w:lang w:eastAsia="ru-RU"/>
        </w:rPr>
        <w:t>)</w:t>
      </w:r>
    </w:p>
    <w:p w:rsidR="00A856D5" w:rsidRDefault="00A856D5" w:rsidP="00A856D5">
      <w:pPr>
        <w:jc w:val="both"/>
        <w:rPr>
          <w:rFonts w:ascii="Times New Roman" w:hAnsi="Times New Roman" w:cs="Times New Roman"/>
          <w:sz w:val="28"/>
          <w:szCs w:val="28"/>
        </w:rPr>
      </w:pPr>
    </w:p>
    <w:p w:rsidR="00A856D5" w:rsidRDefault="00A856D5" w:rsidP="00A856D5">
      <w:pPr>
        <w:rPr>
          <w:rFonts w:ascii="Times New Roman" w:hAnsi="Times New Roman" w:cs="Times New Roman"/>
          <w:sz w:val="28"/>
          <w:szCs w:val="28"/>
        </w:rPr>
      </w:pPr>
      <w:r>
        <w:rPr>
          <w:rFonts w:ascii="Times New Roman" w:hAnsi="Times New Roman" w:cs="Times New Roman"/>
          <w:sz w:val="28"/>
          <w:szCs w:val="28"/>
        </w:rPr>
        <w:br w:type="page"/>
      </w:r>
    </w:p>
    <w:p w:rsidR="00A856D5" w:rsidRPr="00C12E09" w:rsidRDefault="00A856D5" w:rsidP="00A856D5">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Pr>
          <w:rFonts w:ascii="Times New Roman" w:eastAsia="Times New Roman" w:hAnsi="Times New Roman" w:cs="Times New Roman"/>
          <w:color w:val="000000"/>
          <w:sz w:val="28"/>
          <w:szCs w:val="28"/>
          <w:lang w:eastAsia="ru-RU"/>
        </w:rPr>
        <w:t>дошкольного</w:t>
      </w:r>
      <w:r w:rsidRPr="00C12E09">
        <w:rPr>
          <w:rFonts w:ascii="Times New Roman" w:eastAsia="Times New Roman" w:hAnsi="Times New Roman" w:cs="Times New Roman"/>
          <w:color w:val="000000"/>
          <w:sz w:val="28"/>
          <w:szCs w:val="28"/>
          <w:lang w:eastAsia="ru-RU"/>
        </w:rPr>
        <w:t xml:space="preserve"> возраста с учетом особенностей их развития.  </w:t>
      </w:r>
    </w:p>
    <w:p w:rsidR="00A856D5" w:rsidRPr="00C12E09" w:rsidRDefault="00A856D5" w:rsidP="00A856D5">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sidR="00060B14">
        <w:rPr>
          <w:rFonts w:ascii="Times New Roman" w:eastAsia="Times New Roman" w:hAnsi="Times New Roman" w:cs="Times New Roman"/>
          <w:color w:val="000000"/>
          <w:sz w:val="28"/>
          <w:szCs w:val="28"/>
          <w:lang w:eastAsia="ru-RU"/>
        </w:rPr>
        <w:t>15</w:t>
      </w:r>
      <w:r w:rsidR="00821920">
        <w:rPr>
          <w:rFonts w:ascii="Times New Roman" w:eastAsia="Times New Roman" w:hAnsi="Times New Roman" w:cs="Times New Roman"/>
          <w:color w:val="000000"/>
          <w:sz w:val="28"/>
          <w:szCs w:val="28"/>
          <w:lang w:eastAsia="ru-RU"/>
        </w:rPr>
        <w:t xml:space="preserve"> часов</w:t>
      </w:r>
      <w:r w:rsidRPr="00C12E09">
        <w:rPr>
          <w:rFonts w:ascii="Times New Roman" w:eastAsia="Times New Roman" w:hAnsi="Times New Roman" w:cs="Times New Roman"/>
          <w:color w:val="000000"/>
          <w:sz w:val="28"/>
          <w:szCs w:val="28"/>
          <w:lang w:eastAsia="ru-RU"/>
        </w:rPr>
        <w:t xml:space="preserve"> (в том числе, теоретические занятия – </w:t>
      </w:r>
      <w:r w:rsidR="00060B14">
        <w:rPr>
          <w:rFonts w:ascii="Times New Roman" w:eastAsia="Times New Roman" w:hAnsi="Times New Roman" w:cs="Times New Roman"/>
          <w:color w:val="000000"/>
          <w:sz w:val="28"/>
          <w:szCs w:val="28"/>
          <w:lang w:eastAsia="ru-RU"/>
        </w:rPr>
        <w:t>5</w:t>
      </w:r>
      <w:r w:rsidRPr="00C12E09">
        <w:rPr>
          <w:rFonts w:ascii="Times New Roman" w:eastAsia="Times New Roman" w:hAnsi="Times New Roman" w:cs="Times New Roman"/>
          <w:color w:val="000000"/>
          <w:sz w:val="28"/>
          <w:szCs w:val="28"/>
          <w:lang w:eastAsia="ru-RU"/>
        </w:rPr>
        <w:t xml:space="preserve">, практические занятия – </w:t>
      </w:r>
      <w:r>
        <w:rPr>
          <w:rFonts w:ascii="Times New Roman" w:eastAsia="Times New Roman" w:hAnsi="Times New Roman" w:cs="Times New Roman"/>
          <w:color w:val="000000"/>
          <w:sz w:val="28"/>
          <w:szCs w:val="28"/>
          <w:lang w:eastAsia="ru-RU"/>
        </w:rPr>
        <w:t>1</w:t>
      </w:r>
      <w:r w:rsidR="00060B14">
        <w:rPr>
          <w:rFonts w:ascii="Times New Roman" w:eastAsia="Times New Roman" w:hAnsi="Times New Roman" w:cs="Times New Roman"/>
          <w:color w:val="000000"/>
          <w:sz w:val="28"/>
          <w:szCs w:val="28"/>
          <w:lang w:eastAsia="ru-RU"/>
        </w:rPr>
        <w:t>0</w:t>
      </w:r>
      <w:r w:rsidRPr="00C12E09">
        <w:rPr>
          <w:rFonts w:ascii="Times New Roman" w:eastAsia="Times New Roman" w:hAnsi="Times New Roman" w:cs="Times New Roman"/>
          <w:color w:val="000000"/>
          <w:sz w:val="28"/>
          <w:szCs w:val="28"/>
          <w:lang w:eastAsia="ru-RU"/>
        </w:rPr>
        <w:t>).</w:t>
      </w:r>
    </w:p>
    <w:p w:rsidR="00CA7704" w:rsidRDefault="00A856D5" w:rsidP="00A856D5">
      <w:pPr>
        <w:spacing w:line="360" w:lineRule="auto"/>
        <w:ind w:firstLine="567"/>
        <w:jc w:val="both"/>
        <w:rPr>
          <w:rFonts w:ascii="Times New Roman" w:eastAsia="Times New Roman" w:hAnsi="Times New Roman" w:cs="Times New Roman"/>
          <w:b/>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A856D5" w:rsidRDefault="00A856D5" w:rsidP="00FB0474">
      <w:pPr>
        <w:pStyle w:val="a3"/>
        <w:numPr>
          <w:ilvl w:val="0"/>
          <w:numId w:val="74"/>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A856D5" w:rsidRDefault="00A856D5" w:rsidP="00A856D5">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 2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431"/>
        <w:gridCol w:w="2268"/>
      </w:tblGrid>
      <w:tr w:rsidR="00A856D5" w:rsidRPr="00755336" w:rsidTr="00A856D5">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A856D5">
              <w:rPr>
                <w:rFonts w:ascii="Times New Roman" w:eastAsia="Times New Roman" w:hAnsi="Times New Roman" w:cs="Times New Roman"/>
                <w:b/>
                <w:color w:val="000000"/>
                <w:sz w:val="28"/>
                <w:szCs w:val="28"/>
                <w:lang w:eastAsia="ru-RU"/>
              </w:rPr>
              <w:t>№</w:t>
            </w:r>
          </w:p>
          <w:p w:rsidR="00A856D5" w:rsidRPr="00A856D5" w:rsidRDefault="00A856D5" w:rsidP="00A856D5">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A856D5">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56D5">
              <w:rPr>
                <w:rFonts w:ascii="Times New Roman" w:eastAsia="Times New Roman" w:hAnsi="Times New Roman" w:cs="Times New Roman"/>
                <w:b/>
                <w:color w:val="000000"/>
                <w:sz w:val="28"/>
                <w:szCs w:val="28"/>
                <w:lang w:eastAsia="ru-RU"/>
              </w:rPr>
              <w:t>Тема</w:t>
            </w:r>
          </w:p>
        </w:tc>
        <w:tc>
          <w:tcPr>
            <w:tcW w:w="3771" w:type="dxa"/>
            <w:gridSpan w:val="3"/>
            <w:tcBorders>
              <w:top w:val="single" w:sz="6" w:space="0" w:color="auto"/>
              <w:left w:val="single" w:sz="6" w:space="0" w:color="auto"/>
              <w:bottom w:val="single" w:sz="6" w:space="0" w:color="auto"/>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56D5">
              <w:rPr>
                <w:rFonts w:ascii="Times New Roman" w:eastAsia="Times New Roman" w:hAnsi="Times New Roman" w:cs="Times New Roman"/>
                <w:b/>
                <w:sz w:val="28"/>
                <w:szCs w:val="28"/>
                <w:lang w:eastAsia="ru-RU"/>
              </w:rPr>
              <w:t>Количество часов</w:t>
            </w:r>
          </w:p>
        </w:tc>
        <w:tc>
          <w:tcPr>
            <w:tcW w:w="2268" w:type="dxa"/>
            <w:vMerge w:val="restart"/>
            <w:tcBorders>
              <w:top w:val="single" w:sz="6" w:space="0" w:color="auto"/>
              <w:left w:val="single" w:sz="6" w:space="0" w:color="auto"/>
              <w:right w:val="single" w:sz="6" w:space="0" w:color="auto"/>
            </w:tcBorders>
            <w:shd w:val="clear" w:color="auto" w:fill="FFFFFF"/>
          </w:tcPr>
          <w:p w:rsidR="00A856D5" w:rsidRPr="00A856D5" w:rsidRDefault="00A856D5" w:rsidP="00A856D5">
            <w:pPr>
              <w:spacing w:after="0" w:line="240" w:lineRule="auto"/>
              <w:jc w:val="center"/>
              <w:rPr>
                <w:rFonts w:ascii="Times New Roman" w:eastAsia="Times New Roman" w:hAnsi="Times New Roman" w:cs="Times New Roman"/>
                <w:b/>
                <w:sz w:val="28"/>
                <w:szCs w:val="28"/>
                <w:lang w:eastAsia="ru-RU"/>
              </w:rPr>
            </w:pPr>
            <w:r w:rsidRPr="00A856D5">
              <w:rPr>
                <w:rFonts w:ascii="Times New Roman" w:eastAsia="Times New Roman" w:hAnsi="Times New Roman" w:cs="Times New Roman"/>
                <w:b/>
                <w:sz w:val="28"/>
                <w:szCs w:val="28"/>
                <w:lang w:eastAsia="ru-RU"/>
              </w:rPr>
              <w:t>Формы контроля</w:t>
            </w:r>
          </w:p>
        </w:tc>
      </w:tr>
      <w:tr w:rsidR="00A856D5" w:rsidRPr="00755336" w:rsidTr="00A856D5">
        <w:trPr>
          <w:trHeight w:val="336"/>
        </w:trPr>
        <w:tc>
          <w:tcPr>
            <w:tcW w:w="600" w:type="dxa"/>
            <w:vMerge/>
            <w:tcBorders>
              <w:left w:val="single" w:sz="6" w:space="0" w:color="auto"/>
              <w:bottom w:val="single" w:sz="6" w:space="0" w:color="auto"/>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856D5">
              <w:rPr>
                <w:rFonts w:ascii="Times New Roman" w:eastAsia="Times New Roman" w:hAnsi="Times New Roman" w:cs="Times New Roman"/>
                <w:b/>
                <w:color w:val="000000"/>
                <w:sz w:val="28"/>
                <w:szCs w:val="28"/>
                <w:lang w:eastAsia="ru-RU"/>
              </w:rPr>
              <w:t>Всего</w:t>
            </w:r>
          </w:p>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856D5" w:rsidRPr="00A856D5" w:rsidRDefault="00A856D5" w:rsidP="00A856D5">
            <w:pPr>
              <w:spacing w:after="0" w:line="240" w:lineRule="auto"/>
              <w:jc w:val="center"/>
              <w:rPr>
                <w:rFonts w:ascii="Times New Roman" w:eastAsia="Times New Roman" w:hAnsi="Times New Roman" w:cs="Times New Roman"/>
                <w:b/>
                <w:sz w:val="28"/>
                <w:szCs w:val="28"/>
                <w:lang w:eastAsia="ru-RU"/>
              </w:rPr>
            </w:pPr>
            <w:r w:rsidRPr="00A856D5">
              <w:rPr>
                <w:rFonts w:ascii="Times New Roman" w:eastAsia="Times New Roman" w:hAnsi="Times New Roman" w:cs="Times New Roman"/>
                <w:b/>
                <w:sz w:val="28"/>
                <w:szCs w:val="28"/>
                <w:lang w:eastAsia="ru-RU"/>
              </w:rPr>
              <w:t>теория</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856D5">
              <w:rPr>
                <w:rFonts w:ascii="Times New Roman" w:eastAsia="Times New Roman" w:hAnsi="Times New Roman" w:cs="Times New Roman"/>
                <w:b/>
                <w:sz w:val="28"/>
                <w:szCs w:val="28"/>
                <w:lang w:eastAsia="ru-RU"/>
              </w:rPr>
              <w:t>практика</w:t>
            </w:r>
          </w:p>
        </w:tc>
        <w:tc>
          <w:tcPr>
            <w:tcW w:w="2268" w:type="dxa"/>
            <w:vMerge/>
            <w:tcBorders>
              <w:left w:val="single" w:sz="6" w:space="0" w:color="auto"/>
              <w:bottom w:val="single" w:sz="6" w:space="0" w:color="auto"/>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A856D5" w:rsidRPr="00755336" w:rsidTr="00A856D5">
        <w:trPr>
          <w:trHeight w:val="523"/>
        </w:trPr>
        <w:tc>
          <w:tcPr>
            <w:tcW w:w="600" w:type="dxa"/>
            <w:tcBorders>
              <w:top w:val="single" w:sz="6" w:space="0" w:color="auto"/>
              <w:left w:val="single" w:sz="6" w:space="0" w:color="auto"/>
              <w:bottom w:val="nil"/>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856D5">
              <w:rPr>
                <w:rFonts w:ascii="Times New Roman" w:eastAsia="Times New Roman" w:hAnsi="Times New Roman" w:cs="Times New Roman"/>
                <w:color w:val="000000"/>
                <w:sz w:val="28"/>
                <w:szCs w:val="28"/>
                <w:lang w:eastAsia="ru-RU"/>
              </w:rPr>
              <w:t>1.</w:t>
            </w:r>
          </w:p>
        </w:tc>
        <w:tc>
          <w:tcPr>
            <w:tcW w:w="3000" w:type="dxa"/>
            <w:tcBorders>
              <w:top w:val="single" w:sz="6" w:space="0" w:color="auto"/>
              <w:left w:val="single" w:sz="6" w:space="0" w:color="auto"/>
              <w:bottom w:val="nil"/>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856D5">
              <w:rPr>
                <w:rFonts w:ascii="Times New Roman" w:eastAsia="Times New Roman" w:hAnsi="Times New Roman" w:cs="Times New Roman"/>
                <w:sz w:val="28"/>
                <w:szCs w:val="28"/>
                <w:lang w:eastAsia="ru-RU"/>
              </w:rPr>
              <w:t>История малой Родины</w:t>
            </w:r>
          </w:p>
        </w:tc>
        <w:tc>
          <w:tcPr>
            <w:tcW w:w="1080" w:type="dxa"/>
            <w:tcBorders>
              <w:top w:val="single" w:sz="6" w:space="0" w:color="auto"/>
              <w:left w:val="single" w:sz="6" w:space="0" w:color="auto"/>
              <w:bottom w:val="nil"/>
              <w:right w:val="single" w:sz="6" w:space="0" w:color="auto"/>
            </w:tcBorders>
            <w:shd w:val="clear" w:color="auto" w:fill="FFFFFF"/>
          </w:tcPr>
          <w:p w:rsidR="00A856D5" w:rsidRPr="00A856D5" w:rsidRDefault="00060B14" w:rsidP="00A856D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5</w:t>
            </w:r>
          </w:p>
        </w:tc>
        <w:tc>
          <w:tcPr>
            <w:tcW w:w="1260" w:type="dxa"/>
            <w:tcBorders>
              <w:top w:val="single" w:sz="6" w:space="0" w:color="auto"/>
              <w:left w:val="single" w:sz="6" w:space="0" w:color="auto"/>
              <w:bottom w:val="nil"/>
              <w:right w:val="single" w:sz="6" w:space="0" w:color="auto"/>
            </w:tcBorders>
            <w:shd w:val="clear" w:color="auto" w:fill="FFFFFF"/>
          </w:tcPr>
          <w:p w:rsidR="00A856D5" w:rsidRPr="00A856D5" w:rsidRDefault="00060B14" w:rsidP="00A856D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31" w:type="dxa"/>
            <w:tcBorders>
              <w:top w:val="single" w:sz="6" w:space="0" w:color="auto"/>
              <w:left w:val="single" w:sz="6" w:space="0" w:color="auto"/>
              <w:bottom w:val="nil"/>
              <w:right w:val="single" w:sz="6" w:space="0" w:color="auto"/>
            </w:tcBorders>
            <w:shd w:val="clear" w:color="auto" w:fill="FFFFFF"/>
          </w:tcPr>
          <w:p w:rsidR="00A856D5" w:rsidRPr="00A856D5" w:rsidRDefault="00060B14" w:rsidP="00A856D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w:t>
            </w:r>
          </w:p>
        </w:tc>
        <w:tc>
          <w:tcPr>
            <w:tcW w:w="2268" w:type="dxa"/>
            <w:tcBorders>
              <w:top w:val="single" w:sz="6" w:space="0" w:color="auto"/>
              <w:left w:val="single" w:sz="6" w:space="0" w:color="auto"/>
              <w:bottom w:val="nil"/>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856D5">
              <w:rPr>
                <w:rFonts w:ascii="Times New Roman" w:eastAsia="Times New Roman" w:hAnsi="Times New Roman" w:cs="Times New Roman"/>
                <w:sz w:val="28"/>
                <w:szCs w:val="28"/>
                <w:lang w:eastAsia="ru-RU"/>
              </w:rPr>
              <w:t xml:space="preserve">Беседы, экскурсии </w:t>
            </w:r>
          </w:p>
        </w:tc>
      </w:tr>
      <w:tr w:rsidR="00A856D5" w:rsidRPr="00755336" w:rsidTr="00A856D5">
        <w:trPr>
          <w:trHeight w:val="523"/>
        </w:trPr>
        <w:tc>
          <w:tcPr>
            <w:tcW w:w="600" w:type="dxa"/>
            <w:tcBorders>
              <w:top w:val="single" w:sz="6" w:space="0" w:color="auto"/>
              <w:left w:val="single" w:sz="6" w:space="0" w:color="auto"/>
              <w:bottom w:val="nil"/>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56D5">
              <w:rPr>
                <w:rFonts w:ascii="Times New Roman" w:eastAsia="Times New Roman" w:hAnsi="Times New Roman" w:cs="Times New Roman"/>
                <w:sz w:val="28"/>
                <w:szCs w:val="28"/>
                <w:lang w:eastAsia="ru-RU"/>
              </w:rPr>
              <w:t>2.</w:t>
            </w:r>
          </w:p>
        </w:tc>
        <w:tc>
          <w:tcPr>
            <w:tcW w:w="3000" w:type="dxa"/>
            <w:tcBorders>
              <w:top w:val="single" w:sz="6" w:space="0" w:color="auto"/>
              <w:left w:val="single" w:sz="6" w:space="0" w:color="auto"/>
              <w:bottom w:val="nil"/>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856D5">
              <w:rPr>
                <w:rFonts w:ascii="Times New Roman" w:eastAsia="Times New Roman" w:hAnsi="Times New Roman" w:cs="Times New Roman"/>
                <w:sz w:val="28"/>
                <w:szCs w:val="28"/>
                <w:lang w:eastAsia="ru-RU"/>
              </w:rPr>
              <w:t>Военная слава земляков</w:t>
            </w:r>
          </w:p>
        </w:tc>
        <w:tc>
          <w:tcPr>
            <w:tcW w:w="1080" w:type="dxa"/>
            <w:tcBorders>
              <w:top w:val="single" w:sz="6" w:space="0" w:color="auto"/>
              <w:left w:val="single" w:sz="6" w:space="0" w:color="auto"/>
              <w:bottom w:val="nil"/>
              <w:right w:val="single" w:sz="6" w:space="0" w:color="auto"/>
            </w:tcBorders>
            <w:shd w:val="clear" w:color="auto" w:fill="FFFFFF"/>
          </w:tcPr>
          <w:p w:rsidR="00A856D5" w:rsidRPr="00A856D5" w:rsidRDefault="00060B14" w:rsidP="00A856D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260" w:type="dxa"/>
            <w:tcBorders>
              <w:top w:val="single" w:sz="6" w:space="0" w:color="auto"/>
              <w:left w:val="single" w:sz="6" w:space="0" w:color="auto"/>
              <w:bottom w:val="nil"/>
              <w:right w:val="single" w:sz="6" w:space="0" w:color="auto"/>
            </w:tcBorders>
            <w:shd w:val="clear" w:color="auto" w:fill="FFFFFF"/>
          </w:tcPr>
          <w:p w:rsidR="00A856D5" w:rsidRPr="00A856D5" w:rsidRDefault="00060B14" w:rsidP="00A856D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31" w:type="dxa"/>
            <w:tcBorders>
              <w:top w:val="single" w:sz="6" w:space="0" w:color="auto"/>
              <w:left w:val="single" w:sz="6" w:space="0" w:color="auto"/>
              <w:bottom w:val="nil"/>
              <w:right w:val="single" w:sz="6" w:space="0" w:color="auto"/>
            </w:tcBorders>
            <w:shd w:val="clear" w:color="auto" w:fill="FFFFFF"/>
          </w:tcPr>
          <w:p w:rsidR="00A856D5" w:rsidRPr="00A856D5" w:rsidRDefault="00060B14" w:rsidP="00A856D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w:t>
            </w:r>
          </w:p>
        </w:tc>
        <w:tc>
          <w:tcPr>
            <w:tcW w:w="2268" w:type="dxa"/>
            <w:tcBorders>
              <w:top w:val="single" w:sz="6" w:space="0" w:color="auto"/>
              <w:left w:val="single" w:sz="6" w:space="0" w:color="auto"/>
              <w:bottom w:val="nil"/>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856D5">
              <w:rPr>
                <w:rFonts w:ascii="Times New Roman" w:eastAsia="Times New Roman" w:hAnsi="Times New Roman" w:cs="Times New Roman"/>
                <w:color w:val="000000"/>
                <w:sz w:val="28"/>
                <w:szCs w:val="28"/>
                <w:lang w:eastAsia="ru-RU"/>
              </w:rPr>
              <w:t xml:space="preserve">Праздники </w:t>
            </w:r>
          </w:p>
        </w:tc>
      </w:tr>
      <w:tr w:rsidR="00A856D5" w:rsidRPr="00755336" w:rsidTr="00A856D5">
        <w:trPr>
          <w:trHeight w:val="523"/>
        </w:trPr>
        <w:tc>
          <w:tcPr>
            <w:tcW w:w="600" w:type="dxa"/>
            <w:tcBorders>
              <w:top w:val="single" w:sz="6" w:space="0" w:color="auto"/>
              <w:left w:val="single" w:sz="6" w:space="0" w:color="auto"/>
              <w:bottom w:val="nil"/>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856D5">
              <w:rPr>
                <w:rFonts w:ascii="Times New Roman" w:eastAsia="Times New Roman" w:hAnsi="Times New Roman" w:cs="Times New Roman"/>
                <w:color w:val="000000"/>
                <w:sz w:val="28"/>
                <w:szCs w:val="28"/>
                <w:lang w:eastAsia="ru-RU"/>
              </w:rPr>
              <w:t>3.</w:t>
            </w:r>
          </w:p>
        </w:tc>
        <w:tc>
          <w:tcPr>
            <w:tcW w:w="3000" w:type="dxa"/>
            <w:tcBorders>
              <w:top w:val="single" w:sz="6" w:space="0" w:color="auto"/>
              <w:left w:val="single" w:sz="6" w:space="0" w:color="auto"/>
              <w:bottom w:val="nil"/>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856D5">
              <w:rPr>
                <w:rFonts w:ascii="Times New Roman" w:eastAsia="Times New Roman" w:hAnsi="Times New Roman" w:cs="Times New Roman"/>
                <w:color w:val="000000"/>
                <w:sz w:val="28"/>
                <w:szCs w:val="28"/>
                <w:lang w:eastAsia="ru-RU"/>
              </w:rPr>
              <w:t>Историко-культурные памятники</w:t>
            </w:r>
          </w:p>
        </w:tc>
        <w:tc>
          <w:tcPr>
            <w:tcW w:w="1080" w:type="dxa"/>
            <w:tcBorders>
              <w:top w:val="single" w:sz="6" w:space="0" w:color="auto"/>
              <w:left w:val="single" w:sz="6" w:space="0" w:color="auto"/>
              <w:bottom w:val="nil"/>
              <w:right w:val="single" w:sz="6" w:space="0" w:color="auto"/>
            </w:tcBorders>
            <w:shd w:val="clear" w:color="auto" w:fill="FFFFFF"/>
          </w:tcPr>
          <w:p w:rsidR="00A856D5" w:rsidRPr="00A856D5" w:rsidRDefault="00060B14" w:rsidP="00A856D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w:t>
            </w:r>
          </w:p>
        </w:tc>
        <w:tc>
          <w:tcPr>
            <w:tcW w:w="1260" w:type="dxa"/>
            <w:tcBorders>
              <w:top w:val="single" w:sz="6" w:space="0" w:color="auto"/>
              <w:left w:val="single" w:sz="6" w:space="0" w:color="auto"/>
              <w:bottom w:val="nil"/>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856D5">
              <w:rPr>
                <w:rFonts w:ascii="Times New Roman" w:eastAsia="Times New Roman" w:hAnsi="Times New Roman" w:cs="Times New Roman"/>
                <w:sz w:val="28"/>
                <w:szCs w:val="28"/>
                <w:lang w:eastAsia="ru-RU"/>
              </w:rPr>
              <w:t>1</w:t>
            </w:r>
          </w:p>
        </w:tc>
        <w:tc>
          <w:tcPr>
            <w:tcW w:w="1431" w:type="dxa"/>
            <w:tcBorders>
              <w:top w:val="single" w:sz="6" w:space="0" w:color="auto"/>
              <w:left w:val="single" w:sz="6" w:space="0" w:color="auto"/>
              <w:bottom w:val="nil"/>
              <w:right w:val="single" w:sz="6" w:space="0" w:color="auto"/>
            </w:tcBorders>
            <w:shd w:val="clear" w:color="auto" w:fill="FFFFFF"/>
          </w:tcPr>
          <w:p w:rsidR="00A856D5" w:rsidRPr="00A856D5" w:rsidRDefault="00060B14" w:rsidP="00A856D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268" w:type="dxa"/>
            <w:tcBorders>
              <w:top w:val="single" w:sz="6" w:space="0" w:color="auto"/>
              <w:left w:val="single" w:sz="6" w:space="0" w:color="auto"/>
              <w:bottom w:val="nil"/>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56D5">
              <w:rPr>
                <w:rFonts w:ascii="Times New Roman" w:eastAsia="Times New Roman" w:hAnsi="Times New Roman" w:cs="Times New Roman"/>
                <w:sz w:val="28"/>
                <w:szCs w:val="28"/>
                <w:lang w:eastAsia="ru-RU"/>
              </w:rPr>
              <w:t>Посещение</w:t>
            </w:r>
          </w:p>
        </w:tc>
      </w:tr>
      <w:tr w:rsidR="00A856D5" w:rsidRPr="00755336" w:rsidTr="00A856D5">
        <w:trPr>
          <w:trHeight w:val="523"/>
        </w:trPr>
        <w:tc>
          <w:tcPr>
            <w:tcW w:w="600" w:type="dxa"/>
            <w:tcBorders>
              <w:top w:val="single" w:sz="6" w:space="0" w:color="auto"/>
              <w:left w:val="single" w:sz="6" w:space="0" w:color="auto"/>
              <w:bottom w:val="nil"/>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1" w:type="dxa"/>
            <w:tcBorders>
              <w:top w:val="single" w:sz="6" w:space="0" w:color="auto"/>
              <w:left w:val="single" w:sz="6" w:space="0" w:color="auto"/>
              <w:bottom w:val="nil"/>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268" w:type="dxa"/>
            <w:tcBorders>
              <w:top w:val="single" w:sz="6" w:space="0" w:color="auto"/>
              <w:left w:val="single" w:sz="6" w:space="0" w:color="auto"/>
              <w:bottom w:val="nil"/>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A856D5" w:rsidRPr="00755336" w:rsidTr="00A856D5">
        <w:trPr>
          <w:trHeight w:val="264"/>
        </w:trPr>
        <w:tc>
          <w:tcPr>
            <w:tcW w:w="600" w:type="dxa"/>
            <w:tcBorders>
              <w:top w:val="nil"/>
              <w:left w:val="single" w:sz="6" w:space="0" w:color="auto"/>
              <w:bottom w:val="single" w:sz="6" w:space="0" w:color="auto"/>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56D5">
              <w:rPr>
                <w:rFonts w:ascii="Times New Roman" w:eastAsia="Times New Roman" w:hAnsi="Times New Roman" w:cs="Times New Roman"/>
                <w:sz w:val="28"/>
                <w:szCs w:val="28"/>
                <w:lang w:eastAsia="ru-RU"/>
              </w:rPr>
              <w:t>4.</w:t>
            </w:r>
          </w:p>
        </w:tc>
        <w:tc>
          <w:tcPr>
            <w:tcW w:w="3000" w:type="dxa"/>
            <w:tcBorders>
              <w:top w:val="nil"/>
              <w:left w:val="single" w:sz="6" w:space="0" w:color="auto"/>
              <w:bottom w:val="single" w:sz="6" w:space="0" w:color="auto"/>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856D5">
              <w:rPr>
                <w:rFonts w:ascii="Times New Roman" w:eastAsia="Times New Roman" w:hAnsi="Times New Roman" w:cs="Times New Roman"/>
                <w:color w:val="000000"/>
                <w:sz w:val="28"/>
                <w:szCs w:val="28"/>
                <w:lang w:eastAsia="ru-RU"/>
              </w:rPr>
              <w:t xml:space="preserve">Литературные источники </w:t>
            </w:r>
          </w:p>
          <w:p w:rsidR="00A856D5" w:rsidRPr="00A856D5" w:rsidRDefault="00A856D5" w:rsidP="00A856D5">
            <w:pPr>
              <w:spacing w:after="0" w:line="240" w:lineRule="auto"/>
              <w:rPr>
                <w:rFonts w:ascii="Times New Roman" w:eastAsia="Times New Roman" w:hAnsi="Times New Roman" w:cs="Times New Roman"/>
                <w:color w:val="000000"/>
                <w:sz w:val="28"/>
                <w:szCs w:val="28"/>
                <w:lang w:eastAsia="ru-RU"/>
              </w:rPr>
            </w:pPr>
          </w:p>
        </w:tc>
        <w:tc>
          <w:tcPr>
            <w:tcW w:w="1080" w:type="dxa"/>
            <w:tcBorders>
              <w:top w:val="nil"/>
              <w:left w:val="single" w:sz="6" w:space="0" w:color="auto"/>
              <w:bottom w:val="single" w:sz="6" w:space="0" w:color="auto"/>
              <w:right w:val="single" w:sz="6" w:space="0" w:color="auto"/>
            </w:tcBorders>
            <w:shd w:val="clear" w:color="auto" w:fill="FFFFFF"/>
          </w:tcPr>
          <w:p w:rsidR="00A856D5" w:rsidRPr="00A856D5" w:rsidRDefault="00060B14" w:rsidP="00A856D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0" w:type="dxa"/>
            <w:tcBorders>
              <w:top w:val="nil"/>
              <w:left w:val="single" w:sz="6" w:space="0" w:color="auto"/>
              <w:bottom w:val="single" w:sz="6" w:space="0" w:color="auto"/>
              <w:right w:val="single" w:sz="6" w:space="0" w:color="auto"/>
            </w:tcBorders>
            <w:shd w:val="clear" w:color="auto" w:fill="FFFFFF"/>
          </w:tcPr>
          <w:p w:rsidR="00A856D5" w:rsidRPr="00A856D5" w:rsidRDefault="00060B14" w:rsidP="00A856D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31" w:type="dxa"/>
            <w:tcBorders>
              <w:top w:val="nil"/>
              <w:left w:val="single" w:sz="6" w:space="0" w:color="auto"/>
              <w:bottom w:val="single" w:sz="6" w:space="0" w:color="auto"/>
              <w:right w:val="single" w:sz="6" w:space="0" w:color="auto"/>
            </w:tcBorders>
            <w:shd w:val="clear" w:color="auto" w:fill="FFFFFF"/>
          </w:tcPr>
          <w:p w:rsidR="00A856D5" w:rsidRPr="00A856D5" w:rsidRDefault="00060B14" w:rsidP="00A856D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268" w:type="dxa"/>
            <w:tcBorders>
              <w:top w:val="nil"/>
              <w:left w:val="single" w:sz="6" w:space="0" w:color="auto"/>
              <w:bottom w:val="single" w:sz="6" w:space="0" w:color="auto"/>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56D5">
              <w:rPr>
                <w:rFonts w:ascii="Times New Roman" w:eastAsia="Times New Roman" w:hAnsi="Times New Roman" w:cs="Times New Roman"/>
                <w:sz w:val="28"/>
                <w:szCs w:val="28"/>
                <w:lang w:eastAsia="ru-RU"/>
              </w:rPr>
              <w:t>Собеседование</w:t>
            </w:r>
          </w:p>
        </w:tc>
      </w:tr>
      <w:tr w:rsidR="00A856D5" w:rsidRPr="00755336" w:rsidTr="00A856D5">
        <w:trPr>
          <w:trHeight w:val="264"/>
        </w:trPr>
        <w:tc>
          <w:tcPr>
            <w:tcW w:w="600" w:type="dxa"/>
            <w:tcBorders>
              <w:top w:val="nil"/>
              <w:left w:val="single" w:sz="6" w:space="0" w:color="auto"/>
              <w:bottom w:val="single" w:sz="6" w:space="0" w:color="auto"/>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56D5">
              <w:rPr>
                <w:rFonts w:ascii="Times New Roman" w:eastAsia="Times New Roman" w:hAnsi="Times New Roman" w:cs="Times New Roman"/>
                <w:sz w:val="28"/>
                <w:szCs w:val="28"/>
                <w:lang w:eastAsia="ru-RU"/>
              </w:rPr>
              <w:t>5.</w:t>
            </w:r>
          </w:p>
        </w:tc>
        <w:tc>
          <w:tcPr>
            <w:tcW w:w="3000" w:type="dxa"/>
            <w:tcBorders>
              <w:top w:val="nil"/>
              <w:left w:val="single" w:sz="6" w:space="0" w:color="auto"/>
              <w:bottom w:val="single" w:sz="6" w:space="0" w:color="auto"/>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856D5">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A856D5" w:rsidRPr="00A856D5" w:rsidRDefault="00060B14" w:rsidP="00A856D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0" w:type="dxa"/>
            <w:tcBorders>
              <w:top w:val="nil"/>
              <w:left w:val="single" w:sz="6" w:space="0" w:color="auto"/>
              <w:bottom w:val="single" w:sz="6" w:space="0" w:color="auto"/>
              <w:right w:val="single" w:sz="6" w:space="0" w:color="auto"/>
            </w:tcBorders>
            <w:shd w:val="clear" w:color="auto" w:fill="FFFFFF"/>
          </w:tcPr>
          <w:p w:rsidR="00A856D5" w:rsidRPr="00A856D5" w:rsidRDefault="00060B14" w:rsidP="00A856D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431" w:type="dxa"/>
            <w:tcBorders>
              <w:top w:val="nil"/>
              <w:left w:val="single" w:sz="6" w:space="0" w:color="auto"/>
              <w:bottom w:val="single" w:sz="6" w:space="0" w:color="auto"/>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56D5">
              <w:rPr>
                <w:rFonts w:ascii="Times New Roman" w:eastAsia="Times New Roman" w:hAnsi="Times New Roman" w:cs="Times New Roman"/>
                <w:sz w:val="28"/>
                <w:szCs w:val="28"/>
                <w:lang w:eastAsia="ru-RU"/>
              </w:rPr>
              <w:t>2</w:t>
            </w:r>
          </w:p>
        </w:tc>
        <w:tc>
          <w:tcPr>
            <w:tcW w:w="2268" w:type="dxa"/>
            <w:tcBorders>
              <w:top w:val="nil"/>
              <w:left w:val="single" w:sz="6" w:space="0" w:color="auto"/>
              <w:bottom w:val="single" w:sz="6" w:space="0" w:color="auto"/>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56D5">
              <w:rPr>
                <w:rFonts w:ascii="Times New Roman" w:eastAsia="Times New Roman" w:hAnsi="Times New Roman" w:cs="Times New Roman"/>
                <w:sz w:val="28"/>
                <w:szCs w:val="28"/>
                <w:lang w:eastAsia="ru-RU"/>
              </w:rPr>
              <w:t>Оценка качества работы</w:t>
            </w:r>
          </w:p>
        </w:tc>
      </w:tr>
      <w:tr w:rsidR="00A856D5" w:rsidRPr="00755336" w:rsidTr="00A856D5">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856D5">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856D5" w:rsidRPr="00A856D5" w:rsidRDefault="00A856D5" w:rsidP="00A856D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060B14" w:rsidRDefault="00060B14" w:rsidP="00A856D5">
      <w:pPr>
        <w:jc w:val="both"/>
        <w:rPr>
          <w:rFonts w:ascii="Times New Roman" w:eastAsia="Times New Roman" w:hAnsi="Times New Roman" w:cs="Times New Roman"/>
          <w:b/>
          <w:color w:val="000000"/>
          <w:sz w:val="28"/>
          <w:szCs w:val="28"/>
          <w:lang w:eastAsia="ru-RU"/>
        </w:rPr>
      </w:pPr>
    </w:p>
    <w:p w:rsidR="00060B14" w:rsidRDefault="00060B14" w:rsidP="00FB0474">
      <w:pPr>
        <w:pStyle w:val="a3"/>
        <w:numPr>
          <w:ilvl w:val="0"/>
          <w:numId w:val="74"/>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060B14" w:rsidRPr="00060B14" w:rsidRDefault="00060B14" w:rsidP="00FB0474">
      <w:pPr>
        <w:pStyle w:val="a3"/>
        <w:numPr>
          <w:ilvl w:val="0"/>
          <w:numId w:val="75"/>
        </w:numPr>
        <w:jc w:val="both"/>
        <w:rPr>
          <w:rFonts w:ascii="Times New Roman" w:hAnsi="Times New Roman" w:cs="Times New Roman"/>
          <w:b/>
          <w:sz w:val="28"/>
          <w:szCs w:val="28"/>
        </w:rPr>
      </w:pPr>
      <w:r w:rsidRPr="00060B14">
        <w:rPr>
          <w:rFonts w:ascii="Times New Roman" w:hAnsi="Times New Roman" w:cs="Times New Roman"/>
          <w:b/>
          <w:sz w:val="28"/>
          <w:szCs w:val="28"/>
        </w:rPr>
        <w:t>История малой Родины</w:t>
      </w:r>
      <w:r>
        <w:rPr>
          <w:rFonts w:ascii="Times New Roman" w:hAnsi="Times New Roman" w:cs="Times New Roman"/>
          <w:b/>
          <w:sz w:val="28"/>
          <w:szCs w:val="28"/>
        </w:rPr>
        <w:t>.</w:t>
      </w:r>
    </w:p>
    <w:p w:rsidR="00060B14" w:rsidRPr="00755336" w:rsidRDefault="00060B14" w:rsidP="00060B14">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Pr>
          <w:rFonts w:ascii="Times New Roman" w:hAnsi="Times New Roman" w:cs="Times New Roman"/>
          <w:sz w:val="28"/>
          <w:szCs w:val="28"/>
        </w:rPr>
        <w:t xml:space="preserve"> История</w:t>
      </w:r>
      <w:r w:rsidRPr="00755336">
        <w:rPr>
          <w:rFonts w:ascii="Times New Roman" w:hAnsi="Times New Roman" w:cs="Times New Roman"/>
          <w:sz w:val="28"/>
          <w:szCs w:val="28"/>
        </w:rPr>
        <w:t xml:space="preserve"> заселения родного края. Уникальные особенности природы, истории и культуры родного края.</w:t>
      </w:r>
    </w:p>
    <w:p w:rsidR="00060B14" w:rsidRPr="00755336" w:rsidRDefault="00060B14" w:rsidP="00060B14">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Экскурсия по достопримечательным объектам природы, истории и культуры родного края.</w:t>
      </w:r>
    </w:p>
    <w:p w:rsidR="00060B14" w:rsidRPr="00060B14" w:rsidRDefault="00060B14" w:rsidP="00FB0474">
      <w:pPr>
        <w:pStyle w:val="a3"/>
        <w:numPr>
          <w:ilvl w:val="0"/>
          <w:numId w:val="75"/>
        </w:numPr>
        <w:spacing w:line="360" w:lineRule="auto"/>
        <w:jc w:val="both"/>
        <w:rPr>
          <w:rFonts w:ascii="Times New Roman" w:hAnsi="Times New Roman" w:cs="Times New Roman"/>
          <w:b/>
          <w:sz w:val="28"/>
          <w:szCs w:val="28"/>
        </w:rPr>
      </w:pPr>
      <w:r w:rsidRPr="00060B14">
        <w:rPr>
          <w:rFonts w:ascii="Times New Roman" w:hAnsi="Times New Roman" w:cs="Times New Roman"/>
          <w:b/>
          <w:sz w:val="28"/>
          <w:szCs w:val="28"/>
        </w:rPr>
        <w:t>Военная слава земляков</w:t>
      </w:r>
      <w:r>
        <w:rPr>
          <w:rFonts w:ascii="Times New Roman" w:hAnsi="Times New Roman" w:cs="Times New Roman"/>
          <w:b/>
          <w:sz w:val="28"/>
          <w:szCs w:val="28"/>
        </w:rPr>
        <w:t>.</w:t>
      </w:r>
    </w:p>
    <w:p w:rsidR="00060B14" w:rsidRPr="00755336" w:rsidRDefault="00060B14" w:rsidP="00060B14">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lastRenderedPageBreak/>
        <w:t>Теоретическая часть.</w:t>
      </w:r>
      <w:r>
        <w:rPr>
          <w:rFonts w:ascii="Times New Roman" w:hAnsi="Times New Roman" w:cs="Times New Roman"/>
          <w:sz w:val="28"/>
          <w:szCs w:val="28"/>
        </w:rPr>
        <w:t xml:space="preserve"> </w:t>
      </w:r>
      <w:r w:rsidRPr="00755336">
        <w:rPr>
          <w:rFonts w:ascii="Times New Roman" w:hAnsi="Times New Roman" w:cs="Times New Roman"/>
          <w:sz w:val="28"/>
          <w:szCs w:val="28"/>
        </w:rPr>
        <w:t>Жители родного края – участники ВОВ и других военных действий. Выпускники школы в рядах Вооруженных Сил России. Военные реликвии семьи. Служба в армии - почетная обязанность гражданина России.</w:t>
      </w:r>
    </w:p>
    <w:p w:rsidR="00060B14" w:rsidRPr="00755336" w:rsidRDefault="00060B14" w:rsidP="00060B14">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w:t>
      </w:r>
      <w:r>
        <w:rPr>
          <w:rFonts w:ascii="Times New Roman" w:hAnsi="Times New Roman" w:cs="Times New Roman"/>
          <w:sz w:val="28"/>
          <w:szCs w:val="28"/>
        </w:rPr>
        <w:t>Проведение экскурсий в музей, подготовка</w:t>
      </w:r>
      <w:r w:rsidRPr="00755336">
        <w:rPr>
          <w:rFonts w:ascii="Times New Roman" w:hAnsi="Times New Roman" w:cs="Times New Roman"/>
          <w:sz w:val="28"/>
          <w:szCs w:val="28"/>
        </w:rPr>
        <w:t xml:space="preserve"> и проведение мероприятий в музее. Сбор информации у родственников и знакомых. Книга Памяти школы.</w:t>
      </w:r>
    </w:p>
    <w:p w:rsidR="00060B14" w:rsidRPr="00755336" w:rsidRDefault="00060B14" w:rsidP="00FB0474">
      <w:pPr>
        <w:pStyle w:val="a3"/>
        <w:numPr>
          <w:ilvl w:val="0"/>
          <w:numId w:val="75"/>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Историко-культурные памятники</w:t>
      </w:r>
      <w:r>
        <w:rPr>
          <w:rFonts w:ascii="Times New Roman" w:hAnsi="Times New Roman" w:cs="Times New Roman"/>
          <w:b/>
          <w:sz w:val="28"/>
          <w:szCs w:val="28"/>
        </w:rPr>
        <w:t>.</w:t>
      </w:r>
    </w:p>
    <w:p w:rsidR="00060B14" w:rsidRPr="00755336" w:rsidRDefault="00060B14" w:rsidP="00060B14">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История города</w:t>
      </w:r>
      <w:r>
        <w:rPr>
          <w:rFonts w:ascii="Times New Roman" w:hAnsi="Times New Roman" w:cs="Times New Roman"/>
          <w:sz w:val="28"/>
          <w:szCs w:val="28"/>
        </w:rPr>
        <w:t xml:space="preserve"> Ирбита</w:t>
      </w:r>
      <w:r w:rsidRPr="00755336">
        <w:rPr>
          <w:rFonts w:ascii="Times New Roman" w:hAnsi="Times New Roman" w:cs="Times New Roman"/>
          <w:sz w:val="28"/>
          <w:szCs w:val="28"/>
        </w:rPr>
        <w:t xml:space="preserve">. Памятники истории и культуры. </w:t>
      </w:r>
      <w:r>
        <w:rPr>
          <w:rFonts w:ascii="Times New Roman" w:hAnsi="Times New Roman" w:cs="Times New Roman"/>
          <w:sz w:val="28"/>
          <w:szCs w:val="28"/>
        </w:rPr>
        <w:t>Экскурсии к памятным</w:t>
      </w:r>
      <w:r w:rsidRPr="00755336">
        <w:rPr>
          <w:rFonts w:ascii="Times New Roman" w:hAnsi="Times New Roman" w:cs="Times New Roman"/>
          <w:sz w:val="28"/>
          <w:szCs w:val="28"/>
        </w:rPr>
        <w:t xml:space="preserve"> мест</w:t>
      </w:r>
      <w:r>
        <w:rPr>
          <w:rFonts w:ascii="Times New Roman" w:hAnsi="Times New Roman" w:cs="Times New Roman"/>
          <w:sz w:val="28"/>
          <w:szCs w:val="28"/>
        </w:rPr>
        <w:t>ам д. Бердюгина.</w:t>
      </w:r>
    </w:p>
    <w:p w:rsidR="00060B14" w:rsidRDefault="00060B14" w:rsidP="00060B14">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 xml:space="preserve">Практическая часть. </w:t>
      </w:r>
      <w:r w:rsidRPr="00755336">
        <w:rPr>
          <w:rFonts w:ascii="Times New Roman" w:hAnsi="Times New Roman" w:cs="Times New Roman"/>
          <w:sz w:val="28"/>
          <w:szCs w:val="28"/>
        </w:rPr>
        <w:t xml:space="preserve"> Посещ</w:t>
      </w:r>
      <w:r>
        <w:rPr>
          <w:rFonts w:ascii="Times New Roman" w:hAnsi="Times New Roman" w:cs="Times New Roman"/>
          <w:sz w:val="28"/>
          <w:szCs w:val="28"/>
        </w:rPr>
        <w:t>ение музея Бердюгинской школы</w:t>
      </w:r>
      <w:r w:rsidRPr="00755336">
        <w:rPr>
          <w:rFonts w:ascii="Times New Roman" w:hAnsi="Times New Roman" w:cs="Times New Roman"/>
          <w:sz w:val="28"/>
          <w:szCs w:val="28"/>
        </w:rPr>
        <w:t xml:space="preserve">. </w:t>
      </w:r>
    </w:p>
    <w:p w:rsidR="00060B14" w:rsidRPr="00060B14" w:rsidRDefault="00060B14" w:rsidP="00FB0474">
      <w:pPr>
        <w:pStyle w:val="a3"/>
        <w:numPr>
          <w:ilvl w:val="0"/>
          <w:numId w:val="75"/>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Литературные источники.</w:t>
      </w:r>
    </w:p>
    <w:p w:rsidR="00060B14" w:rsidRPr="00755336" w:rsidRDefault="00060B14" w:rsidP="00060B14">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w:t>
      </w:r>
      <w:r>
        <w:rPr>
          <w:rFonts w:ascii="Times New Roman" w:hAnsi="Times New Roman" w:cs="Times New Roman"/>
          <w:sz w:val="28"/>
          <w:szCs w:val="28"/>
        </w:rPr>
        <w:t>Знакомство со школьной и сельской библиотекой.</w:t>
      </w:r>
    </w:p>
    <w:p w:rsidR="00060B14" w:rsidRPr="00755336" w:rsidRDefault="00060B14" w:rsidP="00060B14">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w:t>
      </w:r>
      <w:r>
        <w:rPr>
          <w:rFonts w:ascii="Times New Roman" w:hAnsi="Times New Roman" w:cs="Times New Roman"/>
          <w:sz w:val="28"/>
          <w:szCs w:val="28"/>
        </w:rPr>
        <w:t>Знакомство со строением книги.</w:t>
      </w:r>
    </w:p>
    <w:p w:rsidR="00060B14" w:rsidRPr="00755336" w:rsidRDefault="00060B14" w:rsidP="00FB0474">
      <w:pPr>
        <w:pStyle w:val="a3"/>
        <w:numPr>
          <w:ilvl w:val="0"/>
          <w:numId w:val="75"/>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Предъявление результатов</w:t>
      </w:r>
      <w:r>
        <w:rPr>
          <w:rFonts w:ascii="Times New Roman" w:hAnsi="Times New Roman" w:cs="Times New Roman"/>
          <w:b/>
          <w:sz w:val="28"/>
          <w:szCs w:val="28"/>
        </w:rPr>
        <w:t>.</w:t>
      </w:r>
    </w:p>
    <w:p w:rsidR="00060B14" w:rsidRDefault="00060B14" w:rsidP="00060B1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Проведение праздников, мероприятий.</w:t>
      </w:r>
    </w:p>
    <w:p w:rsidR="00060B14" w:rsidRDefault="00060B14" w:rsidP="00060B14">
      <w:pPr>
        <w:spacing w:line="360" w:lineRule="auto"/>
        <w:ind w:firstLine="567"/>
        <w:jc w:val="both"/>
        <w:rPr>
          <w:rFonts w:ascii="Times New Roman" w:eastAsia="Times New Roman" w:hAnsi="Times New Roman" w:cs="Times New Roman"/>
          <w:b/>
          <w:color w:val="000000"/>
          <w:sz w:val="28"/>
          <w:szCs w:val="28"/>
          <w:lang w:eastAsia="ru-RU"/>
        </w:rPr>
      </w:pPr>
    </w:p>
    <w:p w:rsidR="00060B14" w:rsidRPr="00060B14" w:rsidRDefault="00060B14" w:rsidP="00060B14">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060B14" w:rsidRPr="007472A8" w:rsidTr="00806FC7">
        <w:tc>
          <w:tcPr>
            <w:tcW w:w="4075" w:type="dxa"/>
            <w:hideMark/>
          </w:tcPr>
          <w:p w:rsidR="00060B14" w:rsidRPr="007472A8" w:rsidRDefault="00060B14" w:rsidP="00806FC7">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060B14" w:rsidRPr="007472A8" w:rsidRDefault="00060B14" w:rsidP="00060B14">
      <w:pPr>
        <w:tabs>
          <w:tab w:val="left" w:pos="851"/>
        </w:tabs>
        <w:spacing w:after="0"/>
        <w:ind w:firstLine="709"/>
        <w:jc w:val="both"/>
        <w:rPr>
          <w:rFonts w:ascii="Times New Roman" w:eastAsia="MS Mincho" w:hAnsi="Times New Roman" w:cs="Times New Roman"/>
          <w:color w:val="00B050"/>
          <w:sz w:val="28"/>
          <w:szCs w:val="28"/>
          <w:lang w:eastAsia="ja-JP"/>
        </w:rPr>
      </w:pPr>
    </w:p>
    <w:p w:rsidR="00060B14" w:rsidRPr="007472A8" w:rsidRDefault="00060B14" w:rsidP="00060B14">
      <w:pPr>
        <w:tabs>
          <w:tab w:val="left" w:pos="851"/>
        </w:tabs>
        <w:spacing w:after="0"/>
        <w:ind w:firstLine="709"/>
        <w:jc w:val="both"/>
        <w:rPr>
          <w:rFonts w:ascii="Times New Roman" w:eastAsia="Times New Roman" w:hAnsi="Times New Roman" w:cs="Times New Roman"/>
          <w:color w:val="00B050"/>
          <w:sz w:val="28"/>
          <w:szCs w:val="28"/>
          <w:lang w:eastAsia="ru-RU"/>
        </w:rPr>
      </w:pPr>
    </w:p>
    <w:p w:rsidR="00060B14" w:rsidRPr="007472A8" w:rsidRDefault="00060B14" w:rsidP="00060B14">
      <w:pPr>
        <w:tabs>
          <w:tab w:val="left" w:pos="851"/>
        </w:tabs>
        <w:spacing w:after="0"/>
        <w:ind w:firstLine="709"/>
        <w:jc w:val="both"/>
        <w:rPr>
          <w:rFonts w:ascii="Times New Roman" w:eastAsia="Times New Roman" w:hAnsi="Times New Roman" w:cs="Times New Roman"/>
          <w:color w:val="00B050"/>
          <w:sz w:val="28"/>
          <w:szCs w:val="28"/>
          <w:lang w:eastAsia="ru-RU"/>
        </w:rPr>
      </w:pPr>
    </w:p>
    <w:p w:rsidR="00060B14" w:rsidRPr="007472A8" w:rsidRDefault="00060B14" w:rsidP="00060B14">
      <w:pPr>
        <w:tabs>
          <w:tab w:val="left" w:pos="851"/>
        </w:tabs>
        <w:spacing w:after="0"/>
        <w:ind w:firstLine="709"/>
        <w:jc w:val="both"/>
        <w:rPr>
          <w:rFonts w:ascii="Times New Roman" w:eastAsia="Times New Roman" w:hAnsi="Times New Roman" w:cs="Times New Roman"/>
          <w:color w:val="00B050"/>
          <w:sz w:val="28"/>
          <w:szCs w:val="28"/>
          <w:lang w:eastAsia="ru-RU"/>
        </w:rPr>
      </w:pPr>
    </w:p>
    <w:p w:rsidR="00060B14" w:rsidRPr="007472A8" w:rsidRDefault="00060B14" w:rsidP="00060B14">
      <w:pPr>
        <w:tabs>
          <w:tab w:val="left" w:pos="851"/>
        </w:tabs>
        <w:spacing w:after="0"/>
        <w:ind w:firstLine="709"/>
        <w:jc w:val="both"/>
        <w:rPr>
          <w:rFonts w:ascii="Times New Roman" w:eastAsia="Times New Roman" w:hAnsi="Times New Roman" w:cs="Times New Roman"/>
          <w:color w:val="00B050"/>
          <w:sz w:val="28"/>
          <w:szCs w:val="28"/>
          <w:lang w:eastAsia="ru-RU"/>
        </w:rPr>
      </w:pPr>
    </w:p>
    <w:p w:rsidR="00060B14" w:rsidRPr="007472A8" w:rsidRDefault="00060B14" w:rsidP="00060B14">
      <w:pPr>
        <w:tabs>
          <w:tab w:val="left" w:pos="851"/>
        </w:tabs>
        <w:spacing w:after="0"/>
        <w:ind w:firstLine="709"/>
        <w:jc w:val="both"/>
        <w:rPr>
          <w:rFonts w:ascii="Times New Roman" w:eastAsia="Times New Roman" w:hAnsi="Times New Roman" w:cs="Times New Roman"/>
          <w:color w:val="00B050"/>
          <w:sz w:val="28"/>
          <w:szCs w:val="28"/>
          <w:lang w:eastAsia="ru-RU"/>
        </w:rPr>
      </w:pPr>
    </w:p>
    <w:p w:rsidR="00060B14" w:rsidRPr="007472A8" w:rsidRDefault="00060B14" w:rsidP="00060B14">
      <w:pPr>
        <w:tabs>
          <w:tab w:val="left" w:pos="851"/>
        </w:tabs>
        <w:spacing w:after="0"/>
        <w:ind w:firstLine="709"/>
        <w:jc w:val="both"/>
        <w:rPr>
          <w:rFonts w:ascii="Times New Roman" w:eastAsia="Times New Roman" w:hAnsi="Times New Roman" w:cs="Times New Roman"/>
          <w:color w:val="00B050"/>
          <w:sz w:val="28"/>
          <w:szCs w:val="28"/>
          <w:lang w:eastAsia="ru-RU"/>
        </w:rPr>
      </w:pPr>
    </w:p>
    <w:p w:rsidR="00060B14" w:rsidRPr="007472A8" w:rsidRDefault="00060B14" w:rsidP="00060B14">
      <w:pPr>
        <w:tabs>
          <w:tab w:val="left" w:pos="851"/>
        </w:tabs>
        <w:spacing w:after="0"/>
        <w:ind w:firstLine="709"/>
        <w:jc w:val="both"/>
        <w:rPr>
          <w:rFonts w:ascii="Times New Roman" w:eastAsia="Times New Roman" w:hAnsi="Times New Roman" w:cs="Times New Roman"/>
          <w:color w:val="00B050"/>
          <w:sz w:val="28"/>
          <w:szCs w:val="28"/>
          <w:lang w:eastAsia="ru-RU"/>
        </w:rPr>
      </w:pPr>
    </w:p>
    <w:p w:rsidR="00060B14" w:rsidRPr="007472A8" w:rsidRDefault="00060B14" w:rsidP="00060B14">
      <w:pPr>
        <w:tabs>
          <w:tab w:val="left" w:pos="851"/>
        </w:tabs>
        <w:spacing w:after="0"/>
        <w:ind w:firstLine="709"/>
        <w:jc w:val="both"/>
        <w:rPr>
          <w:rFonts w:ascii="Times New Roman" w:eastAsia="Times New Roman" w:hAnsi="Times New Roman" w:cs="Times New Roman"/>
          <w:color w:val="00B050"/>
          <w:sz w:val="28"/>
          <w:szCs w:val="28"/>
          <w:lang w:eastAsia="ru-RU"/>
        </w:rPr>
      </w:pPr>
    </w:p>
    <w:p w:rsidR="00060B14" w:rsidRPr="007472A8" w:rsidRDefault="00060B14" w:rsidP="00060B14">
      <w:pPr>
        <w:tabs>
          <w:tab w:val="left" w:pos="851"/>
        </w:tabs>
        <w:spacing w:after="0"/>
        <w:ind w:firstLine="709"/>
        <w:jc w:val="both"/>
        <w:rPr>
          <w:rFonts w:ascii="Times New Roman" w:eastAsia="Times New Roman" w:hAnsi="Times New Roman" w:cs="Times New Roman"/>
          <w:color w:val="00B050"/>
          <w:sz w:val="28"/>
          <w:szCs w:val="28"/>
          <w:lang w:eastAsia="ru-RU"/>
        </w:rPr>
      </w:pPr>
    </w:p>
    <w:p w:rsidR="00060B14" w:rsidRPr="007472A8" w:rsidRDefault="00060B14" w:rsidP="00060B14">
      <w:pPr>
        <w:tabs>
          <w:tab w:val="left" w:pos="851"/>
        </w:tabs>
        <w:spacing w:after="0"/>
        <w:ind w:firstLine="709"/>
        <w:jc w:val="both"/>
        <w:rPr>
          <w:rFonts w:ascii="Times New Roman" w:eastAsia="Times New Roman" w:hAnsi="Times New Roman" w:cs="Times New Roman"/>
          <w:color w:val="00B050"/>
          <w:sz w:val="28"/>
          <w:szCs w:val="28"/>
          <w:lang w:eastAsia="ru-RU"/>
        </w:rPr>
      </w:pPr>
    </w:p>
    <w:p w:rsidR="00060B14" w:rsidRPr="007472A8" w:rsidRDefault="00060B14" w:rsidP="00060B14">
      <w:pPr>
        <w:tabs>
          <w:tab w:val="left" w:pos="851"/>
        </w:tabs>
        <w:spacing w:after="0"/>
        <w:ind w:firstLine="709"/>
        <w:jc w:val="both"/>
        <w:rPr>
          <w:rFonts w:ascii="Times New Roman" w:eastAsia="Times New Roman" w:hAnsi="Times New Roman" w:cs="Times New Roman"/>
          <w:color w:val="00B050"/>
          <w:sz w:val="28"/>
          <w:szCs w:val="28"/>
          <w:lang w:eastAsia="ru-RU"/>
        </w:rPr>
      </w:pPr>
    </w:p>
    <w:p w:rsidR="00060B14" w:rsidRPr="007472A8" w:rsidRDefault="00060B14" w:rsidP="00060B14">
      <w:pPr>
        <w:tabs>
          <w:tab w:val="left" w:pos="851"/>
        </w:tabs>
        <w:spacing w:after="0"/>
        <w:ind w:firstLine="709"/>
        <w:jc w:val="both"/>
        <w:rPr>
          <w:rFonts w:ascii="Times New Roman" w:eastAsia="Times New Roman" w:hAnsi="Times New Roman" w:cs="Times New Roman"/>
          <w:color w:val="00B050"/>
          <w:sz w:val="28"/>
          <w:szCs w:val="28"/>
          <w:lang w:eastAsia="ru-RU"/>
        </w:rPr>
      </w:pPr>
    </w:p>
    <w:p w:rsidR="00060B14" w:rsidRPr="007472A8" w:rsidRDefault="00060B14" w:rsidP="00060B14">
      <w:pPr>
        <w:tabs>
          <w:tab w:val="left" w:pos="851"/>
        </w:tabs>
        <w:spacing w:after="0"/>
        <w:ind w:firstLine="709"/>
        <w:jc w:val="both"/>
        <w:rPr>
          <w:rFonts w:ascii="Times New Roman" w:eastAsia="Times New Roman" w:hAnsi="Times New Roman" w:cs="Times New Roman"/>
          <w:color w:val="00B050"/>
          <w:sz w:val="28"/>
          <w:szCs w:val="28"/>
          <w:lang w:eastAsia="ru-RU"/>
        </w:rPr>
      </w:pPr>
    </w:p>
    <w:p w:rsidR="00060B14" w:rsidRPr="007472A8" w:rsidRDefault="00060B14" w:rsidP="00060B14">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060B14" w:rsidRPr="007472A8" w:rsidRDefault="00060B14" w:rsidP="00060B14">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Поисковая-исследовательская работа</w:t>
      </w:r>
      <w:r w:rsidRPr="007472A8">
        <w:rPr>
          <w:rFonts w:ascii="Times New Roman" w:eastAsia="Times New Roman" w:hAnsi="Times New Roman" w:cs="Times New Roman"/>
          <w:b/>
          <w:color w:val="000000"/>
          <w:sz w:val="32"/>
          <w:szCs w:val="28"/>
          <w:lang w:eastAsia="ru-RU"/>
        </w:rPr>
        <w:t>»</w:t>
      </w:r>
    </w:p>
    <w:p w:rsidR="00060B14" w:rsidRPr="007472A8" w:rsidRDefault="00060B14" w:rsidP="00060B14">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060B14" w:rsidRPr="007472A8" w:rsidRDefault="00060B14" w:rsidP="00060B14">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Золотое сердечко</w:t>
      </w:r>
      <w:r w:rsidRPr="007472A8">
        <w:rPr>
          <w:rFonts w:ascii="Times New Roman" w:eastAsia="Times New Roman" w:hAnsi="Times New Roman" w:cs="Times New Roman"/>
          <w:color w:val="000000"/>
          <w:sz w:val="28"/>
          <w:szCs w:val="28"/>
          <w:lang w:eastAsia="ru-RU"/>
        </w:rPr>
        <w:t>»,</w:t>
      </w:r>
    </w:p>
    <w:p w:rsidR="00060B14" w:rsidRDefault="00060B14" w:rsidP="00060B14">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Сапожникова С.Н.,</w:t>
      </w:r>
    </w:p>
    <w:p w:rsidR="00060B14" w:rsidRPr="00707D0F" w:rsidRDefault="00707D0F" w:rsidP="00707D0F">
      <w:pPr>
        <w:tabs>
          <w:tab w:val="left" w:pos="851"/>
        </w:tabs>
        <w:spacing w:after="0"/>
        <w:ind w:left="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060B14" w:rsidRPr="00707D0F">
        <w:rPr>
          <w:rFonts w:ascii="Times New Roman" w:eastAsia="Times New Roman" w:hAnsi="Times New Roman" w:cs="Times New Roman"/>
          <w:color w:val="000000"/>
          <w:sz w:val="28"/>
          <w:szCs w:val="28"/>
          <w:lang w:eastAsia="ru-RU"/>
        </w:rPr>
        <w:t>год обучения)</w:t>
      </w:r>
    </w:p>
    <w:p w:rsidR="00060B14" w:rsidRDefault="00060B14" w:rsidP="00060B14">
      <w:pPr>
        <w:jc w:val="both"/>
        <w:rPr>
          <w:rFonts w:ascii="Times New Roman" w:hAnsi="Times New Roman" w:cs="Times New Roman"/>
          <w:sz w:val="28"/>
          <w:szCs w:val="28"/>
        </w:rPr>
      </w:pPr>
    </w:p>
    <w:p w:rsidR="00060B14" w:rsidRDefault="00060B14" w:rsidP="00060B14">
      <w:pPr>
        <w:rPr>
          <w:rFonts w:ascii="Times New Roman" w:hAnsi="Times New Roman" w:cs="Times New Roman"/>
          <w:sz w:val="28"/>
          <w:szCs w:val="28"/>
        </w:rPr>
      </w:pPr>
    </w:p>
    <w:p w:rsidR="00060B14" w:rsidRDefault="00060B14">
      <w:pPr>
        <w:rPr>
          <w:rFonts w:ascii="Times New Roman" w:hAnsi="Times New Roman" w:cs="Times New Roman"/>
          <w:sz w:val="28"/>
          <w:szCs w:val="28"/>
        </w:rPr>
      </w:pPr>
      <w:r>
        <w:rPr>
          <w:rFonts w:ascii="Times New Roman" w:hAnsi="Times New Roman" w:cs="Times New Roman"/>
          <w:sz w:val="28"/>
          <w:szCs w:val="28"/>
        </w:rPr>
        <w:br w:type="page"/>
      </w:r>
    </w:p>
    <w:p w:rsidR="00060B14" w:rsidRPr="00C12E09" w:rsidRDefault="00060B14" w:rsidP="00060B14">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Pr>
          <w:rFonts w:ascii="Times New Roman" w:eastAsia="Times New Roman" w:hAnsi="Times New Roman" w:cs="Times New Roman"/>
          <w:color w:val="000000"/>
          <w:sz w:val="28"/>
          <w:szCs w:val="28"/>
          <w:lang w:eastAsia="ru-RU"/>
        </w:rPr>
        <w:t>младшего</w:t>
      </w:r>
      <w:r w:rsidRPr="00C12E09">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060B14" w:rsidRPr="00763705" w:rsidRDefault="00060B14" w:rsidP="00060B14">
      <w:pPr>
        <w:spacing w:after="0" w:line="360" w:lineRule="auto"/>
        <w:ind w:firstLine="567"/>
        <w:jc w:val="both"/>
        <w:rPr>
          <w:rFonts w:ascii="Times New Roman" w:eastAsia="Times New Roman" w:hAnsi="Times New Roman" w:cs="Times New Roman"/>
          <w:sz w:val="28"/>
          <w:szCs w:val="28"/>
          <w:lang w:eastAsia="ru-RU"/>
        </w:rPr>
      </w:pPr>
      <w:r w:rsidRPr="00763705">
        <w:rPr>
          <w:rFonts w:ascii="Times New Roman" w:eastAsia="Times New Roman" w:hAnsi="Times New Roman" w:cs="Times New Roman"/>
          <w:sz w:val="28"/>
          <w:szCs w:val="28"/>
          <w:lang w:eastAsia="ru-RU"/>
        </w:rPr>
        <w:t>Занятия проводятся</w:t>
      </w:r>
      <w:r w:rsidR="00763705" w:rsidRPr="00763705">
        <w:rPr>
          <w:rFonts w:ascii="Times New Roman" w:eastAsia="Times New Roman" w:hAnsi="Times New Roman" w:cs="Times New Roman"/>
          <w:sz w:val="28"/>
          <w:szCs w:val="28"/>
          <w:lang w:eastAsia="ru-RU"/>
        </w:rPr>
        <w:t xml:space="preserve"> для одной группы</w:t>
      </w:r>
      <w:r w:rsidRPr="00763705">
        <w:rPr>
          <w:rFonts w:ascii="Times New Roman" w:eastAsia="Times New Roman" w:hAnsi="Times New Roman" w:cs="Times New Roman"/>
          <w:sz w:val="28"/>
          <w:szCs w:val="28"/>
          <w:lang w:eastAsia="ru-RU"/>
        </w:rPr>
        <w:t xml:space="preserve"> </w:t>
      </w:r>
      <w:r w:rsidR="00763705" w:rsidRPr="00763705">
        <w:rPr>
          <w:rFonts w:ascii="Times New Roman" w:eastAsia="Times New Roman" w:hAnsi="Times New Roman" w:cs="Times New Roman"/>
          <w:sz w:val="28"/>
          <w:szCs w:val="28"/>
          <w:lang w:eastAsia="ru-RU"/>
        </w:rPr>
        <w:t>4</w:t>
      </w:r>
      <w:r w:rsidRPr="00763705">
        <w:rPr>
          <w:rFonts w:ascii="Times New Roman" w:eastAsia="Times New Roman" w:hAnsi="Times New Roman" w:cs="Times New Roman"/>
          <w:sz w:val="28"/>
          <w:szCs w:val="28"/>
          <w:lang w:eastAsia="ru-RU"/>
        </w:rPr>
        <w:t xml:space="preserve"> раза в неделю с нагрузкой </w:t>
      </w:r>
      <w:r w:rsidR="00763705" w:rsidRPr="00763705">
        <w:rPr>
          <w:rFonts w:ascii="Times New Roman" w:eastAsia="Times New Roman" w:hAnsi="Times New Roman" w:cs="Times New Roman"/>
          <w:sz w:val="28"/>
          <w:szCs w:val="28"/>
          <w:lang w:eastAsia="ru-RU"/>
        </w:rPr>
        <w:t>1 час</w:t>
      </w:r>
      <w:r w:rsidRPr="00763705">
        <w:rPr>
          <w:rFonts w:ascii="Times New Roman" w:eastAsia="Times New Roman" w:hAnsi="Times New Roman" w:cs="Times New Roman"/>
          <w:sz w:val="28"/>
          <w:szCs w:val="28"/>
          <w:lang w:eastAsia="ru-RU"/>
        </w:rPr>
        <w:t>.</w:t>
      </w:r>
    </w:p>
    <w:p w:rsidR="00060B14" w:rsidRPr="00C12E09" w:rsidRDefault="00060B14" w:rsidP="00060B14">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Pr>
          <w:rFonts w:ascii="Times New Roman" w:eastAsia="Times New Roman" w:hAnsi="Times New Roman" w:cs="Times New Roman"/>
          <w:color w:val="000000"/>
          <w:sz w:val="28"/>
          <w:szCs w:val="28"/>
          <w:lang w:eastAsia="ru-RU"/>
        </w:rPr>
        <w:t>1</w:t>
      </w:r>
      <w:r w:rsidR="007039CF">
        <w:rPr>
          <w:rFonts w:ascii="Times New Roman" w:eastAsia="Times New Roman" w:hAnsi="Times New Roman" w:cs="Times New Roman"/>
          <w:color w:val="000000"/>
          <w:sz w:val="28"/>
          <w:szCs w:val="28"/>
          <w:lang w:eastAsia="ru-RU"/>
        </w:rPr>
        <w:t>04</w:t>
      </w:r>
      <w:r w:rsidRPr="00C12E09">
        <w:rPr>
          <w:rFonts w:ascii="Times New Roman" w:eastAsia="Times New Roman" w:hAnsi="Times New Roman" w:cs="Times New Roman"/>
          <w:color w:val="000000"/>
          <w:sz w:val="28"/>
          <w:szCs w:val="28"/>
          <w:lang w:eastAsia="ru-RU"/>
        </w:rPr>
        <w:t xml:space="preserve"> часа (в том числе, теоретические занятия – </w:t>
      </w:r>
      <w:r>
        <w:rPr>
          <w:rFonts w:ascii="Times New Roman" w:eastAsia="Times New Roman" w:hAnsi="Times New Roman" w:cs="Times New Roman"/>
          <w:color w:val="000000"/>
          <w:sz w:val="28"/>
          <w:szCs w:val="28"/>
          <w:lang w:eastAsia="ru-RU"/>
        </w:rPr>
        <w:t>3</w:t>
      </w:r>
      <w:r w:rsidR="007039CF">
        <w:rPr>
          <w:rFonts w:ascii="Times New Roman" w:eastAsia="Times New Roman" w:hAnsi="Times New Roman" w:cs="Times New Roman"/>
          <w:color w:val="000000"/>
          <w:sz w:val="28"/>
          <w:szCs w:val="28"/>
          <w:lang w:eastAsia="ru-RU"/>
        </w:rPr>
        <w:t>3</w:t>
      </w:r>
      <w:r w:rsidRPr="00C12E09">
        <w:rPr>
          <w:rFonts w:ascii="Times New Roman" w:eastAsia="Times New Roman" w:hAnsi="Times New Roman" w:cs="Times New Roman"/>
          <w:color w:val="000000"/>
          <w:sz w:val="28"/>
          <w:szCs w:val="28"/>
          <w:lang w:eastAsia="ru-RU"/>
        </w:rPr>
        <w:t xml:space="preserve">, практические занятия – </w:t>
      </w:r>
      <w:r w:rsidR="007039CF">
        <w:rPr>
          <w:rFonts w:ascii="Times New Roman" w:eastAsia="Times New Roman" w:hAnsi="Times New Roman" w:cs="Times New Roman"/>
          <w:color w:val="000000"/>
          <w:sz w:val="28"/>
          <w:szCs w:val="28"/>
          <w:lang w:eastAsia="ru-RU"/>
        </w:rPr>
        <w:t>71</w:t>
      </w:r>
      <w:r w:rsidRPr="00C12E09">
        <w:rPr>
          <w:rFonts w:ascii="Times New Roman" w:eastAsia="Times New Roman" w:hAnsi="Times New Roman" w:cs="Times New Roman"/>
          <w:color w:val="000000"/>
          <w:sz w:val="28"/>
          <w:szCs w:val="28"/>
          <w:lang w:eastAsia="ru-RU"/>
        </w:rPr>
        <w:t>).</w:t>
      </w:r>
    </w:p>
    <w:p w:rsidR="00060B14" w:rsidRDefault="00060B14" w:rsidP="00060B14">
      <w:pPr>
        <w:spacing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560"/>
        <w:gridCol w:w="1416"/>
        <w:gridCol w:w="1630"/>
        <w:gridCol w:w="1631"/>
      </w:tblGrid>
      <w:tr w:rsidR="00763705" w:rsidRPr="00BF06CC" w:rsidTr="00601E1E">
        <w:trPr>
          <w:cantSplit/>
          <w:trHeight w:val="521"/>
        </w:trPr>
        <w:tc>
          <w:tcPr>
            <w:tcW w:w="1985"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Понедельник</w:t>
            </w:r>
          </w:p>
        </w:tc>
        <w:tc>
          <w:tcPr>
            <w:tcW w:w="1559"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Вторник</w:t>
            </w:r>
          </w:p>
        </w:tc>
        <w:tc>
          <w:tcPr>
            <w:tcW w:w="1560"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Среда</w:t>
            </w:r>
          </w:p>
        </w:tc>
        <w:tc>
          <w:tcPr>
            <w:tcW w:w="1416"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Четверг</w:t>
            </w:r>
          </w:p>
        </w:tc>
        <w:tc>
          <w:tcPr>
            <w:tcW w:w="1630"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Пятница</w:t>
            </w:r>
          </w:p>
        </w:tc>
        <w:tc>
          <w:tcPr>
            <w:tcW w:w="1631"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Суббота</w:t>
            </w:r>
          </w:p>
        </w:tc>
      </w:tr>
      <w:tr w:rsidR="00763705" w:rsidRPr="00BF06CC" w:rsidTr="00601E1E">
        <w:trPr>
          <w:cantSplit/>
          <w:trHeight w:val="1549"/>
        </w:trPr>
        <w:tc>
          <w:tcPr>
            <w:tcW w:w="1985"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12.00-12.45</w:t>
            </w:r>
          </w:p>
          <w:p w:rsidR="00763705" w:rsidRPr="00BF06CC" w:rsidRDefault="00763705" w:rsidP="00601E1E">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(2 гр.)</w:t>
            </w:r>
          </w:p>
          <w:p w:rsidR="00763705" w:rsidRPr="00BF06CC" w:rsidRDefault="00763705" w:rsidP="00601E1E">
            <w:pPr>
              <w:spacing w:after="0" w:line="240" w:lineRule="auto"/>
              <w:jc w:val="center"/>
              <w:rPr>
                <w:rFonts w:ascii="Times New Roman" w:eastAsia="Calibri" w:hAnsi="Times New Roman" w:cs="Times New Roman"/>
                <w:b/>
                <w:sz w:val="24"/>
                <w:szCs w:val="24"/>
              </w:rPr>
            </w:pPr>
          </w:p>
          <w:p w:rsidR="00763705" w:rsidRPr="00BF06CC" w:rsidRDefault="00763705" w:rsidP="00601E1E">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13.00-13.45</w:t>
            </w:r>
          </w:p>
          <w:p w:rsidR="00763705" w:rsidRPr="00BF06CC" w:rsidRDefault="00763705" w:rsidP="00601E1E">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(3 гр.)</w:t>
            </w:r>
          </w:p>
          <w:p w:rsidR="00763705" w:rsidRPr="00BF06CC" w:rsidRDefault="00763705" w:rsidP="00601E1E">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12.00-12.45</w:t>
            </w:r>
          </w:p>
          <w:p w:rsidR="00763705" w:rsidRPr="00BF06CC" w:rsidRDefault="00763705" w:rsidP="00601E1E">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(2 гр.)</w:t>
            </w:r>
          </w:p>
          <w:p w:rsidR="00763705" w:rsidRPr="00BF06CC" w:rsidRDefault="00763705" w:rsidP="00601E1E">
            <w:pPr>
              <w:spacing w:after="0" w:line="240" w:lineRule="auto"/>
              <w:jc w:val="center"/>
              <w:rPr>
                <w:rFonts w:ascii="Times New Roman" w:eastAsia="Calibri" w:hAnsi="Times New Roman" w:cs="Times New Roman"/>
                <w:sz w:val="24"/>
                <w:szCs w:val="24"/>
              </w:rPr>
            </w:pPr>
          </w:p>
          <w:p w:rsidR="00763705" w:rsidRPr="00BF06CC" w:rsidRDefault="00763705" w:rsidP="00601E1E">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13.00-13.45</w:t>
            </w:r>
          </w:p>
          <w:p w:rsidR="00763705" w:rsidRPr="00BF06CC" w:rsidRDefault="00763705" w:rsidP="00601E1E">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(3 гр.)</w:t>
            </w:r>
          </w:p>
          <w:p w:rsidR="00763705" w:rsidRPr="00BF06CC" w:rsidRDefault="00763705" w:rsidP="00601E1E">
            <w:pPr>
              <w:spacing w:after="0" w:line="240" w:lineRule="auto"/>
              <w:jc w:val="cente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12.00-12.45</w:t>
            </w:r>
          </w:p>
          <w:p w:rsidR="00763705" w:rsidRPr="00BF06CC" w:rsidRDefault="00763705" w:rsidP="00601E1E">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(2 гр.)</w:t>
            </w:r>
          </w:p>
          <w:p w:rsidR="00763705" w:rsidRPr="00BF06CC" w:rsidRDefault="00763705" w:rsidP="00601E1E">
            <w:pPr>
              <w:spacing w:after="0" w:line="240" w:lineRule="auto"/>
              <w:jc w:val="center"/>
              <w:rPr>
                <w:rFonts w:ascii="Times New Roman" w:eastAsia="Calibri" w:hAnsi="Times New Roman" w:cs="Times New Roman"/>
                <w:b/>
                <w:sz w:val="24"/>
                <w:szCs w:val="24"/>
              </w:rPr>
            </w:pPr>
          </w:p>
          <w:p w:rsidR="00763705" w:rsidRPr="00BF06CC" w:rsidRDefault="00763705" w:rsidP="00601E1E">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13.00-13.45</w:t>
            </w:r>
          </w:p>
          <w:p w:rsidR="00763705" w:rsidRPr="00BF06CC" w:rsidRDefault="00763705" w:rsidP="00601E1E">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(3 гр.)</w:t>
            </w:r>
          </w:p>
          <w:p w:rsidR="00763705" w:rsidRPr="00BF06CC" w:rsidRDefault="00763705" w:rsidP="00601E1E">
            <w:pPr>
              <w:spacing w:after="0" w:line="240" w:lineRule="auto"/>
              <w:jc w:val="center"/>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12.00-12.45</w:t>
            </w:r>
          </w:p>
          <w:p w:rsidR="00763705" w:rsidRPr="00BF06CC" w:rsidRDefault="00763705" w:rsidP="00601E1E">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(2 гр.)</w:t>
            </w:r>
          </w:p>
          <w:p w:rsidR="00763705" w:rsidRPr="00BF06CC" w:rsidRDefault="00763705" w:rsidP="00601E1E">
            <w:pPr>
              <w:spacing w:after="0" w:line="240" w:lineRule="auto"/>
              <w:jc w:val="center"/>
              <w:rPr>
                <w:rFonts w:ascii="Times New Roman" w:eastAsia="Calibri" w:hAnsi="Times New Roman" w:cs="Times New Roman"/>
                <w:sz w:val="24"/>
                <w:szCs w:val="24"/>
              </w:rPr>
            </w:pPr>
          </w:p>
          <w:p w:rsidR="00763705" w:rsidRPr="00BF06CC" w:rsidRDefault="00763705" w:rsidP="00601E1E">
            <w:pPr>
              <w:spacing w:after="0" w:line="240" w:lineRule="auto"/>
              <w:jc w:val="center"/>
              <w:rPr>
                <w:rFonts w:ascii="Times New Roman" w:eastAsia="Calibri" w:hAnsi="Times New Roman" w:cs="Times New Roman"/>
                <w:sz w:val="24"/>
                <w:szCs w:val="24"/>
              </w:rPr>
            </w:pPr>
            <w:r w:rsidRPr="00BF06CC">
              <w:rPr>
                <w:rFonts w:ascii="Times New Roman" w:eastAsia="Calibri" w:hAnsi="Times New Roman" w:cs="Times New Roman"/>
                <w:sz w:val="24"/>
                <w:szCs w:val="24"/>
              </w:rPr>
              <w:t>13.00-13.45</w:t>
            </w:r>
          </w:p>
          <w:p w:rsidR="00763705" w:rsidRPr="00BF06CC" w:rsidRDefault="00763705" w:rsidP="00601E1E">
            <w:pPr>
              <w:spacing w:after="0" w:line="240" w:lineRule="auto"/>
              <w:jc w:val="center"/>
              <w:rPr>
                <w:rFonts w:ascii="Times New Roman" w:eastAsia="Calibri" w:hAnsi="Times New Roman" w:cs="Times New Roman"/>
                <w:b/>
                <w:sz w:val="24"/>
                <w:szCs w:val="24"/>
              </w:rPr>
            </w:pPr>
            <w:r w:rsidRPr="00BF06CC">
              <w:rPr>
                <w:rFonts w:ascii="Times New Roman" w:eastAsia="Calibri" w:hAnsi="Times New Roman" w:cs="Times New Roman"/>
                <w:b/>
                <w:sz w:val="24"/>
                <w:szCs w:val="24"/>
              </w:rPr>
              <w:t>(3 гр.)</w:t>
            </w:r>
          </w:p>
          <w:p w:rsidR="00763705" w:rsidRPr="00BF06CC" w:rsidRDefault="00763705" w:rsidP="00601E1E">
            <w:pPr>
              <w:spacing w:after="0" w:line="240" w:lineRule="auto"/>
              <w:jc w:val="center"/>
              <w:rPr>
                <w:rFonts w:ascii="Times New Roman" w:eastAsia="Calibri"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rsidR="00763705" w:rsidRPr="00BF06CC" w:rsidRDefault="00763705" w:rsidP="00601E1E">
            <w:pPr>
              <w:spacing w:after="0" w:line="240" w:lineRule="auto"/>
              <w:jc w:val="center"/>
              <w:rPr>
                <w:rFonts w:ascii="Times New Roman" w:eastAsia="Calibri" w:hAnsi="Times New Roman" w:cs="Times New Roman"/>
                <w:b/>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763705" w:rsidRPr="00BF06CC" w:rsidRDefault="00763705" w:rsidP="00601E1E">
            <w:pPr>
              <w:spacing w:after="0" w:line="240" w:lineRule="auto"/>
              <w:jc w:val="center"/>
              <w:rPr>
                <w:rFonts w:ascii="Times New Roman" w:eastAsia="Calibri" w:hAnsi="Times New Roman" w:cs="Times New Roman"/>
                <w:sz w:val="24"/>
                <w:szCs w:val="24"/>
              </w:rPr>
            </w:pPr>
          </w:p>
        </w:tc>
      </w:tr>
    </w:tbl>
    <w:p w:rsidR="00763705" w:rsidRDefault="00763705" w:rsidP="00060B14">
      <w:pPr>
        <w:spacing w:line="360" w:lineRule="auto"/>
        <w:ind w:firstLine="567"/>
        <w:jc w:val="both"/>
        <w:rPr>
          <w:rFonts w:ascii="Times New Roman" w:eastAsia="Times New Roman" w:hAnsi="Times New Roman" w:cs="Times New Roman"/>
          <w:color w:val="000000"/>
          <w:sz w:val="28"/>
          <w:szCs w:val="28"/>
          <w:lang w:eastAsia="ru-RU"/>
        </w:rPr>
      </w:pPr>
    </w:p>
    <w:p w:rsidR="00060B14" w:rsidRPr="00060B14" w:rsidRDefault="00060B14" w:rsidP="00FB0474">
      <w:pPr>
        <w:pStyle w:val="a3"/>
        <w:numPr>
          <w:ilvl w:val="0"/>
          <w:numId w:val="76"/>
        </w:numPr>
        <w:spacing w:after="0" w:line="360" w:lineRule="auto"/>
        <w:jc w:val="center"/>
        <w:rPr>
          <w:rFonts w:ascii="Times New Roman" w:hAnsi="Times New Roman" w:cs="Times New Roman"/>
          <w:b/>
          <w:sz w:val="28"/>
          <w:szCs w:val="28"/>
        </w:rPr>
      </w:pPr>
      <w:r w:rsidRPr="00060B14">
        <w:rPr>
          <w:rFonts w:ascii="Times New Roman" w:hAnsi="Times New Roman" w:cs="Times New Roman"/>
          <w:b/>
          <w:sz w:val="28"/>
          <w:szCs w:val="28"/>
        </w:rPr>
        <w:t>Учебно-тематическое планирование по курсу</w:t>
      </w:r>
    </w:p>
    <w:p w:rsidR="00060B14" w:rsidRDefault="00060B14" w:rsidP="00060B14">
      <w:pPr>
        <w:spacing w:line="360" w:lineRule="auto"/>
        <w:jc w:val="center"/>
        <w:rPr>
          <w:rFonts w:ascii="Times New Roman" w:hAnsi="Times New Roman" w:cs="Times New Roman"/>
          <w:b/>
          <w:sz w:val="28"/>
          <w:szCs w:val="28"/>
        </w:rPr>
      </w:pPr>
      <w:r w:rsidRPr="00060B14">
        <w:rPr>
          <w:rFonts w:ascii="Times New Roman" w:hAnsi="Times New Roman" w:cs="Times New Roman"/>
          <w:b/>
          <w:sz w:val="28"/>
          <w:szCs w:val="28"/>
        </w:rPr>
        <w:t>«Поисково-исследовательская работа» 2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573"/>
        <w:gridCol w:w="2126"/>
      </w:tblGrid>
      <w:tr w:rsidR="00060B14" w:rsidRPr="00755336" w:rsidTr="007039CF">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060B14">
              <w:rPr>
                <w:rFonts w:ascii="Times New Roman" w:eastAsia="Times New Roman" w:hAnsi="Times New Roman" w:cs="Times New Roman"/>
                <w:b/>
                <w:color w:val="000000"/>
                <w:sz w:val="28"/>
                <w:szCs w:val="28"/>
                <w:lang w:eastAsia="ru-RU"/>
              </w:rPr>
              <w:t>№</w:t>
            </w:r>
          </w:p>
          <w:p w:rsidR="00060B14" w:rsidRPr="00060B14" w:rsidRDefault="00060B14" w:rsidP="00806FC7">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060B14">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60B14">
              <w:rPr>
                <w:rFonts w:ascii="Times New Roman" w:eastAsia="Times New Roman" w:hAnsi="Times New Roman" w:cs="Times New Roman"/>
                <w:b/>
                <w:color w:val="000000"/>
                <w:sz w:val="28"/>
                <w:szCs w:val="28"/>
                <w:lang w:eastAsia="ru-RU"/>
              </w:rPr>
              <w:t>Тема</w:t>
            </w:r>
          </w:p>
        </w:tc>
        <w:tc>
          <w:tcPr>
            <w:tcW w:w="3913" w:type="dxa"/>
            <w:gridSpan w:val="3"/>
            <w:tcBorders>
              <w:top w:val="single" w:sz="6" w:space="0" w:color="auto"/>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60B14">
              <w:rPr>
                <w:rFonts w:ascii="Times New Roman" w:eastAsia="Times New Roman" w:hAnsi="Times New Roman" w:cs="Times New Roman"/>
                <w:b/>
                <w:sz w:val="28"/>
                <w:szCs w:val="28"/>
                <w:lang w:eastAsia="ru-RU"/>
              </w:rPr>
              <w:t>Количество часов</w:t>
            </w:r>
          </w:p>
        </w:tc>
        <w:tc>
          <w:tcPr>
            <w:tcW w:w="2126" w:type="dxa"/>
            <w:vMerge w:val="restart"/>
            <w:tcBorders>
              <w:top w:val="single" w:sz="6" w:space="0" w:color="auto"/>
              <w:left w:val="single" w:sz="6" w:space="0" w:color="auto"/>
              <w:right w:val="single" w:sz="6" w:space="0" w:color="auto"/>
            </w:tcBorders>
            <w:shd w:val="clear" w:color="auto" w:fill="FFFFFF"/>
          </w:tcPr>
          <w:p w:rsidR="00060B14" w:rsidRPr="00060B14" w:rsidRDefault="00060B14" w:rsidP="00806FC7">
            <w:pPr>
              <w:spacing w:after="0" w:line="240" w:lineRule="auto"/>
              <w:jc w:val="center"/>
              <w:rPr>
                <w:rFonts w:ascii="Times New Roman" w:eastAsia="Times New Roman" w:hAnsi="Times New Roman" w:cs="Times New Roman"/>
                <w:b/>
                <w:sz w:val="28"/>
                <w:szCs w:val="28"/>
                <w:lang w:eastAsia="ru-RU"/>
              </w:rPr>
            </w:pPr>
            <w:r w:rsidRPr="00060B14">
              <w:rPr>
                <w:rFonts w:ascii="Times New Roman" w:eastAsia="Times New Roman" w:hAnsi="Times New Roman" w:cs="Times New Roman"/>
                <w:b/>
                <w:sz w:val="28"/>
                <w:szCs w:val="28"/>
                <w:lang w:eastAsia="ru-RU"/>
              </w:rPr>
              <w:t>Формы контроля</w:t>
            </w:r>
          </w:p>
        </w:tc>
      </w:tr>
      <w:tr w:rsidR="00060B14" w:rsidRPr="00755336" w:rsidTr="007039CF">
        <w:trPr>
          <w:trHeight w:val="336"/>
        </w:trPr>
        <w:tc>
          <w:tcPr>
            <w:tcW w:w="600" w:type="dxa"/>
            <w:vMerge/>
            <w:tcBorders>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60B14">
              <w:rPr>
                <w:rFonts w:ascii="Times New Roman" w:eastAsia="Times New Roman" w:hAnsi="Times New Roman" w:cs="Times New Roman"/>
                <w:b/>
                <w:color w:val="000000"/>
                <w:sz w:val="28"/>
                <w:szCs w:val="28"/>
                <w:lang w:eastAsia="ru-RU"/>
              </w:rPr>
              <w:t>Всего</w:t>
            </w:r>
          </w:p>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60B14" w:rsidRPr="00060B14" w:rsidRDefault="00060B14" w:rsidP="00806FC7">
            <w:pPr>
              <w:spacing w:after="0" w:line="240" w:lineRule="auto"/>
              <w:jc w:val="center"/>
              <w:rPr>
                <w:rFonts w:ascii="Times New Roman" w:eastAsia="Times New Roman" w:hAnsi="Times New Roman" w:cs="Times New Roman"/>
                <w:b/>
                <w:sz w:val="28"/>
                <w:szCs w:val="28"/>
                <w:lang w:eastAsia="ru-RU"/>
              </w:rPr>
            </w:pPr>
            <w:r w:rsidRPr="00060B14">
              <w:rPr>
                <w:rFonts w:ascii="Times New Roman" w:eastAsia="Times New Roman" w:hAnsi="Times New Roman" w:cs="Times New Roman"/>
                <w:b/>
                <w:sz w:val="28"/>
                <w:szCs w:val="28"/>
                <w:lang w:eastAsia="ru-RU"/>
              </w:rPr>
              <w:t>теория</w:t>
            </w:r>
          </w:p>
        </w:tc>
        <w:tc>
          <w:tcPr>
            <w:tcW w:w="1573" w:type="dxa"/>
            <w:tcBorders>
              <w:top w:val="single" w:sz="6" w:space="0" w:color="auto"/>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60B14">
              <w:rPr>
                <w:rFonts w:ascii="Times New Roman" w:eastAsia="Times New Roman" w:hAnsi="Times New Roman" w:cs="Times New Roman"/>
                <w:b/>
                <w:sz w:val="28"/>
                <w:szCs w:val="28"/>
                <w:lang w:eastAsia="ru-RU"/>
              </w:rPr>
              <w:t>практика</w:t>
            </w:r>
          </w:p>
        </w:tc>
        <w:tc>
          <w:tcPr>
            <w:tcW w:w="2126" w:type="dxa"/>
            <w:vMerge/>
            <w:tcBorders>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060B14" w:rsidRPr="00755336" w:rsidTr="007039CF">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0B14">
              <w:rPr>
                <w:rFonts w:ascii="Times New Roman" w:eastAsia="Times New Roman" w:hAnsi="Times New Roman" w:cs="Times New Roman"/>
                <w:color w:val="000000"/>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60B14">
              <w:rPr>
                <w:rFonts w:ascii="Times New Roman" w:eastAsia="Times New Roman" w:hAnsi="Times New Roman" w:cs="Times New Roman"/>
                <w:color w:val="000000"/>
                <w:sz w:val="28"/>
                <w:szCs w:val="28"/>
                <w:lang w:eastAsia="ru-RU"/>
              </w:rPr>
              <w:t>Краеведческая работа школьного музея</w:t>
            </w:r>
          </w:p>
          <w:p w:rsidR="00060B14" w:rsidRPr="00060B14" w:rsidRDefault="00060B14"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60B14" w:rsidRPr="00060B14"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60B14" w:rsidRPr="00060B14"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73" w:type="dxa"/>
            <w:tcBorders>
              <w:top w:val="single" w:sz="6" w:space="0" w:color="auto"/>
              <w:left w:val="single" w:sz="6" w:space="0" w:color="auto"/>
              <w:bottom w:val="single" w:sz="6" w:space="0" w:color="auto"/>
              <w:right w:val="single" w:sz="6" w:space="0" w:color="auto"/>
            </w:tcBorders>
            <w:shd w:val="clear" w:color="auto" w:fill="FFFFFF"/>
          </w:tcPr>
          <w:p w:rsidR="00060B14" w:rsidRPr="00060B14"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0B14">
              <w:rPr>
                <w:rFonts w:ascii="Times New Roman" w:eastAsia="Times New Roman" w:hAnsi="Times New Roman" w:cs="Times New Roman"/>
                <w:sz w:val="28"/>
                <w:szCs w:val="28"/>
                <w:lang w:eastAsia="ru-RU"/>
              </w:rPr>
              <w:t>Собеседование, анкетирование</w:t>
            </w:r>
          </w:p>
        </w:tc>
      </w:tr>
      <w:tr w:rsidR="00060B14" w:rsidRPr="00755336" w:rsidTr="007039CF">
        <w:trPr>
          <w:trHeight w:val="523"/>
        </w:trPr>
        <w:tc>
          <w:tcPr>
            <w:tcW w:w="600" w:type="dxa"/>
            <w:tcBorders>
              <w:top w:val="single" w:sz="6" w:space="0" w:color="auto"/>
              <w:left w:val="single" w:sz="6" w:space="0" w:color="auto"/>
              <w:bottom w:val="nil"/>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60B14">
              <w:rPr>
                <w:rFonts w:ascii="Times New Roman" w:eastAsia="Times New Roman" w:hAnsi="Times New Roman" w:cs="Times New Roman"/>
                <w:color w:val="000000"/>
                <w:sz w:val="28"/>
                <w:szCs w:val="28"/>
                <w:lang w:eastAsia="ru-RU"/>
              </w:rPr>
              <w:t>2.</w:t>
            </w:r>
          </w:p>
        </w:tc>
        <w:tc>
          <w:tcPr>
            <w:tcW w:w="3000" w:type="dxa"/>
            <w:tcBorders>
              <w:top w:val="single" w:sz="6" w:space="0" w:color="auto"/>
              <w:left w:val="single" w:sz="6" w:space="0" w:color="auto"/>
              <w:bottom w:val="nil"/>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60B14">
              <w:rPr>
                <w:rFonts w:ascii="Times New Roman" w:eastAsia="Times New Roman" w:hAnsi="Times New Roman" w:cs="Times New Roman"/>
                <w:sz w:val="28"/>
                <w:szCs w:val="28"/>
                <w:lang w:eastAsia="ru-RU"/>
              </w:rPr>
              <w:t>История малой Родины</w:t>
            </w:r>
          </w:p>
        </w:tc>
        <w:tc>
          <w:tcPr>
            <w:tcW w:w="1080" w:type="dxa"/>
            <w:tcBorders>
              <w:top w:val="single" w:sz="6" w:space="0" w:color="auto"/>
              <w:left w:val="single" w:sz="6" w:space="0" w:color="auto"/>
              <w:bottom w:val="nil"/>
              <w:right w:val="single" w:sz="6" w:space="0" w:color="auto"/>
            </w:tcBorders>
            <w:shd w:val="clear" w:color="auto" w:fill="FFFFFF"/>
          </w:tcPr>
          <w:p w:rsidR="00060B14" w:rsidRPr="00060B14"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c>
          <w:tcPr>
            <w:tcW w:w="1260" w:type="dxa"/>
            <w:tcBorders>
              <w:top w:val="single" w:sz="6" w:space="0" w:color="auto"/>
              <w:left w:val="single" w:sz="6" w:space="0" w:color="auto"/>
              <w:bottom w:val="nil"/>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60B14">
              <w:rPr>
                <w:rFonts w:ascii="Times New Roman" w:eastAsia="Times New Roman" w:hAnsi="Times New Roman" w:cs="Times New Roman"/>
                <w:color w:val="000000"/>
                <w:sz w:val="28"/>
                <w:szCs w:val="28"/>
                <w:lang w:eastAsia="ru-RU"/>
              </w:rPr>
              <w:t>10</w:t>
            </w:r>
          </w:p>
        </w:tc>
        <w:tc>
          <w:tcPr>
            <w:tcW w:w="1573" w:type="dxa"/>
            <w:tcBorders>
              <w:top w:val="single" w:sz="6" w:space="0" w:color="auto"/>
              <w:left w:val="single" w:sz="6" w:space="0" w:color="auto"/>
              <w:bottom w:val="nil"/>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60B14">
              <w:rPr>
                <w:rFonts w:ascii="Times New Roman" w:eastAsia="Times New Roman" w:hAnsi="Times New Roman" w:cs="Times New Roman"/>
                <w:color w:val="000000"/>
                <w:sz w:val="28"/>
                <w:szCs w:val="28"/>
                <w:lang w:eastAsia="ru-RU"/>
              </w:rPr>
              <w:t>20</w:t>
            </w:r>
          </w:p>
        </w:tc>
        <w:tc>
          <w:tcPr>
            <w:tcW w:w="2126" w:type="dxa"/>
            <w:tcBorders>
              <w:top w:val="single" w:sz="6" w:space="0" w:color="auto"/>
              <w:left w:val="single" w:sz="6" w:space="0" w:color="auto"/>
              <w:bottom w:val="nil"/>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0B14">
              <w:rPr>
                <w:rFonts w:ascii="Times New Roman" w:eastAsia="Times New Roman" w:hAnsi="Times New Roman" w:cs="Times New Roman"/>
                <w:sz w:val="28"/>
                <w:szCs w:val="28"/>
                <w:lang w:eastAsia="ru-RU"/>
              </w:rPr>
              <w:t xml:space="preserve">Собеседование, </w:t>
            </w:r>
          </w:p>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0B14">
              <w:rPr>
                <w:rFonts w:ascii="Times New Roman" w:eastAsia="Times New Roman" w:hAnsi="Times New Roman" w:cs="Times New Roman"/>
                <w:sz w:val="28"/>
                <w:szCs w:val="28"/>
                <w:lang w:eastAsia="ru-RU"/>
              </w:rPr>
              <w:t xml:space="preserve">творческая </w:t>
            </w:r>
          </w:p>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60B14">
              <w:rPr>
                <w:rFonts w:ascii="Times New Roman" w:eastAsia="Times New Roman" w:hAnsi="Times New Roman" w:cs="Times New Roman"/>
                <w:sz w:val="28"/>
                <w:szCs w:val="28"/>
                <w:lang w:eastAsia="ru-RU"/>
              </w:rPr>
              <w:t>работа</w:t>
            </w:r>
          </w:p>
        </w:tc>
      </w:tr>
      <w:tr w:rsidR="00060B14" w:rsidRPr="00755336" w:rsidTr="007039CF">
        <w:trPr>
          <w:trHeight w:val="523"/>
        </w:trPr>
        <w:tc>
          <w:tcPr>
            <w:tcW w:w="600" w:type="dxa"/>
            <w:tcBorders>
              <w:top w:val="single" w:sz="6" w:space="0" w:color="auto"/>
              <w:left w:val="single" w:sz="6" w:space="0" w:color="auto"/>
              <w:bottom w:val="nil"/>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0B14">
              <w:rPr>
                <w:rFonts w:ascii="Times New Roman" w:eastAsia="Times New Roman" w:hAnsi="Times New Roman" w:cs="Times New Roman"/>
                <w:sz w:val="28"/>
                <w:szCs w:val="28"/>
                <w:lang w:eastAsia="ru-RU"/>
              </w:rPr>
              <w:t>3.</w:t>
            </w:r>
          </w:p>
        </w:tc>
        <w:tc>
          <w:tcPr>
            <w:tcW w:w="3000" w:type="dxa"/>
            <w:tcBorders>
              <w:top w:val="single" w:sz="6" w:space="0" w:color="auto"/>
              <w:left w:val="single" w:sz="6" w:space="0" w:color="auto"/>
              <w:bottom w:val="nil"/>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60B14">
              <w:rPr>
                <w:rFonts w:ascii="Times New Roman" w:eastAsia="Times New Roman" w:hAnsi="Times New Roman" w:cs="Times New Roman"/>
                <w:sz w:val="28"/>
                <w:szCs w:val="28"/>
                <w:lang w:eastAsia="ru-RU"/>
              </w:rPr>
              <w:t>Военная слава земляков</w:t>
            </w:r>
          </w:p>
        </w:tc>
        <w:tc>
          <w:tcPr>
            <w:tcW w:w="1080" w:type="dxa"/>
            <w:tcBorders>
              <w:top w:val="single" w:sz="6" w:space="0" w:color="auto"/>
              <w:left w:val="single" w:sz="6" w:space="0" w:color="auto"/>
              <w:bottom w:val="nil"/>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60B14">
              <w:rPr>
                <w:rFonts w:ascii="Times New Roman" w:eastAsia="Times New Roman" w:hAnsi="Times New Roman" w:cs="Times New Roman"/>
                <w:color w:val="000000"/>
                <w:sz w:val="28"/>
                <w:szCs w:val="28"/>
                <w:lang w:eastAsia="ru-RU"/>
              </w:rPr>
              <w:t>30</w:t>
            </w:r>
          </w:p>
        </w:tc>
        <w:tc>
          <w:tcPr>
            <w:tcW w:w="1260" w:type="dxa"/>
            <w:tcBorders>
              <w:top w:val="single" w:sz="6" w:space="0" w:color="auto"/>
              <w:left w:val="single" w:sz="6" w:space="0" w:color="auto"/>
              <w:bottom w:val="nil"/>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60B14">
              <w:rPr>
                <w:rFonts w:ascii="Times New Roman" w:eastAsia="Times New Roman" w:hAnsi="Times New Roman" w:cs="Times New Roman"/>
                <w:color w:val="000000"/>
                <w:sz w:val="28"/>
                <w:szCs w:val="28"/>
                <w:lang w:eastAsia="ru-RU"/>
              </w:rPr>
              <w:t>10</w:t>
            </w:r>
          </w:p>
        </w:tc>
        <w:tc>
          <w:tcPr>
            <w:tcW w:w="1573" w:type="dxa"/>
            <w:tcBorders>
              <w:top w:val="single" w:sz="6" w:space="0" w:color="auto"/>
              <w:left w:val="single" w:sz="6" w:space="0" w:color="auto"/>
              <w:bottom w:val="nil"/>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60B14">
              <w:rPr>
                <w:rFonts w:ascii="Times New Roman" w:eastAsia="Times New Roman" w:hAnsi="Times New Roman" w:cs="Times New Roman"/>
                <w:color w:val="000000"/>
                <w:sz w:val="28"/>
                <w:szCs w:val="28"/>
                <w:lang w:eastAsia="ru-RU"/>
              </w:rPr>
              <w:t>20</w:t>
            </w:r>
          </w:p>
        </w:tc>
        <w:tc>
          <w:tcPr>
            <w:tcW w:w="2126" w:type="dxa"/>
            <w:tcBorders>
              <w:top w:val="single" w:sz="6" w:space="0" w:color="auto"/>
              <w:left w:val="single" w:sz="6" w:space="0" w:color="auto"/>
              <w:bottom w:val="nil"/>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60B14">
              <w:rPr>
                <w:rFonts w:ascii="Times New Roman" w:eastAsia="Times New Roman" w:hAnsi="Times New Roman" w:cs="Times New Roman"/>
                <w:color w:val="000000"/>
                <w:sz w:val="28"/>
                <w:szCs w:val="28"/>
                <w:lang w:eastAsia="ru-RU"/>
              </w:rPr>
              <w:t xml:space="preserve">Творческая </w:t>
            </w:r>
          </w:p>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60B14">
              <w:rPr>
                <w:rFonts w:ascii="Times New Roman" w:eastAsia="Times New Roman" w:hAnsi="Times New Roman" w:cs="Times New Roman"/>
                <w:color w:val="000000"/>
                <w:sz w:val="28"/>
                <w:szCs w:val="28"/>
                <w:lang w:eastAsia="ru-RU"/>
              </w:rPr>
              <w:t>работа</w:t>
            </w:r>
          </w:p>
        </w:tc>
      </w:tr>
      <w:tr w:rsidR="00060B14" w:rsidRPr="00755336" w:rsidTr="007039CF">
        <w:trPr>
          <w:trHeight w:val="523"/>
        </w:trPr>
        <w:tc>
          <w:tcPr>
            <w:tcW w:w="600" w:type="dxa"/>
            <w:tcBorders>
              <w:top w:val="single" w:sz="6" w:space="0" w:color="auto"/>
              <w:left w:val="single" w:sz="6" w:space="0" w:color="auto"/>
              <w:bottom w:val="nil"/>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60B14">
              <w:rPr>
                <w:rFonts w:ascii="Times New Roman" w:eastAsia="Times New Roman" w:hAnsi="Times New Roman" w:cs="Times New Roman"/>
                <w:color w:val="000000"/>
                <w:sz w:val="28"/>
                <w:szCs w:val="28"/>
                <w:lang w:eastAsia="ru-RU"/>
              </w:rPr>
              <w:t>4.</w:t>
            </w:r>
          </w:p>
        </w:tc>
        <w:tc>
          <w:tcPr>
            <w:tcW w:w="3000" w:type="dxa"/>
            <w:tcBorders>
              <w:top w:val="single" w:sz="6" w:space="0" w:color="auto"/>
              <w:left w:val="single" w:sz="6" w:space="0" w:color="auto"/>
              <w:bottom w:val="nil"/>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60B14">
              <w:rPr>
                <w:rFonts w:ascii="Times New Roman" w:eastAsia="Times New Roman" w:hAnsi="Times New Roman" w:cs="Times New Roman"/>
                <w:color w:val="000000"/>
                <w:sz w:val="28"/>
                <w:szCs w:val="28"/>
                <w:lang w:eastAsia="ru-RU"/>
              </w:rPr>
              <w:t>Историко-культурные памятники</w:t>
            </w:r>
          </w:p>
        </w:tc>
        <w:tc>
          <w:tcPr>
            <w:tcW w:w="1080" w:type="dxa"/>
            <w:tcBorders>
              <w:top w:val="single" w:sz="6" w:space="0" w:color="auto"/>
              <w:left w:val="single" w:sz="6" w:space="0" w:color="auto"/>
              <w:bottom w:val="nil"/>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60B14">
              <w:rPr>
                <w:rFonts w:ascii="Times New Roman" w:eastAsia="Times New Roman" w:hAnsi="Times New Roman" w:cs="Times New Roman"/>
                <w:color w:val="000000"/>
                <w:sz w:val="28"/>
                <w:szCs w:val="28"/>
                <w:lang w:eastAsia="ru-RU"/>
              </w:rPr>
              <w:t>15</w:t>
            </w:r>
          </w:p>
        </w:tc>
        <w:tc>
          <w:tcPr>
            <w:tcW w:w="1260" w:type="dxa"/>
            <w:tcBorders>
              <w:top w:val="single" w:sz="6" w:space="0" w:color="auto"/>
              <w:left w:val="single" w:sz="6" w:space="0" w:color="auto"/>
              <w:bottom w:val="nil"/>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60B14">
              <w:rPr>
                <w:rFonts w:ascii="Times New Roman" w:eastAsia="Times New Roman" w:hAnsi="Times New Roman" w:cs="Times New Roman"/>
                <w:color w:val="000000"/>
                <w:sz w:val="28"/>
                <w:szCs w:val="28"/>
                <w:lang w:eastAsia="ru-RU"/>
              </w:rPr>
              <w:t>5</w:t>
            </w:r>
          </w:p>
        </w:tc>
        <w:tc>
          <w:tcPr>
            <w:tcW w:w="1573" w:type="dxa"/>
            <w:tcBorders>
              <w:top w:val="single" w:sz="6" w:space="0" w:color="auto"/>
              <w:left w:val="single" w:sz="6" w:space="0" w:color="auto"/>
              <w:bottom w:val="nil"/>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60B14">
              <w:rPr>
                <w:rFonts w:ascii="Times New Roman" w:eastAsia="Times New Roman" w:hAnsi="Times New Roman" w:cs="Times New Roman"/>
                <w:color w:val="000000"/>
                <w:sz w:val="28"/>
                <w:szCs w:val="28"/>
                <w:lang w:eastAsia="ru-RU"/>
              </w:rPr>
              <w:t>10</w:t>
            </w:r>
          </w:p>
        </w:tc>
        <w:tc>
          <w:tcPr>
            <w:tcW w:w="2126" w:type="dxa"/>
            <w:tcBorders>
              <w:top w:val="single" w:sz="6" w:space="0" w:color="auto"/>
              <w:left w:val="single" w:sz="6" w:space="0" w:color="auto"/>
              <w:bottom w:val="nil"/>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0B14">
              <w:rPr>
                <w:rFonts w:ascii="Times New Roman" w:eastAsia="Times New Roman" w:hAnsi="Times New Roman" w:cs="Times New Roman"/>
                <w:sz w:val="28"/>
                <w:szCs w:val="28"/>
                <w:lang w:eastAsia="ru-RU"/>
              </w:rPr>
              <w:t>Наблюдение, посещение</w:t>
            </w:r>
          </w:p>
        </w:tc>
      </w:tr>
      <w:tr w:rsidR="007039CF" w:rsidRPr="00755336" w:rsidTr="007039CF">
        <w:trPr>
          <w:trHeight w:val="523"/>
        </w:trPr>
        <w:tc>
          <w:tcPr>
            <w:tcW w:w="600" w:type="dxa"/>
            <w:tcBorders>
              <w:top w:val="single" w:sz="6" w:space="0" w:color="auto"/>
              <w:left w:val="single" w:sz="6" w:space="0" w:color="auto"/>
              <w:bottom w:val="nil"/>
              <w:right w:val="single" w:sz="6" w:space="0" w:color="auto"/>
            </w:tcBorders>
            <w:shd w:val="clear" w:color="auto" w:fill="FFFFFF"/>
          </w:tcPr>
          <w:p w:rsidR="007039CF" w:rsidRPr="00060B14"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7039CF" w:rsidRPr="00060B14" w:rsidRDefault="007039CF"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7039CF" w:rsidRPr="00060B14"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7039CF" w:rsidRPr="00060B14"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573" w:type="dxa"/>
            <w:tcBorders>
              <w:top w:val="single" w:sz="6" w:space="0" w:color="auto"/>
              <w:left w:val="single" w:sz="6" w:space="0" w:color="auto"/>
              <w:bottom w:val="nil"/>
              <w:right w:val="single" w:sz="6" w:space="0" w:color="auto"/>
            </w:tcBorders>
            <w:shd w:val="clear" w:color="auto" w:fill="FFFFFF"/>
          </w:tcPr>
          <w:p w:rsidR="007039CF" w:rsidRPr="00060B14"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126" w:type="dxa"/>
            <w:tcBorders>
              <w:top w:val="single" w:sz="6" w:space="0" w:color="auto"/>
              <w:left w:val="single" w:sz="6" w:space="0" w:color="auto"/>
              <w:bottom w:val="nil"/>
              <w:right w:val="single" w:sz="6" w:space="0" w:color="auto"/>
            </w:tcBorders>
            <w:shd w:val="clear" w:color="auto" w:fill="FFFFFF"/>
          </w:tcPr>
          <w:p w:rsidR="007039CF" w:rsidRPr="00060B14"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60B14" w:rsidRPr="00755336" w:rsidTr="007039CF">
        <w:trPr>
          <w:trHeight w:val="264"/>
        </w:trPr>
        <w:tc>
          <w:tcPr>
            <w:tcW w:w="600" w:type="dxa"/>
            <w:tcBorders>
              <w:top w:val="nil"/>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0B14">
              <w:rPr>
                <w:rFonts w:ascii="Times New Roman" w:eastAsia="Times New Roman" w:hAnsi="Times New Roman" w:cs="Times New Roman"/>
                <w:sz w:val="28"/>
                <w:szCs w:val="28"/>
                <w:lang w:eastAsia="ru-RU"/>
              </w:rPr>
              <w:t>5.</w:t>
            </w:r>
          </w:p>
        </w:tc>
        <w:tc>
          <w:tcPr>
            <w:tcW w:w="3000" w:type="dxa"/>
            <w:tcBorders>
              <w:top w:val="nil"/>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60B14">
              <w:rPr>
                <w:rFonts w:ascii="Times New Roman" w:eastAsia="Times New Roman" w:hAnsi="Times New Roman" w:cs="Times New Roman"/>
                <w:color w:val="000000"/>
                <w:sz w:val="28"/>
                <w:szCs w:val="28"/>
                <w:lang w:eastAsia="ru-RU"/>
              </w:rPr>
              <w:t xml:space="preserve">Литературные источники </w:t>
            </w:r>
          </w:p>
          <w:p w:rsidR="00060B14" w:rsidRPr="00060B14" w:rsidRDefault="00060B14" w:rsidP="00806FC7">
            <w:pPr>
              <w:spacing w:after="0" w:line="240" w:lineRule="auto"/>
              <w:rPr>
                <w:rFonts w:ascii="Times New Roman" w:eastAsia="Times New Roman" w:hAnsi="Times New Roman" w:cs="Times New Roman"/>
                <w:color w:val="000000"/>
                <w:sz w:val="28"/>
                <w:szCs w:val="28"/>
                <w:lang w:eastAsia="ru-RU"/>
              </w:rPr>
            </w:pPr>
          </w:p>
        </w:tc>
        <w:tc>
          <w:tcPr>
            <w:tcW w:w="1080" w:type="dxa"/>
            <w:tcBorders>
              <w:top w:val="nil"/>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0B14">
              <w:rPr>
                <w:rFonts w:ascii="Times New Roman" w:eastAsia="Times New Roman" w:hAnsi="Times New Roman" w:cs="Times New Roman"/>
                <w:sz w:val="28"/>
                <w:szCs w:val="28"/>
                <w:lang w:eastAsia="ru-RU"/>
              </w:rPr>
              <w:t>10</w:t>
            </w:r>
          </w:p>
        </w:tc>
        <w:tc>
          <w:tcPr>
            <w:tcW w:w="1260" w:type="dxa"/>
            <w:tcBorders>
              <w:top w:val="nil"/>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0B14">
              <w:rPr>
                <w:rFonts w:ascii="Times New Roman" w:eastAsia="Times New Roman" w:hAnsi="Times New Roman" w:cs="Times New Roman"/>
                <w:sz w:val="28"/>
                <w:szCs w:val="28"/>
                <w:lang w:eastAsia="ru-RU"/>
              </w:rPr>
              <w:t>2</w:t>
            </w:r>
          </w:p>
        </w:tc>
        <w:tc>
          <w:tcPr>
            <w:tcW w:w="1573" w:type="dxa"/>
            <w:tcBorders>
              <w:top w:val="nil"/>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0B14">
              <w:rPr>
                <w:rFonts w:ascii="Times New Roman" w:eastAsia="Times New Roman" w:hAnsi="Times New Roman" w:cs="Times New Roman"/>
                <w:sz w:val="28"/>
                <w:szCs w:val="28"/>
                <w:lang w:eastAsia="ru-RU"/>
              </w:rPr>
              <w:t>8</w:t>
            </w:r>
          </w:p>
        </w:tc>
        <w:tc>
          <w:tcPr>
            <w:tcW w:w="2126" w:type="dxa"/>
            <w:tcBorders>
              <w:top w:val="nil"/>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0B14">
              <w:rPr>
                <w:rFonts w:ascii="Times New Roman" w:eastAsia="Times New Roman" w:hAnsi="Times New Roman" w:cs="Times New Roman"/>
                <w:sz w:val="28"/>
                <w:szCs w:val="28"/>
                <w:lang w:eastAsia="ru-RU"/>
              </w:rPr>
              <w:t>Собеседование</w:t>
            </w:r>
          </w:p>
        </w:tc>
      </w:tr>
      <w:tr w:rsidR="00060B14" w:rsidRPr="00755336" w:rsidTr="007039CF">
        <w:trPr>
          <w:trHeight w:val="264"/>
        </w:trPr>
        <w:tc>
          <w:tcPr>
            <w:tcW w:w="600" w:type="dxa"/>
            <w:tcBorders>
              <w:top w:val="nil"/>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0B14">
              <w:rPr>
                <w:rFonts w:ascii="Times New Roman" w:eastAsia="Times New Roman" w:hAnsi="Times New Roman" w:cs="Times New Roman"/>
                <w:sz w:val="28"/>
                <w:szCs w:val="28"/>
                <w:lang w:eastAsia="ru-RU"/>
              </w:rPr>
              <w:t>6.</w:t>
            </w:r>
          </w:p>
        </w:tc>
        <w:tc>
          <w:tcPr>
            <w:tcW w:w="3000" w:type="dxa"/>
            <w:tcBorders>
              <w:top w:val="nil"/>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60B14">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0B14">
              <w:rPr>
                <w:rFonts w:ascii="Times New Roman" w:eastAsia="Times New Roman" w:hAnsi="Times New Roman" w:cs="Times New Roman"/>
                <w:sz w:val="28"/>
                <w:szCs w:val="28"/>
                <w:lang w:eastAsia="ru-RU"/>
              </w:rPr>
              <w:t>4</w:t>
            </w:r>
          </w:p>
        </w:tc>
        <w:tc>
          <w:tcPr>
            <w:tcW w:w="1260" w:type="dxa"/>
            <w:tcBorders>
              <w:top w:val="nil"/>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0B14">
              <w:rPr>
                <w:rFonts w:ascii="Times New Roman" w:eastAsia="Times New Roman" w:hAnsi="Times New Roman" w:cs="Times New Roman"/>
                <w:sz w:val="28"/>
                <w:szCs w:val="28"/>
                <w:lang w:eastAsia="ru-RU"/>
              </w:rPr>
              <w:t>1</w:t>
            </w:r>
          </w:p>
        </w:tc>
        <w:tc>
          <w:tcPr>
            <w:tcW w:w="1573" w:type="dxa"/>
            <w:tcBorders>
              <w:top w:val="nil"/>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0B14">
              <w:rPr>
                <w:rFonts w:ascii="Times New Roman" w:eastAsia="Times New Roman" w:hAnsi="Times New Roman" w:cs="Times New Roman"/>
                <w:sz w:val="28"/>
                <w:szCs w:val="28"/>
                <w:lang w:eastAsia="ru-RU"/>
              </w:rPr>
              <w:t>3</w:t>
            </w:r>
          </w:p>
        </w:tc>
        <w:tc>
          <w:tcPr>
            <w:tcW w:w="2126" w:type="dxa"/>
            <w:tcBorders>
              <w:top w:val="nil"/>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0B14">
              <w:rPr>
                <w:rFonts w:ascii="Times New Roman" w:eastAsia="Times New Roman" w:hAnsi="Times New Roman" w:cs="Times New Roman"/>
                <w:sz w:val="28"/>
                <w:szCs w:val="28"/>
                <w:lang w:eastAsia="ru-RU"/>
              </w:rPr>
              <w:t>Оценка качества работы</w:t>
            </w:r>
          </w:p>
        </w:tc>
      </w:tr>
      <w:tr w:rsidR="00060B14" w:rsidRPr="00755336" w:rsidTr="007039CF">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060B14">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60B14" w:rsidRPr="00060B14"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60B14" w:rsidRPr="00060B14"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573" w:type="dxa"/>
            <w:tcBorders>
              <w:top w:val="single" w:sz="6" w:space="0" w:color="auto"/>
              <w:left w:val="single" w:sz="6" w:space="0" w:color="auto"/>
              <w:bottom w:val="single" w:sz="6" w:space="0" w:color="auto"/>
              <w:right w:val="single" w:sz="6" w:space="0" w:color="auto"/>
            </w:tcBorders>
            <w:shd w:val="clear" w:color="auto" w:fill="FFFFFF"/>
          </w:tcPr>
          <w:p w:rsidR="00060B14" w:rsidRPr="00060B14" w:rsidRDefault="00060B14" w:rsidP="007039C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0B14">
              <w:rPr>
                <w:rFonts w:ascii="Times New Roman" w:eastAsia="Times New Roman" w:hAnsi="Times New Roman" w:cs="Times New Roman"/>
                <w:sz w:val="28"/>
                <w:szCs w:val="28"/>
                <w:lang w:eastAsia="ru-RU"/>
              </w:rPr>
              <w:t>7</w:t>
            </w:r>
            <w:r w:rsidR="007039CF">
              <w:rPr>
                <w:rFonts w:ascii="Times New Roman" w:eastAsia="Times New Roman" w:hAnsi="Times New Roman" w:cs="Times New Roman"/>
                <w:sz w:val="28"/>
                <w:szCs w:val="28"/>
                <w:lang w:eastAsia="ru-RU"/>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60B14" w:rsidRPr="00060B14" w:rsidRDefault="00060B14"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7039CF" w:rsidRDefault="007039CF" w:rsidP="00060B14">
      <w:pPr>
        <w:spacing w:line="360" w:lineRule="auto"/>
        <w:jc w:val="both"/>
        <w:rPr>
          <w:rFonts w:ascii="Times New Roman" w:hAnsi="Times New Roman" w:cs="Times New Roman"/>
          <w:sz w:val="28"/>
          <w:szCs w:val="28"/>
        </w:rPr>
      </w:pPr>
    </w:p>
    <w:p w:rsidR="007039CF" w:rsidRDefault="007039CF" w:rsidP="00FB0474">
      <w:pPr>
        <w:pStyle w:val="a3"/>
        <w:numPr>
          <w:ilvl w:val="0"/>
          <w:numId w:val="76"/>
        </w:numPr>
        <w:spacing w:line="360" w:lineRule="auto"/>
        <w:jc w:val="center"/>
        <w:rPr>
          <w:rFonts w:ascii="Times New Roman" w:hAnsi="Times New Roman" w:cs="Times New Roman"/>
          <w:b/>
          <w:sz w:val="28"/>
          <w:szCs w:val="28"/>
        </w:rPr>
      </w:pPr>
      <w:r w:rsidRPr="007039CF">
        <w:rPr>
          <w:rFonts w:ascii="Times New Roman" w:hAnsi="Times New Roman" w:cs="Times New Roman"/>
          <w:b/>
          <w:sz w:val="28"/>
          <w:szCs w:val="28"/>
        </w:rPr>
        <w:t>Содержание программы</w:t>
      </w:r>
    </w:p>
    <w:p w:rsidR="007039CF" w:rsidRPr="007039CF" w:rsidRDefault="007039CF" w:rsidP="00FB0474">
      <w:pPr>
        <w:pStyle w:val="a3"/>
        <w:numPr>
          <w:ilvl w:val="0"/>
          <w:numId w:val="77"/>
        </w:numPr>
        <w:spacing w:line="360" w:lineRule="auto"/>
        <w:jc w:val="both"/>
        <w:rPr>
          <w:rFonts w:ascii="Times New Roman" w:hAnsi="Times New Roman" w:cs="Times New Roman"/>
          <w:b/>
          <w:sz w:val="28"/>
          <w:szCs w:val="28"/>
        </w:rPr>
      </w:pPr>
      <w:r w:rsidRPr="007039CF">
        <w:rPr>
          <w:rFonts w:ascii="Times New Roman" w:hAnsi="Times New Roman" w:cs="Times New Roman"/>
          <w:b/>
          <w:sz w:val="28"/>
          <w:szCs w:val="28"/>
        </w:rPr>
        <w:t>Краеведческая работа школьного музея</w:t>
      </w:r>
    </w:p>
    <w:p w:rsidR="007039CF" w:rsidRPr="00755336" w:rsidRDefault="007039CF" w:rsidP="007039CF">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Музей – хранитель местной истории. Уровни краеведческой деятельности – семья, школа, родной край. </w:t>
      </w:r>
    </w:p>
    <w:p w:rsidR="007039CF" w:rsidRPr="00755336" w:rsidRDefault="007039CF" w:rsidP="007039CF">
      <w:pPr>
        <w:spacing w:line="360" w:lineRule="auto"/>
        <w:ind w:firstLine="567"/>
        <w:jc w:val="both"/>
        <w:rPr>
          <w:rFonts w:ascii="Times New Roman" w:hAnsi="Times New Roman" w:cs="Times New Roman"/>
          <w:sz w:val="28"/>
          <w:szCs w:val="28"/>
        </w:rPr>
      </w:pPr>
      <w:r w:rsidRPr="00755336">
        <w:rPr>
          <w:rFonts w:ascii="Times New Roman" w:hAnsi="Times New Roman" w:cs="Times New Roman"/>
          <w:sz w:val="28"/>
          <w:szCs w:val="28"/>
        </w:rPr>
        <w:t xml:space="preserve">Порядок изучения источников и экспонатов. </w:t>
      </w:r>
      <w:r>
        <w:rPr>
          <w:rFonts w:ascii="Times New Roman" w:hAnsi="Times New Roman" w:cs="Times New Roman"/>
          <w:sz w:val="28"/>
          <w:szCs w:val="28"/>
        </w:rPr>
        <w:t>Народ</w:t>
      </w:r>
      <w:r w:rsidRPr="00755336">
        <w:rPr>
          <w:rFonts w:ascii="Times New Roman" w:hAnsi="Times New Roman" w:cs="Times New Roman"/>
          <w:sz w:val="28"/>
          <w:szCs w:val="28"/>
        </w:rPr>
        <w:t xml:space="preserve">ные знания, календарь. Организация сбора экспонатов. </w:t>
      </w:r>
      <w:r>
        <w:rPr>
          <w:rFonts w:ascii="Times New Roman" w:hAnsi="Times New Roman" w:cs="Times New Roman"/>
          <w:sz w:val="28"/>
          <w:szCs w:val="28"/>
        </w:rPr>
        <w:t>Основные формы: походы</w:t>
      </w:r>
      <w:r w:rsidRPr="00755336">
        <w:rPr>
          <w:rFonts w:ascii="Times New Roman" w:hAnsi="Times New Roman" w:cs="Times New Roman"/>
          <w:sz w:val="28"/>
          <w:szCs w:val="28"/>
        </w:rPr>
        <w:t xml:space="preserve">. Методика сбора и фиксации материалов. </w:t>
      </w:r>
    </w:p>
    <w:p w:rsidR="007039CF" w:rsidRDefault="007039CF" w:rsidP="007039CF">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Формы краеведческой работы: встреча, экскурсия, поход. Написание рефератов учащимися на темы, связанные с историей, традиционной культурой, бытом, языком народа. Сбор информации и экспонатов. Защита исследований на научно-практической конференции.</w:t>
      </w:r>
    </w:p>
    <w:p w:rsidR="007039CF" w:rsidRPr="007039CF" w:rsidRDefault="007039CF" w:rsidP="00FB0474">
      <w:pPr>
        <w:pStyle w:val="a3"/>
        <w:numPr>
          <w:ilvl w:val="0"/>
          <w:numId w:val="77"/>
        </w:numPr>
        <w:spacing w:line="360" w:lineRule="auto"/>
        <w:jc w:val="both"/>
        <w:rPr>
          <w:rFonts w:ascii="Times New Roman" w:hAnsi="Times New Roman" w:cs="Times New Roman"/>
          <w:b/>
          <w:sz w:val="28"/>
          <w:szCs w:val="28"/>
        </w:rPr>
      </w:pPr>
      <w:r w:rsidRPr="007039CF">
        <w:rPr>
          <w:rFonts w:ascii="Times New Roman" w:hAnsi="Times New Roman" w:cs="Times New Roman"/>
          <w:b/>
          <w:sz w:val="28"/>
          <w:szCs w:val="28"/>
        </w:rPr>
        <w:t>История малой Родины</w:t>
      </w:r>
    </w:p>
    <w:p w:rsidR="007039CF" w:rsidRPr="00755336" w:rsidRDefault="007039CF" w:rsidP="007039CF">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Мифология по истории заселения родного края. Первые упоминания местности в официальных источниках. Основные вехи истории края в контексте истории государства. Уникальные особенности природы, истории и культуры родного края.</w:t>
      </w:r>
    </w:p>
    <w:p w:rsidR="007039CF" w:rsidRPr="00755336" w:rsidRDefault="007039CF" w:rsidP="007039CF">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Экскурсия по достопримечательным объектам природы, истории и культуры родного края.</w:t>
      </w:r>
    </w:p>
    <w:p w:rsidR="007039CF" w:rsidRPr="00755336" w:rsidRDefault="007039CF" w:rsidP="00FB0474">
      <w:pPr>
        <w:pStyle w:val="a3"/>
        <w:numPr>
          <w:ilvl w:val="0"/>
          <w:numId w:val="77"/>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Военная слава земляков</w:t>
      </w:r>
    </w:p>
    <w:p w:rsidR="007039CF" w:rsidRPr="00755336" w:rsidRDefault="007039CF" w:rsidP="007039CF">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Pr>
          <w:rFonts w:ascii="Times New Roman" w:hAnsi="Times New Roman" w:cs="Times New Roman"/>
          <w:sz w:val="28"/>
          <w:szCs w:val="28"/>
        </w:rPr>
        <w:t xml:space="preserve"> Сообщения уче</w:t>
      </w:r>
      <w:r w:rsidRPr="00755336">
        <w:rPr>
          <w:rFonts w:ascii="Times New Roman" w:hAnsi="Times New Roman" w:cs="Times New Roman"/>
          <w:sz w:val="28"/>
          <w:szCs w:val="28"/>
        </w:rPr>
        <w:t>ников о выполнении пои</w:t>
      </w:r>
      <w:r>
        <w:rPr>
          <w:rFonts w:ascii="Times New Roman" w:hAnsi="Times New Roman" w:cs="Times New Roman"/>
          <w:sz w:val="28"/>
          <w:szCs w:val="28"/>
        </w:rPr>
        <w:t>сковых заданий, проводится об</w:t>
      </w:r>
      <w:r w:rsidRPr="00755336">
        <w:rPr>
          <w:rFonts w:ascii="Times New Roman" w:hAnsi="Times New Roman" w:cs="Times New Roman"/>
          <w:sz w:val="28"/>
          <w:szCs w:val="28"/>
        </w:rPr>
        <w:t>мен мнениями, орг</w:t>
      </w:r>
      <w:r>
        <w:rPr>
          <w:rFonts w:ascii="Times New Roman" w:hAnsi="Times New Roman" w:cs="Times New Roman"/>
          <w:sz w:val="28"/>
          <w:szCs w:val="28"/>
        </w:rPr>
        <w:t>анизуются индивидуальные и груп</w:t>
      </w:r>
      <w:r w:rsidRPr="00755336">
        <w:rPr>
          <w:rFonts w:ascii="Times New Roman" w:hAnsi="Times New Roman" w:cs="Times New Roman"/>
          <w:sz w:val="28"/>
          <w:szCs w:val="28"/>
        </w:rPr>
        <w:t xml:space="preserve">повые консультации. Занятия предполагают экскурсионную, </w:t>
      </w:r>
      <w:r>
        <w:rPr>
          <w:rFonts w:ascii="Times New Roman" w:hAnsi="Times New Roman" w:cs="Times New Roman"/>
          <w:sz w:val="28"/>
          <w:szCs w:val="28"/>
        </w:rPr>
        <w:t>деятельность</w:t>
      </w:r>
      <w:r w:rsidRPr="00755336">
        <w:rPr>
          <w:rFonts w:ascii="Times New Roman" w:hAnsi="Times New Roman" w:cs="Times New Roman"/>
          <w:sz w:val="28"/>
          <w:szCs w:val="28"/>
        </w:rPr>
        <w:t xml:space="preserve"> учащихся; Военные традиции земляков. Жители родного края – участники ВОВ и других военных действий. Выпускники школы в рядах Вооруженных Сил </w:t>
      </w:r>
      <w:r w:rsidRPr="00755336">
        <w:rPr>
          <w:rFonts w:ascii="Times New Roman" w:hAnsi="Times New Roman" w:cs="Times New Roman"/>
          <w:sz w:val="28"/>
          <w:szCs w:val="28"/>
        </w:rPr>
        <w:lastRenderedPageBreak/>
        <w:t>России. Военные реликвии семьи. Служба в армии - почетная обязанность гражданина России.</w:t>
      </w:r>
    </w:p>
    <w:p w:rsidR="007039CF" w:rsidRPr="00755336" w:rsidRDefault="007039CF" w:rsidP="007039CF">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w:t>
      </w:r>
      <w:r>
        <w:rPr>
          <w:rFonts w:ascii="Times New Roman" w:hAnsi="Times New Roman" w:cs="Times New Roman"/>
          <w:sz w:val="28"/>
          <w:szCs w:val="28"/>
        </w:rPr>
        <w:t>П</w:t>
      </w:r>
      <w:r w:rsidRPr="00755336">
        <w:rPr>
          <w:rFonts w:ascii="Times New Roman" w:hAnsi="Times New Roman" w:cs="Times New Roman"/>
          <w:sz w:val="28"/>
          <w:szCs w:val="28"/>
        </w:rPr>
        <w:t>роведение экскурсий в музее, подготовку и проведение мероприятий в музее. Сбор информ</w:t>
      </w:r>
      <w:r>
        <w:rPr>
          <w:rFonts w:ascii="Times New Roman" w:hAnsi="Times New Roman" w:cs="Times New Roman"/>
          <w:sz w:val="28"/>
          <w:szCs w:val="28"/>
        </w:rPr>
        <w:t>ации у родственников и знакомых</w:t>
      </w:r>
      <w:r w:rsidRPr="00755336">
        <w:rPr>
          <w:rFonts w:ascii="Times New Roman" w:hAnsi="Times New Roman" w:cs="Times New Roman"/>
          <w:sz w:val="28"/>
          <w:szCs w:val="28"/>
        </w:rPr>
        <w:t>. Книга Памяти школы.</w:t>
      </w:r>
    </w:p>
    <w:p w:rsidR="007039CF" w:rsidRPr="00755336" w:rsidRDefault="007039CF" w:rsidP="00FB0474">
      <w:pPr>
        <w:pStyle w:val="a3"/>
        <w:numPr>
          <w:ilvl w:val="0"/>
          <w:numId w:val="77"/>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Историко-культурные памятники</w:t>
      </w:r>
    </w:p>
    <w:p w:rsidR="007039CF" w:rsidRPr="00755336" w:rsidRDefault="007039CF" w:rsidP="007039CF">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История города</w:t>
      </w:r>
      <w:r>
        <w:rPr>
          <w:rFonts w:ascii="Times New Roman" w:hAnsi="Times New Roman" w:cs="Times New Roman"/>
          <w:sz w:val="28"/>
          <w:szCs w:val="28"/>
        </w:rPr>
        <w:t xml:space="preserve"> Ирбита</w:t>
      </w:r>
      <w:r w:rsidRPr="00755336">
        <w:rPr>
          <w:rFonts w:ascii="Times New Roman" w:hAnsi="Times New Roman" w:cs="Times New Roman"/>
          <w:sz w:val="28"/>
          <w:szCs w:val="28"/>
        </w:rPr>
        <w:t>. Памятники истории и культуры. Познавательное и воспитательное значение. Приемы показа памя</w:t>
      </w:r>
      <w:r>
        <w:rPr>
          <w:rFonts w:ascii="Times New Roman" w:hAnsi="Times New Roman" w:cs="Times New Roman"/>
          <w:sz w:val="28"/>
          <w:szCs w:val="28"/>
        </w:rPr>
        <w:t>тных мест</w:t>
      </w:r>
      <w:r w:rsidRPr="00755336">
        <w:rPr>
          <w:rFonts w:ascii="Times New Roman" w:hAnsi="Times New Roman" w:cs="Times New Roman"/>
          <w:sz w:val="28"/>
          <w:szCs w:val="28"/>
        </w:rPr>
        <w:t xml:space="preserve">. </w:t>
      </w:r>
      <w:r>
        <w:rPr>
          <w:rFonts w:ascii="Times New Roman" w:hAnsi="Times New Roman" w:cs="Times New Roman"/>
          <w:sz w:val="28"/>
          <w:szCs w:val="28"/>
        </w:rPr>
        <w:t>П</w:t>
      </w:r>
      <w:r w:rsidRPr="00755336">
        <w:rPr>
          <w:rFonts w:ascii="Times New Roman" w:hAnsi="Times New Roman" w:cs="Times New Roman"/>
          <w:sz w:val="28"/>
          <w:szCs w:val="28"/>
        </w:rPr>
        <w:t>равила безопасности, связанные с проведением автобусной экскурсии.</w:t>
      </w:r>
    </w:p>
    <w:p w:rsidR="007039CF" w:rsidRDefault="007039CF" w:rsidP="007039CF">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 xml:space="preserve">Практическая часть. </w:t>
      </w:r>
      <w:r w:rsidRPr="00755336">
        <w:rPr>
          <w:rFonts w:ascii="Times New Roman" w:hAnsi="Times New Roman" w:cs="Times New Roman"/>
          <w:sz w:val="28"/>
          <w:szCs w:val="28"/>
        </w:rPr>
        <w:t xml:space="preserve"> Посещ</w:t>
      </w:r>
      <w:r>
        <w:rPr>
          <w:rFonts w:ascii="Times New Roman" w:hAnsi="Times New Roman" w:cs="Times New Roman"/>
          <w:sz w:val="28"/>
          <w:szCs w:val="28"/>
        </w:rPr>
        <w:t>ение музеев г. Ирбита</w:t>
      </w:r>
      <w:r w:rsidRPr="00755336">
        <w:rPr>
          <w:rFonts w:ascii="Times New Roman" w:hAnsi="Times New Roman" w:cs="Times New Roman"/>
          <w:sz w:val="28"/>
          <w:szCs w:val="28"/>
        </w:rPr>
        <w:t xml:space="preserve">. </w:t>
      </w:r>
    </w:p>
    <w:p w:rsidR="007039CF" w:rsidRPr="00353B52" w:rsidRDefault="007039CF" w:rsidP="00FB0474">
      <w:pPr>
        <w:pStyle w:val="a3"/>
        <w:numPr>
          <w:ilvl w:val="0"/>
          <w:numId w:val="77"/>
        </w:numPr>
        <w:spacing w:line="360" w:lineRule="auto"/>
        <w:jc w:val="both"/>
        <w:rPr>
          <w:rFonts w:ascii="Times New Roman" w:hAnsi="Times New Roman" w:cs="Times New Roman"/>
          <w:b/>
          <w:sz w:val="28"/>
          <w:szCs w:val="28"/>
        </w:rPr>
      </w:pPr>
      <w:r w:rsidRPr="00353B52">
        <w:rPr>
          <w:rFonts w:ascii="Times New Roman" w:hAnsi="Times New Roman" w:cs="Times New Roman"/>
          <w:b/>
          <w:sz w:val="28"/>
          <w:szCs w:val="28"/>
        </w:rPr>
        <w:t xml:space="preserve">Литературные источники </w:t>
      </w:r>
    </w:p>
    <w:p w:rsidR="007039CF" w:rsidRPr="00755336" w:rsidRDefault="007039CF" w:rsidP="007039CF">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Где искать литературу. Библиотеки, личные собрания. </w:t>
      </w:r>
      <w:r>
        <w:rPr>
          <w:rFonts w:ascii="Times New Roman" w:hAnsi="Times New Roman" w:cs="Times New Roman"/>
          <w:sz w:val="28"/>
          <w:szCs w:val="28"/>
        </w:rPr>
        <w:t>Знакомство</w:t>
      </w:r>
      <w:r w:rsidRPr="00755336">
        <w:rPr>
          <w:rFonts w:ascii="Times New Roman" w:hAnsi="Times New Roman" w:cs="Times New Roman"/>
          <w:sz w:val="28"/>
          <w:szCs w:val="28"/>
        </w:rPr>
        <w:t xml:space="preserve"> с каталогами в библиотеке. Изучение текста. Составление выписок. </w:t>
      </w:r>
    </w:p>
    <w:p w:rsidR="007039CF" w:rsidRPr="00755336" w:rsidRDefault="007039CF" w:rsidP="007039CF">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Практическая часть.</w:t>
      </w:r>
      <w:r>
        <w:rPr>
          <w:rFonts w:ascii="Times New Roman" w:hAnsi="Times New Roman" w:cs="Times New Roman"/>
          <w:sz w:val="28"/>
          <w:szCs w:val="28"/>
        </w:rPr>
        <w:t xml:space="preserve"> Энциклопедии, словари. </w:t>
      </w:r>
      <w:r w:rsidRPr="00755336">
        <w:rPr>
          <w:rFonts w:ascii="Times New Roman" w:hAnsi="Times New Roman" w:cs="Times New Roman"/>
          <w:sz w:val="28"/>
          <w:szCs w:val="28"/>
        </w:rPr>
        <w:t xml:space="preserve">Словарь музейных терминов. Работа с архивами в Интернет сети. </w:t>
      </w:r>
    </w:p>
    <w:p w:rsidR="007039CF" w:rsidRPr="00755336" w:rsidRDefault="007039CF" w:rsidP="00FB0474">
      <w:pPr>
        <w:pStyle w:val="a3"/>
        <w:numPr>
          <w:ilvl w:val="0"/>
          <w:numId w:val="77"/>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Предъявление результатов</w:t>
      </w:r>
    </w:p>
    <w:p w:rsidR="007039CF" w:rsidRDefault="007039CF" w:rsidP="007039CF">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Предъявление результатов работа музея на на</w:t>
      </w:r>
      <w:r>
        <w:rPr>
          <w:rFonts w:ascii="Times New Roman" w:hAnsi="Times New Roman" w:cs="Times New Roman"/>
          <w:sz w:val="28"/>
          <w:szCs w:val="28"/>
        </w:rPr>
        <w:t>учно-практической конференции</w:t>
      </w:r>
      <w:r w:rsidRPr="00755336">
        <w:rPr>
          <w:rFonts w:ascii="Times New Roman" w:hAnsi="Times New Roman" w:cs="Times New Roman"/>
          <w:sz w:val="28"/>
          <w:szCs w:val="28"/>
        </w:rPr>
        <w:t>.</w:t>
      </w:r>
    </w:p>
    <w:p w:rsidR="007039CF" w:rsidRDefault="007039CF" w:rsidP="007039CF">
      <w:pPr>
        <w:spacing w:line="360" w:lineRule="auto"/>
        <w:jc w:val="both"/>
        <w:rPr>
          <w:rFonts w:ascii="Times New Roman" w:hAnsi="Times New Roman" w:cs="Times New Roman"/>
          <w:sz w:val="28"/>
          <w:szCs w:val="28"/>
        </w:rPr>
      </w:pPr>
    </w:p>
    <w:p w:rsidR="007039CF" w:rsidRDefault="007039CF">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5495" w:type="dxa"/>
        <w:tblLook w:val="04A0" w:firstRow="1" w:lastRow="0" w:firstColumn="1" w:lastColumn="0" w:noHBand="0" w:noVBand="1"/>
      </w:tblPr>
      <w:tblGrid>
        <w:gridCol w:w="4075"/>
      </w:tblGrid>
      <w:tr w:rsidR="007039CF" w:rsidRPr="007472A8" w:rsidTr="00806FC7">
        <w:tc>
          <w:tcPr>
            <w:tcW w:w="4075" w:type="dxa"/>
            <w:hideMark/>
          </w:tcPr>
          <w:p w:rsidR="007039CF" w:rsidRPr="007472A8" w:rsidRDefault="007039CF" w:rsidP="00806FC7">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7039CF" w:rsidRPr="007472A8" w:rsidRDefault="007039CF" w:rsidP="007039CF">
      <w:pPr>
        <w:tabs>
          <w:tab w:val="left" w:pos="851"/>
        </w:tabs>
        <w:spacing w:after="0"/>
        <w:ind w:firstLine="709"/>
        <w:jc w:val="both"/>
        <w:rPr>
          <w:rFonts w:ascii="Times New Roman" w:eastAsia="MS Mincho" w:hAnsi="Times New Roman" w:cs="Times New Roman"/>
          <w:color w:val="00B050"/>
          <w:sz w:val="28"/>
          <w:szCs w:val="28"/>
          <w:lang w:eastAsia="ja-JP"/>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7039CF" w:rsidRPr="007472A8" w:rsidRDefault="007039CF" w:rsidP="007039CF">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Поисковая-исследовательская работа</w:t>
      </w:r>
      <w:r w:rsidRPr="007472A8">
        <w:rPr>
          <w:rFonts w:ascii="Times New Roman" w:eastAsia="Times New Roman" w:hAnsi="Times New Roman" w:cs="Times New Roman"/>
          <w:b/>
          <w:color w:val="000000"/>
          <w:sz w:val="32"/>
          <w:szCs w:val="28"/>
          <w:lang w:eastAsia="ru-RU"/>
        </w:rPr>
        <w:t>»</w:t>
      </w:r>
    </w:p>
    <w:p w:rsidR="007039CF" w:rsidRPr="007472A8" w:rsidRDefault="007039CF" w:rsidP="007039CF">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7039CF" w:rsidRPr="007472A8" w:rsidRDefault="007039CF" w:rsidP="007039CF">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Юный краевед</w:t>
      </w:r>
      <w:r w:rsidRPr="007472A8">
        <w:rPr>
          <w:rFonts w:ascii="Times New Roman" w:eastAsia="Times New Roman" w:hAnsi="Times New Roman" w:cs="Times New Roman"/>
          <w:color w:val="000000"/>
          <w:sz w:val="28"/>
          <w:szCs w:val="28"/>
          <w:lang w:eastAsia="ru-RU"/>
        </w:rPr>
        <w:t>»,</w:t>
      </w:r>
    </w:p>
    <w:p w:rsidR="007039CF" w:rsidRDefault="007039CF" w:rsidP="007039CF">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Сапожникова С.Н.,</w:t>
      </w:r>
    </w:p>
    <w:p w:rsidR="007039CF" w:rsidRPr="004A276F" w:rsidRDefault="007039CF" w:rsidP="00FB0474">
      <w:pPr>
        <w:pStyle w:val="a3"/>
        <w:numPr>
          <w:ilvl w:val="0"/>
          <w:numId w:val="68"/>
        </w:numPr>
        <w:tabs>
          <w:tab w:val="left" w:pos="851"/>
        </w:tab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A276F">
        <w:rPr>
          <w:rFonts w:ascii="Times New Roman" w:eastAsia="Times New Roman" w:hAnsi="Times New Roman" w:cs="Times New Roman"/>
          <w:color w:val="000000"/>
          <w:sz w:val="28"/>
          <w:szCs w:val="28"/>
          <w:lang w:eastAsia="ru-RU"/>
        </w:rPr>
        <w:t>год обучения)</w:t>
      </w:r>
    </w:p>
    <w:p w:rsidR="007039CF" w:rsidRDefault="007039CF" w:rsidP="007039CF">
      <w:pPr>
        <w:jc w:val="both"/>
        <w:rPr>
          <w:rFonts w:ascii="Times New Roman" w:hAnsi="Times New Roman" w:cs="Times New Roman"/>
          <w:sz w:val="28"/>
          <w:szCs w:val="28"/>
        </w:rPr>
      </w:pPr>
    </w:p>
    <w:p w:rsidR="007039CF" w:rsidRDefault="007039CF" w:rsidP="007039CF">
      <w:pPr>
        <w:rPr>
          <w:rFonts w:ascii="Times New Roman" w:hAnsi="Times New Roman" w:cs="Times New Roman"/>
          <w:sz w:val="28"/>
          <w:szCs w:val="28"/>
        </w:rPr>
      </w:pPr>
      <w:r>
        <w:rPr>
          <w:rFonts w:ascii="Times New Roman" w:hAnsi="Times New Roman" w:cs="Times New Roman"/>
          <w:sz w:val="28"/>
          <w:szCs w:val="28"/>
        </w:rPr>
        <w:br w:type="page"/>
      </w:r>
    </w:p>
    <w:p w:rsidR="007039CF" w:rsidRPr="00C12E09" w:rsidRDefault="007039CF" w:rsidP="007039CF">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7039CF" w:rsidRPr="00874628" w:rsidRDefault="007039CF" w:rsidP="007039CF">
      <w:pPr>
        <w:spacing w:after="0" w:line="360" w:lineRule="auto"/>
        <w:ind w:firstLine="567"/>
        <w:jc w:val="both"/>
        <w:rPr>
          <w:rFonts w:ascii="Times New Roman" w:eastAsia="Times New Roman" w:hAnsi="Times New Roman" w:cs="Times New Roman"/>
          <w:sz w:val="28"/>
          <w:szCs w:val="28"/>
          <w:lang w:eastAsia="ru-RU"/>
        </w:rPr>
      </w:pPr>
      <w:r w:rsidRPr="00874628">
        <w:rPr>
          <w:rFonts w:ascii="Times New Roman" w:eastAsia="Times New Roman" w:hAnsi="Times New Roman" w:cs="Times New Roman"/>
          <w:sz w:val="28"/>
          <w:szCs w:val="28"/>
          <w:lang w:eastAsia="ru-RU"/>
        </w:rPr>
        <w:t>Занятия проводятся</w:t>
      </w:r>
      <w:r w:rsidR="00874628" w:rsidRPr="00874628">
        <w:rPr>
          <w:rFonts w:ascii="Times New Roman" w:eastAsia="Times New Roman" w:hAnsi="Times New Roman" w:cs="Times New Roman"/>
          <w:sz w:val="28"/>
          <w:szCs w:val="28"/>
          <w:lang w:eastAsia="ru-RU"/>
        </w:rPr>
        <w:t xml:space="preserve"> для одной группы</w:t>
      </w:r>
      <w:r w:rsidRPr="00874628">
        <w:rPr>
          <w:rFonts w:ascii="Times New Roman" w:eastAsia="Times New Roman" w:hAnsi="Times New Roman" w:cs="Times New Roman"/>
          <w:sz w:val="28"/>
          <w:szCs w:val="28"/>
          <w:lang w:eastAsia="ru-RU"/>
        </w:rPr>
        <w:t xml:space="preserve"> </w:t>
      </w:r>
      <w:r w:rsidR="00874628" w:rsidRPr="00874628">
        <w:rPr>
          <w:rFonts w:ascii="Times New Roman" w:eastAsia="Times New Roman" w:hAnsi="Times New Roman" w:cs="Times New Roman"/>
          <w:sz w:val="28"/>
          <w:szCs w:val="28"/>
          <w:lang w:eastAsia="ru-RU"/>
        </w:rPr>
        <w:t>3</w:t>
      </w:r>
      <w:r w:rsidRPr="00874628">
        <w:rPr>
          <w:rFonts w:ascii="Times New Roman" w:eastAsia="Times New Roman" w:hAnsi="Times New Roman" w:cs="Times New Roman"/>
          <w:sz w:val="28"/>
          <w:szCs w:val="28"/>
          <w:lang w:eastAsia="ru-RU"/>
        </w:rPr>
        <w:t xml:space="preserve"> раза в неделю с нагрузкой </w:t>
      </w:r>
      <w:r w:rsidR="00874628" w:rsidRPr="00874628">
        <w:rPr>
          <w:rFonts w:ascii="Times New Roman" w:eastAsia="Times New Roman" w:hAnsi="Times New Roman" w:cs="Times New Roman"/>
          <w:sz w:val="28"/>
          <w:szCs w:val="28"/>
          <w:lang w:eastAsia="ru-RU"/>
        </w:rPr>
        <w:t>1 час</w:t>
      </w:r>
      <w:r w:rsidRPr="00874628">
        <w:rPr>
          <w:rFonts w:ascii="Times New Roman" w:eastAsia="Times New Roman" w:hAnsi="Times New Roman" w:cs="Times New Roman"/>
          <w:sz w:val="28"/>
          <w:szCs w:val="28"/>
          <w:lang w:eastAsia="ru-RU"/>
        </w:rPr>
        <w:t>.</w:t>
      </w:r>
    </w:p>
    <w:p w:rsidR="007039CF" w:rsidRPr="00C12E09" w:rsidRDefault="007039CF" w:rsidP="007039CF">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sidR="00AF72D3">
        <w:rPr>
          <w:rFonts w:ascii="Times New Roman" w:eastAsia="Times New Roman" w:hAnsi="Times New Roman" w:cs="Times New Roman"/>
          <w:color w:val="000000"/>
          <w:sz w:val="28"/>
          <w:szCs w:val="28"/>
          <w:lang w:eastAsia="ru-RU"/>
        </w:rPr>
        <w:t>76</w:t>
      </w:r>
      <w:r w:rsidRPr="00C12E09">
        <w:rPr>
          <w:rFonts w:ascii="Times New Roman" w:eastAsia="Times New Roman" w:hAnsi="Times New Roman" w:cs="Times New Roman"/>
          <w:color w:val="000000"/>
          <w:sz w:val="28"/>
          <w:szCs w:val="28"/>
          <w:lang w:eastAsia="ru-RU"/>
        </w:rPr>
        <w:t xml:space="preserve"> час</w:t>
      </w:r>
      <w:r w:rsidR="00821920">
        <w:rPr>
          <w:rFonts w:ascii="Times New Roman" w:eastAsia="Times New Roman" w:hAnsi="Times New Roman" w:cs="Times New Roman"/>
          <w:color w:val="000000"/>
          <w:sz w:val="28"/>
          <w:szCs w:val="28"/>
          <w:lang w:eastAsia="ru-RU"/>
        </w:rPr>
        <w:t>ов</w:t>
      </w:r>
      <w:r w:rsidRPr="00C12E09">
        <w:rPr>
          <w:rFonts w:ascii="Times New Roman" w:eastAsia="Times New Roman" w:hAnsi="Times New Roman" w:cs="Times New Roman"/>
          <w:color w:val="000000"/>
          <w:sz w:val="28"/>
          <w:szCs w:val="28"/>
          <w:lang w:eastAsia="ru-RU"/>
        </w:rPr>
        <w:t xml:space="preserve"> (в том числе, теоретические занятия – </w:t>
      </w:r>
      <w:r w:rsidR="00AF72D3">
        <w:rPr>
          <w:rFonts w:ascii="Times New Roman" w:eastAsia="Times New Roman" w:hAnsi="Times New Roman" w:cs="Times New Roman"/>
          <w:color w:val="000000"/>
          <w:sz w:val="28"/>
          <w:szCs w:val="28"/>
          <w:lang w:eastAsia="ru-RU"/>
        </w:rPr>
        <w:t>24</w:t>
      </w:r>
      <w:r w:rsidRPr="00C12E09">
        <w:rPr>
          <w:rFonts w:ascii="Times New Roman" w:eastAsia="Times New Roman" w:hAnsi="Times New Roman" w:cs="Times New Roman"/>
          <w:color w:val="000000"/>
          <w:sz w:val="28"/>
          <w:szCs w:val="28"/>
          <w:lang w:eastAsia="ru-RU"/>
        </w:rPr>
        <w:t xml:space="preserve">, практические занятия – </w:t>
      </w:r>
      <w:r w:rsidR="00AF72D3">
        <w:rPr>
          <w:rFonts w:ascii="Times New Roman" w:eastAsia="Times New Roman" w:hAnsi="Times New Roman" w:cs="Times New Roman"/>
          <w:color w:val="000000"/>
          <w:sz w:val="28"/>
          <w:szCs w:val="28"/>
          <w:lang w:eastAsia="ru-RU"/>
        </w:rPr>
        <w:t>52</w:t>
      </w:r>
      <w:r w:rsidRPr="00C12E09">
        <w:rPr>
          <w:rFonts w:ascii="Times New Roman" w:eastAsia="Times New Roman" w:hAnsi="Times New Roman" w:cs="Times New Roman"/>
          <w:color w:val="000000"/>
          <w:sz w:val="28"/>
          <w:szCs w:val="28"/>
          <w:lang w:eastAsia="ru-RU"/>
        </w:rPr>
        <w:t>).</w:t>
      </w:r>
    </w:p>
    <w:p w:rsidR="007039CF" w:rsidRDefault="007039CF" w:rsidP="007039CF">
      <w:pPr>
        <w:spacing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560"/>
        <w:gridCol w:w="1416"/>
        <w:gridCol w:w="1630"/>
        <w:gridCol w:w="1631"/>
      </w:tblGrid>
      <w:tr w:rsidR="00874628" w:rsidRPr="00BF06CC" w:rsidTr="00601E1E">
        <w:trPr>
          <w:cantSplit/>
          <w:trHeight w:val="521"/>
        </w:trPr>
        <w:tc>
          <w:tcPr>
            <w:tcW w:w="1985" w:type="dxa"/>
            <w:tcBorders>
              <w:top w:val="single" w:sz="4" w:space="0" w:color="auto"/>
              <w:left w:val="single" w:sz="4" w:space="0" w:color="auto"/>
              <w:bottom w:val="single" w:sz="4" w:space="0" w:color="auto"/>
              <w:right w:val="single" w:sz="4" w:space="0" w:color="auto"/>
            </w:tcBorders>
          </w:tcPr>
          <w:p w:rsidR="00874628" w:rsidRPr="00BF06CC" w:rsidRDefault="00874628"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Понедельник</w:t>
            </w:r>
          </w:p>
        </w:tc>
        <w:tc>
          <w:tcPr>
            <w:tcW w:w="1559" w:type="dxa"/>
            <w:tcBorders>
              <w:top w:val="single" w:sz="4" w:space="0" w:color="auto"/>
              <w:left w:val="single" w:sz="4" w:space="0" w:color="auto"/>
              <w:bottom w:val="single" w:sz="4" w:space="0" w:color="auto"/>
              <w:right w:val="single" w:sz="4" w:space="0" w:color="auto"/>
            </w:tcBorders>
          </w:tcPr>
          <w:p w:rsidR="00874628" w:rsidRPr="00BF06CC" w:rsidRDefault="00874628"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Вторник</w:t>
            </w:r>
          </w:p>
        </w:tc>
        <w:tc>
          <w:tcPr>
            <w:tcW w:w="1560" w:type="dxa"/>
            <w:tcBorders>
              <w:top w:val="single" w:sz="4" w:space="0" w:color="auto"/>
              <w:left w:val="single" w:sz="4" w:space="0" w:color="auto"/>
              <w:bottom w:val="single" w:sz="4" w:space="0" w:color="auto"/>
              <w:right w:val="single" w:sz="4" w:space="0" w:color="auto"/>
            </w:tcBorders>
          </w:tcPr>
          <w:p w:rsidR="00874628" w:rsidRPr="00BF06CC" w:rsidRDefault="00874628"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Среда</w:t>
            </w:r>
          </w:p>
        </w:tc>
        <w:tc>
          <w:tcPr>
            <w:tcW w:w="1416" w:type="dxa"/>
            <w:tcBorders>
              <w:top w:val="single" w:sz="4" w:space="0" w:color="auto"/>
              <w:left w:val="single" w:sz="4" w:space="0" w:color="auto"/>
              <w:bottom w:val="single" w:sz="4" w:space="0" w:color="auto"/>
              <w:right w:val="single" w:sz="4" w:space="0" w:color="auto"/>
            </w:tcBorders>
          </w:tcPr>
          <w:p w:rsidR="00874628" w:rsidRPr="00BF06CC" w:rsidRDefault="00874628"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Четверг</w:t>
            </w:r>
          </w:p>
        </w:tc>
        <w:tc>
          <w:tcPr>
            <w:tcW w:w="1630" w:type="dxa"/>
            <w:tcBorders>
              <w:top w:val="single" w:sz="4" w:space="0" w:color="auto"/>
              <w:left w:val="single" w:sz="4" w:space="0" w:color="auto"/>
              <w:bottom w:val="single" w:sz="4" w:space="0" w:color="auto"/>
              <w:right w:val="single" w:sz="4" w:space="0" w:color="auto"/>
            </w:tcBorders>
          </w:tcPr>
          <w:p w:rsidR="00874628" w:rsidRPr="00BF06CC" w:rsidRDefault="00874628"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Пятница</w:t>
            </w:r>
          </w:p>
        </w:tc>
        <w:tc>
          <w:tcPr>
            <w:tcW w:w="1631" w:type="dxa"/>
            <w:tcBorders>
              <w:top w:val="single" w:sz="4" w:space="0" w:color="auto"/>
              <w:left w:val="single" w:sz="4" w:space="0" w:color="auto"/>
              <w:bottom w:val="single" w:sz="4" w:space="0" w:color="auto"/>
              <w:right w:val="single" w:sz="4" w:space="0" w:color="auto"/>
            </w:tcBorders>
          </w:tcPr>
          <w:p w:rsidR="00874628" w:rsidRPr="00BF06CC" w:rsidRDefault="00874628"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Суббота</w:t>
            </w:r>
          </w:p>
        </w:tc>
      </w:tr>
      <w:tr w:rsidR="00874628" w:rsidRPr="00BF06CC" w:rsidTr="00601E1E">
        <w:trPr>
          <w:cantSplit/>
          <w:trHeight w:val="1549"/>
        </w:trPr>
        <w:tc>
          <w:tcPr>
            <w:tcW w:w="1985" w:type="dxa"/>
            <w:tcBorders>
              <w:top w:val="single" w:sz="4" w:space="0" w:color="auto"/>
              <w:left w:val="single" w:sz="4" w:space="0" w:color="auto"/>
              <w:bottom w:val="single" w:sz="4" w:space="0" w:color="auto"/>
              <w:right w:val="single" w:sz="4" w:space="0" w:color="auto"/>
            </w:tcBorders>
          </w:tcPr>
          <w:p w:rsidR="00874628" w:rsidRPr="00874628" w:rsidRDefault="00874628" w:rsidP="00874628">
            <w:pPr>
              <w:spacing w:after="0" w:line="240" w:lineRule="auto"/>
              <w:jc w:val="center"/>
              <w:rPr>
                <w:rFonts w:ascii="Times New Roman" w:eastAsia="Calibri" w:hAnsi="Times New Roman" w:cs="Times New Roman"/>
                <w:sz w:val="24"/>
                <w:szCs w:val="24"/>
              </w:rPr>
            </w:pPr>
            <w:r w:rsidRPr="00874628">
              <w:rPr>
                <w:rFonts w:ascii="Times New Roman" w:eastAsia="Calibri" w:hAnsi="Times New Roman" w:cs="Times New Roman"/>
                <w:sz w:val="24"/>
                <w:szCs w:val="24"/>
              </w:rPr>
              <w:t>13.55-14.40</w:t>
            </w:r>
          </w:p>
          <w:p w:rsidR="00874628" w:rsidRPr="00874628" w:rsidRDefault="00874628" w:rsidP="00874628">
            <w:pPr>
              <w:spacing w:after="0" w:line="240" w:lineRule="auto"/>
              <w:jc w:val="center"/>
              <w:rPr>
                <w:rFonts w:ascii="Times New Roman" w:eastAsia="Calibri" w:hAnsi="Times New Roman" w:cs="Times New Roman"/>
                <w:b/>
                <w:sz w:val="24"/>
                <w:szCs w:val="24"/>
              </w:rPr>
            </w:pPr>
            <w:r w:rsidRPr="00874628">
              <w:rPr>
                <w:rFonts w:ascii="Times New Roman" w:eastAsia="Calibri" w:hAnsi="Times New Roman" w:cs="Times New Roman"/>
                <w:b/>
                <w:sz w:val="24"/>
                <w:szCs w:val="24"/>
              </w:rPr>
              <w:t>(4 гр.)</w:t>
            </w:r>
          </w:p>
          <w:p w:rsidR="00874628" w:rsidRPr="00BF06CC" w:rsidRDefault="00874628" w:rsidP="00601E1E">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628" w:rsidRPr="00874628" w:rsidRDefault="00874628" w:rsidP="00874628">
            <w:pPr>
              <w:spacing w:after="0" w:line="240" w:lineRule="auto"/>
              <w:jc w:val="center"/>
              <w:rPr>
                <w:rFonts w:ascii="Times New Roman" w:eastAsia="Calibri" w:hAnsi="Times New Roman" w:cs="Times New Roman"/>
                <w:sz w:val="24"/>
                <w:szCs w:val="24"/>
              </w:rPr>
            </w:pPr>
            <w:r w:rsidRPr="00874628">
              <w:rPr>
                <w:rFonts w:ascii="Times New Roman" w:eastAsia="Calibri" w:hAnsi="Times New Roman" w:cs="Times New Roman"/>
                <w:sz w:val="24"/>
                <w:szCs w:val="24"/>
              </w:rPr>
              <w:t>13.55-14.40</w:t>
            </w:r>
          </w:p>
          <w:p w:rsidR="00874628" w:rsidRPr="00874628" w:rsidRDefault="00874628" w:rsidP="00874628">
            <w:pPr>
              <w:spacing w:after="0" w:line="240" w:lineRule="auto"/>
              <w:jc w:val="center"/>
              <w:rPr>
                <w:rFonts w:ascii="Times New Roman" w:eastAsia="Calibri" w:hAnsi="Times New Roman" w:cs="Times New Roman"/>
                <w:b/>
                <w:sz w:val="24"/>
                <w:szCs w:val="24"/>
              </w:rPr>
            </w:pPr>
            <w:r w:rsidRPr="00874628">
              <w:rPr>
                <w:rFonts w:ascii="Times New Roman" w:eastAsia="Calibri" w:hAnsi="Times New Roman" w:cs="Times New Roman"/>
                <w:b/>
                <w:sz w:val="24"/>
                <w:szCs w:val="24"/>
              </w:rPr>
              <w:t>(4 гр.)</w:t>
            </w:r>
          </w:p>
          <w:p w:rsidR="00874628" w:rsidRPr="00874628" w:rsidRDefault="00874628" w:rsidP="00874628">
            <w:pPr>
              <w:spacing w:after="0" w:line="240" w:lineRule="auto"/>
              <w:jc w:val="center"/>
              <w:rPr>
                <w:rFonts w:ascii="Times New Roman" w:eastAsia="Calibri" w:hAnsi="Times New Roman" w:cs="Times New Roman"/>
                <w:sz w:val="24"/>
                <w:szCs w:val="24"/>
              </w:rPr>
            </w:pPr>
          </w:p>
          <w:p w:rsidR="00874628" w:rsidRPr="00874628" w:rsidRDefault="00874628" w:rsidP="00874628">
            <w:pPr>
              <w:spacing w:after="0" w:line="240" w:lineRule="auto"/>
              <w:jc w:val="center"/>
              <w:rPr>
                <w:rFonts w:ascii="Times New Roman" w:eastAsia="Calibri" w:hAnsi="Times New Roman" w:cs="Times New Roman"/>
                <w:sz w:val="24"/>
                <w:szCs w:val="24"/>
              </w:rPr>
            </w:pPr>
            <w:r w:rsidRPr="00874628">
              <w:rPr>
                <w:rFonts w:ascii="Times New Roman" w:eastAsia="Calibri" w:hAnsi="Times New Roman" w:cs="Times New Roman"/>
                <w:sz w:val="24"/>
                <w:szCs w:val="24"/>
              </w:rPr>
              <w:t>14.50-15.35</w:t>
            </w:r>
          </w:p>
          <w:p w:rsidR="00874628" w:rsidRPr="00BF06CC" w:rsidRDefault="00874628" w:rsidP="00874628">
            <w:pPr>
              <w:spacing w:after="0" w:line="240" w:lineRule="auto"/>
              <w:jc w:val="center"/>
              <w:rPr>
                <w:rFonts w:ascii="Times New Roman" w:eastAsia="Calibri" w:hAnsi="Times New Roman" w:cs="Times New Roman"/>
                <w:b/>
                <w:sz w:val="24"/>
                <w:szCs w:val="24"/>
              </w:rPr>
            </w:pPr>
            <w:r w:rsidRPr="00874628">
              <w:rPr>
                <w:rFonts w:ascii="Times New Roman" w:eastAsia="Calibri" w:hAnsi="Times New Roman" w:cs="Times New Roman"/>
                <w:b/>
                <w:sz w:val="24"/>
                <w:szCs w:val="24"/>
              </w:rPr>
              <w:t>(5 гр.)</w:t>
            </w:r>
          </w:p>
        </w:tc>
        <w:tc>
          <w:tcPr>
            <w:tcW w:w="1560" w:type="dxa"/>
            <w:tcBorders>
              <w:top w:val="single" w:sz="4" w:space="0" w:color="auto"/>
              <w:left w:val="single" w:sz="4" w:space="0" w:color="auto"/>
              <w:bottom w:val="single" w:sz="4" w:space="0" w:color="auto"/>
              <w:right w:val="single" w:sz="4" w:space="0" w:color="auto"/>
            </w:tcBorders>
          </w:tcPr>
          <w:p w:rsidR="00874628" w:rsidRPr="00874628" w:rsidRDefault="00874628" w:rsidP="00874628">
            <w:pPr>
              <w:spacing w:after="0" w:line="240" w:lineRule="auto"/>
              <w:jc w:val="center"/>
              <w:rPr>
                <w:rFonts w:ascii="Times New Roman" w:eastAsia="Calibri" w:hAnsi="Times New Roman" w:cs="Times New Roman"/>
                <w:sz w:val="24"/>
                <w:szCs w:val="24"/>
              </w:rPr>
            </w:pPr>
            <w:r w:rsidRPr="00874628">
              <w:rPr>
                <w:rFonts w:ascii="Times New Roman" w:eastAsia="Calibri" w:hAnsi="Times New Roman" w:cs="Times New Roman"/>
                <w:sz w:val="24"/>
                <w:szCs w:val="24"/>
              </w:rPr>
              <w:t>14.50-15.35</w:t>
            </w:r>
          </w:p>
          <w:p w:rsidR="00874628" w:rsidRPr="00BF06CC" w:rsidRDefault="00874628" w:rsidP="00874628">
            <w:pPr>
              <w:spacing w:after="0" w:line="240" w:lineRule="auto"/>
              <w:jc w:val="center"/>
              <w:rPr>
                <w:rFonts w:ascii="Times New Roman" w:eastAsia="Calibri" w:hAnsi="Times New Roman" w:cs="Times New Roman"/>
                <w:sz w:val="24"/>
                <w:szCs w:val="24"/>
              </w:rPr>
            </w:pPr>
            <w:r w:rsidRPr="00874628">
              <w:rPr>
                <w:rFonts w:ascii="Times New Roman" w:eastAsia="Calibri" w:hAnsi="Times New Roman" w:cs="Times New Roman"/>
                <w:b/>
                <w:sz w:val="24"/>
                <w:szCs w:val="24"/>
              </w:rPr>
              <w:t>(5 гр.)</w:t>
            </w:r>
          </w:p>
        </w:tc>
        <w:tc>
          <w:tcPr>
            <w:tcW w:w="1416" w:type="dxa"/>
            <w:tcBorders>
              <w:top w:val="single" w:sz="4" w:space="0" w:color="auto"/>
              <w:left w:val="single" w:sz="4" w:space="0" w:color="auto"/>
              <w:bottom w:val="single" w:sz="4" w:space="0" w:color="auto"/>
              <w:right w:val="single" w:sz="4" w:space="0" w:color="auto"/>
            </w:tcBorders>
          </w:tcPr>
          <w:p w:rsidR="00874628" w:rsidRPr="00874628" w:rsidRDefault="00874628" w:rsidP="00874628">
            <w:pPr>
              <w:spacing w:after="0" w:line="240" w:lineRule="auto"/>
              <w:jc w:val="center"/>
              <w:rPr>
                <w:rFonts w:ascii="Times New Roman" w:eastAsia="Calibri" w:hAnsi="Times New Roman" w:cs="Times New Roman"/>
                <w:sz w:val="24"/>
                <w:szCs w:val="24"/>
              </w:rPr>
            </w:pPr>
            <w:r w:rsidRPr="00874628">
              <w:rPr>
                <w:rFonts w:ascii="Times New Roman" w:eastAsia="Calibri" w:hAnsi="Times New Roman" w:cs="Times New Roman"/>
                <w:sz w:val="24"/>
                <w:szCs w:val="24"/>
              </w:rPr>
              <w:t>13.55-14.40</w:t>
            </w:r>
          </w:p>
          <w:p w:rsidR="00874628" w:rsidRPr="00874628" w:rsidRDefault="00874628" w:rsidP="00874628">
            <w:pPr>
              <w:spacing w:after="0" w:line="240" w:lineRule="auto"/>
              <w:jc w:val="center"/>
              <w:rPr>
                <w:rFonts w:ascii="Times New Roman" w:eastAsia="Calibri" w:hAnsi="Times New Roman" w:cs="Times New Roman"/>
                <w:b/>
                <w:sz w:val="24"/>
                <w:szCs w:val="24"/>
              </w:rPr>
            </w:pPr>
            <w:r w:rsidRPr="00874628">
              <w:rPr>
                <w:rFonts w:ascii="Times New Roman" w:eastAsia="Calibri" w:hAnsi="Times New Roman" w:cs="Times New Roman"/>
                <w:b/>
                <w:sz w:val="24"/>
                <w:szCs w:val="24"/>
              </w:rPr>
              <w:t>(4 гр.)</w:t>
            </w:r>
          </w:p>
          <w:p w:rsidR="00874628" w:rsidRPr="00BF06CC" w:rsidRDefault="00874628" w:rsidP="00601E1E">
            <w:pPr>
              <w:spacing w:after="0" w:line="240" w:lineRule="auto"/>
              <w:jc w:val="center"/>
              <w:rPr>
                <w:rFonts w:ascii="Times New Roman" w:eastAsia="Calibri"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rsidR="00874628" w:rsidRPr="00874628" w:rsidRDefault="00874628" w:rsidP="00874628">
            <w:pPr>
              <w:spacing w:after="0" w:line="240" w:lineRule="auto"/>
              <w:jc w:val="center"/>
              <w:rPr>
                <w:rFonts w:ascii="Times New Roman" w:eastAsia="Calibri" w:hAnsi="Times New Roman" w:cs="Times New Roman"/>
                <w:sz w:val="24"/>
                <w:szCs w:val="24"/>
              </w:rPr>
            </w:pPr>
            <w:r w:rsidRPr="00874628">
              <w:rPr>
                <w:rFonts w:ascii="Times New Roman" w:eastAsia="Calibri" w:hAnsi="Times New Roman" w:cs="Times New Roman"/>
                <w:sz w:val="24"/>
                <w:szCs w:val="24"/>
              </w:rPr>
              <w:t>14.50-15.35</w:t>
            </w:r>
          </w:p>
          <w:p w:rsidR="00874628" w:rsidRPr="00BF06CC" w:rsidRDefault="00874628" w:rsidP="00874628">
            <w:pPr>
              <w:spacing w:after="0" w:line="240" w:lineRule="auto"/>
              <w:jc w:val="center"/>
              <w:rPr>
                <w:rFonts w:ascii="Times New Roman" w:eastAsia="Calibri" w:hAnsi="Times New Roman" w:cs="Times New Roman"/>
                <w:b/>
                <w:sz w:val="24"/>
                <w:szCs w:val="24"/>
              </w:rPr>
            </w:pPr>
            <w:r w:rsidRPr="00874628">
              <w:rPr>
                <w:rFonts w:ascii="Times New Roman" w:eastAsia="Calibri" w:hAnsi="Times New Roman" w:cs="Times New Roman"/>
                <w:b/>
                <w:sz w:val="24"/>
                <w:szCs w:val="24"/>
              </w:rPr>
              <w:t>(5 гр.)</w:t>
            </w:r>
          </w:p>
        </w:tc>
        <w:tc>
          <w:tcPr>
            <w:tcW w:w="1631" w:type="dxa"/>
            <w:tcBorders>
              <w:top w:val="single" w:sz="4" w:space="0" w:color="auto"/>
              <w:left w:val="single" w:sz="4" w:space="0" w:color="auto"/>
              <w:bottom w:val="single" w:sz="4" w:space="0" w:color="auto"/>
              <w:right w:val="single" w:sz="4" w:space="0" w:color="auto"/>
            </w:tcBorders>
            <w:vAlign w:val="center"/>
          </w:tcPr>
          <w:p w:rsidR="00874628" w:rsidRPr="00BF06CC" w:rsidRDefault="00874628" w:rsidP="00601E1E">
            <w:pPr>
              <w:spacing w:after="0" w:line="240" w:lineRule="auto"/>
              <w:jc w:val="center"/>
              <w:rPr>
                <w:rFonts w:ascii="Times New Roman" w:eastAsia="Calibri" w:hAnsi="Times New Roman" w:cs="Times New Roman"/>
                <w:sz w:val="24"/>
                <w:szCs w:val="24"/>
              </w:rPr>
            </w:pPr>
          </w:p>
        </w:tc>
      </w:tr>
    </w:tbl>
    <w:p w:rsidR="00874628" w:rsidRDefault="00874628" w:rsidP="007039CF">
      <w:pPr>
        <w:spacing w:line="360" w:lineRule="auto"/>
        <w:ind w:firstLine="567"/>
        <w:jc w:val="both"/>
        <w:rPr>
          <w:rFonts w:ascii="Times New Roman" w:eastAsia="Times New Roman" w:hAnsi="Times New Roman" w:cs="Times New Roman"/>
          <w:color w:val="000000"/>
          <w:sz w:val="28"/>
          <w:szCs w:val="28"/>
          <w:lang w:eastAsia="ru-RU"/>
        </w:rPr>
      </w:pPr>
    </w:p>
    <w:p w:rsidR="007039CF" w:rsidRDefault="007039CF" w:rsidP="00FB0474">
      <w:pPr>
        <w:pStyle w:val="a3"/>
        <w:numPr>
          <w:ilvl w:val="0"/>
          <w:numId w:val="78"/>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Учебно-тематическое планирование по курсу</w:t>
      </w:r>
    </w:p>
    <w:p w:rsidR="007039CF" w:rsidRDefault="007039CF" w:rsidP="007039C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«Поисково-исследовательская работа» 2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431"/>
        <w:gridCol w:w="2268"/>
      </w:tblGrid>
      <w:tr w:rsidR="007039CF" w:rsidRPr="00755336" w:rsidTr="007039CF">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039CF">
              <w:rPr>
                <w:rFonts w:ascii="Times New Roman" w:eastAsia="Times New Roman" w:hAnsi="Times New Roman" w:cs="Times New Roman"/>
                <w:b/>
                <w:color w:val="000000"/>
                <w:sz w:val="28"/>
                <w:szCs w:val="28"/>
                <w:lang w:eastAsia="ru-RU"/>
              </w:rPr>
              <w:t>№</w:t>
            </w:r>
          </w:p>
          <w:p w:rsidR="007039CF" w:rsidRPr="007039CF" w:rsidRDefault="007039CF" w:rsidP="00806FC7">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7039CF">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39CF">
              <w:rPr>
                <w:rFonts w:ascii="Times New Roman" w:eastAsia="Times New Roman" w:hAnsi="Times New Roman" w:cs="Times New Roman"/>
                <w:b/>
                <w:color w:val="000000"/>
                <w:sz w:val="28"/>
                <w:szCs w:val="28"/>
                <w:lang w:eastAsia="ru-RU"/>
              </w:rPr>
              <w:t>Тема</w:t>
            </w:r>
          </w:p>
        </w:tc>
        <w:tc>
          <w:tcPr>
            <w:tcW w:w="3771" w:type="dxa"/>
            <w:gridSpan w:val="3"/>
            <w:tcBorders>
              <w:top w:val="single" w:sz="6" w:space="0" w:color="auto"/>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39CF">
              <w:rPr>
                <w:rFonts w:ascii="Times New Roman" w:eastAsia="Times New Roman" w:hAnsi="Times New Roman" w:cs="Times New Roman"/>
                <w:b/>
                <w:sz w:val="28"/>
                <w:szCs w:val="28"/>
                <w:lang w:eastAsia="ru-RU"/>
              </w:rPr>
              <w:t>Количество часов</w:t>
            </w:r>
          </w:p>
        </w:tc>
        <w:tc>
          <w:tcPr>
            <w:tcW w:w="2268" w:type="dxa"/>
            <w:vMerge w:val="restart"/>
            <w:tcBorders>
              <w:top w:val="single" w:sz="6" w:space="0" w:color="auto"/>
              <w:left w:val="single" w:sz="6" w:space="0" w:color="auto"/>
              <w:right w:val="single" w:sz="6" w:space="0" w:color="auto"/>
            </w:tcBorders>
            <w:shd w:val="clear" w:color="auto" w:fill="FFFFFF"/>
          </w:tcPr>
          <w:p w:rsidR="007039CF" w:rsidRPr="007039CF" w:rsidRDefault="007039CF" w:rsidP="00806FC7">
            <w:pPr>
              <w:spacing w:after="0" w:line="240" w:lineRule="auto"/>
              <w:jc w:val="center"/>
              <w:rPr>
                <w:rFonts w:ascii="Times New Roman" w:eastAsia="Times New Roman" w:hAnsi="Times New Roman" w:cs="Times New Roman"/>
                <w:b/>
                <w:sz w:val="28"/>
                <w:szCs w:val="28"/>
                <w:lang w:eastAsia="ru-RU"/>
              </w:rPr>
            </w:pPr>
            <w:r w:rsidRPr="007039CF">
              <w:rPr>
                <w:rFonts w:ascii="Times New Roman" w:eastAsia="Times New Roman" w:hAnsi="Times New Roman" w:cs="Times New Roman"/>
                <w:b/>
                <w:sz w:val="28"/>
                <w:szCs w:val="28"/>
                <w:lang w:eastAsia="ru-RU"/>
              </w:rPr>
              <w:t>Формы контроля</w:t>
            </w:r>
          </w:p>
        </w:tc>
      </w:tr>
      <w:tr w:rsidR="007039CF" w:rsidRPr="00755336" w:rsidTr="007039CF">
        <w:trPr>
          <w:trHeight w:val="336"/>
        </w:trPr>
        <w:tc>
          <w:tcPr>
            <w:tcW w:w="600" w:type="dxa"/>
            <w:vMerge/>
            <w:tcBorders>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039CF">
              <w:rPr>
                <w:rFonts w:ascii="Times New Roman" w:eastAsia="Times New Roman" w:hAnsi="Times New Roman" w:cs="Times New Roman"/>
                <w:b/>
                <w:color w:val="000000"/>
                <w:sz w:val="28"/>
                <w:szCs w:val="28"/>
                <w:lang w:eastAsia="ru-RU"/>
              </w:rPr>
              <w:t>Всего</w:t>
            </w:r>
          </w:p>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039CF" w:rsidRPr="007039CF" w:rsidRDefault="007039CF" w:rsidP="00806FC7">
            <w:pPr>
              <w:spacing w:after="0" w:line="240" w:lineRule="auto"/>
              <w:jc w:val="center"/>
              <w:rPr>
                <w:rFonts w:ascii="Times New Roman" w:eastAsia="Times New Roman" w:hAnsi="Times New Roman" w:cs="Times New Roman"/>
                <w:b/>
                <w:sz w:val="28"/>
                <w:szCs w:val="28"/>
                <w:lang w:eastAsia="ru-RU"/>
              </w:rPr>
            </w:pPr>
            <w:r w:rsidRPr="007039CF">
              <w:rPr>
                <w:rFonts w:ascii="Times New Roman" w:eastAsia="Times New Roman" w:hAnsi="Times New Roman" w:cs="Times New Roman"/>
                <w:b/>
                <w:sz w:val="28"/>
                <w:szCs w:val="28"/>
                <w:lang w:eastAsia="ru-RU"/>
              </w:rPr>
              <w:t>теория</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039CF">
              <w:rPr>
                <w:rFonts w:ascii="Times New Roman" w:eastAsia="Times New Roman" w:hAnsi="Times New Roman" w:cs="Times New Roman"/>
                <w:b/>
                <w:sz w:val="28"/>
                <w:szCs w:val="28"/>
                <w:lang w:eastAsia="ru-RU"/>
              </w:rPr>
              <w:t>практика</w:t>
            </w:r>
          </w:p>
        </w:tc>
        <w:tc>
          <w:tcPr>
            <w:tcW w:w="2268" w:type="dxa"/>
            <w:vMerge/>
            <w:tcBorders>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7039CF" w:rsidRPr="00755336" w:rsidTr="007039CF">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9CF">
              <w:rPr>
                <w:rFonts w:ascii="Times New Roman" w:eastAsia="Times New Roman" w:hAnsi="Times New Roman" w:cs="Times New Roman"/>
                <w:color w:val="000000"/>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039CF">
              <w:rPr>
                <w:rFonts w:ascii="Times New Roman" w:eastAsia="Times New Roman" w:hAnsi="Times New Roman" w:cs="Times New Roman"/>
                <w:color w:val="000000"/>
                <w:sz w:val="28"/>
                <w:szCs w:val="28"/>
                <w:lang w:eastAsia="ru-RU"/>
              </w:rPr>
              <w:t>Краеведческая работа школьного музея</w:t>
            </w:r>
          </w:p>
          <w:p w:rsidR="007039CF" w:rsidRPr="007039CF" w:rsidRDefault="007039CF"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9CF">
              <w:rPr>
                <w:rFonts w:ascii="Times New Roman" w:eastAsia="Times New Roman" w:hAnsi="Times New Roman" w:cs="Times New Roman"/>
                <w:sz w:val="28"/>
                <w:szCs w:val="28"/>
                <w:lang w:eastAsia="ru-RU"/>
              </w:rPr>
              <w:t>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9CF">
              <w:rPr>
                <w:rFonts w:ascii="Times New Roman" w:eastAsia="Times New Roman" w:hAnsi="Times New Roman" w:cs="Times New Roman"/>
                <w:sz w:val="28"/>
                <w:szCs w:val="28"/>
                <w:lang w:eastAsia="ru-RU"/>
              </w:rPr>
              <w:t>1</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9CF">
              <w:rPr>
                <w:rFonts w:ascii="Times New Roman" w:eastAsia="Times New Roman" w:hAnsi="Times New Roman" w:cs="Times New Roman"/>
                <w:sz w:val="28"/>
                <w:szCs w:val="28"/>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9CF">
              <w:rPr>
                <w:rFonts w:ascii="Times New Roman" w:eastAsia="Times New Roman" w:hAnsi="Times New Roman" w:cs="Times New Roman"/>
                <w:sz w:val="28"/>
                <w:szCs w:val="28"/>
                <w:lang w:eastAsia="ru-RU"/>
              </w:rPr>
              <w:t>Собеседование</w:t>
            </w:r>
          </w:p>
        </w:tc>
      </w:tr>
      <w:tr w:rsidR="007039CF" w:rsidRPr="00755336" w:rsidTr="007039CF">
        <w:trPr>
          <w:trHeight w:val="523"/>
        </w:trPr>
        <w:tc>
          <w:tcPr>
            <w:tcW w:w="600"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39CF">
              <w:rPr>
                <w:rFonts w:ascii="Times New Roman" w:eastAsia="Times New Roman" w:hAnsi="Times New Roman" w:cs="Times New Roman"/>
                <w:color w:val="000000"/>
                <w:sz w:val="28"/>
                <w:szCs w:val="28"/>
                <w:lang w:eastAsia="ru-RU"/>
              </w:rPr>
              <w:t>2.</w:t>
            </w:r>
          </w:p>
        </w:tc>
        <w:tc>
          <w:tcPr>
            <w:tcW w:w="3000"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039CF">
              <w:rPr>
                <w:rFonts w:ascii="Times New Roman" w:eastAsia="Times New Roman" w:hAnsi="Times New Roman" w:cs="Times New Roman"/>
                <w:sz w:val="28"/>
                <w:szCs w:val="28"/>
                <w:lang w:eastAsia="ru-RU"/>
              </w:rPr>
              <w:t>История малой Родины</w:t>
            </w:r>
          </w:p>
        </w:tc>
        <w:tc>
          <w:tcPr>
            <w:tcW w:w="1080"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39CF">
              <w:rPr>
                <w:rFonts w:ascii="Times New Roman" w:eastAsia="Times New Roman" w:hAnsi="Times New Roman" w:cs="Times New Roman"/>
                <w:color w:val="000000"/>
                <w:sz w:val="28"/>
                <w:szCs w:val="28"/>
                <w:lang w:eastAsia="ru-RU"/>
              </w:rPr>
              <w:t>21</w:t>
            </w:r>
          </w:p>
        </w:tc>
        <w:tc>
          <w:tcPr>
            <w:tcW w:w="1260"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39CF">
              <w:rPr>
                <w:rFonts w:ascii="Times New Roman" w:eastAsia="Times New Roman" w:hAnsi="Times New Roman" w:cs="Times New Roman"/>
                <w:color w:val="000000"/>
                <w:sz w:val="28"/>
                <w:szCs w:val="28"/>
                <w:lang w:eastAsia="ru-RU"/>
              </w:rPr>
              <w:t>10</w:t>
            </w:r>
          </w:p>
        </w:tc>
        <w:tc>
          <w:tcPr>
            <w:tcW w:w="1431"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39CF">
              <w:rPr>
                <w:rFonts w:ascii="Times New Roman" w:eastAsia="Times New Roman" w:hAnsi="Times New Roman" w:cs="Times New Roman"/>
                <w:color w:val="000000"/>
                <w:sz w:val="28"/>
                <w:szCs w:val="28"/>
                <w:lang w:eastAsia="ru-RU"/>
              </w:rPr>
              <w:t>11</w:t>
            </w:r>
          </w:p>
        </w:tc>
        <w:tc>
          <w:tcPr>
            <w:tcW w:w="2268"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39CF">
              <w:rPr>
                <w:rFonts w:ascii="Times New Roman" w:eastAsia="Times New Roman" w:hAnsi="Times New Roman" w:cs="Times New Roman"/>
                <w:sz w:val="28"/>
                <w:szCs w:val="28"/>
                <w:lang w:eastAsia="ru-RU"/>
              </w:rPr>
              <w:t xml:space="preserve">Собеседование </w:t>
            </w:r>
          </w:p>
        </w:tc>
      </w:tr>
      <w:tr w:rsidR="007039CF" w:rsidRPr="00755336" w:rsidTr="007039CF">
        <w:trPr>
          <w:trHeight w:val="523"/>
        </w:trPr>
        <w:tc>
          <w:tcPr>
            <w:tcW w:w="600"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9CF">
              <w:rPr>
                <w:rFonts w:ascii="Times New Roman" w:eastAsia="Times New Roman" w:hAnsi="Times New Roman" w:cs="Times New Roman"/>
                <w:sz w:val="28"/>
                <w:szCs w:val="28"/>
                <w:lang w:eastAsia="ru-RU"/>
              </w:rPr>
              <w:t>3.</w:t>
            </w:r>
          </w:p>
        </w:tc>
        <w:tc>
          <w:tcPr>
            <w:tcW w:w="3000"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039CF">
              <w:rPr>
                <w:rFonts w:ascii="Times New Roman" w:eastAsia="Times New Roman" w:hAnsi="Times New Roman" w:cs="Times New Roman"/>
                <w:sz w:val="28"/>
                <w:szCs w:val="28"/>
                <w:lang w:eastAsia="ru-RU"/>
              </w:rPr>
              <w:t>Военная слава земляков</w:t>
            </w:r>
          </w:p>
        </w:tc>
        <w:tc>
          <w:tcPr>
            <w:tcW w:w="1080"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39CF">
              <w:rPr>
                <w:rFonts w:ascii="Times New Roman" w:eastAsia="Times New Roman" w:hAnsi="Times New Roman" w:cs="Times New Roman"/>
                <w:color w:val="000000"/>
                <w:sz w:val="28"/>
                <w:szCs w:val="28"/>
                <w:lang w:eastAsia="ru-RU"/>
              </w:rPr>
              <w:t>25</w:t>
            </w:r>
          </w:p>
        </w:tc>
        <w:tc>
          <w:tcPr>
            <w:tcW w:w="1260"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39CF">
              <w:rPr>
                <w:rFonts w:ascii="Times New Roman" w:eastAsia="Times New Roman" w:hAnsi="Times New Roman" w:cs="Times New Roman"/>
                <w:color w:val="000000"/>
                <w:sz w:val="28"/>
                <w:szCs w:val="28"/>
                <w:lang w:eastAsia="ru-RU"/>
              </w:rPr>
              <w:t>5</w:t>
            </w:r>
          </w:p>
        </w:tc>
        <w:tc>
          <w:tcPr>
            <w:tcW w:w="1431"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39CF">
              <w:rPr>
                <w:rFonts w:ascii="Times New Roman" w:eastAsia="Times New Roman" w:hAnsi="Times New Roman" w:cs="Times New Roman"/>
                <w:color w:val="000000"/>
                <w:sz w:val="28"/>
                <w:szCs w:val="28"/>
                <w:lang w:eastAsia="ru-RU"/>
              </w:rPr>
              <w:t>20</w:t>
            </w:r>
          </w:p>
        </w:tc>
        <w:tc>
          <w:tcPr>
            <w:tcW w:w="2268"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39CF">
              <w:rPr>
                <w:rFonts w:ascii="Times New Roman" w:eastAsia="Times New Roman" w:hAnsi="Times New Roman" w:cs="Times New Roman"/>
                <w:color w:val="000000"/>
                <w:sz w:val="28"/>
                <w:szCs w:val="28"/>
                <w:lang w:eastAsia="ru-RU"/>
              </w:rPr>
              <w:t xml:space="preserve">Творческая </w:t>
            </w:r>
          </w:p>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39CF">
              <w:rPr>
                <w:rFonts w:ascii="Times New Roman" w:eastAsia="Times New Roman" w:hAnsi="Times New Roman" w:cs="Times New Roman"/>
                <w:color w:val="000000"/>
                <w:sz w:val="28"/>
                <w:szCs w:val="28"/>
                <w:lang w:eastAsia="ru-RU"/>
              </w:rPr>
              <w:t>работа</w:t>
            </w:r>
          </w:p>
        </w:tc>
      </w:tr>
      <w:tr w:rsidR="007039CF" w:rsidRPr="00755336" w:rsidTr="007039CF">
        <w:trPr>
          <w:trHeight w:val="523"/>
        </w:trPr>
        <w:tc>
          <w:tcPr>
            <w:tcW w:w="600"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39CF">
              <w:rPr>
                <w:rFonts w:ascii="Times New Roman" w:eastAsia="Times New Roman" w:hAnsi="Times New Roman" w:cs="Times New Roman"/>
                <w:color w:val="000000"/>
                <w:sz w:val="28"/>
                <w:szCs w:val="28"/>
                <w:lang w:eastAsia="ru-RU"/>
              </w:rPr>
              <w:t>4.</w:t>
            </w:r>
          </w:p>
        </w:tc>
        <w:tc>
          <w:tcPr>
            <w:tcW w:w="3000"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039CF">
              <w:rPr>
                <w:rFonts w:ascii="Times New Roman" w:eastAsia="Times New Roman" w:hAnsi="Times New Roman" w:cs="Times New Roman"/>
                <w:color w:val="000000"/>
                <w:sz w:val="28"/>
                <w:szCs w:val="28"/>
                <w:lang w:eastAsia="ru-RU"/>
              </w:rPr>
              <w:t>Историко-культурные памятники</w:t>
            </w:r>
          </w:p>
        </w:tc>
        <w:tc>
          <w:tcPr>
            <w:tcW w:w="1080"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39CF">
              <w:rPr>
                <w:rFonts w:ascii="Times New Roman" w:eastAsia="Times New Roman" w:hAnsi="Times New Roman" w:cs="Times New Roman"/>
                <w:color w:val="000000"/>
                <w:sz w:val="28"/>
                <w:szCs w:val="28"/>
                <w:lang w:eastAsia="ru-RU"/>
              </w:rPr>
              <w:t>10</w:t>
            </w:r>
          </w:p>
        </w:tc>
        <w:tc>
          <w:tcPr>
            <w:tcW w:w="1260"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39CF">
              <w:rPr>
                <w:rFonts w:ascii="Times New Roman" w:eastAsia="Times New Roman" w:hAnsi="Times New Roman" w:cs="Times New Roman"/>
                <w:color w:val="000000"/>
                <w:sz w:val="28"/>
                <w:szCs w:val="28"/>
                <w:lang w:eastAsia="ru-RU"/>
              </w:rPr>
              <w:t>2</w:t>
            </w:r>
          </w:p>
        </w:tc>
        <w:tc>
          <w:tcPr>
            <w:tcW w:w="1431"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39CF">
              <w:rPr>
                <w:rFonts w:ascii="Times New Roman" w:eastAsia="Times New Roman" w:hAnsi="Times New Roman" w:cs="Times New Roman"/>
                <w:color w:val="000000"/>
                <w:sz w:val="28"/>
                <w:szCs w:val="28"/>
                <w:lang w:eastAsia="ru-RU"/>
              </w:rPr>
              <w:t>8</w:t>
            </w:r>
          </w:p>
        </w:tc>
        <w:tc>
          <w:tcPr>
            <w:tcW w:w="2268"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9CF">
              <w:rPr>
                <w:rFonts w:ascii="Times New Roman" w:eastAsia="Times New Roman" w:hAnsi="Times New Roman" w:cs="Times New Roman"/>
                <w:sz w:val="28"/>
                <w:szCs w:val="28"/>
                <w:lang w:eastAsia="ru-RU"/>
              </w:rPr>
              <w:t>Наблюдение</w:t>
            </w:r>
          </w:p>
        </w:tc>
      </w:tr>
      <w:tr w:rsidR="007039CF" w:rsidRPr="00755336" w:rsidTr="007039CF">
        <w:trPr>
          <w:trHeight w:val="523"/>
        </w:trPr>
        <w:tc>
          <w:tcPr>
            <w:tcW w:w="600"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431"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268" w:type="dxa"/>
            <w:tcBorders>
              <w:top w:val="single" w:sz="6" w:space="0" w:color="auto"/>
              <w:left w:val="single" w:sz="6" w:space="0" w:color="auto"/>
              <w:bottom w:val="nil"/>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039CF" w:rsidRPr="00755336" w:rsidTr="007039CF">
        <w:trPr>
          <w:trHeight w:val="264"/>
        </w:trPr>
        <w:tc>
          <w:tcPr>
            <w:tcW w:w="600" w:type="dxa"/>
            <w:tcBorders>
              <w:top w:val="nil"/>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9CF">
              <w:rPr>
                <w:rFonts w:ascii="Times New Roman" w:eastAsia="Times New Roman" w:hAnsi="Times New Roman" w:cs="Times New Roman"/>
                <w:sz w:val="28"/>
                <w:szCs w:val="28"/>
                <w:lang w:eastAsia="ru-RU"/>
              </w:rPr>
              <w:t>5.</w:t>
            </w:r>
          </w:p>
        </w:tc>
        <w:tc>
          <w:tcPr>
            <w:tcW w:w="3000" w:type="dxa"/>
            <w:tcBorders>
              <w:top w:val="nil"/>
              <w:left w:val="single" w:sz="6" w:space="0" w:color="auto"/>
              <w:bottom w:val="single" w:sz="6" w:space="0" w:color="auto"/>
              <w:right w:val="single" w:sz="6" w:space="0" w:color="auto"/>
            </w:tcBorders>
            <w:shd w:val="clear" w:color="auto" w:fill="FFFFFF"/>
          </w:tcPr>
          <w:p w:rsidR="007039CF" w:rsidRPr="007039CF" w:rsidRDefault="007039CF" w:rsidP="007039CF">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039CF">
              <w:rPr>
                <w:rFonts w:ascii="Times New Roman" w:eastAsia="Times New Roman" w:hAnsi="Times New Roman" w:cs="Times New Roman"/>
                <w:color w:val="000000"/>
                <w:sz w:val="28"/>
                <w:szCs w:val="28"/>
                <w:lang w:eastAsia="ru-RU"/>
              </w:rPr>
              <w:t xml:space="preserve">Литературные источники </w:t>
            </w:r>
          </w:p>
        </w:tc>
        <w:tc>
          <w:tcPr>
            <w:tcW w:w="1080" w:type="dxa"/>
            <w:tcBorders>
              <w:top w:val="nil"/>
              <w:left w:val="single" w:sz="6" w:space="0" w:color="auto"/>
              <w:bottom w:val="single" w:sz="6" w:space="0" w:color="auto"/>
              <w:right w:val="single" w:sz="6" w:space="0" w:color="auto"/>
            </w:tcBorders>
            <w:shd w:val="clear" w:color="auto" w:fill="FFFFFF"/>
          </w:tcPr>
          <w:p w:rsidR="007039CF" w:rsidRPr="007039CF" w:rsidRDefault="007039CF" w:rsidP="007039CF">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9CF">
              <w:rPr>
                <w:rFonts w:ascii="Times New Roman" w:eastAsia="Times New Roman" w:hAnsi="Times New Roman" w:cs="Times New Roman"/>
                <w:sz w:val="28"/>
                <w:szCs w:val="28"/>
                <w:lang w:eastAsia="ru-RU"/>
              </w:rPr>
              <w:t>12</w:t>
            </w:r>
          </w:p>
        </w:tc>
        <w:tc>
          <w:tcPr>
            <w:tcW w:w="1260" w:type="dxa"/>
            <w:tcBorders>
              <w:top w:val="nil"/>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9CF">
              <w:rPr>
                <w:rFonts w:ascii="Times New Roman" w:eastAsia="Times New Roman" w:hAnsi="Times New Roman" w:cs="Times New Roman"/>
                <w:sz w:val="28"/>
                <w:szCs w:val="28"/>
                <w:lang w:eastAsia="ru-RU"/>
              </w:rPr>
              <w:t>5</w:t>
            </w:r>
          </w:p>
        </w:tc>
        <w:tc>
          <w:tcPr>
            <w:tcW w:w="1431" w:type="dxa"/>
            <w:tcBorders>
              <w:top w:val="nil"/>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9CF">
              <w:rPr>
                <w:rFonts w:ascii="Times New Roman" w:eastAsia="Times New Roman" w:hAnsi="Times New Roman" w:cs="Times New Roman"/>
                <w:sz w:val="28"/>
                <w:szCs w:val="28"/>
                <w:lang w:eastAsia="ru-RU"/>
              </w:rPr>
              <w:t>7</w:t>
            </w:r>
          </w:p>
        </w:tc>
        <w:tc>
          <w:tcPr>
            <w:tcW w:w="2268" w:type="dxa"/>
            <w:tcBorders>
              <w:top w:val="nil"/>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9CF">
              <w:rPr>
                <w:rFonts w:ascii="Times New Roman" w:eastAsia="Times New Roman" w:hAnsi="Times New Roman" w:cs="Times New Roman"/>
                <w:sz w:val="28"/>
                <w:szCs w:val="28"/>
                <w:lang w:eastAsia="ru-RU"/>
              </w:rPr>
              <w:t>Собеседование</w:t>
            </w:r>
          </w:p>
        </w:tc>
      </w:tr>
      <w:tr w:rsidR="007039CF" w:rsidRPr="00755336" w:rsidTr="007039CF">
        <w:trPr>
          <w:trHeight w:val="264"/>
        </w:trPr>
        <w:tc>
          <w:tcPr>
            <w:tcW w:w="600" w:type="dxa"/>
            <w:tcBorders>
              <w:top w:val="nil"/>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9CF">
              <w:rPr>
                <w:rFonts w:ascii="Times New Roman" w:eastAsia="Times New Roman" w:hAnsi="Times New Roman" w:cs="Times New Roman"/>
                <w:sz w:val="28"/>
                <w:szCs w:val="28"/>
                <w:lang w:eastAsia="ru-RU"/>
              </w:rPr>
              <w:t>6.</w:t>
            </w:r>
          </w:p>
        </w:tc>
        <w:tc>
          <w:tcPr>
            <w:tcW w:w="3000" w:type="dxa"/>
            <w:tcBorders>
              <w:top w:val="nil"/>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039CF">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9CF">
              <w:rPr>
                <w:rFonts w:ascii="Times New Roman" w:eastAsia="Times New Roman" w:hAnsi="Times New Roman" w:cs="Times New Roman"/>
                <w:sz w:val="28"/>
                <w:szCs w:val="28"/>
                <w:lang w:eastAsia="ru-RU"/>
              </w:rPr>
              <w:t>4</w:t>
            </w:r>
          </w:p>
        </w:tc>
        <w:tc>
          <w:tcPr>
            <w:tcW w:w="1260" w:type="dxa"/>
            <w:tcBorders>
              <w:top w:val="nil"/>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9CF">
              <w:rPr>
                <w:rFonts w:ascii="Times New Roman" w:eastAsia="Times New Roman" w:hAnsi="Times New Roman" w:cs="Times New Roman"/>
                <w:sz w:val="28"/>
                <w:szCs w:val="28"/>
                <w:lang w:eastAsia="ru-RU"/>
              </w:rPr>
              <w:t>1</w:t>
            </w:r>
          </w:p>
        </w:tc>
        <w:tc>
          <w:tcPr>
            <w:tcW w:w="1431" w:type="dxa"/>
            <w:tcBorders>
              <w:top w:val="nil"/>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9CF">
              <w:rPr>
                <w:rFonts w:ascii="Times New Roman" w:eastAsia="Times New Roman" w:hAnsi="Times New Roman" w:cs="Times New Roman"/>
                <w:sz w:val="28"/>
                <w:szCs w:val="28"/>
                <w:lang w:eastAsia="ru-RU"/>
              </w:rPr>
              <w:t>3</w:t>
            </w:r>
          </w:p>
        </w:tc>
        <w:tc>
          <w:tcPr>
            <w:tcW w:w="2268" w:type="dxa"/>
            <w:tcBorders>
              <w:top w:val="nil"/>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9CF">
              <w:rPr>
                <w:rFonts w:ascii="Times New Roman" w:eastAsia="Times New Roman" w:hAnsi="Times New Roman" w:cs="Times New Roman"/>
                <w:sz w:val="28"/>
                <w:szCs w:val="28"/>
                <w:lang w:eastAsia="ru-RU"/>
              </w:rPr>
              <w:t>Оценка качества работы</w:t>
            </w:r>
          </w:p>
        </w:tc>
      </w:tr>
      <w:tr w:rsidR="007039CF" w:rsidRPr="00755336" w:rsidTr="007039CF">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039CF">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9CF">
              <w:rPr>
                <w:rFonts w:ascii="Times New Roman" w:eastAsia="Times New Roman" w:hAnsi="Times New Roman" w:cs="Times New Roman"/>
                <w:sz w:val="28"/>
                <w:szCs w:val="28"/>
                <w:lang w:eastAsia="ru-RU"/>
              </w:rPr>
              <w:t>76</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9CF">
              <w:rPr>
                <w:rFonts w:ascii="Times New Roman" w:eastAsia="Times New Roman" w:hAnsi="Times New Roman" w:cs="Times New Roman"/>
                <w:sz w:val="28"/>
                <w:szCs w:val="28"/>
                <w:lang w:eastAsia="ru-RU"/>
              </w:rPr>
              <w:t>24</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39CF">
              <w:rPr>
                <w:rFonts w:ascii="Times New Roman" w:eastAsia="Times New Roman" w:hAnsi="Times New Roman" w:cs="Times New Roman"/>
                <w:sz w:val="28"/>
                <w:szCs w:val="28"/>
                <w:lang w:eastAsia="ru-RU"/>
              </w:rPr>
              <w:t>52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039CF" w:rsidRPr="007039CF" w:rsidRDefault="007039CF"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7039CF" w:rsidRDefault="007039CF" w:rsidP="007039CF">
      <w:pPr>
        <w:spacing w:line="360" w:lineRule="auto"/>
        <w:jc w:val="both"/>
        <w:rPr>
          <w:rFonts w:ascii="Times New Roman" w:hAnsi="Times New Roman" w:cs="Times New Roman"/>
          <w:b/>
          <w:sz w:val="28"/>
          <w:szCs w:val="28"/>
        </w:rPr>
      </w:pPr>
    </w:p>
    <w:p w:rsidR="007039CF" w:rsidRDefault="007039CF" w:rsidP="00FB0474">
      <w:pPr>
        <w:pStyle w:val="a3"/>
        <w:numPr>
          <w:ilvl w:val="0"/>
          <w:numId w:val="78"/>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7039CF" w:rsidRPr="00035CF5" w:rsidRDefault="007039CF" w:rsidP="00FB0474">
      <w:pPr>
        <w:pStyle w:val="a3"/>
        <w:numPr>
          <w:ilvl w:val="0"/>
          <w:numId w:val="79"/>
        </w:numPr>
        <w:spacing w:line="360" w:lineRule="auto"/>
        <w:jc w:val="both"/>
        <w:rPr>
          <w:rFonts w:ascii="Times New Roman" w:hAnsi="Times New Roman" w:cs="Times New Roman"/>
          <w:b/>
          <w:sz w:val="28"/>
          <w:szCs w:val="28"/>
        </w:rPr>
      </w:pPr>
      <w:r w:rsidRPr="00035CF5">
        <w:rPr>
          <w:rFonts w:ascii="Times New Roman" w:hAnsi="Times New Roman" w:cs="Times New Roman"/>
          <w:b/>
          <w:sz w:val="28"/>
          <w:szCs w:val="28"/>
        </w:rPr>
        <w:t>Краеведческая работа школьного музея</w:t>
      </w:r>
    </w:p>
    <w:p w:rsidR="007039CF" w:rsidRPr="00755336" w:rsidRDefault="007039CF" w:rsidP="007039CF">
      <w:pPr>
        <w:spacing w:after="0"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Музей – хранитель местной истории. Уровни краеведческой деятельности – семья, школа, родной край. </w:t>
      </w:r>
    </w:p>
    <w:p w:rsidR="007039CF" w:rsidRPr="00755336" w:rsidRDefault="007039CF" w:rsidP="007039CF">
      <w:pPr>
        <w:spacing w:line="360" w:lineRule="auto"/>
        <w:ind w:firstLine="567"/>
        <w:jc w:val="both"/>
        <w:rPr>
          <w:rFonts w:ascii="Times New Roman" w:hAnsi="Times New Roman" w:cs="Times New Roman"/>
          <w:sz w:val="28"/>
          <w:szCs w:val="28"/>
        </w:rPr>
      </w:pPr>
      <w:r w:rsidRPr="00755336">
        <w:rPr>
          <w:rFonts w:ascii="Times New Roman" w:hAnsi="Times New Roman" w:cs="Times New Roman"/>
          <w:sz w:val="28"/>
          <w:szCs w:val="28"/>
        </w:rPr>
        <w:t xml:space="preserve">Порядок изучения источников и экспонатов. </w:t>
      </w:r>
      <w:r>
        <w:rPr>
          <w:rFonts w:ascii="Times New Roman" w:hAnsi="Times New Roman" w:cs="Times New Roman"/>
          <w:sz w:val="28"/>
          <w:szCs w:val="28"/>
        </w:rPr>
        <w:t>Народ</w:t>
      </w:r>
      <w:r w:rsidRPr="00755336">
        <w:rPr>
          <w:rFonts w:ascii="Times New Roman" w:hAnsi="Times New Roman" w:cs="Times New Roman"/>
          <w:sz w:val="28"/>
          <w:szCs w:val="28"/>
        </w:rPr>
        <w:t>ные знания, календарь. Запись воспоминаний. Разработка анкет по сбору информационного материала. Организация сбора экспонатов. Подлинники и макеты. История города как предмет экскурсионного изучения. Задачи поисковой работы, связь с профилем и тематикой музея, с содержанием массовых туристско-краеведческих мероприятий. Основные формы: походы, экспедиции, переписка. Плановость, целенаправленность, научная и техническая подготовка поиска. Методика сбора и фиксации материалов. Оформление задания. Инструктивные  требования к организации и проведению походов учащихся.</w:t>
      </w:r>
    </w:p>
    <w:p w:rsidR="007039CF" w:rsidRDefault="007039CF" w:rsidP="007039CF">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Формы краеведческой работы: переписка, встреча, обследование, экскурсия, поход, экспедиция. Организация проектной деятельности. Накапливание материалов по истории и этнографии родного края. Написание рефератов учащимися на темы, связанные с историей, традиционной культурой, бытом, языком народа. Собирание произведений фольклора: народных песен, частушек, сказок, зага</w:t>
      </w:r>
      <w:r>
        <w:rPr>
          <w:rFonts w:ascii="Times New Roman" w:hAnsi="Times New Roman" w:cs="Times New Roman"/>
          <w:sz w:val="28"/>
          <w:szCs w:val="28"/>
        </w:rPr>
        <w:t>док, пословиц, прибауток. Проведение</w:t>
      </w:r>
      <w:r w:rsidRPr="00755336">
        <w:rPr>
          <w:rFonts w:ascii="Times New Roman" w:hAnsi="Times New Roman" w:cs="Times New Roman"/>
          <w:sz w:val="28"/>
          <w:szCs w:val="28"/>
        </w:rPr>
        <w:t xml:space="preserve"> народных праздников, обрядов, обычаев, суеверий. Сбор информации и экспонатов. Разработка и проведение поиска по конкретной, достаточно узкой теме с использованием форм текущего комплектования и целевого двухдневного похода. Защита исследований на научно-практической конференции.</w:t>
      </w:r>
    </w:p>
    <w:p w:rsidR="007039CF" w:rsidRPr="00035CF5" w:rsidRDefault="007039CF" w:rsidP="00FB0474">
      <w:pPr>
        <w:pStyle w:val="a3"/>
        <w:numPr>
          <w:ilvl w:val="0"/>
          <w:numId w:val="79"/>
        </w:numPr>
        <w:spacing w:line="360" w:lineRule="auto"/>
        <w:jc w:val="both"/>
        <w:rPr>
          <w:rFonts w:ascii="Times New Roman" w:hAnsi="Times New Roman" w:cs="Times New Roman"/>
          <w:b/>
          <w:sz w:val="28"/>
          <w:szCs w:val="28"/>
        </w:rPr>
      </w:pPr>
      <w:r w:rsidRPr="00035CF5">
        <w:rPr>
          <w:rFonts w:ascii="Times New Roman" w:hAnsi="Times New Roman" w:cs="Times New Roman"/>
          <w:b/>
          <w:sz w:val="28"/>
          <w:szCs w:val="28"/>
        </w:rPr>
        <w:t>История малой Родины</w:t>
      </w:r>
    </w:p>
    <w:p w:rsidR="007039CF" w:rsidRPr="00755336" w:rsidRDefault="007039CF" w:rsidP="007039CF">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Мифология по истории заселения родного края. Первые упоминания местности в официальных источниках. Основные вехи </w:t>
      </w:r>
      <w:r w:rsidRPr="00755336">
        <w:rPr>
          <w:rFonts w:ascii="Times New Roman" w:hAnsi="Times New Roman" w:cs="Times New Roman"/>
          <w:sz w:val="28"/>
          <w:szCs w:val="28"/>
        </w:rPr>
        <w:lastRenderedPageBreak/>
        <w:t>истории края в контексте истории государства. Уникальные особенности природы, истории и культуры родного края.</w:t>
      </w:r>
    </w:p>
    <w:p w:rsidR="007039CF" w:rsidRPr="00755336" w:rsidRDefault="007039CF" w:rsidP="007039CF">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Экскурсия по достопримечательным объектам природы, истории и культуры родного края.</w:t>
      </w:r>
    </w:p>
    <w:p w:rsidR="007039CF" w:rsidRPr="00755336" w:rsidRDefault="007039CF" w:rsidP="00FB0474">
      <w:pPr>
        <w:pStyle w:val="a3"/>
        <w:numPr>
          <w:ilvl w:val="0"/>
          <w:numId w:val="79"/>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Военная слава земляков</w:t>
      </w:r>
    </w:p>
    <w:p w:rsidR="007039CF" w:rsidRPr="00755336" w:rsidRDefault="007039CF" w:rsidP="007039CF">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Pr>
          <w:rFonts w:ascii="Times New Roman" w:hAnsi="Times New Roman" w:cs="Times New Roman"/>
          <w:sz w:val="28"/>
          <w:szCs w:val="28"/>
        </w:rPr>
        <w:t xml:space="preserve"> Сообщения уче</w:t>
      </w:r>
      <w:r w:rsidRPr="00755336">
        <w:rPr>
          <w:rFonts w:ascii="Times New Roman" w:hAnsi="Times New Roman" w:cs="Times New Roman"/>
          <w:sz w:val="28"/>
          <w:szCs w:val="28"/>
        </w:rPr>
        <w:t>ников о выполнении пои</w:t>
      </w:r>
      <w:r>
        <w:rPr>
          <w:rFonts w:ascii="Times New Roman" w:hAnsi="Times New Roman" w:cs="Times New Roman"/>
          <w:sz w:val="28"/>
          <w:szCs w:val="28"/>
        </w:rPr>
        <w:t>сковых заданий, проводится об</w:t>
      </w:r>
      <w:r w:rsidRPr="00755336">
        <w:rPr>
          <w:rFonts w:ascii="Times New Roman" w:hAnsi="Times New Roman" w:cs="Times New Roman"/>
          <w:sz w:val="28"/>
          <w:szCs w:val="28"/>
        </w:rPr>
        <w:t>мен мнениями, орг</w:t>
      </w:r>
      <w:r>
        <w:rPr>
          <w:rFonts w:ascii="Times New Roman" w:hAnsi="Times New Roman" w:cs="Times New Roman"/>
          <w:sz w:val="28"/>
          <w:szCs w:val="28"/>
        </w:rPr>
        <w:t>анизуются индивидуальные и груп</w:t>
      </w:r>
      <w:r w:rsidRPr="00755336">
        <w:rPr>
          <w:rFonts w:ascii="Times New Roman" w:hAnsi="Times New Roman" w:cs="Times New Roman"/>
          <w:sz w:val="28"/>
          <w:szCs w:val="28"/>
        </w:rPr>
        <w:t>повые консультации. Занятия предполагают экскурсионную, научно-поисковую форму деятельности учащихся; Военные традиции земляков. Жители родного края – участники ВОВ и других военных действий. Выпускники школы в рядах Вооруженных Сил России. Военные реликвии семьи. Служба в армии - почетная обязанность гражданина России.</w:t>
      </w:r>
    </w:p>
    <w:p w:rsidR="007039CF" w:rsidRPr="00755336" w:rsidRDefault="007039CF" w:rsidP="007039CF">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Составление презентаций, проведение экскурсий в музее, подготовку и проведение мероприятий в музее. Выявление ветеранов ВОВ, выпускников школы - кадровых военных или прошедших действительную военную службу. Сбор информации у родственников и знакомых. Ведение картотеки участников ВОВ и других военных действий. Книга Памяти школы.</w:t>
      </w:r>
    </w:p>
    <w:p w:rsidR="007039CF" w:rsidRPr="00755336" w:rsidRDefault="007039CF" w:rsidP="00FB0474">
      <w:pPr>
        <w:pStyle w:val="a3"/>
        <w:numPr>
          <w:ilvl w:val="0"/>
          <w:numId w:val="79"/>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Историко-культурные памятники</w:t>
      </w:r>
    </w:p>
    <w:p w:rsidR="007039CF" w:rsidRPr="00755336" w:rsidRDefault="007039CF" w:rsidP="007039CF">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История города</w:t>
      </w:r>
      <w:r>
        <w:rPr>
          <w:rFonts w:ascii="Times New Roman" w:hAnsi="Times New Roman" w:cs="Times New Roman"/>
          <w:sz w:val="28"/>
          <w:szCs w:val="28"/>
        </w:rPr>
        <w:t xml:space="preserve"> Ирбита</w:t>
      </w:r>
      <w:r w:rsidRPr="00755336">
        <w:rPr>
          <w:rFonts w:ascii="Times New Roman" w:hAnsi="Times New Roman" w:cs="Times New Roman"/>
          <w:sz w:val="28"/>
          <w:szCs w:val="28"/>
        </w:rPr>
        <w:t xml:space="preserve">. Памятники истории и культуры. Познавательное и воспитательное значение. </w:t>
      </w:r>
      <w:r>
        <w:rPr>
          <w:rFonts w:ascii="Times New Roman" w:hAnsi="Times New Roman" w:cs="Times New Roman"/>
          <w:sz w:val="28"/>
          <w:szCs w:val="28"/>
        </w:rPr>
        <w:t>Автобусные экскурсии</w:t>
      </w:r>
      <w:r w:rsidRPr="00755336">
        <w:rPr>
          <w:rFonts w:ascii="Times New Roman" w:hAnsi="Times New Roman" w:cs="Times New Roman"/>
          <w:sz w:val="28"/>
          <w:szCs w:val="28"/>
        </w:rPr>
        <w:t xml:space="preserve">. Приемы показа памятных мест, исторических объектов. </w:t>
      </w:r>
      <w:r>
        <w:rPr>
          <w:rFonts w:ascii="Times New Roman" w:hAnsi="Times New Roman" w:cs="Times New Roman"/>
          <w:sz w:val="28"/>
          <w:szCs w:val="28"/>
        </w:rPr>
        <w:t>П</w:t>
      </w:r>
      <w:r w:rsidRPr="00755336">
        <w:rPr>
          <w:rFonts w:ascii="Times New Roman" w:hAnsi="Times New Roman" w:cs="Times New Roman"/>
          <w:sz w:val="28"/>
          <w:szCs w:val="28"/>
        </w:rPr>
        <w:t>равила безопасности, связанные с проведением автобусной экскурсии.</w:t>
      </w:r>
    </w:p>
    <w:p w:rsidR="007039CF" w:rsidRPr="00755336" w:rsidRDefault="007039CF" w:rsidP="007039CF">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 xml:space="preserve">Практическая часть. </w:t>
      </w:r>
      <w:r w:rsidRPr="00755336">
        <w:rPr>
          <w:rFonts w:ascii="Times New Roman" w:hAnsi="Times New Roman" w:cs="Times New Roman"/>
          <w:sz w:val="28"/>
          <w:szCs w:val="28"/>
        </w:rPr>
        <w:t xml:space="preserve"> Посещение музеев Свердловской области. Рассказ и показ в движении, на остановках и с выходом из автобуса.</w:t>
      </w:r>
    </w:p>
    <w:p w:rsidR="007039CF" w:rsidRPr="00755336" w:rsidRDefault="007039CF" w:rsidP="00FB0474">
      <w:pPr>
        <w:pStyle w:val="a3"/>
        <w:numPr>
          <w:ilvl w:val="0"/>
          <w:numId w:val="79"/>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 xml:space="preserve">Литературные источники </w:t>
      </w:r>
    </w:p>
    <w:p w:rsidR="007039CF" w:rsidRPr="00755336" w:rsidRDefault="007039CF" w:rsidP="007039CF">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lastRenderedPageBreak/>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Где искать литературу. Библиотеки, архивы, личные собрания. Принципы и приемы работы с каталогами в библиотеке. Подготовка списка  необходимой литературы. Изучение текста. Составление выписок. Как делать ссылки на источники. </w:t>
      </w:r>
    </w:p>
    <w:p w:rsidR="007039CF" w:rsidRPr="00755336" w:rsidRDefault="007039CF" w:rsidP="007039CF">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Энциклопедии, словари, справочники, путеводители, методическая и иная специальная литература. Словарь музейных терминов. Работа с архивными документами Государственного архива в г. Ирбите. Работа с архивами в Интернет сети. </w:t>
      </w:r>
    </w:p>
    <w:p w:rsidR="007039CF" w:rsidRPr="00755336" w:rsidRDefault="007039CF" w:rsidP="00FB0474">
      <w:pPr>
        <w:pStyle w:val="a3"/>
        <w:numPr>
          <w:ilvl w:val="0"/>
          <w:numId w:val="79"/>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Предъявление результатов</w:t>
      </w:r>
    </w:p>
    <w:p w:rsidR="007039CF" w:rsidRDefault="007039CF" w:rsidP="007039CF">
      <w:pPr>
        <w:spacing w:line="360" w:lineRule="auto"/>
        <w:ind w:firstLine="567"/>
        <w:jc w:val="both"/>
        <w:rPr>
          <w:rFonts w:ascii="Times New Roman" w:hAnsi="Times New Roman" w:cs="Times New Roman"/>
          <w:sz w:val="28"/>
          <w:szCs w:val="28"/>
        </w:rPr>
      </w:pPr>
      <w:r w:rsidRPr="00755336">
        <w:rPr>
          <w:rFonts w:ascii="Times New Roman" w:hAnsi="Times New Roman" w:cs="Times New Roman"/>
          <w:sz w:val="28"/>
          <w:szCs w:val="28"/>
        </w:rPr>
        <w:t>Предъявление результатов работа музея на научно-практической, краеведческой конференциях. Участие в муниципальных, областных и всероссийских конкурсах.</w:t>
      </w:r>
    </w:p>
    <w:p w:rsidR="007039CF" w:rsidRDefault="007039CF" w:rsidP="007039CF">
      <w:pPr>
        <w:spacing w:line="360" w:lineRule="auto"/>
        <w:ind w:firstLine="567"/>
        <w:jc w:val="both"/>
        <w:rPr>
          <w:rFonts w:ascii="Times New Roman" w:hAnsi="Times New Roman" w:cs="Times New Roman"/>
          <w:b/>
          <w:sz w:val="28"/>
          <w:szCs w:val="28"/>
        </w:rPr>
      </w:pPr>
    </w:p>
    <w:p w:rsidR="007039CF" w:rsidRDefault="007039CF">
      <w:pPr>
        <w:rPr>
          <w:rFonts w:ascii="Times New Roman" w:hAnsi="Times New Roman" w:cs="Times New Roman"/>
          <w:b/>
          <w:sz w:val="28"/>
          <w:szCs w:val="28"/>
        </w:rPr>
      </w:pPr>
      <w:r>
        <w:rPr>
          <w:rFonts w:ascii="Times New Roman" w:hAnsi="Times New Roman" w:cs="Times New Roman"/>
          <w:b/>
          <w:sz w:val="28"/>
          <w:szCs w:val="28"/>
        </w:rPr>
        <w:br w:type="page"/>
      </w:r>
    </w:p>
    <w:tbl>
      <w:tblPr>
        <w:tblW w:w="0" w:type="auto"/>
        <w:tblInd w:w="5495" w:type="dxa"/>
        <w:tblLook w:val="04A0" w:firstRow="1" w:lastRow="0" w:firstColumn="1" w:lastColumn="0" w:noHBand="0" w:noVBand="1"/>
      </w:tblPr>
      <w:tblGrid>
        <w:gridCol w:w="4075"/>
      </w:tblGrid>
      <w:tr w:rsidR="007039CF" w:rsidRPr="007472A8" w:rsidTr="00806FC7">
        <w:tc>
          <w:tcPr>
            <w:tcW w:w="4075" w:type="dxa"/>
            <w:hideMark/>
          </w:tcPr>
          <w:p w:rsidR="007039CF" w:rsidRPr="007472A8" w:rsidRDefault="007039CF" w:rsidP="00806FC7">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7039CF" w:rsidRPr="007472A8" w:rsidRDefault="007039CF" w:rsidP="007039CF">
      <w:pPr>
        <w:tabs>
          <w:tab w:val="left" w:pos="851"/>
        </w:tabs>
        <w:spacing w:after="0"/>
        <w:ind w:firstLine="709"/>
        <w:jc w:val="both"/>
        <w:rPr>
          <w:rFonts w:ascii="Times New Roman" w:eastAsia="MS Mincho" w:hAnsi="Times New Roman" w:cs="Times New Roman"/>
          <w:color w:val="00B050"/>
          <w:sz w:val="28"/>
          <w:szCs w:val="28"/>
          <w:lang w:eastAsia="ja-JP"/>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both"/>
        <w:rPr>
          <w:rFonts w:ascii="Times New Roman" w:eastAsia="Times New Roman" w:hAnsi="Times New Roman" w:cs="Times New Roman"/>
          <w:color w:val="00B050"/>
          <w:sz w:val="28"/>
          <w:szCs w:val="28"/>
          <w:lang w:eastAsia="ru-RU"/>
        </w:rPr>
      </w:pPr>
    </w:p>
    <w:p w:rsidR="007039CF" w:rsidRPr="007472A8" w:rsidRDefault="007039CF" w:rsidP="007039CF">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7039CF" w:rsidRPr="007472A8" w:rsidRDefault="007039CF" w:rsidP="007039CF">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Поисковая-исследовательская работа</w:t>
      </w:r>
      <w:r w:rsidRPr="007472A8">
        <w:rPr>
          <w:rFonts w:ascii="Times New Roman" w:eastAsia="Times New Roman" w:hAnsi="Times New Roman" w:cs="Times New Roman"/>
          <w:b/>
          <w:color w:val="000000"/>
          <w:sz w:val="32"/>
          <w:szCs w:val="28"/>
          <w:lang w:eastAsia="ru-RU"/>
        </w:rPr>
        <w:t>»</w:t>
      </w:r>
    </w:p>
    <w:p w:rsidR="007039CF" w:rsidRPr="007472A8" w:rsidRDefault="007039CF" w:rsidP="007039CF">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7039CF" w:rsidRPr="007472A8" w:rsidRDefault="007039CF" w:rsidP="007039CF">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Юные исследователи</w:t>
      </w: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7039CF" w:rsidRDefault="007039CF" w:rsidP="007039CF">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Сапожникова С.Н.,</w:t>
      </w:r>
    </w:p>
    <w:p w:rsidR="007039CF" w:rsidRPr="00035CF5" w:rsidRDefault="00AF72D3" w:rsidP="00FB0474">
      <w:pPr>
        <w:pStyle w:val="a3"/>
        <w:numPr>
          <w:ilvl w:val="0"/>
          <w:numId w:val="71"/>
        </w:numPr>
        <w:tabs>
          <w:tab w:val="left" w:pos="851"/>
        </w:tab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39CF" w:rsidRPr="00035CF5">
        <w:rPr>
          <w:rFonts w:ascii="Times New Roman" w:eastAsia="Times New Roman" w:hAnsi="Times New Roman" w:cs="Times New Roman"/>
          <w:color w:val="000000"/>
          <w:sz w:val="28"/>
          <w:szCs w:val="28"/>
          <w:lang w:eastAsia="ru-RU"/>
        </w:rPr>
        <w:t>год обучения)</w:t>
      </w:r>
    </w:p>
    <w:p w:rsidR="007039CF" w:rsidRDefault="007039CF" w:rsidP="007039CF">
      <w:pPr>
        <w:jc w:val="both"/>
        <w:rPr>
          <w:rFonts w:ascii="Times New Roman" w:hAnsi="Times New Roman" w:cs="Times New Roman"/>
          <w:sz w:val="28"/>
          <w:szCs w:val="28"/>
        </w:rPr>
      </w:pPr>
    </w:p>
    <w:p w:rsidR="00AF72D3" w:rsidRDefault="00AF72D3" w:rsidP="007039CF">
      <w:pPr>
        <w:spacing w:line="360" w:lineRule="auto"/>
        <w:ind w:firstLine="567"/>
        <w:jc w:val="both"/>
        <w:rPr>
          <w:rFonts w:ascii="Times New Roman" w:hAnsi="Times New Roman" w:cs="Times New Roman"/>
          <w:b/>
          <w:sz w:val="28"/>
          <w:szCs w:val="28"/>
        </w:rPr>
      </w:pPr>
    </w:p>
    <w:p w:rsidR="00AF72D3" w:rsidRDefault="00AF72D3">
      <w:pPr>
        <w:rPr>
          <w:rFonts w:ascii="Times New Roman" w:hAnsi="Times New Roman" w:cs="Times New Roman"/>
          <w:b/>
          <w:sz w:val="28"/>
          <w:szCs w:val="28"/>
        </w:rPr>
      </w:pPr>
      <w:r>
        <w:rPr>
          <w:rFonts w:ascii="Times New Roman" w:hAnsi="Times New Roman" w:cs="Times New Roman"/>
          <w:b/>
          <w:sz w:val="28"/>
          <w:szCs w:val="28"/>
        </w:rPr>
        <w:br w:type="page"/>
      </w:r>
    </w:p>
    <w:p w:rsidR="00AF72D3" w:rsidRPr="00C12E09" w:rsidRDefault="00AF72D3" w:rsidP="00AF72D3">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Pr>
          <w:rFonts w:ascii="Times New Roman" w:eastAsia="Times New Roman" w:hAnsi="Times New Roman" w:cs="Times New Roman"/>
          <w:color w:val="000000"/>
          <w:sz w:val="28"/>
          <w:szCs w:val="28"/>
          <w:lang w:eastAsia="ru-RU"/>
        </w:rPr>
        <w:t>старшего</w:t>
      </w:r>
      <w:r w:rsidRPr="00C12E09">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AF72D3" w:rsidRPr="00C12E09" w:rsidRDefault="00AF72D3" w:rsidP="00AF72D3">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Pr>
          <w:rFonts w:ascii="Times New Roman" w:eastAsia="Times New Roman" w:hAnsi="Times New Roman" w:cs="Times New Roman"/>
          <w:color w:val="000000"/>
          <w:sz w:val="28"/>
          <w:szCs w:val="28"/>
          <w:lang w:eastAsia="ru-RU"/>
        </w:rPr>
        <w:t>38</w:t>
      </w:r>
      <w:r w:rsidRPr="00C12E09">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ов</w:t>
      </w:r>
      <w:r w:rsidRPr="00C12E09">
        <w:rPr>
          <w:rFonts w:ascii="Times New Roman" w:eastAsia="Times New Roman" w:hAnsi="Times New Roman" w:cs="Times New Roman"/>
          <w:color w:val="000000"/>
          <w:sz w:val="28"/>
          <w:szCs w:val="28"/>
          <w:lang w:eastAsia="ru-RU"/>
        </w:rPr>
        <w:t xml:space="preserve"> (в том числе, теоретические занятия – </w:t>
      </w:r>
      <w:r>
        <w:rPr>
          <w:rFonts w:ascii="Times New Roman" w:eastAsia="Times New Roman" w:hAnsi="Times New Roman" w:cs="Times New Roman"/>
          <w:color w:val="000000"/>
          <w:sz w:val="28"/>
          <w:szCs w:val="28"/>
          <w:lang w:eastAsia="ru-RU"/>
        </w:rPr>
        <w:t>7</w:t>
      </w:r>
      <w:r w:rsidRPr="00C12E09">
        <w:rPr>
          <w:rFonts w:ascii="Times New Roman" w:eastAsia="Times New Roman" w:hAnsi="Times New Roman" w:cs="Times New Roman"/>
          <w:color w:val="000000"/>
          <w:sz w:val="28"/>
          <w:szCs w:val="28"/>
          <w:lang w:eastAsia="ru-RU"/>
        </w:rPr>
        <w:t xml:space="preserve">, практические занятия – </w:t>
      </w:r>
      <w:r>
        <w:rPr>
          <w:rFonts w:ascii="Times New Roman" w:eastAsia="Times New Roman" w:hAnsi="Times New Roman" w:cs="Times New Roman"/>
          <w:color w:val="000000"/>
          <w:sz w:val="28"/>
          <w:szCs w:val="28"/>
          <w:lang w:eastAsia="ru-RU"/>
        </w:rPr>
        <w:t>31</w:t>
      </w:r>
      <w:r w:rsidRPr="00C12E09">
        <w:rPr>
          <w:rFonts w:ascii="Times New Roman" w:eastAsia="Times New Roman" w:hAnsi="Times New Roman" w:cs="Times New Roman"/>
          <w:color w:val="000000"/>
          <w:sz w:val="28"/>
          <w:szCs w:val="28"/>
          <w:lang w:eastAsia="ru-RU"/>
        </w:rPr>
        <w:t>).</w:t>
      </w:r>
    </w:p>
    <w:p w:rsidR="00AF72D3" w:rsidRDefault="00AF72D3" w:rsidP="00AF72D3">
      <w:pPr>
        <w:spacing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AF72D3" w:rsidRDefault="00AF72D3" w:rsidP="00FB0474">
      <w:pPr>
        <w:pStyle w:val="a3"/>
        <w:numPr>
          <w:ilvl w:val="0"/>
          <w:numId w:val="80"/>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Учебно-тематическое планирование по курсу</w:t>
      </w:r>
    </w:p>
    <w:p w:rsidR="00AF72D3" w:rsidRDefault="00AF72D3" w:rsidP="00AF72D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«Поисково-исследовательская работа» 2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431"/>
        <w:gridCol w:w="2268"/>
      </w:tblGrid>
      <w:tr w:rsidR="00AF72D3" w:rsidRPr="00755336" w:rsidTr="00AF72D3">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AF72D3">
              <w:rPr>
                <w:rFonts w:ascii="Times New Roman" w:eastAsia="Times New Roman" w:hAnsi="Times New Roman" w:cs="Times New Roman"/>
                <w:b/>
                <w:color w:val="000000"/>
                <w:sz w:val="28"/>
                <w:szCs w:val="28"/>
                <w:lang w:eastAsia="ru-RU"/>
              </w:rPr>
              <w:t>№</w:t>
            </w:r>
          </w:p>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AF72D3">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72D3">
              <w:rPr>
                <w:rFonts w:ascii="Times New Roman" w:eastAsia="Times New Roman" w:hAnsi="Times New Roman" w:cs="Times New Roman"/>
                <w:b/>
                <w:color w:val="000000"/>
                <w:sz w:val="28"/>
                <w:szCs w:val="28"/>
                <w:lang w:eastAsia="ru-RU"/>
              </w:rPr>
              <w:t>Тема</w:t>
            </w:r>
          </w:p>
        </w:tc>
        <w:tc>
          <w:tcPr>
            <w:tcW w:w="3771" w:type="dxa"/>
            <w:gridSpan w:val="3"/>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72D3">
              <w:rPr>
                <w:rFonts w:ascii="Times New Roman" w:eastAsia="Times New Roman" w:hAnsi="Times New Roman" w:cs="Times New Roman"/>
                <w:b/>
                <w:sz w:val="28"/>
                <w:szCs w:val="28"/>
                <w:lang w:eastAsia="ru-RU"/>
              </w:rPr>
              <w:t>Количество часов</w:t>
            </w:r>
          </w:p>
        </w:tc>
        <w:tc>
          <w:tcPr>
            <w:tcW w:w="2268" w:type="dxa"/>
            <w:vMerge w:val="restart"/>
            <w:tcBorders>
              <w:top w:val="single" w:sz="6" w:space="0" w:color="auto"/>
              <w:left w:val="single" w:sz="6" w:space="0" w:color="auto"/>
              <w:right w:val="single" w:sz="6" w:space="0" w:color="auto"/>
            </w:tcBorders>
            <w:shd w:val="clear" w:color="auto" w:fill="FFFFFF"/>
          </w:tcPr>
          <w:p w:rsidR="00AF72D3" w:rsidRPr="00AF72D3" w:rsidRDefault="00AF72D3" w:rsidP="00806FC7">
            <w:pPr>
              <w:spacing w:after="0" w:line="240" w:lineRule="auto"/>
              <w:jc w:val="center"/>
              <w:rPr>
                <w:rFonts w:ascii="Times New Roman" w:eastAsia="Times New Roman" w:hAnsi="Times New Roman" w:cs="Times New Roman"/>
                <w:b/>
                <w:sz w:val="28"/>
                <w:szCs w:val="28"/>
                <w:lang w:eastAsia="ru-RU"/>
              </w:rPr>
            </w:pPr>
            <w:r w:rsidRPr="00AF72D3">
              <w:rPr>
                <w:rFonts w:ascii="Times New Roman" w:eastAsia="Times New Roman" w:hAnsi="Times New Roman" w:cs="Times New Roman"/>
                <w:b/>
                <w:sz w:val="28"/>
                <w:szCs w:val="28"/>
                <w:lang w:eastAsia="ru-RU"/>
              </w:rPr>
              <w:t>Формы контроля</w:t>
            </w:r>
          </w:p>
        </w:tc>
      </w:tr>
      <w:tr w:rsidR="00AF72D3" w:rsidRPr="00755336" w:rsidTr="00AF72D3">
        <w:trPr>
          <w:trHeight w:val="336"/>
        </w:trPr>
        <w:tc>
          <w:tcPr>
            <w:tcW w:w="600" w:type="dxa"/>
            <w:vMerge/>
            <w:tcBorders>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F72D3">
              <w:rPr>
                <w:rFonts w:ascii="Times New Roman" w:eastAsia="Times New Roman" w:hAnsi="Times New Roman" w:cs="Times New Roman"/>
                <w:b/>
                <w:color w:val="000000"/>
                <w:sz w:val="28"/>
                <w:szCs w:val="28"/>
                <w:lang w:eastAsia="ru-RU"/>
              </w:rPr>
              <w:t>Всего</w:t>
            </w:r>
          </w:p>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pacing w:after="0" w:line="240" w:lineRule="auto"/>
              <w:jc w:val="center"/>
              <w:rPr>
                <w:rFonts w:ascii="Times New Roman" w:eastAsia="Times New Roman" w:hAnsi="Times New Roman" w:cs="Times New Roman"/>
                <w:b/>
                <w:sz w:val="28"/>
                <w:szCs w:val="28"/>
                <w:lang w:eastAsia="ru-RU"/>
              </w:rPr>
            </w:pPr>
            <w:r w:rsidRPr="00AF72D3">
              <w:rPr>
                <w:rFonts w:ascii="Times New Roman" w:eastAsia="Times New Roman" w:hAnsi="Times New Roman" w:cs="Times New Roman"/>
                <w:b/>
                <w:sz w:val="28"/>
                <w:szCs w:val="28"/>
                <w:lang w:eastAsia="ru-RU"/>
              </w:rPr>
              <w:t>теория</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F72D3">
              <w:rPr>
                <w:rFonts w:ascii="Times New Roman" w:eastAsia="Times New Roman" w:hAnsi="Times New Roman" w:cs="Times New Roman"/>
                <w:b/>
                <w:sz w:val="28"/>
                <w:szCs w:val="28"/>
                <w:lang w:eastAsia="ru-RU"/>
              </w:rPr>
              <w:t>практика</w:t>
            </w:r>
          </w:p>
        </w:tc>
        <w:tc>
          <w:tcPr>
            <w:tcW w:w="2268" w:type="dxa"/>
            <w:vMerge/>
            <w:tcBorders>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AF72D3" w:rsidRPr="00755336" w:rsidTr="00AF72D3">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color w:val="000000"/>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F72D3">
              <w:rPr>
                <w:rFonts w:ascii="Times New Roman" w:eastAsia="Times New Roman" w:hAnsi="Times New Roman" w:cs="Times New Roman"/>
                <w:color w:val="000000"/>
                <w:sz w:val="28"/>
                <w:szCs w:val="28"/>
                <w:lang w:eastAsia="ru-RU"/>
              </w:rPr>
              <w:t>Краеведческая работа школьного музея</w:t>
            </w:r>
          </w:p>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1</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Собеседование</w:t>
            </w:r>
          </w:p>
        </w:tc>
      </w:tr>
      <w:tr w:rsidR="00AF72D3" w:rsidRPr="00755336" w:rsidTr="00AF72D3">
        <w:trPr>
          <w:trHeight w:val="523"/>
        </w:trPr>
        <w:tc>
          <w:tcPr>
            <w:tcW w:w="60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color w:val="000000"/>
                <w:sz w:val="28"/>
                <w:szCs w:val="28"/>
                <w:lang w:eastAsia="ru-RU"/>
              </w:rPr>
              <w:t>2.</w:t>
            </w:r>
          </w:p>
        </w:tc>
        <w:tc>
          <w:tcPr>
            <w:tcW w:w="300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sz w:val="28"/>
                <w:szCs w:val="28"/>
                <w:lang w:eastAsia="ru-RU"/>
              </w:rPr>
              <w:t>История малой Родины</w:t>
            </w:r>
          </w:p>
        </w:tc>
        <w:tc>
          <w:tcPr>
            <w:tcW w:w="108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color w:val="000000"/>
                <w:sz w:val="28"/>
                <w:szCs w:val="28"/>
                <w:lang w:eastAsia="ru-RU"/>
              </w:rPr>
              <w:t>5</w:t>
            </w:r>
          </w:p>
        </w:tc>
        <w:tc>
          <w:tcPr>
            <w:tcW w:w="126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color w:val="000000"/>
                <w:sz w:val="28"/>
                <w:szCs w:val="28"/>
                <w:lang w:eastAsia="ru-RU"/>
              </w:rPr>
              <w:t>1</w:t>
            </w:r>
          </w:p>
        </w:tc>
        <w:tc>
          <w:tcPr>
            <w:tcW w:w="1431"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color w:val="000000"/>
                <w:sz w:val="28"/>
                <w:szCs w:val="28"/>
                <w:lang w:eastAsia="ru-RU"/>
              </w:rPr>
              <w:t>4</w:t>
            </w:r>
          </w:p>
        </w:tc>
        <w:tc>
          <w:tcPr>
            <w:tcW w:w="2268"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sz w:val="28"/>
                <w:szCs w:val="28"/>
                <w:lang w:eastAsia="ru-RU"/>
              </w:rPr>
              <w:t xml:space="preserve">Собеседование </w:t>
            </w:r>
          </w:p>
        </w:tc>
      </w:tr>
      <w:tr w:rsidR="00AF72D3" w:rsidRPr="00755336" w:rsidTr="00AF72D3">
        <w:trPr>
          <w:trHeight w:val="523"/>
        </w:trPr>
        <w:tc>
          <w:tcPr>
            <w:tcW w:w="60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3.</w:t>
            </w:r>
          </w:p>
        </w:tc>
        <w:tc>
          <w:tcPr>
            <w:tcW w:w="300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sz w:val="28"/>
                <w:szCs w:val="28"/>
                <w:lang w:eastAsia="ru-RU"/>
              </w:rPr>
              <w:t>Военная слава земляков</w:t>
            </w:r>
          </w:p>
        </w:tc>
        <w:tc>
          <w:tcPr>
            <w:tcW w:w="108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color w:val="000000"/>
                <w:sz w:val="28"/>
                <w:szCs w:val="28"/>
                <w:lang w:eastAsia="ru-RU"/>
              </w:rPr>
              <w:t>10</w:t>
            </w:r>
          </w:p>
        </w:tc>
        <w:tc>
          <w:tcPr>
            <w:tcW w:w="126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color w:val="000000"/>
                <w:sz w:val="28"/>
                <w:szCs w:val="28"/>
                <w:lang w:eastAsia="ru-RU"/>
              </w:rPr>
              <w:t>2</w:t>
            </w:r>
          </w:p>
        </w:tc>
        <w:tc>
          <w:tcPr>
            <w:tcW w:w="1431"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color w:val="000000"/>
                <w:sz w:val="28"/>
                <w:szCs w:val="28"/>
                <w:lang w:eastAsia="ru-RU"/>
              </w:rPr>
              <w:t>8</w:t>
            </w:r>
          </w:p>
        </w:tc>
        <w:tc>
          <w:tcPr>
            <w:tcW w:w="2268"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color w:val="000000"/>
                <w:sz w:val="28"/>
                <w:szCs w:val="28"/>
                <w:lang w:eastAsia="ru-RU"/>
              </w:rPr>
              <w:t xml:space="preserve">Творческая </w:t>
            </w:r>
          </w:p>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color w:val="000000"/>
                <w:sz w:val="28"/>
                <w:szCs w:val="28"/>
                <w:lang w:eastAsia="ru-RU"/>
              </w:rPr>
              <w:t>работа</w:t>
            </w:r>
          </w:p>
        </w:tc>
      </w:tr>
      <w:tr w:rsidR="00AF72D3" w:rsidRPr="00755336" w:rsidTr="00AF72D3">
        <w:trPr>
          <w:trHeight w:val="692"/>
        </w:trPr>
        <w:tc>
          <w:tcPr>
            <w:tcW w:w="60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color w:val="000000"/>
                <w:sz w:val="28"/>
                <w:szCs w:val="28"/>
                <w:lang w:eastAsia="ru-RU"/>
              </w:rPr>
              <w:t>4.</w:t>
            </w:r>
          </w:p>
        </w:tc>
        <w:tc>
          <w:tcPr>
            <w:tcW w:w="300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color w:val="000000"/>
                <w:sz w:val="28"/>
                <w:szCs w:val="28"/>
                <w:lang w:eastAsia="ru-RU"/>
              </w:rPr>
              <w:t>Историко-культурные памятники</w:t>
            </w:r>
          </w:p>
        </w:tc>
        <w:tc>
          <w:tcPr>
            <w:tcW w:w="108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color w:val="000000"/>
                <w:sz w:val="28"/>
                <w:szCs w:val="28"/>
                <w:lang w:eastAsia="ru-RU"/>
              </w:rPr>
              <w:t>8</w:t>
            </w:r>
          </w:p>
        </w:tc>
        <w:tc>
          <w:tcPr>
            <w:tcW w:w="126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color w:val="000000"/>
                <w:sz w:val="28"/>
                <w:szCs w:val="28"/>
                <w:lang w:eastAsia="ru-RU"/>
              </w:rPr>
              <w:t>1</w:t>
            </w:r>
          </w:p>
        </w:tc>
        <w:tc>
          <w:tcPr>
            <w:tcW w:w="1431"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color w:val="000000"/>
                <w:sz w:val="28"/>
                <w:szCs w:val="28"/>
                <w:lang w:eastAsia="ru-RU"/>
              </w:rPr>
              <w:t>7</w:t>
            </w:r>
          </w:p>
        </w:tc>
        <w:tc>
          <w:tcPr>
            <w:tcW w:w="2268"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Наблюдение</w:t>
            </w:r>
          </w:p>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Открытие Сквера Памяти</w:t>
            </w:r>
          </w:p>
        </w:tc>
      </w:tr>
      <w:tr w:rsidR="00AF72D3" w:rsidRPr="00755336" w:rsidTr="00AF72D3">
        <w:trPr>
          <w:trHeight w:val="523"/>
        </w:trPr>
        <w:tc>
          <w:tcPr>
            <w:tcW w:w="60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431"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268"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AF72D3" w:rsidRPr="00755336" w:rsidTr="00AF72D3">
        <w:trPr>
          <w:trHeight w:val="264"/>
        </w:trPr>
        <w:tc>
          <w:tcPr>
            <w:tcW w:w="600"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5.</w:t>
            </w:r>
          </w:p>
        </w:tc>
        <w:tc>
          <w:tcPr>
            <w:tcW w:w="3000"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AF72D3">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F72D3">
              <w:rPr>
                <w:rFonts w:ascii="Times New Roman" w:eastAsia="Times New Roman" w:hAnsi="Times New Roman" w:cs="Times New Roman"/>
                <w:color w:val="000000"/>
                <w:sz w:val="28"/>
                <w:szCs w:val="28"/>
                <w:lang w:eastAsia="ru-RU"/>
              </w:rPr>
              <w:t xml:space="preserve">Литературные источники </w:t>
            </w:r>
          </w:p>
        </w:tc>
        <w:tc>
          <w:tcPr>
            <w:tcW w:w="1080"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6</w:t>
            </w:r>
          </w:p>
        </w:tc>
        <w:tc>
          <w:tcPr>
            <w:tcW w:w="1260"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1</w:t>
            </w:r>
          </w:p>
        </w:tc>
        <w:tc>
          <w:tcPr>
            <w:tcW w:w="1431"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5</w:t>
            </w:r>
          </w:p>
        </w:tc>
        <w:tc>
          <w:tcPr>
            <w:tcW w:w="2268"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Собеседование</w:t>
            </w:r>
          </w:p>
        </w:tc>
      </w:tr>
      <w:tr w:rsidR="00AF72D3" w:rsidRPr="00755336" w:rsidTr="00AF72D3">
        <w:trPr>
          <w:trHeight w:val="264"/>
        </w:trPr>
        <w:tc>
          <w:tcPr>
            <w:tcW w:w="600"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6.</w:t>
            </w:r>
          </w:p>
        </w:tc>
        <w:tc>
          <w:tcPr>
            <w:tcW w:w="3000"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4</w:t>
            </w:r>
          </w:p>
        </w:tc>
        <w:tc>
          <w:tcPr>
            <w:tcW w:w="1260"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1</w:t>
            </w:r>
          </w:p>
        </w:tc>
        <w:tc>
          <w:tcPr>
            <w:tcW w:w="1431"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3</w:t>
            </w:r>
          </w:p>
        </w:tc>
        <w:tc>
          <w:tcPr>
            <w:tcW w:w="2268"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Оценка качества работы</w:t>
            </w:r>
          </w:p>
        </w:tc>
      </w:tr>
      <w:tr w:rsidR="00AF72D3" w:rsidRPr="00755336" w:rsidTr="00AF72D3">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F72D3">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38</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7</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31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AF72D3" w:rsidRDefault="00AF72D3" w:rsidP="00AF72D3">
      <w:pPr>
        <w:spacing w:line="360" w:lineRule="auto"/>
        <w:jc w:val="both"/>
        <w:rPr>
          <w:rFonts w:ascii="Times New Roman" w:hAnsi="Times New Roman" w:cs="Times New Roman"/>
          <w:b/>
          <w:sz w:val="28"/>
          <w:szCs w:val="28"/>
        </w:rPr>
      </w:pPr>
    </w:p>
    <w:p w:rsidR="00AF72D3" w:rsidRDefault="00AF72D3" w:rsidP="00FB0474">
      <w:pPr>
        <w:pStyle w:val="a3"/>
        <w:numPr>
          <w:ilvl w:val="0"/>
          <w:numId w:val="80"/>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AF72D3" w:rsidRPr="00E75E40" w:rsidRDefault="00AF72D3" w:rsidP="00FB0474">
      <w:pPr>
        <w:pStyle w:val="a3"/>
        <w:numPr>
          <w:ilvl w:val="0"/>
          <w:numId w:val="81"/>
        </w:numPr>
        <w:spacing w:line="360" w:lineRule="auto"/>
        <w:jc w:val="both"/>
        <w:rPr>
          <w:rFonts w:ascii="Times New Roman" w:hAnsi="Times New Roman" w:cs="Times New Roman"/>
          <w:b/>
          <w:sz w:val="28"/>
          <w:szCs w:val="28"/>
        </w:rPr>
      </w:pPr>
      <w:r w:rsidRPr="00E75E40">
        <w:rPr>
          <w:rFonts w:ascii="Times New Roman" w:hAnsi="Times New Roman" w:cs="Times New Roman"/>
          <w:b/>
          <w:sz w:val="28"/>
          <w:szCs w:val="28"/>
        </w:rPr>
        <w:t>Краеведческая работа школьного музея</w:t>
      </w:r>
    </w:p>
    <w:p w:rsidR="00AF72D3" w:rsidRPr="00755336" w:rsidRDefault="00AF72D3" w:rsidP="00AF72D3">
      <w:pPr>
        <w:spacing w:after="0"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Музей – хранитель местной истории. Уровни краеведческой деятельности – семья, школа, родной край. </w:t>
      </w:r>
    </w:p>
    <w:p w:rsidR="00AF72D3" w:rsidRPr="00755336" w:rsidRDefault="00AF72D3" w:rsidP="00AF72D3">
      <w:pPr>
        <w:spacing w:line="360" w:lineRule="auto"/>
        <w:ind w:firstLine="567"/>
        <w:jc w:val="both"/>
        <w:rPr>
          <w:rFonts w:ascii="Times New Roman" w:hAnsi="Times New Roman" w:cs="Times New Roman"/>
          <w:sz w:val="28"/>
          <w:szCs w:val="28"/>
        </w:rPr>
      </w:pPr>
      <w:r w:rsidRPr="00755336">
        <w:rPr>
          <w:rFonts w:ascii="Times New Roman" w:hAnsi="Times New Roman" w:cs="Times New Roman"/>
          <w:sz w:val="28"/>
          <w:szCs w:val="28"/>
        </w:rPr>
        <w:t>Порядок изучения источников и экспонатов. Отбор и систематизация необходимых сведений</w:t>
      </w:r>
      <w:r>
        <w:rPr>
          <w:rFonts w:ascii="Times New Roman" w:hAnsi="Times New Roman" w:cs="Times New Roman"/>
          <w:sz w:val="28"/>
          <w:szCs w:val="28"/>
        </w:rPr>
        <w:t xml:space="preserve"> и фактов. Использование турист</w:t>
      </w:r>
      <w:r w:rsidRPr="00755336">
        <w:rPr>
          <w:rFonts w:ascii="Times New Roman" w:hAnsi="Times New Roman" w:cs="Times New Roman"/>
          <w:sz w:val="28"/>
          <w:szCs w:val="28"/>
        </w:rPr>
        <w:t xml:space="preserve">ских схем, </w:t>
      </w:r>
      <w:r w:rsidRPr="00755336">
        <w:rPr>
          <w:rFonts w:ascii="Times New Roman" w:hAnsi="Times New Roman" w:cs="Times New Roman"/>
          <w:sz w:val="28"/>
          <w:szCs w:val="28"/>
        </w:rPr>
        <w:lastRenderedPageBreak/>
        <w:t>географических карт, фотографий. Технология социоло</w:t>
      </w:r>
      <w:r>
        <w:rPr>
          <w:rFonts w:ascii="Times New Roman" w:hAnsi="Times New Roman" w:cs="Times New Roman"/>
          <w:sz w:val="28"/>
          <w:szCs w:val="28"/>
        </w:rPr>
        <w:t>гического опроса жителей. Народ</w:t>
      </w:r>
      <w:r w:rsidRPr="00755336">
        <w:rPr>
          <w:rFonts w:ascii="Times New Roman" w:hAnsi="Times New Roman" w:cs="Times New Roman"/>
          <w:sz w:val="28"/>
          <w:szCs w:val="28"/>
        </w:rPr>
        <w:t>ные знания, календарь. Запись воспоминаний. Разработка анкет по сбору информационного материала. Организация сбора экспонатов. Подлинники и макеты. История города как предмет экскурсионного изучения. Задачи поисковой работы, связь с профилем и тематикой музея, с содержанием массовых туристско-краеведческих мероприятий. Основные формы: походы, экспедиции, текущее комплектование, переписка. Плановость, целенаправленность, научная и техническая подготовка поиска. Методика сбора и фиксации материалов. Оформление задания. Инструктивные  требования к организации и проведению походов учащихся.</w:t>
      </w:r>
    </w:p>
    <w:p w:rsidR="00AF72D3" w:rsidRDefault="00AF72D3" w:rsidP="00AF72D3">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Формы краеведческой работы: переписка, встреча, обследование, экскурсия, поход, экспедиция. Организация проектной деятельности. Накапливание материалов по истории и этнографии родного края. Написание рефератов учащимися на темы, связанные с историей, традиционной культурой, бытом, языком народа. Собирание произведений фольклора: народных песен, частушек, сказок, загадок, пословиц, прибауток. Запись народных праздников, обрядов, обычаев, суеверий. Сбор информации и экспонатов. Работа с мемуарной литературой, экспедиционными дневниками, записями воспоминаний и письмами. Разработка и проведение поиска по конкретной, достаточно узкой теме с использованием форм текущего комплектования и целевого двухдневного похода. Защита исследований на научно-практической конференции.</w:t>
      </w:r>
    </w:p>
    <w:p w:rsidR="00AF72D3" w:rsidRPr="00E75E40" w:rsidRDefault="00AF72D3" w:rsidP="00FB0474">
      <w:pPr>
        <w:pStyle w:val="a3"/>
        <w:numPr>
          <w:ilvl w:val="0"/>
          <w:numId w:val="81"/>
        </w:numPr>
        <w:spacing w:line="360" w:lineRule="auto"/>
        <w:jc w:val="both"/>
        <w:rPr>
          <w:rFonts w:ascii="Times New Roman" w:hAnsi="Times New Roman" w:cs="Times New Roman"/>
          <w:b/>
          <w:sz w:val="28"/>
          <w:szCs w:val="28"/>
        </w:rPr>
      </w:pPr>
      <w:r w:rsidRPr="00E75E40">
        <w:rPr>
          <w:rFonts w:ascii="Times New Roman" w:hAnsi="Times New Roman" w:cs="Times New Roman"/>
          <w:b/>
          <w:sz w:val="28"/>
          <w:szCs w:val="28"/>
        </w:rPr>
        <w:t>История малой Родины</w:t>
      </w:r>
    </w:p>
    <w:p w:rsidR="00AF72D3" w:rsidRPr="00755336" w:rsidRDefault="00AF72D3" w:rsidP="00AF72D3">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Мифология по истории заселения родного края. Первые упоминания местности в официальных источниках. Основные вехи истории края в контексте истории государства. Уникальные особенности природы, истории и культуры родного края.</w:t>
      </w:r>
    </w:p>
    <w:p w:rsidR="00AF72D3" w:rsidRPr="00755336" w:rsidRDefault="00AF72D3" w:rsidP="00AF72D3">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lastRenderedPageBreak/>
        <w:t>Практическая часть.</w:t>
      </w:r>
      <w:r w:rsidRPr="00755336">
        <w:rPr>
          <w:rFonts w:ascii="Times New Roman" w:hAnsi="Times New Roman" w:cs="Times New Roman"/>
          <w:sz w:val="28"/>
          <w:szCs w:val="28"/>
        </w:rPr>
        <w:t xml:space="preserve"> Экскурсия по достопримечательным объектам природы, истории и культуры родного края.</w:t>
      </w:r>
    </w:p>
    <w:p w:rsidR="00AF72D3" w:rsidRPr="00755336" w:rsidRDefault="00AF72D3" w:rsidP="00FB0474">
      <w:pPr>
        <w:pStyle w:val="a3"/>
        <w:numPr>
          <w:ilvl w:val="0"/>
          <w:numId w:val="81"/>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Военная слава земляков</w:t>
      </w:r>
    </w:p>
    <w:p w:rsidR="00AF72D3" w:rsidRPr="00755336" w:rsidRDefault="00AF72D3" w:rsidP="00AF72D3">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Pr>
          <w:rFonts w:ascii="Times New Roman" w:hAnsi="Times New Roman" w:cs="Times New Roman"/>
          <w:sz w:val="28"/>
          <w:szCs w:val="28"/>
        </w:rPr>
        <w:t xml:space="preserve"> Сообщения уче</w:t>
      </w:r>
      <w:r w:rsidRPr="00755336">
        <w:rPr>
          <w:rFonts w:ascii="Times New Roman" w:hAnsi="Times New Roman" w:cs="Times New Roman"/>
          <w:sz w:val="28"/>
          <w:szCs w:val="28"/>
        </w:rPr>
        <w:t>ников о выполнении пои</w:t>
      </w:r>
      <w:r>
        <w:rPr>
          <w:rFonts w:ascii="Times New Roman" w:hAnsi="Times New Roman" w:cs="Times New Roman"/>
          <w:sz w:val="28"/>
          <w:szCs w:val="28"/>
        </w:rPr>
        <w:t>сковых заданий, проводится об</w:t>
      </w:r>
      <w:r w:rsidRPr="00755336">
        <w:rPr>
          <w:rFonts w:ascii="Times New Roman" w:hAnsi="Times New Roman" w:cs="Times New Roman"/>
          <w:sz w:val="28"/>
          <w:szCs w:val="28"/>
        </w:rPr>
        <w:t>мен мнениями, орг</w:t>
      </w:r>
      <w:r>
        <w:rPr>
          <w:rFonts w:ascii="Times New Roman" w:hAnsi="Times New Roman" w:cs="Times New Roman"/>
          <w:sz w:val="28"/>
          <w:szCs w:val="28"/>
        </w:rPr>
        <w:t>анизуются индивидуальные и груп</w:t>
      </w:r>
      <w:r w:rsidRPr="00755336">
        <w:rPr>
          <w:rFonts w:ascii="Times New Roman" w:hAnsi="Times New Roman" w:cs="Times New Roman"/>
          <w:sz w:val="28"/>
          <w:szCs w:val="28"/>
        </w:rPr>
        <w:t>повые консультации. Занятия предполагают лекционную, экскурсионную, научно-поисковую форму деятельности учащихся; Военные традиции земляков. Жители родного края – участники ВОВ и других военных действий. Выпускники школы в рядах Вооруженных Сил России. Военные реликвии семьи. Служба в армии - почетная обязанность гражданина России.</w:t>
      </w:r>
    </w:p>
    <w:p w:rsidR="00AF72D3" w:rsidRPr="00755336" w:rsidRDefault="00AF72D3" w:rsidP="00AF72D3">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Составление презентаций, проведение экскурсий в музее, подготовку и проведение мероприятий в музее. Выявление ветеранов ВОВ, выпускников школы - кадровых военных или прошедших действительную военную службу. Сбор информации у родственников и знакомых. Ведение картотеки участников ВОВ и других военных действий. Книга Памяти школы.</w:t>
      </w:r>
    </w:p>
    <w:p w:rsidR="00AF72D3" w:rsidRPr="00755336" w:rsidRDefault="00AF72D3" w:rsidP="00FB0474">
      <w:pPr>
        <w:pStyle w:val="a3"/>
        <w:numPr>
          <w:ilvl w:val="0"/>
          <w:numId w:val="81"/>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Историко-культурные памятники</w:t>
      </w:r>
    </w:p>
    <w:p w:rsidR="00AF72D3" w:rsidRPr="00755336" w:rsidRDefault="00AF72D3" w:rsidP="00AF72D3">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История города. Памятники истории и культуры. Познавательное и воспитательное значение. Многоплановость, комбинированность, движущаяся панорама «экспозиции», характерные особенности автобусных экскурсий. Приемы показа памятных мест, исторических объектов. Организационно-технические условия, правила безопасности, связанные с проведением автобусной экскурсии.</w:t>
      </w:r>
    </w:p>
    <w:p w:rsidR="00AF72D3" w:rsidRPr="00755336" w:rsidRDefault="00AF72D3" w:rsidP="00AF72D3">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 xml:space="preserve">Практическая часть. </w:t>
      </w:r>
      <w:r w:rsidRPr="00755336">
        <w:rPr>
          <w:rFonts w:ascii="Times New Roman" w:hAnsi="Times New Roman" w:cs="Times New Roman"/>
          <w:sz w:val="28"/>
          <w:szCs w:val="28"/>
        </w:rPr>
        <w:t xml:space="preserve"> Посещение музеев Свердловской области. Рассказ и показ в движении, на остановках и с выходом из автобуса.</w:t>
      </w:r>
    </w:p>
    <w:p w:rsidR="00AF72D3" w:rsidRPr="00755336" w:rsidRDefault="00AF72D3" w:rsidP="00FB0474">
      <w:pPr>
        <w:pStyle w:val="a3"/>
        <w:numPr>
          <w:ilvl w:val="0"/>
          <w:numId w:val="81"/>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 xml:space="preserve">Литературные источники </w:t>
      </w:r>
    </w:p>
    <w:p w:rsidR="00AF72D3" w:rsidRPr="00755336" w:rsidRDefault="00AF72D3" w:rsidP="00AF72D3">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lastRenderedPageBreak/>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Где искать литературу. Библиотеки, архивы, личные собрания. Принципы и приемы работы с каталогами в библиотеке. Подготовка списка  необходимой литературы. Изучение текста. Составление выписок. Как делать ссылки на источники. </w:t>
      </w:r>
    </w:p>
    <w:p w:rsidR="00AF72D3" w:rsidRPr="00755336" w:rsidRDefault="00AF72D3" w:rsidP="00AF72D3">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Энциклопедии, словари, справочники, путеводители, методическая и иная специальная литература. Словарь музейных терминов. Работа с архивными документами Государственного архива в г. Ирбите. Работа с архивами в Интернет сети. </w:t>
      </w:r>
    </w:p>
    <w:p w:rsidR="00AF72D3" w:rsidRPr="00755336" w:rsidRDefault="00AF72D3" w:rsidP="00FB0474">
      <w:pPr>
        <w:pStyle w:val="a3"/>
        <w:numPr>
          <w:ilvl w:val="0"/>
          <w:numId w:val="81"/>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Предъявление результатов</w:t>
      </w:r>
    </w:p>
    <w:p w:rsidR="00CA7704" w:rsidRPr="00AF72D3" w:rsidRDefault="00AF72D3" w:rsidP="00AF72D3">
      <w:pPr>
        <w:spacing w:line="360" w:lineRule="auto"/>
        <w:ind w:firstLine="567"/>
        <w:jc w:val="both"/>
        <w:rPr>
          <w:rFonts w:ascii="Times New Roman" w:hAnsi="Times New Roman" w:cs="Times New Roman"/>
          <w:sz w:val="28"/>
          <w:szCs w:val="28"/>
        </w:rPr>
      </w:pPr>
      <w:r w:rsidRPr="00755336">
        <w:rPr>
          <w:rFonts w:ascii="Times New Roman" w:hAnsi="Times New Roman" w:cs="Times New Roman"/>
          <w:sz w:val="28"/>
          <w:szCs w:val="28"/>
        </w:rPr>
        <w:t>Предъявление результатов работа музея на научно-практической, краеведческой конференциях. Участие в муниципальных, областных и всероссийских конкурсах.</w:t>
      </w:r>
      <w:r w:rsidR="00060B14" w:rsidRPr="00AF72D3">
        <w:rPr>
          <w:rFonts w:ascii="Times New Roman" w:hAnsi="Times New Roman" w:cs="Times New Roman"/>
          <w:b/>
          <w:sz w:val="28"/>
          <w:szCs w:val="28"/>
        </w:rPr>
        <w:br w:type="page"/>
      </w:r>
    </w:p>
    <w:tbl>
      <w:tblPr>
        <w:tblW w:w="0" w:type="auto"/>
        <w:tblInd w:w="5495" w:type="dxa"/>
        <w:tblLook w:val="04A0" w:firstRow="1" w:lastRow="0" w:firstColumn="1" w:lastColumn="0" w:noHBand="0" w:noVBand="1"/>
      </w:tblPr>
      <w:tblGrid>
        <w:gridCol w:w="4075"/>
      </w:tblGrid>
      <w:tr w:rsidR="00CA7704" w:rsidRPr="007472A8" w:rsidTr="00C44AAC">
        <w:tc>
          <w:tcPr>
            <w:tcW w:w="4075" w:type="dxa"/>
            <w:hideMark/>
          </w:tcPr>
          <w:p w:rsidR="00CA7704" w:rsidRPr="007472A8" w:rsidRDefault="00CA7704" w:rsidP="00C44AAC">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CA7704" w:rsidRPr="007472A8" w:rsidRDefault="00CA7704" w:rsidP="00CA7704">
      <w:pPr>
        <w:tabs>
          <w:tab w:val="left" w:pos="851"/>
        </w:tabs>
        <w:spacing w:after="0"/>
        <w:ind w:firstLine="709"/>
        <w:jc w:val="both"/>
        <w:rPr>
          <w:rFonts w:ascii="Times New Roman" w:eastAsia="MS Mincho" w:hAnsi="Times New Roman" w:cs="Times New Roman"/>
          <w:color w:val="00B050"/>
          <w:sz w:val="28"/>
          <w:szCs w:val="28"/>
          <w:lang w:eastAsia="ja-JP"/>
        </w:rPr>
      </w:pPr>
    </w:p>
    <w:p w:rsidR="00CA7704" w:rsidRPr="007472A8" w:rsidRDefault="00CA7704" w:rsidP="00CA7704">
      <w:pPr>
        <w:tabs>
          <w:tab w:val="left" w:pos="851"/>
        </w:tabs>
        <w:spacing w:after="0"/>
        <w:ind w:firstLine="709"/>
        <w:jc w:val="both"/>
        <w:rPr>
          <w:rFonts w:ascii="Times New Roman" w:eastAsia="Times New Roman" w:hAnsi="Times New Roman" w:cs="Times New Roman"/>
          <w:color w:val="00B050"/>
          <w:sz w:val="28"/>
          <w:szCs w:val="28"/>
          <w:lang w:eastAsia="ru-RU"/>
        </w:rPr>
      </w:pPr>
    </w:p>
    <w:p w:rsidR="00CA7704" w:rsidRPr="007472A8" w:rsidRDefault="00CA7704" w:rsidP="00CA7704">
      <w:pPr>
        <w:tabs>
          <w:tab w:val="left" w:pos="851"/>
        </w:tabs>
        <w:spacing w:after="0"/>
        <w:ind w:firstLine="709"/>
        <w:jc w:val="both"/>
        <w:rPr>
          <w:rFonts w:ascii="Times New Roman" w:eastAsia="Times New Roman" w:hAnsi="Times New Roman" w:cs="Times New Roman"/>
          <w:color w:val="00B050"/>
          <w:sz w:val="28"/>
          <w:szCs w:val="28"/>
          <w:lang w:eastAsia="ru-RU"/>
        </w:rPr>
      </w:pPr>
    </w:p>
    <w:p w:rsidR="00CA7704" w:rsidRPr="007472A8" w:rsidRDefault="00CA7704" w:rsidP="00CA7704">
      <w:pPr>
        <w:tabs>
          <w:tab w:val="left" w:pos="851"/>
        </w:tabs>
        <w:spacing w:after="0"/>
        <w:ind w:firstLine="709"/>
        <w:jc w:val="both"/>
        <w:rPr>
          <w:rFonts w:ascii="Times New Roman" w:eastAsia="Times New Roman" w:hAnsi="Times New Roman" w:cs="Times New Roman"/>
          <w:color w:val="00B050"/>
          <w:sz w:val="28"/>
          <w:szCs w:val="28"/>
          <w:lang w:eastAsia="ru-RU"/>
        </w:rPr>
      </w:pPr>
    </w:p>
    <w:p w:rsidR="00CA7704" w:rsidRPr="007472A8" w:rsidRDefault="00CA7704" w:rsidP="00CA7704">
      <w:pPr>
        <w:tabs>
          <w:tab w:val="left" w:pos="851"/>
        </w:tabs>
        <w:spacing w:after="0"/>
        <w:ind w:firstLine="709"/>
        <w:jc w:val="both"/>
        <w:rPr>
          <w:rFonts w:ascii="Times New Roman" w:eastAsia="Times New Roman" w:hAnsi="Times New Roman" w:cs="Times New Roman"/>
          <w:color w:val="00B050"/>
          <w:sz w:val="28"/>
          <w:szCs w:val="28"/>
          <w:lang w:eastAsia="ru-RU"/>
        </w:rPr>
      </w:pPr>
    </w:p>
    <w:p w:rsidR="00CA7704" w:rsidRPr="007472A8" w:rsidRDefault="00CA7704" w:rsidP="00CA7704">
      <w:pPr>
        <w:tabs>
          <w:tab w:val="left" w:pos="851"/>
        </w:tabs>
        <w:spacing w:after="0"/>
        <w:ind w:firstLine="709"/>
        <w:jc w:val="both"/>
        <w:rPr>
          <w:rFonts w:ascii="Times New Roman" w:eastAsia="Times New Roman" w:hAnsi="Times New Roman" w:cs="Times New Roman"/>
          <w:color w:val="00B050"/>
          <w:sz w:val="28"/>
          <w:szCs w:val="28"/>
          <w:lang w:eastAsia="ru-RU"/>
        </w:rPr>
      </w:pPr>
    </w:p>
    <w:p w:rsidR="00CA7704" w:rsidRPr="007472A8" w:rsidRDefault="00CA7704" w:rsidP="00CA7704">
      <w:pPr>
        <w:tabs>
          <w:tab w:val="left" w:pos="851"/>
        </w:tabs>
        <w:spacing w:after="0"/>
        <w:ind w:firstLine="709"/>
        <w:jc w:val="both"/>
        <w:rPr>
          <w:rFonts w:ascii="Times New Roman" w:eastAsia="Times New Roman" w:hAnsi="Times New Roman" w:cs="Times New Roman"/>
          <w:color w:val="00B050"/>
          <w:sz w:val="28"/>
          <w:szCs w:val="28"/>
          <w:lang w:eastAsia="ru-RU"/>
        </w:rPr>
      </w:pPr>
    </w:p>
    <w:p w:rsidR="00CA7704" w:rsidRPr="007472A8" w:rsidRDefault="00CA7704" w:rsidP="00CA7704">
      <w:pPr>
        <w:tabs>
          <w:tab w:val="left" w:pos="851"/>
        </w:tabs>
        <w:spacing w:after="0"/>
        <w:ind w:firstLine="709"/>
        <w:jc w:val="both"/>
        <w:rPr>
          <w:rFonts w:ascii="Times New Roman" w:eastAsia="Times New Roman" w:hAnsi="Times New Roman" w:cs="Times New Roman"/>
          <w:color w:val="00B050"/>
          <w:sz w:val="28"/>
          <w:szCs w:val="28"/>
          <w:lang w:eastAsia="ru-RU"/>
        </w:rPr>
      </w:pPr>
    </w:p>
    <w:p w:rsidR="00CA7704" w:rsidRPr="007472A8" w:rsidRDefault="00CA7704" w:rsidP="00CA7704">
      <w:pPr>
        <w:tabs>
          <w:tab w:val="left" w:pos="851"/>
        </w:tabs>
        <w:spacing w:after="0"/>
        <w:ind w:firstLine="709"/>
        <w:jc w:val="both"/>
        <w:rPr>
          <w:rFonts w:ascii="Times New Roman" w:eastAsia="Times New Roman" w:hAnsi="Times New Roman" w:cs="Times New Roman"/>
          <w:color w:val="00B050"/>
          <w:sz w:val="28"/>
          <w:szCs w:val="28"/>
          <w:lang w:eastAsia="ru-RU"/>
        </w:rPr>
      </w:pPr>
    </w:p>
    <w:p w:rsidR="00CA7704" w:rsidRPr="007472A8" w:rsidRDefault="00CA7704" w:rsidP="00CA7704">
      <w:pPr>
        <w:tabs>
          <w:tab w:val="left" w:pos="851"/>
        </w:tabs>
        <w:spacing w:after="0"/>
        <w:ind w:firstLine="709"/>
        <w:jc w:val="both"/>
        <w:rPr>
          <w:rFonts w:ascii="Times New Roman" w:eastAsia="Times New Roman" w:hAnsi="Times New Roman" w:cs="Times New Roman"/>
          <w:color w:val="00B050"/>
          <w:sz w:val="28"/>
          <w:szCs w:val="28"/>
          <w:lang w:eastAsia="ru-RU"/>
        </w:rPr>
      </w:pPr>
    </w:p>
    <w:p w:rsidR="00CA7704" w:rsidRPr="007472A8" w:rsidRDefault="00CA7704" w:rsidP="00CA7704">
      <w:pPr>
        <w:tabs>
          <w:tab w:val="left" w:pos="851"/>
        </w:tabs>
        <w:spacing w:after="0"/>
        <w:ind w:firstLine="709"/>
        <w:jc w:val="both"/>
        <w:rPr>
          <w:rFonts w:ascii="Times New Roman" w:eastAsia="Times New Roman" w:hAnsi="Times New Roman" w:cs="Times New Roman"/>
          <w:color w:val="00B050"/>
          <w:sz w:val="28"/>
          <w:szCs w:val="28"/>
          <w:lang w:eastAsia="ru-RU"/>
        </w:rPr>
      </w:pPr>
    </w:p>
    <w:p w:rsidR="00CA7704" w:rsidRPr="007472A8" w:rsidRDefault="00CA7704" w:rsidP="00CA7704">
      <w:pPr>
        <w:tabs>
          <w:tab w:val="left" w:pos="851"/>
        </w:tabs>
        <w:spacing w:after="0"/>
        <w:ind w:firstLine="709"/>
        <w:jc w:val="both"/>
        <w:rPr>
          <w:rFonts w:ascii="Times New Roman" w:eastAsia="Times New Roman" w:hAnsi="Times New Roman" w:cs="Times New Roman"/>
          <w:color w:val="00B050"/>
          <w:sz w:val="28"/>
          <w:szCs w:val="28"/>
          <w:lang w:eastAsia="ru-RU"/>
        </w:rPr>
      </w:pPr>
    </w:p>
    <w:p w:rsidR="00CA7704" w:rsidRPr="007472A8" w:rsidRDefault="00CA7704" w:rsidP="00CA7704">
      <w:pPr>
        <w:tabs>
          <w:tab w:val="left" w:pos="851"/>
        </w:tabs>
        <w:spacing w:after="0"/>
        <w:ind w:firstLine="709"/>
        <w:jc w:val="both"/>
        <w:rPr>
          <w:rFonts w:ascii="Times New Roman" w:eastAsia="Times New Roman" w:hAnsi="Times New Roman" w:cs="Times New Roman"/>
          <w:color w:val="00B050"/>
          <w:sz w:val="28"/>
          <w:szCs w:val="28"/>
          <w:lang w:eastAsia="ru-RU"/>
        </w:rPr>
      </w:pPr>
    </w:p>
    <w:p w:rsidR="00CA7704" w:rsidRPr="007472A8" w:rsidRDefault="00CA7704" w:rsidP="00CA7704">
      <w:pPr>
        <w:tabs>
          <w:tab w:val="left" w:pos="851"/>
        </w:tabs>
        <w:spacing w:after="0"/>
        <w:ind w:firstLine="709"/>
        <w:jc w:val="both"/>
        <w:rPr>
          <w:rFonts w:ascii="Times New Roman" w:eastAsia="Times New Roman" w:hAnsi="Times New Roman" w:cs="Times New Roman"/>
          <w:color w:val="00B050"/>
          <w:sz w:val="28"/>
          <w:szCs w:val="28"/>
          <w:lang w:eastAsia="ru-RU"/>
        </w:rPr>
      </w:pPr>
    </w:p>
    <w:p w:rsidR="00CA7704" w:rsidRPr="007472A8" w:rsidRDefault="00CA7704" w:rsidP="00CA7704">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CA7704" w:rsidRPr="007472A8" w:rsidRDefault="00CA7704" w:rsidP="00CA7704">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Поисковая-исследовательская работа</w:t>
      </w:r>
      <w:r w:rsidRPr="007472A8">
        <w:rPr>
          <w:rFonts w:ascii="Times New Roman" w:eastAsia="Times New Roman" w:hAnsi="Times New Roman" w:cs="Times New Roman"/>
          <w:b/>
          <w:color w:val="000000"/>
          <w:sz w:val="32"/>
          <w:szCs w:val="28"/>
          <w:lang w:eastAsia="ru-RU"/>
        </w:rPr>
        <w:t>»</w:t>
      </w:r>
    </w:p>
    <w:p w:rsidR="00CA7704" w:rsidRPr="007472A8" w:rsidRDefault="00CA7704" w:rsidP="00CA7704">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CA7704" w:rsidRPr="007472A8" w:rsidRDefault="00CA7704" w:rsidP="00CA7704">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Юный краевед</w:t>
      </w:r>
      <w:r w:rsidRPr="007472A8">
        <w:rPr>
          <w:rFonts w:ascii="Times New Roman" w:eastAsia="Times New Roman" w:hAnsi="Times New Roman" w:cs="Times New Roman"/>
          <w:color w:val="000000"/>
          <w:sz w:val="28"/>
          <w:szCs w:val="28"/>
          <w:lang w:eastAsia="ru-RU"/>
        </w:rPr>
        <w:t>»,</w:t>
      </w:r>
    </w:p>
    <w:p w:rsidR="00CA7704" w:rsidRDefault="00CA7704" w:rsidP="00CA7704">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Новгородова В.В.,</w:t>
      </w:r>
    </w:p>
    <w:p w:rsidR="00CA7704" w:rsidRDefault="00CA7704" w:rsidP="00CA7704">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год обучения</w:t>
      </w:r>
      <w:r w:rsidRPr="007472A8">
        <w:rPr>
          <w:rFonts w:ascii="Times New Roman" w:eastAsia="Times New Roman" w:hAnsi="Times New Roman" w:cs="Times New Roman"/>
          <w:color w:val="000000"/>
          <w:sz w:val="28"/>
          <w:szCs w:val="28"/>
          <w:lang w:eastAsia="ru-RU"/>
        </w:rPr>
        <w:t>)</w:t>
      </w:r>
    </w:p>
    <w:p w:rsidR="00CA7704" w:rsidRDefault="00CA7704" w:rsidP="00CA7704">
      <w:pPr>
        <w:jc w:val="both"/>
        <w:rPr>
          <w:rFonts w:ascii="Times New Roman" w:hAnsi="Times New Roman" w:cs="Times New Roman"/>
          <w:sz w:val="28"/>
          <w:szCs w:val="28"/>
        </w:rPr>
      </w:pPr>
    </w:p>
    <w:p w:rsidR="00CA7704" w:rsidRDefault="00CA7704" w:rsidP="00CA7704">
      <w:pPr>
        <w:rPr>
          <w:rFonts w:ascii="Times New Roman" w:hAnsi="Times New Roman" w:cs="Times New Roman"/>
          <w:sz w:val="28"/>
          <w:szCs w:val="28"/>
        </w:rPr>
      </w:pPr>
      <w:r>
        <w:rPr>
          <w:rFonts w:ascii="Times New Roman" w:hAnsi="Times New Roman" w:cs="Times New Roman"/>
          <w:sz w:val="28"/>
          <w:szCs w:val="28"/>
        </w:rPr>
        <w:br w:type="page"/>
      </w:r>
    </w:p>
    <w:p w:rsidR="00CA7704" w:rsidRPr="00C12E09" w:rsidRDefault="00CA7704" w:rsidP="00CA7704">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C15B9F">
        <w:rPr>
          <w:rFonts w:ascii="Times New Roman" w:eastAsia="Times New Roman" w:hAnsi="Times New Roman" w:cs="Times New Roman"/>
          <w:color w:val="000000"/>
          <w:sz w:val="28"/>
          <w:szCs w:val="28"/>
          <w:lang w:eastAsia="ru-RU"/>
        </w:rPr>
        <w:t xml:space="preserve">младшего, </w:t>
      </w:r>
      <w:r w:rsidRPr="00C12E09">
        <w:rPr>
          <w:rFonts w:ascii="Times New Roman" w:eastAsia="Times New Roman" w:hAnsi="Times New Roman" w:cs="Times New Roman"/>
          <w:color w:val="000000"/>
          <w:sz w:val="28"/>
          <w:szCs w:val="28"/>
          <w:lang w:eastAsia="ru-RU"/>
        </w:rPr>
        <w:t>среднего</w:t>
      </w:r>
      <w:r w:rsidR="00C15B9F">
        <w:rPr>
          <w:rFonts w:ascii="Times New Roman" w:eastAsia="Times New Roman" w:hAnsi="Times New Roman" w:cs="Times New Roman"/>
          <w:color w:val="000000"/>
          <w:sz w:val="28"/>
          <w:szCs w:val="28"/>
          <w:lang w:eastAsia="ru-RU"/>
        </w:rPr>
        <w:t xml:space="preserve"> и старшего</w:t>
      </w:r>
      <w:r w:rsidRPr="00C12E09">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CA7704" w:rsidRPr="006506D7" w:rsidRDefault="00CA7704" w:rsidP="00CA7704">
      <w:pPr>
        <w:spacing w:after="0" w:line="360" w:lineRule="auto"/>
        <w:ind w:firstLine="567"/>
        <w:jc w:val="both"/>
        <w:rPr>
          <w:rFonts w:ascii="Times New Roman" w:eastAsia="Times New Roman" w:hAnsi="Times New Roman" w:cs="Times New Roman"/>
          <w:sz w:val="28"/>
          <w:szCs w:val="28"/>
          <w:lang w:eastAsia="ru-RU"/>
        </w:rPr>
      </w:pPr>
      <w:r w:rsidRPr="006506D7">
        <w:rPr>
          <w:rFonts w:ascii="Times New Roman" w:eastAsia="Times New Roman" w:hAnsi="Times New Roman" w:cs="Times New Roman"/>
          <w:sz w:val="28"/>
          <w:szCs w:val="28"/>
          <w:lang w:eastAsia="ru-RU"/>
        </w:rPr>
        <w:t xml:space="preserve">Занятия проводятся </w:t>
      </w:r>
      <w:r w:rsidR="006506D7" w:rsidRPr="006506D7">
        <w:rPr>
          <w:rFonts w:ascii="Times New Roman" w:eastAsia="Times New Roman" w:hAnsi="Times New Roman" w:cs="Times New Roman"/>
          <w:sz w:val="28"/>
          <w:szCs w:val="28"/>
          <w:lang w:eastAsia="ru-RU"/>
        </w:rPr>
        <w:t>4</w:t>
      </w:r>
      <w:r w:rsidRPr="006506D7">
        <w:rPr>
          <w:rFonts w:ascii="Times New Roman" w:eastAsia="Times New Roman" w:hAnsi="Times New Roman" w:cs="Times New Roman"/>
          <w:sz w:val="28"/>
          <w:szCs w:val="28"/>
          <w:lang w:eastAsia="ru-RU"/>
        </w:rPr>
        <w:t xml:space="preserve"> раза в неделю с нагрузкой </w:t>
      </w:r>
      <w:r w:rsidR="006506D7" w:rsidRPr="006506D7">
        <w:rPr>
          <w:rFonts w:ascii="Times New Roman" w:eastAsia="Times New Roman" w:hAnsi="Times New Roman" w:cs="Times New Roman"/>
          <w:sz w:val="28"/>
          <w:szCs w:val="28"/>
          <w:lang w:eastAsia="ru-RU"/>
        </w:rPr>
        <w:t>3</w:t>
      </w:r>
      <w:r w:rsidRPr="006506D7">
        <w:rPr>
          <w:rFonts w:ascii="Times New Roman" w:eastAsia="Times New Roman" w:hAnsi="Times New Roman" w:cs="Times New Roman"/>
          <w:sz w:val="28"/>
          <w:szCs w:val="28"/>
          <w:lang w:eastAsia="ru-RU"/>
        </w:rPr>
        <w:t xml:space="preserve"> часа.</w:t>
      </w:r>
    </w:p>
    <w:p w:rsidR="00CA7704" w:rsidRPr="00C12E09" w:rsidRDefault="00CA7704" w:rsidP="00CA7704">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Pr>
          <w:rFonts w:ascii="Times New Roman" w:eastAsia="Times New Roman" w:hAnsi="Times New Roman" w:cs="Times New Roman"/>
          <w:color w:val="000000"/>
          <w:sz w:val="28"/>
          <w:szCs w:val="28"/>
          <w:lang w:eastAsia="ru-RU"/>
        </w:rPr>
        <w:t>163</w:t>
      </w:r>
      <w:r w:rsidRPr="00C12E09">
        <w:rPr>
          <w:rFonts w:ascii="Times New Roman" w:eastAsia="Times New Roman" w:hAnsi="Times New Roman" w:cs="Times New Roman"/>
          <w:color w:val="000000"/>
          <w:sz w:val="28"/>
          <w:szCs w:val="28"/>
          <w:lang w:eastAsia="ru-RU"/>
        </w:rPr>
        <w:t xml:space="preserve"> часа (в том числе, теоретические занятия – </w:t>
      </w:r>
      <w:r>
        <w:rPr>
          <w:rFonts w:ascii="Times New Roman" w:eastAsia="Times New Roman" w:hAnsi="Times New Roman" w:cs="Times New Roman"/>
          <w:color w:val="000000"/>
          <w:sz w:val="28"/>
          <w:szCs w:val="28"/>
          <w:lang w:eastAsia="ru-RU"/>
        </w:rPr>
        <w:t>37</w:t>
      </w:r>
      <w:r w:rsidRPr="00C12E09">
        <w:rPr>
          <w:rFonts w:ascii="Times New Roman" w:eastAsia="Times New Roman" w:hAnsi="Times New Roman" w:cs="Times New Roman"/>
          <w:color w:val="000000"/>
          <w:sz w:val="28"/>
          <w:szCs w:val="28"/>
          <w:lang w:eastAsia="ru-RU"/>
        </w:rPr>
        <w:t xml:space="preserve">, практические занятия – </w:t>
      </w:r>
      <w:r>
        <w:rPr>
          <w:rFonts w:ascii="Times New Roman" w:eastAsia="Times New Roman" w:hAnsi="Times New Roman" w:cs="Times New Roman"/>
          <w:color w:val="000000"/>
          <w:sz w:val="28"/>
          <w:szCs w:val="28"/>
          <w:lang w:eastAsia="ru-RU"/>
        </w:rPr>
        <w:t>126</w:t>
      </w:r>
      <w:r w:rsidRPr="00C12E09">
        <w:rPr>
          <w:rFonts w:ascii="Times New Roman" w:eastAsia="Times New Roman" w:hAnsi="Times New Roman" w:cs="Times New Roman"/>
          <w:color w:val="000000"/>
          <w:sz w:val="28"/>
          <w:szCs w:val="28"/>
          <w:lang w:eastAsia="ru-RU"/>
        </w:rPr>
        <w:t>).</w:t>
      </w:r>
    </w:p>
    <w:p w:rsidR="00CA7704" w:rsidRDefault="00CA7704" w:rsidP="00CA7704">
      <w:pPr>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560"/>
        <w:gridCol w:w="1416"/>
        <w:gridCol w:w="1630"/>
        <w:gridCol w:w="1631"/>
      </w:tblGrid>
      <w:tr w:rsidR="006506D7" w:rsidRPr="00BF06CC" w:rsidTr="00601E1E">
        <w:trPr>
          <w:cantSplit/>
          <w:trHeight w:val="521"/>
        </w:trPr>
        <w:tc>
          <w:tcPr>
            <w:tcW w:w="1985" w:type="dxa"/>
            <w:tcBorders>
              <w:top w:val="single" w:sz="4" w:space="0" w:color="auto"/>
              <w:left w:val="single" w:sz="4" w:space="0" w:color="auto"/>
              <w:bottom w:val="single" w:sz="4" w:space="0" w:color="auto"/>
              <w:right w:val="single" w:sz="4" w:space="0" w:color="auto"/>
            </w:tcBorders>
          </w:tcPr>
          <w:p w:rsidR="006506D7" w:rsidRPr="00BF06CC" w:rsidRDefault="006506D7"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Понедельник</w:t>
            </w:r>
          </w:p>
        </w:tc>
        <w:tc>
          <w:tcPr>
            <w:tcW w:w="1559" w:type="dxa"/>
            <w:tcBorders>
              <w:top w:val="single" w:sz="4" w:space="0" w:color="auto"/>
              <w:left w:val="single" w:sz="4" w:space="0" w:color="auto"/>
              <w:bottom w:val="single" w:sz="4" w:space="0" w:color="auto"/>
              <w:right w:val="single" w:sz="4" w:space="0" w:color="auto"/>
            </w:tcBorders>
          </w:tcPr>
          <w:p w:rsidR="006506D7" w:rsidRPr="00BF06CC" w:rsidRDefault="006506D7"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Вторник</w:t>
            </w:r>
          </w:p>
        </w:tc>
        <w:tc>
          <w:tcPr>
            <w:tcW w:w="1560" w:type="dxa"/>
            <w:tcBorders>
              <w:top w:val="single" w:sz="4" w:space="0" w:color="auto"/>
              <w:left w:val="single" w:sz="4" w:space="0" w:color="auto"/>
              <w:bottom w:val="single" w:sz="4" w:space="0" w:color="auto"/>
              <w:right w:val="single" w:sz="4" w:space="0" w:color="auto"/>
            </w:tcBorders>
          </w:tcPr>
          <w:p w:rsidR="006506D7" w:rsidRPr="00BF06CC" w:rsidRDefault="006506D7"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Среда</w:t>
            </w:r>
          </w:p>
        </w:tc>
        <w:tc>
          <w:tcPr>
            <w:tcW w:w="1416" w:type="dxa"/>
            <w:tcBorders>
              <w:top w:val="single" w:sz="4" w:space="0" w:color="auto"/>
              <w:left w:val="single" w:sz="4" w:space="0" w:color="auto"/>
              <w:bottom w:val="single" w:sz="4" w:space="0" w:color="auto"/>
              <w:right w:val="single" w:sz="4" w:space="0" w:color="auto"/>
            </w:tcBorders>
          </w:tcPr>
          <w:p w:rsidR="006506D7" w:rsidRPr="00BF06CC" w:rsidRDefault="006506D7"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Четверг</w:t>
            </w:r>
          </w:p>
        </w:tc>
        <w:tc>
          <w:tcPr>
            <w:tcW w:w="1630" w:type="dxa"/>
            <w:tcBorders>
              <w:top w:val="single" w:sz="4" w:space="0" w:color="auto"/>
              <w:left w:val="single" w:sz="4" w:space="0" w:color="auto"/>
              <w:bottom w:val="single" w:sz="4" w:space="0" w:color="auto"/>
              <w:right w:val="single" w:sz="4" w:space="0" w:color="auto"/>
            </w:tcBorders>
          </w:tcPr>
          <w:p w:rsidR="006506D7" w:rsidRPr="00BF06CC" w:rsidRDefault="006506D7"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Пятница</w:t>
            </w:r>
          </w:p>
        </w:tc>
        <w:tc>
          <w:tcPr>
            <w:tcW w:w="1631" w:type="dxa"/>
            <w:tcBorders>
              <w:top w:val="single" w:sz="4" w:space="0" w:color="auto"/>
              <w:left w:val="single" w:sz="4" w:space="0" w:color="auto"/>
              <w:bottom w:val="single" w:sz="4" w:space="0" w:color="auto"/>
              <w:right w:val="single" w:sz="4" w:space="0" w:color="auto"/>
            </w:tcBorders>
          </w:tcPr>
          <w:p w:rsidR="006506D7" w:rsidRPr="00BF06CC" w:rsidRDefault="006506D7"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Суббота</w:t>
            </w:r>
          </w:p>
        </w:tc>
      </w:tr>
      <w:tr w:rsidR="006506D7" w:rsidRPr="00BF06CC" w:rsidTr="00601E1E">
        <w:trPr>
          <w:cantSplit/>
          <w:trHeight w:val="922"/>
        </w:trPr>
        <w:tc>
          <w:tcPr>
            <w:tcW w:w="1985" w:type="dxa"/>
            <w:tcBorders>
              <w:top w:val="single" w:sz="4" w:space="0" w:color="auto"/>
              <w:left w:val="single" w:sz="4" w:space="0" w:color="auto"/>
              <w:bottom w:val="single" w:sz="4" w:space="0" w:color="auto"/>
              <w:right w:val="single" w:sz="4" w:space="0" w:color="auto"/>
            </w:tcBorders>
          </w:tcPr>
          <w:p w:rsidR="006506D7" w:rsidRPr="00033222" w:rsidRDefault="006506D7" w:rsidP="00601E1E">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11.35-12.20</w:t>
            </w:r>
          </w:p>
          <w:p w:rsidR="006506D7" w:rsidRPr="00033222" w:rsidRDefault="006506D7" w:rsidP="00601E1E">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12.30-13.15</w:t>
            </w:r>
          </w:p>
          <w:p w:rsidR="006506D7" w:rsidRPr="00033222" w:rsidRDefault="006506D7" w:rsidP="00601E1E">
            <w:pPr>
              <w:spacing w:after="0" w:line="240" w:lineRule="auto"/>
              <w:jc w:val="center"/>
              <w:rPr>
                <w:rFonts w:ascii="Times New Roman" w:eastAsia="Calibri" w:hAnsi="Times New Roman" w:cs="Times New Roman"/>
                <w:b/>
                <w:sz w:val="24"/>
                <w:szCs w:val="24"/>
              </w:rPr>
            </w:pPr>
            <w:r w:rsidRPr="00033222">
              <w:rPr>
                <w:rFonts w:ascii="Times New Roman" w:eastAsia="Calibri" w:hAnsi="Times New Roman" w:cs="Times New Roman"/>
                <w:sz w:val="24"/>
                <w:szCs w:val="24"/>
              </w:rPr>
              <w:t>13.25-14.10</w:t>
            </w:r>
          </w:p>
        </w:tc>
        <w:tc>
          <w:tcPr>
            <w:tcW w:w="1559" w:type="dxa"/>
            <w:tcBorders>
              <w:top w:val="single" w:sz="4" w:space="0" w:color="auto"/>
              <w:left w:val="single" w:sz="4" w:space="0" w:color="auto"/>
              <w:bottom w:val="single" w:sz="4" w:space="0" w:color="auto"/>
              <w:right w:val="single" w:sz="4" w:space="0" w:color="auto"/>
            </w:tcBorders>
          </w:tcPr>
          <w:p w:rsidR="006506D7" w:rsidRPr="00BF06CC" w:rsidRDefault="006506D7" w:rsidP="00601E1E">
            <w:pPr>
              <w:spacing w:after="0" w:line="240" w:lineRule="auto"/>
              <w:jc w:val="cente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6506D7" w:rsidRPr="00033222" w:rsidRDefault="006506D7" w:rsidP="00601E1E">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12.30-13.15</w:t>
            </w:r>
          </w:p>
          <w:p w:rsidR="006506D7" w:rsidRPr="00033222" w:rsidRDefault="006506D7" w:rsidP="00601E1E">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13.25-14.10</w:t>
            </w:r>
          </w:p>
          <w:p w:rsidR="006506D7" w:rsidRPr="00033222" w:rsidRDefault="006506D7" w:rsidP="00601E1E">
            <w:pPr>
              <w:spacing w:after="0" w:line="240" w:lineRule="auto"/>
              <w:jc w:val="center"/>
              <w:rPr>
                <w:rFonts w:ascii="Times New Roman" w:eastAsia="Calibri" w:hAnsi="Times New Roman" w:cs="Times New Roman"/>
                <w:b/>
                <w:sz w:val="24"/>
                <w:szCs w:val="24"/>
              </w:rPr>
            </w:pPr>
            <w:r w:rsidRPr="00033222">
              <w:rPr>
                <w:rFonts w:ascii="Times New Roman" w:eastAsia="Calibri" w:hAnsi="Times New Roman" w:cs="Times New Roman"/>
                <w:sz w:val="24"/>
                <w:szCs w:val="24"/>
              </w:rPr>
              <w:t>14.20-15.05</w:t>
            </w:r>
          </w:p>
        </w:tc>
        <w:tc>
          <w:tcPr>
            <w:tcW w:w="1416" w:type="dxa"/>
            <w:tcBorders>
              <w:top w:val="single" w:sz="4" w:space="0" w:color="auto"/>
              <w:left w:val="single" w:sz="4" w:space="0" w:color="auto"/>
              <w:bottom w:val="single" w:sz="4" w:space="0" w:color="auto"/>
              <w:right w:val="single" w:sz="4" w:space="0" w:color="auto"/>
            </w:tcBorders>
          </w:tcPr>
          <w:p w:rsidR="006506D7" w:rsidRPr="00033222" w:rsidRDefault="006506D7" w:rsidP="00601E1E">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12.30-13.15</w:t>
            </w:r>
          </w:p>
          <w:p w:rsidR="006506D7" w:rsidRPr="00033222" w:rsidRDefault="006506D7" w:rsidP="00601E1E">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13.25-14.10</w:t>
            </w:r>
          </w:p>
          <w:p w:rsidR="006506D7" w:rsidRPr="00033222" w:rsidRDefault="006506D7" w:rsidP="00601E1E">
            <w:pPr>
              <w:spacing w:after="0" w:line="240" w:lineRule="auto"/>
              <w:jc w:val="center"/>
              <w:rPr>
                <w:rFonts w:ascii="Times New Roman" w:eastAsia="Calibri" w:hAnsi="Times New Roman" w:cs="Times New Roman"/>
                <w:b/>
                <w:sz w:val="24"/>
                <w:szCs w:val="24"/>
              </w:rPr>
            </w:pPr>
            <w:r w:rsidRPr="00033222">
              <w:rPr>
                <w:rFonts w:ascii="Times New Roman" w:eastAsia="Calibri" w:hAnsi="Times New Roman" w:cs="Times New Roman"/>
                <w:sz w:val="24"/>
                <w:szCs w:val="24"/>
              </w:rPr>
              <w:t>14.20-15.05</w:t>
            </w:r>
          </w:p>
        </w:tc>
        <w:tc>
          <w:tcPr>
            <w:tcW w:w="1630" w:type="dxa"/>
            <w:tcBorders>
              <w:top w:val="single" w:sz="4" w:space="0" w:color="auto"/>
              <w:left w:val="single" w:sz="4" w:space="0" w:color="auto"/>
              <w:bottom w:val="single" w:sz="4" w:space="0" w:color="auto"/>
              <w:right w:val="single" w:sz="4" w:space="0" w:color="auto"/>
            </w:tcBorders>
          </w:tcPr>
          <w:p w:rsidR="006506D7" w:rsidRPr="00033222" w:rsidRDefault="006506D7" w:rsidP="00601E1E">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10.40-11.25</w:t>
            </w:r>
          </w:p>
          <w:p w:rsidR="006506D7" w:rsidRPr="00033222" w:rsidRDefault="006506D7" w:rsidP="00601E1E">
            <w:pPr>
              <w:spacing w:after="0" w:line="240" w:lineRule="auto"/>
              <w:jc w:val="center"/>
              <w:rPr>
                <w:rFonts w:ascii="Times New Roman" w:eastAsia="Calibri" w:hAnsi="Times New Roman" w:cs="Times New Roman"/>
                <w:sz w:val="24"/>
                <w:szCs w:val="24"/>
              </w:rPr>
            </w:pPr>
            <w:r w:rsidRPr="00033222">
              <w:rPr>
                <w:rFonts w:ascii="Times New Roman" w:eastAsia="Calibri" w:hAnsi="Times New Roman" w:cs="Times New Roman"/>
                <w:sz w:val="24"/>
                <w:szCs w:val="24"/>
              </w:rPr>
              <w:t>11.35-12.20</w:t>
            </w:r>
          </w:p>
          <w:p w:rsidR="006506D7" w:rsidRPr="00BF06CC" w:rsidRDefault="006506D7" w:rsidP="00601E1E">
            <w:pPr>
              <w:spacing w:after="0" w:line="240" w:lineRule="auto"/>
              <w:jc w:val="center"/>
              <w:rPr>
                <w:rFonts w:ascii="Times New Roman" w:eastAsia="Calibri" w:hAnsi="Times New Roman" w:cs="Times New Roman"/>
                <w:b/>
                <w:sz w:val="24"/>
                <w:szCs w:val="24"/>
              </w:rPr>
            </w:pPr>
            <w:r w:rsidRPr="00033222">
              <w:rPr>
                <w:rFonts w:ascii="Times New Roman" w:eastAsia="Calibri" w:hAnsi="Times New Roman" w:cs="Times New Roman"/>
                <w:sz w:val="24"/>
                <w:szCs w:val="24"/>
              </w:rPr>
              <w:t>12.30-13.15</w:t>
            </w:r>
          </w:p>
        </w:tc>
        <w:tc>
          <w:tcPr>
            <w:tcW w:w="1631" w:type="dxa"/>
            <w:tcBorders>
              <w:top w:val="single" w:sz="4" w:space="0" w:color="auto"/>
              <w:left w:val="single" w:sz="4" w:space="0" w:color="auto"/>
              <w:bottom w:val="single" w:sz="4" w:space="0" w:color="auto"/>
              <w:right w:val="single" w:sz="4" w:space="0" w:color="auto"/>
            </w:tcBorders>
            <w:vAlign w:val="center"/>
          </w:tcPr>
          <w:p w:rsidR="006506D7" w:rsidRPr="00BF06CC" w:rsidRDefault="006506D7" w:rsidP="00601E1E">
            <w:pPr>
              <w:spacing w:after="0" w:line="240" w:lineRule="auto"/>
              <w:jc w:val="center"/>
              <w:rPr>
                <w:rFonts w:ascii="Times New Roman" w:eastAsia="Calibri" w:hAnsi="Times New Roman" w:cs="Times New Roman"/>
                <w:sz w:val="24"/>
                <w:szCs w:val="24"/>
              </w:rPr>
            </w:pPr>
          </w:p>
        </w:tc>
      </w:tr>
    </w:tbl>
    <w:p w:rsidR="006506D7" w:rsidRDefault="006506D7" w:rsidP="00CA7704">
      <w:pPr>
        <w:ind w:firstLine="567"/>
        <w:jc w:val="both"/>
        <w:rPr>
          <w:rFonts w:ascii="Times New Roman" w:eastAsia="Times New Roman" w:hAnsi="Times New Roman" w:cs="Times New Roman"/>
          <w:color w:val="000000"/>
          <w:sz w:val="28"/>
          <w:szCs w:val="28"/>
          <w:lang w:eastAsia="ru-RU"/>
        </w:rPr>
      </w:pPr>
    </w:p>
    <w:p w:rsidR="00CA7704" w:rsidRDefault="00CA7704" w:rsidP="00FB0474">
      <w:pPr>
        <w:pStyle w:val="a3"/>
        <w:numPr>
          <w:ilvl w:val="0"/>
          <w:numId w:val="35"/>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CA7704" w:rsidRDefault="00CA7704" w:rsidP="00CA7704">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 2 год обучения</w:t>
      </w:r>
    </w:p>
    <w:tbl>
      <w:tblPr>
        <w:tblW w:w="9781" w:type="dxa"/>
        <w:tblInd w:w="-102" w:type="dxa"/>
        <w:tblLayout w:type="fixed"/>
        <w:tblCellMar>
          <w:left w:w="40" w:type="dxa"/>
          <w:right w:w="40" w:type="dxa"/>
        </w:tblCellMar>
        <w:tblLook w:val="0000" w:firstRow="0" w:lastRow="0" w:firstColumn="0" w:lastColumn="0" w:noHBand="0" w:noVBand="0"/>
      </w:tblPr>
      <w:tblGrid>
        <w:gridCol w:w="568"/>
        <w:gridCol w:w="2994"/>
        <w:gridCol w:w="1260"/>
        <w:gridCol w:w="1080"/>
        <w:gridCol w:w="1245"/>
        <w:gridCol w:w="2634"/>
      </w:tblGrid>
      <w:tr w:rsidR="00CA7704" w:rsidRPr="00755336" w:rsidTr="00CA7704">
        <w:trPr>
          <w:trHeight w:val="336"/>
        </w:trPr>
        <w:tc>
          <w:tcPr>
            <w:tcW w:w="568" w:type="dxa"/>
            <w:vMerge w:val="restart"/>
            <w:tcBorders>
              <w:top w:val="single" w:sz="6" w:space="0" w:color="auto"/>
              <w:left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CA7704">
              <w:rPr>
                <w:rFonts w:ascii="Times New Roman" w:eastAsia="Times New Roman" w:hAnsi="Times New Roman" w:cs="Times New Roman"/>
                <w:b/>
                <w:color w:val="000000"/>
                <w:sz w:val="28"/>
                <w:szCs w:val="28"/>
                <w:lang w:eastAsia="ru-RU"/>
              </w:rPr>
              <w:t>№</w:t>
            </w:r>
          </w:p>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A7704">
              <w:rPr>
                <w:rFonts w:ascii="Times New Roman" w:eastAsia="Times New Roman" w:hAnsi="Times New Roman" w:cs="Times New Roman"/>
                <w:b/>
                <w:color w:val="000000"/>
                <w:sz w:val="28"/>
                <w:szCs w:val="28"/>
                <w:lang w:eastAsia="ru-RU"/>
              </w:rPr>
              <w:t>п/п</w:t>
            </w:r>
          </w:p>
        </w:tc>
        <w:tc>
          <w:tcPr>
            <w:tcW w:w="2994" w:type="dxa"/>
            <w:vMerge w:val="restart"/>
            <w:tcBorders>
              <w:top w:val="single" w:sz="6" w:space="0" w:color="auto"/>
              <w:left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A7704">
              <w:rPr>
                <w:rFonts w:ascii="Times New Roman" w:eastAsia="Times New Roman" w:hAnsi="Times New Roman" w:cs="Times New Roman"/>
                <w:b/>
                <w:color w:val="000000"/>
                <w:sz w:val="28"/>
                <w:szCs w:val="28"/>
                <w:lang w:eastAsia="ru-RU"/>
              </w:rPr>
              <w:t>Тема</w:t>
            </w:r>
          </w:p>
        </w:tc>
        <w:tc>
          <w:tcPr>
            <w:tcW w:w="3585" w:type="dxa"/>
            <w:gridSpan w:val="3"/>
            <w:tcBorders>
              <w:top w:val="single" w:sz="6" w:space="0" w:color="auto"/>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A7704">
              <w:rPr>
                <w:rFonts w:ascii="Times New Roman" w:eastAsia="Times New Roman" w:hAnsi="Times New Roman" w:cs="Times New Roman"/>
                <w:b/>
                <w:sz w:val="28"/>
                <w:szCs w:val="28"/>
                <w:lang w:eastAsia="ru-RU"/>
              </w:rPr>
              <w:t>Количество часов</w:t>
            </w:r>
          </w:p>
        </w:tc>
        <w:tc>
          <w:tcPr>
            <w:tcW w:w="2634" w:type="dxa"/>
            <w:vMerge w:val="restart"/>
            <w:tcBorders>
              <w:top w:val="single" w:sz="6" w:space="0" w:color="auto"/>
              <w:left w:val="single" w:sz="6" w:space="0" w:color="auto"/>
              <w:right w:val="single" w:sz="6" w:space="0" w:color="auto"/>
            </w:tcBorders>
            <w:shd w:val="clear" w:color="auto" w:fill="FFFFFF"/>
          </w:tcPr>
          <w:p w:rsidR="00CA7704" w:rsidRPr="00CA7704" w:rsidRDefault="00CA7704" w:rsidP="00C44AAC">
            <w:pPr>
              <w:spacing w:after="0" w:line="240" w:lineRule="auto"/>
              <w:jc w:val="center"/>
              <w:rPr>
                <w:rFonts w:ascii="Times New Roman" w:eastAsia="Times New Roman" w:hAnsi="Times New Roman" w:cs="Times New Roman"/>
                <w:b/>
                <w:sz w:val="28"/>
                <w:szCs w:val="28"/>
                <w:lang w:eastAsia="ru-RU"/>
              </w:rPr>
            </w:pPr>
            <w:r w:rsidRPr="00CA7704">
              <w:rPr>
                <w:rFonts w:ascii="Times New Roman" w:eastAsia="Times New Roman" w:hAnsi="Times New Roman" w:cs="Times New Roman"/>
                <w:b/>
                <w:sz w:val="28"/>
                <w:szCs w:val="28"/>
                <w:lang w:eastAsia="ru-RU"/>
              </w:rPr>
              <w:t>Формы контроля</w:t>
            </w:r>
          </w:p>
        </w:tc>
      </w:tr>
      <w:tr w:rsidR="00CA7704" w:rsidRPr="00755336" w:rsidTr="00CA7704">
        <w:trPr>
          <w:trHeight w:val="336"/>
        </w:trPr>
        <w:tc>
          <w:tcPr>
            <w:tcW w:w="568" w:type="dxa"/>
            <w:vMerge/>
            <w:tcBorders>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2994" w:type="dxa"/>
            <w:vMerge/>
            <w:tcBorders>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CA7704">
              <w:rPr>
                <w:rFonts w:ascii="Times New Roman" w:eastAsia="Times New Roman" w:hAnsi="Times New Roman" w:cs="Times New Roman"/>
                <w:b/>
                <w:color w:val="000000"/>
                <w:sz w:val="28"/>
                <w:szCs w:val="28"/>
                <w:lang w:eastAsia="ru-RU"/>
              </w:rPr>
              <w:t>Всего</w:t>
            </w:r>
          </w:p>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7704" w:rsidRPr="00CA7704" w:rsidRDefault="00CA7704" w:rsidP="00C44AAC">
            <w:pPr>
              <w:spacing w:after="0" w:line="240" w:lineRule="auto"/>
              <w:jc w:val="center"/>
              <w:rPr>
                <w:rFonts w:ascii="Times New Roman" w:eastAsia="Times New Roman" w:hAnsi="Times New Roman" w:cs="Times New Roman"/>
                <w:b/>
                <w:sz w:val="28"/>
                <w:szCs w:val="28"/>
                <w:lang w:eastAsia="ru-RU"/>
              </w:rPr>
            </w:pPr>
            <w:r w:rsidRPr="00CA7704">
              <w:rPr>
                <w:rFonts w:ascii="Times New Roman" w:eastAsia="Times New Roman" w:hAnsi="Times New Roman" w:cs="Times New Roman"/>
                <w:b/>
                <w:sz w:val="28"/>
                <w:szCs w:val="28"/>
                <w:lang w:eastAsia="ru-RU"/>
              </w:rPr>
              <w:t>теория</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CA7704">
              <w:rPr>
                <w:rFonts w:ascii="Times New Roman" w:eastAsia="Times New Roman" w:hAnsi="Times New Roman" w:cs="Times New Roman"/>
                <w:b/>
                <w:sz w:val="28"/>
                <w:szCs w:val="28"/>
                <w:lang w:eastAsia="ru-RU"/>
              </w:rPr>
              <w:t>практика</w:t>
            </w:r>
          </w:p>
        </w:tc>
        <w:tc>
          <w:tcPr>
            <w:tcW w:w="2634" w:type="dxa"/>
            <w:vMerge/>
            <w:tcBorders>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CA7704" w:rsidRPr="00755336" w:rsidTr="00CA7704">
        <w:trPr>
          <w:trHeight w:val="65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704">
              <w:rPr>
                <w:rFonts w:ascii="Times New Roman" w:eastAsia="Times New Roman" w:hAnsi="Times New Roman" w:cs="Times New Roman"/>
                <w:color w:val="000000"/>
                <w:sz w:val="28"/>
                <w:szCs w:val="28"/>
                <w:lang w:eastAsia="ru-RU"/>
              </w:rPr>
              <w:t>1.</w:t>
            </w:r>
          </w:p>
        </w:tc>
        <w:tc>
          <w:tcPr>
            <w:tcW w:w="2994" w:type="dxa"/>
            <w:tcBorders>
              <w:top w:val="single" w:sz="6" w:space="0" w:color="auto"/>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7704">
              <w:rPr>
                <w:rFonts w:ascii="Times New Roman" w:eastAsia="Times New Roman" w:hAnsi="Times New Roman" w:cs="Times New Roman"/>
                <w:color w:val="000000"/>
                <w:sz w:val="28"/>
                <w:szCs w:val="28"/>
                <w:lang w:eastAsia="ru-RU"/>
              </w:rPr>
              <w:t>Краеведческая работа школьного музея</w:t>
            </w:r>
          </w:p>
          <w:p w:rsidR="00CA7704" w:rsidRPr="00CA7704" w:rsidRDefault="00CA7704"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704">
              <w:rPr>
                <w:rFonts w:ascii="Times New Roman" w:eastAsia="Times New Roman" w:hAnsi="Times New Roman" w:cs="Times New Roman"/>
                <w:color w:val="000000"/>
                <w:sz w:val="28"/>
                <w:szCs w:val="28"/>
                <w:lang w:eastAsia="ru-RU"/>
              </w:rPr>
              <w:t>70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704">
              <w:rPr>
                <w:rFonts w:ascii="Times New Roman" w:eastAsia="Times New Roman" w:hAnsi="Times New Roman" w:cs="Times New Roman"/>
                <w:sz w:val="28"/>
                <w:szCs w:val="28"/>
                <w:lang w:eastAsia="ru-RU"/>
              </w:rPr>
              <w:t>15</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704">
              <w:rPr>
                <w:rFonts w:ascii="Times New Roman" w:eastAsia="Times New Roman" w:hAnsi="Times New Roman" w:cs="Times New Roman"/>
                <w:sz w:val="28"/>
                <w:szCs w:val="28"/>
                <w:lang w:eastAsia="ru-RU"/>
              </w:rPr>
              <w:t>55</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704">
              <w:rPr>
                <w:rFonts w:ascii="Times New Roman" w:eastAsia="Times New Roman" w:hAnsi="Times New Roman" w:cs="Times New Roman"/>
                <w:sz w:val="28"/>
                <w:szCs w:val="28"/>
                <w:lang w:eastAsia="ru-RU"/>
              </w:rPr>
              <w:t>Собеседование</w:t>
            </w:r>
          </w:p>
        </w:tc>
      </w:tr>
      <w:tr w:rsidR="00CA7704" w:rsidRPr="00755336" w:rsidTr="00CA7704">
        <w:trPr>
          <w:trHeight w:val="523"/>
        </w:trPr>
        <w:tc>
          <w:tcPr>
            <w:tcW w:w="568" w:type="dxa"/>
            <w:tcBorders>
              <w:top w:val="single" w:sz="6" w:space="0" w:color="auto"/>
              <w:left w:val="single" w:sz="6" w:space="0" w:color="auto"/>
              <w:bottom w:val="nil"/>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704">
              <w:rPr>
                <w:rFonts w:ascii="Times New Roman" w:eastAsia="Times New Roman" w:hAnsi="Times New Roman" w:cs="Times New Roman"/>
                <w:color w:val="000000"/>
                <w:sz w:val="28"/>
                <w:szCs w:val="28"/>
                <w:lang w:eastAsia="ru-RU"/>
              </w:rPr>
              <w:t>2.</w:t>
            </w:r>
          </w:p>
        </w:tc>
        <w:tc>
          <w:tcPr>
            <w:tcW w:w="2994" w:type="dxa"/>
            <w:tcBorders>
              <w:top w:val="single" w:sz="6" w:space="0" w:color="auto"/>
              <w:left w:val="single" w:sz="6" w:space="0" w:color="auto"/>
              <w:bottom w:val="nil"/>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A7704">
              <w:rPr>
                <w:rFonts w:ascii="Times New Roman" w:eastAsia="Times New Roman" w:hAnsi="Times New Roman" w:cs="Times New Roman"/>
                <w:sz w:val="28"/>
                <w:szCs w:val="28"/>
                <w:lang w:eastAsia="ru-RU"/>
              </w:rPr>
              <w:t>История малой Родины</w:t>
            </w:r>
          </w:p>
        </w:tc>
        <w:tc>
          <w:tcPr>
            <w:tcW w:w="1260" w:type="dxa"/>
            <w:tcBorders>
              <w:top w:val="single" w:sz="6" w:space="0" w:color="auto"/>
              <w:left w:val="single" w:sz="6" w:space="0" w:color="auto"/>
              <w:bottom w:val="nil"/>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704">
              <w:rPr>
                <w:rFonts w:ascii="Times New Roman" w:eastAsia="Times New Roman" w:hAnsi="Times New Roman" w:cs="Times New Roman"/>
                <w:sz w:val="28"/>
                <w:szCs w:val="28"/>
                <w:lang w:eastAsia="ru-RU"/>
              </w:rPr>
              <w:t>16</w:t>
            </w:r>
          </w:p>
        </w:tc>
        <w:tc>
          <w:tcPr>
            <w:tcW w:w="1080" w:type="dxa"/>
            <w:tcBorders>
              <w:top w:val="single" w:sz="6" w:space="0" w:color="auto"/>
              <w:left w:val="single" w:sz="6" w:space="0" w:color="auto"/>
              <w:bottom w:val="nil"/>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704">
              <w:rPr>
                <w:rFonts w:ascii="Times New Roman" w:eastAsia="Times New Roman" w:hAnsi="Times New Roman" w:cs="Times New Roman"/>
                <w:color w:val="000000"/>
                <w:sz w:val="28"/>
                <w:szCs w:val="28"/>
                <w:lang w:eastAsia="ru-RU"/>
              </w:rPr>
              <w:t>4</w:t>
            </w:r>
          </w:p>
        </w:tc>
        <w:tc>
          <w:tcPr>
            <w:tcW w:w="1245" w:type="dxa"/>
            <w:tcBorders>
              <w:top w:val="single" w:sz="6" w:space="0" w:color="auto"/>
              <w:left w:val="single" w:sz="6" w:space="0" w:color="auto"/>
              <w:bottom w:val="nil"/>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704">
              <w:rPr>
                <w:rFonts w:ascii="Times New Roman" w:eastAsia="Times New Roman" w:hAnsi="Times New Roman" w:cs="Times New Roman"/>
                <w:sz w:val="28"/>
                <w:szCs w:val="28"/>
                <w:lang w:eastAsia="ru-RU"/>
              </w:rPr>
              <w:t>12</w:t>
            </w:r>
          </w:p>
        </w:tc>
        <w:tc>
          <w:tcPr>
            <w:tcW w:w="2634" w:type="dxa"/>
            <w:tcBorders>
              <w:top w:val="single" w:sz="6" w:space="0" w:color="auto"/>
              <w:left w:val="single" w:sz="6" w:space="0" w:color="auto"/>
              <w:bottom w:val="nil"/>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704">
              <w:rPr>
                <w:rFonts w:ascii="Times New Roman" w:eastAsia="Times New Roman" w:hAnsi="Times New Roman" w:cs="Times New Roman"/>
                <w:sz w:val="28"/>
                <w:szCs w:val="28"/>
                <w:lang w:eastAsia="ru-RU"/>
              </w:rPr>
              <w:t xml:space="preserve">Собеседование </w:t>
            </w:r>
          </w:p>
        </w:tc>
      </w:tr>
      <w:tr w:rsidR="00CA7704" w:rsidRPr="00755336" w:rsidTr="00CA7704">
        <w:trPr>
          <w:trHeight w:val="523"/>
        </w:trPr>
        <w:tc>
          <w:tcPr>
            <w:tcW w:w="568" w:type="dxa"/>
            <w:tcBorders>
              <w:top w:val="single" w:sz="6" w:space="0" w:color="auto"/>
              <w:left w:val="single" w:sz="6" w:space="0" w:color="auto"/>
              <w:bottom w:val="nil"/>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704">
              <w:rPr>
                <w:rFonts w:ascii="Times New Roman" w:eastAsia="Times New Roman" w:hAnsi="Times New Roman" w:cs="Times New Roman"/>
                <w:sz w:val="28"/>
                <w:szCs w:val="28"/>
                <w:lang w:eastAsia="ru-RU"/>
              </w:rPr>
              <w:t>3.</w:t>
            </w:r>
          </w:p>
        </w:tc>
        <w:tc>
          <w:tcPr>
            <w:tcW w:w="2994" w:type="dxa"/>
            <w:tcBorders>
              <w:top w:val="single" w:sz="6" w:space="0" w:color="auto"/>
              <w:left w:val="single" w:sz="6" w:space="0" w:color="auto"/>
              <w:bottom w:val="nil"/>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A7704">
              <w:rPr>
                <w:rFonts w:ascii="Times New Roman" w:eastAsia="Times New Roman" w:hAnsi="Times New Roman" w:cs="Times New Roman"/>
                <w:sz w:val="28"/>
                <w:szCs w:val="28"/>
                <w:lang w:eastAsia="ru-RU"/>
              </w:rPr>
              <w:t>Военная слава земляков</w:t>
            </w:r>
          </w:p>
        </w:tc>
        <w:tc>
          <w:tcPr>
            <w:tcW w:w="1260" w:type="dxa"/>
            <w:tcBorders>
              <w:top w:val="single" w:sz="6" w:space="0" w:color="auto"/>
              <w:left w:val="single" w:sz="6" w:space="0" w:color="auto"/>
              <w:bottom w:val="nil"/>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704">
              <w:rPr>
                <w:rFonts w:ascii="Times New Roman" w:eastAsia="Times New Roman" w:hAnsi="Times New Roman" w:cs="Times New Roman"/>
                <w:sz w:val="28"/>
                <w:szCs w:val="28"/>
                <w:lang w:eastAsia="ru-RU"/>
              </w:rPr>
              <w:t>16</w:t>
            </w:r>
          </w:p>
        </w:tc>
        <w:tc>
          <w:tcPr>
            <w:tcW w:w="1080" w:type="dxa"/>
            <w:tcBorders>
              <w:top w:val="single" w:sz="6" w:space="0" w:color="auto"/>
              <w:left w:val="single" w:sz="6" w:space="0" w:color="auto"/>
              <w:bottom w:val="nil"/>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704">
              <w:rPr>
                <w:rFonts w:ascii="Times New Roman" w:eastAsia="Times New Roman" w:hAnsi="Times New Roman" w:cs="Times New Roman"/>
                <w:color w:val="000000"/>
                <w:sz w:val="28"/>
                <w:szCs w:val="28"/>
                <w:lang w:eastAsia="ru-RU"/>
              </w:rPr>
              <w:t>4</w:t>
            </w:r>
          </w:p>
        </w:tc>
        <w:tc>
          <w:tcPr>
            <w:tcW w:w="1245" w:type="dxa"/>
            <w:tcBorders>
              <w:top w:val="single" w:sz="6" w:space="0" w:color="auto"/>
              <w:left w:val="single" w:sz="6" w:space="0" w:color="auto"/>
              <w:bottom w:val="nil"/>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704">
              <w:rPr>
                <w:rFonts w:ascii="Times New Roman" w:eastAsia="Times New Roman" w:hAnsi="Times New Roman" w:cs="Times New Roman"/>
                <w:sz w:val="28"/>
                <w:szCs w:val="28"/>
                <w:lang w:eastAsia="ru-RU"/>
              </w:rPr>
              <w:t>12</w:t>
            </w:r>
          </w:p>
        </w:tc>
        <w:tc>
          <w:tcPr>
            <w:tcW w:w="2634" w:type="dxa"/>
            <w:tcBorders>
              <w:top w:val="single" w:sz="6" w:space="0" w:color="auto"/>
              <w:left w:val="single" w:sz="6" w:space="0" w:color="auto"/>
              <w:bottom w:val="nil"/>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704">
              <w:rPr>
                <w:rFonts w:ascii="Times New Roman" w:eastAsia="Times New Roman" w:hAnsi="Times New Roman" w:cs="Times New Roman"/>
                <w:color w:val="000000"/>
                <w:sz w:val="28"/>
                <w:szCs w:val="28"/>
                <w:lang w:eastAsia="ru-RU"/>
              </w:rPr>
              <w:t xml:space="preserve">Творческая </w:t>
            </w:r>
          </w:p>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704">
              <w:rPr>
                <w:rFonts w:ascii="Times New Roman" w:eastAsia="Times New Roman" w:hAnsi="Times New Roman" w:cs="Times New Roman"/>
                <w:color w:val="000000"/>
                <w:sz w:val="28"/>
                <w:szCs w:val="28"/>
                <w:lang w:eastAsia="ru-RU"/>
              </w:rPr>
              <w:t>работа</w:t>
            </w:r>
          </w:p>
        </w:tc>
      </w:tr>
      <w:tr w:rsidR="00CA7704" w:rsidRPr="00755336" w:rsidTr="00CA7704">
        <w:trPr>
          <w:trHeight w:val="264"/>
        </w:trPr>
        <w:tc>
          <w:tcPr>
            <w:tcW w:w="568"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94"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pacing w:after="0" w:line="240" w:lineRule="auto"/>
              <w:rPr>
                <w:rFonts w:ascii="Times New Roman" w:eastAsia="Times New Roman" w:hAnsi="Times New Roman" w:cs="Times New Roman"/>
                <w:color w:val="000000"/>
                <w:sz w:val="28"/>
                <w:szCs w:val="28"/>
                <w:lang w:eastAsia="ru-RU"/>
              </w:rPr>
            </w:pPr>
          </w:p>
        </w:tc>
        <w:tc>
          <w:tcPr>
            <w:tcW w:w="1260"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45"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634"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A7704" w:rsidRPr="00755336" w:rsidTr="00CA7704">
        <w:trPr>
          <w:trHeight w:val="264"/>
        </w:trPr>
        <w:tc>
          <w:tcPr>
            <w:tcW w:w="568"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704">
              <w:rPr>
                <w:rFonts w:ascii="Times New Roman" w:eastAsia="Times New Roman" w:hAnsi="Times New Roman" w:cs="Times New Roman"/>
                <w:sz w:val="28"/>
                <w:szCs w:val="28"/>
                <w:lang w:eastAsia="ru-RU"/>
              </w:rPr>
              <w:t>4.</w:t>
            </w:r>
          </w:p>
        </w:tc>
        <w:tc>
          <w:tcPr>
            <w:tcW w:w="2994"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A7704">
              <w:rPr>
                <w:rFonts w:ascii="Times New Roman" w:eastAsia="Times New Roman" w:hAnsi="Times New Roman" w:cs="Times New Roman"/>
                <w:color w:val="000000"/>
                <w:sz w:val="28"/>
                <w:szCs w:val="28"/>
                <w:lang w:eastAsia="ru-RU"/>
              </w:rPr>
              <w:t>Историко-культурные памятники</w:t>
            </w:r>
          </w:p>
        </w:tc>
        <w:tc>
          <w:tcPr>
            <w:tcW w:w="1260"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704">
              <w:rPr>
                <w:rFonts w:ascii="Times New Roman" w:eastAsia="Times New Roman" w:hAnsi="Times New Roman" w:cs="Times New Roman"/>
                <w:sz w:val="28"/>
                <w:szCs w:val="28"/>
                <w:lang w:eastAsia="ru-RU"/>
              </w:rPr>
              <w:t>25</w:t>
            </w:r>
          </w:p>
        </w:tc>
        <w:tc>
          <w:tcPr>
            <w:tcW w:w="1080"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704">
              <w:rPr>
                <w:rFonts w:ascii="Times New Roman" w:eastAsia="Times New Roman" w:hAnsi="Times New Roman" w:cs="Times New Roman"/>
                <w:sz w:val="28"/>
                <w:szCs w:val="28"/>
                <w:lang w:eastAsia="ru-RU"/>
              </w:rPr>
              <w:t>10</w:t>
            </w:r>
          </w:p>
        </w:tc>
        <w:tc>
          <w:tcPr>
            <w:tcW w:w="1245"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A7704">
              <w:rPr>
                <w:rFonts w:ascii="Times New Roman" w:eastAsia="Times New Roman" w:hAnsi="Times New Roman" w:cs="Times New Roman"/>
                <w:sz w:val="28"/>
                <w:szCs w:val="28"/>
                <w:lang w:eastAsia="ru-RU"/>
              </w:rPr>
              <w:t>15</w:t>
            </w:r>
          </w:p>
        </w:tc>
        <w:tc>
          <w:tcPr>
            <w:tcW w:w="2634"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704">
              <w:rPr>
                <w:rFonts w:ascii="Times New Roman" w:eastAsia="Times New Roman" w:hAnsi="Times New Roman" w:cs="Times New Roman"/>
                <w:sz w:val="28"/>
                <w:szCs w:val="28"/>
                <w:lang w:eastAsia="ru-RU"/>
              </w:rPr>
              <w:t>Наблюдение</w:t>
            </w:r>
          </w:p>
        </w:tc>
      </w:tr>
      <w:tr w:rsidR="00CA7704" w:rsidRPr="00755336" w:rsidTr="00CA7704">
        <w:trPr>
          <w:trHeight w:val="264"/>
        </w:trPr>
        <w:tc>
          <w:tcPr>
            <w:tcW w:w="568"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704">
              <w:rPr>
                <w:rFonts w:ascii="Times New Roman" w:eastAsia="Times New Roman" w:hAnsi="Times New Roman" w:cs="Times New Roman"/>
                <w:sz w:val="28"/>
                <w:szCs w:val="28"/>
                <w:lang w:eastAsia="ru-RU"/>
              </w:rPr>
              <w:t>5.</w:t>
            </w:r>
          </w:p>
        </w:tc>
        <w:tc>
          <w:tcPr>
            <w:tcW w:w="2994"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7704">
              <w:rPr>
                <w:rFonts w:ascii="Times New Roman" w:eastAsia="Times New Roman" w:hAnsi="Times New Roman" w:cs="Times New Roman"/>
                <w:color w:val="000000"/>
                <w:sz w:val="28"/>
                <w:szCs w:val="28"/>
                <w:lang w:eastAsia="ru-RU"/>
              </w:rPr>
              <w:t xml:space="preserve">Литературные источники </w:t>
            </w:r>
          </w:p>
          <w:p w:rsidR="00CA7704" w:rsidRPr="00CA7704" w:rsidRDefault="00CA7704" w:rsidP="00C44AAC">
            <w:pPr>
              <w:spacing w:after="0" w:line="240" w:lineRule="auto"/>
              <w:rPr>
                <w:rFonts w:ascii="Times New Roman" w:eastAsia="Times New Roman" w:hAnsi="Times New Roman" w:cs="Times New Roman"/>
                <w:color w:val="000000"/>
                <w:sz w:val="28"/>
                <w:szCs w:val="28"/>
                <w:lang w:eastAsia="ru-RU"/>
              </w:rPr>
            </w:pPr>
          </w:p>
        </w:tc>
        <w:tc>
          <w:tcPr>
            <w:tcW w:w="1260"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704">
              <w:rPr>
                <w:rFonts w:ascii="Times New Roman" w:eastAsia="Times New Roman" w:hAnsi="Times New Roman" w:cs="Times New Roman"/>
                <w:sz w:val="28"/>
                <w:szCs w:val="28"/>
                <w:lang w:eastAsia="ru-RU"/>
              </w:rPr>
              <w:t>21</w:t>
            </w:r>
          </w:p>
        </w:tc>
        <w:tc>
          <w:tcPr>
            <w:tcW w:w="1080"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704">
              <w:rPr>
                <w:rFonts w:ascii="Times New Roman" w:eastAsia="Times New Roman" w:hAnsi="Times New Roman" w:cs="Times New Roman"/>
                <w:sz w:val="28"/>
                <w:szCs w:val="28"/>
                <w:lang w:eastAsia="ru-RU"/>
              </w:rPr>
              <w:t>3</w:t>
            </w:r>
          </w:p>
        </w:tc>
        <w:tc>
          <w:tcPr>
            <w:tcW w:w="1245"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704">
              <w:rPr>
                <w:rFonts w:ascii="Times New Roman" w:eastAsia="Times New Roman" w:hAnsi="Times New Roman" w:cs="Times New Roman"/>
                <w:sz w:val="28"/>
                <w:szCs w:val="28"/>
                <w:lang w:eastAsia="ru-RU"/>
              </w:rPr>
              <w:t>18</w:t>
            </w:r>
          </w:p>
        </w:tc>
        <w:tc>
          <w:tcPr>
            <w:tcW w:w="2634"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704">
              <w:rPr>
                <w:rFonts w:ascii="Times New Roman" w:eastAsia="Times New Roman" w:hAnsi="Times New Roman" w:cs="Times New Roman"/>
                <w:sz w:val="28"/>
                <w:szCs w:val="28"/>
                <w:lang w:eastAsia="ru-RU"/>
              </w:rPr>
              <w:t>Собеседование</w:t>
            </w:r>
          </w:p>
        </w:tc>
      </w:tr>
      <w:tr w:rsidR="00CA7704" w:rsidRPr="00755336" w:rsidTr="00CA7704">
        <w:trPr>
          <w:trHeight w:val="264"/>
        </w:trPr>
        <w:tc>
          <w:tcPr>
            <w:tcW w:w="568"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704">
              <w:rPr>
                <w:rFonts w:ascii="Times New Roman" w:eastAsia="Times New Roman" w:hAnsi="Times New Roman" w:cs="Times New Roman"/>
                <w:sz w:val="28"/>
                <w:szCs w:val="28"/>
                <w:lang w:eastAsia="ru-RU"/>
              </w:rPr>
              <w:t>6.</w:t>
            </w:r>
          </w:p>
        </w:tc>
        <w:tc>
          <w:tcPr>
            <w:tcW w:w="2994"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pacing w:after="0" w:line="240" w:lineRule="auto"/>
              <w:rPr>
                <w:rFonts w:ascii="Times New Roman" w:eastAsia="Times New Roman" w:hAnsi="Times New Roman" w:cs="Times New Roman"/>
                <w:color w:val="000000"/>
                <w:sz w:val="28"/>
                <w:szCs w:val="28"/>
                <w:lang w:eastAsia="ru-RU"/>
              </w:rPr>
            </w:pPr>
            <w:r w:rsidRPr="00CA7704">
              <w:rPr>
                <w:rFonts w:ascii="Times New Roman" w:eastAsia="Times New Roman" w:hAnsi="Times New Roman" w:cs="Times New Roman"/>
                <w:color w:val="000000"/>
                <w:sz w:val="28"/>
                <w:szCs w:val="28"/>
                <w:lang w:eastAsia="ru-RU"/>
              </w:rPr>
              <w:t xml:space="preserve">Предъявление результатов </w:t>
            </w:r>
          </w:p>
          <w:p w:rsidR="00CA7704" w:rsidRPr="00CA7704" w:rsidRDefault="00CA7704" w:rsidP="00C44AAC">
            <w:pPr>
              <w:spacing w:after="0" w:line="240" w:lineRule="auto"/>
              <w:rPr>
                <w:rFonts w:ascii="Times New Roman" w:eastAsia="Times New Roman" w:hAnsi="Times New Roman" w:cs="Times New Roman"/>
                <w:color w:val="000000"/>
                <w:sz w:val="28"/>
                <w:szCs w:val="28"/>
                <w:lang w:eastAsia="ru-RU"/>
              </w:rPr>
            </w:pPr>
          </w:p>
        </w:tc>
        <w:tc>
          <w:tcPr>
            <w:tcW w:w="1260"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704">
              <w:rPr>
                <w:rFonts w:ascii="Times New Roman" w:eastAsia="Times New Roman" w:hAnsi="Times New Roman" w:cs="Times New Roman"/>
                <w:sz w:val="28"/>
                <w:szCs w:val="28"/>
                <w:lang w:eastAsia="ru-RU"/>
              </w:rPr>
              <w:t>15</w:t>
            </w:r>
          </w:p>
        </w:tc>
        <w:tc>
          <w:tcPr>
            <w:tcW w:w="1080"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704">
              <w:rPr>
                <w:rFonts w:ascii="Times New Roman" w:eastAsia="Times New Roman" w:hAnsi="Times New Roman" w:cs="Times New Roman"/>
                <w:sz w:val="28"/>
                <w:szCs w:val="28"/>
                <w:lang w:eastAsia="ru-RU"/>
              </w:rPr>
              <w:t>1</w:t>
            </w:r>
          </w:p>
        </w:tc>
        <w:tc>
          <w:tcPr>
            <w:tcW w:w="1245"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704">
              <w:rPr>
                <w:rFonts w:ascii="Times New Roman" w:eastAsia="Times New Roman" w:hAnsi="Times New Roman" w:cs="Times New Roman"/>
                <w:sz w:val="28"/>
                <w:szCs w:val="28"/>
                <w:lang w:eastAsia="ru-RU"/>
              </w:rPr>
              <w:t>14</w:t>
            </w:r>
          </w:p>
        </w:tc>
        <w:tc>
          <w:tcPr>
            <w:tcW w:w="2634" w:type="dxa"/>
            <w:tcBorders>
              <w:top w:val="nil"/>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704">
              <w:rPr>
                <w:rFonts w:ascii="Times New Roman" w:eastAsia="Times New Roman" w:hAnsi="Times New Roman" w:cs="Times New Roman"/>
                <w:sz w:val="28"/>
                <w:szCs w:val="28"/>
                <w:lang w:eastAsia="ru-RU"/>
              </w:rPr>
              <w:t>Творческий отчет</w:t>
            </w:r>
          </w:p>
        </w:tc>
      </w:tr>
      <w:tr w:rsidR="00CA7704" w:rsidRPr="00755336" w:rsidTr="00CA7704">
        <w:trPr>
          <w:trHeight w:val="34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994" w:type="dxa"/>
            <w:tcBorders>
              <w:top w:val="single" w:sz="6" w:space="0" w:color="auto"/>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Всего часов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704">
              <w:rPr>
                <w:rFonts w:ascii="Times New Roman" w:eastAsia="Times New Roman" w:hAnsi="Times New Roman" w:cs="Times New Roman"/>
                <w:sz w:val="28"/>
                <w:szCs w:val="28"/>
                <w:lang w:eastAsia="ru-RU"/>
              </w:rPr>
              <w:t>163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704">
              <w:rPr>
                <w:rFonts w:ascii="Times New Roman" w:eastAsia="Times New Roman" w:hAnsi="Times New Roman" w:cs="Times New Roman"/>
                <w:sz w:val="28"/>
                <w:szCs w:val="28"/>
                <w:lang w:eastAsia="ru-RU"/>
              </w:rPr>
              <w:t>37</w:t>
            </w:r>
          </w:p>
        </w:tc>
        <w:tc>
          <w:tcPr>
            <w:tcW w:w="1245" w:type="dxa"/>
            <w:tcBorders>
              <w:top w:val="single" w:sz="6" w:space="0" w:color="auto"/>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704">
              <w:rPr>
                <w:rFonts w:ascii="Times New Roman" w:eastAsia="Times New Roman" w:hAnsi="Times New Roman" w:cs="Times New Roman"/>
                <w:sz w:val="28"/>
                <w:szCs w:val="28"/>
                <w:lang w:eastAsia="ru-RU"/>
              </w:rPr>
              <w:t>126</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CA7704" w:rsidRPr="00CA7704" w:rsidRDefault="00CA7704"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bl>
    <w:p w:rsidR="00CA7704" w:rsidRDefault="00CA7704" w:rsidP="00CA7704">
      <w:pPr>
        <w:jc w:val="both"/>
        <w:rPr>
          <w:rFonts w:ascii="Times New Roman" w:eastAsia="Times New Roman" w:hAnsi="Times New Roman" w:cs="Times New Roman"/>
          <w:color w:val="000000"/>
          <w:sz w:val="28"/>
          <w:szCs w:val="28"/>
          <w:lang w:eastAsia="ru-RU"/>
        </w:rPr>
      </w:pPr>
    </w:p>
    <w:p w:rsidR="00CA7704" w:rsidRPr="00CA7704" w:rsidRDefault="00CA7704" w:rsidP="00FB0474">
      <w:pPr>
        <w:pStyle w:val="a3"/>
        <w:numPr>
          <w:ilvl w:val="0"/>
          <w:numId w:val="35"/>
        </w:numPr>
        <w:spacing w:before="24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CA7704" w:rsidRPr="0059516B" w:rsidRDefault="00CA7704" w:rsidP="00FB0474">
      <w:pPr>
        <w:pStyle w:val="a3"/>
        <w:numPr>
          <w:ilvl w:val="0"/>
          <w:numId w:val="36"/>
        </w:numPr>
        <w:spacing w:line="360" w:lineRule="auto"/>
        <w:jc w:val="both"/>
        <w:rPr>
          <w:rFonts w:ascii="Times New Roman" w:hAnsi="Times New Roman" w:cs="Times New Roman"/>
          <w:b/>
          <w:sz w:val="28"/>
          <w:szCs w:val="28"/>
        </w:rPr>
      </w:pPr>
      <w:r w:rsidRPr="0059516B">
        <w:rPr>
          <w:rFonts w:ascii="Times New Roman" w:hAnsi="Times New Roman" w:cs="Times New Roman"/>
          <w:b/>
          <w:sz w:val="28"/>
          <w:szCs w:val="28"/>
        </w:rPr>
        <w:t>Краеведческая работа школьного музея</w:t>
      </w:r>
    </w:p>
    <w:p w:rsidR="00CA7704" w:rsidRPr="00755336" w:rsidRDefault="00CA7704" w:rsidP="00CA7704">
      <w:pPr>
        <w:spacing w:after="0"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lastRenderedPageBreak/>
        <w:t>Теор</w:t>
      </w:r>
      <w:r>
        <w:rPr>
          <w:rFonts w:ascii="Times New Roman" w:hAnsi="Times New Roman" w:cs="Times New Roman"/>
          <w:i/>
          <w:sz w:val="28"/>
          <w:szCs w:val="28"/>
        </w:rPr>
        <w:t xml:space="preserve">ия: </w:t>
      </w:r>
      <w:r w:rsidRPr="00755336">
        <w:rPr>
          <w:rFonts w:ascii="Times New Roman" w:hAnsi="Times New Roman" w:cs="Times New Roman"/>
          <w:sz w:val="28"/>
          <w:szCs w:val="28"/>
        </w:rPr>
        <w:t xml:space="preserve">Музей – хранитель местной истории. Уровни краеведческой деятельности – семья, школа, родной край. </w:t>
      </w:r>
    </w:p>
    <w:p w:rsidR="00CA7704" w:rsidRPr="00755336" w:rsidRDefault="00CA7704" w:rsidP="00CA7704">
      <w:pPr>
        <w:spacing w:line="360" w:lineRule="auto"/>
        <w:ind w:firstLine="567"/>
        <w:jc w:val="both"/>
        <w:rPr>
          <w:rFonts w:ascii="Times New Roman" w:hAnsi="Times New Roman" w:cs="Times New Roman"/>
          <w:sz w:val="28"/>
          <w:szCs w:val="28"/>
        </w:rPr>
      </w:pPr>
      <w:r w:rsidRPr="00755336">
        <w:rPr>
          <w:rFonts w:ascii="Times New Roman" w:hAnsi="Times New Roman" w:cs="Times New Roman"/>
          <w:sz w:val="28"/>
          <w:szCs w:val="28"/>
        </w:rPr>
        <w:t>Порядок изучения источников и экспонатов. Отбор и систематизация необходимых сведений</w:t>
      </w:r>
      <w:r>
        <w:rPr>
          <w:rFonts w:ascii="Times New Roman" w:hAnsi="Times New Roman" w:cs="Times New Roman"/>
          <w:sz w:val="28"/>
          <w:szCs w:val="28"/>
        </w:rPr>
        <w:t xml:space="preserve"> и фактов. Использование турист</w:t>
      </w:r>
      <w:r w:rsidRPr="00755336">
        <w:rPr>
          <w:rFonts w:ascii="Times New Roman" w:hAnsi="Times New Roman" w:cs="Times New Roman"/>
          <w:sz w:val="28"/>
          <w:szCs w:val="28"/>
        </w:rPr>
        <w:t>ских схем, географических карт, фотографий. Технология социоло</w:t>
      </w:r>
      <w:r>
        <w:rPr>
          <w:rFonts w:ascii="Times New Roman" w:hAnsi="Times New Roman" w:cs="Times New Roman"/>
          <w:sz w:val="28"/>
          <w:szCs w:val="28"/>
        </w:rPr>
        <w:t>гического опроса жителей. Народ</w:t>
      </w:r>
      <w:r w:rsidRPr="00755336">
        <w:rPr>
          <w:rFonts w:ascii="Times New Roman" w:hAnsi="Times New Roman" w:cs="Times New Roman"/>
          <w:sz w:val="28"/>
          <w:szCs w:val="28"/>
        </w:rPr>
        <w:t>ные знания, календарь. Запись воспоминаний. Разработка анкет по сбору информационного материала. Организация сбора экспонатов. Подлинники и макеты. История города как предмет экскурсионного изучения. Задачи поисковой работы, связь с профилем и тематикой музея, с содержанием массовых туристско-краеведческих мероприятий. Основные формы: походы, экспедиции, текущее комплектование, переписка. Плановость, целенаправленность, научная и техническая подготовка поиска. Методика сбора и фиксации материалов. Оформление задания. Инструктивные  требования к организации и проведению походов учащихся.</w:t>
      </w:r>
    </w:p>
    <w:p w:rsidR="00CA7704" w:rsidRDefault="00CA7704" w:rsidP="00CA7704">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w:t>
      </w:r>
      <w:r>
        <w:rPr>
          <w:rFonts w:ascii="Times New Roman" w:hAnsi="Times New Roman" w:cs="Times New Roman"/>
          <w:i/>
          <w:sz w:val="28"/>
          <w:szCs w:val="28"/>
        </w:rPr>
        <w:t xml:space="preserve">ка: </w:t>
      </w:r>
      <w:r w:rsidRPr="00755336">
        <w:rPr>
          <w:rFonts w:ascii="Times New Roman" w:hAnsi="Times New Roman" w:cs="Times New Roman"/>
          <w:sz w:val="28"/>
          <w:szCs w:val="28"/>
        </w:rPr>
        <w:t>Формы краеведческой работы: переписка, встреча, обследование, экскурсия, поход, экспедиция. Организация проектной деятельности. Накапливание материалов по истории и этнографии родного края. Написание рефератов учащимися на темы, связанные с историей, традиционной культурой, бытом, языком народа. Собирание произведений фольклора: народных песен, частушек, сказок, загадок, пословиц, прибауток. Запись народных праздников, обрядов, обычаев, суеверий. Сбор информации и экспонатов. Работа с мемуарной литературой, экспедиционными дневниками, записями воспоминаний и письмами. Разработка и проведение поиска по конкретной, достаточно узкой теме с использованием форм текущего комплектования и целевого двухдневного похода. Защита исследований на научно-практической конференции.</w:t>
      </w:r>
    </w:p>
    <w:p w:rsidR="00CA7704" w:rsidRPr="0059516B" w:rsidRDefault="00CA7704" w:rsidP="00FB0474">
      <w:pPr>
        <w:pStyle w:val="a3"/>
        <w:numPr>
          <w:ilvl w:val="0"/>
          <w:numId w:val="36"/>
        </w:numPr>
        <w:spacing w:line="360" w:lineRule="auto"/>
        <w:jc w:val="both"/>
        <w:rPr>
          <w:rFonts w:ascii="Times New Roman" w:hAnsi="Times New Roman" w:cs="Times New Roman"/>
          <w:b/>
          <w:sz w:val="28"/>
          <w:szCs w:val="28"/>
        </w:rPr>
      </w:pPr>
      <w:r w:rsidRPr="0059516B">
        <w:rPr>
          <w:rFonts w:ascii="Times New Roman" w:hAnsi="Times New Roman" w:cs="Times New Roman"/>
          <w:b/>
          <w:sz w:val="28"/>
          <w:szCs w:val="28"/>
        </w:rPr>
        <w:t>История малой Родины</w:t>
      </w:r>
    </w:p>
    <w:p w:rsidR="00CA7704" w:rsidRPr="00755336" w:rsidRDefault="00CA7704" w:rsidP="00CA7704">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w:t>
      </w:r>
      <w:r>
        <w:rPr>
          <w:rFonts w:ascii="Times New Roman" w:hAnsi="Times New Roman" w:cs="Times New Roman"/>
          <w:i/>
          <w:sz w:val="28"/>
          <w:szCs w:val="28"/>
        </w:rPr>
        <w:t xml:space="preserve">ия: </w:t>
      </w:r>
      <w:r w:rsidRPr="00755336">
        <w:rPr>
          <w:rFonts w:ascii="Times New Roman" w:hAnsi="Times New Roman" w:cs="Times New Roman"/>
          <w:sz w:val="28"/>
          <w:szCs w:val="28"/>
        </w:rPr>
        <w:t xml:space="preserve">Мифология по истории заселения родного края. Первые упоминания местности в официальных источниках. Основные вехи истории </w:t>
      </w:r>
      <w:r w:rsidRPr="00755336">
        <w:rPr>
          <w:rFonts w:ascii="Times New Roman" w:hAnsi="Times New Roman" w:cs="Times New Roman"/>
          <w:sz w:val="28"/>
          <w:szCs w:val="28"/>
        </w:rPr>
        <w:lastRenderedPageBreak/>
        <w:t>края в контексте истории государства. Уникальные особенности природы, истории и культуры родного края.</w:t>
      </w:r>
    </w:p>
    <w:p w:rsidR="00CA7704" w:rsidRPr="00755336" w:rsidRDefault="00CA7704" w:rsidP="00CA7704">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w:t>
      </w:r>
      <w:r>
        <w:rPr>
          <w:rFonts w:ascii="Times New Roman" w:hAnsi="Times New Roman" w:cs="Times New Roman"/>
          <w:i/>
          <w:sz w:val="28"/>
          <w:szCs w:val="28"/>
        </w:rPr>
        <w:t xml:space="preserve">ка: </w:t>
      </w:r>
      <w:r w:rsidRPr="00755336">
        <w:rPr>
          <w:rFonts w:ascii="Times New Roman" w:hAnsi="Times New Roman" w:cs="Times New Roman"/>
          <w:sz w:val="28"/>
          <w:szCs w:val="28"/>
        </w:rPr>
        <w:t>Экскурсия по достопримечательным объектам природы, истории и культуры родного края.</w:t>
      </w:r>
    </w:p>
    <w:p w:rsidR="00CA7704" w:rsidRPr="00755336" w:rsidRDefault="00CA7704" w:rsidP="00FB0474">
      <w:pPr>
        <w:pStyle w:val="a3"/>
        <w:numPr>
          <w:ilvl w:val="0"/>
          <w:numId w:val="36"/>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Военная слава земляков</w:t>
      </w:r>
    </w:p>
    <w:p w:rsidR="00CA7704" w:rsidRPr="00755336" w:rsidRDefault="00CA7704" w:rsidP="00CA7704">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w:t>
      </w:r>
      <w:r>
        <w:rPr>
          <w:rFonts w:ascii="Times New Roman" w:hAnsi="Times New Roman" w:cs="Times New Roman"/>
          <w:i/>
          <w:sz w:val="28"/>
          <w:szCs w:val="28"/>
        </w:rPr>
        <w:t xml:space="preserve">ия: </w:t>
      </w:r>
      <w:r>
        <w:rPr>
          <w:rFonts w:ascii="Times New Roman" w:hAnsi="Times New Roman" w:cs="Times New Roman"/>
          <w:sz w:val="28"/>
          <w:szCs w:val="28"/>
        </w:rPr>
        <w:t>Сообщения уче</w:t>
      </w:r>
      <w:r w:rsidRPr="00755336">
        <w:rPr>
          <w:rFonts w:ascii="Times New Roman" w:hAnsi="Times New Roman" w:cs="Times New Roman"/>
          <w:sz w:val="28"/>
          <w:szCs w:val="28"/>
        </w:rPr>
        <w:t>ников о выполнении пои</w:t>
      </w:r>
      <w:r>
        <w:rPr>
          <w:rFonts w:ascii="Times New Roman" w:hAnsi="Times New Roman" w:cs="Times New Roman"/>
          <w:sz w:val="28"/>
          <w:szCs w:val="28"/>
        </w:rPr>
        <w:t>сковых заданий, проводится об</w:t>
      </w:r>
      <w:r w:rsidRPr="00755336">
        <w:rPr>
          <w:rFonts w:ascii="Times New Roman" w:hAnsi="Times New Roman" w:cs="Times New Roman"/>
          <w:sz w:val="28"/>
          <w:szCs w:val="28"/>
        </w:rPr>
        <w:t>мен мнениями, орг</w:t>
      </w:r>
      <w:r>
        <w:rPr>
          <w:rFonts w:ascii="Times New Roman" w:hAnsi="Times New Roman" w:cs="Times New Roman"/>
          <w:sz w:val="28"/>
          <w:szCs w:val="28"/>
        </w:rPr>
        <w:t>анизуются индивидуальные и груп</w:t>
      </w:r>
      <w:r w:rsidRPr="00755336">
        <w:rPr>
          <w:rFonts w:ascii="Times New Roman" w:hAnsi="Times New Roman" w:cs="Times New Roman"/>
          <w:sz w:val="28"/>
          <w:szCs w:val="28"/>
        </w:rPr>
        <w:t>повые консультации. Занятия предполагают лекционную, экскурсионную, научно-поисковую форму деятельности учащихся; Военные традиции земляков. Жители родного края – участники ВОВ и других военных действий. Выпускники школы в рядах Вооруженных Сил России. Военные реликвии семьи. Служба в армии - почетная обязанность гражданина России.</w:t>
      </w:r>
    </w:p>
    <w:p w:rsidR="00CA7704" w:rsidRPr="00755336" w:rsidRDefault="00CA7704" w:rsidP="00CA7704">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w:t>
      </w:r>
      <w:r>
        <w:rPr>
          <w:rFonts w:ascii="Times New Roman" w:hAnsi="Times New Roman" w:cs="Times New Roman"/>
          <w:i/>
          <w:sz w:val="28"/>
          <w:szCs w:val="28"/>
        </w:rPr>
        <w:t xml:space="preserve">ка: </w:t>
      </w:r>
      <w:r w:rsidRPr="00755336">
        <w:rPr>
          <w:rFonts w:ascii="Times New Roman" w:hAnsi="Times New Roman" w:cs="Times New Roman"/>
          <w:sz w:val="28"/>
          <w:szCs w:val="28"/>
        </w:rPr>
        <w:t>Составление презентаций, проведение экскурсий в музее, подготовку и проведение мероприятий в музее. Выявление ветеранов ВОВ, выпускников школы - кадровых военных или прошедших действительную военную службу. Сбор информации у родственников и знакомых. Ведение картотеки участников ВОВ и других военных действий. Книга Памяти школы.</w:t>
      </w:r>
    </w:p>
    <w:p w:rsidR="00CA7704" w:rsidRPr="00755336" w:rsidRDefault="00CA7704" w:rsidP="00FB0474">
      <w:pPr>
        <w:pStyle w:val="a3"/>
        <w:numPr>
          <w:ilvl w:val="0"/>
          <w:numId w:val="36"/>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Историко-культурные памятники</w:t>
      </w:r>
    </w:p>
    <w:p w:rsidR="00CA7704" w:rsidRPr="00755336" w:rsidRDefault="00CA7704" w:rsidP="00CA7704">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w:t>
      </w:r>
      <w:r>
        <w:rPr>
          <w:rFonts w:ascii="Times New Roman" w:hAnsi="Times New Roman" w:cs="Times New Roman"/>
          <w:i/>
          <w:sz w:val="28"/>
          <w:szCs w:val="28"/>
        </w:rPr>
        <w:t xml:space="preserve">ия: </w:t>
      </w:r>
      <w:r w:rsidRPr="00755336">
        <w:rPr>
          <w:rFonts w:ascii="Times New Roman" w:hAnsi="Times New Roman" w:cs="Times New Roman"/>
          <w:sz w:val="28"/>
          <w:szCs w:val="28"/>
        </w:rPr>
        <w:t>История города. Памятники истории и культуры. Познавательное и воспитательное значение. Многоплановость, комбинированность, движущаяся панорама «экспозиции», характерные особенности автобусных экскурсий. Приемы показа памятных мест, исторических объектов. Организационно-технические условия, правила безопасности, связанные с проведением автобусной экскурсии.</w:t>
      </w:r>
    </w:p>
    <w:p w:rsidR="00CA7704" w:rsidRPr="00755336" w:rsidRDefault="00CA7704" w:rsidP="00CA7704">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w:t>
      </w:r>
      <w:r>
        <w:rPr>
          <w:rFonts w:ascii="Times New Roman" w:hAnsi="Times New Roman" w:cs="Times New Roman"/>
          <w:i/>
          <w:sz w:val="28"/>
          <w:szCs w:val="28"/>
        </w:rPr>
        <w:t xml:space="preserve">ка: </w:t>
      </w:r>
      <w:r w:rsidRPr="00755336">
        <w:rPr>
          <w:rFonts w:ascii="Times New Roman" w:hAnsi="Times New Roman" w:cs="Times New Roman"/>
          <w:sz w:val="28"/>
          <w:szCs w:val="28"/>
        </w:rPr>
        <w:t>Посещение музеев Свердловской области. Рассказ и показ в движении, на остановках и с выходом из автобуса.</w:t>
      </w:r>
    </w:p>
    <w:p w:rsidR="00CA7704" w:rsidRPr="00755336" w:rsidRDefault="00CA7704" w:rsidP="00FB0474">
      <w:pPr>
        <w:pStyle w:val="a3"/>
        <w:numPr>
          <w:ilvl w:val="0"/>
          <w:numId w:val="36"/>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lastRenderedPageBreak/>
        <w:t xml:space="preserve">Литературные источники </w:t>
      </w:r>
    </w:p>
    <w:p w:rsidR="00CA7704" w:rsidRPr="00755336" w:rsidRDefault="00CA7704" w:rsidP="00CA7704">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w:t>
      </w:r>
      <w:r>
        <w:rPr>
          <w:rFonts w:ascii="Times New Roman" w:hAnsi="Times New Roman" w:cs="Times New Roman"/>
          <w:i/>
          <w:sz w:val="28"/>
          <w:szCs w:val="28"/>
        </w:rPr>
        <w:t xml:space="preserve">ия: </w:t>
      </w:r>
      <w:r w:rsidRPr="00755336">
        <w:rPr>
          <w:rFonts w:ascii="Times New Roman" w:hAnsi="Times New Roman" w:cs="Times New Roman"/>
          <w:sz w:val="28"/>
          <w:szCs w:val="28"/>
        </w:rPr>
        <w:t xml:space="preserve">Где искать литературу. Библиотеки, архивы, личные собрания. Принципы и приемы работы с каталогами в библиотеке. Подготовка списка  необходимой литературы. Изучение текста. Составление выписок. Как делать ссылки на источники. </w:t>
      </w:r>
    </w:p>
    <w:p w:rsidR="00CA7704" w:rsidRPr="00755336" w:rsidRDefault="00CA7704" w:rsidP="00CA7704">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 xml:space="preserve"> </w:t>
      </w:r>
      <w:r w:rsidRPr="00755336">
        <w:rPr>
          <w:rFonts w:ascii="Times New Roman" w:hAnsi="Times New Roman" w:cs="Times New Roman"/>
          <w:sz w:val="28"/>
          <w:szCs w:val="28"/>
        </w:rPr>
        <w:tab/>
      </w:r>
      <w:r w:rsidRPr="00755336">
        <w:rPr>
          <w:rFonts w:ascii="Times New Roman" w:hAnsi="Times New Roman" w:cs="Times New Roman"/>
          <w:i/>
          <w:sz w:val="28"/>
          <w:szCs w:val="28"/>
        </w:rPr>
        <w:t>Практи</w:t>
      </w:r>
      <w:r>
        <w:rPr>
          <w:rFonts w:ascii="Times New Roman" w:hAnsi="Times New Roman" w:cs="Times New Roman"/>
          <w:i/>
          <w:sz w:val="28"/>
          <w:szCs w:val="28"/>
        </w:rPr>
        <w:t xml:space="preserve">ка: </w:t>
      </w:r>
      <w:r w:rsidRPr="00755336">
        <w:rPr>
          <w:rFonts w:ascii="Times New Roman" w:hAnsi="Times New Roman" w:cs="Times New Roman"/>
          <w:sz w:val="28"/>
          <w:szCs w:val="28"/>
        </w:rPr>
        <w:t xml:space="preserve">Энциклопедии, словари, справочники, путеводители, методическая и иная специальная литература. Словарь музейных терминов. Работа с архивными документами Государственного архива в г. Ирбите. Работа с архивами в Интернет сети. </w:t>
      </w:r>
    </w:p>
    <w:p w:rsidR="00CA7704" w:rsidRPr="00755336" w:rsidRDefault="00CA7704" w:rsidP="00FB0474">
      <w:pPr>
        <w:pStyle w:val="a3"/>
        <w:numPr>
          <w:ilvl w:val="0"/>
          <w:numId w:val="36"/>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Предъявление результатов</w:t>
      </w:r>
    </w:p>
    <w:p w:rsidR="00CA7704" w:rsidRDefault="00CA7704" w:rsidP="00CA7704">
      <w:pPr>
        <w:spacing w:line="360" w:lineRule="auto"/>
        <w:ind w:firstLine="567"/>
        <w:jc w:val="both"/>
        <w:rPr>
          <w:rFonts w:ascii="Times New Roman" w:hAnsi="Times New Roman" w:cs="Times New Roman"/>
          <w:sz w:val="28"/>
          <w:szCs w:val="28"/>
        </w:rPr>
      </w:pPr>
      <w:r w:rsidRPr="00755336">
        <w:rPr>
          <w:rFonts w:ascii="Times New Roman" w:hAnsi="Times New Roman" w:cs="Times New Roman"/>
          <w:sz w:val="28"/>
          <w:szCs w:val="28"/>
        </w:rPr>
        <w:t>Предъявление результатов работа музея на научно-практической, краеведческой конференциях. Участие в муниципальных, областных и всероссийских конкурсах.</w:t>
      </w:r>
    </w:p>
    <w:p w:rsidR="00C15B9F" w:rsidRDefault="00C15B9F" w:rsidP="00CA7704">
      <w:pPr>
        <w:spacing w:line="360" w:lineRule="auto"/>
        <w:ind w:firstLine="567"/>
        <w:jc w:val="both"/>
        <w:rPr>
          <w:rFonts w:ascii="Times New Roman" w:eastAsia="Times New Roman" w:hAnsi="Times New Roman" w:cs="Times New Roman"/>
          <w:color w:val="000000"/>
          <w:sz w:val="28"/>
          <w:szCs w:val="28"/>
          <w:lang w:eastAsia="ru-RU"/>
        </w:rPr>
      </w:pPr>
    </w:p>
    <w:p w:rsidR="00C15B9F" w:rsidRDefault="00C15B9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C15B9F" w:rsidRPr="007472A8" w:rsidTr="00601E1E">
        <w:tc>
          <w:tcPr>
            <w:tcW w:w="4075" w:type="dxa"/>
            <w:hideMark/>
          </w:tcPr>
          <w:p w:rsidR="00C15B9F" w:rsidRPr="007472A8" w:rsidRDefault="00C15B9F" w:rsidP="00601E1E">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C15B9F" w:rsidRPr="007472A8" w:rsidRDefault="00C15B9F" w:rsidP="00C15B9F">
      <w:pPr>
        <w:tabs>
          <w:tab w:val="left" w:pos="851"/>
        </w:tabs>
        <w:spacing w:after="0"/>
        <w:ind w:firstLine="709"/>
        <w:jc w:val="both"/>
        <w:rPr>
          <w:rFonts w:ascii="Times New Roman" w:eastAsia="MS Mincho" w:hAnsi="Times New Roman" w:cs="Times New Roman"/>
          <w:color w:val="00B050"/>
          <w:sz w:val="28"/>
          <w:szCs w:val="28"/>
          <w:lang w:eastAsia="ja-JP"/>
        </w:rPr>
      </w:pPr>
    </w:p>
    <w:p w:rsidR="00C15B9F" w:rsidRPr="007472A8" w:rsidRDefault="00C15B9F" w:rsidP="00C15B9F">
      <w:pPr>
        <w:tabs>
          <w:tab w:val="left" w:pos="851"/>
        </w:tabs>
        <w:spacing w:after="0"/>
        <w:ind w:firstLine="709"/>
        <w:jc w:val="both"/>
        <w:rPr>
          <w:rFonts w:ascii="Times New Roman" w:eastAsia="Times New Roman" w:hAnsi="Times New Roman" w:cs="Times New Roman"/>
          <w:color w:val="00B050"/>
          <w:sz w:val="28"/>
          <w:szCs w:val="28"/>
          <w:lang w:eastAsia="ru-RU"/>
        </w:rPr>
      </w:pPr>
    </w:p>
    <w:p w:rsidR="00C15B9F" w:rsidRPr="007472A8" w:rsidRDefault="00C15B9F" w:rsidP="00C15B9F">
      <w:pPr>
        <w:tabs>
          <w:tab w:val="left" w:pos="851"/>
        </w:tabs>
        <w:spacing w:after="0"/>
        <w:ind w:firstLine="709"/>
        <w:jc w:val="both"/>
        <w:rPr>
          <w:rFonts w:ascii="Times New Roman" w:eastAsia="Times New Roman" w:hAnsi="Times New Roman" w:cs="Times New Roman"/>
          <w:color w:val="00B050"/>
          <w:sz w:val="28"/>
          <w:szCs w:val="28"/>
          <w:lang w:eastAsia="ru-RU"/>
        </w:rPr>
      </w:pPr>
    </w:p>
    <w:p w:rsidR="00C15B9F" w:rsidRPr="007472A8" w:rsidRDefault="00C15B9F" w:rsidP="00C15B9F">
      <w:pPr>
        <w:tabs>
          <w:tab w:val="left" w:pos="851"/>
        </w:tabs>
        <w:spacing w:after="0"/>
        <w:ind w:firstLine="709"/>
        <w:jc w:val="both"/>
        <w:rPr>
          <w:rFonts w:ascii="Times New Roman" w:eastAsia="Times New Roman" w:hAnsi="Times New Roman" w:cs="Times New Roman"/>
          <w:color w:val="00B050"/>
          <w:sz w:val="28"/>
          <w:szCs w:val="28"/>
          <w:lang w:eastAsia="ru-RU"/>
        </w:rPr>
      </w:pPr>
    </w:p>
    <w:p w:rsidR="00C15B9F" w:rsidRPr="007472A8" w:rsidRDefault="00C15B9F" w:rsidP="00C15B9F">
      <w:pPr>
        <w:tabs>
          <w:tab w:val="left" w:pos="851"/>
        </w:tabs>
        <w:spacing w:after="0"/>
        <w:ind w:firstLine="709"/>
        <w:jc w:val="both"/>
        <w:rPr>
          <w:rFonts w:ascii="Times New Roman" w:eastAsia="Times New Roman" w:hAnsi="Times New Roman" w:cs="Times New Roman"/>
          <w:color w:val="00B050"/>
          <w:sz w:val="28"/>
          <w:szCs w:val="28"/>
          <w:lang w:eastAsia="ru-RU"/>
        </w:rPr>
      </w:pPr>
    </w:p>
    <w:p w:rsidR="00C15B9F" w:rsidRPr="007472A8" w:rsidRDefault="00C15B9F" w:rsidP="00C15B9F">
      <w:pPr>
        <w:tabs>
          <w:tab w:val="left" w:pos="851"/>
        </w:tabs>
        <w:spacing w:after="0"/>
        <w:ind w:firstLine="709"/>
        <w:jc w:val="both"/>
        <w:rPr>
          <w:rFonts w:ascii="Times New Roman" w:eastAsia="Times New Roman" w:hAnsi="Times New Roman" w:cs="Times New Roman"/>
          <w:color w:val="00B050"/>
          <w:sz w:val="28"/>
          <w:szCs w:val="28"/>
          <w:lang w:eastAsia="ru-RU"/>
        </w:rPr>
      </w:pPr>
    </w:p>
    <w:p w:rsidR="00C15B9F" w:rsidRPr="007472A8" w:rsidRDefault="00C15B9F" w:rsidP="00C15B9F">
      <w:pPr>
        <w:tabs>
          <w:tab w:val="left" w:pos="851"/>
        </w:tabs>
        <w:spacing w:after="0"/>
        <w:ind w:firstLine="709"/>
        <w:jc w:val="both"/>
        <w:rPr>
          <w:rFonts w:ascii="Times New Roman" w:eastAsia="Times New Roman" w:hAnsi="Times New Roman" w:cs="Times New Roman"/>
          <w:color w:val="00B050"/>
          <w:sz w:val="28"/>
          <w:szCs w:val="28"/>
          <w:lang w:eastAsia="ru-RU"/>
        </w:rPr>
      </w:pPr>
    </w:p>
    <w:p w:rsidR="00C15B9F" w:rsidRPr="007472A8" w:rsidRDefault="00C15B9F" w:rsidP="00C15B9F">
      <w:pPr>
        <w:tabs>
          <w:tab w:val="left" w:pos="851"/>
        </w:tabs>
        <w:spacing w:after="0"/>
        <w:ind w:firstLine="709"/>
        <w:jc w:val="both"/>
        <w:rPr>
          <w:rFonts w:ascii="Times New Roman" w:eastAsia="Times New Roman" w:hAnsi="Times New Roman" w:cs="Times New Roman"/>
          <w:color w:val="00B050"/>
          <w:sz w:val="28"/>
          <w:szCs w:val="28"/>
          <w:lang w:eastAsia="ru-RU"/>
        </w:rPr>
      </w:pPr>
    </w:p>
    <w:p w:rsidR="00C15B9F" w:rsidRPr="007472A8" w:rsidRDefault="00C15B9F" w:rsidP="00C15B9F">
      <w:pPr>
        <w:tabs>
          <w:tab w:val="left" w:pos="851"/>
        </w:tabs>
        <w:spacing w:after="0"/>
        <w:ind w:firstLine="709"/>
        <w:jc w:val="both"/>
        <w:rPr>
          <w:rFonts w:ascii="Times New Roman" w:eastAsia="Times New Roman" w:hAnsi="Times New Roman" w:cs="Times New Roman"/>
          <w:color w:val="00B050"/>
          <w:sz w:val="28"/>
          <w:szCs w:val="28"/>
          <w:lang w:eastAsia="ru-RU"/>
        </w:rPr>
      </w:pPr>
    </w:p>
    <w:p w:rsidR="00C15B9F" w:rsidRPr="007472A8" w:rsidRDefault="00C15B9F" w:rsidP="00C15B9F">
      <w:pPr>
        <w:tabs>
          <w:tab w:val="left" w:pos="851"/>
        </w:tabs>
        <w:spacing w:after="0"/>
        <w:ind w:firstLine="709"/>
        <w:jc w:val="both"/>
        <w:rPr>
          <w:rFonts w:ascii="Times New Roman" w:eastAsia="Times New Roman" w:hAnsi="Times New Roman" w:cs="Times New Roman"/>
          <w:color w:val="00B050"/>
          <w:sz w:val="28"/>
          <w:szCs w:val="28"/>
          <w:lang w:eastAsia="ru-RU"/>
        </w:rPr>
      </w:pPr>
    </w:p>
    <w:p w:rsidR="00C15B9F" w:rsidRPr="007472A8" w:rsidRDefault="00C15B9F" w:rsidP="00C15B9F">
      <w:pPr>
        <w:tabs>
          <w:tab w:val="left" w:pos="851"/>
        </w:tabs>
        <w:spacing w:after="0"/>
        <w:ind w:firstLine="709"/>
        <w:jc w:val="both"/>
        <w:rPr>
          <w:rFonts w:ascii="Times New Roman" w:eastAsia="Times New Roman" w:hAnsi="Times New Roman" w:cs="Times New Roman"/>
          <w:color w:val="00B050"/>
          <w:sz w:val="28"/>
          <w:szCs w:val="28"/>
          <w:lang w:eastAsia="ru-RU"/>
        </w:rPr>
      </w:pPr>
    </w:p>
    <w:p w:rsidR="00C15B9F" w:rsidRPr="007472A8" w:rsidRDefault="00C15B9F" w:rsidP="00C15B9F">
      <w:pPr>
        <w:tabs>
          <w:tab w:val="left" w:pos="851"/>
        </w:tabs>
        <w:spacing w:after="0"/>
        <w:ind w:firstLine="709"/>
        <w:jc w:val="both"/>
        <w:rPr>
          <w:rFonts w:ascii="Times New Roman" w:eastAsia="Times New Roman" w:hAnsi="Times New Roman" w:cs="Times New Roman"/>
          <w:color w:val="00B050"/>
          <w:sz w:val="28"/>
          <w:szCs w:val="28"/>
          <w:lang w:eastAsia="ru-RU"/>
        </w:rPr>
      </w:pPr>
    </w:p>
    <w:p w:rsidR="00C15B9F" w:rsidRPr="007472A8" w:rsidRDefault="00C15B9F" w:rsidP="00C15B9F">
      <w:pPr>
        <w:tabs>
          <w:tab w:val="left" w:pos="851"/>
        </w:tabs>
        <w:spacing w:after="0"/>
        <w:ind w:firstLine="709"/>
        <w:jc w:val="both"/>
        <w:rPr>
          <w:rFonts w:ascii="Times New Roman" w:eastAsia="Times New Roman" w:hAnsi="Times New Roman" w:cs="Times New Roman"/>
          <w:color w:val="00B050"/>
          <w:sz w:val="28"/>
          <w:szCs w:val="28"/>
          <w:lang w:eastAsia="ru-RU"/>
        </w:rPr>
      </w:pPr>
    </w:p>
    <w:p w:rsidR="00C15B9F" w:rsidRPr="007472A8" w:rsidRDefault="00C15B9F" w:rsidP="00C15B9F">
      <w:pPr>
        <w:tabs>
          <w:tab w:val="left" w:pos="851"/>
        </w:tabs>
        <w:spacing w:after="0"/>
        <w:ind w:firstLine="709"/>
        <w:jc w:val="both"/>
        <w:rPr>
          <w:rFonts w:ascii="Times New Roman" w:eastAsia="Times New Roman" w:hAnsi="Times New Roman" w:cs="Times New Roman"/>
          <w:color w:val="00B050"/>
          <w:sz w:val="28"/>
          <w:szCs w:val="28"/>
          <w:lang w:eastAsia="ru-RU"/>
        </w:rPr>
      </w:pPr>
    </w:p>
    <w:p w:rsidR="00C15B9F" w:rsidRPr="007472A8" w:rsidRDefault="00C15B9F" w:rsidP="00C15B9F">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C15B9F" w:rsidRPr="007472A8" w:rsidRDefault="00C15B9F" w:rsidP="00C15B9F">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Поисково-исследовательская работа</w:t>
      </w:r>
      <w:r w:rsidRPr="007472A8">
        <w:rPr>
          <w:rFonts w:ascii="Times New Roman" w:eastAsia="Times New Roman" w:hAnsi="Times New Roman" w:cs="Times New Roman"/>
          <w:b/>
          <w:color w:val="000000"/>
          <w:sz w:val="32"/>
          <w:szCs w:val="28"/>
          <w:lang w:eastAsia="ru-RU"/>
        </w:rPr>
        <w:t>»</w:t>
      </w:r>
    </w:p>
    <w:p w:rsidR="00C15B9F" w:rsidRPr="007472A8" w:rsidRDefault="00C15B9F" w:rsidP="00C15B9F">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C15B9F" w:rsidRPr="007472A8" w:rsidRDefault="00C15B9F" w:rsidP="00C15B9F">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Юный музеевед</w:t>
      </w:r>
      <w:r w:rsidRPr="007472A8">
        <w:rPr>
          <w:rFonts w:ascii="Times New Roman" w:eastAsia="Times New Roman" w:hAnsi="Times New Roman" w:cs="Times New Roman"/>
          <w:color w:val="000000"/>
          <w:sz w:val="28"/>
          <w:szCs w:val="28"/>
          <w:lang w:eastAsia="ru-RU"/>
        </w:rPr>
        <w:t>»,</w:t>
      </w:r>
    </w:p>
    <w:p w:rsidR="00C15B9F" w:rsidRDefault="00C15B9F" w:rsidP="00C15B9F">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Соколова Л.Н.,</w:t>
      </w:r>
    </w:p>
    <w:p w:rsidR="00C15B9F" w:rsidRDefault="00C15B9F" w:rsidP="00C15B9F">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год обучения</w:t>
      </w:r>
      <w:r w:rsidRPr="007472A8">
        <w:rPr>
          <w:rFonts w:ascii="Times New Roman" w:eastAsia="Times New Roman" w:hAnsi="Times New Roman" w:cs="Times New Roman"/>
          <w:color w:val="000000"/>
          <w:sz w:val="28"/>
          <w:szCs w:val="28"/>
          <w:lang w:eastAsia="ru-RU"/>
        </w:rPr>
        <w:t>)</w:t>
      </w:r>
    </w:p>
    <w:p w:rsidR="00C15B9F" w:rsidRDefault="00C15B9F" w:rsidP="00C15B9F">
      <w:pPr>
        <w:rPr>
          <w:rFonts w:ascii="Times New Roman" w:eastAsia="Times New Roman" w:hAnsi="Times New Roman" w:cs="Times New Roman"/>
          <w:color w:val="000000"/>
          <w:sz w:val="28"/>
          <w:szCs w:val="28"/>
          <w:lang w:eastAsia="ru-RU"/>
        </w:rPr>
      </w:pPr>
    </w:p>
    <w:p w:rsidR="00C15B9F" w:rsidRDefault="00C15B9F" w:rsidP="00C15B9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C15B9F" w:rsidRPr="00C12E09" w:rsidRDefault="00C15B9F" w:rsidP="00C15B9F">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882F2A">
        <w:rPr>
          <w:rFonts w:ascii="Times New Roman" w:eastAsia="Times New Roman" w:hAnsi="Times New Roman" w:cs="Times New Roman"/>
          <w:color w:val="000000"/>
          <w:sz w:val="28"/>
          <w:szCs w:val="28"/>
          <w:lang w:eastAsia="ru-RU"/>
        </w:rPr>
        <w:t xml:space="preserve">младшего, </w:t>
      </w:r>
      <w:r w:rsidRPr="00C12E09">
        <w:rPr>
          <w:rFonts w:ascii="Times New Roman" w:eastAsia="Times New Roman" w:hAnsi="Times New Roman" w:cs="Times New Roman"/>
          <w:color w:val="000000"/>
          <w:sz w:val="28"/>
          <w:szCs w:val="28"/>
          <w:lang w:eastAsia="ru-RU"/>
        </w:rPr>
        <w:t>среднего</w:t>
      </w:r>
      <w:r w:rsidR="00882F2A">
        <w:rPr>
          <w:rFonts w:ascii="Times New Roman" w:eastAsia="Times New Roman" w:hAnsi="Times New Roman" w:cs="Times New Roman"/>
          <w:color w:val="000000"/>
          <w:sz w:val="28"/>
          <w:szCs w:val="28"/>
          <w:lang w:eastAsia="ru-RU"/>
        </w:rPr>
        <w:t xml:space="preserve"> и старшего</w:t>
      </w:r>
      <w:r w:rsidRPr="00C12E09">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C15B9F" w:rsidRPr="00C12E09" w:rsidRDefault="00C15B9F" w:rsidP="00C15B9F">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sidR="00A335C1">
        <w:rPr>
          <w:rFonts w:ascii="Times New Roman" w:eastAsia="Times New Roman" w:hAnsi="Times New Roman" w:cs="Times New Roman"/>
          <w:color w:val="000000"/>
          <w:sz w:val="28"/>
          <w:szCs w:val="28"/>
          <w:lang w:eastAsia="ru-RU"/>
        </w:rPr>
        <w:t>67</w:t>
      </w:r>
      <w:r w:rsidRPr="00C12E09">
        <w:rPr>
          <w:rFonts w:ascii="Times New Roman" w:eastAsia="Times New Roman" w:hAnsi="Times New Roman" w:cs="Times New Roman"/>
          <w:color w:val="000000"/>
          <w:sz w:val="28"/>
          <w:szCs w:val="28"/>
          <w:lang w:eastAsia="ru-RU"/>
        </w:rPr>
        <w:t xml:space="preserve"> час</w:t>
      </w:r>
      <w:r w:rsidR="00A335C1">
        <w:rPr>
          <w:rFonts w:ascii="Times New Roman" w:eastAsia="Times New Roman" w:hAnsi="Times New Roman" w:cs="Times New Roman"/>
          <w:color w:val="000000"/>
          <w:sz w:val="28"/>
          <w:szCs w:val="28"/>
          <w:lang w:eastAsia="ru-RU"/>
        </w:rPr>
        <w:t>ов</w:t>
      </w:r>
      <w:r w:rsidRPr="00C12E09">
        <w:rPr>
          <w:rFonts w:ascii="Times New Roman" w:eastAsia="Times New Roman" w:hAnsi="Times New Roman" w:cs="Times New Roman"/>
          <w:color w:val="000000"/>
          <w:sz w:val="28"/>
          <w:szCs w:val="28"/>
          <w:lang w:eastAsia="ru-RU"/>
        </w:rPr>
        <w:t xml:space="preserve"> (в том числе, теоретические занятия – </w:t>
      </w:r>
      <w:r w:rsidR="00A335C1">
        <w:rPr>
          <w:rFonts w:ascii="Times New Roman" w:eastAsia="Times New Roman" w:hAnsi="Times New Roman" w:cs="Times New Roman"/>
          <w:color w:val="000000"/>
          <w:sz w:val="28"/>
          <w:szCs w:val="28"/>
          <w:lang w:eastAsia="ru-RU"/>
        </w:rPr>
        <w:t>10</w:t>
      </w:r>
      <w:r w:rsidRPr="00C12E09">
        <w:rPr>
          <w:rFonts w:ascii="Times New Roman" w:eastAsia="Times New Roman" w:hAnsi="Times New Roman" w:cs="Times New Roman"/>
          <w:color w:val="000000"/>
          <w:sz w:val="28"/>
          <w:szCs w:val="28"/>
          <w:lang w:eastAsia="ru-RU"/>
        </w:rPr>
        <w:t xml:space="preserve">, практические занятия – </w:t>
      </w:r>
      <w:r w:rsidR="00A335C1">
        <w:rPr>
          <w:rFonts w:ascii="Times New Roman" w:eastAsia="Times New Roman" w:hAnsi="Times New Roman" w:cs="Times New Roman"/>
          <w:color w:val="000000"/>
          <w:sz w:val="28"/>
          <w:szCs w:val="28"/>
          <w:lang w:eastAsia="ru-RU"/>
        </w:rPr>
        <w:t>57</w:t>
      </w:r>
      <w:r w:rsidRPr="00C12E09">
        <w:rPr>
          <w:rFonts w:ascii="Times New Roman" w:eastAsia="Times New Roman" w:hAnsi="Times New Roman" w:cs="Times New Roman"/>
          <w:color w:val="000000"/>
          <w:sz w:val="28"/>
          <w:szCs w:val="28"/>
          <w:lang w:eastAsia="ru-RU"/>
        </w:rPr>
        <w:t>).</w:t>
      </w:r>
    </w:p>
    <w:p w:rsidR="00C15B9F" w:rsidRDefault="00C15B9F" w:rsidP="00C15B9F">
      <w:pPr>
        <w:spacing w:line="360" w:lineRule="auto"/>
        <w:ind w:firstLine="567"/>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C15B9F" w:rsidRPr="00C15B9F" w:rsidRDefault="00C15B9F" w:rsidP="00FB0474">
      <w:pPr>
        <w:pStyle w:val="a3"/>
        <w:numPr>
          <w:ilvl w:val="0"/>
          <w:numId w:val="128"/>
        </w:numPr>
        <w:jc w:val="center"/>
        <w:rPr>
          <w:rFonts w:ascii="Times New Roman" w:eastAsia="Times New Roman" w:hAnsi="Times New Roman" w:cs="Times New Roman"/>
          <w:b/>
          <w:color w:val="000000"/>
          <w:sz w:val="28"/>
          <w:szCs w:val="28"/>
          <w:lang w:eastAsia="ru-RU"/>
        </w:rPr>
      </w:pPr>
      <w:r w:rsidRPr="00C15B9F">
        <w:rPr>
          <w:rFonts w:ascii="Times New Roman" w:eastAsia="Times New Roman" w:hAnsi="Times New Roman" w:cs="Times New Roman"/>
          <w:b/>
          <w:color w:val="000000"/>
          <w:sz w:val="28"/>
          <w:szCs w:val="28"/>
          <w:lang w:eastAsia="ru-RU"/>
        </w:rPr>
        <w:t>Учебно-тематическое планирование по курсу</w:t>
      </w:r>
    </w:p>
    <w:p w:rsidR="00C15B9F" w:rsidRDefault="00C15B9F" w:rsidP="00C15B9F">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 2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680"/>
        <w:gridCol w:w="1260"/>
        <w:gridCol w:w="1260"/>
        <w:gridCol w:w="1492"/>
      </w:tblGrid>
      <w:tr w:rsidR="00C15B9F" w:rsidRPr="00C65E2F" w:rsidTr="00601E1E">
        <w:trPr>
          <w:trHeight w:val="481"/>
        </w:trPr>
        <w:tc>
          <w:tcPr>
            <w:tcW w:w="1008" w:type="dxa"/>
            <w:vMerge w:val="restart"/>
          </w:tcPr>
          <w:p w:rsidR="00C15B9F" w:rsidRPr="00C65E2F" w:rsidRDefault="00C15B9F" w:rsidP="00601E1E">
            <w:pPr>
              <w:spacing w:after="0" w:line="240" w:lineRule="auto"/>
              <w:jc w:val="center"/>
              <w:rPr>
                <w:rFonts w:ascii="Times New Roman" w:eastAsia="Calibri" w:hAnsi="Times New Roman" w:cs="Times New Roman"/>
                <w:b/>
                <w:sz w:val="28"/>
                <w:szCs w:val="28"/>
                <w:lang w:eastAsia="ru-RU"/>
              </w:rPr>
            </w:pPr>
            <w:r w:rsidRPr="00C65E2F">
              <w:rPr>
                <w:rFonts w:ascii="Times New Roman" w:eastAsia="Calibri" w:hAnsi="Times New Roman" w:cs="Times New Roman"/>
                <w:b/>
                <w:sz w:val="28"/>
                <w:szCs w:val="28"/>
                <w:lang w:eastAsia="ru-RU"/>
              </w:rPr>
              <w:t>№</w:t>
            </w:r>
          </w:p>
          <w:p w:rsidR="00C15B9F" w:rsidRPr="00C65E2F" w:rsidRDefault="00C15B9F" w:rsidP="00601E1E">
            <w:pPr>
              <w:spacing w:after="0" w:line="240" w:lineRule="auto"/>
              <w:jc w:val="center"/>
              <w:rPr>
                <w:rFonts w:ascii="Times New Roman" w:eastAsia="Calibri" w:hAnsi="Times New Roman" w:cs="Times New Roman"/>
                <w:b/>
                <w:sz w:val="28"/>
                <w:szCs w:val="28"/>
                <w:lang w:eastAsia="ru-RU"/>
              </w:rPr>
            </w:pPr>
            <w:r w:rsidRPr="00C65E2F">
              <w:rPr>
                <w:rFonts w:ascii="Times New Roman" w:eastAsia="Calibri" w:hAnsi="Times New Roman" w:cs="Times New Roman"/>
                <w:b/>
                <w:sz w:val="28"/>
                <w:szCs w:val="28"/>
                <w:lang w:eastAsia="ru-RU"/>
              </w:rPr>
              <w:t>п/п</w:t>
            </w:r>
          </w:p>
        </w:tc>
        <w:tc>
          <w:tcPr>
            <w:tcW w:w="4680" w:type="dxa"/>
            <w:vMerge w:val="restart"/>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p>
          <w:p w:rsidR="00C15B9F" w:rsidRPr="00C65E2F" w:rsidRDefault="00C15B9F" w:rsidP="00601E1E">
            <w:pPr>
              <w:spacing w:after="0" w:line="240" w:lineRule="auto"/>
              <w:jc w:val="center"/>
              <w:rPr>
                <w:rFonts w:ascii="Times New Roman" w:eastAsia="Calibri" w:hAnsi="Times New Roman" w:cs="Times New Roman"/>
                <w:b/>
                <w:sz w:val="28"/>
                <w:szCs w:val="28"/>
                <w:lang w:eastAsia="ru-RU"/>
              </w:rPr>
            </w:pPr>
            <w:r w:rsidRPr="00C65E2F">
              <w:rPr>
                <w:rFonts w:ascii="Times New Roman" w:eastAsia="Calibri" w:hAnsi="Times New Roman" w:cs="Times New Roman"/>
                <w:b/>
                <w:sz w:val="28"/>
                <w:szCs w:val="28"/>
                <w:lang w:eastAsia="ru-RU"/>
              </w:rPr>
              <w:t xml:space="preserve">Тема </w:t>
            </w:r>
          </w:p>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p>
        </w:tc>
        <w:tc>
          <w:tcPr>
            <w:tcW w:w="3883" w:type="dxa"/>
            <w:gridSpan w:val="3"/>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p>
          <w:p w:rsidR="00C15B9F" w:rsidRPr="00C65E2F" w:rsidRDefault="00C15B9F" w:rsidP="00601E1E">
            <w:pPr>
              <w:spacing w:after="0" w:line="240" w:lineRule="auto"/>
              <w:jc w:val="center"/>
              <w:rPr>
                <w:rFonts w:ascii="Times New Roman" w:eastAsia="Calibri" w:hAnsi="Times New Roman" w:cs="Times New Roman"/>
                <w:b/>
                <w:sz w:val="28"/>
                <w:szCs w:val="28"/>
                <w:lang w:eastAsia="ru-RU"/>
              </w:rPr>
            </w:pPr>
            <w:r w:rsidRPr="00C65E2F">
              <w:rPr>
                <w:rFonts w:ascii="Times New Roman" w:eastAsia="Calibri" w:hAnsi="Times New Roman" w:cs="Times New Roman"/>
                <w:b/>
                <w:sz w:val="28"/>
                <w:szCs w:val="28"/>
                <w:lang w:eastAsia="ru-RU"/>
              </w:rPr>
              <w:t>Количество часов</w:t>
            </w:r>
          </w:p>
        </w:tc>
      </w:tr>
      <w:tr w:rsidR="00C15B9F" w:rsidRPr="00C65E2F" w:rsidTr="00601E1E">
        <w:trPr>
          <w:trHeight w:val="412"/>
        </w:trPr>
        <w:tc>
          <w:tcPr>
            <w:tcW w:w="1008" w:type="dxa"/>
            <w:vMerge/>
          </w:tcPr>
          <w:p w:rsidR="00C15B9F" w:rsidRPr="00C65E2F" w:rsidRDefault="00C15B9F" w:rsidP="00601E1E">
            <w:pPr>
              <w:spacing w:after="0" w:line="240" w:lineRule="auto"/>
              <w:jc w:val="center"/>
              <w:rPr>
                <w:rFonts w:ascii="Times New Roman" w:eastAsia="Calibri" w:hAnsi="Times New Roman" w:cs="Times New Roman"/>
                <w:b/>
                <w:sz w:val="28"/>
                <w:szCs w:val="28"/>
                <w:lang w:eastAsia="ru-RU"/>
              </w:rPr>
            </w:pPr>
          </w:p>
        </w:tc>
        <w:tc>
          <w:tcPr>
            <w:tcW w:w="4680" w:type="dxa"/>
            <w:vMerge/>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p>
        </w:tc>
        <w:tc>
          <w:tcPr>
            <w:tcW w:w="1260" w:type="dxa"/>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b/>
                <w:sz w:val="28"/>
                <w:szCs w:val="28"/>
                <w:lang w:eastAsia="ru-RU"/>
              </w:rPr>
              <w:t>Всего</w:t>
            </w:r>
          </w:p>
        </w:tc>
        <w:tc>
          <w:tcPr>
            <w:tcW w:w="1260" w:type="dxa"/>
            <w:shd w:val="clear" w:color="auto" w:fill="auto"/>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b/>
                <w:sz w:val="28"/>
                <w:szCs w:val="28"/>
                <w:lang w:eastAsia="ru-RU"/>
              </w:rPr>
              <w:t>Теория</w:t>
            </w:r>
          </w:p>
        </w:tc>
        <w:tc>
          <w:tcPr>
            <w:tcW w:w="1363" w:type="dxa"/>
            <w:shd w:val="clear" w:color="auto" w:fill="auto"/>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b/>
                <w:sz w:val="28"/>
                <w:szCs w:val="28"/>
                <w:lang w:eastAsia="ru-RU"/>
              </w:rPr>
              <w:t>Практика</w:t>
            </w:r>
          </w:p>
        </w:tc>
      </w:tr>
      <w:tr w:rsidR="00C15B9F" w:rsidRPr="00C65E2F" w:rsidTr="00601E1E">
        <w:tc>
          <w:tcPr>
            <w:tcW w:w="1008" w:type="dxa"/>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1</w:t>
            </w:r>
          </w:p>
        </w:tc>
        <w:tc>
          <w:tcPr>
            <w:tcW w:w="4680" w:type="dxa"/>
          </w:tcPr>
          <w:p w:rsidR="00C15B9F" w:rsidRPr="00C65E2F" w:rsidRDefault="00C15B9F" w:rsidP="00601E1E">
            <w:pPr>
              <w:spacing w:after="0" w:line="240" w:lineRule="auto"/>
              <w:rPr>
                <w:rFonts w:ascii="Times New Roman" w:eastAsia="Times New Roman" w:hAnsi="Times New Roman" w:cs="Times New Roman"/>
                <w:sz w:val="28"/>
                <w:szCs w:val="28"/>
              </w:rPr>
            </w:pPr>
            <w:r w:rsidRPr="00C65E2F">
              <w:rPr>
                <w:rFonts w:ascii="Times New Roman" w:eastAsia="Times New Roman" w:hAnsi="Times New Roman" w:cs="Times New Roman"/>
                <w:sz w:val="28"/>
                <w:szCs w:val="28"/>
              </w:rPr>
              <w:t xml:space="preserve">Вводное занятие. </w:t>
            </w:r>
          </w:p>
        </w:tc>
        <w:tc>
          <w:tcPr>
            <w:tcW w:w="1260" w:type="dxa"/>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260" w:type="dxa"/>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363" w:type="dxa"/>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w:t>
            </w:r>
          </w:p>
        </w:tc>
      </w:tr>
      <w:tr w:rsidR="00C15B9F" w:rsidRPr="00C65E2F" w:rsidTr="00601E1E">
        <w:tc>
          <w:tcPr>
            <w:tcW w:w="1008" w:type="dxa"/>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2</w:t>
            </w:r>
          </w:p>
        </w:tc>
        <w:tc>
          <w:tcPr>
            <w:tcW w:w="4680" w:type="dxa"/>
          </w:tcPr>
          <w:p w:rsidR="00C15B9F" w:rsidRPr="00C65E2F" w:rsidRDefault="00C15B9F" w:rsidP="00601E1E">
            <w:pPr>
              <w:spacing w:after="0" w:line="240" w:lineRule="auto"/>
              <w:rPr>
                <w:rFonts w:ascii="Times New Roman" w:eastAsia="Times New Roman" w:hAnsi="Times New Roman" w:cs="Times New Roman"/>
                <w:sz w:val="28"/>
                <w:szCs w:val="28"/>
              </w:rPr>
            </w:pPr>
            <w:r w:rsidRPr="00C65E2F">
              <w:rPr>
                <w:rFonts w:ascii="Times New Roman" w:eastAsia="Times New Roman" w:hAnsi="Times New Roman" w:cs="Times New Roman"/>
                <w:sz w:val="28"/>
                <w:szCs w:val="28"/>
              </w:rPr>
              <w:t>Родной край в истории государства российского.</w:t>
            </w:r>
          </w:p>
        </w:tc>
        <w:tc>
          <w:tcPr>
            <w:tcW w:w="1260" w:type="dxa"/>
          </w:tcPr>
          <w:p w:rsidR="00C15B9F" w:rsidRPr="00C65E2F" w:rsidRDefault="00C15B9F" w:rsidP="00601E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0" w:type="dxa"/>
          </w:tcPr>
          <w:p w:rsidR="00C15B9F" w:rsidRPr="00C65E2F" w:rsidRDefault="00C15B9F" w:rsidP="00601E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C15B9F" w:rsidRPr="00C65E2F" w:rsidRDefault="00C15B9F" w:rsidP="00601E1E">
            <w:pPr>
              <w:spacing w:after="0" w:line="240" w:lineRule="auto"/>
              <w:jc w:val="right"/>
              <w:rPr>
                <w:rFonts w:ascii="Calibri" w:eastAsia="Times New Roman" w:hAnsi="Calibri" w:cs="Times New Roman"/>
                <w:sz w:val="28"/>
                <w:szCs w:val="28"/>
              </w:rPr>
            </w:pPr>
          </w:p>
        </w:tc>
        <w:tc>
          <w:tcPr>
            <w:tcW w:w="1363" w:type="dxa"/>
          </w:tcPr>
          <w:p w:rsidR="00C15B9F" w:rsidRPr="00C65E2F" w:rsidRDefault="00C15B9F" w:rsidP="00601E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C15B9F" w:rsidRPr="00C65E2F" w:rsidTr="00601E1E">
        <w:trPr>
          <w:trHeight w:val="617"/>
        </w:trPr>
        <w:tc>
          <w:tcPr>
            <w:tcW w:w="1008" w:type="dxa"/>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3</w:t>
            </w:r>
          </w:p>
        </w:tc>
        <w:tc>
          <w:tcPr>
            <w:tcW w:w="4680" w:type="dxa"/>
          </w:tcPr>
          <w:p w:rsidR="00C15B9F" w:rsidRPr="00C65E2F" w:rsidRDefault="00C15B9F" w:rsidP="00601E1E">
            <w:pPr>
              <w:spacing w:after="0" w:line="240" w:lineRule="auto"/>
              <w:jc w:val="both"/>
              <w:rPr>
                <w:rFonts w:ascii="Times New Roman" w:eastAsia="Times New Roman" w:hAnsi="Times New Roman" w:cs="Times New Roman"/>
                <w:sz w:val="28"/>
                <w:szCs w:val="28"/>
              </w:rPr>
            </w:pPr>
            <w:r w:rsidRPr="00C65E2F">
              <w:rPr>
                <w:rFonts w:ascii="Times New Roman" w:eastAsia="Times New Roman" w:hAnsi="Times New Roman" w:cs="Times New Roman"/>
                <w:sz w:val="28"/>
                <w:szCs w:val="28"/>
              </w:rPr>
              <w:t>Моя семья и родной край.</w:t>
            </w:r>
          </w:p>
        </w:tc>
        <w:tc>
          <w:tcPr>
            <w:tcW w:w="1260" w:type="dxa"/>
          </w:tcPr>
          <w:p w:rsidR="00C15B9F" w:rsidRPr="00C15B9F" w:rsidRDefault="00C15B9F" w:rsidP="00601E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260" w:type="dxa"/>
          </w:tcPr>
          <w:p w:rsidR="00C15B9F" w:rsidRPr="00C65E2F" w:rsidRDefault="00C15B9F" w:rsidP="00601E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63" w:type="dxa"/>
          </w:tcPr>
          <w:p w:rsidR="00C15B9F" w:rsidRPr="00C65E2F" w:rsidRDefault="00C15B9F" w:rsidP="00601E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C15B9F" w:rsidRPr="00C65E2F" w:rsidTr="00601E1E">
        <w:tc>
          <w:tcPr>
            <w:tcW w:w="1008" w:type="dxa"/>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4</w:t>
            </w:r>
          </w:p>
        </w:tc>
        <w:tc>
          <w:tcPr>
            <w:tcW w:w="4680" w:type="dxa"/>
          </w:tcPr>
          <w:p w:rsidR="00C15B9F" w:rsidRPr="00C65E2F" w:rsidRDefault="00C15B9F" w:rsidP="00601E1E">
            <w:pPr>
              <w:spacing w:after="0" w:line="240" w:lineRule="auto"/>
              <w:jc w:val="both"/>
              <w:rPr>
                <w:rFonts w:ascii="Times New Roman" w:eastAsia="Times New Roman" w:hAnsi="Times New Roman" w:cs="Times New Roman"/>
                <w:sz w:val="28"/>
                <w:szCs w:val="28"/>
              </w:rPr>
            </w:pPr>
            <w:r w:rsidRPr="00C65E2F">
              <w:rPr>
                <w:rFonts w:ascii="Times New Roman" w:eastAsia="Times New Roman" w:hAnsi="Times New Roman" w:cs="Times New Roman"/>
                <w:sz w:val="28"/>
                <w:szCs w:val="28"/>
              </w:rPr>
              <w:t>Наша школа в истории края.</w:t>
            </w:r>
          </w:p>
        </w:tc>
        <w:tc>
          <w:tcPr>
            <w:tcW w:w="1260" w:type="dxa"/>
          </w:tcPr>
          <w:p w:rsidR="00C15B9F" w:rsidRPr="00C65E2F" w:rsidRDefault="00C15B9F" w:rsidP="00601E1E">
            <w:pPr>
              <w:spacing w:after="160" w:line="259"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260" w:type="dxa"/>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63" w:type="dxa"/>
          </w:tcPr>
          <w:p w:rsidR="00C15B9F" w:rsidRPr="00C65E2F" w:rsidRDefault="00C15B9F" w:rsidP="00601E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rsidR="00C15B9F" w:rsidRPr="00C65E2F" w:rsidRDefault="00C15B9F" w:rsidP="00601E1E">
            <w:pPr>
              <w:spacing w:after="0" w:line="240" w:lineRule="auto"/>
              <w:jc w:val="center"/>
              <w:rPr>
                <w:rFonts w:ascii="Calibri" w:eastAsia="Times New Roman" w:hAnsi="Calibri" w:cs="Times New Roman"/>
                <w:sz w:val="28"/>
                <w:szCs w:val="28"/>
              </w:rPr>
            </w:pPr>
          </w:p>
        </w:tc>
      </w:tr>
      <w:tr w:rsidR="00C15B9F" w:rsidRPr="00C65E2F" w:rsidTr="00601E1E">
        <w:tc>
          <w:tcPr>
            <w:tcW w:w="1008" w:type="dxa"/>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5</w:t>
            </w:r>
          </w:p>
        </w:tc>
        <w:tc>
          <w:tcPr>
            <w:tcW w:w="4680" w:type="dxa"/>
          </w:tcPr>
          <w:p w:rsidR="00C15B9F" w:rsidRPr="00C65E2F" w:rsidRDefault="00C15B9F" w:rsidP="00601E1E">
            <w:pPr>
              <w:spacing w:after="0" w:line="240" w:lineRule="auto"/>
              <w:jc w:val="both"/>
              <w:rPr>
                <w:rFonts w:ascii="Times New Roman" w:eastAsia="Times New Roman" w:hAnsi="Times New Roman" w:cs="Times New Roman"/>
                <w:sz w:val="28"/>
                <w:szCs w:val="28"/>
              </w:rPr>
            </w:pPr>
            <w:r w:rsidRPr="00C65E2F">
              <w:rPr>
                <w:rFonts w:ascii="Times New Roman" w:eastAsia="Times New Roman" w:hAnsi="Times New Roman" w:cs="Times New Roman"/>
                <w:sz w:val="28"/>
                <w:szCs w:val="28"/>
              </w:rPr>
              <w:t>Культурное наследие родного края.</w:t>
            </w:r>
          </w:p>
        </w:tc>
        <w:tc>
          <w:tcPr>
            <w:tcW w:w="1260" w:type="dxa"/>
          </w:tcPr>
          <w:p w:rsidR="00C15B9F" w:rsidRPr="00C65E2F" w:rsidRDefault="00C15B9F" w:rsidP="00601E1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5</w:t>
            </w:r>
          </w:p>
          <w:p w:rsidR="00C15B9F" w:rsidRPr="00C65E2F" w:rsidRDefault="00C15B9F" w:rsidP="00601E1E">
            <w:pPr>
              <w:spacing w:after="160" w:line="259" w:lineRule="auto"/>
              <w:jc w:val="center"/>
              <w:rPr>
                <w:rFonts w:ascii="Times New Roman" w:eastAsia="Times New Roman" w:hAnsi="Times New Roman" w:cs="Times New Roman"/>
                <w:sz w:val="28"/>
                <w:szCs w:val="28"/>
                <w:lang w:eastAsia="ru-RU"/>
              </w:rPr>
            </w:pPr>
          </w:p>
        </w:tc>
        <w:tc>
          <w:tcPr>
            <w:tcW w:w="1260" w:type="dxa"/>
          </w:tcPr>
          <w:p w:rsidR="00C15B9F" w:rsidRPr="00C65E2F" w:rsidRDefault="00C15B9F" w:rsidP="00601E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63" w:type="dxa"/>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C15B9F" w:rsidRPr="00C65E2F" w:rsidTr="00601E1E">
        <w:tc>
          <w:tcPr>
            <w:tcW w:w="1008" w:type="dxa"/>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6</w:t>
            </w:r>
          </w:p>
        </w:tc>
        <w:tc>
          <w:tcPr>
            <w:tcW w:w="4680" w:type="dxa"/>
          </w:tcPr>
          <w:p w:rsidR="00C15B9F" w:rsidRPr="00C65E2F" w:rsidRDefault="00C15B9F" w:rsidP="00601E1E">
            <w:pPr>
              <w:spacing w:after="0" w:line="240" w:lineRule="auto"/>
              <w:jc w:val="both"/>
              <w:rPr>
                <w:rFonts w:ascii="Times New Roman" w:eastAsia="Times New Roman" w:hAnsi="Times New Roman" w:cs="Times New Roman"/>
                <w:sz w:val="28"/>
                <w:szCs w:val="28"/>
              </w:rPr>
            </w:pPr>
            <w:r w:rsidRPr="00C65E2F">
              <w:rPr>
                <w:rFonts w:ascii="Times New Roman" w:eastAsia="Times New Roman" w:hAnsi="Times New Roman" w:cs="Times New Roman"/>
                <w:sz w:val="28"/>
                <w:szCs w:val="28"/>
              </w:rPr>
              <w:t>Военная слава земляков.</w:t>
            </w:r>
          </w:p>
        </w:tc>
        <w:tc>
          <w:tcPr>
            <w:tcW w:w="1260" w:type="dxa"/>
          </w:tcPr>
          <w:p w:rsidR="00C15B9F" w:rsidRPr="00C65E2F" w:rsidRDefault="00C15B9F" w:rsidP="00601E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260" w:type="dxa"/>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63" w:type="dxa"/>
          </w:tcPr>
          <w:p w:rsidR="00C15B9F" w:rsidRPr="00C65E2F" w:rsidRDefault="00C15B9F" w:rsidP="00601E1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C15B9F" w:rsidRPr="00C65E2F" w:rsidTr="00601E1E">
        <w:tc>
          <w:tcPr>
            <w:tcW w:w="1008" w:type="dxa"/>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7</w:t>
            </w:r>
          </w:p>
        </w:tc>
        <w:tc>
          <w:tcPr>
            <w:tcW w:w="4680" w:type="dxa"/>
          </w:tcPr>
          <w:p w:rsidR="00C15B9F" w:rsidRPr="00C65E2F" w:rsidRDefault="00C15B9F" w:rsidP="00C15B9F">
            <w:pPr>
              <w:spacing w:after="0" w:line="240" w:lineRule="auto"/>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История с</w:t>
            </w:r>
            <w:r>
              <w:rPr>
                <w:rFonts w:ascii="Times New Roman" w:eastAsia="Calibri" w:hAnsi="Times New Roman" w:cs="Times New Roman"/>
                <w:sz w:val="28"/>
                <w:szCs w:val="28"/>
                <w:lang w:eastAsia="ru-RU"/>
              </w:rPr>
              <w:t>. Харловское</w:t>
            </w:r>
          </w:p>
        </w:tc>
        <w:tc>
          <w:tcPr>
            <w:tcW w:w="1260" w:type="dxa"/>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1260" w:type="dxa"/>
          </w:tcPr>
          <w:p w:rsidR="00C15B9F" w:rsidRPr="00C15B9F" w:rsidRDefault="00C15B9F"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363" w:type="dxa"/>
          </w:tcPr>
          <w:p w:rsidR="00C15B9F" w:rsidRPr="00C15B9F" w:rsidRDefault="00C15B9F"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p>
        </w:tc>
      </w:tr>
      <w:tr w:rsidR="00C15B9F" w:rsidRPr="00C65E2F" w:rsidTr="00601E1E">
        <w:tc>
          <w:tcPr>
            <w:tcW w:w="1008" w:type="dxa"/>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r w:rsidRPr="00C65E2F">
              <w:rPr>
                <w:rFonts w:ascii="Times New Roman" w:eastAsia="Calibri" w:hAnsi="Times New Roman" w:cs="Times New Roman"/>
                <w:sz w:val="28"/>
                <w:szCs w:val="28"/>
                <w:lang w:eastAsia="ru-RU"/>
              </w:rPr>
              <w:t>8</w:t>
            </w:r>
          </w:p>
        </w:tc>
        <w:tc>
          <w:tcPr>
            <w:tcW w:w="4680" w:type="dxa"/>
          </w:tcPr>
          <w:p w:rsidR="00C15B9F" w:rsidRPr="00C65E2F" w:rsidRDefault="00C15B9F" w:rsidP="00601E1E">
            <w:pPr>
              <w:tabs>
                <w:tab w:val="left" w:pos="1080"/>
              </w:tabs>
              <w:spacing w:after="0" w:line="240" w:lineRule="auto"/>
              <w:rPr>
                <w:rFonts w:ascii="Times New Roman" w:eastAsia="Times New Roman" w:hAnsi="Times New Roman" w:cs="Times New Roman"/>
                <w:bCs/>
                <w:sz w:val="28"/>
                <w:szCs w:val="28"/>
              </w:rPr>
            </w:pPr>
            <w:r w:rsidRPr="00C65E2F">
              <w:rPr>
                <w:rFonts w:ascii="Times New Roman" w:eastAsia="Times New Roman" w:hAnsi="Times New Roman" w:cs="Times New Roman"/>
                <w:bCs/>
                <w:sz w:val="28"/>
                <w:szCs w:val="28"/>
              </w:rPr>
              <w:t>Участие в массовых  экскурсионно-краеведческих мероприятиях.</w:t>
            </w:r>
          </w:p>
        </w:tc>
        <w:tc>
          <w:tcPr>
            <w:tcW w:w="1260" w:type="dxa"/>
          </w:tcPr>
          <w:p w:rsidR="00C15B9F" w:rsidRPr="00C65E2F" w:rsidRDefault="00C15B9F" w:rsidP="00C15B9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p>
        </w:tc>
        <w:tc>
          <w:tcPr>
            <w:tcW w:w="1260" w:type="dxa"/>
          </w:tcPr>
          <w:p w:rsidR="00C15B9F" w:rsidRPr="00C15B9F" w:rsidRDefault="00C15B9F"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363" w:type="dxa"/>
          </w:tcPr>
          <w:p w:rsidR="00C15B9F" w:rsidRPr="00C15B9F" w:rsidRDefault="00C15B9F"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r>
      <w:tr w:rsidR="00C15B9F" w:rsidRPr="00C65E2F" w:rsidTr="00601E1E">
        <w:tc>
          <w:tcPr>
            <w:tcW w:w="1008" w:type="dxa"/>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p>
        </w:tc>
        <w:tc>
          <w:tcPr>
            <w:tcW w:w="4680" w:type="dxa"/>
          </w:tcPr>
          <w:p w:rsidR="00C15B9F" w:rsidRPr="00C65E2F" w:rsidRDefault="00C15B9F" w:rsidP="00601E1E">
            <w:pPr>
              <w:tabs>
                <w:tab w:val="left" w:pos="1080"/>
              </w:tabs>
              <w:spacing w:after="0" w:line="240" w:lineRule="auto"/>
              <w:rPr>
                <w:rFonts w:ascii="Times New Roman" w:eastAsia="Times New Roman" w:hAnsi="Times New Roman" w:cs="Times New Roman"/>
                <w:bCs/>
                <w:sz w:val="28"/>
                <w:szCs w:val="28"/>
              </w:rPr>
            </w:pPr>
            <w:r w:rsidRPr="00C65E2F">
              <w:rPr>
                <w:rFonts w:ascii="Times New Roman" w:eastAsia="Times New Roman" w:hAnsi="Times New Roman" w:cs="Times New Roman"/>
                <w:bCs/>
                <w:sz w:val="28"/>
                <w:szCs w:val="28"/>
              </w:rPr>
              <w:t>Всего часов</w:t>
            </w:r>
          </w:p>
        </w:tc>
        <w:tc>
          <w:tcPr>
            <w:tcW w:w="1260" w:type="dxa"/>
          </w:tcPr>
          <w:p w:rsidR="00C15B9F" w:rsidRPr="00C65E2F" w:rsidRDefault="00C15B9F"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67</w:t>
            </w:r>
          </w:p>
        </w:tc>
        <w:tc>
          <w:tcPr>
            <w:tcW w:w="1260" w:type="dxa"/>
          </w:tcPr>
          <w:p w:rsidR="00C15B9F" w:rsidRPr="0059632B" w:rsidRDefault="00C15B9F"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1363" w:type="dxa"/>
          </w:tcPr>
          <w:p w:rsidR="00C15B9F" w:rsidRPr="0059632B" w:rsidRDefault="00C15B9F" w:rsidP="00601E1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57</w:t>
            </w:r>
          </w:p>
        </w:tc>
      </w:tr>
    </w:tbl>
    <w:p w:rsidR="00C15B9F" w:rsidRDefault="00C15B9F" w:rsidP="00C15B9F">
      <w:pPr>
        <w:jc w:val="both"/>
        <w:rPr>
          <w:rFonts w:ascii="Times New Roman" w:eastAsia="Times New Roman" w:hAnsi="Times New Roman" w:cs="Times New Roman"/>
          <w:color w:val="000000"/>
          <w:sz w:val="28"/>
          <w:szCs w:val="28"/>
          <w:lang w:eastAsia="ru-RU"/>
        </w:rPr>
      </w:pPr>
    </w:p>
    <w:p w:rsidR="00C15B9F" w:rsidRPr="00C15B9F" w:rsidRDefault="00C15B9F" w:rsidP="00FB0474">
      <w:pPr>
        <w:pStyle w:val="a3"/>
        <w:numPr>
          <w:ilvl w:val="0"/>
          <w:numId w:val="128"/>
        </w:numPr>
        <w:jc w:val="center"/>
        <w:rPr>
          <w:rFonts w:ascii="Times New Roman" w:eastAsia="Times New Roman" w:hAnsi="Times New Roman" w:cs="Times New Roman"/>
          <w:b/>
          <w:color w:val="000000"/>
          <w:sz w:val="28"/>
          <w:szCs w:val="28"/>
          <w:lang w:eastAsia="ru-RU"/>
        </w:rPr>
      </w:pPr>
      <w:r w:rsidRPr="00C15B9F">
        <w:rPr>
          <w:rFonts w:ascii="Times New Roman" w:eastAsia="Times New Roman" w:hAnsi="Times New Roman" w:cs="Times New Roman"/>
          <w:b/>
          <w:color w:val="000000"/>
          <w:sz w:val="28"/>
          <w:szCs w:val="28"/>
          <w:lang w:eastAsia="ru-RU"/>
        </w:rPr>
        <w:t>Содержание программы</w:t>
      </w:r>
    </w:p>
    <w:p w:rsidR="00C15B9F" w:rsidRPr="00C15B9F" w:rsidRDefault="00C15B9F" w:rsidP="00FB0474">
      <w:pPr>
        <w:pStyle w:val="a3"/>
        <w:numPr>
          <w:ilvl w:val="0"/>
          <w:numId w:val="129"/>
        </w:numPr>
        <w:spacing w:line="360" w:lineRule="auto"/>
        <w:jc w:val="both"/>
        <w:rPr>
          <w:rFonts w:ascii="Times New Roman" w:eastAsia="Times New Roman" w:hAnsi="Times New Roman" w:cs="Times New Roman"/>
          <w:b/>
          <w:color w:val="000000"/>
          <w:sz w:val="28"/>
          <w:szCs w:val="28"/>
          <w:lang w:eastAsia="ru-RU"/>
        </w:rPr>
      </w:pPr>
      <w:r w:rsidRPr="00C15B9F">
        <w:rPr>
          <w:rFonts w:ascii="Times New Roman" w:eastAsia="Times New Roman" w:hAnsi="Times New Roman" w:cs="Times New Roman"/>
          <w:b/>
          <w:color w:val="000000"/>
          <w:sz w:val="28"/>
          <w:szCs w:val="28"/>
          <w:lang w:eastAsia="ru-RU"/>
        </w:rPr>
        <w:t xml:space="preserve">Вводное занятие. </w:t>
      </w:r>
    </w:p>
    <w:p w:rsidR="00C15B9F" w:rsidRPr="00D06098" w:rsidRDefault="00C15B9F" w:rsidP="00C15B9F">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D06098">
        <w:rPr>
          <w:rFonts w:ascii="Times New Roman" w:eastAsia="Times New Roman" w:hAnsi="Times New Roman" w:cs="Times New Roman"/>
          <w:color w:val="000000"/>
          <w:sz w:val="28"/>
          <w:szCs w:val="28"/>
          <w:lang w:eastAsia="ru-RU"/>
        </w:rPr>
        <w:t>Правила работы и техника безопасности в музее.</w:t>
      </w:r>
    </w:p>
    <w:p w:rsidR="00C15B9F" w:rsidRPr="00C15B9F" w:rsidRDefault="00C15B9F" w:rsidP="00FB0474">
      <w:pPr>
        <w:pStyle w:val="a3"/>
        <w:numPr>
          <w:ilvl w:val="0"/>
          <w:numId w:val="129"/>
        </w:numPr>
        <w:spacing w:line="360" w:lineRule="auto"/>
        <w:jc w:val="both"/>
        <w:rPr>
          <w:rFonts w:ascii="Times New Roman" w:eastAsia="Times New Roman" w:hAnsi="Times New Roman" w:cs="Times New Roman"/>
          <w:b/>
          <w:color w:val="000000"/>
          <w:sz w:val="28"/>
          <w:szCs w:val="28"/>
          <w:lang w:eastAsia="ru-RU"/>
        </w:rPr>
      </w:pPr>
      <w:r w:rsidRPr="00C15B9F">
        <w:rPr>
          <w:rFonts w:ascii="Times New Roman" w:eastAsia="Times New Roman" w:hAnsi="Times New Roman" w:cs="Times New Roman"/>
          <w:b/>
          <w:color w:val="000000"/>
          <w:sz w:val="28"/>
          <w:szCs w:val="28"/>
          <w:lang w:eastAsia="ru-RU"/>
        </w:rPr>
        <w:t xml:space="preserve">Родной край в истории государства российского. </w:t>
      </w:r>
    </w:p>
    <w:p w:rsidR="00C15B9F" w:rsidRDefault="00C15B9F" w:rsidP="00C15B9F">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D06098">
        <w:rPr>
          <w:rFonts w:ascii="Times New Roman" w:eastAsia="Times New Roman" w:hAnsi="Times New Roman" w:cs="Times New Roman"/>
          <w:color w:val="000000"/>
          <w:sz w:val="28"/>
          <w:szCs w:val="28"/>
          <w:lang w:eastAsia="ru-RU"/>
        </w:rPr>
        <w:t xml:space="preserve">Уникальные особенности природы, истории и культуры родного края. </w:t>
      </w:r>
    </w:p>
    <w:p w:rsidR="00C15B9F" w:rsidRPr="00D06098" w:rsidRDefault="00C15B9F" w:rsidP="00C15B9F">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lastRenderedPageBreak/>
        <w:t xml:space="preserve">Практика: </w:t>
      </w:r>
      <w:r w:rsidRPr="00D06098">
        <w:rPr>
          <w:rFonts w:ascii="Times New Roman" w:eastAsia="Times New Roman" w:hAnsi="Times New Roman" w:cs="Times New Roman"/>
          <w:color w:val="000000"/>
          <w:sz w:val="28"/>
          <w:szCs w:val="28"/>
          <w:lang w:eastAsia="ru-RU"/>
        </w:rPr>
        <w:t>Экскурсия по достопримечательным объектам природы, истории и культуры родного края.</w:t>
      </w:r>
    </w:p>
    <w:p w:rsidR="00C15B9F" w:rsidRPr="00D06098" w:rsidRDefault="00C15B9F" w:rsidP="00FB0474">
      <w:pPr>
        <w:pStyle w:val="a3"/>
        <w:numPr>
          <w:ilvl w:val="0"/>
          <w:numId w:val="129"/>
        </w:numPr>
        <w:spacing w:line="360" w:lineRule="auto"/>
        <w:jc w:val="both"/>
        <w:rPr>
          <w:rFonts w:ascii="Times New Roman" w:eastAsia="Times New Roman" w:hAnsi="Times New Roman" w:cs="Times New Roman"/>
          <w:b/>
          <w:color w:val="000000"/>
          <w:sz w:val="28"/>
          <w:szCs w:val="28"/>
          <w:lang w:eastAsia="ru-RU"/>
        </w:rPr>
      </w:pPr>
      <w:r w:rsidRPr="00D06098">
        <w:rPr>
          <w:rFonts w:ascii="Times New Roman" w:eastAsia="Times New Roman" w:hAnsi="Times New Roman" w:cs="Times New Roman"/>
          <w:b/>
          <w:color w:val="000000"/>
          <w:sz w:val="28"/>
          <w:szCs w:val="28"/>
          <w:lang w:eastAsia="ru-RU"/>
        </w:rPr>
        <w:t xml:space="preserve">Моя семья и родной край. </w:t>
      </w:r>
    </w:p>
    <w:p w:rsidR="00C15B9F" w:rsidRDefault="00C15B9F" w:rsidP="00C15B9F">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D06098">
        <w:rPr>
          <w:rFonts w:ascii="Times New Roman" w:eastAsia="Times New Roman" w:hAnsi="Times New Roman" w:cs="Times New Roman"/>
          <w:color w:val="000000"/>
          <w:sz w:val="28"/>
          <w:szCs w:val="28"/>
          <w:lang w:eastAsia="ru-RU"/>
        </w:rPr>
        <w:t xml:space="preserve">Биографии членов семьи, рода. </w:t>
      </w:r>
    </w:p>
    <w:p w:rsidR="00C15B9F" w:rsidRPr="00D06098" w:rsidRDefault="00C15B9F" w:rsidP="00C15B9F">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D06098">
        <w:rPr>
          <w:rFonts w:ascii="Times New Roman" w:eastAsia="Times New Roman" w:hAnsi="Times New Roman" w:cs="Times New Roman"/>
          <w:color w:val="000000"/>
          <w:sz w:val="28"/>
          <w:szCs w:val="28"/>
          <w:lang w:eastAsia="ru-RU"/>
        </w:rPr>
        <w:t>Составление родословных таблиц. Описание семейного архива и семейных реликвий. Запись воспоминаний и рассказов членов семьи о событиях, связанных с историей архивов и реликвий. Обсуждение собранных материалов.</w:t>
      </w:r>
    </w:p>
    <w:p w:rsidR="00C15B9F" w:rsidRPr="00D06098" w:rsidRDefault="00C15B9F" w:rsidP="00FB0474">
      <w:pPr>
        <w:pStyle w:val="a3"/>
        <w:numPr>
          <w:ilvl w:val="0"/>
          <w:numId w:val="129"/>
        </w:numPr>
        <w:spacing w:line="360" w:lineRule="auto"/>
        <w:jc w:val="both"/>
        <w:rPr>
          <w:rFonts w:ascii="Times New Roman" w:eastAsia="Times New Roman" w:hAnsi="Times New Roman" w:cs="Times New Roman"/>
          <w:b/>
          <w:color w:val="000000"/>
          <w:sz w:val="28"/>
          <w:szCs w:val="28"/>
          <w:lang w:eastAsia="ru-RU"/>
        </w:rPr>
      </w:pPr>
      <w:r w:rsidRPr="00D06098">
        <w:rPr>
          <w:rFonts w:ascii="Times New Roman" w:eastAsia="Times New Roman" w:hAnsi="Times New Roman" w:cs="Times New Roman"/>
          <w:b/>
          <w:color w:val="000000"/>
          <w:sz w:val="28"/>
          <w:szCs w:val="28"/>
          <w:lang w:eastAsia="ru-RU"/>
        </w:rPr>
        <w:t xml:space="preserve">Наша школа в истории края. </w:t>
      </w:r>
    </w:p>
    <w:p w:rsidR="00C15B9F" w:rsidRDefault="00C15B9F" w:rsidP="00C15B9F">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D06098">
        <w:rPr>
          <w:rFonts w:ascii="Times New Roman" w:eastAsia="Times New Roman" w:hAnsi="Times New Roman" w:cs="Times New Roman"/>
          <w:color w:val="000000"/>
          <w:sz w:val="28"/>
          <w:szCs w:val="28"/>
          <w:lang w:eastAsia="ru-RU"/>
        </w:rPr>
        <w:t xml:space="preserve">История школы. Школьные традиции и достопримечательности. Учителя и выпускники школы, их след в истории края. </w:t>
      </w:r>
    </w:p>
    <w:p w:rsidR="00C15B9F" w:rsidRPr="00D06098" w:rsidRDefault="00C15B9F" w:rsidP="00C15B9F">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D06098">
        <w:rPr>
          <w:rFonts w:ascii="Times New Roman" w:eastAsia="Times New Roman" w:hAnsi="Times New Roman" w:cs="Times New Roman"/>
          <w:color w:val="000000"/>
          <w:sz w:val="28"/>
          <w:szCs w:val="28"/>
          <w:lang w:eastAsia="ru-RU"/>
        </w:rPr>
        <w:t xml:space="preserve">Запись воспоминаний и рассказов педагогов и выпускников, выявление у них материалов по истории школы. Переписка с педагогами и выпускниками, живущими за пределами родного края. Ведение исторической хроники и летописи школы. Сбор информации о заслуженных учителях </w:t>
      </w:r>
      <w:r>
        <w:rPr>
          <w:rFonts w:ascii="Times New Roman" w:eastAsia="Times New Roman" w:hAnsi="Times New Roman" w:cs="Times New Roman"/>
          <w:color w:val="000000"/>
          <w:sz w:val="28"/>
          <w:szCs w:val="28"/>
          <w:lang w:eastAsia="ru-RU"/>
        </w:rPr>
        <w:t>Харловской</w:t>
      </w:r>
      <w:r w:rsidRPr="00D06098">
        <w:rPr>
          <w:rFonts w:ascii="Times New Roman" w:eastAsia="Times New Roman" w:hAnsi="Times New Roman" w:cs="Times New Roman"/>
          <w:color w:val="000000"/>
          <w:sz w:val="28"/>
          <w:szCs w:val="28"/>
          <w:lang w:eastAsia="ru-RU"/>
        </w:rPr>
        <w:t xml:space="preserve"> школы; о педагогической деятельности учителей-ветеранов; сбор фотографий выпускников всех выпусков; руководителей школы; школьные предметы.</w:t>
      </w:r>
    </w:p>
    <w:p w:rsidR="00C15B9F" w:rsidRPr="00D06098" w:rsidRDefault="00C15B9F" w:rsidP="00FB0474">
      <w:pPr>
        <w:pStyle w:val="a3"/>
        <w:numPr>
          <w:ilvl w:val="0"/>
          <w:numId w:val="129"/>
        </w:numPr>
        <w:spacing w:line="360" w:lineRule="auto"/>
        <w:jc w:val="both"/>
        <w:rPr>
          <w:rFonts w:ascii="Times New Roman" w:eastAsia="Times New Roman" w:hAnsi="Times New Roman" w:cs="Times New Roman"/>
          <w:b/>
          <w:color w:val="000000"/>
          <w:sz w:val="28"/>
          <w:szCs w:val="28"/>
          <w:lang w:eastAsia="ru-RU"/>
        </w:rPr>
      </w:pPr>
      <w:r w:rsidRPr="00D06098">
        <w:rPr>
          <w:rFonts w:ascii="Times New Roman" w:eastAsia="Times New Roman" w:hAnsi="Times New Roman" w:cs="Times New Roman"/>
          <w:b/>
          <w:color w:val="000000"/>
          <w:sz w:val="28"/>
          <w:szCs w:val="28"/>
          <w:lang w:eastAsia="ru-RU"/>
        </w:rPr>
        <w:t xml:space="preserve">Культурное наследие родного края. </w:t>
      </w:r>
    </w:p>
    <w:p w:rsidR="00C15B9F" w:rsidRPr="00D06098" w:rsidRDefault="00C15B9F" w:rsidP="00C15B9F">
      <w:pPr>
        <w:spacing w:line="360" w:lineRule="auto"/>
        <w:ind w:firstLine="567"/>
        <w:jc w:val="both"/>
        <w:rPr>
          <w:rFonts w:ascii="Times New Roman" w:eastAsia="Times New Roman" w:hAnsi="Times New Roman" w:cs="Times New Roman"/>
          <w:color w:val="000000"/>
          <w:sz w:val="28"/>
          <w:szCs w:val="28"/>
          <w:lang w:eastAsia="ru-RU"/>
        </w:rPr>
      </w:pPr>
      <w:r w:rsidRPr="00D06098">
        <w:rPr>
          <w:rFonts w:ascii="Times New Roman" w:eastAsia="Times New Roman" w:hAnsi="Times New Roman" w:cs="Times New Roman"/>
          <w:color w:val="000000"/>
          <w:sz w:val="28"/>
          <w:szCs w:val="28"/>
          <w:lang w:eastAsia="ru-RU"/>
        </w:rPr>
        <w:t xml:space="preserve">Разнообразие объектов культурного наследия на территории края. </w:t>
      </w:r>
    </w:p>
    <w:p w:rsidR="00C15B9F" w:rsidRPr="00D06098" w:rsidRDefault="00C15B9F" w:rsidP="00FB0474">
      <w:pPr>
        <w:pStyle w:val="a3"/>
        <w:numPr>
          <w:ilvl w:val="0"/>
          <w:numId w:val="129"/>
        </w:numPr>
        <w:spacing w:line="360" w:lineRule="auto"/>
        <w:jc w:val="both"/>
        <w:rPr>
          <w:rFonts w:ascii="Times New Roman" w:eastAsia="Times New Roman" w:hAnsi="Times New Roman" w:cs="Times New Roman"/>
          <w:b/>
          <w:color w:val="000000"/>
          <w:sz w:val="28"/>
          <w:szCs w:val="28"/>
          <w:lang w:eastAsia="ru-RU"/>
        </w:rPr>
      </w:pPr>
      <w:r w:rsidRPr="00D06098">
        <w:rPr>
          <w:rFonts w:ascii="Times New Roman" w:eastAsia="Times New Roman" w:hAnsi="Times New Roman" w:cs="Times New Roman"/>
          <w:b/>
          <w:color w:val="000000"/>
          <w:sz w:val="28"/>
          <w:szCs w:val="28"/>
          <w:lang w:eastAsia="ru-RU"/>
        </w:rPr>
        <w:t xml:space="preserve">Военная слава земляков. </w:t>
      </w:r>
    </w:p>
    <w:p w:rsidR="00C15B9F" w:rsidRPr="00D06098" w:rsidRDefault="00C15B9F" w:rsidP="00C15B9F">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sidRPr="00D06098">
        <w:rPr>
          <w:rFonts w:ascii="Times New Roman" w:eastAsia="Times New Roman" w:hAnsi="Times New Roman" w:cs="Times New Roman"/>
          <w:color w:val="000000"/>
          <w:sz w:val="28"/>
          <w:szCs w:val="28"/>
          <w:lang w:eastAsia="ru-RU"/>
        </w:rPr>
        <w:t>Выпускники школы в рядах Вооруженных Сил России. Военные реликвии семьи. Служба в армии – почетная обязанность гражданина России.</w:t>
      </w:r>
    </w:p>
    <w:p w:rsidR="00C15B9F" w:rsidRPr="00D06098" w:rsidRDefault="00C15B9F" w:rsidP="00C15B9F">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D06098">
        <w:rPr>
          <w:rFonts w:ascii="Times New Roman" w:eastAsia="Times New Roman" w:hAnsi="Times New Roman" w:cs="Times New Roman"/>
          <w:color w:val="000000"/>
          <w:sz w:val="28"/>
          <w:szCs w:val="28"/>
          <w:lang w:eastAsia="ru-RU"/>
        </w:rPr>
        <w:t xml:space="preserve">Выявление ветеранов ВОВ, выпускников школы – кадровых военных или прошедших действительную военную службу. Сбор информации </w:t>
      </w:r>
      <w:r w:rsidRPr="00D06098">
        <w:rPr>
          <w:rFonts w:ascii="Times New Roman" w:eastAsia="Times New Roman" w:hAnsi="Times New Roman" w:cs="Times New Roman"/>
          <w:color w:val="000000"/>
          <w:sz w:val="28"/>
          <w:szCs w:val="28"/>
          <w:lang w:eastAsia="ru-RU"/>
        </w:rPr>
        <w:lastRenderedPageBreak/>
        <w:t>у родственников и знакомых. Ведение картотеки участников ВОВ и других военных действий. Сбор информации о Геро</w:t>
      </w:r>
      <w:r>
        <w:rPr>
          <w:rFonts w:ascii="Times New Roman" w:eastAsia="Times New Roman" w:hAnsi="Times New Roman" w:cs="Times New Roman"/>
          <w:color w:val="000000"/>
          <w:sz w:val="28"/>
          <w:szCs w:val="28"/>
          <w:lang w:eastAsia="ru-RU"/>
        </w:rPr>
        <w:t>ях</w:t>
      </w:r>
      <w:r w:rsidRPr="00D06098">
        <w:rPr>
          <w:rFonts w:ascii="Times New Roman" w:eastAsia="Times New Roman" w:hAnsi="Times New Roman" w:cs="Times New Roman"/>
          <w:color w:val="000000"/>
          <w:sz w:val="28"/>
          <w:szCs w:val="28"/>
          <w:lang w:eastAsia="ru-RU"/>
        </w:rPr>
        <w:t xml:space="preserve"> Советского Союза; о ветеранах Великой Отечественной войны </w:t>
      </w:r>
      <w:r>
        <w:rPr>
          <w:rFonts w:ascii="Times New Roman" w:eastAsia="Times New Roman" w:hAnsi="Times New Roman" w:cs="Times New Roman"/>
          <w:color w:val="000000"/>
          <w:sz w:val="28"/>
          <w:szCs w:val="28"/>
          <w:lang w:eastAsia="ru-RU"/>
        </w:rPr>
        <w:t>с. Харловское</w:t>
      </w:r>
      <w:r w:rsidRPr="00D06098">
        <w:rPr>
          <w:rFonts w:ascii="Times New Roman" w:eastAsia="Times New Roman" w:hAnsi="Times New Roman" w:cs="Times New Roman"/>
          <w:color w:val="000000"/>
          <w:sz w:val="28"/>
          <w:szCs w:val="28"/>
          <w:lang w:eastAsia="ru-RU"/>
        </w:rPr>
        <w:t xml:space="preserve">; о тружениках тыла Великой Отечественной войны </w:t>
      </w:r>
      <w:r>
        <w:rPr>
          <w:rFonts w:ascii="Times New Roman" w:eastAsia="Times New Roman" w:hAnsi="Times New Roman" w:cs="Times New Roman"/>
          <w:color w:val="000000"/>
          <w:sz w:val="28"/>
          <w:szCs w:val="28"/>
          <w:lang w:eastAsia="ru-RU"/>
        </w:rPr>
        <w:t>с. Харловское</w:t>
      </w:r>
      <w:r w:rsidRPr="00D06098">
        <w:rPr>
          <w:rFonts w:ascii="Times New Roman" w:eastAsia="Times New Roman" w:hAnsi="Times New Roman" w:cs="Times New Roman"/>
          <w:color w:val="000000"/>
          <w:sz w:val="28"/>
          <w:szCs w:val="28"/>
          <w:lang w:eastAsia="ru-RU"/>
        </w:rPr>
        <w:t xml:space="preserve">; о детях войны </w:t>
      </w:r>
      <w:r>
        <w:rPr>
          <w:rFonts w:ascii="Times New Roman" w:eastAsia="Times New Roman" w:hAnsi="Times New Roman" w:cs="Times New Roman"/>
          <w:color w:val="000000"/>
          <w:sz w:val="28"/>
          <w:szCs w:val="28"/>
          <w:lang w:eastAsia="ru-RU"/>
        </w:rPr>
        <w:t>с. Харловское</w:t>
      </w:r>
      <w:r w:rsidRPr="00D06098">
        <w:rPr>
          <w:rFonts w:ascii="Times New Roman" w:eastAsia="Times New Roman" w:hAnsi="Times New Roman" w:cs="Times New Roman"/>
          <w:color w:val="000000"/>
          <w:sz w:val="28"/>
          <w:szCs w:val="28"/>
          <w:lang w:eastAsia="ru-RU"/>
        </w:rPr>
        <w:t>; об участниках боевых действий в горячих точках страны</w:t>
      </w:r>
      <w:r>
        <w:rPr>
          <w:rFonts w:ascii="Times New Roman" w:eastAsia="Times New Roman" w:hAnsi="Times New Roman" w:cs="Times New Roman"/>
          <w:color w:val="000000"/>
          <w:sz w:val="28"/>
          <w:szCs w:val="28"/>
          <w:lang w:eastAsia="ru-RU"/>
        </w:rPr>
        <w:t>.</w:t>
      </w:r>
    </w:p>
    <w:p w:rsidR="00C15B9F" w:rsidRPr="00D06098" w:rsidRDefault="00C15B9F" w:rsidP="00FB0474">
      <w:pPr>
        <w:pStyle w:val="a3"/>
        <w:numPr>
          <w:ilvl w:val="0"/>
          <w:numId w:val="129"/>
        </w:numPr>
        <w:spacing w:line="360" w:lineRule="auto"/>
        <w:jc w:val="both"/>
        <w:rPr>
          <w:rFonts w:ascii="Times New Roman" w:eastAsia="Times New Roman" w:hAnsi="Times New Roman" w:cs="Times New Roman"/>
          <w:b/>
          <w:color w:val="000000"/>
          <w:sz w:val="28"/>
          <w:szCs w:val="28"/>
          <w:lang w:eastAsia="ru-RU"/>
        </w:rPr>
      </w:pPr>
      <w:r w:rsidRPr="00D06098">
        <w:rPr>
          <w:rFonts w:ascii="Times New Roman" w:eastAsia="Times New Roman" w:hAnsi="Times New Roman" w:cs="Times New Roman"/>
          <w:b/>
          <w:color w:val="000000"/>
          <w:sz w:val="28"/>
          <w:szCs w:val="28"/>
          <w:lang w:eastAsia="ru-RU"/>
        </w:rPr>
        <w:t>История с</w:t>
      </w:r>
      <w:r>
        <w:rPr>
          <w:rFonts w:ascii="Times New Roman" w:eastAsia="Times New Roman" w:hAnsi="Times New Roman" w:cs="Times New Roman"/>
          <w:b/>
          <w:color w:val="000000"/>
          <w:sz w:val="28"/>
          <w:szCs w:val="28"/>
          <w:lang w:eastAsia="ru-RU"/>
        </w:rPr>
        <w:t>. Харловское</w:t>
      </w:r>
    </w:p>
    <w:p w:rsidR="00C15B9F" w:rsidRPr="00D06098" w:rsidRDefault="00C15B9F" w:rsidP="00C15B9F">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Теория: </w:t>
      </w:r>
      <w:r>
        <w:rPr>
          <w:rFonts w:ascii="Times New Roman" w:eastAsia="Times New Roman" w:hAnsi="Times New Roman" w:cs="Times New Roman"/>
          <w:color w:val="000000"/>
          <w:sz w:val="28"/>
          <w:szCs w:val="28"/>
          <w:lang w:eastAsia="ru-RU"/>
        </w:rPr>
        <w:t>Изучение истории с. Харловское</w:t>
      </w:r>
    </w:p>
    <w:p w:rsidR="00C15B9F" w:rsidRPr="00D06098" w:rsidRDefault="00C15B9F" w:rsidP="00C15B9F">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Практика: </w:t>
      </w:r>
      <w:r w:rsidRPr="00D06098">
        <w:rPr>
          <w:rFonts w:ascii="Times New Roman" w:eastAsia="Times New Roman" w:hAnsi="Times New Roman" w:cs="Times New Roman"/>
          <w:color w:val="000000"/>
          <w:sz w:val="28"/>
          <w:szCs w:val="28"/>
          <w:lang w:eastAsia="ru-RU"/>
        </w:rPr>
        <w:t xml:space="preserve">Сбор материалов о заслуженных работниках </w:t>
      </w:r>
      <w:r>
        <w:rPr>
          <w:rFonts w:ascii="Times New Roman" w:eastAsia="Times New Roman" w:hAnsi="Times New Roman" w:cs="Times New Roman"/>
          <w:color w:val="000000"/>
          <w:sz w:val="28"/>
          <w:szCs w:val="28"/>
          <w:lang w:eastAsia="ru-RU"/>
        </w:rPr>
        <w:t>организаций с. Харловское.</w:t>
      </w:r>
    </w:p>
    <w:p w:rsidR="00C15B9F" w:rsidRDefault="00C15B9F" w:rsidP="00FB0474">
      <w:pPr>
        <w:pStyle w:val="a3"/>
        <w:numPr>
          <w:ilvl w:val="0"/>
          <w:numId w:val="129"/>
        </w:numPr>
        <w:spacing w:line="360" w:lineRule="auto"/>
        <w:jc w:val="both"/>
        <w:rPr>
          <w:rFonts w:ascii="Times New Roman" w:eastAsia="Times New Roman" w:hAnsi="Times New Roman" w:cs="Times New Roman"/>
          <w:b/>
          <w:color w:val="000000"/>
          <w:sz w:val="28"/>
          <w:szCs w:val="28"/>
          <w:lang w:eastAsia="ru-RU"/>
        </w:rPr>
      </w:pPr>
      <w:r w:rsidRPr="00D06098">
        <w:rPr>
          <w:rFonts w:ascii="Times New Roman" w:eastAsia="Times New Roman" w:hAnsi="Times New Roman" w:cs="Times New Roman"/>
          <w:b/>
          <w:color w:val="000000"/>
          <w:sz w:val="28"/>
          <w:szCs w:val="28"/>
          <w:lang w:eastAsia="ru-RU"/>
        </w:rPr>
        <w:t xml:space="preserve">Участие в массовых  экскурсионно-краеведческих мероприятиях. </w:t>
      </w:r>
    </w:p>
    <w:p w:rsidR="00821920" w:rsidRDefault="00C15B9F" w:rsidP="00C15B9F">
      <w:pPr>
        <w:spacing w:line="360" w:lineRule="auto"/>
        <w:ind w:firstLine="567"/>
        <w:jc w:val="both"/>
        <w:rPr>
          <w:rFonts w:ascii="Times New Roman" w:eastAsia="Times New Roman" w:hAnsi="Times New Roman" w:cs="Times New Roman"/>
          <w:color w:val="000000"/>
          <w:sz w:val="28"/>
          <w:szCs w:val="28"/>
          <w:lang w:eastAsia="ru-RU"/>
        </w:rPr>
      </w:pPr>
      <w:r w:rsidRPr="00D06098">
        <w:rPr>
          <w:rFonts w:ascii="Times New Roman" w:eastAsia="Times New Roman" w:hAnsi="Times New Roman" w:cs="Times New Roman"/>
          <w:color w:val="000000"/>
          <w:sz w:val="28"/>
          <w:szCs w:val="28"/>
          <w:lang w:eastAsia="ru-RU"/>
        </w:rPr>
        <w:t>Участие в районных краеведческих мероприятиях и др.</w:t>
      </w:r>
    </w:p>
    <w:p w:rsidR="00821920" w:rsidRDefault="0082192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821920" w:rsidRPr="007472A8" w:rsidTr="00BE23D5">
        <w:tc>
          <w:tcPr>
            <w:tcW w:w="4075" w:type="dxa"/>
            <w:hideMark/>
          </w:tcPr>
          <w:p w:rsidR="00821920" w:rsidRPr="007472A8" w:rsidRDefault="00821920" w:rsidP="00BE23D5">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821920" w:rsidRPr="007472A8" w:rsidRDefault="00821920" w:rsidP="00821920">
      <w:pPr>
        <w:tabs>
          <w:tab w:val="left" w:pos="851"/>
        </w:tabs>
        <w:spacing w:after="0"/>
        <w:ind w:firstLine="709"/>
        <w:jc w:val="both"/>
        <w:rPr>
          <w:rFonts w:ascii="Times New Roman" w:eastAsia="MS Mincho" w:hAnsi="Times New Roman" w:cs="Times New Roman"/>
          <w:color w:val="00B050"/>
          <w:sz w:val="28"/>
          <w:szCs w:val="28"/>
          <w:lang w:eastAsia="ja-JP"/>
        </w:rPr>
      </w:pPr>
    </w:p>
    <w:p w:rsidR="00821920" w:rsidRPr="007472A8" w:rsidRDefault="00821920" w:rsidP="00821920">
      <w:pPr>
        <w:tabs>
          <w:tab w:val="left" w:pos="851"/>
        </w:tabs>
        <w:spacing w:after="0"/>
        <w:ind w:firstLine="709"/>
        <w:jc w:val="both"/>
        <w:rPr>
          <w:rFonts w:ascii="Times New Roman" w:eastAsia="Times New Roman" w:hAnsi="Times New Roman" w:cs="Times New Roman"/>
          <w:color w:val="00B050"/>
          <w:sz w:val="28"/>
          <w:szCs w:val="28"/>
          <w:lang w:eastAsia="ru-RU"/>
        </w:rPr>
      </w:pPr>
    </w:p>
    <w:p w:rsidR="00821920" w:rsidRPr="007472A8" w:rsidRDefault="00821920" w:rsidP="00821920">
      <w:pPr>
        <w:tabs>
          <w:tab w:val="left" w:pos="851"/>
        </w:tabs>
        <w:spacing w:after="0"/>
        <w:ind w:firstLine="709"/>
        <w:jc w:val="both"/>
        <w:rPr>
          <w:rFonts w:ascii="Times New Roman" w:eastAsia="Times New Roman" w:hAnsi="Times New Roman" w:cs="Times New Roman"/>
          <w:color w:val="00B050"/>
          <w:sz w:val="28"/>
          <w:szCs w:val="28"/>
          <w:lang w:eastAsia="ru-RU"/>
        </w:rPr>
      </w:pPr>
    </w:p>
    <w:p w:rsidR="00821920" w:rsidRPr="007472A8" w:rsidRDefault="00821920" w:rsidP="00821920">
      <w:pPr>
        <w:tabs>
          <w:tab w:val="left" w:pos="851"/>
        </w:tabs>
        <w:spacing w:after="0"/>
        <w:ind w:firstLine="709"/>
        <w:jc w:val="both"/>
        <w:rPr>
          <w:rFonts w:ascii="Times New Roman" w:eastAsia="Times New Roman" w:hAnsi="Times New Roman" w:cs="Times New Roman"/>
          <w:color w:val="00B050"/>
          <w:sz w:val="28"/>
          <w:szCs w:val="28"/>
          <w:lang w:eastAsia="ru-RU"/>
        </w:rPr>
      </w:pPr>
    </w:p>
    <w:p w:rsidR="00821920" w:rsidRPr="007472A8" w:rsidRDefault="00821920" w:rsidP="00821920">
      <w:pPr>
        <w:tabs>
          <w:tab w:val="left" w:pos="851"/>
        </w:tabs>
        <w:spacing w:after="0"/>
        <w:ind w:firstLine="709"/>
        <w:jc w:val="both"/>
        <w:rPr>
          <w:rFonts w:ascii="Times New Roman" w:eastAsia="Times New Roman" w:hAnsi="Times New Roman" w:cs="Times New Roman"/>
          <w:color w:val="00B050"/>
          <w:sz w:val="28"/>
          <w:szCs w:val="28"/>
          <w:lang w:eastAsia="ru-RU"/>
        </w:rPr>
      </w:pPr>
    </w:p>
    <w:p w:rsidR="00821920" w:rsidRPr="007472A8" w:rsidRDefault="00821920" w:rsidP="00821920">
      <w:pPr>
        <w:tabs>
          <w:tab w:val="left" w:pos="851"/>
        </w:tabs>
        <w:spacing w:after="0"/>
        <w:ind w:firstLine="709"/>
        <w:jc w:val="both"/>
        <w:rPr>
          <w:rFonts w:ascii="Times New Roman" w:eastAsia="Times New Roman" w:hAnsi="Times New Roman" w:cs="Times New Roman"/>
          <w:color w:val="00B050"/>
          <w:sz w:val="28"/>
          <w:szCs w:val="28"/>
          <w:lang w:eastAsia="ru-RU"/>
        </w:rPr>
      </w:pPr>
    </w:p>
    <w:p w:rsidR="00821920" w:rsidRPr="007472A8" w:rsidRDefault="00821920" w:rsidP="00821920">
      <w:pPr>
        <w:tabs>
          <w:tab w:val="left" w:pos="851"/>
        </w:tabs>
        <w:spacing w:after="0"/>
        <w:ind w:firstLine="709"/>
        <w:jc w:val="both"/>
        <w:rPr>
          <w:rFonts w:ascii="Times New Roman" w:eastAsia="Times New Roman" w:hAnsi="Times New Roman" w:cs="Times New Roman"/>
          <w:color w:val="00B050"/>
          <w:sz w:val="28"/>
          <w:szCs w:val="28"/>
          <w:lang w:eastAsia="ru-RU"/>
        </w:rPr>
      </w:pPr>
    </w:p>
    <w:p w:rsidR="00821920" w:rsidRPr="007472A8" w:rsidRDefault="00821920" w:rsidP="00821920">
      <w:pPr>
        <w:tabs>
          <w:tab w:val="left" w:pos="851"/>
        </w:tabs>
        <w:spacing w:after="0"/>
        <w:ind w:firstLine="709"/>
        <w:jc w:val="both"/>
        <w:rPr>
          <w:rFonts w:ascii="Times New Roman" w:eastAsia="Times New Roman" w:hAnsi="Times New Roman" w:cs="Times New Roman"/>
          <w:color w:val="00B050"/>
          <w:sz w:val="28"/>
          <w:szCs w:val="28"/>
          <w:lang w:eastAsia="ru-RU"/>
        </w:rPr>
      </w:pPr>
    </w:p>
    <w:p w:rsidR="00821920" w:rsidRPr="007472A8" w:rsidRDefault="00821920" w:rsidP="00821920">
      <w:pPr>
        <w:tabs>
          <w:tab w:val="left" w:pos="851"/>
        </w:tabs>
        <w:spacing w:after="0"/>
        <w:ind w:firstLine="709"/>
        <w:jc w:val="both"/>
        <w:rPr>
          <w:rFonts w:ascii="Times New Roman" w:eastAsia="Times New Roman" w:hAnsi="Times New Roman" w:cs="Times New Roman"/>
          <w:color w:val="00B050"/>
          <w:sz w:val="28"/>
          <w:szCs w:val="28"/>
          <w:lang w:eastAsia="ru-RU"/>
        </w:rPr>
      </w:pPr>
    </w:p>
    <w:p w:rsidR="00821920" w:rsidRPr="007472A8" w:rsidRDefault="00821920" w:rsidP="00821920">
      <w:pPr>
        <w:tabs>
          <w:tab w:val="left" w:pos="851"/>
        </w:tabs>
        <w:spacing w:after="0"/>
        <w:ind w:firstLine="709"/>
        <w:jc w:val="both"/>
        <w:rPr>
          <w:rFonts w:ascii="Times New Roman" w:eastAsia="Times New Roman" w:hAnsi="Times New Roman" w:cs="Times New Roman"/>
          <w:color w:val="00B050"/>
          <w:sz w:val="28"/>
          <w:szCs w:val="28"/>
          <w:lang w:eastAsia="ru-RU"/>
        </w:rPr>
      </w:pPr>
    </w:p>
    <w:p w:rsidR="00821920" w:rsidRPr="007472A8" w:rsidRDefault="00821920" w:rsidP="00821920">
      <w:pPr>
        <w:tabs>
          <w:tab w:val="left" w:pos="851"/>
        </w:tabs>
        <w:spacing w:after="0"/>
        <w:ind w:firstLine="709"/>
        <w:jc w:val="both"/>
        <w:rPr>
          <w:rFonts w:ascii="Times New Roman" w:eastAsia="Times New Roman" w:hAnsi="Times New Roman" w:cs="Times New Roman"/>
          <w:color w:val="00B050"/>
          <w:sz w:val="28"/>
          <w:szCs w:val="28"/>
          <w:lang w:eastAsia="ru-RU"/>
        </w:rPr>
      </w:pPr>
    </w:p>
    <w:p w:rsidR="00821920" w:rsidRPr="007472A8" w:rsidRDefault="00821920" w:rsidP="00821920">
      <w:pPr>
        <w:tabs>
          <w:tab w:val="left" w:pos="851"/>
        </w:tabs>
        <w:spacing w:after="0"/>
        <w:ind w:firstLine="709"/>
        <w:jc w:val="both"/>
        <w:rPr>
          <w:rFonts w:ascii="Times New Roman" w:eastAsia="Times New Roman" w:hAnsi="Times New Roman" w:cs="Times New Roman"/>
          <w:color w:val="00B050"/>
          <w:sz w:val="28"/>
          <w:szCs w:val="28"/>
          <w:lang w:eastAsia="ru-RU"/>
        </w:rPr>
      </w:pPr>
    </w:p>
    <w:p w:rsidR="00821920" w:rsidRPr="007472A8" w:rsidRDefault="00821920" w:rsidP="00821920">
      <w:pPr>
        <w:tabs>
          <w:tab w:val="left" w:pos="851"/>
        </w:tabs>
        <w:spacing w:after="0"/>
        <w:ind w:firstLine="709"/>
        <w:jc w:val="both"/>
        <w:rPr>
          <w:rFonts w:ascii="Times New Roman" w:eastAsia="Times New Roman" w:hAnsi="Times New Roman" w:cs="Times New Roman"/>
          <w:color w:val="00B050"/>
          <w:sz w:val="28"/>
          <w:szCs w:val="28"/>
          <w:lang w:eastAsia="ru-RU"/>
        </w:rPr>
      </w:pPr>
    </w:p>
    <w:p w:rsidR="00821920" w:rsidRPr="007472A8" w:rsidRDefault="00821920" w:rsidP="00821920">
      <w:pPr>
        <w:tabs>
          <w:tab w:val="left" w:pos="851"/>
        </w:tabs>
        <w:spacing w:after="0"/>
        <w:ind w:firstLine="709"/>
        <w:jc w:val="both"/>
        <w:rPr>
          <w:rFonts w:ascii="Times New Roman" w:eastAsia="Times New Roman" w:hAnsi="Times New Roman" w:cs="Times New Roman"/>
          <w:color w:val="00B050"/>
          <w:sz w:val="28"/>
          <w:szCs w:val="28"/>
          <w:lang w:eastAsia="ru-RU"/>
        </w:rPr>
      </w:pPr>
    </w:p>
    <w:p w:rsidR="00821920" w:rsidRPr="007472A8" w:rsidRDefault="00821920" w:rsidP="00821920">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821920" w:rsidRPr="007472A8" w:rsidRDefault="00821920" w:rsidP="00821920">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Поисково-исследовательская работа</w:t>
      </w:r>
      <w:r w:rsidRPr="007472A8">
        <w:rPr>
          <w:rFonts w:ascii="Times New Roman" w:eastAsia="Times New Roman" w:hAnsi="Times New Roman" w:cs="Times New Roman"/>
          <w:b/>
          <w:color w:val="000000"/>
          <w:sz w:val="32"/>
          <w:szCs w:val="28"/>
          <w:lang w:eastAsia="ru-RU"/>
        </w:rPr>
        <w:t>»</w:t>
      </w:r>
    </w:p>
    <w:p w:rsidR="00821920" w:rsidRPr="007472A8" w:rsidRDefault="00821920" w:rsidP="00821920">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821920" w:rsidRPr="007472A8" w:rsidRDefault="00821920" w:rsidP="00821920">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Музееведение</w:t>
      </w:r>
      <w:r w:rsidRPr="007472A8">
        <w:rPr>
          <w:rFonts w:ascii="Times New Roman" w:eastAsia="Times New Roman" w:hAnsi="Times New Roman" w:cs="Times New Roman"/>
          <w:color w:val="000000"/>
          <w:sz w:val="28"/>
          <w:szCs w:val="28"/>
          <w:lang w:eastAsia="ru-RU"/>
        </w:rPr>
        <w:t>»,</w:t>
      </w:r>
    </w:p>
    <w:p w:rsidR="00821920" w:rsidRDefault="00821920" w:rsidP="00821920">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Свалухина Л.И.,</w:t>
      </w:r>
    </w:p>
    <w:p w:rsidR="00821920" w:rsidRDefault="00821920" w:rsidP="00821920">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год обучения</w:t>
      </w:r>
      <w:r w:rsidRPr="007472A8">
        <w:rPr>
          <w:rFonts w:ascii="Times New Roman" w:eastAsia="Times New Roman" w:hAnsi="Times New Roman" w:cs="Times New Roman"/>
          <w:color w:val="000000"/>
          <w:sz w:val="28"/>
          <w:szCs w:val="28"/>
          <w:lang w:eastAsia="ru-RU"/>
        </w:rPr>
        <w:t>)</w:t>
      </w:r>
    </w:p>
    <w:p w:rsidR="00821920" w:rsidRDefault="00821920" w:rsidP="0082192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821920" w:rsidRPr="00C12E09" w:rsidRDefault="00821920" w:rsidP="00821920">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C15B9F">
        <w:rPr>
          <w:rFonts w:ascii="Times New Roman" w:eastAsia="Times New Roman" w:hAnsi="Times New Roman" w:cs="Times New Roman"/>
          <w:color w:val="000000"/>
          <w:sz w:val="28"/>
          <w:szCs w:val="28"/>
          <w:lang w:eastAsia="ru-RU"/>
        </w:rPr>
        <w:t xml:space="preserve">младшего, </w:t>
      </w:r>
      <w:r w:rsidRPr="00C12E09">
        <w:rPr>
          <w:rFonts w:ascii="Times New Roman" w:eastAsia="Times New Roman" w:hAnsi="Times New Roman" w:cs="Times New Roman"/>
          <w:color w:val="000000"/>
          <w:sz w:val="28"/>
          <w:szCs w:val="28"/>
          <w:lang w:eastAsia="ru-RU"/>
        </w:rPr>
        <w:t>среднего</w:t>
      </w:r>
      <w:r w:rsidR="00C15B9F">
        <w:rPr>
          <w:rFonts w:ascii="Times New Roman" w:eastAsia="Times New Roman" w:hAnsi="Times New Roman" w:cs="Times New Roman"/>
          <w:color w:val="000000"/>
          <w:sz w:val="28"/>
          <w:szCs w:val="28"/>
          <w:lang w:eastAsia="ru-RU"/>
        </w:rPr>
        <w:t xml:space="preserve"> и старшего</w:t>
      </w:r>
      <w:r w:rsidRPr="00C12E09">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821920" w:rsidRPr="00C12E09" w:rsidRDefault="00821920" w:rsidP="00821920">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Pr>
          <w:rFonts w:ascii="Times New Roman" w:eastAsia="Times New Roman" w:hAnsi="Times New Roman" w:cs="Times New Roman"/>
          <w:color w:val="000000"/>
          <w:sz w:val="28"/>
          <w:szCs w:val="28"/>
          <w:lang w:eastAsia="ru-RU"/>
        </w:rPr>
        <w:t>3</w:t>
      </w:r>
      <w:r w:rsidR="008E3699">
        <w:rPr>
          <w:rFonts w:ascii="Times New Roman" w:eastAsia="Times New Roman" w:hAnsi="Times New Roman" w:cs="Times New Roman"/>
          <w:color w:val="000000"/>
          <w:sz w:val="28"/>
          <w:szCs w:val="28"/>
          <w:lang w:eastAsia="ru-RU"/>
        </w:rPr>
        <w:t>8</w:t>
      </w:r>
      <w:r w:rsidRPr="00C12E09">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ов</w:t>
      </w:r>
      <w:r w:rsidRPr="00C12E09">
        <w:rPr>
          <w:rFonts w:ascii="Times New Roman" w:eastAsia="Times New Roman" w:hAnsi="Times New Roman" w:cs="Times New Roman"/>
          <w:color w:val="000000"/>
          <w:sz w:val="28"/>
          <w:szCs w:val="28"/>
          <w:lang w:eastAsia="ru-RU"/>
        </w:rPr>
        <w:t xml:space="preserve"> (в том числе, теоретические занятия – </w:t>
      </w:r>
      <w:r w:rsidR="008E3699">
        <w:rPr>
          <w:rFonts w:ascii="Times New Roman" w:eastAsia="Times New Roman" w:hAnsi="Times New Roman" w:cs="Times New Roman"/>
          <w:color w:val="000000"/>
          <w:sz w:val="28"/>
          <w:szCs w:val="28"/>
          <w:lang w:eastAsia="ru-RU"/>
        </w:rPr>
        <w:t>12</w:t>
      </w:r>
      <w:r w:rsidRPr="00C12E09">
        <w:rPr>
          <w:rFonts w:ascii="Times New Roman" w:eastAsia="Times New Roman" w:hAnsi="Times New Roman" w:cs="Times New Roman"/>
          <w:color w:val="000000"/>
          <w:sz w:val="28"/>
          <w:szCs w:val="28"/>
          <w:lang w:eastAsia="ru-RU"/>
        </w:rPr>
        <w:t xml:space="preserve">, практические занятия – </w:t>
      </w:r>
      <w:r>
        <w:rPr>
          <w:rFonts w:ascii="Times New Roman" w:eastAsia="Times New Roman" w:hAnsi="Times New Roman" w:cs="Times New Roman"/>
          <w:color w:val="000000"/>
          <w:sz w:val="28"/>
          <w:szCs w:val="28"/>
          <w:lang w:eastAsia="ru-RU"/>
        </w:rPr>
        <w:t>26</w:t>
      </w:r>
      <w:r w:rsidRPr="00C12E09">
        <w:rPr>
          <w:rFonts w:ascii="Times New Roman" w:eastAsia="Times New Roman" w:hAnsi="Times New Roman" w:cs="Times New Roman"/>
          <w:color w:val="000000"/>
          <w:sz w:val="28"/>
          <w:szCs w:val="28"/>
          <w:lang w:eastAsia="ru-RU"/>
        </w:rPr>
        <w:t>).</w:t>
      </w:r>
    </w:p>
    <w:p w:rsidR="00821920" w:rsidRDefault="00821920" w:rsidP="00821920">
      <w:pPr>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821920" w:rsidRDefault="00821920" w:rsidP="00FB0474">
      <w:pPr>
        <w:pStyle w:val="a3"/>
        <w:numPr>
          <w:ilvl w:val="0"/>
          <w:numId w:val="104"/>
        </w:num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Учено-тематическое планирование по курсу</w:t>
      </w:r>
    </w:p>
    <w:p w:rsidR="00821920" w:rsidRDefault="00821920" w:rsidP="00821920">
      <w:p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 2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1134"/>
        <w:gridCol w:w="1134"/>
        <w:gridCol w:w="1560"/>
        <w:gridCol w:w="1842"/>
      </w:tblGrid>
      <w:tr w:rsidR="00821920" w:rsidRPr="00821920" w:rsidTr="00821920">
        <w:trPr>
          <w:trHeight w:val="255"/>
        </w:trPr>
        <w:tc>
          <w:tcPr>
            <w:tcW w:w="817" w:type="dxa"/>
            <w:vMerge w:val="restart"/>
            <w:shd w:val="clear" w:color="auto" w:fill="auto"/>
          </w:tcPr>
          <w:p w:rsidR="00821920" w:rsidRPr="00821920" w:rsidRDefault="00821920" w:rsidP="00821920">
            <w:pPr>
              <w:spacing w:after="0" w:line="240" w:lineRule="auto"/>
              <w:jc w:val="center"/>
              <w:rPr>
                <w:rFonts w:ascii="Times New Roman" w:eastAsia="Times New Roman" w:hAnsi="Times New Roman" w:cs="Times New Roman"/>
                <w:b/>
                <w:bCs/>
                <w:color w:val="000000"/>
                <w:sz w:val="28"/>
                <w:szCs w:val="28"/>
                <w:lang w:eastAsia="ru-RU"/>
              </w:rPr>
            </w:pPr>
            <w:r w:rsidRPr="00821920">
              <w:rPr>
                <w:rFonts w:ascii="Times New Roman" w:eastAsia="Times New Roman" w:hAnsi="Times New Roman" w:cs="Times New Roman"/>
                <w:b/>
                <w:sz w:val="28"/>
                <w:szCs w:val="28"/>
                <w:lang w:eastAsia="ru-RU"/>
              </w:rPr>
              <w:t>№</w:t>
            </w:r>
            <w:r w:rsidRPr="00821920">
              <w:rPr>
                <w:rFonts w:ascii="Times New Roman" w:eastAsia="Times New Roman" w:hAnsi="Times New Roman" w:cs="Times New Roman"/>
                <w:b/>
                <w:sz w:val="28"/>
                <w:szCs w:val="28"/>
                <w:lang w:eastAsia="ru-RU"/>
              </w:rPr>
              <w:br/>
              <w:t>п/п</w:t>
            </w:r>
          </w:p>
        </w:tc>
        <w:tc>
          <w:tcPr>
            <w:tcW w:w="3260" w:type="dxa"/>
            <w:vMerge w:val="restart"/>
            <w:shd w:val="clear" w:color="auto" w:fill="auto"/>
          </w:tcPr>
          <w:p w:rsidR="00821920" w:rsidRPr="00821920" w:rsidRDefault="00821920" w:rsidP="00821920">
            <w:pPr>
              <w:spacing w:after="0" w:line="240" w:lineRule="auto"/>
              <w:jc w:val="center"/>
              <w:rPr>
                <w:rFonts w:ascii="Times New Roman" w:eastAsia="Times New Roman" w:hAnsi="Times New Roman" w:cs="Times New Roman"/>
                <w:b/>
                <w:bCs/>
                <w:color w:val="000000"/>
                <w:sz w:val="28"/>
                <w:szCs w:val="28"/>
                <w:lang w:eastAsia="ru-RU"/>
              </w:rPr>
            </w:pPr>
            <w:r w:rsidRPr="00821920">
              <w:rPr>
                <w:rFonts w:ascii="Times New Roman" w:eastAsia="Times New Roman" w:hAnsi="Times New Roman" w:cs="Times New Roman"/>
                <w:b/>
                <w:bCs/>
                <w:color w:val="000000"/>
                <w:sz w:val="28"/>
                <w:szCs w:val="28"/>
                <w:lang w:eastAsia="ru-RU"/>
              </w:rPr>
              <w:t>Название раздела, темы</w:t>
            </w:r>
          </w:p>
        </w:tc>
        <w:tc>
          <w:tcPr>
            <w:tcW w:w="3828" w:type="dxa"/>
            <w:gridSpan w:val="3"/>
            <w:shd w:val="clear" w:color="auto" w:fill="auto"/>
          </w:tcPr>
          <w:p w:rsidR="00821920" w:rsidRPr="00821920" w:rsidRDefault="00821920" w:rsidP="00821920">
            <w:pPr>
              <w:spacing w:after="0" w:line="240" w:lineRule="auto"/>
              <w:jc w:val="center"/>
              <w:rPr>
                <w:rFonts w:ascii="Times New Roman" w:eastAsia="Times New Roman" w:hAnsi="Times New Roman" w:cs="Times New Roman"/>
                <w:b/>
                <w:bCs/>
                <w:color w:val="000000"/>
                <w:sz w:val="28"/>
                <w:szCs w:val="28"/>
                <w:lang w:eastAsia="ru-RU"/>
              </w:rPr>
            </w:pPr>
            <w:r w:rsidRPr="00821920">
              <w:rPr>
                <w:rFonts w:ascii="Times New Roman" w:eastAsia="Times New Roman" w:hAnsi="Times New Roman" w:cs="Times New Roman"/>
                <w:b/>
                <w:bCs/>
                <w:color w:val="000000"/>
                <w:sz w:val="28"/>
                <w:szCs w:val="28"/>
                <w:lang w:eastAsia="ru-RU"/>
              </w:rPr>
              <w:t>Количество часов</w:t>
            </w:r>
          </w:p>
        </w:tc>
        <w:tc>
          <w:tcPr>
            <w:tcW w:w="1842" w:type="dxa"/>
            <w:vMerge w:val="restart"/>
            <w:shd w:val="clear" w:color="auto" w:fill="auto"/>
          </w:tcPr>
          <w:p w:rsidR="00821920" w:rsidRPr="00821920" w:rsidRDefault="00821920" w:rsidP="00821920">
            <w:pPr>
              <w:spacing w:after="0" w:line="240" w:lineRule="auto"/>
              <w:jc w:val="center"/>
              <w:rPr>
                <w:rFonts w:ascii="Times New Roman" w:eastAsia="Times New Roman" w:hAnsi="Times New Roman" w:cs="Times New Roman"/>
                <w:b/>
                <w:bCs/>
                <w:color w:val="000000"/>
                <w:sz w:val="28"/>
                <w:szCs w:val="28"/>
                <w:lang w:eastAsia="ru-RU"/>
              </w:rPr>
            </w:pPr>
            <w:r w:rsidRPr="00821920">
              <w:rPr>
                <w:rFonts w:ascii="Times New Roman" w:eastAsia="Times New Roman" w:hAnsi="Times New Roman" w:cs="Times New Roman"/>
                <w:b/>
                <w:bCs/>
                <w:color w:val="000000"/>
                <w:sz w:val="28"/>
                <w:szCs w:val="28"/>
                <w:lang w:eastAsia="ru-RU"/>
              </w:rPr>
              <w:t>Форма аттестации (контроля)</w:t>
            </w:r>
          </w:p>
        </w:tc>
      </w:tr>
      <w:tr w:rsidR="00821920" w:rsidRPr="00821920" w:rsidTr="00821920">
        <w:trPr>
          <w:trHeight w:val="300"/>
        </w:trPr>
        <w:tc>
          <w:tcPr>
            <w:tcW w:w="817" w:type="dxa"/>
            <w:vMerge/>
          </w:tcPr>
          <w:p w:rsidR="00821920" w:rsidRPr="00821920" w:rsidRDefault="00821920" w:rsidP="00821920">
            <w:pPr>
              <w:spacing w:after="0" w:line="240" w:lineRule="auto"/>
              <w:jc w:val="both"/>
              <w:rPr>
                <w:rFonts w:ascii="Times New Roman" w:eastAsia="Times New Roman" w:hAnsi="Times New Roman" w:cs="Times New Roman"/>
                <w:sz w:val="28"/>
                <w:szCs w:val="28"/>
                <w:lang w:eastAsia="ru-RU"/>
              </w:rPr>
            </w:pPr>
          </w:p>
        </w:tc>
        <w:tc>
          <w:tcPr>
            <w:tcW w:w="3260" w:type="dxa"/>
            <w:vMerge/>
          </w:tcPr>
          <w:p w:rsidR="00821920" w:rsidRPr="00821920" w:rsidRDefault="00821920" w:rsidP="00821920">
            <w:pPr>
              <w:spacing w:after="0" w:line="240" w:lineRule="auto"/>
              <w:jc w:val="both"/>
              <w:rPr>
                <w:rFonts w:ascii="Times New Roman" w:eastAsia="Times New Roman" w:hAnsi="Times New Roman" w:cs="Times New Roman"/>
                <w:bCs/>
                <w:color w:val="000000"/>
                <w:sz w:val="28"/>
                <w:szCs w:val="28"/>
                <w:lang w:eastAsia="ru-RU"/>
              </w:rPr>
            </w:pPr>
          </w:p>
        </w:tc>
        <w:tc>
          <w:tcPr>
            <w:tcW w:w="1134" w:type="dxa"/>
            <w:shd w:val="clear" w:color="auto" w:fill="auto"/>
          </w:tcPr>
          <w:p w:rsidR="00821920" w:rsidRPr="00821920" w:rsidRDefault="00821920" w:rsidP="00821920">
            <w:pPr>
              <w:spacing w:after="0" w:line="240" w:lineRule="auto"/>
              <w:jc w:val="center"/>
              <w:rPr>
                <w:rFonts w:ascii="Times New Roman" w:eastAsia="Times New Roman" w:hAnsi="Times New Roman" w:cs="Times New Roman"/>
                <w:b/>
                <w:bCs/>
                <w:color w:val="000000"/>
                <w:sz w:val="28"/>
                <w:szCs w:val="28"/>
                <w:lang w:eastAsia="ru-RU"/>
              </w:rPr>
            </w:pPr>
            <w:r w:rsidRPr="00821920">
              <w:rPr>
                <w:rFonts w:ascii="Times New Roman" w:eastAsia="Times New Roman" w:hAnsi="Times New Roman" w:cs="Times New Roman"/>
                <w:b/>
                <w:bCs/>
                <w:color w:val="000000"/>
                <w:sz w:val="28"/>
                <w:szCs w:val="28"/>
                <w:lang w:eastAsia="ru-RU"/>
              </w:rPr>
              <w:t>всего</w:t>
            </w:r>
          </w:p>
        </w:tc>
        <w:tc>
          <w:tcPr>
            <w:tcW w:w="1134" w:type="dxa"/>
            <w:shd w:val="clear" w:color="auto" w:fill="auto"/>
          </w:tcPr>
          <w:p w:rsidR="00821920" w:rsidRPr="00821920" w:rsidRDefault="00821920" w:rsidP="00821920">
            <w:pPr>
              <w:spacing w:after="0" w:line="240" w:lineRule="auto"/>
              <w:jc w:val="center"/>
              <w:rPr>
                <w:rFonts w:ascii="Times New Roman" w:eastAsia="Times New Roman" w:hAnsi="Times New Roman" w:cs="Times New Roman"/>
                <w:b/>
                <w:bCs/>
                <w:color w:val="000000"/>
                <w:sz w:val="28"/>
                <w:szCs w:val="28"/>
                <w:lang w:eastAsia="ru-RU"/>
              </w:rPr>
            </w:pPr>
            <w:r w:rsidRPr="00821920">
              <w:rPr>
                <w:rFonts w:ascii="Times New Roman" w:eastAsia="Times New Roman" w:hAnsi="Times New Roman" w:cs="Times New Roman"/>
                <w:b/>
                <w:bCs/>
                <w:color w:val="000000"/>
                <w:sz w:val="28"/>
                <w:szCs w:val="28"/>
                <w:lang w:eastAsia="ru-RU"/>
              </w:rPr>
              <w:t>теория</w:t>
            </w:r>
          </w:p>
        </w:tc>
        <w:tc>
          <w:tcPr>
            <w:tcW w:w="1560" w:type="dxa"/>
            <w:shd w:val="clear" w:color="auto" w:fill="auto"/>
          </w:tcPr>
          <w:p w:rsidR="00821920" w:rsidRPr="00821920" w:rsidRDefault="00821920" w:rsidP="00821920">
            <w:pPr>
              <w:spacing w:after="0" w:line="240" w:lineRule="auto"/>
              <w:jc w:val="center"/>
              <w:rPr>
                <w:rFonts w:ascii="Times New Roman" w:eastAsia="Times New Roman" w:hAnsi="Times New Roman" w:cs="Times New Roman"/>
                <w:b/>
                <w:bCs/>
                <w:color w:val="000000"/>
                <w:sz w:val="28"/>
                <w:szCs w:val="28"/>
                <w:lang w:eastAsia="ru-RU"/>
              </w:rPr>
            </w:pPr>
            <w:r w:rsidRPr="00821920">
              <w:rPr>
                <w:rFonts w:ascii="Times New Roman" w:eastAsia="Times New Roman" w:hAnsi="Times New Roman" w:cs="Times New Roman"/>
                <w:b/>
                <w:bCs/>
                <w:color w:val="000000"/>
                <w:sz w:val="28"/>
                <w:szCs w:val="28"/>
                <w:lang w:eastAsia="ru-RU"/>
              </w:rPr>
              <w:t>практика</w:t>
            </w:r>
          </w:p>
        </w:tc>
        <w:tc>
          <w:tcPr>
            <w:tcW w:w="1842" w:type="dxa"/>
            <w:vMerge/>
          </w:tcPr>
          <w:p w:rsidR="00821920" w:rsidRPr="00821920" w:rsidRDefault="00821920" w:rsidP="00821920">
            <w:pPr>
              <w:spacing w:after="0" w:line="240" w:lineRule="auto"/>
              <w:jc w:val="both"/>
              <w:rPr>
                <w:rFonts w:ascii="Times New Roman" w:eastAsia="Times New Roman" w:hAnsi="Times New Roman" w:cs="Times New Roman"/>
                <w:bCs/>
                <w:color w:val="000000"/>
                <w:sz w:val="28"/>
                <w:szCs w:val="28"/>
                <w:lang w:eastAsia="ru-RU"/>
              </w:rPr>
            </w:pPr>
          </w:p>
        </w:tc>
      </w:tr>
      <w:tr w:rsidR="00821920" w:rsidRPr="00821920" w:rsidTr="00821920">
        <w:tc>
          <w:tcPr>
            <w:tcW w:w="817"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1</w:t>
            </w:r>
          </w:p>
        </w:tc>
        <w:tc>
          <w:tcPr>
            <w:tcW w:w="3260" w:type="dxa"/>
          </w:tcPr>
          <w:p w:rsidR="00821920" w:rsidRPr="00821920" w:rsidRDefault="00821920" w:rsidP="00821920">
            <w:pPr>
              <w:spacing w:after="0" w:line="240" w:lineRule="auto"/>
              <w:rPr>
                <w:rFonts w:ascii="Times New Roman" w:eastAsia="Times New Roman" w:hAnsi="Times New Roman" w:cs="Times New Roman"/>
                <w:bCs/>
                <w:color w:val="000000"/>
                <w:sz w:val="28"/>
                <w:szCs w:val="28"/>
                <w:lang w:eastAsia="ru-RU"/>
              </w:rPr>
            </w:pPr>
            <w:r w:rsidRPr="00821920">
              <w:rPr>
                <w:rFonts w:ascii="Times New Roman" w:eastAsia="Calibri" w:hAnsi="Times New Roman" w:cs="Times New Roman"/>
                <w:spacing w:val="1"/>
                <w:w w:val="107"/>
                <w:sz w:val="28"/>
                <w:szCs w:val="28"/>
              </w:rPr>
              <w:t xml:space="preserve">Задачи собирательской работы, её связь с </w:t>
            </w:r>
            <w:r w:rsidRPr="00821920">
              <w:rPr>
                <w:rFonts w:ascii="Times New Roman" w:eastAsia="Calibri" w:hAnsi="Times New Roman" w:cs="Times New Roman"/>
                <w:spacing w:val="-1"/>
                <w:w w:val="107"/>
                <w:sz w:val="28"/>
                <w:szCs w:val="28"/>
              </w:rPr>
              <w:t>профилем и тематикой музея</w:t>
            </w:r>
          </w:p>
        </w:tc>
        <w:tc>
          <w:tcPr>
            <w:tcW w:w="1134"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6</w:t>
            </w:r>
          </w:p>
        </w:tc>
        <w:tc>
          <w:tcPr>
            <w:tcW w:w="1134"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2</w:t>
            </w:r>
          </w:p>
        </w:tc>
        <w:tc>
          <w:tcPr>
            <w:tcW w:w="1560"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4</w:t>
            </w:r>
          </w:p>
        </w:tc>
        <w:tc>
          <w:tcPr>
            <w:tcW w:w="1842"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зачет</w:t>
            </w:r>
          </w:p>
        </w:tc>
      </w:tr>
      <w:tr w:rsidR="00821920" w:rsidRPr="00821920" w:rsidTr="00821920">
        <w:tc>
          <w:tcPr>
            <w:tcW w:w="817"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2</w:t>
            </w:r>
          </w:p>
        </w:tc>
        <w:tc>
          <w:tcPr>
            <w:tcW w:w="3260" w:type="dxa"/>
          </w:tcPr>
          <w:p w:rsidR="00821920" w:rsidRPr="00821920" w:rsidRDefault="007E7BCA" w:rsidP="00821920">
            <w:pPr>
              <w:spacing w:after="0" w:line="240" w:lineRule="auto"/>
              <w:rPr>
                <w:rFonts w:ascii="Times New Roman" w:eastAsia="Calibri" w:hAnsi="Times New Roman" w:cs="Times New Roman"/>
                <w:spacing w:val="1"/>
                <w:w w:val="107"/>
                <w:sz w:val="28"/>
                <w:szCs w:val="28"/>
              </w:rPr>
            </w:pPr>
            <w:r w:rsidRPr="007E7BCA">
              <w:rPr>
                <w:rFonts w:ascii="Times New Roman" w:eastAsia="Calibri" w:hAnsi="Times New Roman" w:cs="Times New Roman"/>
                <w:color w:val="000000"/>
                <w:sz w:val="28"/>
                <w:szCs w:val="28"/>
              </w:rPr>
              <w:t>Музеи как современные научные и поисково-исследовательские центры</w:t>
            </w:r>
          </w:p>
        </w:tc>
        <w:tc>
          <w:tcPr>
            <w:tcW w:w="1134"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10</w:t>
            </w:r>
          </w:p>
        </w:tc>
        <w:tc>
          <w:tcPr>
            <w:tcW w:w="1134"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4</w:t>
            </w:r>
          </w:p>
        </w:tc>
        <w:tc>
          <w:tcPr>
            <w:tcW w:w="1560"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6</w:t>
            </w:r>
          </w:p>
        </w:tc>
        <w:tc>
          <w:tcPr>
            <w:tcW w:w="1842"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групповая работа</w:t>
            </w:r>
          </w:p>
        </w:tc>
      </w:tr>
      <w:tr w:rsidR="00821920" w:rsidRPr="00821920" w:rsidTr="00821920">
        <w:tc>
          <w:tcPr>
            <w:tcW w:w="817"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3</w:t>
            </w:r>
          </w:p>
        </w:tc>
        <w:tc>
          <w:tcPr>
            <w:tcW w:w="3260" w:type="dxa"/>
          </w:tcPr>
          <w:p w:rsidR="00821920" w:rsidRPr="00821920" w:rsidRDefault="007E7BCA" w:rsidP="00821920">
            <w:pPr>
              <w:spacing w:after="0" w:line="240" w:lineRule="auto"/>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rPr>
              <w:t>Основы туристско-</w:t>
            </w:r>
            <w:r w:rsidR="008E3699">
              <w:rPr>
                <w:rFonts w:ascii="Times New Roman" w:eastAsia="Calibri" w:hAnsi="Times New Roman" w:cs="Times New Roman"/>
                <w:sz w:val="28"/>
                <w:szCs w:val="28"/>
              </w:rPr>
              <w:t>экспедиционной работы</w:t>
            </w:r>
          </w:p>
        </w:tc>
        <w:tc>
          <w:tcPr>
            <w:tcW w:w="1134"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10</w:t>
            </w:r>
          </w:p>
        </w:tc>
        <w:tc>
          <w:tcPr>
            <w:tcW w:w="1134"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4</w:t>
            </w:r>
          </w:p>
        </w:tc>
        <w:tc>
          <w:tcPr>
            <w:tcW w:w="1560"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6</w:t>
            </w:r>
          </w:p>
        </w:tc>
        <w:tc>
          <w:tcPr>
            <w:tcW w:w="1842"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конкурсы</w:t>
            </w:r>
          </w:p>
        </w:tc>
      </w:tr>
      <w:tr w:rsidR="00821920" w:rsidRPr="00821920" w:rsidTr="00821920">
        <w:tc>
          <w:tcPr>
            <w:tcW w:w="817"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4</w:t>
            </w:r>
          </w:p>
        </w:tc>
        <w:tc>
          <w:tcPr>
            <w:tcW w:w="3260" w:type="dxa"/>
          </w:tcPr>
          <w:p w:rsidR="00821920" w:rsidRPr="00821920" w:rsidRDefault="00821920" w:rsidP="00821920">
            <w:pPr>
              <w:spacing w:after="0" w:line="240" w:lineRule="auto"/>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Помним. Гордимся. Наследуем.</w:t>
            </w:r>
          </w:p>
          <w:p w:rsidR="00821920" w:rsidRPr="00821920" w:rsidRDefault="00821920" w:rsidP="00821920">
            <w:pPr>
              <w:spacing w:after="0" w:line="240" w:lineRule="auto"/>
              <w:rPr>
                <w:rFonts w:ascii="Times New Roman" w:eastAsia="Times New Roman" w:hAnsi="Times New Roman" w:cs="Times New Roman"/>
                <w:bCs/>
                <w:color w:val="000000"/>
                <w:sz w:val="28"/>
                <w:szCs w:val="28"/>
                <w:lang w:eastAsia="ru-RU"/>
              </w:rPr>
            </w:pPr>
          </w:p>
        </w:tc>
        <w:tc>
          <w:tcPr>
            <w:tcW w:w="1134"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6</w:t>
            </w:r>
          </w:p>
        </w:tc>
        <w:tc>
          <w:tcPr>
            <w:tcW w:w="1134"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2</w:t>
            </w:r>
          </w:p>
        </w:tc>
        <w:tc>
          <w:tcPr>
            <w:tcW w:w="1560"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4</w:t>
            </w:r>
          </w:p>
        </w:tc>
        <w:tc>
          <w:tcPr>
            <w:tcW w:w="1842"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акции</w:t>
            </w:r>
          </w:p>
        </w:tc>
      </w:tr>
      <w:tr w:rsidR="00821920" w:rsidRPr="00821920" w:rsidTr="00821920">
        <w:tc>
          <w:tcPr>
            <w:tcW w:w="817"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5</w:t>
            </w:r>
          </w:p>
        </w:tc>
        <w:tc>
          <w:tcPr>
            <w:tcW w:w="3260" w:type="dxa"/>
          </w:tcPr>
          <w:p w:rsidR="00821920" w:rsidRPr="00821920" w:rsidRDefault="00821920" w:rsidP="00821920">
            <w:pPr>
              <w:spacing w:after="0" w:line="240" w:lineRule="auto"/>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Календарь традиций школьного музея.</w:t>
            </w:r>
          </w:p>
        </w:tc>
        <w:tc>
          <w:tcPr>
            <w:tcW w:w="1134"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6</w:t>
            </w:r>
          </w:p>
        </w:tc>
        <w:tc>
          <w:tcPr>
            <w:tcW w:w="1134"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0</w:t>
            </w:r>
          </w:p>
        </w:tc>
        <w:tc>
          <w:tcPr>
            <w:tcW w:w="1560"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6</w:t>
            </w:r>
          </w:p>
        </w:tc>
        <w:tc>
          <w:tcPr>
            <w:tcW w:w="1842"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821920">
              <w:rPr>
                <w:rFonts w:ascii="Times New Roman" w:eastAsia="Times New Roman" w:hAnsi="Times New Roman" w:cs="Times New Roman"/>
                <w:bCs/>
                <w:color w:val="000000"/>
                <w:sz w:val="28"/>
                <w:szCs w:val="28"/>
                <w:lang w:eastAsia="ru-RU"/>
              </w:rPr>
              <w:t>мини – конференция</w:t>
            </w:r>
          </w:p>
        </w:tc>
      </w:tr>
      <w:tr w:rsidR="00821920" w:rsidRPr="00821920" w:rsidTr="00821920">
        <w:tc>
          <w:tcPr>
            <w:tcW w:w="817" w:type="dxa"/>
          </w:tcPr>
          <w:p w:rsidR="00821920" w:rsidRPr="00821920" w:rsidRDefault="00821920" w:rsidP="00821920">
            <w:pPr>
              <w:spacing w:after="0" w:line="240" w:lineRule="auto"/>
              <w:jc w:val="both"/>
              <w:rPr>
                <w:rFonts w:ascii="Times New Roman" w:eastAsia="Times New Roman" w:hAnsi="Times New Roman" w:cs="Times New Roman"/>
                <w:bCs/>
                <w:color w:val="000000"/>
                <w:sz w:val="28"/>
                <w:szCs w:val="28"/>
                <w:lang w:eastAsia="ru-RU"/>
              </w:rPr>
            </w:pPr>
          </w:p>
        </w:tc>
        <w:tc>
          <w:tcPr>
            <w:tcW w:w="3260" w:type="dxa"/>
          </w:tcPr>
          <w:p w:rsidR="00821920" w:rsidRPr="00821920" w:rsidRDefault="007E7BCA" w:rsidP="00821920">
            <w:pPr>
              <w:spacing w:after="0" w:line="240" w:lineRule="auto"/>
              <w:rPr>
                <w:rFonts w:ascii="Times New Roman" w:eastAsia="Times New Roman" w:hAnsi="Times New Roman" w:cs="Times New Roman"/>
                <w:bCs/>
                <w:color w:val="000000"/>
                <w:sz w:val="28"/>
                <w:szCs w:val="28"/>
                <w:lang w:eastAsia="ru-RU"/>
              </w:rPr>
            </w:pPr>
            <w:r w:rsidRPr="007E7BCA">
              <w:rPr>
                <w:rFonts w:ascii="Times New Roman" w:eastAsia="Times New Roman" w:hAnsi="Times New Roman" w:cs="Times New Roman"/>
                <w:bCs/>
                <w:color w:val="000000"/>
                <w:sz w:val="28"/>
                <w:szCs w:val="28"/>
                <w:lang w:eastAsia="ru-RU"/>
              </w:rPr>
              <w:t>Итого:</w:t>
            </w:r>
          </w:p>
        </w:tc>
        <w:tc>
          <w:tcPr>
            <w:tcW w:w="1134"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7E7BCA">
              <w:rPr>
                <w:rFonts w:ascii="Times New Roman" w:eastAsia="Times New Roman" w:hAnsi="Times New Roman" w:cs="Times New Roman"/>
                <w:bCs/>
                <w:color w:val="000000"/>
                <w:sz w:val="28"/>
                <w:szCs w:val="28"/>
                <w:lang w:eastAsia="ru-RU"/>
              </w:rPr>
              <w:t>38</w:t>
            </w:r>
          </w:p>
        </w:tc>
        <w:tc>
          <w:tcPr>
            <w:tcW w:w="1134"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7E7BCA">
              <w:rPr>
                <w:rFonts w:ascii="Times New Roman" w:eastAsia="Times New Roman" w:hAnsi="Times New Roman" w:cs="Times New Roman"/>
                <w:bCs/>
                <w:color w:val="000000"/>
                <w:sz w:val="28"/>
                <w:szCs w:val="28"/>
                <w:lang w:eastAsia="ru-RU"/>
              </w:rPr>
              <w:t>12</w:t>
            </w:r>
          </w:p>
        </w:tc>
        <w:tc>
          <w:tcPr>
            <w:tcW w:w="1560" w:type="dxa"/>
          </w:tcPr>
          <w:p w:rsidR="00821920" w:rsidRPr="00821920" w:rsidRDefault="00821920" w:rsidP="00821920">
            <w:pPr>
              <w:spacing w:after="0" w:line="240" w:lineRule="auto"/>
              <w:jc w:val="center"/>
              <w:rPr>
                <w:rFonts w:ascii="Times New Roman" w:eastAsia="Times New Roman" w:hAnsi="Times New Roman" w:cs="Times New Roman"/>
                <w:bCs/>
                <w:color w:val="000000"/>
                <w:sz w:val="28"/>
                <w:szCs w:val="28"/>
                <w:lang w:eastAsia="ru-RU"/>
              </w:rPr>
            </w:pPr>
            <w:r w:rsidRPr="007E7BCA">
              <w:rPr>
                <w:rFonts w:ascii="Times New Roman" w:eastAsia="Times New Roman" w:hAnsi="Times New Roman" w:cs="Times New Roman"/>
                <w:bCs/>
                <w:color w:val="000000"/>
                <w:sz w:val="28"/>
                <w:szCs w:val="28"/>
                <w:lang w:eastAsia="ru-RU"/>
              </w:rPr>
              <w:t>26</w:t>
            </w:r>
          </w:p>
        </w:tc>
        <w:tc>
          <w:tcPr>
            <w:tcW w:w="1842" w:type="dxa"/>
          </w:tcPr>
          <w:p w:rsidR="00821920" w:rsidRPr="00821920" w:rsidRDefault="00821920" w:rsidP="00821920">
            <w:pPr>
              <w:spacing w:after="0" w:line="240" w:lineRule="auto"/>
              <w:jc w:val="both"/>
              <w:rPr>
                <w:rFonts w:ascii="Times New Roman" w:eastAsia="Times New Roman" w:hAnsi="Times New Roman" w:cs="Times New Roman"/>
                <w:bCs/>
                <w:color w:val="000000"/>
                <w:sz w:val="28"/>
                <w:szCs w:val="28"/>
                <w:lang w:eastAsia="ru-RU"/>
              </w:rPr>
            </w:pPr>
          </w:p>
        </w:tc>
      </w:tr>
    </w:tbl>
    <w:p w:rsidR="00821920" w:rsidRPr="00821920" w:rsidRDefault="00821920" w:rsidP="00821920">
      <w:pPr>
        <w:tabs>
          <w:tab w:val="left" w:pos="851"/>
        </w:tabs>
        <w:spacing w:after="0" w:line="360" w:lineRule="auto"/>
        <w:jc w:val="both"/>
        <w:rPr>
          <w:rFonts w:ascii="Times New Roman" w:eastAsia="Times New Roman" w:hAnsi="Times New Roman" w:cs="Times New Roman"/>
          <w:color w:val="000000"/>
          <w:sz w:val="28"/>
          <w:szCs w:val="28"/>
          <w:lang w:eastAsia="ru-RU"/>
        </w:rPr>
      </w:pPr>
    </w:p>
    <w:p w:rsidR="00821920" w:rsidRPr="007E7BCA" w:rsidRDefault="007E7BCA" w:rsidP="007E7BCA">
      <w:pPr>
        <w:tabs>
          <w:tab w:val="left" w:pos="851"/>
        </w:tabs>
        <w:spacing w:after="0" w:line="360" w:lineRule="auto"/>
        <w:ind w:left="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821920" w:rsidRPr="007E7BCA">
        <w:rPr>
          <w:rFonts w:ascii="Times New Roman" w:eastAsia="Times New Roman" w:hAnsi="Times New Roman" w:cs="Times New Roman"/>
          <w:b/>
          <w:color w:val="000000"/>
          <w:sz w:val="28"/>
          <w:szCs w:val="28"/>
          <w:lang w:eastAsia="ru-RU"/>
        </w:rPr>
        <w:t>Содержание программы</w:t>
      </w:r>
    </w:p>
    <w:p w:rsidR="007E7BCA" w:rsidRPr="007E7BCA" w:rsidRDefault="007E7BCA" w:rsidP="00FB0474">
      <w:pPr>
        <w:pStyle w:val="a3"/>
        <w:numPr>
          <w:ilvl w:val="0"/>
          <w:numId w:val="106"/>
        </w:numPr>
        <w:ind w:left="851" w:hanging="567"/>
        <w:jc w:val="both"/>
        <w:rPr>
          <w:rFonts w:ascii="Times New Roman" w:eastAsia="Times New Roman" w:hAnsi="Times New Roman" w:cs="Times New Roman"/>
          <w:b/>
          <w:color w:val="000000"/>
          <w:sz w:val="28"/>
          <w:szCs w:val="28"/>
          <w:lang w:eastAsia="ru-RU"/>
        </w:rPr>
      </w:pPr>
      <w:r w:rsidRPr="007E7BCA">
        <w:rPr>
          <w:rFonts w:ascii="Times New Roman" w:eastAsia="Times New Roman" w:hAnsi="Times New Roman" w:cs="Times New Roman"/>
          <w:b/>
          <w:color w:val="000000"/>
          <w:sz w:val="28"/>
          <w:szCs w:val="28"/>
          <w:lang w:eastAsia="ru-RU"/>
        </w:rPr>
        <w:t xml:space="preserve">Задачи собирательской работы, её связь с профилем и тематикой музея </w:t>
      </w:r>
    </w:p>
    <w:p w:rsidR="007E7BCA" w:rsidRDefault="00821920" w:rsidP="007E7BCA">
      <w:pPr>
        <w:ind w:firstLine="567"/>
        <w:jc w:val="both"/>
        <w:rPr>
          <w:rFonts w:ascii="Times New Roman" w:hAnsi="Times New Roman" w:cs="Times New Roman"/>
          <w:i/>
          <w:sz w:val="28"/>
          <w:szCs w:val="28"/>
        </w:rPr>
      </w:pP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w:t>
      </w:r>
      <w:r w:rsidR="007E7BCA" w:rsidRPr="007E7BCA">
        <w:rPr>
          <w:rFonts w:ascii="Times New Roman" w:hAnsi="Times New Roman" w:cs="Times New Roman"/>
          <w:sz w:val="28"/>
          <w:szCs w:val="28"/>
        </w:rPr>
        <w:t>Задачи собирательской работы, её связь с профилем и тематикой музея, с содержанием туристско-краеведческих экспедиций.</w:t>
      </w:r>
    </w:p>
    <w:p w:rsidR="00821920" w:rsidRDefault="00821920" w:rsidP="007E7BCA">
      <w:pPr>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w:t>
      </w:r>
      <w:r w:rsidR="007E7BCA" w:rsidRPr="007E7BCA">
        <w:rPr>
          <w:rFonts w:ascii="Times New Roman" w:hAnsi="Times New Roman" w:cs="Times New Roman"/>
          <w:sz w:val="28"/>
          <w:szCs w:val="28"/>
        </w:rPr>
        <w:t>Посещение экскурсий в школьном музее. Планирование работы</w:t>
      </w:r>
      <w:r w:rsidR="007E7BCA">
        <w:rPr>
          <w:rFonts w:ascii="Times New Roman" w:hAnsi="Times New Roman" w:cs="Times New Roman"/>
          <w:sz w:val="28"/>
          <w:szCs w:val="28"/>
        </w:rPr>
        <w:t>.</w:t>
      </w:r>
    </w:p>
    <w:p w:rsidR="00821920" w:rsidRPr="007E7BCA" w:rsidRDefault="00821920" w:rsidP="00FB0474">
      <w:pPr>
        <w:pStyle w:val="a3"/>
        <w:numPr>
          <w:ilvl w:val="0"/>
          <w:numId w:val="106"/>
        </w:numPr>
        <w:tabs>
          <w:tab w:val="left" w:pos="851"/>
        </w:tabs>
        <w:spacing w:after="0" w:line="360" w:lineRule="auto"/>
        <w:ind w:left="851" w:hanging="284"/>
        <w:jc w:val="both"/>
        <w:rPr>
          <w:rFonts w:ascii="Times New Roman" w:eastAsia="Times New Roman" w:hAnsi="Times New Roman" w:cs="Times New Roman"/>
          <w:b/>
          <w:color w:val="000000"/>
          <w:sz w:val="28"/>
          <w:szCs w:val="28"/>
          <w:lang w:eastAsia="ru-RU"/>
        </w:rPr>
      </w:pPr>
      <w:r w:rsidRPr="007E7BCA">
        <w:rPr>
          <w:rFonts w:ascii="Times New Roman" w:eastAsia="Times New Roman" w:hAnsi="Times New Roman" w:cs="Times New Roman"/>
          <w:b/>
          <w:color w:val="000000"/>
          <w:sz w:val="28"/>
          <w:szCs w:val="28"/>
          <w:lang w:eastAsia="ru-RU"/>
        </w:rPr>
        <w:lastRenderedPageBreak/>
        <w:t>Музеи как современные научн</w:t>
      </w:r>
      <w:r w:rsidR="007E7BCA">
        <w:rPr>
          <w:rFonts w:ascii="Times New Roman" w:eastAsia="Times New Roman" w:hAnsi="Times New Roman" w:cs="Times New Roman"/>
          <w:b/>
          <w:color w:val="000000"/>
          <w:sz w:val="28"/>
          <w:szCs w:val="28"/>
          <w:lang w:eastAsia="ru-RU"/>
        </w:rPr>
        <w:t xml:space="preserve">ые и поисково-исследовательские </w:t>
      </w:r>
      <w:r w:rsidRPr="007E7BCA">
        <w:rPr>
          <w:rFonts w:ascii="Times New Roman" w:eastAsia="Times New Roman" w:hAnsi="Times New Roman" w:cs="Times New Roman"/>
          <w:b/>
          <w:color w:val="000000"/>
          <w:sz w:val="28"/>
          <w:szCs w:val="28"/>
          <w:lang w:eastAsia="ru-RU"/>
        </w:rPr>
        <w:t>центры</w:t>
      </w:r>
    </w:p>
    <w:p w:rsidR="00821920" w:rsidRPr="007440DC" w:rsidRDefault="00821920" w:rsidP="00821920">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t>Теоретическая часть.</w:t>
      </w:r>
      <w:r>
        <w:rPr>
          <w:rFonts w:ascii="Times New Roman" w:eastAsia="Times New Roman" w:hAnsi="Times New Roman" w:cs="Times New Roman"/>
          <w:color w:val="000000"/>
          <w:sz w:val="28"/>
          <w:szCs w:val="28"/>
          <w:lang w:eastAsia="ru-RU"/>
        </w:rPr>
        <w:t xml:space="preserve"> </w:t>
      </w:r>
      <w:r w:rsidRPr="007440DC">
        <w:rPr>
          <w:rFonts w:ascii="Times New Roman" w:eastAsia="Times New Roman" w:hAnsi="Times New Roman" w:cs="Times New Roman"/>
          <w:color w:val="000000"/>
          <w:sz w:val="28"/>
          <w:szCs w:val="28"/>
          <w:lang w:eastAsia="ru-RU"/>
        </w:rPr>
        <w:t>Музеи как современные научные и поисково-исследовательские центры. Основные направления научно – исследовательской деятельности: разработка научной концепции музея; комплектование фондов; изучение музейных предметов и коллекций; хранение и охрана фондов; реставрация, музейная педагогика, социально-психологические исследования в области истории. Теории и методики музейного дела.</w:t>
      </w:r>
    </w:p>
    <w:p w:rsidR="00821920" w:rsidRPr="007440DC" w:rsidRDefault="00821920" w:rsidP="00821920">
      <w:pPr>
        <w:tabs>
          <w:tab w:val="left" w:pos="851"/>
        </w:tabs>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440DC">
        <w:rPr>
          <w:rFonts w:ascii="Times New Roman" w:eastAsia="Times New Roman" w:hAnsi="Times New Roman" w:cs="Times New Roman"/>
          <w:color w:val="000000"/>
          <w:sz w:val="28"/>
          <w:szCs w:val="28"/>
          <w:lang w:eastAsia="ru-RU"/>
        </w:rPr>
        <w:t xml:space="preserve">Поисково-исследовательская деятельность </w:t>
      </w:r>
      <w:r>
        <w:rPr>
          <w:rFonts w:ascii="Times New Roman" w:eastAsia="Times New Roman" w:hAnsi="Times New Roman" w:cs="Times New Roman"/>
          <w:color w:val="000000"/>
          <w:sz w:val="28"/>
          <w:szCs w:val="28"/>
          <w:lang w:eastAsia="ru-RU"/>
        </w:rPr>
        <w:t>школьного краеведческого музея.</w:t>
      </w:r>
    </w:p>
    <w:p w:rsidR="00821920" w:rsidRDefault="00821920" w:rsidP="00821920">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r>
      <w:r w:rsidRPr="00A40936">
        <w:rPr>
          <w:rFonts w:ascii="Times New Roman" w:eastAsia="Times New Roman" w:hAnsi="Times New Roman" w:cs="Times New Roman"/>
          <w:i/>
          <w:color w:val="000000"/>
          <w:sz w:val="28"/>
          <w:szCs w:val="28"/>
          <w:lang w:eastAsia="ru-RU"/>
        </w:rPr>
        <w:t xml:space="preserve">Практическая </w:t>
      </w:r>
      <w:r>
        <w:rPr>
          <w:rFonts w:ascii="Times New Roman" w:eastAsia="Times New Roman" w:hAnsi="Times New Roman" w:cs="Times New Roman"/>
          <w:i/>
          <w:color w:val="000000"/>
          <w:sz w:val="28"/>
          <w:szCs w:val="28"/>
          <w:lang w:eastAsia="ru-RU"/>
        </w:rPr>
        <w:t>часть</w:t>
      </w:r>
      <w:r w:rsidRPr="00A40936">
        <w:rPr>
          <w:rFonts w:ascii="Times New Roman" w:eastAsia="Times New Roman" w:hAnsi="Times New Roman" w:cs="Times New Roman"/>
          <w:i/>
          <w:color w:val="000000"/>
          <w:sz w:val="28"/>
          <w:szCs w:val="28"/>
          <w:lang w:eastAsia="ru-RU"/>
        </w:rPr>
        <w:t>.</w:t>
      </w:r>
      <w:r w:rsidRPr="007440DC">
        <w:rPr>
          <w:rFonts w:ascii="Times New Roman" w:eastAsia="Times New Roman" w:hAnsi="Times New Roman" w:cs="Times New Roman"/>
          <w:color w:val="000000"/>
          <w:sz w:val="28"/>
          <w:szCs w:val="28"/>
          <w:lang w:eastAsia="ru-RU"/>
        </w:rPr>
        <w:t xml:space="preserve"> Участие в поисково-исследовательской деятельности школьного краеведческого музея в соответствии с тематикой и планом его деятельности; выполнение индивидуального поисково-исследовательского задания.</w:t>
      </w:r>
    </w:p>
    <w:p w:rsidR="008E3699" w:rsidRPr="008E3699" w:rsidRDefault="008E3699" w:rsidP="00FB0474">
      <w:pPr>
        <w:pStyle w:val="a3"/>
        <w:numPr>
          <w:ilvl w:val="0"/>
          <w:numId w:val="106"/>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8E3699">
        <w:rPr>
          <w:rFonts w:ascii="Times New Roman" w:eastAsia="Times New Roman" w:hAnsi="Times New Roman" w:cs="Times New Roman"/>
          <w:b/>
          <w:color w:val="000000"/>
          <w:sz w:val="28"/>
          <w:szCs w:val="28"/>
          <w:lang w:eastAsia="ru-RU"/>
        </w:rPr>
        <w:t xml:space="preserve">Основы </w:t>
      </w:r>
      <w:r>
        <w:rPr>
          <w:rFonts w:ascii="Times New Roman" w:eastAsia="Times New Roman" w:hAnsi="Times New Roman" w:cs="Times New Roman"/>
          <w:b/>
          <w:color w:val="000000"/>
          <w:sz w:val="28"/>
          <w:szCs w:val="28"/>
          <w:lang w:eastAsia="ru-RU"/>
        </w:rPr>
        <w:t>туристско-экспедиционной работы</w:t>
      </w:r>
    </w:p>
    <w:p w:rsidR="008E3699" w:rsidRPr="008E3699" w:rsidRDefault="008E3699" w:rsidP="008E3699">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r>
      <w:r w:rsidR="00821920">
        <w:rPr>
          <w:rFonts w:ascii="Times New Roman" w:eastAsia="Times New Roman" w:hAnsi="Times New Roman" w:cs="Times New Roman"/>
          <w:i/>
          <w:color w:val="000000"/>
          <w:sz w:val="28"/>
          <w:szCs w:val="28"/>
          <w:lang w:eastAsia="ru-RU"/>
        </w:rPr>
        <w:t>Теоретическая часть.</w:t>
      </w:r>
      <w:r w:rsidR="00821920">
        <w:rPr>
          <w:rFonts w:ascii="Times New Roman" w:eastAsia="Times New Roman" w:hAnsi="Times New Roman" w:cs="Times New Roman"/>
          <w:color w:val="000000"/>
          <w:sz w:val="28"/>
          <w:szCs w:val="28"/>
          <w:lang w:eastAsia="ru-RU"/>
        </w:rPr>
        <w:t xml:space="preserve"> </w:t>
      </w:r>
      <w:r w:rsidRPr="008E3699">
        <w:rPr>
          <w:rFonts w:ascii="Times New Roman" w:eastAsia="Times New Roman" w:hAnsi="Times New Roman" w:cs="Times New Roman"/>
          <w:color w:val="000000"/>
          <w:sz w:val="28"/>
          <w:szCs w:val="28"/>
          <w:lang w:eastAsia="ru-RU"/>
        </w:rPr>
        <w:t xml:space="preserve">Правила поведения во время туристской прогулки, экскурсии, похода, экспедиции. Правила поведения в городе, транспорте. Правила поведения в учебных и досуговых учреждениях, музеях. Правила обращения с колюще – режущими предметами, электроприборами, предметами бытовой химии и медикаментами. Пожарная безопасность и правила поведения в чрезвычайных (аварийных) ситуациях. Телефоны аварийных служб. </w:t>
      </w:r>
    </w:p>
    <w:p w:rsidR="008E3699" w:rsidRPr="008E3699" w:rsidRDefault="008E3699" w:rsidP="008E3699">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E3699">
        <w:rPr>
          <w:rFonts w:ascii="Times New Roman" w:eastAsia="Times New Roman" w:hAnsi="Times New Roman" w:cs="Times New Roman"/>
          <w:color w:val="000000"/>
          <w:sz w:val="28"/>
          <w:szCs w:val="28"/>
          <w:lang w:eastAsia="ru-RU"/>
        </w:rPr>
        <w:t xml:space="preserve">Необходимость выполнения требований руководителя туристской (экскурсионной), экспедиционной группы. Взаимопомощь в походе. </w:t>
      </w:r>
    </w:p>
    <w:p w:rsidR="00821920" w:rsidRDefault="008E3699" w:rsidP="008E3699">
      <w:pPr>
        <w:tabs>
          <w:tab w:val="left" w:pos="851"/>
        </w:tabs>
        <w:spacing w:line="360" w:lineRule="auto"/>
        <w:jc w:val="both"/>
        <w:rPr>
          <w:rFonts w:ascii="Times New Roman" w:eastAsia="Times New Roman" w:hAnsi="Times New Roman" w:cs="Times New Roman"/>
          <w:color w:val="000000"/>
          <w:sz w:val="28"/>
          <w:szCs w:val="28"/>
          <w:lang w:eastAsia="ru-RU"/>
        </w:rPr>
      </w:pPr>
      <w:r w:rsidRPr="008E3699">
        <w:rPr>
          <w:rFonts w:ascii="Times New Roman" w:eastAsia="Times New Roman" w:hAnsi="Times New Roman" w:cs="Times New Roman"/>
          <w:color w:val="000000"/>
          <w:sz w:val="28"/>
          <w:szCs w:val="28"/>
          <w:lang w:eastAsia="ru-RU"/>
        </w:rPr>
        <w:t>Знакомство с «Инструкцией по организации и проведению туристских походов, экспедиций и экскурсий с учащимися, воспитанниками и студентами РФ».</w:t>
      </w:r>
    </w:p>
    <w:p w:rsidR="00821920" w:rsidRDefault="00821920" w:rsidP="00821920">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r>
      <w:r w:rsidRPr="00A40936">
        <w:rPr>
          <w:rFonts w:ascii="Times New Roman" w:eastAsia="Times New Roman" w:hAnsi="Times New Roman" w:cs="Times New Roman"/>
          <w:i/>
          <w:color w:val="000000"/>
          <w:sz w:val="28"/>
          <w:szCs w:val="28"/>
          <w:lang w:eastAsia="ru-RU"/>
        </w:rPr>
        <w:t xml:space="preserve">Практическая </w:t>
      </w:r>
      <w:r>
        <w:rPr>
          <w:rFonts w:ascii="Times New Roman" w:eastAsia="Times New Roman" w:hAnsi="Times New Roman" w:cs="Times New Roman"/>
          <w:i/>
          <w:color w:val="000000"/>
          <w:sz w:val="28"/>
          <w:szCs w:val="28"/>
          <w:lang w:eastAsia="ru-RU"/>
        </w:rPr>
        <w:t>часть</w:t>
      </w:r>
      <w:r w:rsidRPr="00A40936">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E3699" w:rsidRPr="008E3699">
        <w:rPr>
          <w:rFonts w:ascii="Times New Roman" w:eastAsia="Times New Roman" w:hAnsi="Times New Roman" w:cs="Times New Roman"/>
          <w:color w:val="000000"/>
          <w:sz w:val="28"/>
          <w:szCs w:val="28"/>
          <w:lang w:eastAsia="ru-RU"/>
        </w:rPr>
        <w:t xml:space="preserve">Игры на темы: «Что делать в случае ….(задымления, обнаружения очагов возгорания, запаха газа, посторонних </w:t>
      </w:r>
      <w:r w:rsidR="008E3699" w:rsidRPr="008E3699">
        <w:rPr>
          <w:rFonts w:ascii="Times New Roman" w:eastAsia="Times New Roman" w:hAnsi="Times New Roman" w:cs="Times New Roman"/>
          <w:color w:val="000000"/>
          <w:sz w:val="28"/>
          <w:szCs w:val="28"/>
          <w:lang w:eastAsia="ru-RU"/>
        </w:rPr>
        <w:lastRenderedPageBreak/>
        <w:t>предметов и пр.)?», «Действия в чрезвычайной ситуации во время экскурсии, на туристской прогулке, в походе, экспедиции», «Правила перехода улицы».</w:t>
      </w:r>
    </w:p>
    <w:p w:rsidR="00821920" w:rsidRDefault="00821920" w:rsidP="00FB0474">
      <w:pPr>
        <w:pStyle w:val="a3"/>
        <w:numPr>
          <w:ilvl w:val="0"/>
          <w:numId w:val="106"/>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A40936">
        <w:rPr>
          <w:rFonts w:ascii="Times New Roman" w:eastAsia="Times New Roman" w:hAnsi="Times New Roman" w:cs="Times New Roman"/>
          <w:b/>
          <w:color w:val="000000"/>
          <w:sz w:val="28"/>
          <w:szCs w:val="28"/>
          <w:lang w:eastAsia="ru-RU"/>
        </w:rPr>
        <w:t>Календарь традиций школьного музея</w:t>
      </w:r>
    </w:p>
    <w:p w:rsidR="00821920" w:rsidRPr="00547813" w:rsidRDefault="00821920" w:rsidP="00821920">
      <w:pPr>
        <w:spacing w:line="360" w:lineRule="auto"/>
        <w:ind w:firstLine="708"/>
        <w:jc w:val="both"/>
        <w:rPr>
          <w:rFonts w:ascii="Times New Roman" w:hAnsi="Times New Roman"/>
          <w:sz w:val="28"/>
          <w:szCs w:val="28"/>
        </w:rPr>
      </w:pPr>
      <w:r w:rsidRPr="00A40936">
        <w:rPr>
          <w:rFonts w:ascii="Times New Roman" w:hAnsi="Times New Roman"/>
          <w:sz w:val="28"/>
          <w:szCs w:val="28"/>
        </w:rPr>
        <w:t>Сентябрь.</w:t>
      </w:r>
      <w:r w:rsidRPr="00547813">
        <w:rPr>
          <w:rFonts w:ascii="Times New Roman" w:hAnsi="Times New Roman"/>
          <w:b/>
          <w:sz w:val="28"/>
          <w:szCs w:val="28"/>
        </w:rPr>
        <w:t xml:space="preserve"> </w:t>
      </w:r>
      <w:r w:rsidRPr="00547813">
        <w:rPr>
          <w:rFonts w:ascii="Times New Roman" w:hAnsi="Times New Roman"/>
          <w:sz w:val="28"/>
          <w:szCs w:val="28"/>
        </w:rPr>
        <w:t>Международный день распрост</w:t>
      </w:r>
      <w:r>
        <w:rPr>
          <w:rFonts w:ascii="Times New Roman" w:hAnsi="Times New Roman"/>
          <w:sz w:val="28"/>
          <w:szCs w:val="28"/>
        </w:rPr>
        <w:t>ранении грамотности.</w:t>
      </w:r>
    </w:p>
    <w:p w:rsidR="00821920" w:rsidRPr="00547813" w:rsidRDefault="00821920" w:rsidP="00821920">
      <w:pPr>
        <w:spacing w:line="360" w:lineRule="auto"/>
        <w:ind w:firstLine="708"/>
        <w:jc w:val="both"/>
        <w:rPr>
          <w:rFonts w:ascii="Times New Roman" w:hAnsi="Times New Roman"/>
          <w:sz w:val="28"/>
          <w:szCs w:val="28"/>
        </w:rPr>
      </w:pPr>
      <w:r w:rsidRPr="00A40936">
        <w:rPr>
          <w:rFonts w:ascii="Times New Roman" w:hAnsi="Times New Roman"/>
          <w:sz w:val="28"/>
          <w:szCs w:val="28"/>
        </w:rPr>
        <w:t>Октябрь</w:t>
      </w:r>
      <w:r w:rsidRPr="00547813">
        <w:rPr>
          <w:rFonts w:ascii="Times New Roman" w:hAnsi="Times New Roman"/>
          <w:b/>
          <w:sz w:val="28"/>
          <w:szCs w:val="28"/>
        </w:rPr>
        <w:t xml:space="preserve">. </w:t>
      </w:r>
      <w:r w:rsidRPr="00547813">
        <w:rPr>
          <w:rFonts w:ascii="Times New Roman" w:hAnsi="Times New Roman"/>
          <w:sz w:val="28"/>
          <w:szCs w:val="28"/>
        </w:rPr>
        <w:t>День</w:t>
      </w:r>
      <w:r w:rsidRPr="00547813">
        <w:rPr>
          <w:rFonts w:ascii="Times New Roman" w:hAnsi="Times New Roman"/>
          <w:b/>
          <w:sz w:val="28"/>
          <w:szCs w:val="28"/>
        </w:rPr>
        <w:t xml:space="preserve"> </w:t>
      </w:r>
      <w:r w:rsidRPr="00547813">
        <w:rPr>
          <w:rFonts w:ascii="Times New Roman" w:hAnsi="Times New Roman"/>
          <w:sz w:val="28"/>
          <w:szCs w:val="28"/>
        </w:rPr>
        <w:t>учителя</w:t>
      </w:r>
      <w:r>
        <w:rPr>
          <w:rFonts w:ascii="Times New Roman" w:hAnsi="Times New Roman"/>
          <w:sz w:val="28"/>
          <w:szCs w:val="28"/>
        </w:rPr>
        <w:t>.</w:t>
      </w:r>
    </w:p>
    <w:p w:rsidR="00821920" w:rsidRPr="00547813" w:rsidRDefault="00821920" w:rsidP="00821920">
      <w:pPr>
        <w:spacing w:line="360" w:lineRule="auto"/>
        <w:ind w:firstLine="708"/>
        <w:jc w:val="both"/>
        <w:rPr>
          <w:rFonts w:ascii="Times New Roman" w:hAnsi="Times New Roman"/>
          <w:sz w:val="28"/>
          <w:szCs w:val="28"/>
        </w:rPr>
      </w:pPr>
      <w:r w:rsidRPr="00A40936">
        <w:rPr>
          <w:rFonts w:ascii="Times New Roman" w:hAnsi="Times New Roman"/>
          <w:sz w:val="28"/>
          <w:szCs w:val="28"/>
        </w:rPr>
        <w:t>Ноябрь</w:t>
      </w:r>
      <w:r w:rsidRPr="00547813">
        <w:rPr>
          <w:rFonts w:ascii="Times New Roman" w:hAnsi="Times New Roman"/>
          <w:b/>
          <w:sz w:val="28"/>
          <w:szCs w:val="28"/>
        </w:rPr>
        <w:t xml:space="preserve">. </w:t>
      </w:r>
      <w:r>
        <w:rPr>
          <w:rFonts w:ascii="Times New Roman" w:hAnsi="Times New Roman"/>
          <w:sz w:val="28"/>
          <w:szCs w:val="28"/>
        </w:rPr>
        <w:t>День народного единства</w:t>
      </w:r>
      <w:r w:rsidRPr="00547813">
        <w:rPr>
          <w:rFonts w:ascii="Times New Roman" w:hAnsi="Times New Roman"/>
          <w:sz w:val="28"/>
          <w:szCs w:val="28"/>
        </w:rPr>
        <w:t>. День проведения военного парада на Красной площади в г.</w:t>
      </w:r>
      <w:r>
        <w:rPr>
          <w:rFonts w:ascii="Times New Roman" w:hAnsi="Times New Roman"/>
          <w:sz w:val="28"/>
          <w:szCs w:val="28"/>
        </w:rPr>
        <w:t xml:space="preserve"> </w:t>
      </w:r>
      <w:r w:rsidRPr="00547813">
        <w:rPr>
          <w:rFonts w:ascii="Times New Roman" w:hAnsi="Times New Roman"/>
          <w:sz w:val="28"/>
          <w:szCs w:val="28"/>
        </w:rPr>
        <w:t>Москве в ознаменование 24 годовщины В</w:t>
      </w:r>
      <w:r>
        <w:rPr>
          <w:rFonts w:ascii="Times New Roman" w:hAnsi="Times New Roman"/>
          <w:sz w:val="28"/>
          <w:szCs w:val="28"/>
        </w:rPr>
        <w:t>еликой Октябрьской революции</w:t>
      </w:r>
      <w:r w:rsidRPr="00547813">
        <w:rPr>
          <w:rFonts w:ascii="Times New Roman" w:hAnsi="Times New Roman"/>
          <w:sz w:val="28"/>
          <w:szCs w:val="28"/>
        </w:rPr>
        <w:t>. Между</w:t>
      </w:r>
      <w:r>
        <w:rPr>
          <w:rFonts w:ascii="Times New Roman" w:hAnsi="Times New Roman"/>
          <w:sz w:val="28"/>
          <w:szCs w:val="28"/>
        </w:rPr>
        <w:t>народный день толерантности</w:t>
      </w:r>
      <w:r w:rsidRPr="00547813">
        <w:rPr>
          <w:rFonts w:ascii="Times New Roman" w:hAnsi="Times New Roman"/>
          <w:sz w:val="28"/>
          <w:szCs w:val="28"/>
        </w:rPr>
        <w:t>. День  памяти воинов,</w:t>
      </w:r>
      <w:r>
        <w:rPr>
          <w:rFonts w:ascii="Times New Roman" w:hAnsi="Times New Roman"/>
          <w:sz w:val="28"/>
          <w:szCs w:val="28"/>
        </w:rPr>
        <w:t xml:space="preserve"> погибших в чеченской войне. День матери</w:t>
      </w:r>
      <w:r w:rsidRPr="00547813">
        <w:rPr>
          <w:rFonts w:ascii="Times New Roman" w:hAnsi="Times New Roman"/>
          <w:sz w:val="28"/>
          <w:szCs w:val="28"/>
        </w:rPr>
        <w:t xml:space="preserve">. </w:t>
      </w:r>
    </w:p>
    <w:p w:rsidR="00821920" w:rsidRPr="00547813" w:rsidRDefault="00821920" w:rsidP="00821920">
      <w:pPr>
        <w:spacing w:line="360" w:lineRule="auto"/>
        <w:ind w:firstLine="708"/>
        <w:jc w:val="both"/>
        <w:rPr>
          <w:rFonts w:ascii="Times New Roman" w:hAnsi="Times New Roman"/>
          <w:sz w:val="28"/>
          <w:szCs w:val="28"/>
        </w:rPr>
      </w:pPr>
      <w:r w:rsidRPr="00A40936">
        <w:rPr>
          <w:rFonts w:ascii="Times New Roman" w:hAnsi="Times New Roman"/>
          <w:sz w:val="28"/>
          <w:szCs w:val="28"/>
        </w:rPr>
        <w:t>Декабрь</w:t>
      </w:r>
      <w:r w:rsidRPr="00547813">
        <w:rPr>
          <w:rFonts w:ascii="Times New Roman" w:hAnsi="Times New Roman"/>
          <w:b/>
          <w:sz w:val="28"/>
          <w:szCs w:val="28"/>
        </w:rPr>
        <w:t xml:space="preserve">. </w:t>
      </w:r>
      <w:r w:rsidRPr="00547813">
        <w:rPr>
          <w:rFonts w:ascii="Times New Roman" w:hAnsi="Times New Roman"/>
          <w:sz w:val="28"/>
          <w:szCs w:val="28"/>
        </w:rPr>
        <w:t>День неизвестного солдата</w:t>
      </w:r>
      <w:r>
        <w:rPr>
          <w:rFonts w:ascii="Times New Roman" w:hAnsi="Times New Roman"/>
          <w:sz w:val="28"/>
          <w:szCs w:val="28"/>
        </w:rPr>
        <w:t xml:space="preserve">. </w:t>
      </w:r>
      <w:r w:rsidRPr="00547813">
        <w:rPr>
          <w:rFonts w:ascii="Times New Roman" w:hAnsi="Times New Roman"/>
          <w:sz w:val="28"/>
          <w:szCs w:val="28"/>
        </w:rPr>
        <w:t>День начала контрнаступления советских войск в 1941 г. под Москвой</w:t>
      </w:r>
      <w:r>
        <w:rPr>
          <w:rFonts w:ascii="Times New Roman" w:hAnsi="Times New Roman"/>
          <w:sz w:val="28"/>
          <w:szCs w:val="28"/>
        </w:rPr>
        <w:t xml:space="preserve">. </w:t>
      </w:r>
      <w:r w:rsidRPr="00547813">
        <w:rPr>
          <w:rFonts w:ascii="Times New Roman" w:hAnsi="Times New Roman"/>
          <w:sz w:val="28"/>
          <w:szCs w:val="28"/>
        </w:rPr>
        <w:t>День Героев отечества</w:t>
      </w:r>
      <w:r>
        <w:rPr>
          <w:rFonts w:ascii="Times New Roman" w:hAnsi="Times New Roman"/>
          <w:sz w:val="28"/>
          <w:szCs w:val="28"/>
        </w:rPr>
        <w:t xml:space="preserve">. </w:t>
      </w:r>
      <w:r w:rsidRPr="00547813">
        <w:rPr>
          <w:rFonts w:ascii="Times New Roman" w:hAnsi="Times New Roman"/>
          <w:sz w:val="28"/>
          <w:szCs w:val="28"/>
        </w:rPr>
        <w:t xml:space="preserve">День  памяти Елохина А.А. </w:t>
      </w:r>
    </w:p>
    <w:p w:rsidR="00821920" w:rsidRPr="00547813" w:rsidRDefault="00821920" w:rsidP="00821920">
      <w:pPr>
        <w:spacing w:line="360" w:lineRule="auto"/>
        <w:jc w:val="both"/>
        <w:rPr>
          <w:rFonts w:ascii="Times New Roman" w:hAnsi="Times New Roman"/>
          <w:b/>
          <w:sz w:val="28"/>
          <w:szCs w:val="28"/>
        </w:rPr>
      </w:pPr>
      <w:r w:rsidRPr="00547813">
        <w:rPr>
          <w:rFonts w:ascii="Times New Roman" w:hAnsi="Times New Roman"/>
          <w:b/>
          <w:sz w:val="28"/>
          <w:szCs w:val="28"/>
        </w:rPr>
        <w:t xml:space="preserve"> </w:t>
      </w:r>
      <w:r>
        <w:rPr>
          <w:rFonts w:ascii="Times New Roman" w:hAnsi="Times New Roman"/>
          <w:b/>
          <w:sz w:val="28"/>
          <w:szCs w:val="28"/>
        </w:rPr>
        <w:tab/>
      </w:r>
      <w:r w:rsidRPr="00A40936">
        <w:rPr>
          <w:rFonts w:ascii="Times New Roman" w:hAnsi="Times New Roman"/>
          <w:sz w:val="28"/>
          <w:szCs w:val="28"/>
        </w:rPr>
        <w:t>Январь.</w:t>
      </w:r>
      <w:r w:rsidRPr="00547813">
        <w:rPr>
          <w:rFonts w:ascii="Times New Roman" w:hAnsi="Times New Roman"/>
          <w:sz w:val="28"/>
          <w:szCs w:val="28"/>
        </w:rPr>
        <w:t xml:space="preserve">  День  рождения музея</w:t>
      </w:r>
      <w:r>
        <w:rPr>
          <w:rFonts w:ascii="Times New Roman" w:hAnsi="Times New Roman"/>
          <w:sz w:val="28"/>
          <w:szCs w:val="28"/>
        </w:rPr>
        <w:t>.</w:t>
      </w:r>
    </w:p>
    <w:p w:rsidR="00821920" w:rsidRPr="00547813" w:rsidRDefault="00821920" w:rsidP="00821920">
      <w:pPr>
        <w:spacing w:line="360" w:lineRule="auto"/>
        <w:ind w:firstLine="708"/>
        <w:jc w:val="both"/>
        <w:rPr>
          <w:rFonts w:ascii="Times New Roman" w:hAnsi="Times New Roman"/>
          <w:sz w:val="28"/>
          <w:szCs w:val="28"/>
        </w:rPr>
      </w:pPr>
      <w:r w:rsidRPr="00A40936">
        <w:rPr>
          <w:rFonts w:ascii="Times New Roman" w:hAnsi="Times New Roman"/>
          <w:sz w:val="28"/>
          <w:szCs w:val="28"/>
        </w:rPr>
        <w:t>Февраль.</w:t>
      </w:r>
      <w:r w:rsidRPr="00547813">
        <w:rPr>
          <w:rFonts w:ascii="Times New Roman" w:hAnsi="Times New Roman"/>
          <w:sz w:val="28"/>
          <w:szCs w:val="28"/>
        </w:rPr>
        <w:t xml:space="preserve"> День российской науки</w:t>
      </w:r>
      <w:r>
        <w:rPr>
          <w:rFonts w:ascii="Times New Roman" w:hAnsi="Times New Roman"/>
          <w:sz w:val="28"/>
          <w:szCs w:val="28"/>
        </w:rPr>
        <w:t xml:space="preserve">. </w:t>
      </w:r>
      <w:r w:rsidRPr="00547813">
        <w:rPr>
          <w:rFonts w:ascii="Times New Roman" w:hAnsi="Times New Roman"/>
          <w:sz w:val="28"/>
          <w:szCs w:val="28"/>
        </w:rPr>
        <w:t>День памяти о россиянах, исполнявших служебный долг за пределами Отечест</w:t>
      </w:r>
      <w:r>
        <w:rPr>
          <w:rFonts w:ascii="Times New Roman" w:hAnsi="Times New Roman"/>
          <w:sz w:val="28"/>
          <w:szCs w:val="28"/>
        </w:rPr>
        <w:t>ва,  день воинов – афганцев</w:t>
      </w:r>
      <w:r w:rsidRPr="00547813">
        <w:rPr>
          <w:rFonts w:ascii="Times New Roman" w:hAnsi="Times New Roman"/>
          <w:sz w:val="28"/>
          <w:szCs w:val="28"/>
        </w:rPr>
        <w:t>. День  памяти Карпо</w:t>
      </w:r>
      <w:r>
        <w:rPr>
          <w:rFonts w:ascii="Times New Roman" w:hAnsi="Times New Roman"/>
          <w:sz w:val="28"/>
          <w:szCs w:val="28"/>
        </w:rPr>
        <w:t>ва Г.Р</w:t>
      </w:r>
      <w:r w:rsidRPr="00547813">
        <w:rPr>
          <w:rFonts w:ascii="Times New Roman" w:hAnsi="Times New Roman"/>
          <w:sz w:val="28"/>
          <w:szCs w:val="28"/>
        </w:rPr>
        <w:t>. Международный день родного языка</w:t>
      </w:r>
      <w:r>
        <w:rPr>
          <w:rFonts w:ascii="Times New Roman" w:hAnsi="Times New Roman"/>
          <w:sz w:val="28"/>
          <w:szCs w:val="28"/>
        </w:rPr>
        <w:t xml:space="preserve">. </w:t>
      </w:r>
      <w:r w:rsidRPr="00547813">
        <w:rPr>
          <w:rFonts w:ascii="Times New Roman" w:hAnsi="Times New Roman"/>
          <w:sz w:val="28"/>
          <w:szCs w:val="28"/>
        </w:rPr>
        <w:t>День защитника Отечества</w:t>
      </w:r>
      <w:r>
        <w:rPr>
          <w:rFonts w:ascii="Times New Roman" w:hAnsi="Times New Roman"/>
          <w:sz w:val="28"/>
          <w:szCs w:val="28"/>
        </w:rPr>
        <w:t>.</w:t>
      </w:r>
    </w:p>
    <w:p w:rsidR="00821920" w:rsidRPr="00547813" w:rsidRDefault="00821920" w:rsidP="00821920">
      <w:pPr>
        <w:spacing w:line="360" w:lineRule="auto"/>
        <w:ind w:firstLine="708"/>
        <w:jc w:val="both"/>
        <w:rPr>
          <w:rFonts w:ascii="Times New Roman" w:hAnsi="Times New Roman"/>
          <w:sz w:val="28"/>
          <w:szCs w:val="28"/>
        </w:rPr>
      </w:pPr>
      <w:r w:rsidRPr="00A40936">
        <w:rPr>
          <w:rFonts w:ascii="Times New Roman" w:hAnsi="Times New Roman"/>
          <w:sz w:val="28"/>
          <w:szCs w:val="28"/>
        </w:rPr>
        <w:t>Март</w:t>
      </w:r>
      <w:r w:rsidRPr="00547813">
        <w:rPr>
          <w:rFonts w:ascii="Times New Roman" w:hAnsi="Times New Roman"/>
          <w:b/>
          <w:sz w:val="28"/>
          <w:szCs w:val="28"/>
        </w:rPr>
        <w:t xml:space="preserve">. </w:t>
      </w:r>
      <w:r w:rsidRPr="00547813">
        <w:rPr>
          <w:rFonts w:ascii="Times New Roman" w:hAnsi="Times New Roman"/>
          <w:sz w:val="28"/>
          <w:szCs w:val="28"/>
        </w:rPr>
        <w:t>День во</w:t>
      </w:r>
      <w:r>
        <w:rPr>
          <w:rFonts w:ascii="Times New Roman" w:hAnsi="Times New Roman"/>
          <w:sz w:val="28"/>
          <w:szCs w:val="28"/>
        </w:rPr>
        <w:t>ссоединения Крыма с Россией</w:t>
      </w:r>
      <w:r w:rsidRPr="00547813">
        <w:rPr>
          <w:rFonts w:ascii="Times New Roman" w:hAnsi="Times New Roman"/>
          <w:sz w:val="28"/>
          <w:szCs w:val="28"/>
        </w:rPr>
        <w:t xml:space="preserve">. </w:t>
      </w:r>
    </w:p>
    <w:p w:rsidR="00821920" w:rsidRPr="00547813" w:rsidRDefault="00821920" w:rsidP="00821920">
      <w:pPr>
        <w:spacing w:line="360" w:lineRule="auto"/>
        <w:ind w:firstLine="708"/>
        <w:jc w:val="both"/>
        <w:rPr>
          <w:rFonts w:ascii="Times New Roman" w:hAnsi="Times New Roman"/>
          <w:sz w:val="28"/>
          <w:szCs w:val="28"/>
        </w:rPr>
      </w:pPr>
      <w:r w:rsidRPr="00A40936">
        <w:rPr>
          <w:rFonts w:ascii="Times New Roman" w:hAnsi="Times New Roman"/>
          <w:sz w:val="28"/>
          <w:szCs w:val="28"/>
        </w:rPr>
        <w:t>Апрель.</w:t>
      </w:r>
      <w:r w:rsidRPr="00547813">
        <w:rPr>
          <w:rFonts w:ascii="Times New Roman" w:hAnsi="Times New Roman"/>
          <w:b/>
          <w:sz w:val="28"/>
          <w:szCs w:val="28"/>
        </w:rPr>
        <w:t xml:space="preserve"> </w:t>
      </w:r>
      <w:r w:rsidRPr="00547813">
        <w:rPr>
          <w:rFonts w:ascii="Times New Roman" w:hAnsi="Times New Roman"/>
          <w:sz w:val="28"/>
          <w:szCs w:val="28"/>
        </w:rPr>
        <w:t>День космонавтики</w:t>
      </w:r>
      <w:r>
        <w:rPr>
          <w:rFonts w:ascii="Times New Roman" w:hAnsi="Times New Roman"/>
          <w:sz w:val="28"/>
          <w:szCs w:val="28"/>
        </w:rPr>
        <w:t>.</w:t>
      </w:r>
    </w:p>
    <w:p w:rsidR="00821920" w:rsidRPr="00547813" w:rsidRDefault="00821920" w:rsidP="00821920">
      <w:pPr>
        <w:spacing w:line="360" w:lineRule="auto"/>
        <w:ind w:firstLine="708"/>
        <w:jc w:val="both"/>
        <w:rPr>
          <w:rFonts w:ascii="Times New Roman" w:hAnsi="Times New Roman"/>
          <w:sz w:val="28"/>
          <w:szCs w:val="28"/>
        </w:rPr>
      </w:pPr>
      <w:r w:rsidRPr="00A40936">
        <w:rPr>
          <w:rFonts w:ascii="Times New Roman" w:hAnsi="Times New Roman"/>
          <w:sz w:val="28"/>
          <w:szCs w:val="28"/>
        </w:rPr>
        <w:t>Май.</w:t>
      </w:r>
      <w:r w:rsidRPr="00547813">
        <w:rPr>
          <w:rFonts w:ascii="Times New Roman" w:hAnsi="Times New Roman"/>
          <w:b/>
          <w:sz w:val="28"/>
          <w:szCs w:val="28"/>
        </w:rPr>
        <w:t xml:space="preserve"> </w:t>
      </w:r>
      <w:r w:rsidRPr="00547813">
        <w:rPr>
          <w:rFonts w:ascii="Times New Roman" w:hAnsi="Times New Roman"/>
          <w:sz w:val="28"/>
          <w:szCs w:val="28"/>
        </w:rPr>
        <w:t>День Победы</w:t>
      </w:r>
      <w:r>
        <w:rPr>
          <w:rFonts w:ascii="Times New Roman" w:hAnsi="Times New Roman"/>
          <w:sz w:val="28"/>
          <w:szCs w:val="28"/>
        </w:rPr>
        <w:t xml:space="preserve">. </w:t>
      </w:r>
      <w:r w:rsidRPr="00547813">
        <w:rPr>
          <w:rFonts w:ascii="Times New Roman" w:hAnsi="Times New Roman"/>
          <w:sz w:val="28"/>
          <w:szCs w:val="28"/>
        </w:rPr>
        <w:t>День славянской письменности и культуры</w:t>
      </w:r>
      <w:r>
        <w:rPr>
          <w:rFonts w:ascii="Times New Roman" w:hAnsi="Times New Roman"/>
          <w:sz w:val="28"/>
          <w:szCs w:val="28"/>
        </w:rPr>
        <w:t>.</w:t>
      </w:r>
    </w:p>
    <w:p w:rsidR="00AF72D3" w:rsidRDefault="00821920" w:rsidP="00821920">
      <w:pPr>
        <w:spacing w:line="360" w:lineRule="auto"/>
        <w:ind w:firstLine="567"/>
        <w:jc w:val="both"/>
        <w:rPr>
          <w:rFonts w:ascii="Times New Roman" w:eastAsia="Times New Roman" w:hAnsi="Times New Roman" w:cs="Times New Roman"/>
          <w:color w:val="000000"/>
          <w:sz w:val="28"/>
          <w:szCs w:val="28"/>
          <w:lang w:eastAsia="ru-RU"/>
        </w:rPr>
      </w:pPr>
      <w:r w:rsidRPr="00A40936">
        <w:rPr>
          <w:rFonts w:ascii="Times New Roman" w:hAnsi="Times New Roman"/>
          <w:sz w:val="28"/>
          <w:szCs w:val="28"/>
        </w:rPr>
        <w:t>Июнь.</w:t>
      </w:r>
      <w:r w:rsidRPr="00547813">
        <w:rPr>
          <w:rFonts w:ascii="Times New Roman" w:hAnsi="Times New Roman"/>
          <w:b/>
          <w:sz w:val="28"/>
          <w:szCs w:val="28"/>
        </w:rPr>
        <w:t xml:space="preserve"> </w:t>
      </w:r>
      <w:r w:rsidRPr="00547813">
        <w:rPr>
          <w:rFonts w:ascii="Times New Roman" w:hAnsi="Times New Roman"/>
          <w:sz w:val="28"/>
          <w:szCs w:val="28"/>
        </w:rPr>
        <w:t>Международный день защиты детей</w:t>
      </w:r>
      <w:r>
        <w:rPr>
          <w:rFonts w:ascii="Times New Roman" w:hAnsi="Times New Roman"/>
          <w:sz w:val="28"/>
          <w:szCs w:val="28"/>
        </w:rPr>
        <w:t xml:space="preserve">. </w:t>
      </w:r>
      <w:r w:rsidRPr="00547813">
        <w:rPr>
          <w:rFonts w:ascii="Times New Roman" w:hAnsi="Times New Roman"/>
          <w:sz w:val="28"/>
          <w:szCs w:val="28"/>
        </w:rPr>
        <w:t>День Русского языка – Пушкинский день России</w:t>
      </w:r>
      <w:r>
        <w:rPr>
          <w:rFonts w:ascii="Times New Roman" w:hAnsi="Times New Roman"/>
          <w:sz w:val="28"/>
          <w:szCs w:val="28"/>
        </w:rPr>
        <w:t xml:space="preserve">. </w:t>
      </w:r>
      <w:r w:rsidRPr="00547813">
        <w:rPr>
          <w:rFonts w:ascii="Times New Roman" w:hAnsi="Times New Roman"/>
          <w:sz w:val="28"/>
          <w:szCs w:val="28"/>
        </w:rPr>
        <w:t>День России</w:t>
      </w:r>
      <w:r>
        <w:rPr>
          <w:rFonts w:ascii="Times New Roman" w:hAnsi="Times New Roman"/>
          <w:sz w:val="28"/>
          <w:szCs w:val="28"/>
        </w:rPr>
        <w:t xml:space="preserve">. </w:t>
      </w:r>
      <w:r w:rsidRPr="00547813">
        <w:rPr>
          <w:rFonts w:ascii="Times New Roman" w:hAnsi="Times New Roman"/>
          <w:sz w:val="28"/>
          <w:szCs w:val="28"/>
        </w:rPr>
        <w:t>День памяти и скорби – день начала Великой Отечественной войны</w:t>
      </w:r>
      <w:r>
        <w:rPr>
          <w:rFonts w:ascii="Times New Roman" w:hAnsi="Times New Roman"/>
          <w:sz w:val="28"/>
          <w:szCs w:val="28"/>
        </w:rPr>
        <w:t>.</w:t>
      </w:r>
    </w:p>
    <w:p w:rsidR="00707D0F" w:rsidRDefault="00707D0F">
      <w:pPr>
        <w:rPr>
          <w:rFonts w:ascii="Times New Roman" w:eastAsia="Times New Roman" w:hAnsi="Times New Roman" w:cs="Times New Roman"/>
          <w:color w:val="000000"/>
          <w:sz w:val="28"/>
          <w:szCs w:val="28"/>
          <w:lang w:eastAsia="ru-RU"/>
        </w:rPr>
      </w:pPr>
    </w:p>
    <w:p w:rsidR="00707D0F" w:rsidRDefault="00707D0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707D0F" w:rsidRPr="007472A8" w:rsidTr="00707D0F">
        <w:tc>
          <w:tcPr>
            <w:tcW w:w="4075" w:type="dxa"/>
            <w:hideMark/>
          </w:tcPr>
          <w:p w:rsidR="00707D0F" w:rsidRPr="007472A8" w:rsidRDefault="00707D0F" w:rsidP="00707D0F">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707D0F" w:rsidRPr="007472A8" w:rsidRDefault="00707D0F" w:rsidP="00707D0F">
      <w:pPr>
        <w:tabs>
          <w:tab w:val="left" w:pos="851"/>
        </w:tabs>
        <w:spacing w:after="0"/>
        <w:ind w:firstLine="709"/>
        <w:jc w:val="both"/>
        <w:rPr>
          <w:rFonts w:ascii="Times New Roman" w:eastAsia="MS Mincho" w:hAnsi="Times New Roman" w:cs="Times New Roman"/>
          <w:color w:val="00B050"/>
          <w:sz w:val="28"/>
          <w:szCs w:val="28"/>
          <w:lang w:eastAsia="ja-JP"/>
        </w:rPr>
      </w:pPr>
    </w:p>
    <w:p w:rsidR="00707D0F" w:rsidRPr="007472A8" w:rsidRDefault="00707D0F" w:rsidP="00707D0F">
      <w:pPr>
        <w:tabs>
          <w:tab w:val="left" w:pos="851"/>
        </w:tabs>
        <w:spacing w:after="0"/>
        <w:ind w:firstLine="709"/>
        <w:jc w:val="both"/>
        <w:rPr>
          <w:rFonts w:ascii="Times New Roman" w:eastAsia="Times New Roman" w:hAnsi="Times New Roman" w:cs="Times New Roman"/>
          <w:color w:val="00B050"/>
          <w:sz w:val="28"/>
          <w:szCs w:val="28"/>
          <w:lang w:eastAsia="ru-RU"/>
        </w:rPr>
      </w:pPr>
    </w:p>
    <w:p w:rsidR="00707D0F" w:rsidRPr="007472A8" w:rsidRDefault="00707D0F" w:rsidP="00707D0F">
      <w:pPr>
        <w:tabs>
          <w:tab w:val="left" w:pos="851"/>
        </w:tabs>
        <w:spacing w:after="0"/>
        <w:ind w:firstLine="709"/>
        <w:jc w:val="both"/>
        <w:rPr>
          <w:rFonts w:ascii="Times New Roman" w:eastAsia="Times New Roman" w:hAnsi="Times New Roman" w:cs="Times New Roman"/>
          <w:color w:val="00B050"/>
          <w:sz w:val="28"/>
          <w:szCs w:val="28"/>
          <w:lang w:eastAsia="ru-RU"/>
        </w:rPr>
      </w:pPr>
    </w:p>
    <w:p w:rsidR="00707D0F" w:rsidRPr="007472A8" w:rsidRDefault="00707D0F" w:rsidP="00707D0F">
      <w:pPr>
        <w:tabs>
          <w:tab w:val="left" w:pos="851"/>
        </w:tabs>
        <w:spacing w:after="0"/>
        <w:ind w:firstLine="709"/>
        <w:jc w:val="both"/>
        <w:rPr>
          <w:rFonts w:ascii="Times New Roman" w:eastAsia="Times New Roman" w:hAnsi="Times New Roman" w:cs="Times New Roman"/>
          <w:color w:val="00B050"/>
          <w:sz w:val="28"/>
          <w:szCs w:val="28"/>
          <w:lang w:eastAsia="ru-RU"/>
        </w:rPr>
      </w:pPr>
    </w:p>
    <w:p w:rsidR="00707D0F" w:rsidRPr="007472A8" w:rsidRDefault="00707D0F" w:rsidP="00707D0F">
      <w:pPr>
        <w:tabs>
          <w:tab w:val="left" w:pos="851"/>
        </w:tabs>
        <w:spacing w:after="0"/>
        <w:ind w:firstLine="709"/>
        <w:jc w:val="both"/>
        <w:rPr>
          <w:rFonts w:ascii="Times New Roman" w:eastAsia="Times New Roman" w:hAnsi="Times New Roman" w:cs="Times New Roman"/>
          <w:color w:val="00B050"/>
          <w:sz w:val="28"/>
          <w:szCs w:val="28"/>
          <w:lang w:eastAsia="ru-RU"/>
        </w:rPr>
      </w:pPr>
    </w:p>
    <w:p w:rsidR="00707D0F" w:rsidRPr="007472A8" w:rsidRDefault="00707D0F" w:rsidP="00707D0F">
      <w:pPr>
        <w:tabs>
          <w:tab w:val="left" w:pos="851"/>
        </w:tabs>
        <w:spacing w:after="0"/>
        <w:ind w:firstLine="709"/>
        <w:jc w:val="both"/>
        <w:rPr>
          <w:rFonts w:ascii="Times New Roman" w:eastAsia="Times New Roman" w:hAnsi="Times New Roman" w:cs="Times New Roman"/>
          <w:color w:val="00B050"/>
          <w:sz w:val="28"/>
          <w:szCs w:val="28"/>
          <w:lang w:eastAsia="ru-RU"/>
        </w:rPr>
      </w:pPr>
    </w:p>
    <w:p w:rsidR="00707D0F" w:rsidRPr="007472A8" w:rsidRDefault="00707D0F" w:rsidP="00707D0F">
      <w:pPr>
        <w:tabs>
          <w:tab w:val="left" w:pos="851"/>
        </w:tabs>
        <w:spacing w:after="0"/>
        <w:ind w:firstLine="709"/>
        <w:jc w:val="both"/>
        <w:rPr>
          <w:rFonts w:ascii="Times New Roman" w:eastAsia="Times New Roman" w:hAnsi="Times New Roman" w:cs="Times New Roman"/>
          <w:color w:val="00B050"/>
          <w:sz w:val="28"/>
          <w:szCs w:val="28"/>
          <w:lang w:eastAsia="ru-RU"/>
        </w:rPr>
      </w:pPr>
    </w:p>
    <w:p w:rsidR="00707D0F" w:rsidRPr="007472A8" w:rsidRDefault="00707D0F" w:rsidP="00707D0F">
      <w:pPr>
        <w:tabs>
          <w:tab w:val="left" w:pos="851"/>
        </w:tabs>
        <w:spacing w:after="0"/>
        <w:ind w:firstLine="709"/>
        <w:jc w:val="both"/>
        <w:rPr>
          <w:rFonts w:ascii="Times New Roman" w:eastAsia="Times New Roman" w:hAnsi="Times New Roman" w:cs="Times New Roman"/>
          <w:color w:val="00B050"/>
          <w:sz w:val="28"/>
          <w:szCs w:val="28"/>
          <w:lang w:eastAsia="ru-RU"/>
        </w:rPr>
      </w:pPr>
    </w:p>
    <w:p w:rsidR="00707D0F" w:rsidRPr="007472A8" w:rsidRDefault="00707D0F" w:rsidP="00707D0F">
      <w:pPr>
        <w:tabs>
          <w:tab w:val="left" w:pos="851"/>
        </w:tabs>
        <w:spacing w:after="0"/>
        <w:ind w:firstLine="709"/>
        <w:jc w:val="both"/>
        <w:rPr>
          <w:rFonts w:ascii="Times New Roman" w:eastAsia="Times New Roman" w:hAnsi="Times New Roman" w:cs="Times New Roman"/>
          <w:color w:val="00B050"/>
          <w:sz w:val="28"/>
          <w:szCs w:val="28"/>
          <w:lang w:eastAsia="ru-RU"/>
        </w:rPr>
      </w:pPr>
    </w:p>
    <w:p w:rsidR="00707D0F" w:rsidRPr="007472A8" w:rsidRDefault="00707D0F" w:rsidP="00707D0F">
      <w:pPr>
        <w:tabs>
          <w:tab w:val="left" w:pos="851"/>
        </w:tabs>
        <w:spacing w:after="0"/>
        <w:ind w:firstLine="709"/>
        <w:jc w:val="both"/>
        <w:rPr>
          <w:rFonts w:ascii="Times New Roman" w:eastAsia="Times New Roman" w:hAnsi="Times New Roman" w:cs="Times New Roman"/>
          <w:color w:val="00B050"/>
          <w:sz w:val="28"/>
          <w:szCs w:val="28"/>
          <w:lang w:eastAsia="ru-RU"/>
        </w:rPr>
      </w:pPr>
    </w:p>
    <w:p w:rsidR="00707D0F" w:rsidRPr="007472A8" w:rsidRDefault="00707D0F" w:rsidP="00707D0F">
      <w:pPr>
        <w:tabs>
          <w:tab w:val="left" w:pos="851"/>
        </w:tabs>
        <w:spacing w:after="0"/>
        <w:ind w:firstLine="709"/>
        <w:jc w:val="both"/>
        <w:rPr>
          <w:rFonts w:ascii="Times New Roman" w:eastAsia="Times New Roman" w:hAnsi="Times New Roman" w:cs="Times New Roman"/>
          <w:color w:val="00B050"/>
          <w:sz w:val="28"/>
          <w:szCs w:val="28"/>
          <w:lang w:eastAsia="ru-RU"/>
        </w:rPr>
      </w:pPr>
    </w:p>
    <w:p w:rsidR="00707D0F" w:rsidRPr="007472A8" w:rsidRDefault="00707D0F" w:rsidP="00707D0F">
      <w:pPr>
        <w:tabs>
          <w:tab w:val="left" w:pos="851"/>
        </w:tabs>
        <w:spacing w:after="0"/>
        <w:ind w:firstLine="709"/>
        <w:jc w:val="both"/>
        <w:rPr>
          <w:rFonts w:ascii="Times New Roman" w:eastAsia="Times New Roman" w:hAnsi="Times New Roman" w:cs="Times New Roman"/>
          <w:color w:val="00B050"/>
          <w:sz w:val="28"/>
          <w:szCs w:val="28"/>
          <w:lang w:eastAsia="ru-RU"/>
        </w:rPr>
      </w:pPr>
    </w:p>
    <w:p w:rsidR="00707D0F" w:rsidRPr="007472A8" w:rsidRDefault="00707D0F" w:rsidP="00707D0F">
      <w:pPr>
        <w:tabs>
          <w:tab w:val="left" w:pos="851"/>
        </w:tabs>
        <w:spacing w:after="0"/>
        <w:ind w:firstLine="709"/>
        <w:jc w:val="both"/>
        <w:rPr>
          <w:rFonts w:ascii="Times New Roman" w:eastAsia="Times New Roman" w:hAnsi="Times New Roman" w:cs="Times New Roman"/>
          <w:color w:val="00B050"/>
          <w:sz w:val="28"/>
          <w:szCs w:val="28"/>
          <w:lang w:eastAsia="ru-RU"/>
        </w:rPr>
      </w:pPr>
    </w:p>
    <w:p w:rsidR="00707D0F" w:rsidRPr="007472A8" w:rsidRDefault="00707D0F" w:rsidP="00707D0F">
      <w:pPr>
        <w:tabs>
          <w:tab w:val="left" w:pos="851"/>
        </w:tabs>
        <w:spacing w:after="0"/>
        <w:ind w:firstLine="709"/>
        <w:jc w:val="both"/>
        <w:rPr>
          <w:rFonts w:ascii="Times New Roman" w:eastAsia="Times New Roman" w:hAnsi="Times New Roman" w:cs="Times New Roman"/>
          <w:color w:val="00B050"/>
          <w:sz w:val="28"/>
          <w:szCs w:val="28"/>
          <w:lang w:eastAsia="ru-RU"/>
        </w:rPr>
      </w:pPr>
    </w:p>
    <w:p w:rsidR="00707D0F" w:rsidRPr="007472A8" w:rsidRDefault="00707D0F" w:rsidP="00707D0F">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707D0F" w:rsidRPr="007472A8" w:rsidRDefault="00707D0F" w:rsidP="00707D0F">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Поисково-исследовательская работа</w:t>
      </w:r>
      <w:r w:rsidRPr="007472A8">
        <w:rPr>
          <w:rFonts w:ascii="Times New Roman" w:eastAsia="Times New Roman" w:hAnsi="Times New Roman" w:cs="Times New Roman"/>
          <w:b/>
          <w:color w:val="000000"/>
          <w:sz w:val="32"/>
          <w:szCs w:val="28"/>
          <w:lang w:eastAsia="ru-RU"/>
        </w:rPr>
        <w:t>»</w:t>
      </w:r>
    </w:p>
    <w:p w:rsidR="00707D0F" w:rsidRPr="007472A8" w:rsidRDefault="00707D0F" w:rsidP="00707D0F">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707D0F" w:rsidRPr="007472A8" w:rsidRDefault="00707D0F" w:rsidP="00707D0F">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Память</w:t>
      </w:r>
      <w:r w:rsidRPr="007472A8">
        <w:rPr>
          <w:rFonts w:ascii="Times New Roman" w:eastAsia="Times New Roman" w:hAnsi="Times New Roman" w:cs="Times New Roman"/>
          <w:color w:val="000000"/>
          <w:sz w:val="28"/>
          <w:szCs w:val="28"/>
          <w:lang w:eastAsia="ru-RU"/>
        </w:rPr>
        <w:t>»,</w:t>
      </w:r>
    </w:p>
    <w:p w:rsidR="00707D0F" w:rsidRDefault="00707D0F" w:rsidP="00707D0F">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Березина Л.А.,</w:t>
      </w:r>
    </w:p>
    <w:p w:rsidR="00707D0F" w:rsidRPr="00707D0F" w:rsidRDefault="00707D0F" w:rsidP="00707D0F">
      <w:pPr>
        <w:ind w:left="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707D0F">
        <w:rPr>
          <w:rFonts w:ascii="Times New Roman" w:eastAsia="Times New Roman" w:hAnsi="Times New Roman" w:cs="Times New Roman"/>
          <w:color w:val="000000"/>
          <w:sz w:val="28"/>
          <w:szCs w:val="28"/>
          <w:lang w:eastAsia="ru-RU"/>
        </w:rPr>
        <w:t>год обучения)</w:t>
      </w:r>
    </w:p>
    <w:p w:rsidR="00707D0F" w:rsidRDefault="00707D0F" w:rsidP="00224A3D">
      <w:pPr>
        <w:pStyle w:val="a3"/>
        <w:ind w:left="1069"/>
        <w:rPr>
          <w:rFonts w:ascii="Times New Roman" w:eastAsia="Times New Roman" w:hAnsi="Times New Roman" w:cs="Times New Roman"/>
          <w:color w:val="000000"/>
          <w:sz w:val="28"/>
          <w:szCs w:val="28"/>
          <w:lang w:eastAsia="ru-RU"/>
        </w:rPr>
      </w:pPr>
    </w:p>
    <w:p w:rsidR="00707D0F" w:rsidRDefault="00707D0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07D0F" w:rsidRPr="00C12E09" w:rsidRDefault="00707D0F" w:rsidP="00707D0F">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C15B9F">
        <w:rPr>
          <w:rFonts w:ascii="Times New Roman" w:eastAsia="Times New Roman" w:hAnsi="Times New Roman" w:cs="Times New Roman"/>
          <w:color w:val="000000"/>
          <w:sz w:val="28"/>
          <w:szCs w:val="28"/>
          <w:lang w:eastAsia="ru-RU"/>
        </w:rPr>
        <w:t>младшего, среднего и старшего школьного</w:t>
      </w:r>
      <w:r w:rsidRPr="00C12E09">
        <w:rPr>
          <w:rFonts w:ascii="Times New Roman" w:eastAsia="Times New Roman" w:hAnsi="Times New Roman" w:cs="Times New Roman"/>
          <w:color w:val="000000"/>
          <w:sz w:val="28"/>
          <w:szCs w:val="28"/>
          <w:lang w:eastAsia="ru-RU"/>
        </w:rPr>
        <w:t xml:space="preserve"> возраста с учетом особенностей их развития.  </w:t>
      </w:r>
    </w:p>
    <w:p w:rsidR="00707D0F" w:rsidRPr="00694B53" w:rsidRDefault="00707D0F" w:rsidP="00707D0F">
      <w:pPr>
        <w:spacing w:after="0" w:line="360" w:lineRule="auto"/>
        <w:ind w:firstLine="567"/>
        <w:jc w:val="both"/>
        <w:rPr>
          <w:rFonts w:ascii="Times New Roman" w:eastAsia="Times New Roman" w:hAnsi="Times New Roman" w:cs="Times New Roman"/>
          <w:sz w:val="28"/>
          <w:szCs w:val="28"/>
          <w:lang w:eastAsia="ru-RU"/>
        </w:rPr>
      </w:pPr>
      <w:r w:rsidRPr="00694B53">
        <w:rPr>
          <w:rFonts w:ascii="Times New Roman" w:eastAsia="Times New Roman" w:hAnsi="Times New Roman" w:cs="Times New Roman"/>
          <w:sz w:val="28"/>
          <w:szCs w:val="28"/>
          <w:lang w:eastAsia="ru-RU"/>
        </w:rPr>
        <w:t>Занятия проводятся 2 раза в неделю с нагрузкой 2 часа.</w:t>
      </w:r>
    </w:p>
    <w:p w:rsidR="00707D0F" w:rsidRPr="00C12E09" w:rsidRDefault="00707D0F" w:rsidP="00707D0F">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sidR="00B671DE">
        <w:rPr>
          <w:rFonts w:ascii="Times New Roman" w:eastAsia="Times New Roman" w:hAnsi="Times New Roman" w:cs="Times New Roman"/>
          <w:color w:val="000000"/>
          <w:sz w:val="28"/>
          <w:szCs w:val="28"/>
          <w:lang w:eastAsia="ru-RU"/>
        </w:rPr>
        <w:t>76</w:t>
      </w:r>
      <w:r w:rsidRPr="00C12E09">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ов</w:t>
      </w:r>
      <w:r w:rsidRPr="00C12E09">
        <w:rPr>
          <w:rFonts w:ascii="Times New Roman" w:eastAsia="Times New Roman" w:hAnsi="Times New Roman" w:cs="Times New Roman"/>
          <w:color w:val="000000"/>
          <w:sz w:val="28"/>
          <w:szCs w:val="28"/>
          <w:lang w:eastAsia="ru-RU"/>
        </w:rPr>
        <w:t xml:space="preserve"> (в том числе, теоретические занятия – </w:t>
      </w:r>
      <w:r w:rsidR="00B671DE">
        <w:rPr>
          <w:rFonts w:ascii="Times New Roman" w:eastAsia="Times New Roman" w:hAnsi="Times New Roman" w:cs="Times New Roman"/>
          <w:color w:val="000000"/>
          <w:sz w:val="28"/>
          <w:szCs w:val="28"/>
          <w:lang w:eastAsia="ru-RU"/>
        </w:rPr>
        <w:t>26</w:t>
      </w:r>
      <w:r w:rsidRPr="00C12E09">
        <w:rPr>
          <w:rFonts w:ascii="Times New Roman" w:eastAsia="Times New Roman" w:hAnsi="Times New Roman" w:cs="Times New Roman"/>
          <w:color w:val="000000"/>
          <w:sz w:val="28"/>
          <w:szCs w:val="28"/>
          <w:lang w:eastAsia="ru-RU"/>
        </w:rPr>
        <w:t xml:space="preserve">, практические занятия – </w:t>
      </w:r>
      <w:r w:rsidR="00B671DE">
        <w:rPr>
          <w:rFonts w:ascii="Times New Roman" w:eastAsia="Times New Roman" w:hAnsi="Times New Roman" w:cs="Times New Roman"/>
          <w:color w:val="000000"/>
          <w:sz w:val="28"/>
          <w:szCs w:val="28"/>
          <w:lang w:eastAsia="ru-RU"/>
        </w:rPr>
        <w:t>50</w:t>
      </w:r>
      <w:r w:rsidRPr="00C12E09">
        <w:rPr>
          <w:rFonts w:ascii="Times New Roman" w:eastAsia="Times New Roman" w:hAnsi="Times New Roman" w:cs="Times New Roman"/>
          <w:color w:val="000000"/>
          <w:sz w:val="28"/>
          <w:szCs w:val="28"/>
          <w:lang w:eastAsia="ru-RU"/>
        </w:rPr>
        <w:t>).</w:t>
      </w:r>
    </w:p>
    <w:p w:rsidR="00707D0F" w:rsidRDefault="00707D0F" w:rsidP="00707D0F">
      <w:pPr>
        <w:spacing w:line="360" w:lineRule="auto"/>
        <w:ind w:firstLine="567"/>
        <w:jc w:val="both"/>
        <w:rPr>
          <w:rFonts w:ascii="Times New Roman" w:eastAsia="Times New Roman" w:hAnsi="Times New Roman" w:cs="Times New Roman"/>
          <w:color w:val="000000"/>
          <w:sz w:val="28"/>
          <w:szCs w:val="28"/>
          <w:lang w:eastAsia="ru-RU"/>
        </w:rPr>
      </w:pPr>
      <w:r w:rsidRPr="00707D0F">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560"/>
        <w:gridCol w:w="1416"/>
        <w:gridCol w:w="1630"/>
        <w:gridCol w:w="1631"/>
      </w:tblGrid>
      <w:tr w:rsidR="00694B53" w:rsidRPr="00BF06CC" w:rsidTr="00601E1E">
        <w:trPr>
          <w:cantSplit/>
          <w:trHeight w:val="521"/>
        </w:trPr>
        <w:tc>
          <w:tcPr>
            <w:tcW w:w="1985" w:type="dxa"/>
            <w:tcBorders>
              <w:top w:val="single" w:sz="4" w:space="0" w:color="auto"/>
              <w:left w:val="single" w:sz="4" w:space="0" w:color="auto"/>
              <w:bottom w:val="single" w:sz="4" w:space="0" w:color="auto"/>
              <w:right w:val="single" w:sz="4" w:space="0" w:color="auto"/>
            </w:tcBorders>
          </w:tcPr>
          <w:p w:rsidR="00694B53" w:rsidRPr="00BF06CC" w:rsidRDefault="00694B53"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Понедельник</w:t>
            </w:r>
          </w:p>
        </w:tc>
        <w:tc>
          <w:tcPr>
            <w:tcW w:w="1559" w:type="dxa"/>
            <w:tcBorders>
              <w:top w:val="single" w:sz="4" w:space="0" w:color="auto"/>
              <w:left w:val="single" w:sz="4" w:space="0" w:color="auto"/>
              <w:bottom w:val="single" w:sz="4" w:space="0" w:color="auto"/>
              <w:right w:val="single" w:sz="4" w:space="0" w:color="auto"/>
            </w:tcBorders>
          </w:tcPr>
          <w:p w:rsidR="00694B53" w:rsidRPr="00BF06CC" w:rsidRDefault="00694B53"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Вторник</w:t>
            </w:r>
          </w:p>
        </w:tc>
        <w:tc>
          <w:tcPr>
            <w:tcW w:w="1560" w:type="dxa"/>
            <w:tcBorders>
              <w:top w:val="single" w:sz="4" w:space="0" w:color="auto"/>
              <w:left w:val="single" w:sz="4" w:space="0" w:color="auto"/>
              <w:bottom w:val="single" w:sz="4" w:space="0" w:color="auto"/>
              <w:right w:val="single" w:sz="4" w:space="0" w:color="auto"/>
            </w:tcBorders>
          </w:tcPr>
          <w:p w:rsidR="00694B53" w:rsidRPr="00BF06CC" w:rsidRDefault="00694B53"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Среда</w:t>
            </w:r>
          </w:p>
        </w:tc>
        <w:tc>
          <w:tcPr>
            <w:tcW w:w="1416" w:type="dxa"/>
            <w:tcBorders>
              <w:top w:val="single" w:sz="4" w:space="0" w:color="auto"/>
              <w:left w:val="single" w:sz="4" w:space="0" w:color="auto"/>
              <w:bottom w:val="single" w:sz="4" w:space="0" w:color="auto"/>
              <w:right w:val="single" w:sz="4" w:space="0" w:color="auto"/>
            </w:tcBorders>
          </w:tcPr>
          <w:p w:rsidR="00694B53" w:rsidRPr="00BF06CC" w:rsidRDefault="00694B53"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Четверг</w:t>
            </w:r>
          </w:p>
        </w:tc>
        <w:tc>
          <w:tcPr>
            <w:tcW w:w="1630" w:type="dxa"/>
            <w:tcBorders>
              <w:top w:val="single" w:sz="4" w:space="0" w:color="auto"/>
              <w:left w:val="single" w:sz="4" w:space="0" w:color="auto"/>
              <w:bottom w:val="single" w:sz="4" w:space="0" w:color="auto"/>
              <w:right w:val="single" w:sz="4" w:space="0" w:color="auto"/>
            </w:tcBorders>
          </w:tcPr>
          <w:p w:rsidR="00694B53" w:rsidRPr="00BF06CC" w:rsidRDefault="00694B53"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Пятница</w:t>
            </w:r>
          </w:p>
        </w:tc>
        <w:tc>
          <w:tcPr>
            <w:tcW w:w="1631" w:type="dxa"/>
            <w:tcBorders>
              <w:top w:val="single" w:sz="4" w:space="0" w:color="auto"/>
              <w:left w:val="single" w:sz="4" w:space="0" w:color="auto"/>
              <w:bottom w:val="single" w:sz="4" w:space="0" w:color="auto"/>
              <w:right w:val="single" w:sz="4" w:space="0" w:color="auto"/>
            </w:tcBorders>
          </w:tcPr>
          <w:p w:rsidR="00694B53" w:rsidRPr="00BF06CC" w:rsidRDefault="00694B53" w:rsidP="00601E1E">
            <w:pPr>
              <w:spacing w:after="0" w:line="240" w:lineRule="auto"/>
              <w:jc w:val="center"/>
              <w:rPr>
                <w:rFonts w:ascii="Times New Roman" w:eastAsia="Calibri" w:hAnsi="Times New Roman" w:cs="Times New Roman"/>
                <w:b/>
                <w:sz w:val="28"/>
                <w:szCs w:val="28"/>
              </w:rPr>
            </w:pPr>
            <w:r w:rsidRPr="00BF06CC">
              <w:rPr>
                <w:rFonts w:ascii="Times New Roman" w:eastAsia="Calibri" w:hAnsi="Times New Roman" w:cs="Times New Roman"/>
                <w:b/>
                <w:sz w:val="28"/>
                <w:szCs w:val="28"/>
              </w:rPr>
              <w:t>Суббота</w:t>
            </w:r>
          </w:p>
        </w:tc>
      </w:tr>
      <w:tr w:rsidR="00694B53" w:rsidRPr="00BF06CC" w:rsidTr="00601E1E">
        <w:trPr>
          <w:cantSplit/>
          <w:trHeight w:val="983"/>
        </w:trPr>
        <w:tc>
          <w:tcPr>
            <w:tcW w:w="1985" w:type="dxa"/>
            <w:tcBorders>
              <w:top w:val="single" w:sz="4" w:space="0" w:color="auto"/>
              <w:left w:val="single" w:sz="4" w:space="0" w:color="auto"/>
              <w:bottom w:val="single" w:sz="4" w:space="0" w:color="auto"/>
              <w:right w:val="single" w:sz="4" w:space="0" w:color="auto"/>
            </w:tcBorders>
          </w:tcPr>
          <w:p w:rsidR="00694B53" w:rsidRPr="00232C77" w:rsidRDefault="00694B53" w:rsidP="00601E1E">
            <w:pPr>
              <w:spacing w:after="0" w:line="240" w:lineRule="auto"/>
              <w:jc w:val="center"/>
              <w:rPr>
                <w:rFonts w:ascii="Times New Roman" w:eastAsia="Calibri" w:hAnsi="Times New Roman" w:cs="Times New Roman"/>
                <w:sz w:val="24"/>
                <w:szCs w:val="24"/>
              </w:rPr>
            </w:pPr>
            <w:r w:rsidRPr="00232C77">
              <w:rPr>
                <w:rFonts w:ascii="Times New Roman" w:eastAsia="Calibri" w:hAnsi="Times New Roman" w:cs="Times New Roman"/>
                <w:sz w:val="24"/>
                <w:szCs w:val="24"/>
              </w:rPr>
              <w:t>15.20-16.05</w:t>
            </w:r>
          </w:p>
          <w:p w:rsidR="00694B53" w:rsidRPr="00232C77" w:rsidRDefault="00694B53" w:rsidP="00601E1E">
            <w:pPr>
              <w:spacing w:after="0" w:line="240" w:lineRule="auto"/>
              <w:jc w:val="center"/>
              <w:rPr>
                <w:rFonts w:ascii="Times New Roman" w:eastAsia="Calibri" w:hAnsi="Times New Roman" w:cs="Times New Roman"/>
                <w:sz w:val="24"/>
                <w:szCs w:val="24"/>
              </w:rPr>
            </w:pPr>
            <w:r w:rsidRPr="00232C77">
              <w:rPr>
                <w:rFonts w:ascii="Times New Roman" w:eastAsia="Calibri" w:hAnsi="Times New Roman" w:cs="Times New Roman"/>
                <w:sz w:val="24"/>
                <w:szCs w:val="24"/>
              </w:rPr>
              <w:t>16.15.-17.00</w:t>
            </w:r>
          </w:p>
        </w:tc>
        <w:tc>
          <w:tcPr>
            <w:tcW w:w="1559" w:type="dxa"/>
            <w:tcBorders>
              <w:top w:val="single" w:sz="4" w:space="0" w:color="auto"/>
              <w:left w:val="single" w:sz="4" w:space="0" w:color="auto"/>
              <w:bottom w:val="single" w:sz="4" w:space="0" w:color="auto"/>
              <w:right w:val="single" w:sz="4" w:space="0" w:color="auto"/>
            </w:tcBorders>
          </w:tcPr>
          <w:p w:rsidR="00694B53" w:rsidRPr="00BF06CC" w:rsidRDefault="00694B53" w:rsidP="00601E1E">
            <w:pPr>
              <w:spacing w:after="0" w:line="240" w:lineRule="auto"/>
              <w:jc w:val="cente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694B53" w:rsidRPr="00232C77" w:rsidRDefault="00694B53" w:rsidP="00601E1E">
            <w:pPr>
              <w:spacing w:after="0" w:line="240" w:lineRule="auto"/>
              <w:jc w:val="center"/>
              <w:rPr>
                <w:rFonts w:ascii="Times New Roman" w:eastAsia="Calibri" w:hAnsi="Times New Roman" w:cs="Times New Roman"/>
                <w:sz w:val="24"/>
                <w:szCs w:val="24"/>
              </w:rPr>
            </w:pPr>
            <w:r w:rsidRPr="00232C77">
              <w:rPr>
                <w:rFonts w:ascii="Times New Roman" w:eastAsia="Calibri" w:hAnsi="Times New Roman" w:cs="Times New Roman"/>
                <w:sz w:val="24"/>
                <w:szCs w:val="24"/>
              </w:rPr>
              <w:t>15.20-16.05</w:t>
            </w:r>
          </w:p>
          <w:p w:rsidR="00694B53" w:rsidRPr="00033222" w:rsidRDefault="00694B53" w:rsidP="00601E1E">
            <w:pPr>
              <w:spacing w:after="0" w:line="240" w:lineRule="auto"/>
              <w:jc w:val="center"/>
              <w:rPr>
                <w:rFonts w:ascii="Times New Roman" w:eastAsia="Calibri" w:hAnsi="Times New Roman" w:cs="Times New Roman"/>
                <w:b/>
                <w:sz w:val="24"/>
                <w:szCs w:val="24"/>
              </w:rPr>
            </w:pPr>
            <w:r w:rsidRPr="00232C77">
              <w:rPr>
                <w:rFonts w:ascii="Times New Roman" w:eastAsia="Calibri" w:hAnsi="Times New Roman" w:cs="Times New Roman"/>
                <w:sz w:val="24"/>
                <w:szCs w:val="24"/>
              </w:rPr>
              <w:t>16.15.-17.00</w:t>
            </w:r>
          </w:p>
        </w:tc>
        <w:tc>
          <w:tcPr>
            <w:tcW w:w="1416" w:type="dxa"/>
            <w:tcBorders>
              <w:top w:val="single" w:sz="4" w:space="0" w:color="auto"/>
              <w:left w:val="single" w:sz="4" w:space="0" w:color="auto"/>
              <w:bottom w:val="single" w:sz="4" w:space="0" w:color="auto"/>
              <w:right w:val="single" w:sz="4" w:space="0" w:color="auto"/>
            </w:tcBorders>
          </w:tcPr>
          <w:p w:rsidR="00694B53" w:rsidRPr="00033222" w:rsidRDefault="00694B53" w:rsidP="00601E1E">
            <w:pPr>
              <w:spacing w:after="0" w:line="240" w:lineRule="auto"/>
              <w:jc w:val="center"/>
              <w:rPr>
                <w:rFonts w:ascii="Times New Roman" w:eastAsia="Calibri" w:hAnsi="Times New Roman" w:cs="Times New Roman"/>
                <w:b/>
                <w:sz w:val="24"/>
                <w:szCs w:val="24"/>
              </w:rPr>
            </w:pPr>
          </w:p>
        </w:tc>
        <w:tc>
          <w:tcPr>
            <w:tcW w:w="1630" w:type="dxa"/>
            <w:tcBorders>
              <w:top w:val="single" w:sz="4" w:space="0" w:color="auto"/>
              <w:left w:val="single" w:sz="4" w:space="0" w:color="auto"/>
              <w:bottom w:val="single" w:sz="4" w:space="0" w:color="auto"/>
              <w:right w:val="single" w:sz="4" w:space="0" w:color="auto"/>
            </w:tcBorders>
          </w:tcPr>
          <w:p w:rsidR="00694B53" w:rsidRPr="00BF06CC" w:rsidRDefault="00694B53" w:rsidP="00601E1E">
            <w:pPr>
              <w:spacing w:after="0" w:line="240" w:lineRule="auto"/>
              <w:jc w:val="center"/>
              <w:rPr>
                <w:rFonts w:ascii="Times New Roman" w:eastAsia="Calibri" w:hAnsi="Times New Roman" w:cs="Times New Roman"/>
                <w:b/>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694B53" w:rsidRPr="00BF06CC" w:rsidRDefault="00694B53" w:rsidP="00601E1E">
            <w:pPr>
              <w:spacing w:after="0" w:line="240" w:lineRule="auto"/>
              <w:jc w:val="center"/>
              <w:rPr>
                <w:rFonts w:ascii="Times New Roman" w:eastAsia="Calibri" w:hAnsi="Times New Roman" w:cs="Times New Roman"/>
                <w:sz w:val="24"/>
                <w:szCs w:val="24"/>
              </w:rPr>
            </w:pPr>
          </w:p>
        </w:tc>
      </w:tr>
    </w:tbl>
    <w:p w:rsidR="00694B53" w:rsidRDefault="00694B53" w:rsidP="00707D0F">
      <w:pPr>
        <w:spacing w:line="360" w:lineRule="auto"/>
        <w:ind w:firstLine="567"/>
        <w:jc w:val="both"/>
        <w:rPr>
          <w:rFonts w:ascii="Times New Roman" w:eastAsia="Times New Roman" w:hAnsi="Times New Roman" w:cs="Times New Roman"/>
          <w:color w:val="000000"/>
          <w:sz w:val="28"/>
          <w:szCs w:val="28"/>
          <w:lang w:eastAsia="ru-RU"/>
        </w:rPr>
      </w:pPr>
    </w:p>
    <w:p w:rsidR="00707D0F" w:rsidRPr="00707D0F" w:rsidRDefault="00707D0F" w:rsidP="00FB0474">
      <w:pPr>
        <w:pStyle w:val="a3"/>
        <w:numPr>
          <w:ilvl w:val="0"/>
          <w:numId w:val="118"/>
        </w:numPr>
        <w:spacing w:line="360" w:lineRule="auto"/>
        <w:jc w:val="center"/>
        <w:rPr>
          <w:rFonts w:ascii="Times New Roman" w:eastAsia="Times New Roman" w:hAnsi="Times New Roman" w:cs="Times New Roman"/>
          <w:b/>
          <w:color w:val="000000"/>
          <w:sz w:val="28"/>
          <w:szCs w:val="28"/>
          <w:lang w:eastAsia="ru-RU"/>
        </w:rPr>
      </w:pPr>
      <w:r w:rsidRPr="00707D0F">
        <w:rPr>
          <w:rFonts w:ascii="Times New Roman" w:eastAsia="Times New Roman" w:hAnsi="Times New Roman" w:cs="Times New Roman"/>
          <w:b/>
          <w:color w:val="000000"/>
          <w:sz w:val="28"/>
          <w:szCs w:val="28"/>
          <w:lang w:eastAsia="ru-RU"/>
        </w:rPr>
        <w:t>Учебно-тематическое планирование по курсу</w:t>
      </w:r>
    </w:p>
    <w:p w:rsidR="00707D0F" w:rsidRDefault="00707D0F" w:rsidP="00707D0F">
      <w:pPr>
        <w:spacing w:line="360" w:lineRule="auto"/>
        <w:jc w:val="center"/>
        <w:rPr>
          <w:rFonts w:ascii="Times New Roman" w:eastAsia="Times New Roman" w:hAnsi="Times New Roman" w:cs="Times New Roman"/>
          <w:b/>
          <w:color w:val="000000"/>
          <w:sz w:val="28"/>
          <w:szCs w:val="28"/>
          <w:lang w:eastAsia="ru-RU"/>
        </w:rPr>
      </w:pPr>
      <w:r w:rsidRPr="00707D0F">
        <w:rPr>
          <w:rFonts w:ascii="Times New Roman" w:eastAsia="Times New Roman" w:hAnsi="Times New Roman" w:cs="Times New Roman"/>
          <w:b/>
          <w:color w:val="000000"/>
          <w:sz w:val="28"/>
          <w:szCs w:val="28"/>
          <w:lang w:eastAsia="ru-RU"/>
        </w:rPr>
        <w:t>«Поисково-исследовательская работа 2 год обучения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1417"/>
        <w:gridCol w:w="1276"/>
        <w:gridCol w:w="1559"/>
        <w:gridCol w:w="2126"/>
      </w:tblGrid>
      <w:tr w:rsidR="00707D0F" w:rsidRPr="00707D0F" w:rsidTr="00224A3D">
        <w:trPr>
          <w:trHeight w:val="441"/>
        </w:trPr>
        <w:tc>
          <w:tcPr>
            <w:tcW w:w="709" w:type="dxa"/>
            <w:vMerge w:val="restart"/>
            <w:shd w:val="clear" w:color="auto" w:fill="auto"/>
          </w:tcPr>
          <w:p w:rsidR="00707D0F" w:rsidRPr="00224A3D" w:rsidRDefault="00707D0F" w:rsidP="00707D0F">
            <w:pPr>
              <w:spacing w:after="0" w:line="240" w:lineRule="auto"/>
              <w:jc w:val="center"/>
              <w:rPr>
                <w:rFonts w:ascii="Times New Roman" w:eastAsia="Times New Roman" w:hAnsi="Times New Roman" w:cs="Times New Roman"/>
                <w:b/>
                <w:sz w:val="28"/>
                <w:szCs w:val="28"/>
                <w:lang w:eastAsia="ru-RU"/>
              </w:rPr>
            </w:pPr>
            <w:r w:rsidRPr="00224A3D">
              <w:rPr>
                <w:rFonts w:ascii="Times New Roman" w:eastAsia="Times New Roman" w:hAnsi="Times New Roman" w:cs="Times New Roman"/>
                <w:b/>
                <w:sz w:val="28"/>
                <w:szCs w:val="28"/>
                <w:lang w:eastAsia="ru-RU"/>
              </w:rPr>
              <w:t>№</w:t>
            </w:r>
          </w:p>
          <w:p w:rsidR="00707D0F" w:rsidRPr="00224A3D" w:rsidRDefault="00707D0F" w:rsidP="00707D0F">
            <w:pPr>
              <w:spacing w:after="0" w:line="240" w:lineRule="auto"/>
              <w:jc w:val="center"/>
              <w:rPr>
                <w:rFonts w:ascii="Times New Roman" w:eastAsia="Times New Roman" w:hAnsi="Times New Roman" w:cs="Times New Roman"/>
                <w:b/>
                <w:sz w:val="28"/>
                <w:szCs w:val="28"/>
                <w:lang w:eastAsia="ru-RU"/>
              </w:rPr>
            </w:pPr>
            <w:r w:rsidRPr="00224A3D">
              <w:rPr>
                <w:rFonts w:ascii="Times New Roman" w:eastAsia="Times New Roman" w:hAnsi="Times New Roman" w:cs="Times New Roman"/>
                <w:b/>
                <w:sz w:val="28"/>
                <w:szCs w:val="28"/>
                <w:lang w:eastAsia="ru-RU"/>
              </w:rPr>
              <w:t>п/п</w:t>
            </w:r>
          </w:p>
        </w:tc>
        <w:tc>
          <w:tcPr>
            <w:tcW w:w="3261" w:type="dxa"/>
            <w:vMerge w:val="restart"/>
            <w:shd w:val="clear" w:color="auto" w:fill="auto"/>
          </w:tcPr>
          <w:p w:rsidR="00707D0F" w:rsidRPr="00224A3D" w:rsidRDefault="00707D0F" w:rsidP="00707D0F">
            <w:pPr>
              <w:spacing w:after="0" w:line="240" w:lineRule="auto"/>
              <w:jc w:val="center"/>
              <w:rPr>
                <w:rFonts w:ascii="Times New Roman" w:eastAsia="Times New Roman" w:hAnsi="Times New Roman" w:cs="Times New Roman"/>
                <w:b/>
                <w:sz w:val="28"/>
                <w:szCs w:val="28"/>
                <w:lang w:eastAsia="ru-RU"/>
              </w:rPr>
            </w:pPr>
            <w:r w:rsidRPr="00224A3D">
              <w:rPr>
                <w:rFonts w:ascii="Times New Roman" w:eastAsia="Times New Roman" w:hAnsi="Times New Roman" w:cs="Times New Roman"/>
                <w:b/>
                <w:sz w:val="28"/>
                <w:szCs w:val="28"/>
                <w:lang w:eastAsia="ru-RU"/>
              </w:rPr>
              <w:t>Темы</w:t>
            </w:r>
          </w:p>
        </w:tc>
        <w:tc>
          <w:tcPr>
            <w:tcW w:w="4252" w:type="dxa"/>
            <w:gridSpan w:val="3"/>
            <w:shd w:val="clear" w:color="auto" w:fill="auto"/>
          </w:tcPr>
          <w:p w:rsidR="00707D0F" w:rsidRPr="00224A3D" w:rsidRDefault="00707D0F" w:rsidP="00707D0F">
            <w:pPr>
              <w:spacing w:after="0" w:line="240" w:lineRule="auto"/>
              <w:jc w:val="center"/>
              <w:rPr>
                <w:rFonts w:ascii="Times New Roman" w:eastAsia="Times New Roman" w:hAnsi="Times New Roman" w:cs="Times New Roman"/>
                <w:b/>
                <w:sz w:val="28"/>
                <w:szCs w:val="28"/>
                <w:lang w:eastAsia="ru-RU"/>
              </w:rPr>
            </w:pPr>
            <w:r w:rsidRPr="00224A3D">
              <w:rPr>
                <w:rFonts w:ascii="Times New Roman" w:eastAsia="Times New Roman" w:hAnsi="Times New Roman" w:cs="Times New Roman"/>
                <w:b/>
                <w:sz w:val="28"/>
                <w:szCs w:val="28"/>
                <w:lang w:eastAsia="ru-RU"/>
              </w:rPr>
              <w:t>Количество часов</w:t>
            </w:r>
          </w:p>
        </w:tc>
        <w:tc>
          <w:tcPr>
            <w:tcW w:w="2126" w:type="dxa"/>
            <w:vMerge w:val="restart"/>
          </w:tcPr>
          <w:p w:rsidR="00707D0F" w:rsidRPr="00224A3D" w:rsidRDefault="00707D0F" w:rsidP="00707D0F">
            <w:pPr>
              <w:spacing w:after="0" w:line="240" w:lineRule="auto"/>
              <w:jc w:val="center"/>
              <w:rPr>
                <w:rFonts w:ascii="Times New Roman" w:eastAsia="Times New Roman" w:hAnsi="Times New Roman" w:cs="Times New Roman"/>
                <w:b/>
                <w:sz w:val="28"/>
                <w:szCs w:val="28"/>
                <w:lang w:eastAsia="ru-RU"/>
              </w:rPr>
            </w:pPr>
            <w:r w:rsidRPr="00224A3D">
              <w:rPr>
                <w:rFonts w:ascii="Times New Roman" w:eastAsia="Times New Roman" w:hAnsi="Times New Roman" w:cs="Times New Roman"/>
                <w:b/>
                <w:sz w:val="28"/>
                <w:szCs w:val="28"/>
                <w:lang w:eastAsia="ru-RU"/>
              </w:rPr>
              <w:t>Формы работы контроля</w:t>
            </w:r>
          </w:p>
        </w:tc>
      </w:tr>
      <w:tr w:rsidR="00707D0F" w:rsidRPr="00707D0F" w:rsidTr="00224A3D">
        <w:trPr>
          <w:trHeight w:val="405"/>
        </w:trPr>
        <w:tc>
          <w:tcPr>
            <w:tcW w:w="709" w:type="dxa"/>
            <w:vMerge/>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tc>
        <w:tc>
          <w:tcPr>
            <w:tcW w:w="3261" w:type="dxa"/>
            <w:vMerge/>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tc>
        <w:tc>
          <w:tcPr>
            <w:tcW w:w="1417" w:type="dxa"/>
            <w:shd w:val="clear" w:color="auto" w:fill="auto"/>
          </w:tcPr>
          <w:p w:rsidR="00707D0F" w:rsidRPr="00224A3D" w:rsidRDefault="00707D0F" w:rsidP="00707D0F">
            <w:pPr>
              <w:spacing w:after="0" w:line="240" w:lineRule="auto"/>
              <w:jc w:val="center"/>
              <w:rPr>
                <w:rFonts w:ascii="Times New Roman" w:eastAsia="Times New Roman" w:hAnsi="Times New Roman" w:cs="Times New Roman"/>
                <w:b/>
                <w:sz w:val="28"/>
                <w:szCs w:val="28"/>
                <w:lang w:eastAsia="ru-RU"/>
              </w:rPr>
            </w:pPr>
            <w:r w:rsidRPr="00224A3D">
              <w:rPr>
                <w:rFonts w:ascii="Times New Roman" w:eastAsia="Times New Roman" w:hAnsi="Times New Roman" w:cs="Times New Roman"/>
                <w:b/>
                <w:sz w:val="28"/>
                <w:szCs w:val="28"/>
                <w:lang w:eastAsia="ru-RU"/>
              </w:rPr>
              <w:t>Всего</w:t>
            </w:r>
          </w:p>
        </w:tc>
        <w:tc>
          <w:tcPr>
            <w:tcW w:w="1276" w:type="dxa"/>
            <w:shd w:val="clear" w:color="auto" w:fill="auto"/>
          </w:tcPr>
          <w:p w:rsidR="00707D0F" w:rsidRPr="00224A3D" w:rsidRDefault="00707D0F" w:rsidP="00707D0F">
            <w:pPr>
              <w:spacing w:after="0" w:line="240" w:lineRule="auto"/>
              <w:jc w:val="center"/>
              <w:rPr>
                <w:rFonts w:ascii="Times New Roman" w:eastAsia="Times New Roman" w:hAnsi="Times New Roman" w:cs="Times New Roman"/>
                <w:b/>
                <w:sz w:val="28"/>
                <w:szCs w:val="28"/>
                <w:lang w:eastAsia="ru-RU"/>
              </w:rPr>
            </w:pPr>
            <w:r w:rsidRPr="00224A3D">
              <w:rPr>
                <w:rFonts w:ascii="Times New Roman" w:eastAsia="Times New Roman" w:hAnsi="Times New Roman" w:cs="Times New Roman"/>
                <w:b/>
                <w:sz w:val="28"/>
                <w:szCs w:val="28"/>
                <w:lang w:eastAsia="ru-RU"/>
              </w:rPr>
              <w:t>Теория</w:t>
            </w:r>
          </w:p>
        </w:tc>
        <w:tc>
          <w:tcPr>
            <w:tcW w:w="1559" w:type="dxa"/>
            <w:shd w:val="clear" w:color="auto" w:fill="auto"/>
          </w:tcPr>
          <w:p w:rsidR="00707D0F" w:rsidRPr="00224A3D" w:rsidRDefault="00707D0F" w:rsidP="00707D0F">
            <w:pPr>
              <w:spacing w:after="0" w:line="240" w:lineRule="auto"/>
              <w:jc w:val="center"/>
              <w:rPr>
                <w:rFonts w:ascii="Times New Roman" w:eastAsia="Times New Roman" w:hAnsi="Times New Roman" w:cs="Times New Roman"/>
                <w:b/>
                <w:sz w:val="28"/>
                <w:szCs w:val="28"/>
                <w:lang w:eastAsia="ru-RU"/>
              </w:rPr>
            </w:pPr>
            <w:r w:rsidRPr="00224A3D">
              <w:rPr>
                <w:rFonts w:ascii="Times New Roman" w:eastAsia="Times New Roman" w:hAnsi="Times New Roman" w:cs="Times New Roman"/>
                <w:b/>
                <w:sz w:val="28"/>
                <w:szCs w:val="28"/>
                <w:lang w:eastAsia="ru-RU"/>
              </w:rPr>
              <w:t>Практика</w:t>
            </w:r>
          </w:p>
        </w:tc>
        <w:tc>
          <w:tcPr>
            <w:tcW w:w="2126" w:type="dxa"/>
            <w:vMerge/>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tc>
      </w:tr>
      <w:tr w:rsidR="00707D0F" w:rsidRPr="00707D0F" w:rsidTr="00224A3D">
        <w:trPr>
          <w:trHeight w:val="1504"/>
        </w:trPr>
        <w:tc>
          <w:tcPr>
            <w:tcW w:w="709"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1.</w:t>
            </w:r>
          </w:p>
        </w:tc>
        <w:tc>
          <w:tcPr>
            <w:tcW w:w="3261" w:type="dxa"/>
            <w:shd w:val="clear" w:color="auto" w:fill="auto"/>
          </w:tcPr>
          <w:p w:rsidR="00707D0F" w:rsidRPr="00707D0F" w:rsidRDefault="00707D0F" w:rsidP="00707D0F">
            <w:pPr>
              <w:spacing w:after="0" w:line="240" w:lineRule="auto"/>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 xml:space="preserve">Всероссийское туристско-краеведческое движение обучающихся РФ «Отечество» </w:t>
            </w:r>
          </w:p>
        </w:tc>
        <w:tc>
          <w:tcPr>
            <w:tcW w:w="1417"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tc>
        <w:tc>
          <w:tcPr>
            <w:tcW w:w="1276"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tc>
        <w:tc>
          <w:tcPr>
            <w:tcW w:w="1559"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tc>
        <w:tc>
          <w:tcPr>
            <w:tcW w:w="2126" w:type="dxa"/>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Принятие программы туристско-крае</w:t>
            </w:r>
            <w:r>
              <w:rPr>
                <w:rFonts w:ascii="Times New Roman" w:eastAsia="Times New Roman" w:hAnsi="Times New Roman" w:cs="Times New Roman"/>
                <w:sz w:val="28"/>
                <w:szCs w:val="28"/>
                <w:lang w:eastAsia="ru-RU"/>
              </w:rPr>
              <w:t>ведческой деятельности в школе.</w:t>
            </w:r>
          </w:p>
        </w:tc>
      </w:tr>
      <w:tr w:rsidR="00707D0F" w:rsidRPr="00707D0F" w:rsidTr="00224A3D">
        <w:trPr>
          <w:trHeight w:val="553"/>
        </w:trPr>
        <w:tc>
          <w:tcPr>
            <w:tcW w:w="709"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2.</w:t>
            </w: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tc>
        <w:tc>
          <w:tcPr>
            <w:tcW w:w="3261" w:type="dxa"/>
            <w:shd w:val="clear" w:color="auto" w:fill="auto"/>
          </w:tcPr>
          <w:p w:rsidR="00707D0F" w:rsidRPr="00707D0F" w:rsidRDefault="00707D0F" w:rsidP="00707D0F">
            <w:pPr>
              <w:spacing w:after="0" w:line="240" w:lineRule="auto"/>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Областная программа «Мы-уральцы»</w:t>
            </w:r>
          </w:p>
        </w:tc>
        <w:tc>
          <w:tcPr>
            <w:tcW w:w="1417"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tc>
        <w:tc>
          <w:tcPr>
            <w:tcW w:w="1276"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tc>
        <w:tc>
          <w:tcPr>
            <w:tcW w:w="1559"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tc>
        <w:tc>
          <w:tcPr>
            <w:tcW w:w="2126" w:type="dxa"/>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Творческие работы</w:t>
            </w:r>
          </w:p>
        </w:tc>
      </w:tr>
      <w:tr w:rsidR="00707D0F" w:rsidRPr="00707D0F" w:rsidTr="00224A3D">
        <w:trPr>
          <w:trHeight w:val="974"/>
        </w:trPr>
        <w:tc>
          <w:tcPr>
            <w:tcW w:w="709"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3.</w:t>
            </w:r>
          </w:p>
        </w:tc>
        <w:tc>
          <w:tcPr>
            <w:tcW w:w="3261" w:type="dxa"/>
            <w:shd w:val="clear" w:color="auto" w:fill="auto"/>
          </w:tcPr>
          <w:p w:rsidR="00707D0F" w:rsidRPr="00707D0F" w:rsidRDefault="00707D0F" w:rsidP="00707D0F">
            <w:pPr>
              <w:spacing w:after="0" w:line="240" w:lineRule="auto"/>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Родной край в истории государства российского</w:t>
            </w:r>
          </w:p>
        </w:tc>
        <w:tc>
          <w:tcPr>
            <w:tcW w:w="1417"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tc>
        <w:tc>
          <w:tcPr>
            <w:tcW w:w="1276"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tc>
        <w:tc>
          <w:tcPr>
            <w:tcW w:w="2126" w:type="dxa"/>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 xml:space="preserve">Экскурсии в государственные музеи. </w:t>
            </w: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Исследования и сбор материалов.</w:t>
            </w:r>
          </w:p>
        </w:tc>
      </w:tr>
      <w:tr w:rsidR="00707D0F" w:rsidRPr="00707D0F" w:rsidTr="00224A3D">
        <w:trPr>
          <w:trHeight w:val="1060"/>
        </w:trPr>
        <w:tc>
          <w:tcPr>
            <w:tcW w:w="709"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4.</w:t>
            </w:r>
          </w:p>
        </w:tc>
        <w:tc>
          <w:tcPr>
            <w:tcW w:w="3261" w:type="dxa"/>
            <w:shd w:val="clear" w:color="auto" w:fill="auto"/>
          </w:tcPr>
          <w:p w:rsidR="00707D0F" w:rsidRPr="00707D0F" w:rsidRDefault="00707D0F" w:rsidP="00707D0F">
            <w:pPr>
              <w:spacing w:after="0" w:line="240" w:lineRule="auto"/>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 xml:space="preserve"> Изучение родного края.</w:t>
            </w:r>
          </w:p>
          <w:p w:rsidR="00707D0F" w:rsidRPr="00707D0F" w:rsidRDefault="00707D0F" w:rsidP="00707D0F">
            <w:pPr>
              <w:spacing w:after="0" w:line="240" w:lineRule="auto"/>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«Мы познаём родной Урал»</w:t>
            </w:r>
          </w:p>
        </w:tc>
        <w:tc>
          <w:tcPr>
            <w:tcW w:w="1417"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p w:rsidR="00707D0F" w:rsidRPr="00707D0F" w:rsidRDefault="00707D0F" w:rsidP="00707D0F">
            <w:pPr>
              <w:spacing w:after="0" w:line="240" w:lineRule="auto"/>
              <w:rPr>
                <w:rFonts w:ascii="Times New Roman" w:eastAsia="Times New Roman" w:hAnsi="Times New Roman" w:cs="Times New Roman"/>
                <w:sz w:val="28"/>
                <w:szCs w:val="28"/>
                <w:lang w:eastAsia="ru-RU"/>
              </w:rPr>
            </w:pPr>
          </w:p>
        </w:tc>
        <w:tc>
          <w:tcPr>
            <w:tcW w:w="1276"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p w:rsidR="00707D0F" w:rsidRPr="00707D0F" w:rsidRDefault="00707D0F" w:rsidP="00707D0F">
            <w:pPr>
              <w:spacing w:after="0" w:line="240" w:lineRule="auto"/>
              <w:rPr>
                <w:rFonts w:ascii="Times New Roman" w:eastAsia="Times New Roman" w:hAnsi="Times New Roman" w:cs="Times New Roman"/>
                <w:sz w:val="28"/>
                <w:szCs w:val="28"/>
                <w:lang w:eastAsia="ru-RU"/>
              </w:rPr>
            </w:pPr>
          </w:p>
        </w:tc>
        <w:tc>
          <w:tcPr>
            <w:tcW w:w="1559"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p w:rsidR="00707D0F" w:rsidRPr="00707D0F" w:rsidRDefault="00707D0F" w:rsidP="00707D0F">
            <w:pPr>
              <w:spacing w:after="0" w:line="240" w:lineRule="auto"/>
              <w:rPr>
                <w:rFonts w:ascii="Times New Roman" w:eastAsia="Times New Roman" w:hAnsi="Times New Roman" w:cs="Times New Roman"/>
                <w:sz w:val="28"/>
                <w:szCs w:val="28"/>
                <w:lang w:eastAsia="ru-RU"/>
              </w:rPr>
            </w:pPr>
          </w:p>
        </w:tc>
        <w:tc>
          <w:tcPr>
            <w:tcW w:w="2126" w:type="dxa"/>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 xml:space="preserve">Очные и заочные путешествия и экскурсии по родному краю.  </w:t>
            </w:r>
            <w:r w:rsidRPr="00707D0F">
              <w:rPr>
                <w:rFonts w:ascii="Times New Roman" w:eastAsia="Times New Roman" w:hAnsi="Times New Roman" w:cs="Times New Roman"/>
                <w:sz w:val="28"/>
                <w:szCs w:val="28"/>
                <w:lang w:eastAsia="ru-RU"/>
              </w:rPr>
              <w:lastRenderedPageBreak/>
              <w:t>.</w:t>
            </w:r>
          </w:p>
        </w:tc>
      </w:tr>
      <w:tr w:rsidR="00707D0F" w:rsidRPr="00707D0F" w:rsidTr="00224A3D">
        <w:trPr>
          <w:trHeight w:val="575"/>
        </w:trPr>
        <w:tc>
          <w:tcPr>
            <w:tcW w:w="709"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lastRenderedPageBreak/>
              <w:t>5.</w:t>
            </w:r>
          </w:p>
        </w:tc>
        <w:tc>
          <w:tcPr>
            <w:tcW w:w="3261" w:type="dxa"/>
            <w:shd w:val="clear" w:color="auto" w:fill="auto"/>
          </w:tcPr>
          <w:p w:rsidR="00707D0F" w:rsidRPr="00707D0F" w:rsidRDefault="00707D0F" w:rsidP="00707D0F">
            <w:pPr>
              <w:spacing w:after="0" w:line="240" w:lineRule="auto"/>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Моя семья и родной край</w:t>
            </w:r>
          </w:p>
        </w:tc>
        <w:tc>
          <w:tcPr>
            <w:tcW w:w="1417"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tc>
        <w:tc>
          <w:tcPr>
            <w:tcW w:w="1276"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tc>
        <w:tc>
          <w:tcPr>
            <w:tcW w:w="1559"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tc>
        <w:tc>
          <w:tcPr>
            <w:tcW w:w="2126" w:type="dxa"/>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Исследования и сбор материалов Встречи. Записи воспоминаний и составление родового древа.</w:t>
            </w:r>
          </w:p>
        </w:tc>
      </w:tr>
      <w:tr w:rsidR="00707D0F" w:rsidRPr="00707D0F" w:rsidTr="00224A3D">
        <w:trPr>
          <w:trHeight w:val="656"/>
        </w:trPr>
        <w:tc>
          <w:tcPr>
            <w:tcW w:w="709"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6.</w:t>
            </w:r>
          </w:p>
        </w:tc>
        <w:tc>
          <w:tcPr>
            <w:tcW w:w="3261" w:type="dxa"/>
            <w:shd w:val="clear" w:color="auto" w:fill="auto"/>
          </w:tcPr>
          <w:p w:rsidR="00707D0F" w:rsidRPr="00707D0F" w:rsidRDefault="00707D0F" w:rsidP="00707D0F">
            <w:pPr>
              <w:spacing w:after="0" w:line="240" w:lineRule="auto"/>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Наша школа в истории края</w:t>
            </w:r>
          </w:p>
        </w:tc>
        <w:tc>
          <w:tcPr>
            <w:tcW w:w="1417"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rsidR="00707D0F" w:rsidRPr="00707D0F" w:rsidRDefault="00707D0F" w:rsidP="00707D0F">
            <w:pPr>
              <w:spacing w:after="0" w:line="240" w:lineRule="auto"/>
              <w:rPr>
                <w:rFonts w:ascii="Times New Roman" w:eastAsia="Times New Roman" w:hAnsi="Times New Roman" w:cs="Times New Roman"/>
                <w:sz w:val="28"/>
                <w:szCs w:val="28"/>
                <w:lang w:eastAsia="ru-RU"/>
              </w:rPr>
            </w:pPr>
          </w:p>
        </w:tc>
        <w:tc>
          <w:tcPr>
            <w:tcW w:w="1276"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707D0F" w:rsidRPr="00707D0F" w:rsidRDefault="00707D0F" w:rsidP="00707D0F">
            <w:pPr>
              <w:spacing w:after="0" w:line="240" w:lineRule="auto"/>
              <w:rPr>
                <w:rFonts w:ascii="Times New Roman" w:eastAsia="Times New Roman" w:hAnsi="Times New Roman" w:cs="Times New Roman"/>
                <w:sz w:val="28"/>
                <w:szCs w:val="28"/>
                <w:lang w:eastAsia="ru-RU"/>
              </w:rPr>
            </w:pPr>
          </w:p>
        </w:tc>
        <w:tc>
          <w:tcPr>
            <w:tcW w:w="1559" w:type="dxa"/>
            <w:shd w:val="clear" w:color="auto" w:fill="auto"/>
          </w:tcPr>
          <w:p w:rsidR="00707D0F" w:rsidRPr="00707D0F" w:rsidRDefault="00224A3D"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707D0F" w:rsidRPr="00707D0F" w:rsidRDefault="00707D0F" w:rsidP="00707D0F">
            <w:pPr>
              <w:spacing w:after="0" w:line="240" w:lineRule="auto"/>
              <w:rPr>
                <w:rFonts w:ascii="Times New Roman" w:eastAsia="Times New Roman" w:hAnsi="Times New Roman" w:cs="Times New Roman"/>
                <w:sz w:val="28"/>
                <w:szCs w:val="28"/>
                <w:lang w:eastAsia="ru-RU"/>
              </w:rPr>
            </w:pPr>
          </w:p>
        </w:tc>
        <w:tc>
          <w:tcPr>
            <w:tcW w:w="2126" w:type="dxa"/>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 xml:space="preserve">Сбор материалов по истории школы. Исследования. </w:t>
            </w:r>
          </w:p>
        </w:tc>
      </w:tr>
      <w:tr w:rsidR="00707D0F" w:rsidRPr="00707D0F" w:rsidTr="00224A3D">
        <w:trPr>
          <w:trHeight w:val="846"/>
        </w:trPr>
        <w:tc>
          <w:tcPr>
            <w:tcW w:w="709"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7.</w:t>
            </w: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tc>
        <w:tc>
          <w:tcPr>
            <w:tcW w:w="3261" w:type="dxa"/>
            <w:shd w:val="clear" w:color="auto" w:fill="auto"/>
          </w:tcPr>
          <w:p w:rsidR="00707D0F" w:rsidRPr="00707D0F" w:rsidRDefault="00707D0F" w:rsidP="00707D0F">
            <w:pPr>
              <w:spacing w:after="0" w:line="240" w:lineRule="auto"/>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«Учителями  славится  Россия, ученики приносят славу ей».</w:t>
            </w:r>
          </w:p>
        </w:tc>
        <w:tc>
          <w:tcPr>
            <w:tcW w:w="1417" w:type="dxa"/>
            <w:shd w:val="clear" w:color="auto" w:fill="auto"/>
          </w:tcPr>
          <w:p w:rsidR="00707D0F" w:rsidRPr="00707D0F" w:rsidRDefault="00224A3D"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tc>
        <w:tc>
          <w:tcPr>
            <w:tcW w:w="1276" w:type="dxa"/>
            <w:shd w:val="clear" w:color="auto" w:fill="auto"/>
          </w:tcPr>
          <w:p w:rsidR="00707D0F" w:rsidRPr="00707D0F" w:rsidRDefault="00224A3D"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tc>
        <w:tc>
          <w:tcPr>
            <w:tcW w:w="1559" w:type="dxa"/>
            <w:shd w:val="clear" w:color="auto" w:fill="auto"/>
          </w:tcPr>
          <w:p w:rsidR="00707D0F" w:rsidRPr="00707D0F" w:rsidRDefault="00224A3D"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tc>
        <w:tc>
          <w:tcPr>
            <w:tcW w:w="2126" w:type="dxa"/>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Создание летописи школы.</w:t>
            </w: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Выпуск брошюр и книг.</w:t>
            </w:r>
          </w:p>
        </w:tc>
      </w:tr>
      <w:tr w:rsidR="00707D0F" w:rsidRPr="00707D0F" w:rsidTr="00224A3D">
        <w:trPr>
          <w:trHeight w:val="641"/>
        </w:trPr>
        <w:tc>
          <w:tcPr>
            <w:tcW w:w="709"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8.</w:t>
            </w:r>
          </w:p>
        </w:tc>
        <w:tc>
          <w:tcPr>
            <w:tcW w:w="3261" w:type="dxa"/>
            <w:shd w:val="clear" w:color="auto" w:fill="auto"/>
          </w:tcPr>
          <w:p w:rsidR="00707D0F" w:rsidRPr="00707D0F" w:rsidRDefault="00707D0F" w:rsidP="00707D0F">
            <w:pPr>
              <w:spacing w:after="0" w:line="240" w:lineRule="auto"/>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Календарь знаменательных дат в истории страны.</w:t>
            </w:r>
          </w:p>
        </w:tc>
        <w:tc>
          <w:tcPr>
            <w:tcW w:w="1417" w:type="dxa"/>
            <w:shd w:val="clear" w:color="auto" w:fill="auto"/>
          </w:tcPr>
          <w:p w:rsidR="00707D0F" w:rsidRPr="00707D0F" w:rsidRDefault="00224A3D"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shd w:val="clear" w:color="auto" w:fill="auto"/>
          </w:tcPr>
          <w:p w:rsidR="00707D0F" w:rsidRPr="00707D0F" w:rsidRDefault="00224A3D"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shd w:val="clear" w:color="auto" w:fill="auto"/>
          </w:tcPr>
          <w:p w:rsidR="00707D0F" w:rsidRPr="00707D0F" w:rsidRDefault="00224A3D"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126" w:type="dxa"/>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 xml:space="preserve">Музейные уроки. Экскурсии. Записи исследований. </w:t>
            </w:r>
          </w:p>
        </w:tc>
      </w:tr>
      <w:tr w:rsidR="00707D0F" w:rsidRPr="00707D0F" w:rsidTr="00224A3D">
        <w:trPr>
          <w:trHeight w:val="528"/>
        </w:trPr>
        <w:tc>
          <w:tcPr>
            <w:tcW w:w="709"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9.</w:t>
            </w:r>
          </w:p>
        </w:tc>
        <w:tc>
          <w:tcPr>
            <w:tcW w:w="3261" w:type="dxa"/>
            <w:shd w:val="clear" w:color="auto" w:fill="auto"/>
          </w:tcPr>
          <w:p w:rsidR="00707D0F" w:rsidRPr="00707D0F" w:rsidRDefault="00707D0F" w:rsidP="00707D0F">
            <w:pPr>
              <w:spacing w:after="0" w:line="240" w:lineRule="auto"/>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Участие в научно-практической конференции</w:t>
            </w:r>
          </w:p>
        </w:tc>
        <w:tc>
          <w:tcPr>
            <w:tcW w:w="1417" w:type="dxa"/>
            <w:shd w:val="clear" w:color="auto" w:fill="auto"/>
          </w:tcPr>
          <w:p w:rsidR="00707D0F" w:rsidRPr="00707D0F" w:rsidRDefault="00224A3D"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shd w:val="clear" w:color="auto" w:fill="auto"/>
          </w:tcPr>
          <w:p w:rsidR="00707D0F" w:rsidRPr="00707D0F" w:rsidRDefault="00224A3D"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59" w:type="dxa"/>
            <w:shd w:val="clear" w:color="auto" w:fill="auto"/>
          </w:tcPr>
          <w:p w:rsidR="00707D0F" w:rsidRPr="00707D0F" w:rsidRDefault="00224A3D"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26" w:type="dxa"/>
          </w:tcPr>
          <w:p w:rsidR="00707D0F" w:rsidRPr="00707D0F" w:rsidRDefault="00707D0F" w:rsidP="00707D0F">
            <w:pPr>
              <w:spacing w:after="0" w:line="240" w:lineRule="auto"/>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Защита исследовательских проектов.</w:t>
            </w:r>
          </w:p>
        </w:tc>
      </w:tr>
      <w:tr w:rsidR="00707D0F" w:rsidRPr="00707D0F" w:rsidTr="00224A3D">
        <w:trPr>
          <w:trHeight w:val="964"/>
        </w:trPr>
        <w:tc>
          <w:tcPr>
            <w:tcW w:w="709" w:type="dxa"/>
            <w:shd w:val="clear" w:color="auto" w:fill="auto"/>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p>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10.</w:t>
            </w:r>
          </w:p>
        </w:tc>
        <w:tc>
          <w:tcPr>
            <w:tcW w:w="3261" w:type="dxa"/>
            <w:shd w:val="clear" w:color="auto" w:fill="auto"/>
          </w:tcPr>
          <w:p w:rsidR="00707D0F" w:rsidRPr="00707D0F" w:rsidRDefault="00707D0F" w:rsidP="00707D0F">
            <w:pPr>
              <w:spacing w:after="0" w:line="240" w:lineRule="auto"/>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Экскурсионная работа в школьном музее</w:t>
            </w:r>
          </w:p>
        </w:tc>
        <w:tc>
          <w:tcPr>
            <w:tcW w:w="1417" w:type="dxa"/>
            <w:shd w:val="clear" w:color="auto" w:fill="auto"/>
          </w:tcPr>
          <w:p w:rsidR="00707D0F" w:rsidRPr="00707D0F" w:rsidRDefault="00224A3D" w:rsidP="00707D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shd w:val="clear" w:color="auto" w:fill="auto"/>
          </w:tcPr>
          <w:p w:rsidR="00707D0F" w:rsidRPr="00707D0F" w:rsidRDefault="00224A3D" w:rsidP="00224A3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59" w:type="dxa"/>
            <w:shd w:val="clear" w:color="auto" w:fill="auto"/>
          </w:tcPr>
          <w:p w:rsidR="00707D0F" w:rsidRPr="00707D0F" w:rsidRDefault="00224A3D" w:rsidP="00224A3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26" w:type="dxa"/>
          </w:tcPr>
          <w:p w:rsidR="00707D0F" w:rsidRPr="00707D0F" w:rsidRDefault="00707D0F" w:rsidP="00707D0F">
            <w:pPr>
              <w:spacing w:after="0" w:line="240" w:lineRule="auto"/>
              <w:jc w:val="center"/>
              <w:rPr>
                <w:rFonts w:ascii="Times New Roman" w:eastAsia="Times New Roman" w:hAnsi="Times New Roman" w:cs="Times New Roman"/>
                <w:sz w:val="28"/>
                <w:szCs w:val="28"/>
                <w:lang w:eastAsia="ru-RU"/>
              </w:rPr>
            </w:pPr>
            <w:r w:rsidRPr="00707D0F">
              <w:rPr>
                <w:rFonts w:ascii="Times New Roman" w:eastAsia="Times New Roman" w:hAnsi="Times New Roman" w:cs="Times New Roman"/>
                <w:sz w:val="28"/>
                <w:szCs w:val="28"/>
                <w:lang w:eastAsia="ru-RU"/>
              </w:rPr>
              <w:t>Разработка экскурсий по выбранной тематике</w:t>
            </w:r>
          </w:p>
        </w:tc>
      </w:tr>
      <w:tr w:rsidR="00224A3D" w:rsidRPr="00707D0F" w:rsidTr="00224A3D">
        <w:trPr>
          <w:trHeight w:val="282"/>
        </w:trPr>
        <w:tc>
          <w:tcPr>
            <w:tcW w:w="709" w:type="dxa"/>
            <w:shd w:val="clear" w:color="auto" w:fill="auto"/>
          </w:tcPr>
          <w:p w:rsidR="00224A3D" w:rsidRPr="00707D0F" w:rsidRDefault="00224A3D" w:rsidP="00707D0F">
            <w:pPr>
              <w:spacing w:after="0" w:line="240" w:lineRule="auto"/>
              <w:jc w:val="center"/>
              <w:rPr>
                <w:rFonts w:ascii="Times New Roman" w:eastAsia="Times New Roman" w:hAnsi="Times New Roman" w:cs="Times New Roman"/>
                <w:sz w:val="28"/>
                <w:szCs w:val="28"/>
                <w:lang w:eastAsia="ru-RU"/>
              </w:rPr>
            </w:pPr>
          </w:p>
        </w:tc>
        <w:tc>
          <w:tcPr>
            <w:tcW w:w="3261" w:type="dxa"/>
            <w:shd w:val="clear" w:color="auto" w:fill="auto"/>
          </w:tcPr>
          <w:p w:rsidR="00224A3D" w:rsidRPr="00224A3D" w:rsidRDefault="00224A3D" w:rsidP="00707D0F">
            <w:pPr>
              <w:spacing w:after="0" w:line="240" w:lineRule="auto"/>
              <w:rPr>
                <w:rFonts w:ascii="Times New Roman" w:eastAsia="Times New Roman" w:hAnsi="Times New Roman" w:cs="Times New Roman"/>
                <w:sz w:val="28"/>
                <w:szCs w:val="28"/>
                <w:lang w:eastAsia="ru-RU"/>
              </w:rPr>
            </w:pPr>
            <w:r w:rsidRPr="00224A3D">
              <w:rPr>
                <w:rFonts w:ascii="Times New Roman" w:eastAsia="Times New Roman" w:hAnsi="Times New Roman" w:cs="Times New Roman"/>
                <w:sz w:val="28"/>
                <w:szCs w:val="28"/>
                <w:lang w:eastAsia="ru-RU"/>
              </w:rPr>
              <w:t>Итого:</w:t>
            </w:r>
          </w:p>
        </w:tc>
        <w:tc>
          <w:tcPr>
            <w:tcW w:w="1417" w:type="dxa"/>
            <w:shd w:val="clear" w:color="auto" w:fill="auto"/>
          </w:tcPr>
          <w:p w:rsidR="00224A3D" w:rsidRPr="00224A3D" w:rsidRDefault="00224A3D" w:rsidP="00224A3D">
            <w:pPr>
              <w:spacing w:after="0" w:line="240" w:lineRule="auto"/>
              <w:jc w:val="center"/>
              <w:rPr>
                <w:rFonts w:ascii="Times New Roman" w:eastAsia="Times New Roman" w:hAnsi="Times New Roman" w:cs="Times New Roman"/>
                <w:sz w:val="28"/>
                <w:szCs w:val="28"/>
                <w:lang w:eastAsia="ru-RU"/>
              </w:rPr>
            </w:pPr>
            <w:r w:rsidRPr="00224A3D">
              <w:rPr>
                <w:rFonts w:ascii="Times New Roman" w:eastAsia="Times New Roman" w:hAnsi="Times New Roman" w:cs="Times New Roman"/>
                <w:sz w:val="28"/>
                <w:szCs w:val="28"/>
                <w:lang w:eastAsia="ru-RU"/>
              </w:rPr>
              <w:t>76</w:t>
            </w:r>
          </w:p>
        </w:tc>
        <w:tc>
          <w:tcPr>
            <w:tcW w:w="1276" w:type="dxa"/>
            <w:shd w:val="clear" w:color="auto" w:fill="auto"/>
          </w:tcPr>
          <w:p w:rsidR="00224A3D" w:rsidRPr="00224A3D" w:rsidRDefault="00224A3D" w:rsidP="00707D0F">
            <w:pPr>
              <w:spacing w:after="0" w:line="240" w:lineRule="auto"/>
              <w:jc w:val="center"/>
              <w:rPr>
                <w:rFonts w:ascii="Times New Roman" w:eastAsia="Times New Roman" w:hAnsi="Times New Roman" w:cs="Times New Roman"/>
                <w:sz w:val="28"/>
                <w:szCs w:val="28"/>
                <w:lang w:eastAsia="ru-RU"/>
              </w:rPr>
            </w:pPr>
            <w:r w:rsidRPr="00224A3D">
              <w:rPr>
                <w:rFonts w:ascii="Times New Roman" w:eastAsia="Times New Roman" w:hAnsi="Times New Roman" w:cs="Times New Roman"/>
                <w:sz w:val="28"/>
                <w:szCs w:val="28"/>
                <w:lang w:eastAsia="ru-RU"/>
              </w:rPr>
              <w:t>26</w:t>
            </w:r>
          </w:p>
        </w:tc>
        <w:tc>
          <w:tcPr>
            <w:tcW w:w="1559" w:type="dxa"/>
            <w:shd w:val="clear" w:color="auto" w:fill="auto"/>
          </w:tcPr>
          <w:p w:rsidR="00224A3D" w:rsidRPr="00224A3D" w:rsidRDefault="00224A3D" w:rsidP="00707D0F">
            <w:pPr>
              <w:spacing w:after="0" w:line="240" w:lineRule="auto"/>
              <w:jc w:val="center"/>
              <w:rPr>
                <w:rFonts w:ascii="Times New Roman" w:eastAsia="Times New Roman" w:hAnsi="Times New Roman" w:cs="Times New Roman"/>
                <w:sz w:val="28"/>
                <w:szCs w:val="28"/>
                <w:lang w:eastAsia="ru-RU"/>
              </w:rPr>
            </w:pPr>
            <w:r w:rsidRPr="00224A3D">
              <w:rPr>
                <w:rFonts w:ascii="Times New Roman" w:eastAsia="Times New Roman" w:hAnsi="Times New Roman" w:cs="Times New Roman"/>
                <w:sz w:val="28"/>
                <w:szCs w:val="28"/>
                <w:lang w:eastAsia="ru-RU"/>
              </w:rPr>
              <w:t>50</w:t>
            </w:r>
          </w:p>
        </w:tc>
        <w:tc>
          <w:tcPr>
            <w:tcW w:w="2126" w:type="dxa"/>
          </w:tcPr>
          <w:p w:rsidR="00224A3D" w:rsidRPr="00707D0F" w:rsidRDefault="00224A3D" w:rsidP="00707D0F">
            <w:pPr>
              <w:spacing w:after="0" w:line="240" w:lineRule="auto"/>
              <w:jc w:val="center"/>
              <w:rPr>
                <w:rFonts w:ascii="Times New Roman" w:eastAsia="Times New Roman" w:hAnsi="Times New Roman" w:cs="Times New Roman"/>
                <w:b/>
                <w:sz w:val="28"/>
                <w:szCs w:val="28"/>
                <w:lang w:eastAsia="ru-RU"/>
              </w:rPr>
            </w:pPr>
          </w:p>
        </w:tc>
      </w:tr>
    </w:tbl>
    <w:p w:rsidR="00224A3D" w:rsidRDefault="00224A3D" w:rsidP="00707D0F">
      <w:pPr>
        <w:spacing w:line="360" w:lineRule="auto"/>
        <w:jc w:val="both"/>
        <w:rPr>
          <w:rFonts w:ascii="Times New Roman" w:eastAsia="Times New Roman" w:hAnsi="Times New Roman" w:cs="Times New Roman"/>
          <w:color w:val="000000"/>
          <w:sz w:val="28"/>
          <w:szCs w:val="28"/>
          <w:lang w:eastAsia="ru-RU"/>
        </w:rPr>
      </w:pPr>
    </w:p>
    <w:p w:rsidR="00224A3D" w:rsidRDefault="00224A3D" w:rsidP="00FB0474">
      <w:pPr>
        <w:pStyle w:val="a3"/>
        <w:numPr>
          <w:ilvl w:val="0"/>
          <w:numId w:val="118"/>
        </w:numPr>
        <w:spacing w:line="360" w:lineRule="auto"/>
        <w:jc w:val="center"/>
        <w:rPr>
          <w:rFonts w:ascii="Times New Roman" w:eastAsia="Times New Roman" w:hAnsi="Times New Roman" w:cs="Times New Roman"/>
          <w:b/>
          <w:color w:val="000000"/>
          <w:sz w:val="28"/>
          <w:szCs w:val="28"/>
          <w:lang w:eastAsia="ru-RU"/>
        </w:rPr>
      </w:pPr>
      <w:r w:rsidRPr="00224A3D">
        <w:rPr>
          <w:rFonts w:ascii="Times New Roman" w:eastAsia="Times New Roman" w:hAnsi="Times New Roman" w:cs="Times New Roman"/>
          <w:b/>
          <w:color w:val="000000"/>
          <w:sz w:val="28"/>
          <w:szCs w:val="28"/>
          <w:lang w:eastAsia="ru-RU"/>
        </w:rPr>
        <w:t>Содержание программы</w:t>
      </w:r>
    </w:p>
    <w:p w:rsidR="00224A3D" w:rsidRPr="00224A3D" w:rsidRDefault="00C15B9F" w:rsidP="00FB0474">
      <w:pPr>
        <w:pStyle w:val="a3"/>
        <w:numPr>
          <w:ilvl w:val="0"/>
          <w:numId w:val="119"/>
        </w:num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Всероссийское туристско-</w:t>
      </w:r>
      <w:r w:rsidR="00224A3D" w:rsidRPr="00224A3D">
        <w:rPr>
          <w:rFonts w:ascii="Times New Roman" w:eastAsia="Times New Roman" w:hAnsi="Times New Roman" w:cs="Times New Roman"/>
          <w:b/>
          <w:color w:val="000000"/>
          <w:sz w:val="28"/>
          <w:szCs w:val="28"/>
          <w:lang w:eastAsia="ru-RU"/>
        </w:rPr>
        <w:t>краеведческое движение обучающихся Российской Федерации «Отечество»</w:t>
      </w:r>
    </w:p>
    <w:p w:rsidR="00224A3D" w:rsidRDefault="00224A3D" w:rsidP="00224A3D">
      <w:pPr>
        <w:spacing w:after="0" w:line="360" w:lineRule="auto"/>
        <w:ind w:firstLine="708"/>
        <w:jc w:val="both"/>
        <w:rPr>
          <w:rFonts w:ascii="Times New Roman" w:eastAsia="Times New Roman" w:hAnsi="Times New Roman" w:cs="Times New Roman"/>
          <w:color w:val="000000"/>
          <w:sz w:val="28"/>
          <w:szCs w:val="28"/>
          <w:lang w:eastAsia="ru-RU"/>
        </w:rPr>
      </w:pPr>
      <w:r w:rsidRPr="00224A3D">
        <w:rPr>
          <w:rFonts w:ascii="Times New Roman" w:eastAsia="Times New Roman" w:hAnsi="Times New Roman" w:cs="Times New Roman"/>
          <w:i/>
          <w:color w:val="000000"/>
          <w:sz w:val="28"/>
          <w:szCs w:val="28"/>
          <w:lang w:eastAsia="ru-RU"/>
        </w:rPr>
        <w:t>Теоретическое занятие.</w:t>
      </w:r>
      <w:r>
        <w:rPr>
          <w:rFonts w:ascii="Times New Roman" w:eastAsia="Times New Roman" w:hAnsi="Times New Roman" w:cs="Times New Roman"/>
          <w:color w:val="000000"/>
          <w:sz w:val="28"/>
          <w:szCs w:val="28"/>
          <w:lang w:eastAsia="ru-RU"/>
        </w:rPr>
        <w:t xml:space="preserve"> </w:t>
      </w:r>
      <w:r w:rsidRPr="00224A3D">
        <w:rPr>
          <w:rFonts w:ascii="Times New Roman" w:eastAsia="Times New Roman" w:hAnsi="Times New Roman" w:cs="Times New Roman"/>
          <w:color w:val="000000"/>
          <w:sz w:val="28"/>
          <w:szCs w:val="28"/>
          <w:lang w:eastAsia="ru-RU"/>
        </w:rPr>
        <w:t xml:space="preserve">Цели, задачи, участники движения «Отечество». Целевые программы. Формы участия в движении.  Школьный музей как </w:t>
      </w:r>
      <w:r w:rsidRPr="00224A3D">
        <w:rPr>
          <w:rFonts w:ascii="Times New Roman" w:eastAsia="Times New Roman" w:hAnsi="Times New Roman" w:cs="Times New Roman"/>
          <w:color w:val="000000"/>
          <w:sz w:val="28"/>
          <w:szCs w:val="28"/>
          <w:lang w:eastAsia="ru-RU"/>
        </w:rPr>
        <w:lastRenderedPageBreak/>
        <w:t>организационно - методический центр движения «Отечество» в учреждении образования. Организация участия обучающихся в местных, региональных и всероссийских краеведческих программ.</w:t>
      </w:r>
      <w:r>
        <w:rPr>
          <w:rFonts w:ascii="Times New Roman" w:eastAsia="Times New Roman" w:hAnsi="Times New Roman" w:cs="Times New Roman"/>
          <w:color w:val="000000"/>
          <w:sz w:val="28"/>
          <w:szCs w:val="28"/>
          <w:lang w:eastAsia="ru-RU"/>
        </w:rPr>
        <w:t xml:space="preserve"> Туристско-краеведческая программа школы.</w:t>
      </w:r>
    </w:p>
    <w:p w:rsidR="00224A3D" w:rsidRPr="00224A3D" w:rsidRDefault="00224A3D" w:rsidP="00224A3D">
      <w:pPr>
        <w:spacing w:after="0" w:line="360" w:lineRule="auto"/>
        <w:ind w:firstLine="708"/>
        <w:jc w:val="both"/>
        <w:rPr>
          <w:rFonts w:ascii="Times New Roman" w:eastAsia="Times New Roman" w:hAnsi="Times New Roman" w:cs="Times New Roman"/>
          <w:color w:val="000000"/>
          <w:sz w:val="28"/>
          <w:szCs w:val="28"/>
          <w:lang w:eastAsia="ru-RU"/>
        </w:rPr>
      </w:pPr>
      <w:r w:rsidRPr="00224A3D">
        <w:rPr>
          <w:rFonts w:ascii="Times New Roman" w:eastAsia="Times New Roman" w:hAnsi="Times New Roman" w:cs="Times New Roman"/>
          <w:i/>
          <w:color w:val="000000"/>
          <w:sz w:val="28"/>
          <w:szCs w:val="28"/>
          <w:lang w:eastAsia="ru-RU"/>
        </w:rPr>
        <w:t>Практические занятия.</w:t>
      </w:r>
      <w:r>
        <w:rPr>
          <w:rFonts w:ascii="Times New Roman" w:eastAsia="Times New Roman" w:hAnsi="Times New Roman" w:cs="Times New Roman"/>
          <w:color w:val="000000"/>
          <w:sz w:val="28"/>
          <w:szCs w:val="28"/>
          <w:lang w:eastAsia="ru-RU"/>
        </w:rPr>
        <w:t xml:space="preserve"> </w:t>
      </w:r>
      <w:r w:rsidRPr="00224A3D">
        <w:rPr>
          <w:rFonts w:ascii="Times New Roman" w:eastAsia="Times New Roman" w:hAnsi="Times New Roman" w:cs="Times New Roman"/>
          <w:color w:val="000000"/>
          <w:sz w:val="28"/>
          <w:szCs w:val="28"/>
          <w:lang w:eastAsia="ru-RU"/>
        </w:rPr>
        <w:t>Подготовка и проведение  краеведческой кон</w:t>
      </w:r>
      <w:r>
        <w:rPr>
          <w:rFonts w:ascii="Times New Roman" w:eastAsia="Times New Roman" w:hAnsi="Times New Roman" w:cs="Times New Roman"/>
          <w:color w:val="000000"/>
          <w:sz w:val="28"/>
          <w:szCs w:val="28"/>
          <w:lang w:eastAsia="ru-RU"/>
        </w:rPr>
        <w:t>ференции по принятию туристско-</w:t>
      </w:r>
      <w:r w:rsidRPr="00224A3D">
        <w:rPr>
          <w:rFonts w:ascii="Times New Roman" w:eastAsia="Times New Roman" w:hAnsi="Times New Roman" w:cs="Times New Roman"/>
          <w:color w:val="000000"/>
          <w:sz w:val="28"/>
          <w:szCs w:val="28"/>
          <w:lang w:eastAsia="ru-RU"/>
        </w:rPr>
        <w:t>краеведческой программы школы.</w:t>
      </w:r>
    </w:p>
    <w:p w:rsidR="00224A3D" w:rsidRPr="00224A3D" w:rsidRDefault="00224A3D" w:rsidP="00FB0474">
      <w:pPr>
        <w:pStyle w:val="a3"/>
        <w:numPr>
          <w:ilvl w:val="0"/>
          <w:numId w:val="119"/>
        </w:numPr>
        <w:spacing w:line="360" w:lineRule="auto"/>
        <w:jc w:val="both"/>
        <w:rPr>
          <w:rFonts w:ascii="Times New Roman" w:eastAsia="Times New Roman" w:hAnsi="Times New Roman" w:cs="Times New Roman"/>
          <w:b/>
          <w:color w:val="000000"/>
          <w:sz w:val="28"/>
          <w:szCs w:val="28"/>
          <w:lang w:eastAsia="ru-RU"/>
        </w:rPr>
      </w:pPr>
      <w:r w:rsidRPr="00224A3D">
        <w:rPr>
          <w:rFonts w:ascii="Times New Roman" w:eastAsia="Times New Roman" w:hAnsi="Times New Roman" w:cs="Times New Roman"/>
          <w:b/>
          <w:color w:val="000000"/>
          <w:sz w:val="28"/>
          <w:szCs w:val="28"/>
          <w:lang w:eastAsia="ru-RU"/>
        </w:rPr>
        <w:t>Областная программа «Мы - уральцы».</w:t>
      </w:r>
    </w:p>
    <w:p w:rsidR="00224A3D" w:rsidRPr="00224A3D" w:rsidRDefault="00224A3D" w:rsidP="00224A3D">
      <w:pPr>
        <w:spacing w:line="360" w:lineRule="auto"/>
        <w:ind w:firstLine="708"/>
        <w:jc w:val="both"/>
        <w:rPr>
          <w:rFonts w:ascii="Times New Roman" w:eastAsia="Times New Roman" w:hAnsi="Times New Roman" w:cs="Times New Roman"/>
          <w:color w:val="000000"/>
          <w:sz w:val="28"/>
          <w:szCs w:val="28"/>
          <w:lang w:eastAsia="ru-RU"/>
        </w:rPr>
      </w:pPr>
      <w:r w:rsidRPr="00224A3D">
        <w:rPr>
          <w:rFonts w:ascii="Times New Roman" w:eastAsia="Times New Roman" w:hAnsi="Times New Roman" w:cs="Times New Roman"/>
          <w:color w:val="000000"/>
          <w:sz w:val="28"/>
          <w:szCs w:val="28"/>
          <w:lang w:eastAsia="ru-RU"/>
        </w:rPr>
        <w:t>Участие в конкурсах данной программы: «Каменный пояс».Юные знатоки Урала», »Я-гражданин», «Активисты школьных музеев», смотр музеев ОУ Свердловской области.</w:t>
      </w:r>
    </w:p>
    <w:p w:rsidR="00224A3D" w:rsidRPr="00224A3D" w:rsidRDefault="00224A3D" w:rsidP="00FB0474">
      <w:pPr>
        <w:pStyle w:val="a3"/>
        <w:numPr>
          <w:ilvl w:val="0"/>
          <w:numId w:val="119"/>
        </w:numPr>
        <w:spacing w:line="360" w:lineRule="auto"/>
        <w:jc w:val="both"/>
        <w:rPr>
          <w:rFonts w:ascii="Times New Roman" w:eastAsia="Times New Roman" w:hAnsi="Times New Roman" w:cs="Times New Roman"/>
          <w:b/>
          <w:color w:val="000000"/>
          <w:sz w:val="28"/>
          <w:szCs w:val="28"/>
          <w:lang w:eastAsia="ru-RU"/>
        </w:rPr>
      </w:pPr>
      <w:r w:rsidRPr="00224A3D">
        <w:rPr>
          <w:rFonts w:ascii="Times New Roman" w:eastAsia="Times New Roman" w:hAnsi="Times New Roman" w:cs="Times New Roman"/>
          <w:b/>
          <w:color w:val="000000"/>
          <w:sz w:val="28"/>
          <w:szCs w:val="28"/>
          <w:lang w:eastAsia="ru-RU"/>
        </w:rPr>
        <w:t>Родной край в истории государства российского</w:t>
      </w:r>
    </w:p>
    <w:p w:rsidR="00224A3D" w:rsidRDefault="00224A3D" w:rsidP="00224A3D">
      <w:pPr>
        <w:spacing w:line="360" w:lineRule="auto"/>
        <w:ind w:firstLine="708"/>
        <w:jc w:val="both"/>
        <w:rPr>
          <w:rFonts w:ascii="Times New Roman" w:eastAsia="Times New Roman" w:hAnsi="Times New Roman" w:cs="Times New Roman"/>
          <w:color w:val="000000"/>
          <w:sz w:val="28"/>
          <w:szCs w:val="28"/>
          <w:lang w:eastAsia="ru-RU"/>
        </w:rPr>
      </w:pPr>
      <w:r w:rsidRPr="00224A3D">
        <w:rPr>
          <w:rFonts w:ascii="Times New Roman" w:eastAsia="Times New Roman" w:hAnsi="Times New Roman" w:cs="Times New Roman"/>
          <w:i/>
          <w:color w:val="000000"/>
          <w:sz w:val="28"/>
          <w:szCs w:val="28"/>
          <w:lang w:eastAsia="ru-RU"/>
        </w:rPr>
        <w:t>Теоретическое занятие.</w:t>
      </w:r>
      <w:r w:rsidRPr="00224A3D">
        <w:rPr>
          <w:rFonts w:ascii="Times New Roman" w:eastAsia="Times New Roman" w:hAnsi="Times New Roman" w:cs="Times New Roman"/>
          <w:color w:val="000000"/>
          <w:sz w:val="28"/>
          <w:szCs w:val="28"/>
          <w:lang w:eastAsia="ru-RU"/>
        </w:rPr>
        <w:t xml:space="preserve"> Истории заселения родного края.  Первые упоминания местности в официальных источниках. Основные вехи истории края в контексте истории государства. Уникальные особенности природы, истории и культуры родного края. «Белые пятна» в </w:t>
      </w:r>
      <w:r>
        <w:rPr>
          <w:rFonts w:ascii="Times New Roman" w:eastAsia="Times New Roman" w:hAnsi="Times New Roman" w:cs="Times New Roman"/>
          <w:color w:val="000000"/>
          <w:sz w:val="28"/>
          <w:szCs w:val="28"/>
          <w:lang w:eastAsia="ru-RU"/>
        </w:rPr>
        <w:t>истории края.</w:t>
      </w:r>
    </w:p>
    <w:p w:rsidR="00224A3D" w:rsidRPr="00224A3D" w:rsidRDefault="00224A3D" w:rsidP="00224A3D">
      <w:pPr>
        <w:spacing w:line="360" w:lineRule="auto"/>
        <w:ind w:firstLine="708"/>
        <w:jc w:val="both"/>
        <w:rPr>
          <w:rFonts w:ascii="Times New Roman" w:eastAsia="Times New Roman" w:hAnsi="Times New Roman" w:cs="Times New Roman"/>
          <w:color w:val="000000"/>
          <w:sz w:val="28"/>
          <w:szCs w:val="28"/>
          <w:lang w:eastAsia="ru-RU"/>
        </w:rPr>
      </w:pPr>
      <w:r w:rsidRPr="00224A3D">
        <w:rPr>
          <w:rFonts w:ascii="Times New Roman" w:eastAsia="Times New Roman" w:hAnsi="Times New Roman" w:cs="Times New Roman"/>
          <w:i/>
          <w:color w:val="000000"/>
          <w:sz w:val="28"/>
          <w:szCs w:val="28"/>
          <w:lang w:eastAsia="ru-RU"/>
        </w:rPr>
        <w:t xml:space="preserve">Практические занятия. </w:t>
      </w:r>
      <w:r w:rsidRPr="00224A3D">
        <w:rPr>
          <w:rFonts w:ascii="Times New Roman" w:eastAsia="Times New Roman" w:hAnsi="Times New Roman" w:cs="Times New Roman"/>
          <w:color w:val="000000"/>
          <w:sz w:val="28"/>
          <w:szCs w:val="28"/>
          <w:lang w:eastAsia="ru-RU"/>
        </w:rPr>
        <w:t>Экскурсия по достопримечательным объектам природы, истории и культуры родного края. Экскурсии в государственные музеи.</w:t>
      </w:r>
    </w:p>
    <w:p w:rsidR="00224A3D" w:rsidRPr="00224A3D" w:rsidRDefault="00224A3D" w:rsidP="00FB0474">
      <w:pPr>
        <w:pStyle w:val="a3"/>
        <w:numPr>
          <w:ilvl w:val="0"/>
          <w:numId w:val="119"/>
        </w:numPr>
        <w:spacing w:line="360" w:lineRule="auto"/>
        <w:jc w:val="both"/>
        <w:rPr>
          <w:rFonts w:ascii="Times New Roman" w:eastAsia="Times New Roman" w:hAnsi="Times New Roman" w:cs="Times New Roman"/>
          <w:b/>
          <w:color w:val="000000"/>
          <w:sz w:val="28"/>
          <w:szCs w:val="28"/>
          <w:lang w:eastAsia="ru-RU"/>
        </w:rPr>
      </w:pPr>
      <w:r w:rsidRPr="00224A3D">
        <w:rPr>
          <w:rFonts w:ascii="Times New Roman" w:eastAsia="Times New Roman" w:hAnsi="Times New Roman" w:cs="Times New Roman"/>
          <w:b/>
          <w:color w:val="000000"/>
          <w:sz w:val="28"/>
          <w:szCs w:val="28"/>
          <w:lang w:eastAsia="ru-RU"/>
        </w:rPr>
        <w:t xml:space="preserve"> Изучение родного края. »Мы познаём родной Урал». </w:t>
      </w:r>
    </w:p>
    <w:p w:rsidR="00224A3D" w:rsidRPr="00224A3D" w:rsidRDefault="00224A3D" w:rsidP="00224A3D">
      <w:pPr>
        <w:spacing w:line="360" w:lineRule="auto"/>
        <w:ind w:firstLine="708"/>
        <w:jc w:val="both"/>
        <w:rPr>
          <w:rFonts w:ascii="Times New Roman" w:eastAsia="Times New Roman" w:hAnsi="Times New Roman" w:cs="Times New Roman"/>
          <w:color w:val="000000"/>
          <w:sz w:val="28"/>
          <w:szCs w:val="28"/>
          <w:lang w:eastAsia="ru-RU"/>
        </w:rPr>
      </w:pPr>
      <w:r w:rsidRPr="00224A3D">
        <w:rPr>
          <w:rFonts w:ascii="Times New Roman" w:eastAsia="Times New Roman" w:hAnsi="Times New Roman" w:cs="Times New Roman"/>
          <w:color w:val="000000"/>
          <w:sz w:val="28"/>
          <w:szCs w:val="28"/>
          <w:lang w:eastAsia="ru-RU"/>
        </w:rPr>
        <w:t>Знакомство с главными страницами истории родного края. Свердловская область. Ирбитский район. Экскурсии и путешествия по историческим местам края.</w:t>
      </w:r>
      <w:r>
        <w:rPr>
          <w:rFonts w:ascii="Times New Roman" w:eastAsia="Times New Roman" w:hAnsi="Times New Roman" w:cs="Times New Roman"/>
          <w:color w:val="000000"/>
          <w:sz w:val="28"/>
          <w:szCs w:val="28"/>
          <w:lang w:eastAsia="ru-RU"/>
        </w:rPr>
        <w:t xml:space="preserve"> </w:t>
      </w:r>
      <w:r w:rsidRPr="00224A3D">
        <w:rPr>
          <w:rFonts w:ascii="Times New Roman" w:eastAsia="Times New Roman" w:hAnsi="Times New Roman" w:cs="Times New Roman"/>
          <w:color w:val="000000"/>
          <w:sz w:val="28"/>
          <w:szCs w:val="28"/>
          <w:lang w:eastAsia="ru-RU"/>
        </w:rPr>
        <w:t>Исследования и сбор материалов дл</w:t>
      </w:r>
      <w:r>
        <w:rPr>
          <w:rFonts w:ascii="Times New Roman" w:eastAsia="Times New Roman" w:hAnsi="Times New Roman" w:cs="Times New Roman"/>
          <w:color w:val="000000"/>
          <w:sz w:val="28"/>
          <w:szCs w:val="28"/>
          <w:lang w:eastAsia="ru-RU"/>
        </w:rPr>
        <w:t>я экспозиций и музейных уроков.</w:t>
      </w:r>
    </w:p>
    <w:p w:rsidR="00224A3D" w:rsidRPr="00224A3D" w:rsidRDefault="00224A3D" w:rsidP="00FB0474">
      <w:pPr>
        <w:pStyle w:val="a3"/>
        <w:numPr>
          <w:ilvl w:val="0"/>
          <w:numId w:val="119"/>
        </w:numPr>
        <w:spacing w:line="360" w:lineRule="auto"/>
        <w:jc w:val="both"/>
        <w:rPr>
          <w:rFonts w:ascii="Times New Roman" w:eastAsia="Times New Roman" w:hAnsi="Times New Roman" w:cs="Times New Roman"/>
          <w:b/>
          <w:color w:val="000000"/>
          <w:sz w:val="28"/>
          <w:szCs w:val="28"/>
          <w:lang w:eastAsia="ru-RU"/>
        </w:rPr>
      </w:pPr>
      <w:r w:rsidRPr="00224A3D">
        <w:rPr>
          <w:rFonts w:ascii="Times New Roman" w:eastAsia="Times New Roman" w:hAnsi="Times New Roman" w:cs="Times New Roman"/>
          <w:b/>
          <w:color w:val="000000"/>
          <w:sz w:val="28"/>
          <w:szCs w:val="28"/>
          <w:lang w:eastAsia="ru-RU"/>
        </w:rPr>
        <w:t>Моя семья и родной край</w:t>
      </w:r>
    </w:p>
    <w:p w:rsidR="00224A3D" w:rsidRPr="00224A3D" w:rsidRDefault="00224A3D" w:rsidP="00224A3D">
      <w:pPr>
        <w:spacing w:line="360" w:lineRule="auto"/>
        <w:ind w:firstLine="708"/>
        <w:jc w:val="both"/>
        <w:rPr>
          <w:rFonts w:ascii="Times New Roman" w:eastAsia="Times New Roman" w:hAnsi="Times New Roman" w:cs="Times New Roman"/>
          <w:color w:val="000000"/>
          <w:sz w:val="28"/>
          <w:szCs w:val="28"/>
          <w:lang w:eastAsia="ru-RU"/>
        </w:rPr>
      </w:pPr>
      <w:r w:rsidRPr="00224A3D">
        <w:rPr>
          <w:rFonts w:ascii="Times New Roman" w:eastAsia="Times New Roman" w:hAnsi="Times New Roman" w:cs="Times New Roman"/>
          <w:i/>
          <w:color w:val="000000"/>
          <w:sz w:val="28"/>
          <w:szCs w:val="28"/>
          <w:lang w:eastAsia="ru-RU"/>
        </w:rPr>
        <w:t>Теоретическое занятие.</w:t>
      </w:r>
      <w:r>
        <w:rPr>
          <w:rFonts w:ascii="Times New Roman" w:eastAsia="Times New Roman" w:hAnsi="Times New Roman" w:cs="Times New Roman"/>
          <w:color w:val="000000"/>
          <w:sz w:val="28"/>
          <w:szCs w:val="28"/>
          <w:lang w:eastAsia="ru-RU"/>
        </w:rPr>
        <w:t xml:space="preserve"> </w:t>
      </w:r>
      <w:r w:rsidRPr="00224A3D">
        <w:rPr>
          <w:rFonts w:ascii="Times New Roman" w:eastAsia="Times New Roman" w:hAnsi="Times New Roman" w:cs="Times New Roman"/>
          <w:color w:val="000000"/>
          <w:sz w:val="28"/>
          <w:szCs w:val="28"/>
          <w:lang w:eastAsia="ru-RU"/>
        </w:rPr>
        <w:t xml:space="preserve">Что такое семья, Род? Семейные предания, традиции и реликвии. Семейный архив. Памятные события в истории семьи. Биография членов семьи, рода. Составление родословной таблицы. Как </w:t>
      </w:r>
      <w:r w:rsidRPr="00224A3D">
        <w:rPr>
          <w:rFonts w:ascii="Times New Roman" w:eastAsia="Times New Roman" w:hAnsi="Times New Roman" w:cs="Times New Roman"/>
          <w:color w:val="000000"/>
          <w:sz w:val="28"/>
          <w:szCs w:val="28"/>
          <w:lang w:eastAsia="ru-RU"/>
        </w:rPr>
        <w:lastRenderedPageBreak/>
        <w:t>записать рассказы и воспоминания родственников. Описание семейного архива и семейных реликвий.</w:t>
      </w:r>
    </w:p>
    <w:p w:rsidR="00224A3D" w:rsidRPr="00224A3D" w:rsidRDefault="00224A3D" w:rsidP="00224A3D">
      <w:pPr>
        <w:spacing w:line="360" w:lineRule="auto"/>
        <w:ind w:firstLine="708"/>
        <w:jc w:val="both"/>
        <w:rPr>
          <w:rFonts w:ascii="Times New Roman" w:eastAsia="Times New Roman" w:hAnsi="Times New Roman" w:cs="Times New Roman"/>
          <w:color w:val="000000"/>
          <w:sz w:val="28"/>
          <w:szCs w:val="28"/>
          <w:lang w:eastAsia="ru-RU"/>
        </w:rPr>
      </w:pPr>
      <w:r w:rsidRPr="00224A3D">
        <w:rPr>
          <w:rFonts w:ascii="Times New Roman" w:eastAsia="Times New Roman" w:hAnsi="Times New Roman" w:cs="Times New Roman"/>
          <w:i/>
          <w:color w:val="000000"/>
          <w:sz w:val="28"/>
          <w:szCs w:val="28"/>
          <w:lang w:eastAsia="ru-RU"/>
        </w:rPr>
        <w:t>Практические занятия.</w:t>
      </w:r>
      <w:r w:rsidRPr="00224A3D">
        <w:rPr>
          <w:rFonts w:ascii="Times New Roman" w:eastAsia="Times New Roman" w:hAnsi="Times New Roman" w:cs="Times New Roman"/>
          <w:color w:val="000000"/>
          <w:sz w:val="28"/>
          <w:szCs w:val="28"/>
          <w:lang w:eastAsia="ru-RU"/>
        </w:rPr>
        <w:t xml:space="preserve"> Запись воспоминаний и рассказов членов семьи о событиях, связанных с историей рода и родного края. Составление родословной таблицы. Описание семейных архивов и реликвий. Обсуждение собранных материалов.</w:t>
      </w:r>
    </w:p>
    <w:p w:rsidR="00224A3D" w:rsidRPr="00224A3D" w:rsidRDefault="00224A3D" w:rsidP="00FB0474">
      <w:pPr>
        <w:pStyle w:val="a3"/>
        <w:numPr>
          <w:ilvl w:val="0"/>
          <w:numId w:val="119"/>
        </w:numPr>
        <w:spacing w:line="360" w:lineRule="auto"/>
        <w:jc w:val="both"/>
        <w:rPr>
          <w:rFonts w:ascii="Times New Roman" w:eastAsia="Times New Roman" w:hAnsi="Times New Roman" w:cs="Times New Roman"/>
          <w:b/>
          <w:color w:val="000000"/>
          <w:sz w:val="28"/>
          <w:szCs w:val="28"/>
          <w:lang w:eastAsia="ru-RU"/>
        </w:rPr>
      </w:pPr>
      <w:r w:rsidRPr="00224A3D">
        <w:rPr>
          <w:rFonts w:ascii="Times New Roman" w:eastAsia="Times New Roman" w:hAnsi="Times New Roman" w:cs="Times New Roman"/>
          <w:b/>
          <w:color w:val="000000"/>
          <w:sz w:val="28"/>
          <w:szCs w:val="28"/>
          <w:lang w:eastAsia="ru-RU"/>
        </w:rPr>
        <w:t>Наша школа в истории края.</w:t>
      </w:r>
    </w:p>
    <w:p w:rsidR="00224A3D" w:rsidRPr="00224A3D" w:rsidRDefault="00224A3D" w:rsidP="00224A3D">
      <w:pPr>
        <w:spacing w:line="360" w:lineRule="auto"/>
        <w:ind w:firstLine="708"/>
        <w:jc w:val="both"/>
        <w:rPr>
          <w:rFonts w:ascii="Times New Roman" w:eastAsia="Times New Roman" w:hAnsi="Times New Roman" w:cs="Times New Roman"/>
          <w:color w:val="000000"/>
          <w:sz w:val="28"/>
          <w:szCs w:val="28"/>
          <w:lang w:eastAsia="ru-RU"/>
        </w:rPr>
      </w:pPr>
      <w:r w:rsidRPr="00224A3D">
        <w:rPr>
          <w:rFonts w:ascii="Times New Roman" w:eastAsia="Times New Roman" w:hAnsi="Times New Roman" w:cs="Times New Roman"/>
          <w:i/>
          <w:color w:val="000000"/>
          <w:sz w:val="28"/>
          <w:szCs w:val="28"/>
          <w:lang w:eastAsia="ru-RU"/>
        </w:rPr>
        <w:t>Теория:</w:t>
      </w:r>
      <w:r w:rsidRPr="00224A3D">
        <w:rPr>
          <w:rFonts w:ascii="Times New Roman" w:eastAsia="Times New Roman" w:hAnsi="Times New Roman" w:cs="Times New Roman"/>
          <w:color w:val="000000"/>
          <w:sz w:val="28"/>
          <w:szCs w:val="28"/>
          <w:lang w:eastAsia="ru-RU"/>
        </w:rPr>
        <w:t xml:space="preserve"> История школы. Школьные традиции и достопримечательности. Учителя и ученики школы, их след в истории края. Публикация о школе, её учителях и выпускниках. Летопись школы. Школьный музей и архив. Источники по истории школы в районных, городских, областных архивах.</w:t>
      </w:r>
    </w:p>
    <w:p w:rsidR="00224A3D" w:rsidRPr="00224A3D" w:rsidRDefault="00224A3D" w:rsidP="00224A3D">
      <w:pPr>
        <w:spacing w:line="360" w:lineRule="auto"/>
        <w:ind w:firstLine="708"/>
        <w:jc w:val="both"/>
        <w:rPr>
          <w:rFonts w:ascii="Times New Roman" w:eastAsia="Times New Roman" w:hAnsi="Times New Roman" w:cs="Times New Roman"/>
          <w:color w:val="000000"/>
          <w:sz w:val="28"/>
          <w:szCs w:val="28"/>
          <w:lang w:eastAsia="ru-RU"/>
        </w:rPr>
      </w:pPr>
      <w:r w:rsidRPr="00224A3D">
        <w:rPr>
          <w:rFonts w:ascii="Times New Roman" w:eastAsia="Times New Roman" w:hAnsi="Times New Roman" w:cs="Times New Roman"/>
          <w:i/>
          <w:color w:val="000000"/>
          <w:sz w:val="28"/>
          <w:szCs w:val="28"/>
          <w:lang w:eastAsia="ru-RU"/>
        </w:rPr>
        <w:t>Практические занятия.</w:t>
      </w:r>
      <w:r w:rsidRPr="00224A3D">
        <w:rPr>
          <w:rFonts w:ascii="Times New Roman" w:eastAsia="Times New Roman" w:hAnsi="Times New Roman" w:cs="Times New Roman"/>
          <w:color w:val="000000"/>
          <w:sz w:val="28"/>
          <w:szCs w:val="28"/>
          <w:lang w:eastAsia="ru-RU"/>
        </w:rPr>
        <w:t xml:space="preserve"> Выявление педагогов и выпускников школы разных лет. Запись воспоминаний и рассказов педагогов и выпускников, выявление у них материалов по истории школы. Переписка с педагогами и выпускниками, живущими за пределами родного края. Переписка с государственными, муниципальными и ведомственными архивами. Ведение исторической хроники и летописи школы.</w:t>
      </w:r>
    </w:p>
    <w:p w:rsidR="00224A3D" w:rsidRPr="00224A3D" w:rsidRDefault="00224A3D" w:rsidP="00FB0474">
      <w:pPr>
        <w:pStyle w:val="a3"/>
        <w:numPr>
          <w:ilvl w:val="0"/>
          <w:numId w:val="119"/>
        </w:numPr>
        <w:spacing w:line="360" w:lineRule="auto"/>
        <w:jc w:val="both"/>
        <w:rPr>
          <w:rFonts w:ascii="Times New Roman" w:eastAsia="Times New Roman" w:hAnsi="Times New Roman" w:cs="Times New Roman"/>
          <w:b/>
          <w:color w:val="000000"/>
          <w:sz w:val="28"/>
          <w:szCs w:val="28"/>
          <w:lang w:eastAsia="ru-RU"/>
        </w:rPr>
      </w:pPr>
      <w:r w:rsidRPr="00224A3D">
        <w:rPr>
          <w:rFonts w:ascii="Times New Roman" w:eastAsia="Times New Roman" w:hAnsi="Times New Roman" w:cs="Times New Roman"/>
          <w:b/>
          <w:color w:val="000000"/>
          <w:sz w:val="28"/>
          <w:szCs w:val="28"/>
          <w:lang w:eastAsia="ru-RU"/>
        </w:rPr>
        <w:t>«Учителями славится Россия, ученики приносят славу ей».</w:t>
      </w:r>
    </w:p>
    <w:p w:rsidR="00224A3D" w:rsidRPr="00224A3D" w:rsidRDefault="00224A3D" w:rsidP="00224A3D">
      <w:pPr>
        <w:spacing w:line="360" w:lineRule="auto"/>
        <w:ind w:firstLine="708"/>
        <w:jc w:val="both"/>
        <w:rPr>
          <w:rFonts w:ascii="Times New Roman" w:eastAsia="Times New Roman" w:hAnsi="Times New Roman" w:cs="Times New Roman"/>
          <w:color w:val="000000"/>
          <w:sz w:val="28"/>
          <w:szCs w:val="28"/>
          <w:lang w:eastAsia="ru-RU"/>
        </w:rPr>
      </w:pPr>
      <w:r w:rsidRPr="00224A3D">
        <w:rPr>
          <w:rFonts w:ascii="Times New Roman" w:eastAsia="Times New Roman" w:hAnsi="Times New Roman" w:cs="Times New Roman"/>
          <w:color w:val="000000"/>
          <w:sz w:val="28"/>
          <w:szCs w:val="28"/>
          <w:lang w:eastAsia="ru-RU"/>
        </w:rPr>
        <w:t>Создание летописи школы. Сбор материала по событиям и тем мероприятиям, которые проходят в школе. Исследование событий прошедших лет. Запись воспоминаний выпускников и учителей. Создание и выпуск книг и брошюр по собранному материалу. Встречи. Экспедиции.</w:t>
      </w:r>
    </w:p>
    <w:p w:rsidR="00224A3D" w:rsidRPr="00224A3D" w:rsidRDefault="00224A3D" w:rsidP="00FB0474">
      <w:pPr>
        <w:pStyle w:val="a3"/>
        <w:numPr>
          <w:ilvl w:val="0"/>
          <w:numId w:val="119"/>
        </w:numPr>
        <w:spacing w:line="360" w:lineRule="auto"/>
        <w:jc w:val="both"/>
        <w:rPr>
          <w:rFonts w:ascii="Times New Roman" w:eastAsia="Times New Roman" w:hAnsi="Times New Roman" w:cs="Times New Roman"/>
          <w:b/>
          <w:color w:val="000000"/>
          <w:sz w:val="28"/>
          <w:szCs w:val="28"/>
          <w:lang w:eastAsia="ru-RU"/>
        </w:rPr>
      </w:pPr>
      <w:r w:rsidRPr="00224A3D">
        <w:rPr>
          <w:rFonts w:ascii="Times New Roman" w:eastAsia="Times New Roman" w:hAnsi="Times New Roman" w:cs="Times New Roman"/>
          <w:b/>
          <w:color w:val="000000"/>
          <w:sz w:val="28"/>
          <w:szCs w:val="28"/>
          <w:lang w:eastAsia="ru-RU"/>
        </w:rPr>
        <w:t xml:space="preserve">Календарь знаменательных дат в истории страны. </w:t>
      </w:r>
    </w:p>
    <w:p w:rsidR="00B671DE" w:rsidRDefault="00224A3D" w:rsidP="00224A3D">
      <w:pPr>
        <w:spacing w:line="360" w:lineRule="auto"/>
        <w:ind w:firstLine="708"/>
        <w:jc w:val="both"/>
        <w:rPr>
          <w:rFonts w:ascii="Times New Roman" w:eastAsia="Times New Roman" w:hAnsi="Times New Roman" w:cs="Times New Roman"/>
          <w:color w:val="000000"/>
          <w:sz w:val="28"/>
          <w:szCs w:val="28"/>
          <w:lang w:eastAsia="ru-RU"/>
        </w:rPr>
      </w:pPr>
      <w:r w:rsidRPr="00224A3D">
        <w:rPr>
          <w:rFonts w:ascii="Times New Roman" w:eastAsia="Times New Roman" w:hAnsi="Times New Roman" w:cs="Times New Roman"/>
          <w:color w:val="000000"/>
          <w:sz w:val="28"/>
          <w:szCs w:val="28"/>
          <w:lang w:eastAsia="ru-RU"/>
        </w:rPr>
        <w:t>Патриотические акции. Основные знаменательные даты в ист</w:t>
      </w:r>
      <w:r>
        <w:rPr>
          <w:rFonts w:ascii="Times New Roman" w:eastAsia="Times New Roman" w:hAnsi="Times New Roman" w:cs="Times New Roman"/>
          <w:color w:val="000000"/>
          <w:sz w:val="28"/>
          <w:szCs w:val="28"/>
          <w:lang w:eastAsia="ru-RU"/>
        </w:rPr>
        <w:t>ории страны. Дни воинской славы</w:t>
      </w:r>
      <w:r w:rsidRPr="00224A3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24A3D">
        <w:rPr>
          <w:rFonts w:ascii="Times New Roman" w:eastAsia="Times New Roman" w:hAnsi="Times New Roman" w:cs="Times New Roman"/>
          <w:color w:val="000000"/>
          <w:sz w:val="28"/>
          <w:szCs w:val="28"/>
          <w:lang w:eastAsia="ru-RU"/>
        </w:rPr>
        <w:t xml:space="preserve">День защитника Отечества, День Великой победы. День героя-земляка Г.А. Речкалова. Вывод советских войск из </w:t>
      </w:r>
      <w:r w:rsidRPr="00224A3D">
        <w:rPr>
          <w:rFonts w:ascii="Times New Roman" w:eastAsia="Times New Roman" w:hAnsi="Times New Roman" w:cs="Times New Roman"/>
          <w:color w:val="000000"/>
          <w:sz w:val="28"/>
          <w:szCs w:val="28"/>
          <w:lang w:eastAsia="ru-RU"/>
        </w:rPr>
        <w:lastRenderedPageBreak/>
        <w:t>Афганистана. Связь событий с историей нашего посёлка. Сбор материала по историческим событиям о  наших односельчанах. Участие в акциях «Бессмертный полк», «Вспомним всех поимённо».</w:t>
      </w:r>
    </w:p>
    <w:p w:rsidR="00B671DE" w:rsidRPr="00B671DE" w:rsidRDefault="00B671DE" w:rsidP="00FB0474">
      <w:pPr>
        <w:pStyle w:val="a3"/>
        <w:numPr>
          <w:ilvl w:val="0"/>
          <w:numId w:val="119"/>
        </w:numPr>
        <w:spacing w:line="360" w:lineRule="auto"/>
        <w:jc w:val="both"/>
        <w:rPr>
          <w:rFonts w:ascii="Times New Roman" w:eastAsia="Times New Roman" w:hAnsi="Times New Roman" w:cs="Times New Roman"/>
          <w:b/>
          <w:color w:val="000000"/>
          <w:sz w:val="28"/>
          <w:szCs w:val="28"/>
          <w:lang w:eastAsia="ru-RU"/>
        </w:rPr>
      </w:pPr>
      <w:r w:rsidRPr="00B671DE">
        <w:rPr>
          <w:rFonts w:ascii="Times New Roman" w:eastAsia="Times New Roman" w:hAnsi="Times New Roman" w:cs="Times New Roman"/>
          <w:b/>
          <w:color w:val="000000"/>
          <w:sz w:val="28"/>
          <w:szCs w:val="28"/>
          <w:lang w:eastAsia="ru-RU"/>
        </w:rPr>
        <w:t>Участие в научно-практической конференции.</w:t>
      </w:r>
    </w:p>
    <w:p w:rsidR="00B671DE" w:rsidRPr="00B671DE" w:rsidRDefault="00B671DE" w:rsidP="00B671DE">
      <w:pPr>
        <w:spacing w:line="360" w:lineRule="auto"/>
        <w:ind w:firstLine="708"/>
        <w:jc w:val="both"/>
        <w:rPr>
          <w:rFonts w:ascii="Times New Roman" w:eastAsia="Times New Roman" w:hAnsi="Times New Roman" w:cs="Times New Roman"/>
          <w:color w:val="000000"/>
          <w:sz w:val="28"/>
          <w:szCs w:val="28"/>
          <w:lang w:eastAsia="ru-RU"/>
        </w:rPr>
      </w:pPr>
      <w:r w:rsidRPr="00B671DE">
        <w:rPr>
          <w:rFonts w:ascii="Times New Roman" w:eastAsia="Times New Roman" w:hAnsi="Times New Roman" w:cs="Times New Roman"/>
          <w:color w:val="000000"/>
          <w:sz w:val="28"/>
          <w:szCs w:val="28"/>
          <w:lang w:eastAsia="ru-RU"/>
        </w:rPr>
        <w:t>Подготовка обучающихся к исследовательской работе. Выбор темы.  Определение цели и задач. Сбор материала.</w:t>
      </w:r>
    </w:p>
    <w:p w:rsidR="00B671DE" w:rsidRPr="00B671DE" w:rsidRDefault="00B671DE" w:rsidP="00B671DE">
      <w:pPr>
        <w:spacing w:line="360" w:lineRule="auto"/>
        <w:ind w:firstLine="708"/>
        <w:jc w:val="both"/>
        <w:rPr>
          <w:rFonts w:ascii="Times New Roman" w:eastAsia="Times New Roman" w:hAnsi="Times New Roman" w:cs="Times New Roman"/>
          <w:color w:val="000000"/>
          <w:sz w:val="28"/>
          <w:szCs w:val="28"/>
          <w:lang w:eastAsia="ru-RU"/>
        </w:rPr>
      </w:pPr>
      <w:r w:rsidRPr="00B671DE">
        <w:rPr>
          <w:rFonts w:ascii="Times New Roman" w:eastAsia="Times New Roman" w:hAnsi="Times New Roman" w:cs="Times New Roman"/>
          <w:color w:val="000000"/>
          <w:sz w:val="28"/>
          <w:szCs w:val="28"/>
          <w:lang w:eastAsia="ru-RU"/>
        </w:rPr>
        <w:t xml:space="preserve">Участие в районной краеведческой конференции. Сбор материала  согласно выбранным направлениям конференции.         </w:t>
      </w:r>
    </w:p>
    <w:p w:rsidR="00B671DE" w:rsidRPr="00B671DE" w:rsidRDefault="00B671DE" w:rsidP="00FB0474">
      <w:pPr>
        <w:pStyle w:val="a3"/>
        <w:numPr>
          <w:ilvl w:val="0"/>
          <w:numId w:val="119"/>
        </w:numPr>
        <w:spacing w:line="360" w:lineRule="auto"/>
        <w:jc w:val="both"/>
        <w:rPr>
          <w:rFonts w:ascii="Times New Roman" w:eastAsia="Times New Roman" w:hAnsi="Times New Roman" w:cs="Times New Roman"/>
          <w:b/>
          <w:color w:val="000000"/>
          <w:sz w:val="28"/>
          <w:szCs w:val="28"/>
          <w:lang w:eastAsia="ru-RU"/>
        </w:rPr>
      </w:pPr>
      <w:r w:rsidRPr="00B671DE">
        <w:rPr>
          <w:rFonts w:ascii="Times New Roman" w:eastAsia="Times New Roman" w:hAnsi="Times New Roman" w:cs="Times New Roman"/>
          <w:b/>
          <w:color w:val="000000"/>
          <w:sz w:val="28"/>
          <w:szCs w:val="28"/>
          <w:lang w:eastAsia="ru-RU"/>
        </w:rPr>
        <w:t xml:space="preserve">Экскурсионная работа в школьном музее. </w:t>
      </w:r>
    </w:p>
    <w:p w:rsidR="00AF72D3" w:rsidRPr="00B671DE" w:rsidRDefault="00B671DE" w:rsidP="00B671DE">
      <w:pPr>
        <w:spacing w:line="360" w:lineRule="auto"/>
        <w:ind w:firstLine="360"/>
        <w:jc w:val="both"/>
        <w:rPr>
          <w:rFonts w:ascii="Times New Roman" w:eastAsia="Times New Roman" w:hAnsi="Times New Roman" w:cs="Times New Roman"/>
          <w:b/>
          <w:color w:val="000000"/>
          <w:sz w:val="28"/>
          <w:szCs w:val="28"/>
          <w:lang w:eastAsia="ru-RU"/>
        </w:rPr>
      </w:pPr>
      <w:r w:rsidRPr="00B671DE">
        <w:rPr>
          <w:rFonts w:ascii="Times New Roman" w:eastAsia="Times New Roman" w:hAnsi="Times New Roman" w:cs="Times New Roman"/>
          <w:color w:val="000000"/>
          <w:sz w:val="28"/>
          <w:szCs w:val="28"/>
          <w:lang w:eastAsia="ru-RU"/>
        </w:rPr>
        <w:t>Организация школы юных экскурсоводов. Выбор тем экскурсий. Проведение экскурсий в музее. Конкурс «лучший экскурсовод». Заметки о своей работе в СМИ.</w:t>
      </w:r>
      <w:r w:rsidR="00AF72D3" w:rsidRPr="00B671DE">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AF72D3" w:rsidRPr="007472A8" w:rsidTr="00806FC7">
        <w:tc>
          <w:tcPr>
            <w:tcW w:w="4075" w:type="dxa"/>
            <w:hideMark/>
          </w:tcPr>
          <w:p w:rsidR="00AF72D3" w:rsidRPr="007472A8" w:rsidRDefault="00AF72D3" w:rsidP="00806FC7">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AF72D3" w:rsidRPr="007472A8" w:rsidRDefault="00AF72D3" w:rsidP="00AF72D3">
      <w:pPr>
        <w:tabs>
          <w:tab w:val="left" w:pos="851"/>
        </w:tabs>
        <w:spacing w:after="0"/>
        <w:ind w:firstLine="709"/>
        <w:jc w:val="both"/>
        <w:rPr>
          <w:rFonts w:ascii="Times New Roman" w:eastAsia="MS Mincho" w:hAnsi="Times New Roman" w:cs="Times New Roman"/>
          <w:color w:val="00B050"/>
          <w:sz w:val="28"/>
          <w:szCs w:val="28"/>
          <w:lang w:eastAsia="ja-JP"/>
        </w:rPr>
      </w:pPr>
    </w:p>
    <w:p w:rsidR="00AF72D3" w:rsidRPr="007472A8" w:rsidRDefault="00AF72D3" w:rsidP="00AF72D3">
      <w:pPr>
        <w:tabs>
          <w:tab w:val="left" w:pos="851"/>
        </w:tabs>
        <w:spacing w:after="0"/>
        <w:ind w:firstLine="709"/>
        <w:jc w:val="both"/>
        <w:rPr>
          <w:rFonts w:ascii="Times New Roman" w:eastAsia="Times New Roman" w:hAnsi="Times New Roman" w:cs="Times New Roman"/>
          <w:color w:val="00B050"/>
          <w:sz w:val="28"/>
          <w:szCs w:val="28"/>
          <w:lang w:eastAsia="ru-RU"/>
        </w:rPr>
      </w:pPr>
    </w:p>
    <w:p w:rsidR="00AF72D3" w:rsidRPr="007472A8" w:rsidRDefault="00AF72D3" w:rsidP="00AF72D3">
      <w:pPr>
        <w:tabs>
          <w:tab w:val="left" w:pos="851"/>
        </w:tabs>
        <w:spacing w:after="0"/>
        <w:ind w:firstLine="709"/>
        <w:jc w:val="both"/>
        <w:rPr>
          <w:rFonts w:ascii="Times New Roman" w:eastAsia="Times New Roman" w:hAnsi="Times New Roman" w:cs="Times New Roman"/>
          <w:color w:val="00B050"/>
          <w:sz w:val="28"/>
          <w:szCs w:val="28"/>
          <w:lang w:eastAsia="ru-RU"/>
        </w:rPr>
      </w:pPr>
    </w:p>
    <w:p w:rsidR="00AF72D3" w:rsidRPr="007472A8" w:rsidRDefault="00AF72D3" w:rsidP="00AF72D3">
      <w:pPr>
        <w:tabs>
          <w:tab w:val="left" w:pos="851"/>
        </w:tabs>
        <w:spacing w:after="0"/>
        <w:ind w:firstLine="709"/>
        <w:jc w:val="both"/>
        <w:rPr>
          <w:rFonts w:ascii="Times New Roman" w:eastAsia="Times New Roman" w:hAnsi="Times New Roman" w:cs="Times New Roman"/>
          <w:color w:val="00B050"/>
          <w:sz w:val="28"/>
          <w:szCs w:val="28"/>
          <w:lang w:eastAsia="ru-RU"/>
        </w:rPr>
      </w:pPr>
    </w:p>
    <w:p w:rsidR="00AF72D3" w:rsidRPr="007472A8" w:rsidRDefault="00AF72D3" w:rsidP="00AF72D3">
      <w:pPr>
        <w:tabs>
          <w:tab w:val="left" w:pos="851"/>
        </w:tabs>
        <w:spacing w:after="0"/>
        <w:ind w:firstLine="709"/>
        <w:jc w:val="both"/>
        <w:rPr>
          <w:rFonts w:ascii="Times New Roman" w:eastAsia="Times New Roman" w:hAnsi="Times New Roman" w:cs="Times New Roman"/>
          <w:color w:val="00B050"/>
          <w:sz w:val="28"/>
          <w:szCs w:val="28"/>
          <w:lang w:eastAsia="ru-RU"/>
        </w:rPr>
      </w:pPr>
    </w:p>
    <w:p w:rsidR="00AF72D3" w:rsidRPr="007472A8" w:rsidRDefault="00AF72D3" w:rsidP="00AF72D3">
      <w:pPr>
        <w:tabs>
          <w:tab w:val="left" w:pos="851"/>
        </w:tabs>
        <w:spacing w:after="0"/>
        <w:ind w:firstLine="709"/>
        <w:jc w:val="both"/>
        <w:rPr>
          <w:rFonts w:ascii="Times New Roman" w:eastAsia="Times New Roman" w:hAnsi="Times New Roman" w:cs="Times New Roman"/>
          <w:color w:val="00B050"/>
          <w:sz w:val="28"/>
          <w:szCs w:val="28"/>
          <w:lang w:eastAsia="ru-RU"/>
        </w:rPr>
      </w:pPr>
    </w:p>
    <w:p w:rsidR="00AF72D3" w:rsidRPr="007472A8" w:rsidRDefault="00AF72D3" w:rsidP="00AF72D3">
      <w:pPr>
        <w:tabs>
          <w:tab w:val="left" w:pos="851"/>
        </w:tabs>
        <w:spacing w:after="0"/>
        <w:ind w:firstLine="709"/>
        <w:jc w:val="both"/>
        <w:rPr>
          <w:rFonts w:ascii="Times New Roman" w:eastAsia="Times New Roman" w:hAnsi="Times New Roman" w:cs="Times New Roman"/>
          <w:color w:val="00B050"/>
          <w:sz w:val="28"/>
          <w:szCs w:val="28"/>
          <w:lang w:eastAsia="ru-RU"/>
        </w:rPr>
      </w:pPr>
    </w:p>
    <w:p w:rsidR="00AF72D3" w:rsidRPr="007472A8" w:rsidRDefault="00AF72D3" w:rsidP="00AF72D3">
      <w:pPr>
        <w:tabs>
          <w:tab w:val="left" w:pos="851"/>
        </w:tabs>
        <w:spacing w:after="0"/>
        <w:ind w:firstLine="709"/>
        <w:jc w:val="both"/>
        <w:rPr>
          <w:rFonts w:ascii="Times New Roman" w:eastAsia="Times New Roman" w:hAnsi="Times New Roman" w:cs="Times New Roman"/>
          <w:color w:val="00B050"/>
          <w:sz w:val="28"/>
          <w:szCs w:val="28"/>
          <w:lang w:eastAsia="ru-RU"/>
        </w:rPr>
      </w:pPr>
    </w:p>
    <w:p w:rsidR="00AF72D3" w:rsidRPr="007472A8" w:rsidRDefault="00AF72D3" w:rsidP="00AF72D3">
      <w:pPr>
        <w:tabs>
          <w:tab w:val="left" w:pos="851"/>
        </w:tabs>
        <w:spacing w:after="0"/>
        <w:ind w:firstLine="709"/>
        <w:jc w:val="both"/>
        <w:rPr>
          <w:rFonts w:ascii="Times New Roman" w:eastAsia="Times New Roman" w:hAnsi="Times New Roman" w:cs="Times New Roman"/>
          <w:color w:val="00B050"/>
          <w:sz w:val="28"/>
          <w:szCs w:val="28"/>
          <w:lang w:eastAsia="ru-RU"/>
        </w:rPr>
      </w:pPr>
    </w:p>
    <w:p w:rsidR="00AF72D3" w:rsidRPr="007472A8" w:rsidRDefault="00AF72D3" w:rsidP="00AF72D3">
      <w:pPr>
        <w:tabs>
          <w:tab w:val="left" w:pos="851"/>
        </w:tabs>
        <w:spacing w:after="0"/>
        <w:ind w:firstLine="709"/>
        <w:jc w:val="both"/>
        <w:rPr>
          <w:rFonts w:ascii="Times New Roman" w:eastAsia="Times New Roman" w:hAnsi="Times New Roman" w:cs="Times New Roman"/>
          <w:color w:val="00B050"/>
          <w:sz w:val="28"/>
          <w:szCs w:val="28"/>
          <w:lang w:eastAsia="ru-RU"/>
        </w:rPr>
      </w:pPr>
    </w:p>
    <w:p w:rsidR="00AF72D3" w:rsidRPr="007472A8" w:rsidRDefault="00AF72D3" w:rsidP="00AF72D3">
      <w:pPr>
        <w:tabs>
          <w:tab w:val="left" w:pos="851"/>
        </w:tabs>
        <w:spacing w:after="0"/>
        <w:ind w:firstLine="709"/>
        <w:jc w:val="both"/>
        <w:rPr>
          <w:rFonts w:ascii="Times New Roman" w:eastAsia="Times New Roman" w:hAnsi="Times New Roman" w:cs="Times New Roman"/>
          <w:color w:val="00B050"/>
          <w:sz w:val="28"/>
          <w:szCs w:val="28"/>
          <w:lang w:eastAsia="ru-RU"/>
        </w:rPr>
      </w:pPr>
    </w:p>
    <w:p w:rsidR="00AF72D3" w:rsidRPr="007472A8" w:rsidRDefault="00AF72D3" w:rsidP="00AF72D3">
      <w:pPr>
        <w:tabs>
          <w:tab w:val="left" w:pos="851"/>
        </w:tabs>
        <w:spacing w:after="0"/>
        <w:ind w:firstLine="709"/>
        <w:jc w:val="both"/>
        <w:rPr>
          <w:rFonts w:ascii="Times New Roman" w:eastAsia="Times New Roman" w:hAnsi="Times New Roman" w:cs="Times New Roman"/>
          <w:color w:val="00B050"/>
          <w:sz w:val="28"/>
          <w:szCs w:val="28"/>
          <w:lang w:eastAsia="ru-RU"/>
        </w:rPr>
      </w:pPr>
    </w:p>
    <w:p w:rsidR="00AF72D3" w:rsidRPr="007472A8" w:rsidRDefault="00AF72D3" w:rsidP="00AF72D3">
      <w:pPr>
        <w:tabs>
          <w:tab w:val="left" w:pos="851"/>
        </w:tabs>
        <w:spacing w:after="0"/>
        <w:ind w:firstLine="709"/>
        <w:jc w:val="both"/>
        <w:rPr>
          <w:rFonts w:ascii="Times New Roman" w:eastAsia="Times New Roman" w:hAnsi="Times New Roman" w:cs="Times New Roman"/>
          <w:color w:val="00B050"/>
          <w:sz w:val="28"/>
          <w:szCs w:val="28"/>
          <w:lang w:eastAsia="ru-RU"/>
        </w:rPr>
      </w:pPr>
    </w:p>
    <w:p w:rsidR="00AF72D3" w:rsidRPr="007472A8" w:rsidRDefault="00AF72D3" w:rsidP="00AF72D3">
      <w:pPr>
        <w:tabs>
          <w:tab w:val="left" w:pos="851"/>
        </w:tabs>
        <w:spacing w:after="0"/>
        <w:ind w:firstLine="709"/>
        <w:jc w:val="both"/>
        <w:rPr>
          <w:rFonts w:ascii="Times New Roman" w:eastAsia="Times New Roman" w:hAnsi="Times New Roman" w:cs="Times New Roman"/>
          <w:color w:val="00B050"/>
          <w:sz w:val="28"/>
          <w:szCs w:val="28"/>
          <w:lang w:eastAsia="ru-RU"/>
        </w:rPr>
      </w:pPr>
    </w:p>
    <w:p w:rsidR="00AF72D3" w:rsidRPr="007472A8" w:rsidRDefault="00AF72D3" w:rsidP="00AF72D3">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AF72D3" w:rsidRPr="007472A8" w:rsidRDefault="00AF72D3" w:rsidP="00AF72D3">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Поисковая-исследовательская работа</w:t>
      </w:r>
      <w:r w:rsidRPr="007472A8">
        <w:rPr>
          <w:rFonts w:ascii="Times New Roman" w:eastAsia="Times New Roman" w:hAnsi="Times New Roman" w:cs="Times New Roman"/>
          <w:b/>
          <w:color w:val="000000"/>
          <w:sz w:val="32"/>
          <w:szCs w:val="28"/>
          <w:lang w:eastAsia="ru-RU"/>
        </w:rPr>
        <w:t>»</w:t>
      </w:r>
    </w:p>
    <w:p w:rsidR="00AF72D3" w:rsidRPr="007472A8" w:rsidRDefault="00AF72D3" w:rsidP="00AF72D3">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AF72D3" w:rsidRPr="007472A8" w:rsidRDefault="00AF72D3" w:rsidP="00AF72D3">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Журавленок</w:t>
      </w:r>
      <w:r w:rsidRPr="007472A8">
        <w:rPr>
          <w:rFonts w:ascii="Times New Roman" w:eastAsia="Times New Roman" w:hAnsi="Times New Roman" w:cs="Times New Roman"/>
          <w:color w:val="000000"/>
          <w:sz w:val="28"/>
          <w:szCs w:val="28"/>
          <w:lang w:eastAsia="ru-RU"/>
        </w:rPr>
        <w:t>»,</w:t>
      </w:r>
    </w:p>
    <w:p w:rsidR="00AF72D3" w:rsidRDefault="00AF72D3" w:rsidP="00AF72D3">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Сапожникова С.Н.,</w:t>
      </w:r>
    </w:p>
    <w:p w:rsidR="00AF72D3" w:rsidRDefault="00AF72D3" w:rsidP="00AF72D3">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год обучения</w:t>
      </w:r>
      <w:r w:rsidRPr="007472A8">
        <w:rPr>
          <w:rFonts w:ascii="Times New Roman" w:eastAsia="Times New Roman" w:hAnsi="Times New Roman" w:cs="Times New Roman"/>
          <w:color w:val="000000"/>
          <w:sz w:val="28"/>
          <w:szCs w:val="28"/>
          <w:lang w:eastAsia="ru-RU"/>
        </w:rPr>
        <w:t>)</w:t>
      </w:r>
    </w:p>
    <w:p w:rsidR="00AF72D3" w:rsidRDefault="00AF72D3" w:rsidP="00AF72D3">
      <w:pPr>
        <w:jc w:val="both"/>
        <w:rPr>
          <w:rFonts w:ascii="Times New Roman" w:hAnsi="Times New Roman" w:cs="Times New Roman"/>
          <w:sz w:val="28"/>
          <w:szCs w:val="28"/>
        </w:rPr>
      </w:pPr>
    </w:p>
    <w:p w:rsidR="00AF72D3" w:rsidRDefault="00AF72D3" w:rsidP="00CA7704">
      <w:pPr>
        <w:spacing w:line="360" w:lineRule="auto"/>
        <w:ind w:firstLine="567"/>
        <w:jc w:val="both"/>
        <w:rPr>
          <w:rFonts w:ascii="Times New Roman" w:eastAsia="Times New Roman" w:hAnsi="Times New Roman" w:cs="Times New Roman"/>
          <w:color w:val="000000"/>
          <w:sz w:val="28"/>
          <w:szCs w:val="28"/>
          <w:lang w:eastAsia="ru-RU"/>
        </w:rPr>
      </w:pPr>
    </w:p>
    <w:p w:rsidR="00AF72D3" w:rsidRDefault="00AF72D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F72D3" w:rsidRPr="00C12E09" w:rsidRDefault="00AF72D3" w:rsidP="00AF72D3">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Pr>
          <w:rFonts w:ascii="Times New Roman" w:eastAsia="Times New Roman" w:hAnsi="Times New Roman" w:cs="Times New Roman"/>
          <w:color w:val="000000"/>
          <w:sz w:val="28"/>
          <w:szCs w:val="28"/>
          <w:lang w:eastAsia="ru-RU"/>
        </w:rPr>
        <w:t>дошкольного</w:t>
      </w:r>
      <w:r w:rsidRPr="00C12E09">
        <w:rPr>
          <w:rFonts w:ascii="Times New Roman" w:eastAsia="Times New Roman" w:hAnsi="Times New Roman" w:cs="Times New Roman"/>
          <w:color w:val="000000"/>
          <w:sz w:val="28"/>
          <w:szCs w:val="28"/>
          <w:lang w:eastAsia="ru-RU"/>
        </w:rPr>
        <w:t xml:space="preserve"> возраста с учетом особенностей их развития.  </w:t>
      </w:r>
    </w:p>
    <w:p w:rsidR="00AF72D3" w:rsidRPr="00C12E09" w:rsidRDefault="00AF72D3" w:rsidP="00AF72D3">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Pr>
          <w:rFonts w:ascii="Times New Roman" w:eastAsia="Times New Roman" w:hAnsi="Times New Roman" w:cs="Times New Roman"/>
          <w:color w:val="000000"/>
          <w:sz w:val="28"/>
          <w:szCs w:val="28"/>
          <w:lang w:eastAsia="ru-RU"/>
        </w:rPr>
        <w:t>15</w:t>
      </w:r>
      <w:r w:rsidRPr="00C12E09">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ов</w:t>
      </w:r>
      <w:r w:rsidRPr="00C12E09">
        <w:rPr>
          <w:rFonts w:ascii="Times New Roman" w:eastAsia="Times New Roman" w:hAnsi="Times New Roman" w:cs="Times New Roman"/>
          <w:color w:val="000000"/>
          <w:sz w:val="28"/>
          <w:szCs w:val="28"/>
          <w:lang w:eastAsia="ru-RU"/>
        </w:rPr>
        <w:t xml:space="preserve"> (в том числе, теоретические занятия – </w:t>
      </w:r>
      <w:r>
        <w:rPr>
          <w:rFonts w:ascii="Times New Roman" w:eastAsia="Times New Roman" w:hAnsi="Times New Roman" w:cs="Times New Roman"/>
          <w:color w:val="000000"/>
          <w:sz w:val="28"/>
          <w:szCs w:val="28"/>
          <w:lang w:eastAsia="ru-RU"/>
        </w:rPr>
        <w:t>5</w:t>
      </w:r>
      <w:r w:rsidRPr="00C12E09">
        <w:rPr>
          <w:rFonts w:ascii="Times New Roman" w:eastAsia="Times New Roman" w:hAnsi="Times New Roman" w:cs="Times New Roman"/>
          <w:color w:val="000000"/>
          <w:sz w:val="28"/>
          <w:szCs w:val="28"/>
          <w:lang w:eastAsia="ru-RU"/>
        </w:rPr>
        <w:t xml:space="preserve">, практические занятия – </w:t>
      </w:r>
      <w:r>
        <w:rPr>
          <w:rFonts w:ascii="Times New Roman" w:eastAsia="Times New Roman" w:hAnsi="Times New Roman" w:cs="Times New Roman"/>
          <w:color w:val="000000"/>
          <w:sz w:val="28"/>
          <w:szCs w:val="28"/>
          <w:lang w:eastAsia="ru-RU"/>
        </w:rPr>
        <w:t>10</w:t>
      </w:r>
      <w:r w:rsidRPr="00C12E09">
        <w:rPr>
          <w:rFonts w:ascii="Times New Roman" w:eastAsia="Times New Roman" w:hAnsi="Times New Roman" w:cs="Times New Roman"/>
          <w:color w:val="000000"/>
          <w:sz w:val="28"/>
          <w:szCs w:val="28"/>
          <w:lang w:eastAsia="ru-RU"/>
        </w:rPr>
        <w:t>).</w:t>
      </w:r>
    </w:p>
    <w:p w:rsidR="0059516B" w:rsidRDefault="00AF72D3" w:rsidP="00AF72D3">
      <w:pPr>
        <w:spacing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AF72D3" w:rsidRPr="00AF72D3" w:rsidRDefault="00AF72D3" w:rsidP="00FB0474">
      <w:pPr>
        <w:pStyle w:val="a3"/>
        <w:numPr>
          <w:ilvl w:val="0"/>
          <w:numId w:val="82"/>
        </w:numPr>
        <w:jc w:val="center"/>
        <w:rPr>
          <w:rFonts w:ascii="Times New Roman" w:eastAsia="Times New Roman" w:hAnsi="Times New Roman" w:cs="Times New Roman"/>
          <w:b/>
          <w:color w:val="000000"/>
          <w:sz w:val="28"/>
          <w:szCs w:val="28"/>
          <w:lang w:eastAsia="ru-RU"/>
        </w:rPr>
      </w:pPr>
      <w:r w:rsidRPr="00AF72D3">
        <w:rPr>
          <w:rFonts w:ascii="Times New Roman" w:eastAsia="Times New Roman" w:hAnsi="Times New Roman" w:cs="Times New Roman"/>
          <w:b/>
          <w:color w:val="000000"/>
          <w:sz w:val="28"/>
          <w:szCs w:val="28"/>
          <w:lang w:eastAsia="ru-RU"/>
        </w:rPr>
        <w:t>Учебно-тематическое планирование по курсу</w:t>
      </w:r>
    </w:p>
    <w:p w:rsidR="00AF72D3" w:rsidRDefault="00AF72D3" w:rsidP="00AF72D3">
      <w:pPr>
        <w:jc w:val="center"/>
        <w:rPr>
          <w:rFonts w:ascii="Times New Roman" w:eastAsia="Times New Roman" w:hAnsi="Times New Roman" w:cs="Times New Roman"/>
          <w:b/>
          <w:color w:val="000000"/>
          <w:sz w:val="28"/>
          <w:szCs w:val="28"/>
          <w:lang w:eastAsia="ru-RU"/>
        </w:rPr>
      </w:pPr>
      <w:r w:rsidRPr="00AF72D3">
        <w:rPr>
          <w:rFonts w:ascii="Times New Roman" w:eastAsia="Times New Roman" w:hAnsi="Times New Roman" w:cs="Times New Roman"/>
          <w:b/>
          <w:color w:val="000000"/>
          <w:sz w:val="28"/>
          <w:szCs w:val="28"/>
          <w:lang w:eastAsia="ru-RU"/>
        </w:rPr>
        <w:t>«Поисково-исследовательская работа» 3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431"/>
        <w:gridCol w:w="2268"/>
      </w:tblGrid>
      <w:tr w:rsidR="00AF72D3" w:rsidRPr="00755336" w:rsidTr="00AF72D3">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AF72D3">
              <w:rPr>
                <w:rFonts w:ascii="Times New Roman" w:eastAsia="Times New Roman" w:hAnsi="Times New Roman" w:cs="Times New Roman"/>
                <w:b/>
                <w:color w:val="000000"/>
                <w:sz w:val="28"/>
                <w:szCs w:val="28"/>
                <w:lang w:eastAsia="ru-RU"/>
              </w:rPr>
              <w:t>№</w:t>
            </w:r>
          </w:p>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AF72D3">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72D3">
              <w:rPr>
                <w:rFonts w:ascii="Times New Roman" w:eastAsia="Times New Roman" w:hAnsi="Times New Roman" w:cs="Times New Roman"/>
                <w:b/>
                <w:color w:val="000000"/>
                <w:sz w:val="28"/>
                <w:szCs w:val="28"/>
                <w:lang w:eastAsia="ru-RU"/>
              </w:rPr>
              <w:t>Тема</w:t>
            </w:r>
          </w:p>
        </w:tc>
        <w:tc>
          <w:tcPr>
            <w:tcW w:w="3771" w:type="dxa"/>
            <w:gridSpan w:val="3"/>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F72D3">
              <w:rPr>
                <w:rFonts w:ascii="Times New Roman" w:eastAsia="Times New Roman" w:hAnsi="Times New Roman" w:cs="Times New Roman"/>
                <w:b/>
                <w:sz w:val="28"/>
                <w:szCs w:val="28"/>
                <w:lang w:eastAsia="ru-RU"/>
              </w:rPr>
              <w:t>Количество часов</w:t>
            </w:r>
          </w:p>
        </w:tc>
        <w:tc>
          <w:tcPr>
            <w:tcW w:w="2268" w:type="dxa"/>
            <w:vMerge w:val="restart"/>
            <w:tcBorders>
              <w:top w:val="single" w:sz="6" w:space="0" w:color="auto"/>
              <w:left w:val="single" w:sz="6" w:space="0" w:color="auto"/>
              <w:right w:val="single" w:sz="6" w:space="0" w:color="auto"/>
            </w:tcBorders>
            <w:shd w:val="clear" w:color="auto" w:fill="FFFFFF"/>
          </w:tcPr>
          <w:p w:rsidR="00AF72D3" w:rsidRPr="00AF72D3" w:rsidRDefault="00AF72D3" w:rsidP="00806FC7">
            <w:pPr>
              <w:spacing w:after="0" w:line="240" w:lineRule="auto"/>
              <w:jc w:val="center"/>
              <w:rPr>
                <w:rFonts w:ascii="Times New Roman" w:eastAsia="Times New Roman" w:hAnsi="Times New Roman" w:cs="Times New Roman"/>
                <w:b/>
                <w:sz w:val="28"/>
                <w:szCs w:val="28"/>
                <w:lang w:eastAsia="ru-RU"/>
              </w:rPr>
            </w:pPr>
            <w:r w:rsidRPr="00AF72D3">
              <w:rPr>
                <w:rFonts w:ascii="Times New Roman" w:eastAsia="Times New Roman" w:hAnsi="Times New Roman" w:cs="Times New Roman"/>
                <w:b/>
                <w:sz w:val="28"/>
                <w:szCs w:val="28"/>
                <w:lang w:eastAsia="ru-RU"/>
              </w:rPr>
              <w:t>Формы контроля</w:t>
            </w:r>
          </w:p>
        </w:tc>
      </w:tr>
      <w:tr w:rsidR="00AF72D3" w:rsidRPr="00755336" w:rsidTr="00AF72D3">
        <w:trPr>
          <w:trHeight w:val="336"/>
        </w:trPr>
        <w:tc>
          <w:tcPr>
            <w:tcW w:w="600" w:type="dxa"/>
            <w:vMerge/>
            <w:tcBorders>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F72D3">
              <w:rPr>
                <w:rFonts w:ascii="Times New Roman" w:eastAsia="Times New Roman" w:hAnsi="Times New Roman" w:cs="Times New Roman"/>
                <w:b/>
                <w:color w:val="000000"/>
                <w:sz w:val="28"/>
                <w:szCs w:val="28"/>
                <w:lang w:eastAsia="ru-RU"/>
              </w:rPr>
              <w:t>Всего</w:t>
            </w:r>
          </w:p>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pacing w:after="0" w:line="240" w:lineRule="auto"/>
              <w:jc w:val="center"/>
              <w:rPr>
                <w:rFonts w:ascii="Times New Roman" w:eastAsia="Times New Roman" w:hAnsi="Times New Roman" w:cs="Times New Roman"/>
                <w:b/>
                <w:sz w:val="28"/>
                <w:szCs w:val="28"/>
                <w:lang w:eastAsia="ru-RU"/>
              </w:rPr>
            </w:pPr>
            <w:r w:rsidRPr="00AF72D3">
              <w:rPr>
                <w:rFonts w:ascii="Times New Roman" w:eastAsia="Times New Roman" w:hAnsi="Times New Roman" w:cs="Times New Roman"/>
                <w:b/>
                <w:sz w:val="28"/>
                <w:szCs w:val="28"/>
                <w:lang w:eastAsia="ru-RU"/>
              </w:rPr>
              <w:t>теория</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F72D3">
              <w:rPr>
                <w:rFonts w:ascii="Times New Roman" w:eastAsia="Times New Roman" w:hAnsi="Times New Roman" w:cs="Times New Roman"/>
                <w:b/>
                <w:sz w:val="28"/>
                <w:szCs w:val="28"/>
                <w:lang w:eastAsia="ru-RU"/>
              </w:rPr>
              <w:t>практика</w:t>
            </w:r>
          </w:p>
        </w:tc>
        <w:tc>
          <w:tcPr>
            <w:tcW w:w="2268" w:type="dxa"/>
            <w:vMerge/>
            <w:tcBorders>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AF72D3" w:rsidRPr="00755336" w:rsidTr="00AF72D3">
        <w:trPr>
          <w:trHeight w:val="523"/>
        </w:trPr>
        <w:tc>
          <w:tcPr>
            <w:tcW w:w="60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color w:val="000000"/>
                <w:sz w:val="28"/>
                <w:szCs w:val="28"/>
                <w:lang w:eastAsia="ru-RU"/>
              </w:rPr>
              <w:t>1.</w:t>
            </w:r>
          </w:p>
        </w:tc>
        <w:tc>
          <w:tcPr>
            <w:tcW w:w="300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sz w:val="28"/>
                <w:szCs w:val="28"/>
                <w:lang w:eastAsia="ru-RU"/>
              </w:rPr>
              <w:t>История малой Родины</w:t>
            </w:r>
          </w:p>
        </w:tc>
        <w:tc>
          <w:tcPr>
            <w:tcW w:w="108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5</w:t>
            </w:r>
          </w:p>
        </w:tc>
        <w:tc>
          <w:tcPr>
            <w:tcW w:w="126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31"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w:t>
            </w:r>
          </w:p>
        </w:tc>
        <w:tc>
          <w:tcPr>
            <w:tcW w:w="2268"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sz w:val="28"/>
                <w:szCs w:val="28"/>
                <w:lang w:eastAsia="ru-RU"/>
              </w:rPr>
              <w:t xml:space="preserve">Беседы, экскурсии </w:t>
            </w:r>
          </w:p>
        </w:tc>
      </w:tr>
      <w:tr w:rsidR="00AF72D3" w:rsidRPr="00755336" w:rsidTr="00AF72D3">
        <w:trPr>
          <w:trHeight w:val="523"/>
        </w:trPr>
        <w:tc>
          <w:tcPr>
            <w:tcW w:w="60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2.</w:t>
            </w:r>
          </w:p>
        </w:tc>
        <w:tc>
          <w:tcPr>
            <w:tcW w:w="300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sz w:val="28"/>
                <w:szCs w:val="28"/>
                <w:lang w:eastAsia="ru-RU"/>
              </w:rPr>
              <w:t>Военная слава земляков</w:t>
            </w:r>
          </w:p>
        </w:tc>
        <w:tc>
          <w:tcPr>
            <w:tcW w:w="108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26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31"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w:t>
            </w:r>
          </w:p>
        </w:tc>
        <w:tc>
          <w:tcPr>
            <w:tcW w:w="2268"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color w:val="000000"/>
                <w:sz w:val="28"/>
                <w:szCs w:val="28"/>
                <w:lang w:eastAsia="ru-RU"/>
              </w:rPr>
              <w:t xml:space="preserve">Праздники </w:t>
            </w:r>
          </w:p>
        </w:tc>
      </w:tr>
      <w:tr w:rsidR="00AF72D3" w:rsidRPr="00755336" w:rsidTr="00AF72D3">
        <w:trPr>
          <w:trHeight w:val="523"/>
        </w:trPr>
        <w:tc>
          <w:tcPr>
            <w:tcW w:w="60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color w:val="000000"/>
                <w:sz w:val="28"/>
                <w:szCs w:val="28"/>
                <w:lang w:eastAsia="ru-RU"/>
              </w:rPr>
              <w:t>3.</w:t>
            </w:r>
          </w:p>
        </w:tc>
        <w:tc>
          <w:tcPr>
            <w:tcW w:w="300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color w:val="000000"/>
                <w:sz w:val="28"/>
                <w:szCs w:val="28"/>
                <w:lang w:eastAsia="ru-RU"/>
              </w:rPr>
              <w:t>Историко-культурные памятники</w:t>
            </w:r>
          </w:p>
        </w:tc>
        <w:tc>
          <w:tcPr>
            <w:tcW w:w="108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w:t>
            </w:r>
          </w:p>
        </w:tc>
        <w:tc>
          <w:tcPr>
            <w:tcW w:w="126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sz w:val="28"/>
                <w:szCs w:val="28"/>
                <w:lang w:eastAsia="ru-RU"/>
              </w:rPr>
              <w:t>1</w:t>
            </w:r>
          </w:p>
        </w:tc>
        <w:tc>
          <w:tcPr>
            <w:tcW w:w="1431"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268"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Посещение</w:t>
            </w:r>
          </w:p>
        </w:tc>
      </w:tr>
      <w:tr w:rsidR="00AF72D3" w:rsidRPr="00755336" w:rsidTr="00AF72D3">
        <w:trPr>
          <w:trHeight w:val="523"/>
        </w:trPr>
        <w:tc>
          <w:tcPr>
            <w:tcW w:w="60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1"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268" w:type="dxa"/>
            <w:tcBorders>
              <w:top w:val="single" w:sz="6" w:space="0" w:color="auto"/>
              <w:left w:val="single" w:sz="6" w:space="0" w:color="auto"/>
              <w:bottom w:val="nil"/>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AF72D3" w:rsidRPr="00755336" w:rsidTr="00AF72D3">
        <w:trPr>
          <w:trHeight w:val="264"/>
        </w:trPr>
        <w:tc>
          <w:tcPr>
            <w:tcW w:w="600"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4.</w:t>
            </w:r>
          </w:p>
        </w:tc>
        <w:tc>
          <w:tcPr>
            <w:tcW w:w="3000"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AF72D3">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F72D3">
              <w:rPr>
                <w:rFonts w:ascii="Times New Roman" w:eastAsia="Times New Roman" w:hAnsi="Times New Roman" w:cs="Times New Roman"/>
                <w:color w:val="000000"/>
                <w:sz w:val="28"/>
                <w:szCs w:val="28"/>
                <w:lang w:eastAsia="ru-RU"/>
              </w:rPr>
              <w:t xml:space="preserve">Литературные источники </w:t>
            </w:r>
          </w:p>
        </w:tc>
        <w:tc>
          <w:tcPr>
            <w:tcW w:w="1080"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0"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31"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268"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Собеседование</w:t>
            </w:r>
          </w:p>
        </w:tc>
      </w:tr>
      <w:tr w:rsidR="00AF72D3" w:rsidRPr="00755336" w:rsidTr="00AF72D3">
        <w:trPr>
          <w:trHeight w:val="264"/>
        </w:trPr>
        <w:tc>
          <w:tcPr>
            <w:tcW w:w="600"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5.</w:t>
            </w:r>
          </w:p>
        </w:tc>
        <w:tc>
          <w:tcPr>
            <w:tcW w:w="3000"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F72D3">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0"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431"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2</w:t>
            </w:r>
          </w:p>
        </w:tc>
        <w:tc>
          <w:tcPr>
            <w:tcW w:w="2268" w:type="dxa"/>
            <w:tcBorders>
              <w:top w:val="nil"/>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F72D3">
              <w:rPr>
                <w:rFonts w:ascii="Times New Roman" w:eastAsia="Times New Roman" w:hAnsi="Times New Roman" w:cs="Times New Roman"/>
                <w:sz w:val="28"/>
                <w:szCs w:val="28"/>
                <w:lang w:eastAsia="ru-RU"/>
              </w:rPr>
              <w:t>Оценка качества работы</w:t>
            </w:r>
          </w:p>
        </w:tc>
      </w:tr>
      <w:tr w:rsidR="00AF72D3" w:rsidRPr="00755336" w:rsidTr="00AF72D3">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F72D3">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F72D3" w:rsidRPr="00AF72D3" w:rsidRDefault="00AF72D3"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AF72D3" w:rsidRDefault="00AF72D3" w:rsidP="00AF72D3">
      <w:pPr>
        <w:jc w:val="both"/>
        <w:rPr>
          <w:rFonts w:ascii="Times New Roman" w:eastAsia="Times New Roman" w:hAnsi="Times New Roman" w:cs="Times New Roman"/>
          <w:color w:val="000000"/>
          <w:sz w:val="28"/>
          <w:szCs w:val="28"/>
          <w:lang w:eastAsia="ru-RU"/>
        </w:rPr>
      </w:pPr>
    </w:p>
    <w:p w:rsidR="00AF72D3" w:rsidRDefault="00AF72D3" w:rsidP="00FB0474">
      <w:pPr>
        <w:pStyle w:val="a3"/>
        <w:numPr>
          <w:ilvl w:val="0"/>
          <w:numId w:val="82"/>
        </w:numPr>
        <w:spacing w:line="360" w:lineRule="auto"/>
        <w:jc w:val="center"/>
        <w:rPr>
          <w:rFonts w:ascii="Times New Roman" w:eastAsia="Times New Roman" w:hAnsi="Times New Roman" w:cs="Times New Roman"/>
          <w:b/>
          <w:color w:val="000000"/>
          <w:sz w:val="28"/>
          <w:szCs w:val="28"/>
          <w:lang w:eastAsia="ru-RU"/>
        </w:rPr>
      </w:pPr>
      <w:r w:rsidRPr="00AF72D3">
        <w:rPr>
          <w:rFonts w:ascii="Times New Roman" w:eastAsia="Times New Roman" w:hAnsi="Times New Roman" w:cs="Times New Roman"/>
          <w:b/>
          <w:color w:val="000000"/>
          <w:sz w:val="28"/>
          <w:szCs w:val="28"/>
          <w:lang w:eastAsia="ru-RU"/>
        </w:rPr>
        <w:t>Содержание программы</w:t>
      </w:r>
    </w:p>
    <w:p w:rsidR="00AF72D3" w:rsidRPr="00AF72D3" w:rsidRDefault="00AF72D3" w:rsidP="00FB0474">
      <w:pPr>
        <w:pStyle w:val="a3"/>
        <w:numPr>
          <w:ilvl w:val="0"/>
          <w:numId w:val="83"/>
        </w:numPr>
        <w:spacing w:line="360" w:lineRule="auto"/>
        <w:jc w:val="both"/>
        <w:rPr>
          <w:rFonts w:ascii="Times New Roman" w:hAnsi="Times New Roman" w:cs="Times New Roman"/>
          <w:b/>
          <w:sz w:val="28"/>
          <w:szCs w:val="28"/>
        </w:rPr>
      </w:pPr>
      <w:r w:rsidRPr="00AF72D3">
        <w:rPr>
          <w:rFonts w:ascii="Times New Roman" w:hAnsi="Times New Roman" w:cs="Times New Roman"/>
          <w:b/>
          <w:sz w:val="28"/>
          <w:szCs w:val="28"/>
        </w:rPr>
        <w:t>История малой Родины</w:t>
      </w:r>
      <w:r>
        <w:rPr>
          <w:rFonts w:ascii="Times New Roman" w:hAnsi="Times New Roman" w:cs="Times New Roman"/>
          <w:b/>
          <w:sz w:val="28"/>
          <w:szCs w:val="28"/>
        </w:rPr>
        <w:t>.</w:t>
      </w:r>
    </w:p>
    <w:p w:rsidR="00AF72D3" w:rsidRPr="00755336" w:rsidRDefault="00AF72D3" w:rsidP="00AF72D3">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Pr>
          <w:rFonts w:ascii="Times New Roman" w:hAnsi="Times New Roman" w:cs="Times New Roman"/>
          <w:sz w:val="28"/>
          <w:szCs w:val="28"/>
        </w:rPr>
        <w:t xml:space="preserve"> История</w:t>
      </w:r>
      <w:r w:rsidRPr="00755336">
        <w:rPr>
          <w:rFonts w:ascii="Times New Roman" w:hAnsi="Times New Roman" w:cs="Times New Roman"/>
          <w:sz w:val="28"/>
          <w:szCs w:val="28"/>
        </w:rPr>
        <w:t xml:space="preserve"> заселения родного края. Уникальные особенности природы, истории и культуры родного края.</w:t>
      </w:r>
    </w:p>
    <w:p w:rsidR="00AF72D3" w:rsidRPr="00755336" w:rsidRDefault="00AF72D3" w:rsidP="00AF72D3">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Экскурсия по достопримечательным объектам природы, истории и культуры родного края.</w:t>
      </w:r>
    </w:p>
    <w:p w:rsidR="00AF72D3" w:rsidRPr="00AF72D3" w:rsidRDefault="00AF72D3" w:rsidP="00FB0474">
      <w:pPr>
        <w:pStyle w:val="a3"/>
        <w:numPr>
          <w:ilvl w:val="0"/>
          <w:numId w:val="83"/>
        </w:numPr>
        <w:spacing w:line="360" w:lineRule="auto"/>
        <w:jc w:val="both"/>
        <w:rPr>
          <w:rFonts w:ascii="Times New Roman" w:hAnsi="Times New Roman" w:cs="Times New Roman"/>
          <w:b/>
          <w:sz w:val="28"/>
          <w:szCs w:val="28"/>
        </w:rPr>
      </w:pPr>
      <w:r w:rsidRPr="00AF72D3">
        <w:rPr>
          <w:rFonts w:ascii="Times New Roman" w:hAnsi="Times New Roman" w:cs="Times New Roman"/>
          <w:b/>
          <w:sz w:val="28"/>
          <w:szCs w:val="28"/>
        </w:rPr>
        <w:t>Военная слава земляков</w:t>
      </w:r>
      <w:r>
        <w:rPr>
          <w:rFonts w:ascii="Times New Roman" w:hAnsi="Times New Roman" w:cs="Times New Roman"/>
          <w:b/>
          <w:sz w:val="28"/>
          <w:szCs w:val="28"/>
        </w:rPr>
        <w:t>.</w:t>
      </w:r>
    </w:p>
    <w:p w:rsidR="00AF72D3" w:rsidRPr="00755336" w:rsidRDefault="00AF72D3" w:rsidP="00AF72D3">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lastRenderedPageBreak/>
        <w:t>Теоретическая часть.</w:t>
      </w:r>
      <w:r>
        <w:rPr>
          <w:rFonts w:ascii="Times New Roman" w:hAnsi="Times New Roman" w:cs="Times New Roman"/>
          <w:sz w:val="28"/>
          <w:szCs w:val="28"/>
        </w:rPr>
        <w:t xml:space="preserve"> </w:t>
      </w:r>
      <w:r w:rsidRPr="00755336">
        <w:rPr>
          <w:rFonts w:ascii="Times New Roman" w:hAnsi="Times New Roman" w:cs="Times New Roman"/>
          <w:sz w:val="28"/>
          <w:szCs w:val="28"/>
        </w:rPr>
        <w:t>Жители родного края – участники ВОВ и других военных действий. Выпускники школы в рядах Вооруженных Сил России. Военные реликвии семьи. Служба в армии - почетная обязанность гражданина России.</w:t>
      </w:r>
    </w:p>
    <w:p w:rsidR="00AF72D3" w:rsidRPr="00755336" w:rsidRDefault="00AF72D3" w:rsidP="00AF72D3">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w:t>
      </w:r>
      <w:r>
        <w:rPr>
          <w:rFonts w:ascii="Times New Roman" w:hAnsi="Times New Roman" w:cs="Times New Roman"/>
          <w:sz w:val="28"/>
          <w:szCs w:val="28"/>
        </w:rPr>
        <w:t>Проведение экскурсий в музей, подготовка</w:t>
      </w:r>
      <w:r w:rsidRPr="00755336">
        <w:rPr>
          <w:rFonts w:ascii="Times New Roman" w:hAnsi="Times New Roman" w:cs="Times New Roman"/>
          <w:sz w:val="28"/>
          <w:szCs w:val="28"/>
        </w:rPr>
        <w:t xml:space="preserve"> и проведение мероприятий в музее. Сбор информации у родственников и знакомых. Книга Памяти школы.</w:t>
      </w:r>
    </w:p>
    <w:p w:rsidR="00AF72D3" w:rsidRPr="00755336" w:rsidRDefault="00AF72D3" w:rsidP="00FB0474">
      <w:pPr>
        <w:pStyle w:val="a3"/>
        <w:numPr>
          <w:ilvl w:val="0"/>
          <w:numId w:val="83"/>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Историко-культурные памятники</w:t>
      </w:r>
      <w:r>
        <w:rPr>
          <w:rFonts w:ascii="Times New Roman" w:hAnsi="Times New Roman" w:cs="Times New Roman"/>
          <w:b/>
          <w:sz w:val="28"/>
          <w:szCs w:val="28"/>
        </w:rPr>
        <w:t>.</w:t>
      </w:r>
    </w:p>
    <w:p w:rsidR="00AF72D3" w:rsidRPr="00755336" w:rsidRDefault="00AF72D3" w:rsidP="00AF72D3">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История города</w:t>
      </w:r>
      <w:r>
        <w:rPr>
          <w:rFonts w:ascii="Times New Roman" w:hAnsi="Times New Roman" w:cs="Times New Roman"/>
          <w:sz w:val="28"/>
          <w:szCs w:val="28"/>
        </w:rPr>
        <w:t xml:space="preserve"> Ирбита</w:t>
      </w:r>
      <w:r w:rsidRPr="00755336">
        <w:rPr>
          <w:rFonts w:ascii="Times New Roman" w:hAnsi="Times New Roman" w:cs="Times New Roman"/>
          <w:sz w:val="28"/>
          <w:szCs w:val="28"/>
        </w:rPr>
        <w:t xml:space="preserve">. Памятники истории и культуры. </w:t>
      </w:r>
      <w:r>
        <w:rPr>
          <w:rFonts w:ascii="Times New Roman" w:hAnsi="Times New Roman" w:cs="Times New Roman"/>
          <w:sz w:val="28"/>
          <w:szCs w:val="28"/>
        </w:rPr>
        <w:t>Экскурсии к памятным</w:t>
      </w:r>
      <w:r w:rsidRPr="00755336">
        <w:rPr>
          <w:rFonts w:ascii="Times New Roman" w:hAnsi="Times New Roman" w:cs="Times New Roman"/>
          <w:sz w:val="28"/>
          <w:szCs w:val="28"/>
        </w:rPr>
        <w:t xml:space="preserve"> мест</w:t>
      </w:r>
      <w:r>
        <w:rPr>
          <w:rFonts w:ascii="Times New Roman" w:hAnsi="Times New Roman" w:cs="Times New Roman"/>
          <w:sz w:val="28"/>
          <w:szCs w:val="28"/>
        </w:rPr>
        <w:t>ам д. Бердюгина.</w:t>
      </w:r>
    </w:p>
    <w:p w:rsidR="00AF72D3" w:rsidRDefault="00AF72D3" w:rsidP="00AF72D3">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 xml:space="preserve">Практическая часть. </w:t>
      </w:r>
      <w:r w:rsidRPr="00755336">
        <w:rPr>
          <w:rFonts w:ascii="Times New Roman" w:hAnsi="Times New Roman" w:cs="Times New Roman"/>
          <w:sz w:val="28"/>
          <w:szCs w:val="28"/>
        </w:rPr>
        <w:t xml:space="preserve"> Посещ</w:t>
      </w:r>
      <w:r>
        <w:rPr>
          <w:rFonts w:ascii="Times New Roman" w:hAnsi="Times New Roman" w:cs="Times New Roman"/>
          <w:sz w:val="28"/>
          <w:szCs w:val="28"/>
        </w:rPr>
        <w:t>ение музея Бердюгинской школы</w:t>
      </w:r>
      <w:r w:rsidRPr="00755336">
        <w:rPr>
          <w:rFonts w:ascii="Times New Roman" w:hAnsi="Times New Roman" w:cs="Times New Roman"/>
          <w:sz w:val="28"/>
          <w:szCs w:val="28"/>
        </w:rPr>
        <w:t xml:space="preserve">. </w:t>
      </w:r>
    </w:p>
    <w:p w:rsidR="00AF72D3" w:rsidRPr="00AF72D3" w:rsidRDefault="00AF72D3" w:rsidP="00FB0474">
      <w:pPr>
        <w:pStyle w:val="a3"/>
        <w:numPr>
          <w:ilvl w:val="0"/>
          <w:numId w:val="83"/>
        </w:numPr>
        <w:spacing w:line="360" w:lineRule="auto"/>
        <w:jc w:val="both"/>
        <w:rPr>
          <w:rFonts w:ascii="Times New Roman" w:hAnsi="Times New Roman" w:cs="Times New Roman"/>
          <w:b/>
          <w:sz w:val="28"/>
          <w:szCs w:val="28"/>
        </w:rPr>
      </w:pPr>
      <w:r w:rsidRPr="00AF72D3">
        <w:rPr>
          <w:rFonts w:ascii="Times New Roman" w:hAnsi="Times New Roman" w:cs="Times New Roman"/>
          <w:b/>
          <w:sz w:val="28"/>
          <w:szCs w:val="28"/>
        </w:rPr>
        <w:t>Литературные источники</w:t>
      </w:r>
      <w:r>
        <w:rPr>
          <w:rFonts w:ascii="Times New Roman" w:hAnsi="Times New Roman" w:cs="Times New Roman"/>
          <w:b/>
          <w:sz w:val="28"/>
          <w:szCs w:val="28"/>
        </w:rPr>
        <w:t>.</w:t>
      </w:r>
      <w:r w:rsidRPr="00AF72D3">
        <w:rPr>
          <w:rFonts w:ascii="Times New Roman" w:hAnsi="Times New Roman" w:cs="Times New Roman"/>
          <w:b/>
          <w:sz w:val="28"/>
          <w:szCs w:val="28"/>
        </w:rPr>
        <w:t xml:space="preserve"> </w:t>
      </w:r>
    </w:p>
    <w:p w:rsidR="00AF72D3" w:rsidRPr="00755336" w:rsidRDefault="00AF72D3" w:rsidP="00AF72D3">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w:t>
      </w:r>
      <w:r>
        <w:rPr>
          <w:rFonts w:ascii="Times New Roman" w:hAnsi="Times New Roman" w:cs="Times New Roman"/>
          <w:sz w:val="28"/>
          <w:szCs w:val="28"/>
        </w:rPr>
        <w:t>Знакомство со школьной и сельской библиотекой.</w:t>
      </w:r>
    </w:p>
    <w:p w:rsidR="00AF72D3" w:rsidRPr="00755336" w:rsidRDefault="00AF72D3" w:rsidP="00AF72D3">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w:t>
      </w:r>
      <w:r>
        <w:rPr>
          <w:rFonts w:ascii="Times New Roman" w:hAnsi="Times New Roman" w:cs="Times New Roman"/>
          <w:sz w:val="28"/>
          <w:szCs w:val="28"/>
        </w:rPr>
        <w:t>Знакомство со строением книги.</w:t>
      </w:r>
    </w:p>
    <w:p w:rsidR="00AF72D3" w:rsidRPr="00755336" w:rsidRDefault="00AF72D3" w:rsidP="00FB0474">
      <w:pPr>
        <w:pStyle w:val="a3"/>
        <w:numPr>
          <w:ilvl w:val="0"/>
          <w:numId w:val="83"/>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Предъявление результатов</w:t>
      </w:r>
      <w:r>
        <w:rPr>
          <w:rFonts w:ascii="Times New Roman" w:hAnsi="Times New Roman" w:cs="Times New Roman"/>
          <w:b/>
          <w:sz w:val="28"/>
          <w:szCs w:val="28"/>
        </w:rPr>
        <w:t>.</w:t>
      </w:r>
    </w:p>
    <w:p w:rsidR="00806FC7" w:rsidRDefault="00AF72D3" w:rsidP="00AF72D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Проведение праздников, мероприятий.</w:t>
      </w:r>
    </w:p>
    <w:p w:rsidR="00806FC7" w:rsidRDefault="00806FC7" w:rsidP="00AF72D3">
      <w:pPr>
        <w:spacing w:line="360" w:lineRule="auto"/>
        <w:ind w:firstLine="567"/>
        <w:jc w:val="both"/>
        <w:rPr>
          <w:rFonts w:ascii="Times New Roman" w:hAnsi="Times New Roman" w:cs="Times New Roman"/>
          <w:sz w:val="28"/>
          <w:szCs w:val="28"/>
        </w:rPr>
      </w:pPr>
    </w:p>
    <w:p w:rsidR="00806FC7" w:rsidRDefault="00806FC7">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5495" w:type="dxa"/>
        <w:tblLook w:val="04A0" w:firstRow="1" w:lastRow="0" w:firstColumn="1" w:lastColumn="0" w:noHBand="0" w:noVBand="1"/>
      </w:tblPr>
      <w:tblGrid>
        <w:gridCol w:w="4075"/>
      </w:tblGrid>
      <w:tr w:rsidR="00806FC7" w:rsidRPr="007472A8" w:rsidTr="00806FC7">
        <w:tc>
          <w:tcPr>
            <w:tcW w:w="4075" w:type="dxa"/>
            <w:hideMark/>
          </w:tcPr>
          <w:p w:rsidR="00806FC7" w:rsidRPr="007472A8" w:rsidRDefault="00806FC7" w:rsidP="00806FC7">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806FC7" w:rsidRPr="007472A8" w:rsidRDefault="00806FC7" w:rsidP="00806FC7">
      <w:pPr>
        <w:tabs>
          <w:tab w:val="left" w:pos="851"/>
        </w:tabs>
        <w:spacing w:after="0"/>
        <w:ind w:firstLine="709"/>
        <w:jc w:val="both"/>
        <w:rPr>
          <w:rFonts w:ascii="Times New Roman" w:eastAsia="MS Mincho" w:hAnsi="Times New Roman" w:cs="Times New Roman"/>
          <w:color w:val="00B050"/>
          <w:sz w:val="28"/>
          <w:szCs w:val="28"/>
          <w:lang w:eastAsia="ja-JP"/>
        </w:rPr>
      </w:pPr>
    </w:p>
    <w:p w:rsidR="00806FC7" w:rsidRPr="007472A8"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7472A8"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7472A8"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7472A8"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7472A8"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7472A8"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7472A8"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7472A8"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7472A8"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7472A8"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7472A8"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7472A8"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7472A8"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7472A8" w:rsidRDefault="00806FC7" w:rsidP="00806FC7">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806FC7" w:rsidRPr="007472A8" w:rsidRDefault="00806FC7" w:rsidP="00806FC7">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Поисковая-исследовательская работа</w:t>
      </w:r>
      <w:r w:rsidRPr="007472A8">
        <w:rPr>
          <w:rFonts w:ascii="Times New Roman" w:eastAsia="Times New Roman" w:hAnsi="Times New Roman" w:cs="Times New Roman"/>
          <w:b/>
          <w:color w:val="000000"/>
          <w:sz w:val="32"/>
          <w:szCs w:val="28"/>
          <w:lang w:eastAsia="ru-RU"/>
        </w:rPr>
        <w:t>»</w:t>
      </w:r>
    </w:p>
    <w:p w:rsidR="00806FC7" w:rsidRPr="007472A8" w:rsidRDefault="00806FC7" w:rsidP="00806FC7">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806FC7" w:rsidRPr="007472A8" w:rsidRDefault="00806FC7" w:rsidP="00806FC7">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Золотое сердечко</w:t>
      </w:r>
      <w:r w:rsidRPr="007472A8">
        <w:rPr>
          <w:rFonts w:ascii="Times New Roman" w:eastAsia="Times New Roman" w:hAnsi="Times New Roman" w:cs="Times New Roman"/>
          <w:color w:val="000000"/>
          <w:sz w:val="28"/>
          <w:szCs w:val="28"/>
          <w:lang w:eastAsia="ru-RU"/>
        </w:rPr>
        <w:t>»,</w:t>
      </w:r>
    </w:p>
    <w:p w:rsidR="00806FC7" w:rsidRDefault="00806FC7" w:rsidP="00806FC7">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Сапожникова С.Н.,</w:t>
      </w:r>
    </w:p>
    <w:p w:rsidR="00806FC7" w:rsidRPr="00353B52" w:rsidRDefault="00806FC7" w:rsidP="00806FC7">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353B52">
        <w:rPr>
          <w:rFonts w:ascii="Times New Roman" w:eastAsia="Times New Roman" w:hAnsi="Times New Roman" w:cs="Times New Roman"/>
          <w:color w:val="000000"/>
          <w:sz w:val="28"/>
          <w:szCs w:val="28"/>
          <w:lang w:eastAsia="ru-RU"/>
        </w:rPr>
        <w:t>год обучения)</w:t>
      </w:r>
    </w:p>
    <w:p w:rsidR="00806FC7" w:rsidRDefault="00806FC7" w:rsidP="00806FC7">
      <w:pPr>
        <w:jc w:val="both"/>
        <w:rPr>
          <w:rFonts w:ascii="Times New Roman" w:hAnsi="Times New Roman" w:cs="Times New Roman"/>
          <w:sz w:val="28"/>
          <w:szCs w:val="28"/>
        </w:rPr>
      </w:pPr>
    </w:p>
    <w:p w:rsidR="00806FC7" w:rsidRDefault="00806FC7" w:rsidP="00AF72D3">
      <w:pPr>
        <w:spacing w:line="360" w:lineRule="auto"/>
        <w:ind w:firstLine="567"/>
        <w:jc w:val="both"/>
        <w:rPr>
          <w:rFonts w:ascii="Times New Roman" w:eastAsia="Times New Roman" w:hAnsi="Times New Roman" w:cs="Times New Roman"/>
          <w:b/>
          <w:color w:val="000000"/>
          <w:sz w:val="28"/>
          <w:szCs w:val="28"/>
          <w:lang w:eastAsia="ru-RU"/>
        </w:rPr>
      </w:pPr>
    </w:p>
    <w:p w:rsidR="00806FC7" w:rsidRDefault="00806FC7">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806FC7" w:rsidRPr="00C12E09" w:rsidRDefault="00806FC7" w:rsidP="00806FC7">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Pr>
          <w:rFonts w:ascii="Times New Roman" w:eastAsia="Times New Roman" w:hAnsi="Times New Roman" w:cs="Times New Roman"/>
          <w:color w:val="000000"/>
          <w:sz w:val="28"/>
          <w:szCs w:val="28"/>
          <w:lang w:eastAsia="ru-RU"/>
        </w:rPr>
        <w:t>младшего</w:t>
      </w:r>
      <w:r w:rsidRPr="00C12E09">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806FC7" w:rsidRPr="00C12E09" w:rsidRDefault="00806FC7" w:rsidP="00806FC7">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Pr>
          <w:rFonts w:ascii="Times New Roman" w:eastAsia="Times New Roman" w:hAnsi="Times New Roman" w:cs="Times New Roman"/>
          <w:color w:val="000000"/>
          <w:sz w:val="28"/>
          <w:szCs w:val="28"/>
          <w:lang w:eastAsia="ru-RU"/>
        </w:rPr>
        <w:t>104</w:t>
      </w:r>
      <w:r w:rsidRPr="00C12E09">
        <w:rPr>
          <w:rFonts w:ascii="Times New Roman" w:eastAsia="Times New Roman" w:hAnsi="Times New Roman" w:cs="Times New Roman"/>
          <w:color w:val="000000"/>
          <w:sz w:val="28"/>
          <w:szCs w:val="28"/>
          <w:lang w:eastAsia="ru-RU"/>
        </w:rPr>
        <w:t xml:space="preserve"> часа (в том числе, теоретические занятия – </w:t>
      </w:r>
      <w:r>
        <w:rPr>
          <w:rFonts w:ascii="Times New Roman" w:eastAsia="Times New Roman" w:hAnsi="Times New Roman" w:cs="Times New Roman"/>
          <w:color w:val="000000"/>
          <w:sz w:val="28"/>
          <w:szCs w:val="28"/>
          <w:lang w:eastAsia="ru-RU"/>
        </w:rPr>
        <w:t>33</w:t>
      </w:r>
      <w:r w:rsidRPr="00C12E09">
        <w:rPr>
          <w:rFonts w:ascii="Times New Roman" w:eastAsia="Times New Roman" w:hAnsi="Times New Roman" w:cs="Times New Roman"/>
          <w:color w:val="000000"/>
          <w:sz w:val="28"/>
          <w:szCs w:val="28"/>
          <w:lang w:eastAsia="ru-RU"/>
        </w:rPr>
        <w:t xml:space="preserve">, практические занятия – </w:t>
      </w:r>
      <w:r>
        <w:rPr>
          <w:rFonts w:ascii="Times New Roman" w:eastAsia="Times New Roman" w:hAnsi="Times New Roman" w:cs="Times New Roman"/>
          <w:color w:val="000000"/>
          <w:sz w:val="28"/>
          <w:szCs w:val="28"/>
          <w:lang w:eastAsia="ru-RU"/>
        </w:rPr>
        <w:t>71</w:t>
      </w:r>
      <w:r w:rsidRPr="00C12E09">
        <w:rPr>
          <w:rFonts w:ascii="Times New Roman" w:eastAsia="Times New Roman" w:hAnsi="Times New Roman" w:cs="Times New Roman"/>
          <w:color w:val="000000"/>
          <w:sz w:val="28"/>
          <w:szCs w:val="28"/>
          <w:lang w:eastAsia="ru-RU"/>
        </w:rPr>
        <w:t>).</w:t>
      </w:r>
    </w:p>
    <w:p w:rsidR="00806FC7" w:rsidRDefault="00806FC7" w:rsidP="00806FC7">
      <w:pPr>
        <w:spacing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806FC7" w:rsidRDefault="00806FC7" w:rsidP="00FB0474">
      <w:pPr>
        <w:pStyle w:val="a3"/>
        <w:numPr>
          <w:ilvl w:val="0"/>
          <w:numId w:val="84"/>
        </w:num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806FC7" w:rsidRDefault="00806FC7" w:rsidP="00806FC7">
      <w:p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 3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431"/>
        <w:gridCol w:w="2268"/>
      </w:tblGrid>
      <w:tr w:rsidR="00806FC7" w:rsidRPr="00755336" w:rsidTr="00806FC7">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806FC7">
              <w:rPr>
                <w:rFonts w:ascii="Times New Roman" w:eastAsia="Times New Roman" w:hAnsi="Times New Roman" w:cs="Times New Roman"/>
                <w:b/>
                <w:color w:val="000000"/>
                <w:sz w:val="28"/>
                <w:szCs w:val="28"/>
                <w:lang w:eastAsia="ru-RU"/>
              </w:rPr>
              <w:t>№</w:t>
            </w:r>
          </w:p>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806FC7">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6FC7">
              <w:rPr>
                <w:rFonts w:ascii="Times New Roman" w:eastAsia="Times New Roman" w:hAnsi="Times New Roman" w:cs="Times New Roman"/>
                <w:b/>
                <w:color w:val="000000"/>
                <w:sz w:val="28"/>
                <w:szCs w:val="28"/>
                <w:lang w:eastAsia="ru-RU"/>
              </w:rPr>
              <w:t>Тема</w:t>
            </w:r>
          </w:p>
        </w:tc>
        <w:tc>
          <w:tcPr>
            <w:tcW w:w="3771" w:type="dxa"/>
            <w:gridSpan w:val="3"/>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6FC7">
              <w:rPr>
                <w:rFonts w:ascii="Times New Roman" w:eastAsia="Times New Roman" w:hAnsi="Times New Roman" w:cs="Times New Roman"/>
                <w:b/>
                <w:sz w:val="28"/>
                <w:szCs w:val="28"/>
                <w:lang w:eastAsia="ru-RU"/>
              </w:rPr>
              <w:t>Количество часов</w:t>
            </w:r>
          </w:p>
        </w:tc>
        <w:tc>
          <w:tcPr>
            <w:tcW w:w="2268" w:type="dxa"/>
            <w:vMerge w:val="restart"/>
            <w:tcBorders>
              <w:top w:val="single" w:sz="6" w:space="0" w:color="auto"/>
              <w:left w:val="single" w:sz="6" w:space="0" w:color="auto"/>
              <w:right w:val="single" w:sz="6" w:space="0" w:color="auto"/>
            </w:tcBorders>
            <w:shd w:val="clear" w:color="auto" w:fill="FFFFFF"/>
          </w:tcPr>
          <w:p w:rsidR="00806FC7" w:rsidRPr="00806FC7" w:rsidRDefault="00806FC7" w:rsidP="00806FC7">
            <w:pPr>
              <w:spacing w:after="0" w:line="240" w:lineRule="auto"/>
              <w:jc w:val="center"/>
              <w:rPr>
                <w:rFonts w:ascii="Times New Roman" w:eastAsia="Times New Roman" w:hAnsi="Times New Roman" w:cs="Times New Roman"/>
                <w:b/>
                <w:sz w:val="28"/>
                <w:szCs w:val="28"/>
                <w:lang w:eastAsia="ru-RU"/>
              </w:rPr>
            </w:pPr>
            <w:r w:rsidRPr="00806FC7">
              <w:rPr>
                <w:rFonts w:ascii="Times New Roman" w:eastAsia="Times New Roman" w:hAnsi="Times New Roman" w:cs="Times New Roman"/>
                <w:b/>
                <w:sz w:val="28"/>
                <w:szCs w:val="28"/>
                <w:lang w:eastAsia="ru-RU"/>
              </w:rPr>
              <w:t>Формы контроля</w:t>
            </w:r>
          </w:p>
        </w:tc>
      </w:tr>
      <w:tr w:rsidR="00806FC7" w:rsidRPr="00755336" w:rsidTr="00806FC7">
        <w:trPr>
          <w:trHeight w:val="336"/>
        </w:trPr>
        <w:tc>
          <w:tcPr>
            <w:tcW w:w="600" w:type="dxa"/>
            <w:vMerge/>
            <w:tcBorders>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806FC7">
              <w:rPr>
                <w:rFonts w:ascii="Times New Roman" w:eastAsia="Times New Roman" w:hAnsi="Times New Roman" w:cs="Times New Roman"/>
                <w:b/>
                <w:color w:val="000000"/>
                <w:sz w:val="28"/>
                <w:szCs w:val="28"/>
                <w:lang w:eastAsia="ru-RU"/>
              </w:rPr>
              <w:t>Всего</w:t>
            </w:r>
          </w:p>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pacing w:after="0" w:line="240" w:lineRule="auto"/>
              <w:jc w:val="center"/>
              <w:rPr>
                <w:rFonts w:ascii="Times New Roman" w:eastAsia="Times New Roman" w:hAnsi="Times New Roman" w:cs="Times New Roman"/>
                <w:b/>
                <w:sz w:val="28"/>
                <w:szCs w:val="28"/>
                <w:lang w:eastAsia="ru-RU"/>
              </w:rPr>
            </w:pPr>
            <w:r w:rsidRPr="00806FC7">
              <w:rPr>
                <w:rFonts w:ascii="Times New Roman" w:eastAsia="Times New Roman" w:hAnsi="Times New Roman" w:cs="Times New Roman"/>
                <w:b/>
                <w:sz w:val="28"/>
                <w:szCs w:val="28"/>
                <w:lang w:eastAsia="ru-RU"/>
              </w:rPr>
              <w:t>теория</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806FC7">
              <w:rPr>
                <w:rFonts w:ascii="Times New Roman" w:eastAsia="Times New Roman" w:hAnsi="Times New Roman" w:cs="Times New Roman"/>
                <w:b/>
                <w:sz w:val="28"/>
                <w:szCs w:val="28"/>
                <w:lang w:eastAsia="ru-RU"/>
              </w:rPr>
              <w:t>практика</w:t>
            </w:r>
          </w:p>
        </w:tc>
        <w:tc>
          <w:tcPr>
            <w:tcW w:w="2268" w:type="dxa"/>
            <w:vMerge/>
            <w:tcBorders>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806FC7" w:rsidRPr="00755336" w:rsidTr="00806FC7">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color w:val="000000"/>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06FC7">
              <w:rPr>
                <w:rFonts w:ascii="Times New Roman" w:eastAsia="Times New Roman" w:hAnsi="Times New Roman" w:cs="Times New Roman"/>
                <w:color w:val="000000"/>
                <w:sz w:val="28"/>
                <w:szCs w:val="28"/>
                <w:lang w:eastAsia="ru-RU"/>
              </w:rPr>
              <w:t>Краеведческая работа школьного музея</w:t>
            </w:r>
          </w:p>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15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5</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Собеседование, анкетирование</w:t>
            </w:r>
          </w:p>
        </w:tc>
      </w:tr>
      <w:tr w:rsidR="00806FC7" w:rsidRPr="00755336" w:rsidTr="00806FC7">
        <w:trPr>
          <w:trHeight w:val="523"/>
        </w:trPr>
        <w:tc>
          <w:tcPr>
            <w:tcW w:w="60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2.</w:t>
            </w:r>
          </w:p>
        </w:tc>
        <w:tc>
          <w:tcPr>
            <w:tcW w:w="300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sz w:val="28"/>
                <w:szCs w:val="28"/>
                <w:lang w:eastAsia="ru-RU"/>
              </w:rPr>
              <w:t>История малой Родины</w:t>
            </w:r>
          </w:p>
        </w:tc>
        <w:tc>
          <w:tcPr>
            <w:tcW w:w="108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30</w:t>
            </w:r>
          </w:p>
        </w:tc>
        <w:tc>
          <w:tcPr>
            <w:tcW w:w="126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10</w:t>
            </w:r>
          </w:p>
        </w:tc>
        <w:tc>
          <w:tcPr>
            <w:tcW w:w="1431"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20</w:t>
            </w:r>
          </w:p>
        </w:tc>
        <w:tc>
          <w:tcPr>
            <w:tcW w:w="2268"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 xml:space="preserve">Собеседование, </w:t>
            </w:r>
          </w:p>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 xml:space="preserve">творческая </w:t>
            </w:r>
          </w:p>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sz w:val="28"/>
                <w:szCs w:val="28"/>
                <w:lang w:eastAsia="ru-RU"/>
              </w:rPr>
              <w:t>работа</w:t>
            </w:r>
          </w:p>
        </w:tc>
      </w:tr>
      <w:tr w:rsidR="00806FC7" w:rsidRPr="00755336" w:rsidTr="00806FC7">
        <w:trPr>
          <w:trHeight w:val="523"/>
        </w:trPr>
        <w:tc>
          <w:tcPr>
            <w:tcW w:w="60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3.</w:t>
            </w:r>
          </w:p>
        </w:tc>
        <w:tc>
          <w:tcPr>
            <w:tcW w:w="300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sz w:val="28"/>
                <w:szCs w:val="28"/>
                <w:lang w:eastAsia="ru-RU"/>
              </w:rPr>
              <w:t>Военная слава земляков</w:t>
            </w:r>
          </w:p>
        </w:tc>
        <w:tc>
          <w:tcPr>
            <w:tcW w:w="108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30</w:t>
            </w:r>
          </w:p>
        </w:tc>
        <w:tc>
          <w:tcPr>
            <w:tcW w:w="126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10</w:t>
            </w:r>
          </w:p>
        </w:tc>
        <w:tc>
          <w:tcPr>
            <w:tcW w:w="1431"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20</w:t>
            </w:r>
          </w:p>
        </w:tc>
        <w:tc>
          <w:tcPr>
            <w:tcW w:w="2268"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 xml:space="preserve">Творческая </w:t>
            </w:r>
          </w:p>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работа</w:t>
            </w:r>
          </w:p>
        </w:tc>
      </w:tr>
      <w:tr w:rsidR="00806FC7" w:rsidRPr="00755336" w:rsidTr="00806FC7">
        <w:trPr>
          <w:trHeight w:val="523"/>
        </w:trPr>
        <w:tc>
          <w:tcPr>
            <w:tcW w:w="60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4.</w:t>
            </w:r>
          </w:p>
        </w:tc>
        <w:tc>
          <w:tcPr>
            <w:tcW w:w="300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Историко-культурные памятники</w:t>
            </w:r>
          </w:p>
        </w:tc>
        <w:tc>
          <w:tcPr>
            <w:tcW w:w="108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15</w:t>
            </w:r>
          </w:p>
        </w:tc>
        <w:tc>
          <w:tcPr>
            <w:tcW w:w="126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5</w:t>
            </w:r>
          </w:p>
        </w:tc>
        <w:tc>
          <w:tcPr>
            <w:tcW w:w="1431"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10</w:t>
            </w:r>
          </w:p>
        </w:tc>
        <w:tc>
          <w:tcPr>
            <w:tcW w:w="2268"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Наблюдение, посещение</w:t>
            </w:r>
          </w:p>
        </w:tc>
      </w:tr>
      <w:tr w:rsidR="00806FC7" w:rsidRPr="00755336" w:rsidTr="00806FC7">
        <w:trPr>
          <w:trHeight w:val="264"/>
        </w:trPr>
        <w:tc>
          <w:tcPr>
            <w:tcW w:w="60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5.</w:t>
            </w:r>
          </w:p>
        </w:tc>
        <w:tc>
          <w:tcPr>
            <w:tcW w:w="300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06FC7">
              <w:rPr>
                <w:rFonts w:ascii="Times New Roman" w:eastAsia="Times New Roman" w:hAnsi="Times New Roman" w:cs="Times New Roman"/>
                <w:color w:val="000000"/>
                <w:sz w:val="28"/>
                <w:szCs w:val="28"/>
                <w:lang w:eastAsia="ru-RU"/>
              </w:rPr>
              <w:t xml:space="preserve">Литературные источники </w:t>
            </w:r>
          </w:p>
          <w:p w:rsidR="00806FC7" w:rsidRPr="00806FC7" w:rsidRDefault="00806FC7" w:rsidP="00806FC7">
            <w:pPr>
              <w:spacing w:after="0" w:line="240" w:lineRule="auto"/>
              <w:rPr>
                <w:rFonts w:ascii="Times New Roman" w:eastAsia="Times New Roman" w:hAnsi="Times New Roman" w:cs="Times New Roman"/>
                <w:color w:val="000000"/>
                <w:sz w:val="28"/>
                <w:szCs w:val="28"/>
                <w:lang w:eastAsia="ru-RU"/>
              </w:rPr>
            </w:pPr>
          </w:p>
        </w:tc>
        <w:tc>
          <w:tcPr>
            <w:tcW w:w="108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10</w:t>
            </w:r>
          </w:p>
        </w:tc>
        <w:tc>
          <w:tcPr>
            <w:tcW w:w="126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2</w:t>
            </w:r>
          </w:p>
        </w:tc>
        <w:tc>
          <w:tcPr>
            <w:tcW w:w="1431"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8</w:t>
            </w:r>
          </w:p>
        </w:tc>
        <w:tc>
          <w:tcPr>
            <w:tcW w:w="2268"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Собеседование</w:t>
            </w:r>
          </w:p>
        </w:tc>
      </w:tr>
      <w:tr w:rsidR="00806FC7" w:rsidRPr="00755336" w:rsidTr="00806FC7">
        <w:trPr>
          <w:trHeight w:val="264"/>
        </w:trPr>
        <w:tc>
          <w:tcPr>
            <w:tcW w:w="60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6.</w:t>
            </w:r>
          </w:p>
        </w:tc>
        <w:tc>
          <w:tcPr>
            <w:tcW w:w="300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4</w:t>
            </w:r>
          </w:p>
        </w:tc>
        <w:tc>
          <w:tcPr>
            <w:tcW w:w="126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1</w:t>
            </w:r>
          </w:p>
        </w:tc>
        <w:tc>
          <w:tcPr>
            <w:tcW w:w="1431"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3</w:t>
            </w:r>
          </w:p>
        </w:tc>
        <w:tc>
          <w:tcPr>
            <w:tcW w:w="2268"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Оценка качества работы</w:t>
            </w:r>
          </w:p>
        </w:tc>
      </w:tr>
      <w:tr w:rsidR="00806FC7" w:rsidRPr="00755336" w:rsidTr="00806FC7">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06FC7">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104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33</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71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806FC7" w:rsidRDefault="00806FC7" w:rsidP="00806FC7">
      <w:pPr>
        <w:spacing w:line="360" w:lineRule="auto"/>
        <w:jc w:val="both"/>
        <w:rPr>
          <w:rFonts w:ascii="Times New Roman" w:eastAsia="Times New Roman" w:hAnsi="Times New Roman" w:cs="Times New Roman"/>
          <w:b/>
          <w:color w:val="000000"/>
          <w:sz w:val="28"/>
          <w:szCs w:val="28"/>
          <w:lang w:eastAsia="ru-RU"/>
        </w:rPr>
      </w:pPr>
    </w:p>
    <w:p w:rsidR="00806FC7" w:rsidRDefault="00806FC7" w:rsidP="00FB0474">
      <w:pPr>
        <w:pStyle w:val="a3"/>
        <w:numPr>
          <w:ilvl w:val="0"/>
          <w:numId w:val="84"/>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806FC7" w:rsidRPr="00806FC7" w:rsidRDefault="00806FC7" w:rsidP="00FB0474">
      <w:pPr>
        <w:pStyle w:val="a3"/>
        <w:numPr>
          <w:ilvl w:val="0"/>
          <w:numId w:val="85"/>
        </w:numPr>
        <w:spacing w:line="360" w:lineRule="auto"/>
        <w:jc w:val="both"/>
        <w:rPr>
          <w:rFonts w:ascii="Times New Roman" w:hAnsi="Times New Roman" w:cs="Times New Roman"/>
          <w:b/>
          <w:sz w:val="28"/>
          <w:szCs w:val="28"/>
        </w:rPr>
      </w:pPr>
      <w:r w:rsidRPr="00806FC7">
        <w:rPr>
          <w:rFonts w:ascii="Times New Roman" w:hAnsi="Times New Roman" w:cs="Times New Roman"/>
          <w:b/>
          <w:sz w:val="28"/>
          <w:szCs w:val="28"/>
        </w:rPr>
        <w:t>Краеведческая работа школьного музея</w:t>
      </w:r>
    </w:p>
    <w:p w:rsidR="00806FC7" w:rsidRPr="00755336" w:rsidRDefault="00806FC7" w:rsidP="00806FC7">
      <w:pPr>
        <w:spacing w:after="0"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Музей – хранитель местной истории. Уровни краеведческой деятельности – семья, школа, родной край. </w:t>
      </w:r>
    </w:p>
    <w:p w:rsidR="00806FC7" w:rsidRPr="00755336" w:rsidRDefault="00806FC7" w:rsidP="00806FC7">
      <w:pPr>
        <w:spacing w:line="360" w:lineRule="auto"/>
        <w:ind w:firstLine="567"/>
        <w:jc w:val="both"/>
        <w:rPr>
          <w:rFonts w:ascii="Times New Roman" w:hAnsi="Times New Roman" w:cs="Times New Roman"/>
          <w:sz w:val="28"/>
          <w:szCs w:val="28"/>
        </w:rPr>
      </w:pPr>
      <w:r w:rsidRPr="00755336">
        <w:rPr>
          <w:rFonts w:ascii="Times New Roman" w:hAnsi="Times New Roman" w:cs="Times New Roman"/>
          <w:sz w:val="28"/>
          <w:szCs w:val="28"/>
        </w:rPr>
        <w:lastRenderedPageBreak/>
        <w:t xml:space="preserve">Порядок изучения источников и экспонатов. </w:t>
      </w:r>
      <w:r>
        <w:rPr>
          <w:rFonts w:ascii="Times New Roman" w:hAnsi="Times New Roman" w:cs="Times New Roman"/>
          <w:sz w:val="28"/>
          <w:szCs w:val="28"/>
        </w:rPr>
        <w:t>Народ</w:t>
      </w:r>
      <w:r w:rsidRPr="00755336">
        <w:rPr>
          <w:rFonts w:ascii="Times New Roman" w:hAnsi="Times New Roman" w:cs="Times New Roman"/>
          <w:sz w:val="28"/>
          <w:szCs w:val="28"/>
        </w:rPr>
        <w:t xml:space="preserve">ные знания, календарь. Организация сбора экспонатов. </w:t>
      </w:r>
      <w:r>
        <w:rPr>
          <w:rFonts w:ascii="Times New Roman" w:hAnsi="Times New Roman" w:cs="Times New Roman"/>
          <w:sz w:val="28"/>
          <w:szCs w:val="28"/>
        </w:rPr>
        <w:t>Основные формы: походы</w:t>
      </w:r>
      <w:r w:rsidRPr="00755336">
        <w:rPr>
          <w:rFonts w:ascii="Times New Roman" w:hAnsi="Times New Roman" w:cs="Times New Roman"/>
          <w:sz w:val="28"/>
          <w:szCs w:val="28"/>
        </w:rPr>
        <w:t xml:space="preserve">. Методика сбора и фиксации материалов. </w:t>
      </w:r>
    </w:p>
    <w:p w:rsidR="00806FC7" w:rsidRDefault="00806FC7" w:rsidP="00806FC7">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Формы краеведческой работы: встреча, экскурсия, поход. Написание рефератов учащимися на темы, связанные с историей, традиционной культурой, бытом, языком народа. Сбор информации и экспонатов. Защита исследований на научно-практической конференции.</w:t>
      </w:r>
    </w:p>
    <w:p w:rsidR="00806FC7" w:rsidRPr="00806FC7" w:rsidRDefault="00806FC7" w:rsidP="00FB0474">
      <w:pPr>
        <w:pStyle w:val="a3"/>
        <w:numPr>
          <w:ilvl w:val="0"/>
          <w:numId w:val="85"/>
        </w:numPr>
        <w:spacing w:line="360" w:lineRule="auto"/>
        <w:jc w:val="both"/>
        <w:rPr>
          <w:rFonts w:ascii="Times New Roman" w:hAnsi="Times New Roman" w:cs="Times New Roman"/>
          <w:b/>
          <w:sz w:val="28"/>
          <w:szCs w:val="28"/>
        </w:rPr>
      </w:pPr>
      <w:r w:rsidRPr="00806FC7">
        <w:rPr>
          <w:rFonts w:ascii="Times New Roman" w:hAnsi="Times New Roman" w:cs="Times New Roman"/>
          <w:b/>
          <w:sz w:val="28"/>
          <w:szCs w:val="28"/>
        </w:rPr>
        <w:t>История малой Родины</w:t>
      </w:r>
    </w:p>
    <w:p w:rsidR="00806FC7" w:rsidRPr="00755336" w:rsidRDefault="00806FC7" w:rsidP="00806FC7">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Мифология по истории заселения родного края. Первые упоминания местности в официальных источниках. Основные вехи истории края в контексте истории государства. Уникальные особенности природы, истории и культуры родного края.</w:t>
      </w:r>
    </w:p>
    <w:p w:rsidR="00806FC7" w:rsidRPr="00755336" w:rsidRDefault="00806FC7" w:rsidP="00806FC7">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Экскурсия по достопримечательным объектам природы, истории и культуры родного края.</w:t>
      </w:r>
    </w:p>
    <w:p w:rsidR="00806FC7" w:rsidRPr="00755336" w:rsidRDefault="00806FC7" w:rsidP="00FB0474">
      <w:pPr>
        <w:pStyle w:val="a3"/>
        <w:numPr>
          <w:ilvl w:val="0"/>
          <w:numId w:val="85"/>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Военная слава земляков</w:t>
      </w:r>
    </w:p>
    <w:p w:rsidR="00806FC7" w:rsidRPr="00755336" w:rsidRDefault="00806FC7" w:rsidP="00806FC7">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Pr>
          <w:rFonts w:ascii="Times New Roman" w:hAnsi="Times New Roman" w:cs="Times New Roman"/>
          <w:sz w:val="28"/>
          <w:szCs w:val="28"/>
        </w:rPr>
        <w:t xml:space="preserve"> Сообщения уче</w:t>
      </w:r>
      <w:r w:rsidRPr="00755336">
        <w:rPr>
          <w:rFonts w:ascii="Times New Roman" w:hAnsi="Times New Roman" w:cs="Times New Roman"/>
          <w:sz w:val="28"/>
          <w:szCs w:val="28"/>
        </w:rPr>
        <w:t>ников о выполнении пои</w:t>
      </w:r>
      <w:r>
        <w:rPr>
          <w:rFonts w:ascii="Times New Roman" w:hAnsi="Times New Roman" w:cs="Times New Roman"/>
          <w:sz w:val="28"/>
          <w:szCs w:val="28"/>
        </w:rPr>
        <w:t>сковых заданий, проводится об</w:t>
      </w:r>
      <w:r w:rsidRPr="00755336">
        <w:rPr>
          <w:rFonts w:ascii="Times New Roman" w:hAnsi="Times New Roman" w:cs="Times New Roman"/>
          <w:sz w:val="28"/>
          <w:szCs w:val="28"/>
        </w:rPr>
        <w:t>мен мнениями, орг</w:t>
      </w:r>
      <w:r>
        <w:rPr>
          <w:rFonts w:ascii="Times New Roman" w:hAnsi="Times New Roman" w:cs="Times New Roman"/>
          <w:sz w:val="28"/>
          <w:szCs w:val="28"/>
        </w:rPr>
        <w:t>анизуются индивидуальные и груп</w:t>
      </w:r>
      <w:r w:rsidRPr="00755336">
        <w:rPr>
          <w:rFonts w:ascii="Times New Roman" w:hAnsi="Times New Roman" w:cs="Times New Roman"/>
          <w:sz w:val="28"/>
          <w:szCs w:val="28"/>
        </w:rPr>
        <w:t xml:space="preserve">повые консультации. Занятия предполагают экскурсионную, </w:t>
      </w:r>
      <w:r>
        <w:rPr>
          <w:rFonts w:ascii="Times New Roman" w:hAnsi="Times New Roman" w:cs="Times New Roman"/>
          <w:sz w:val="28"/>
          <w:szCs w:val="28"/>
        </w:rPr>
        <w:t>деятельность</w:t>
      </w:r>
      <w:r w:rsidRPr="00755336">
        <w:rPr>
          <w:rFonts w:ascii="Times New Roman" w:hAnsi="Times New Roman" w:cs="Times New Roman"/>
          <w:sz w:val="28"/>
          <w:szCs w:val="28"/>
        </w:rPr>
        <w:t xml:space="preserve"> учащихся; Военные традиции земляков. Жители родного края – участники ВОВ и других военных действий. Выпускники школы в рядах Вооруженных Сил России. Военные реликвии семьи. Служба в армии - почетная обязанность гражданина России.</w:t>
      </w:r>
    </w:p>
    <w:p w:rsidR="00806FC7" w:rsidRPr="00755336" w:rsidRDefault="00806FC7" w:rsidP="00806FC7">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w:t>
      </w:r>
      <w:r>
        <w:rPr>
          <w:rFonts w:ascii="Times New Roman" w:hAnsi="Times New Roman" w:cs="Times New Roman"/>
          <w:sz w:val="28"/>
          <w:szCs w:val="28"/>
        </w:rPr>
        <w:t>П</w:t>
      </w:r>
      <w:r w:rsidRPr="00755336">
        <w:rPr>
          <w:rFonts w:ascii="Times New Roman" w:hAnsi="Times New Roman" w:cs="Times New Roman"/>
          <w:sz w:val="28"/>
          <w:szCs w:val="28"/>
        </w:rPr>
        <w:t>роведение экскурсий в музее, подготовку и проведение мероприятий в музее. Сбор информ</w:t>
      </w:r>
      <w:r>
        <w:rPr>
          <w:rFonts w:ascii="Times New Roman" w:hAnsi="Times New Roman" w:cs="Times New Roman"/>
          <w:sz w:val="28"/>
          <w:szCs w:val="28"/>
        </w:rPr>
        <w:t>ации у родственников и знакомых</w:t>
      </w:r>
      <w:r w:rsidRPr="00755336">
        <w:rPr>
          <w:rFonts w:ascii="Times New Roman" w:hAnsi="Times New Roman" w:cs="Times New Roman"/>
          <w:sz w:val="28"/>
          <w:szCs w:val="28"/>
        </w:rPr>
        <w:t>. Книга Памяти школы.</w:t>
      </w:r>
    </w:p>
    <w:p w:rsidR="00806FC7" w:rsidRPr="00755336" w:rsidRDefault="00806FC7" w:rsidP="00FB0474">
      <w:pPr>
        <w:pStyle w:val="a3"/>
        <w:numPr>
          <w:ilvl w:val="0"/>
          <w:numId w:val="85"/>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Историко-культурные памятники</w:t>
      </w:r>
    </w:p>
    <w:p w:rsidR="00806FC7" w:rsidRPr="00755336" w:rsidRDefault="00806FC7" w:rsidP="00806FC7">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lastRenderedPageBreak/>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История города</w:t>
      </w:r>
      <w:r>
        <w:rPr>
          <w:rFonts w:ascii="Times New Roman" w:hAnsi="Times New Roman" w:cs="Times New Roman"/>
          <w:sz w:val="28"/>
          <w:szCs w:val="28"/>
        </w:rPr>
        <w:t xml:space="preserve"> Ирбита</w:t>
      </w:r>
      <w:r w:rsidRPr="00755336">
        <w:rPr>
          <w:rFonts w:ascii="Times New Roman" w:hAnsi="Times New Roman" w:cs="Times New Roman"/>
          <w:sz w:val="28"/>
          <w:szCs w:val="28"/>
        </w:rPr>
        <w:t>. Памятники истории и культуры. Познавательное и воспитательное значение. Приемы показа памя</w:t>
      </w:r>
      <w:r>
        <w:rPr>
          <w:rFonts w:ascii="Times New Roman" w:hAnsi="Times New Roman" w:cs="Times New Roman"/>
          <w:sz w:val="28"/>
          <w:szCs w:val="28"/>
        </w:rPr>
        <w:t>тных мест</w:t>
      </w:r>
      <w:r w:rsidRPr="00755336">
        <w:rPr>
          <w:rFonts w:ascii="Times New Roman" w:hAnsi="Times New Roman" w:cs="Times New Roman"/>
          <w:sz w:val="28"/>
          <w:szCs w:val="28"/>
        </w:rPr>
        <w:t xml:space="preserve">. </w:t>
      </w:r>
      <w:r>
        <w:rPr>
          <w:rFonts w:ascii="Times New Roman" w:hAnsi="Times New Roman" w:cs="Times New Roman"/>
          <w:sz w:val="28"/>
          <w:szCs w:val="28"/>
        </w:rPr>
        <w:t>П</w:t>
      </w:r>
      <w:r w:rsidRPr="00755336">
        <w:rPr>
          <w:rFonts w:ascii="Times New Roman" w:hAnsi="Times New Roman" w:cs="Times New Roman"/>
          <w:sz w:val="28"/>
          <w:szCs w:val="28"/>
        </w:rPr>
        <w:t>равила безопасности, связанные с проведением автобусной экскурсии.</w:t>
      </w:r>
    </w:p>
    <w:p w:rsidR="00806FC7" w:rsidRDefault="00806FC7" w:rsidP="00806FC7">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 xml:space="preserve">Практическая часть. </w:t>
      </w:r>
      <w:r w:rsidRPr="00755336">
        <w:rPr>
          <w:rFonts w:ascii="Times New Roman" w:hAnsi="Times New Roman" w:cs="Times New Roman"/>
          <w:sz w:val="28"/>
          <w:szCs w:val="28"/>
        </w:rPr>
        <w:t xml:space="preserve"> Посещ</w:t>
      </w:r>
      <w:r>
        <w:rPr>
          <w:rFonts w:ascii="Times New Roman" w:hAnsi="Times New Roman" w:cs="Times New Roman"/>
          <w:sz w:val="28"/>
          <w:szCs w:val="28"/>
        </w:rPr>
        <w:t>ение музеев г. Ирбита</w:t>
      </w:r>
      <w:r w:rsidRPr="00755336">
        <w:rPr>
          <w:rFonts w:ascii="Times New Roman" w:hAnsi="Times New Roman" w:cs="Times New Roman"/>
          <w:sz w:val="28"/>
          <w:szCs w:val="28"/>
        </w:rPr>
        <w:t xml:space="preserve">. </w:t>
      </w:r>
    </w:p>
    <w:p w:rsidR="00806FC7" w:rsidRPr="00353B52" w:rsidRDefault="00806FC7" w:rsidP="00FB0474">
      <w:pPr>
        <w:pStyle w:val="a3"/>
        <w:numPr>
          <w:ilvl w:val="0"/>
          <w:numId w:val="85"/>
        </w:numPr>
        <w:spacing w:line="360" w:lineRule="auto"/>
        <w:jc w:val="both"/>
        <w:rPr>
          <w:rFonts w:ascii="Times New Roman" w:hAnsi="Times New Roman" w:cs="Times New Roman"/>
          <w:b/>
          <w:sz w:val="28"/>
          <w:szCs w:val="28"/>
        </w:rPr>
      </w:pPr>
      <w:r w:rsidRPr="00353B52">
        <w:rPr>
          <w:rFonts w:ascii="Times New Roman" w:hAnsi="Times New Roman" w:cs="Times New Roman"/>
          <w:b/>
          <w:sz w:val="28"/>
          <w:szCs w:val="28"/>
        </w:rPr>
        <w:t xml:space="preserve">Литературные источники </w:t>
      </w:r>
    </w:p>
    <w:p w:rsidR="00806FC7" w:rsidRPr="00755336" w:rsidRDefault="00806FC7" w:rsidP="00806FC7">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Где искать литературу. Библиотеки, личные собрания. </w:t>
      </w:r>
      <w:r>
        <w:rPr>
          <w:rFonts w:ascii="Times New Roman" w:hAnsi="Times New Roman" w:cs="Times New Roman"/>
          <w:sz w:val="28"/>
          <w:szCs w:val="28"/>
        </w:rPr>
        <w:t>Знакомство</w:t>
      </w:r>
      <w:r w:rsidRPr="00755336">
        <w:rPr>
          <w:rFonts w:ascii="Times New Roman" w:hAnsi="Times New Roman" w:cs="Times New Roman"/>
          <w:sz w:val="28"/>
          <w:szCs w:val="28"/>
        </w:rPr>
        <w:t xml:space="preserve"> с каталогами в библиотеке. Изучение текста. Составление выписок. </w:t>
      </w:r>
    </w:p>
    <w:p w:rsidR="00806FC7" w:rsidRPr="00755336" w:rsidRDefault="00806FC7" w:rsidP="00806FC7">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Практическая часть.</w:t>
      </w:r>
      <w:r>
        <w:rPr>
          <w:rFonts w:ascii="Times New Roman" w:hAnsi="Times New Roman" w:cs="Times New Roman"/>
          <w:sz w:val="28"/>
          <w:szCs w:val="28"/>
        </w:rPr>
        <w:t xml:space="preserve"> Энциклопедии, словари. </w:t>
      </w:r>
      <w:r w:rsidRPr="00755336">
        <w:rPr>
          <w:rFonts w:ascii="Times New Roman" w:hAnsi="Times New Roman" w:cs="Times New Roman"/>
          <w:sz w:val="28"/>
          <w:szCs w:val="28"/>
        </w:rPr>
        <w:t xml:space="preserve">Словарь музейных терминов. Работа с архивами в Интернет сети. </w:t>
      </w:r>
    </w:p>
    <w:p w:rsidR="00806FC7" w:rsidRPr="00755336" w:rsidRDefault="00806FC7" w:rsidP="00FB0474">
      <w:pPr>
        <w:pStyle w:val="a3"/>
        <w:numPr>
          <w:ilvl w:val="0"/>
          <w:numId w:val="85"/>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Предъявление результатов</w:t>
      </w:r>
    </w:p>
    <w:p w:rsidR="00806FC7" w:rsidRDefault="00806FC7" w:rsidP="00806FC7">
      <w:pPr>
        <w:spacing w:line="360" w:lineRule="auto"/>
        <w:ind w:firstLine="567"/>
        <w:jc w:val="both"/>
        <w:rPr>
          <w:rFonts w:ascii="Times New Roman" w:hAnsi="Times New Roman" w:cs="Times New Roman"/>
          <w:sz w:val="28"/>
          <w:szCs w:val="28"/>
        </w:rPr>
      </w:pPr>
      <w:r w:rsidRPr="00755336">
        <w:rPr>
          <w:rFonts w:ascii="Times New Roman" w:hAnsi="Times New Roman" w:cs="Times New Roman"/>
          <w:sz w:val="28"/>
          <w:szCs w:val="28"/>
        </w:rPr>
        <w:t>Предъявление результатов работа музея на на</w:t>
      </w:r>
      <w:r>
        <w:rPr>
          <w:rFonts w:ascii="Times New Roman" w:hAnsi="Times New Roman" w:cs="Times New Roman"/>
          <w:sz w:val="28"/>
          <w:szCs w:val="28"/>
        </w:rPr>
        <w:t>учно-практической конференции</w:t>
      </w:r>
      <w:r w:rsidRPr="00755336">
        <w:rPr>
          <w:rFonts w:ascii="Times New Roman" w:hAnsi="Times New Roman" w:cs="Times New Roman"/>
          <w:sz w:val="28"/>
          <w:szCs w:val="28"/>
        </w:rPr>
        <w:t>.</w:t>
      </w:r>
    </w:p>
    <w:p w:rsidR="00806FC7" w:rsidRDefault="00806FC7" w:rsidP="00806FC7">
      <w:pPr>
        <w:spacing w:line="360" w:lineRule="auto"/>
        <w:ind w:firstLine="567"/>
        <w:jc w:val="both"/>
        <w:rPr>
          <w:rFonts w:ascii="Times New Roman" w:hAnsi="Times New Roman" w:cs="Times New Roman"/>
          <w:sz w:val="28"/>
          <w:szCs w:val="28"/>
        </w:rPr>
      </w:pPr>
    </w:p>
    <w:p w:rsidR="00806FC7" w:rsidRDefault="00806FC7">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5495" w:type="dxa"/>
        <w:tblLook w:val="04A0" w:firstRow="1" w:lastRow="0" w:firstColumn="1" w:lastColumn="0" w:noHBand="0" w:noVBand="1"/>
      </w:tblPr>
      <w:tblGrid>
        <w:gridCol w:w="4075"/>
      </w:tblGrid>
      <w:tr w:rsidR="00806FC7" w:rsidRPr="00806FC7" w:rsidTr="00806FC7">
        <w:tc>
          <w:tcPr>
            <w:tcW w:w="4075" w:type="dxa"/>
            <w:hideMark/>
          </w:tcPr>
          <w:p w:rsidR="00806FC7" w:rsidRPr="00806FC7" w:rsidRDefault="00806FC7" w:rsidP="00806FC7">
            <w:pPr>
              <w:tabs>
                <w:tab w:val="left" w:pos="851"/>
              </w:tabs>
              <w:spacing w:after="0"/>
              <w:rPr>
                <w:rFonts w:ascii="Times New Roman" w:eastAsia="Calibri" w:hAnsi="Times New Roman" w:cs="Times New Roman"/>
                <w:sz w:val="28"/>
                <w:szCs w:val="28"/>
                <w:lang w:eastAsia="ru-RU"/>
              </w:rPr>
            </w:pPr>
            <w:r w:rsidRPr="00806FC7">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«Музееведение»</w:t>
            </w:r>
          </w:p>
        </w:tc>
      </w:tr>
    </w:tbl>
    <w:p w:rsidR="00806FC7" w:rsidRPr="00806FC7" w:rsidRDefault="00806FC7" w:rsidP="00806FC7">
      <w:pPr>
        <w:tabs>
          <w:tab w:val="left" w:pos="851"/>
        </w:tabs>
        <w:spacing w:after="0"/>
        <w:ind w:firstLine="709"/>
        <w:jc w:val="both"/>
        <w:rPr>
          <w:rFonts w:ascii="Times New Roman" w:eastAsia="MS Mincho" w:hAnsi="Times New Roman" w:cs="Times New Roman"/>
          <w:color w:val="00B050"/>
          <w:sz w:val="28"/>
          <w:szCs w:val="28"/>
          <w:lang w:eastAsia="ja-JP"/>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806FC7">
        <w:rPr>
          <w:rFonts w:ascii="Times New Roman" w:eastAsia="Times New Roman" w:hAnsi="Times New Roman" w:cs="Times New Roman"/>
          <w:b/>
          <w:color w:val="000000"/>
          <w:sz w:val="32"/>
          <w:szCs w:val="28"/>
          <w:lang w:eastAsia="ru-RU"/>
        </w:rPr>
        <w:t xml:space="preserve">Рабочая программа по курсу </w:t>
      </w:r>
    </w:p>
    <w:p w:rsidR="00806FC7" w:rsidRPr="00806FC7" w:rsidRDefault="00806FC7" w:rsidP="00806FC7">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806FC7">
        <w:rPr>
          <w:rFonts w:ascii="Times New Roman" w:eastAsia="Times New Roman" w:hAnsi="Times New Roman" w:cs="Times New Roman"/>
          <w:b/>
          <w:color w:val="000000"/>
          <w:sz w:val="32"/>
          <w:szCs w:val="28"/>
          <w:lang w:eastAsia="ru-RU"/>
        </w:rPr>
        <w:t>«Поисковая-исследовательская работа»</w:t>
      </w:r>
    </w:p>
    <w:p w:rsidR="00806FC7" w:rsidRPr="00806FC7" w:rsidRDefault="00806FC7" w:rsidP="00806FC7">
      <w:pPr>
        <w:tabs>
          <w:tab w:val="left" w:pos="851"/>
        </w:tabs>
        <w:spacing w:after="0"/>
        <w:ind w:firstLine="709"/>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 xml:space="preserve">(детское творческое объединение </w:t>
      </w:r>
    </w:p>
    <w:p w:rsidR="00806FC7" w:rsidRPr="00806FC7" w:rsidRDefault="00806FC7" w:rsidP="00806FC7">
      <w:pPr>
        <w:tabs>
          <w:tab w:val="left" w:pos="851"/>
        </w:tabs>
        <w:spacing w:after="0"/>
        <w:ind w:firstLine="709"/>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 xml:space="preserve">«Юный краевед», </w:t>
      </w:r>
    </w:p>
    <w:p w:rsidR="00806FC7" w:rsidRPr="00806FC7" w:rsidRDefault="00806FC7" w:rsidP="00806FC7">
      <w:pPr>
        <w:tabs>
          <w:tab w:val="left" w:pos="851"/>
        </w:tabs>
        <w:spacing w:after="0"/>
        <w:ind w:firstLine="709"/>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руководитель Сапожникова С.Н.,</w:t>
      </w:r>
    </w:p>
    <w:p w:rsidR="00806FC7" w:rsidRPr="00806FC7" w:rsidRDefault="00806FC7" w:rsidP="00806FC7">
      <w:pPr>
        <w:tabs>
          <w:tab w:val="left" w:pos="851"/>
        </w:tabs>
        <w:spacing w:after="0"/>
        <w:ind w:left="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 </w:t>
      </w:r>
      <w:r w:rsidRPr="00806FC7">
        <w:rPr>
          <w:rFonts w:ascii="Times New Roman" w:eastAsia="Times New Roman" w:hAnsi="Times New Roman" w:cs="Times New Roman"/>
          <w:color w:val="000000"/>
          <w:sz w:val="28"/>
          <w:szCs w:val="28"/>
          <w:lang w:eastAsia="ru-RU"/>
        </w:rPr>
        <w:t>год обучения)</w:t>
      </w:r>
    </w:p>
    <w:p w:rsidR="00806FC7" w:rsidRPr="00806FC7" w:rsidRDefault="00806FC7" w:rsidP="00806FC7">
      <w:pPr>
        <w:jc w:val="both"/>
        <w:rPr>
          <w:rFonts w:ascii="Times New Roman" w:hAnsi="Times New Roman" w:cs="Times New Roman"/>
          <w:sz w:val="28"/>
          <w:szCs w:val="28"/>
        </w:rPr>
      </w:pPr>
    </w:p>
    <w:p w:rsidR="00806FC7" w:rsidRDefault="00806FC7" w:rsidP="00806FC7">
      <w:pPr>
        <w:spacing w:line="360" w:lineRule="auto"/>
        <w:ind w:firstLine="567"/>
        <w:jc w:val="both"/>
        <w:rPr>
          <w:rFonts w:ascii="Times New Roman" w:eastAsia="Times New Roman" w:hAnsi="Times New Roman" w:cs="Times New Roman"/>
          <w:b/>
          <w:color w:val="000000"/>
          <w:sz w:val="28"/>
          <w:szCs w:val="28"/>
          <w:lang w:eastAsia="ru-RU"/>
        </w:rPr>
      </w:pPr>
    </w:p>
    <w:p w:rsidR="00806FC7" w:rsidRDefault="00806FC7">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806FC7" w:rsidRPr="00C12E09" w:rsidRDefault="00806FC7" w:rsidP="00806FC7">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806FC7" w:rsidRPr="00C12E09" w:rsidRDefault="00806FC7" w:rsidP="00806FC7">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Pr>
          <w:rFonts w:ascii="Times New Roman" w:eastAsia="Times New Roman" w:hAnsi="Times New Roman" w:cs="Times New Roman"/>
          <w:color w:val="000000"/>
          <w:sz w:val="28"/>
          <w:szCs w:val="28"/>
          <w:lang w:eastAsia="ru-RU"/>
        </w:rPr>
        <w:t>76</w:t>
      </w:r>
      <w:r w:rsidRPr="00C12E09">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ов</w:t>
      </w:r>
      <w:r w:rsidRPr="00C12E09">
        <w:rPr>
          <w:rFonts w:ascii="Times New Roman" w:eastAsia="Times New Roman" w:hAnsi="Times New Roman" w:cs="Times New Roman"/>
          <w:color w:val="000000"/>
          <w:sz w:val="28"/>
          <w:szCs w:val="28"/>
          <w:lang w:eastAsia="ru-RU"/>
        </w:rPr>
        <w:t xml:space="preserve"> (в том числе, теоретические занятия – </w:t>
      </w:r>
      <w:r>
        <w:rPr>
          <w:rFonts w:ascii="Times New Roman" w:eastAsia="Times New Roman" w:hAnsi="Times New Roman" w:cs="Times New Roman"/>
          <w:color w:val="000000"/>
          <w:sz w:val="28"/>
          <w:szCs w:val="28"/>
          <w:lang w:eastAsia="ru-RU"/>
        </w:rPr>
        <w:t>24</w:t>
      </w:r>
      <w:r w:rsidRPr="00C12E09">
        <w:rPr>
          <w:rFonts w:ascii="Times New Roman" w:eastAsia="Times New Roman" w:hAnsi="Times New Roman" w:cs="Times New Roman"/>
          <w:color w:val="000000"/>
          <w:sz w:val="28"/>
          <w:szCs w:val="28"/>
          <w:lang w:eastAsia="ru-RU"/>
        </w:rPr>
        <w:t xml:space="preserve">, практические занятия – </w:t>
      </w:r>
      <w:r>
        <w:rPr>
          <w:rFonts w:ascii="Times New Roman" w:eastAsia="Times New Roman" w:hAnsi="Times New Roman" w:cs="Times New Roman"/>
          <w:color w:val="000000"/>
          <w:sz w:val="28"/>
          <w:szCs w:val="28"/>
          <w:lang w:eastAsia="ru-RU"/>
        </w:rPr>
        <w:t>52</w:t>
      </w:r>
      <w:r w:rsidRPr="00C12E09">
        <w:rPr>
          <w:rFonts w:ascii="Times New Roman" w:eastAsia="Times New Roman" w:hAnsi="Times New Roman" w:cs="Times New Roman"/>
          <w:color w:val="000000"/>
          <w:sz w:val="28"/>
          <w:szCs w:val="28"/>
          <w:lang w:eastAsia="ru-RU"/>
        </w:rPr>
        <w:t>).</w:t>
      </w:r>
    </w:p>
    <w:p w:rsidR="00806FC7" w:rsidRDefault="00806FC7" w:rsidP="00806FC7">
      <w:pPr>
        <w:spacing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806FC7" w:rsidRDefault="00806FC7" w:rsidP="00FB0474">
      <w:pPr>
        <w:pStyle w:val="a3"/>
        <w:numPr>
          <w:ilvl w:val="0"/>
          <w:numId w:val="86"/>
        </w:num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806FC7" w:rsidRDefault="00806FC7" w:rsidP="00806FC7">
      <w:p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 3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431"/>
        <w:gridCol w:w="2268"/>
      </w:tblGrid>
      <w:tr w:rsidR="00806FC7" w:rsidRPr="00806FC7" w:rsidTr="00806FC7">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806FC7">
              <w:rPr>
                <w:rFonts w:ascii="Times New Roman" w:eastAsia="Times New Roman" w:hAnsi="Times New Roman" w:cs="Times New Roman"/>
                <w:b/>
                <w:color w:val="000000"/>
                <w:sz w:val="28"/>
                <w:szCs w:val="28"/>
                <w:lang w:eastAsia="ru-RU"/>
              </w:rPr>
              <w:t>№</w:t>
            </w:r>
          </w:p>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806FC7">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6FC7">
              <w:rPr>
                <w:rFonts w:ascii="Times New Roman" w:eastAsia="Times New Roman" w:hAnsi="Times New Roman" w:cs="Times New Roman"/>
                <w:b/>
                <w:color w:val="000000"/>
                <w:sz w:val="28"/>
                <w:szCs w:val="28"/>
                <w:lang w:eastAsia="ru-RU"/>
              </w:rPr>
              <w:t>Тема</w:t>
            </w:r>
          </w:p>
        </w:tc>
        <w:tc>
          <w:tcPr>
            <w:tcW w:w="3771" w:type="dxa"/>
            <w:gridSpan w:val="3"/>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6FC7">
              <w:rPr>
                <w:rFonts w:ascii="Times New Roman" w:eastAsia="Times New Roman" w:hAnsi="Times New Roman" w:cs="Times New Roman"/>
                <w:b/>
                <w:sz w:val="28"/>
                <w:szCs w:val="28"/>
                <w:lang w:eastAsia="ru-RU"/>
              </w:rPr>
              <w:t>Количество часов</w:t>
            </w:r>
          </w:p>
        </w:tc>
        <w:tc>
          <w:tcPr>
            <w:tcW w:w="2268" w:type="dxa"/>
            <w:vMerge w:val="restart"/>
            <w:tcBorders>
              <w:top w:val="single" w:sz="6" w:space="0" w:color="auto"/>
              <w:left w:val="single" w:sz="6" w:space="0" w:color="auto"/>
              <w:right w:val="single" w:sz="6" w:space="0" w:color="auto"/>
            </w:tcBorders>
            <w:shd w:val="clear" w:color="auto" w:fill="FFFFFF"/>
          </w:tcPr>
          <w:p w:rsidR="00806FC7" w:rsidRPr="00806FC7" w:rsidRDefault="00806FC7" w:rsidP="00806FC7">
            <w:pPr>
              <w:spacing w:after="0" w:line="240" w:lineRule="auto"/>
              <w:jc w:val="center"/>
              <w:rPr>
                <w:rFonts w:ascii="Times New Roman" w:eastAsia="Times New Roman" w:hAnsi="Times New Roman" w:cs="Times New Roman"/>
                <w:b/>
                <w:sz w:val="28"/>
                <w:szCs w:val="28"/>
                <w:lang w:eastAsia="ru-RU"/>
              </w:rPr>
            </w:pPr>
            <w:r w:rsidRPr="00806FC7">
              <w:rPr>
                <w:rFonts w:ascii="Times New Roman" w:eastAsia="Times New Roman" w:hAnsi="Times New Roman" w:cs="Times New Roman"/>
                <w:b/>
                <w:sz w:val="28"/>
                <w:szCs w:val="28"/>
                <w:lang w:eastAsia="ru-RU"/>
              </w:rPr>
              <w:t>Формы контроля</w:t>
            </w:r>
          </w:p>
        </w:tc>
      </w:tr>
      <w:tr w:rsidR="00806FC7" w:rsidRPr="00806FC7" w:rsidTr="00806FC7">
        <w:trPr>
          <w:trHeight w:val="336"/>
        </w:trPr>
        <w:tc>
          <w:tcPr>
            <w:tcW w:w="600" w:type="dxa"/>
            <w:vMerge/>
            <w:tcBorders>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806FC7">
              <w:rPr>
                <w:rFonts w:ascii="Times New Roman" w:eastAsia="Times New Roman" w:hAnsi="Times New Roman" w:cs="Times New Roman"/>
                <w:b/>
                <w:color w:val="000000"/>
                <w:sz w:val="28"/>
                <w:szCs w:val="28"/>
                <w:lang w:eastAsia="ru-RU"/>
              </w:rPr>
              <w:t>Всего</w:t>
            </w:r>
          </w:p>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pacing w:after="0" w:line="240" w:lineRule="auto"/>
              <w:jc w:val="center"/>
              <w:rPr>
                <w:rFonts w:ascii="Times New Roman" w:eastAsia="Times New Roman" w:hAnsi="Times New Roman" w:cs="Times New Roman"/>
                <w:b/>
                <w:sz w:val="28"/>
                <w:szCs w:val="28"/>
                <w:lang w:eastAsia="ru-RU"/>
              </w:rPr>
            </w:pPr>
            <w:r w:rsidRPr="00806FC7">
              <w:rPr>
                <w:rFonts w:ascii="Times New Roman" w:eastAsia="Times New Roman" w:hAnsi="Times New Roman" w:cs="Times New Roman"/>
                <w:b/>
                <w:sz w:val="28"/>
                <w:szCs w:val="28"/>
                <w:lang w:eastAsia="ru-RU"/>
              </w:rPr>
              <w:t>теория</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806FC7">
              <w:rPr>
                <w:rFonts w:ascii="Times New Roman" w:eastAsia="Times New Roman" w:hAnsi="Times New Roman" w:cs="Times New Roman"/>
                <w:b/>
                <w:sz w:val="28"/>
                <w:szCs w:val="28"/>
                <w:lang w:eastAsia="ru-RU"/>
              </w:rPr>
              <w:t>практика</w:t>
            </w:r>
          </w:p>
        </w:tc>
        <w:tc>
          <w:tcPr>
            <w:tcW w:w="2268" w:type="dxa"/>
            <w:vMerge/>
            <w:tcBorders>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806FC7" w:rsidRPr="00806FC7" w:rsidTr="00806FC7">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color w:val="000000"/>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06FC7">
              <w:rPr>
                <w:rFonts w:ascii="Times New Roman" w:eastAsia="Times New Roman" w:hAnsi="Times New Roman" w:cs="Times New Roman"/>
                <w:color w:val="000000"/>
                <w:sz w:val="28"/>
                <w:szCs w:val="28"/>
                <w:lang w:eastAsia="ru-RU"/>
              </w:rPr>
              <w:t>Краеведческая работа школьного музея</w:t>
            </w:r>
          </w:p>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1</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Собеседование</w:t>
            </w:r>
          </w:p>
        </w:tc>
      </w:tr>
      <w:tr w:rsidR="00806FC7" w:rsidRPr="00806FC7" w:rsidTr="00806FC7">
        <w:trPr>
          <w:trHeight w:val="523"/>
        </w:trPr>
        <w:tc>
          <w:tcPr>
            <w:tcW w:w="60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2.</w:t>
            </w:r>
          </w:p>
        </w:tc>
        <w:tc>
          <w:tcPr>
            <w:tcW w:w="300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sz w:val="28"/>
                <w:szCs w:val="28"/>
                <w:lang w:eastAsia="ru-RU"/>
              </w:rPr>
              <w:t>История малой Родины</w:t>
            </w:r>
          </w:p>
        </w:tc>
        <w:tc>
          <w:tcPr>
            <w:tcW w:w="108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21</w:t>
            </w:r>
          </w:p>
        </w:tc>
        <w:tc>
          <w:tcPr>
            <w:tcW w:w="126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10</w:t>
            </w:r>
          </w:p>
        </w:tc>
        <w:tc>
          <w:tcPr>
            <w:tcW w:w="1431"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11</w:t>
            </w:r>
          </w:p>
        </w:tc>
        <w:tc>
          <w:tcPr>
            <w:tcW w:w="2268"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sz w:val="28"/>
                <w:szCs w:val="28"/>
                <w:lang w:eastAsia="ru-RU"/>
              </w:rPr>
              <w:t xml:space="preserve">Собеседование </w:t>
            </w:r>
          </w:p>
        </w:tc>
      </w:tr>
      <w:tr w:rsidR="00806FC7" w:rsidRPr="00806FC7" w:rsidTr="00806FC7">
        <w:trPr>
          <w:trHeight w:val="523"/>
        </w:trPr>
        <w:tc>
          <w:tcPr>
            <w:tcW w:w="60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3.</w:t>
            </w:r>
          </w:p>
        </w:tc>
        <w:tc>
          <w:tcPr>
            <w:tcW w:w="300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sz w:val="28"/>
                <w:szCs w:val="28"/>
                <w:lang w:eastAsia="ru-RU"/>
              </w:rPr>
              <w:t>Военная слава земляков</w:t>
            </w:r>
          </w:p>
        </w:tc>
        <w:tc>
          <w:tcPr>
            <w:tcW w:w="108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25</w:t>
            </w:r>
          </w:p>
        </w:tc>
        <w:tc>
          <w:tcPr>
            <w:tcW w:w="126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5</w:t>
            </w:r>
          </w:p>
        </w:tc>
        <w:tc>
          <w:tcPr>
            <w:tcW w:w="1431"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20</w:t>
            </w:r>
          </w:p>
        </w:tc>
        <w:tc>
          <w:tcPr>
            <w:tcW w:w="2268"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 xml:space="preserve">Творческая </w:t>
            </w:r>
          </w:p>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работа</w:t>
            </w:r>
          </w:p>
        </w:tc>
      </w:tr>
      <w:tr w:rsidR="00806FC7" w:rsidRPr="00806FC7" w:rsidTr="00806FC7">
        <w:trPr>
          <w:trHeight w:val="523"/>
        </w:trPr>
        <w:tc>
          <w:tcPr>
            <w:tcW w:w="60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4.</w:t>
            </w:r>
          </w:p>
        </w:tc>
        <w:tc>
          <w:tcPr>
            <w:tcW w:w="300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Историко-культурные памятники</w:t>
            </w:r>
          </w:p>
        </w:tc>
        <w:tc>
          <w:tcPr>
            <w:tcW w:w="108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10</w:t>
            </w:r>
          </w:p>
        </w:tc>
        <w:tc>
          <w:tcPr>
            <w:tcW w:w="126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2</w:t>
            </w:r>
          </w:p>
        </w:tc>
        <w:tc>
          <w:tcPr>
            <w:tcW w:w="1431"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8</w:t>
            </w:r>
          </w:p>
        </w:tc>
        <w:tc>
          <w:tcPr>
            <w:tcW w:w="2268"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Наблюдение</w:t>
            </w:r>
          </w:p>
        </w:tc>
      </w:tr>
      <w:tr w:rsidR="00806FC7" w:rsidRPr="00806FC7" w:rsidTr="00806FC7">
        <w:trPr>
          <w:trHeight w:val="523"/>
        </w:trPr>
        <w:tc>
          <w:tcPr>
            <w:tcW w:w="60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431"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268"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06FC7" w:rsidRPr="00806FC7" w:rsidTr="00806FC7">
        <w:trPr>
          <w:trHeight w:val="264"/>
        </w:trPr>
        <w:tc>
          <w:tcPr>
            <w:tcW w:w="60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5.</w:t>
            </w:r>
          </w:p>
        </w:tc>
        <w:tc>
          <w:tcPr>
            <w:tcW w:w="300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06FC7">
              <w:rPr>
                <w:rFonts w:ascii="Times New Roman" w:eastAsia="Times New Roman" w:hAnsi="Times New Roman" w:cs="Times New Roman"/>
                <w:color w:val="000000"/>
                <w:sz w:val="28"/>
                <w:szCs w:val="28"/>
                <w:lang w:eastAsia="ru-RU"/>
              </w:rPr>
              <w:t xml:space="preserve">Литературные источники </w:t>
            </w:r>
          </w:p>
        </w:tc>
        <w:tc>
          <w:tcPr>
            <w:tcW w:w="108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12</w:t>
            </w:r>
          </w:p>
        </w:tc>
        <w:tc>
          <w:tcPr>
            <w:tcW w:w="126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5</w:t>
            </w:r>
          </w:p>
        </w:tc>
        <w:tc>
          <w:tcPr>
            <w:tcW w:w="1431"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7</w:t>
            </w:r>
          </w:p>
        </w:tc>
        <w:tc>
          <w:tcPr>
            <w:tcW w:w="2268"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Собеседование</w:t>
            </w:r>
          </w:p>
        </w:tc>
      </w:tr>
      <w:tr w:rsidR="00806FC7" w:rsidRPr="00806FC7" w:rsidTr="00806FC7">
        <w:trPr>
          <w:trHeight w:val="264"/>
        </w:trPr>
        <w:tc>
          <w:tcPr>
            <w:tcW w:w="60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6.</w:t>
            </w:r>
          </w:p>
        </w:tc>
        <w:tc>
          <w:tcPr>
            <w:tcW w:w="300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4</w:t>
            </w:r>
          </w:p>
        </w:tc>
        <w:tc>
          <w:tcPr>
            <w:tcW w:w="126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1</w:t>
            </w:r>
          </w:p>
        </w:tc>
        <w:tc>
          <w:tcPr>
            <w:tcW w:w="1431"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3</w:t>
            </w:r>
          </w:p>
        </w:tc>
        <w:tc>
          <w:tcPr>
            <w:tcW w:w="2268"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Оценка качества работы</w:t>
            </w:r>
          </w:p>
        </w:tc>
      </w:tr>
      <w:tr w:rsidR="00806FC7" w:rsidRPr="00806FC7" w:rsidTr="00806FC7">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06FC7">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76</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24</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52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806FC7" w:rsidRDefault="00806FC7" w:rsidP="00806FC7">
      <w:pPr>
        <w:spacing w:line="360" w:lineRule="auto"/>
        <w:jc w:val="both"/>
        <w:rPr>
          <w:rFonts w:ascii="Times New Roman" w:eastAsia="Times New Roman" w:hAnsi="Times New Roman" w:cs="Times New Roman"/>
          <w:b/>
          <w:color w:val="000000"/>
          <w:sz w:val="28"/>
          <w:szCs w:val="28"/>
          <w:lang w:eastAsia="ru-RU"/>
        </w:rPr>
      </w:pPr>
    </w:p>
    <w:p w:rsidR="00806FC7" w:rsidRDefault="00806FC7" w:rsidP="00FB0474">
      <w:pPr>
        <w:pStyle w:val="a3"/>
        <w:numPr>
          <w:ilvl w:val="0"/>
          <w:numId w:val="86"/>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806FC7" w:rsidRPr="00035CF5" w:rsidRDefault="00806FC7" w:rsidP="00FB0474">
      <w:pPr>
        <w:pStyle w:val="a3"/>
        <w:numPr>
          <w:ilvl w:val="0"/>
          <w:numId w:val="87"/>
        </w:numPr>
        <w:spacing w:line="360" w:lineRule="auto"/>
        <w:jc w:val="both"/>
        <w:rPr>
          <w:rFonts w:ascii="Times New Roman" w:hAnsi="Times New Roman" w:cs="Times New Roman"/>
          <w:b/>
          <w:sz w:val="28"/>
          <w:szCs w:val="28"/>
        </w:rPr>
      </w:pPr>
      <w:r w:rsidRPr="00035CF5">
        <w:rPr>
          <w:rFonts w:ascii="Times New Roman" w:hAnsi="Times New Roman" w:cs="Times New Roman"/>
          <w:b/>
          <w:sz w:val="28"/>
          <w:szCs w:val="28"/>
        </w:rPr>
        <w:t>Краеведческая работа школьного музея</w:t>
      </w:r>
    </w:p>
    <w:p w:rsidR="00806FC7" w:rsidRPr="00755336" w:rsidRDefault="00806FC7" w:rsidP="00806FC7">
      <w:pPr>
        <w:spacing w:after="0"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Музей – хранитель местной истории. Уровни краеведческой деятельности – семья, школа, родной край. </w:t>
      </w:r>
    </w:p>
    <w:p w:rsidR="00806FC7" w:rsidRPr="00755336" w:rsidRDefault="00806FC7" w:rsidP="00806FC7">
      <w:pPr>
        <w:spacing w:line="360" w:lineRule="auto"/>
        <w:ind w:firstLine="567"/>
        <w:jc w:val="both"/>
        <w:rPr>
          <w:rFonts w:ascii="Times New Roman" w:hAnsi="Times New Roman" w:cs="Times New Roman"/>
          <w:sz w:val="28"/>
          <w:szCs w:val="28"/>
        </w:rPr>
      </w:pPr>
      <w:r w:rsidRPr="00755336">
        <w:rPr>
          <w:rFonts w:ascii="Times New Roman" w:hAnsi="Times New Roman" w:cs="Times New Roman"/>
          <w:sz w:val="28"/>
          <w:szCs w:val="28"/>
        </w:rPr>
        <w:t xml:space="preserve">Порядок изучения источников и экспонатов. </w:t>
      </w:r>
      <w:r>
        <w:rPr>
          <w:rFonts w:ascii="Times New Roman" w:hAnsi="Times New Roman" w:cs="Times New Roman"/>
          <w:sz w:val="28"/>
          <w:szCs w:val="28"/>
        </w:rPr>
        <w:t>Народ</w:t>
      </w:r>
      <w:r w:rsidRPr="00755336">
        <w:rPr>
          <w:rFonts w:ascii="Times New Roman" w:hAnsi="Times New Roman" w:cs="Times New Roman"/>
          <w:sz w:val="28"/>
          <w:szCs w:val="28"/>
        </w:rPr>
        <w:t xml:space="preserve">ные знания, календарь. Запись воспоминаний. Разработка анкет по сбору информационного материала. Организация сбора экспонатов. Подлинники и макеты. История города как </w:t>
      </w:r>
      <w:r w:rsidRPr="00755336">
        <w:rPr>
          <w:rFonts w:ascii="Times New Roman" w:hAnsi="Times New Roman" w:cs="Times New Roman"/>
          <w:sz w:val="28"/>
          <w:szCs w:val="28"/>
        </w:rPr>
        <w:lastRenderedPageBreak/>
        <w:t>предмет экскурсионного изучения. Задачи поисковой работы, связь с профилем и тематикой музея, с содержанием массовых туристско-краеведческих мероприятий. Основные формы: походы, экспедиции, переписка. Плановость, целенаправленность, научная и техническая подготовка поиска. Методика сбора и фиксации материалов. Оформление задания. Инструктивные  требования к организации и проведению походов учащихся.</w:t>
      </w:r>
    </w:p>
    <w:p w:rsidR="00806FC7" w:rsidRDefault="00806FC7" w:rsidP="00806FC7">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Формы краеведческой работы: переписка, встреча, обследование, экскурсия, поход, экспедиция. Организация проектной деятельности. Накапливание материалов по истории и этнографии родного края. Написание рефератов учащимися на темы, связанные с историей, традиционной культурой, бытом, языком народа. Собирание произведений фольклора: народных песен, частушек, сказок, зага</w:t>
      </w:r>
      <w:r>
        <w:rPr>
          <w:rFonts w:ascii="Times New Roman" w:hAnsi="Times New Roman" w:cs="Times New Roman"/>
          <w:sz w:val="28"/>
          <w:szCs w:val="28"/>
        </w:rPr>
        <w:t>док, пословиц, прибауток. Проведение</w:t>
      </w:r>
      <w:r w:rsidRPr="00755336">
        <w:rPr>
          <w:rFonts w:ascii="Times New Roman" w:hAnsi="Times New Roman" w:cs="Times New Roman"/>
          <w:sz w:val="28"/>
          <w:szCs w:val="28"/>
        </w:rPr>
        <w:t xml:space="preserve"> народных праздников, обрядов, обычаев, суеверий. Сбор информации и экспонатов. Разработка и проведение поиска по конкретной, достаточно узкой теме с использованием форм текущего комплектования и целевого двухдневного похода. Защита исследований на научно-практической конференции.</w:t>
      </w:r>
    </w:p>
    <w:p w:rsidR="00806FC7" w:rsidRPr="00035CF5" w:rsidRDefault="00806FC7" w:rsidP="00FB0474">
      <w:pPr>
        <w:pStyle w:val="a3"/>
        <w:numPr>
          <w:ilvl w:val="0"/>
          <w:numId w:val="87"/>
        </w:numPr>
        <w:spacing w:line="360" w:lineRule="auto"/>
        <w:jc w:val="both"/>
        <w:rPr>
          <w:rFonts w:ascii="Times New Roman" w:hAnsi="Times New Roman" w:cs="Times New Roman"/>
          <w:b/>
          <w:sz w:val="28"/>
          <w:szCs w:val="28"/>
        </w:rPr>
      </w:pPr>
      <w:r w:rsidRPr="00035CF5">
        <w:rPr>
          <w:rFonts w:ascii="Times New Roman" w:hAnsi="Times New Roman" w:cs="Times New Roman"/>
          <w:b/>
          <w:sz w:val="28"/>
          <w:szCs w:val="28"/>
        </w:rPr>
        <w:t>История малой Родины</w:t>
      </w:r>
    </w:p>
    <w:p w:rsidR="00806FC7" w:rsidRPr="00755336" w:rsidRDefault="00806FC7" w:rsidP="00806FC7">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Мифология по истории заселения родного края. Первые упоминания местности в официальных источниках. Основные вехи истории края в контексте истории государства. Уникальные особенности природы, истории и культуры родного края.</w:t>
      </w:r>
    </w:p>
    <w:p w:rsidR="00806FC7" w:rsidRPr="00755336" w:rsidRDefault="00806FC7" w:rsidP="00806FC7">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Экскурсия по достопримечательным объектам природы, истории и культуры родного края.</w:t>
      </w:r>
    </w:p>
    <w:p w:rsidR="00806FC7" w:rsidRPr="00755336" w:rsidRDefault="00806FC7" w:rsidP="00FB0474">
      <w:pPr>
        <w:pStyle w:val="a3"/>
        <w:numPr>
          <w:ilvl w:val="0"/>
          <w:numId w:val="87"/>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Военная слава земляков</w:t>
      </w:r>
    </w:p>
    <w:p w:rsidR="00806FC7" w:rsidRPr="00755336" w:rsidRDefault="00806FC7" w:rsidP="00806FC7">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Pr>
          <w:rFonts w:ascii="Times New Roman" w:hAnsi="Times New Roman" w:cs="Times New Roman"/>
          <w:sz w:val="28"/>
          <w:szCs w:val="28"/>
        </w:rPr>
        <w:t xml:space="preserve"> Сообщения уче</w:t>
      </w:r>
      <w:r w:rsidRPr="00755336">
        <w:rPr>
          <w:rFonts w:ascii="Times New Roman" w:hAnsi="Times New Roman" w:cs="Times New Roman"/>
          <w:sz w:val="28"/>
          <w:szCs w:val="28"/>
        </w:rPr>
        <w:t>ников о выполнении пои</w:t>
      </w:r>
      <w:r>
        <w:rPr>
          <w:rFonts w:ascii="Times New Roman" w:hAnsi="Times New Roman" w:cs="Times New Roman"/>
          <w:sz w:val="28"/>
          <w:szCs w:val="28"/>
        </w:rPr>
        <w:t>сковых заданий, проводится об</w:t>
      </w:r>
      <w:r w:rsidRPr="00755336">
        <w:rPr>
          <w:rFonts w:ascii="Times New Roman" w:hAnsi="Times New Roman" w:cs="Times New Roman"/>
          <w:sz w:val="28"/>
          <w:szCs w:val="28"/>
        </w:rPr>
        <w:t>мен мнениями, орг</w:t>
      </w:r>
      <w:r>
        <w:rPr>
          <w:rFonts w:ascii="Times New Roman" w:hAnsi="Times New Roman" w:cs="Times New Roman"/>
          <w:sz w:val="28"/>
          <w:szCs w:val="28"/>
        </w:rPr>
        <w:t xml:space="preserve">анизуются индивидуальные и </w:t>
      </w:r>
      <w:r>
        <w:rPr>
          <w:rFonts w:ascii="Times New Roman" w:hAnsi="Times New Roman" w:cs="Times New Roman"/>
          <w:sz w:val="28"/>
          <w:szCs w:val="28"/>
        </w:rPr>
        <w:lastRenderedPageBreak/>
        <w:t>груп</w:t>
      </w:r>
      <w:r w:rsidRPr="00755336">
        <w:rPr>
          <w:rFonts w:ascii="Times New Roman" w:hAnsi="Times New Roman" w:cs="Times New Roman"/>
          <w:sz w:val="28"/>
          <w:szCs w:val="28"/>
        </w:rPr>
        <w:t>повые консультации. Занятия предполагают экскурсионную, научно-поисковую форму деятельности учащихся; Военные традиции земляков. Жители родного края – участники ВОВ и других военных действий. Выпускники школы в рядах Вооруженных Сил России. Военные реликвии семьи. Служба в армии - почетная обязанность гражданина России.</w:t>
      </w:r>
    </w:p>
    <w:p w:rsidR="00806FC7" w:rsidRPr="00755336" w:rsidRDefault="00806FC7" w:rsidP="00806FC7">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Составление презентаций, проведение экскурсий в музее, подготовку и проведение мероприятий в музее. Выявление ветеранов ВОВ, выпускников школы - кадровых военных или прошедших действительную военную службу. Сбор информации у родственников и знакомых. Ведение картотеки участников ВОВ и других военных действий. Книга Памяти школы.</w:t>
      </w:r>
    </w:p>
    <w:p w:rsidR="00806FC7" w:rsidRPr="00755336" w:rsidRDefault="00806FC7" w:rsidP="00FB0474">
      <w:pPr>
        <w:pStyle w:val="a3"/>
        <w:numPr>
          <w:ilvl w:val="0"/>
          <w:numId w:val="87"/>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Историко-культурные памятники</w:t>
      </w:r>
    </w:p>
    <w:p w:rsidR="00806FC7" w:rsidRPr="00755336" w:rsidRDefault="00806FC7" w:rsidP="00806FC7">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История города</w:t>
      </w:r>
      <w:r>
        <w:rPr>
          <w:rFonts w:ascii="Times New Roman" w:hAnsi="Times New Roman" w:cs="Times New Roman"/>
          <w:sz w:val="28"/>
          <w:szCs w:val="28"/>
        </w:rPr>
        <w:t xml:space="preserve"> Ирбита</w:t>
      </w:r>
      <w:r w:rsidRPr="00755336">
        <w:rPr>
          <w:rFonts w:ascii="Times New Roman" w:hAnsi="Times New Roman" w:cs="Times New Roman"/>
          <w:sz w:val="28"/>
          <w:szCs w:val="28"/>
        </w:rPr>
        <w:t xml:space="preserve">. Памятники истории и культуры. Познавательное и воспитательное значение. </w:t>
      </w:r>
      <w:r>
        <w:rPr>
          <w:rFonts w:ascii="Times New Roman" w:hAnsi="Times New Roman" w:cs="Times New Roman"/>
          <w:sz w:val="28"/>
          <w:szCs w:val="28"/>
        </w:rPr>
        <w:t>Автобусные экскурсии</w:t>
      </w:r>
      <w:r w:rsidRPr="00755336">
        <w:rPr>
          <w:rFonts w:ascii="Times New Roman" w:hAnsi="Times New Roman" w:cs="Times New Roman"/>
          <w:sz w:val="28"/>
          <w:szCs w:val="28"/>
        </w:rPr>
        <w:t xml:space="preserve">. Приемы показа памятных мест, исторических объектов. </w:t>
      </w:r>
      <w:r>
        <w:rPr>
          <w:rFonts w:ascii="Times New Roman" w:hAnsi="Times New Roman" w:cs="Times New Roman"/>
          <w:sz w:val="28"/>
          <w:szCs w:val="28"/>
        </w:rPr>
        <w:t>П</w:t>
      </w:r>
      <w:r w:rsidRPr="00755336">
        <w:rPr>
          <w:rFonts w:ascii="Times New Roman" w:hAnsi="Times New Roman" w:cs="Times New Roman"/>
          <w:sz w:val="28"/>
          <w:szCs w:val="28"/>
        </w:rPr>
        <w:t>равила безопасности, связанные с проведением автобусной экскурсии.</w:t>
      </w:r>
    </w:p>
    <w:p w:rsidR="00806FC7" w:rsidRPr="00755336" w:rsidRDefault="00806FC7" w:rsidP="00806FC7">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 xml:space="preserve">Практическая часть. </w:t>
      </w:r>
      <w:r w:rsidRPr="00755336">
        <w:rPr>
          <w:rFonts w:ascii="Times New Roman" w:hAnsi="Times New Roman" w:cs="Times New Roman"/>
          <w:sz w:val="28"/>
          <w:szCs w:val="28"/>
        </w:rPr>
        <w:t xml:space="preserve"> Посещение музеев Свердловской области. Рассказ и показ в движении, на остановках и с выходом из автобуса.</w:t>
      </w:r>
    </w:p>
    <w:p w:rsidR="00806FC7" w:rsidRPr="00755336" w:rsidRDefault="00806FC7" w:rsidP="00FB0474">
      <w:pPr>
        <w:pStyle w:val="a3"/>
        <w:numPr>
          <w:ilvl w:val="0"/>
          <w:numId w:val="87"/>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 xml:space="preserve">Литературные источники </w:t>
      </w:r>
    </w:p>
    <w:p w:rsidR="00806FC7" w:rsidRPr="00755336" w:rsidRDefault="00806FC7" w:rsidP="00806FC7">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Где искать литературу. Библиотеки, архивы, личные собрания. Принципы и приемы работы с каталогами в библиотеке. Подготовка списка  необходимой литературы. Изучение текста. Составление выписок. Как делать ссылки на источники. </w:t>
      </w:r>
    </w:p>
    <w:p w:rsidR="00806FC7" w:rsidRPr="00755336" w:rsidRDefault="00806FC7" w:rsidP="00806FC7">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Энциклопедии, словари, справочники, путеводители, методическая и иная специальная литература. Словарь музейных терминов. Работа с архивными документами Государственного архива в г. Ирбите. Работа с архивами в Интернет сети. </w:t>
      </w:r>
    </w:p>
    <w:p w:rsidR="00806FC7" w:rsidRPr="00755336" w:rsidRDefault="00806FC7" w:rsidP="00FB0474">
      <w:pPr>
        <w:pStyle w:val="a3"/>
        <w:numPr>
          <w:ilvl w:val="0"/>
          <w:numId w:val="87"/>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lastRenderedPageBreak/>
        <w:t>Предъявление результатов</w:t>
      </w:r>
    </w:p>
    <w:p w:rsidR="00806FC7" w:rsidRDefault="00806FC7" w:rsidP="00806FC7">
      <w:pPr>
        <w:spacing w:line="360" w:lineRule="auto"/>
        <w:ind w:firstLine="567"/>
        <w:jc w:val="both"/>
        <w:rPr>
          <w:rFonts w:ascii="Times New Roman" w:hAnsi="Times New Roman" w:cs="Times New Roman"/>
          <w:sz w:val="28"/>
          <w:szCs w:val="28"/>
        </w:rPr>
      </w:pPr>
      <w:r w:rsidRPr="00755336">
        <w:rPr>
          <w:rFonts w:ascii="Times New Roman" w:hAnsi="Times New Roman" w:cs="Times New Roman"/>
          <w:sz w:val="28"/>
          <w:szCs w:val="28"/>
        </w:rPr>
        <w:t>Предъявление результатов работа музея на научно-практической, краеведческой конференциях. Участие в муниципальных, областных и всероссийских конкурсах.</w:t>
      </w:r>
    </w:p>
    <w:p w:rsidR="00806FC7" w:rsidRDefault="00806FC7" w:rsidP="00806FC7">
      <w:pPr>
        <w:spacing w:line="360" w:lineRule="auto"/>
        <w:ind w:firstLine="567"/>
        <w:jc w:val="both"/>
        <w:rPr>
          <w:rFonts w:ascii="Times New Roman" w:hAnsi="Times New Roman" w:cs="Times New Roman"/>
          <w:sz w:val="28"/>
          <w:szCs w:val="28"/>
        </w:rPr>
      </w:pPr>
    </w:p>
    <w:p w:rsidR="00806FC7" w:rsidRDefault="00806FC7">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5495" w:type="dxa"/>
        <w:tblLook w:val="04A0" w:firstRow="1" w:lastRow="0" w:firstColumn="1" w:lastColumn="0" w:noHBand="0" w:noVBand="1"/>
      </w:tblPr>
      <w:tblGrid>
        <w:gridCol w:w="4075"/>
      </w:tblGrid>
      <w:tr w:rsidR="00806FC7" w:rsidRPr="00806FC7" w:rsidTr="00806FC7">
        <w:tc>
          <w:tcPr>
            <w:tcW w:w="4075" w:type="dxa"/>
            <w:hideMark/>
          </w:tcPr>
          <w:p w:rsidR="00806FC7" w:rsidRPr="00806FC7" w:rsidRDefault="00806FC7" w:rsidP="00806FC7">
            <w:pPr>
              <w:tabs>
                <w:tab w:val="left" w:pos="851"/>
              </w:tabs>
              <w:spacing w:after="0"/>
              <w:rPr>
                <w:rFonts w:ascii="Times New Roman" w:eastAsia="Calibri" w:hAnsi="Times New Roman" w:cs="Times New Roman"/>
                <w:sz w:val="28"/>
                <w:szCs w:val="28"/>
                <w:lang w:eastAsia="ru-RU"/>
              </w:rPr>
            </w:pPr>
            <w:r w:rsidRPr="00806FC7">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«Музееведение»</w:t>
            </w:r>
          </w:p>
        </w:tc>
      </w:tr>
    </w:tbl>
    <w:p w:rsidR="00806FC7" w:rsidRPr="00806FC7" w:rsidRDefault="00806FC7" w:rsidP="00806FC7">
      <w:pPr>
        <w:tabs>
          <w:tab w:val="left" w:pos="851"/>
        </w:tabs>
        <w:spacing w:after="0"/>
        <w:ind w:firstLine="709"/>
        <w:jc w:val="both"/>
        <w:rPr>
          <w:rFonts w:ascii="Times New Roman" w:eastAsia="MS Mincho" w:hAnsi="Times New Roman" w:cs="Times New Roman"/>
          <w:color w:val="00B050"/>
          <w:sz w:val="28"/>
          <w:szCs w:val="28"/>
          <w:lang w:eastAsia="ja-JP"/>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both"/>
        <w:rPr>
          <w:rFonts w:ascii="Times New Roman" w:eastAsia="Times New Roman" w:hAnsi="Times New Roman" w:cs="Times New Roman"/>
          <w:color w:val="00B050"/>
          <w:sz w:val="28"/>
          <w:szCs w:val="28"/>
          <w:lang w:eastAsia="ru-RU"/>
        </w:rPr>
      </w:pPr>
    </w:p>
    <w:p w:rsidR="00806FC7" w:rsidRPr="00806FC7" w:rsidRDefault="00806FC7" w:rsidP="00806FC7">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806FC7">
        <w:rPr>
          <w:rFonts w:ascii="Times New Roman" w:eastAsia="Times New Roman" w:hAnsi="Times New Roman" w:cs="Times New Roman"/>
          <w:b/>
          <w:color w:val="000000"/>
          <w:sz w:val="32"/>
          <w:szCs w:val="28"/>
          <w:lang w:eastAsia="ru-RU"/>
        </w:rPr>
        <w:t xml:space="preserve">Рабочая программа по курсу </w:t>
      </w:r>
    </w:p>
    <w:p w:rsidR="00806FC7" w:rsidRPr="00806FC7" w:rsidRDefault="00806FC7" w:rsidP="00806FC7">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806FC7">
        <w:rPr>
          <w:rFonts w:ascii="Times New Roman" w:eastAsia="Times New Roman" w:hAnsi="Times New Roman" w:cs="Times New Roman"/>
          <w:b/>
          <w:color w:val="000000"/>
          <w:sz w:val="32"/>
          <w:szCs w:val="28"/>
          <w:lang w:eastAsia="ru-RU"/>
        </w:rPr>
        <w:t>«Поисковая-исследовательская работа»</w:t>
      </w:r>
    </w:p>
    <w:p w:rsidR="00806FC7" w:rsidRPr="00806FC7" w:rsidRDefault="00806FC7" w:rsidP="00806FC7">
      <w:pPr>
        <w:tabs>
          <w:tab w:val="left" w:pos="851"/>
        </w:tabs>
        <w:spacing w:after="0"/>
        <w:ind w:firstLine="709"/>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 xml:space="preserve">(детское творческое объединение </w:t>
      </w:r>
    </w:p>
    <w:p w:rsidR="00806FC7" w:rsidRPr="00806FC7" w:rsidRDefault="00806FC7" w:rsidP="00806FC7">
      <w:pPr>
        <w:tabs>
          <w:tab w:val="left" w:pos="851"/>
        </w:tabs>
        <w:spacing w:after="0"/>
        <w:ind w:firstLine="709"/>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 xml:space="preserve">«Юные исследователи», </w:t>
      </w:r>
    </w:p>
    <w:p w:rsidR="00806FC7" w:rsidRPr="00806FC7" w:rsidRDefault="00806FC7" w:rsidP="00806FC7">
      <w:pPr>
        <w:tabs>
          <w:tab w:val="left" w:pos="851"/>
        </w:tabs>
        <w:spacing w:after="0"/>
        <w:ind w:firstLine="709"/>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руководитель Сапожникова С.Н.,</w:t>
      </w:r>
    </w:p>
    <w:p w:rsidR="00806FC7" w:rsidRPr="00806FC7" w:rsidRDefault="00224A3D" w:rsidP="00224A3D">
      <w:pPr>
        <w:tabs>
          <w:tab w:val="left" w:pos="851"/>
        </w:tabs>
        <w:spacing w:after="0"/>
        <w:ind w:left="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06FC7">
        <w:rPr>
          <w:rFonts w:ascii="Times New Roman" w:eastAsia="Times New Roman" w:hAnsi="Times New Roman" w:cs="Times New Roman"/>
          <w:color w:val="000000"/>
          <w:sz w:val="28"/>
          <w:szCs w:val="28"/>
          <w:lang w:eastAsia="ru-RU"/>
        </w:rPr>
        <w:t xml:space="preserve"> </w:t>
      </w:r>
      <w:r w:rsidR="00806FC7" w:rsidRPr="00806FC7">
        <w:rPr>
          <w:rFonts w:ascii="Times New Roman" w:eastAsia="Times New Roman" w:hAnsi="Times New Roman" w:cs="Times New Roman"/>
          <w:color w:val="000000"/>
          <w:sz w:val="28"/>
          <w:szCs w:val="28"/>
          <w:lang w:eastAsia="ru-RU"/>
        </w:rPr>
        <w:t>год обучения)</w:t>
      </w:r>
    </w:p>
    <w:p w:rsidR="00806FC7" w:rsidRPr="00806FC7" w:rsidRDefault="00806FC7" w:rsidP="00806FC7">
      <w:pPr>
        <w:jc w:val="both"/>
        <w:rPr>
          <w:rFonts w:ascii="Times New Roman" w:hAnsi="Times New Roman" w:cs="Times New Roman"/>
          <w:sz w:val="28"/>
          <w:szCs w:val="28"/>
        </w:rPr>
      </w:pPr>
    </w:p>
    <w:p w:rsidR="00806FC7" w:rsidRDefault="00806FC7" w:rsidP="00806FC7">
      <w:pPr>
        <w:spacing w:line="360" w:lineRule="auto"/>
        <w:ind w:firstLine="567"/>
        <w:jc w:val="both"/>
        <w:rPr>
          <w:rFonts w:ascii="Times New Roman" w:hAnsi="Times New Roman" w:cs="Times New Roman"/>
          <w:sz w:val="28"/>
          <w:szCs w:val="28"/>
        </w:rPr>
      </w:pPr>
    </w:p>
    <w:p w:rsidR="00806FC7" w:rsidRDefault="00806FC7">
      <w:pPr>
        <w:rPr>
          <w:rFonts w:ascii="Times New Roman" w:hAnsi="Times New Roman" w:cs="Times New Roman"/>
          <w:sz w:val="28"/>
          <w:szCs w:val="28"/>
        </w:rPr>
      </w:pPr>
      <w:r>
        <w:rPr>
          <w:rFonts w:ascii="Times New Roman" w:hAnsi="Times New Roman" w:cs="Times New Roman"/>
          <w:sz w:val="28"/>
          <w:szCs w:val="28"/>
        </w:rPr>
        <w:br w:type="page"/>
      </w:r>
    </w:p>
    <w:p w:rsidR="00806FC7" w:rsidRPr="00C12E09" w:rsidRDefault="00806FC7" w:rsidP="00806FC7">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Pr>
          <w:rFonts w:ascii="Times New Roman" w:eastAsia="Times New Roman" w:hAnsi="Times New Roman" w:cs="Times New Roman"/>
          <w:color w:val="000000"/>
          <w:sz w:val="28"/>
          <w:szCs w:val="28"/>
          <w:lang w:eastAsia="ru-RU"/>
        </w:rPr>
        <w:t>старшего</w:t>
      </w:r>
      <w:r w:rsidRPr="00C12E09">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806FC7" w:rsidRPr="00694B53" w:rsidRDefault="00806FC7" w:rsidP="00806FC7">
      <w:pPr>
        <w:spacing w:after="0" w:line="360" w:lineRule="auto"/>
        <w:ind w:firstLine="567"/>
        <w:jc w:val="both"/>
        <w:rPr>
          <w:rFonts w:ascii="Times New Roman" w:eastAsia="Times New Roman" w:hAnsi="Times New Roman" w:cs="Times New Roman"/>
          <w:sz w:val="28"/>
          <w:szCs w:val="28"/>
          <w:lang w:eastAsia="ru-RU"/>
        </w:rPr>
      </w:pPr>
      <w:r w:rsidRPr="00694B53">
        <w:rPr>
          <w:rFonts w:ascii="Times New Roman" w:eastAsia="Times New Roman" w:hAnsi="Times New Roman" w:cs="Times New Roman"/>
          <w:sz w:val="28"/>
          <w:szCs w:val="28"/>
          <w:lang w:eastAsia="ru-RU"/>
        </w:rPr>
        <w:t xml:space="preserve">Занятия проводятся </w:t>
      </w:r>
      <w:r w:rsidR="00694B53" w:rsidRPr="00694B53">
        <w:rPr>
          <w:rFonts w:ascii="Times New Roman" w:eastAsia="Times New Roman" w:hAnsi="Times New Roman" w:cs="Times New Roman"/>
          <w:sz w:val="28"/>
          <w:szCs w:val="28"/>
          <w:lang w:eastAsia="ru-RU"/>
        </w:rPr>
        <w:t>3</w:t>
      </w:r>
      <w:r w:rsidRPr="00694B53">
        <w:rPr>
          <w:rFonts w:ascii="Times New Roman" w:eastAsia="Times New Roman" w:hAnsi="Times New Roman" w:cs="Times New Roman"/>
          <w:sz w:val="28"/>
          <w:szCs w:val="28"/>
          <w:lang w:eastAsia="ru-RU"/>
        </w:rPr>
        <w:t xml:space="preserve"> раза в неделю с нагрузкой </w:t>
      </w:r>
      <w:r w:rsidR="00694B53" w:rsidRPr="00694B53">
        <w:rPr>
          <w:rFonts w:ascii="Times New Roman" w:eastAsia="Times New Roman" w:hAnsi="Times New Roman" w:cs="Times New Roman"/>
          <w:sz w:val="28"/>
          <w:szCs w:val="28"/>
          <w:lang w:eastAsia="ru-RU"/>
        </w:rPr>
        <w:t>1</w:t>
      </w:r>
      <w:r w:rsidRPr="00694B53">
        <w:rPr>
          <w:rFonts w:ascii="Times New Roman" w:eastAsia="Times New Roman" w:hAnsi="Times New Roman" w:cs="Times New Roman"/>
          <w:sz w:val="28"/>
          <w:szCs w:val="28"/>
          <w:lang w:eastAsia="ru-RU"/>
        </w:rPr>
        <w:t xml:space="preserve"> час.</w:t>
      </w:r>
    </w:p>
    <w:p w:rsidR="00806FC7" w:rsidRPr="00C12E09" w:rsidRDefault="00806FC7" w:rsidP="00806FC7">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Pr>
          <w:rFonts w:ascii="Times New Roman" w:eastAsia="Times New Roman" w:hAnsi="Times New Roman" w:cs="Times New Roman"/>
          <w:color w:val="000000"/>
          <w:sz w:val="28"/>
          <w:szCs w:val="28"/>
          <w:lang w:eastAsia="ru-RU"/>
        </w:rPr>
        <w:t>38</w:t>
      </w:r>
      <w:r w:rsidRPr="00C12E09">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ов</w:t>
      </w:r>
      <w:r w:rsidRPr="00C12E09">
        <w:rPr>
          <w:rFonts w:ascii="Times New Roman" w:eastAsia="Times New Roman" w:hAnsi="Times New Roman" w:cs="Times New Roman"/>
          <w:color w:val="000000"/>
          <w:sz w:val="28"/>
          <w:szCs w:val="28"/>
          <w:lang w:eastAsia="ru-RU"/>
        </w:rPr>
        <w:t xml:space="preserve"> (в том числе, теоретические занятия – </w:t>
      </w:r>
      <w:r>
        <w:rPr>
          <w:rFonts w:ascii="Times New Roman" w:eastAsia="Times New Roman" w:hAnsi="Times New Roman" w:cs="Times New Roman"/>
          <w:color w:val="000000"/>
          <w:sz w:val="28"/>
          <w:szCs w:val="28"/>
          <w:lang w:eastAsia="ru-RU"/>
        </w:rPr>
        <w:t>7</w:t>
      </w:r>
      <w:r w:rsidRPr="00C12E09">
        <w:rPr>
          <w:rFonts w:ascii="Times New Roman" w:eastAsia="Times New Roman" w:hAnsi="Times New Roman" w:cs="Times New Roman"/>
          <w:color w:val="000000"/>
          <w:sz w:val="28"/>
          <w:szCs w:val="28"/>
          <w:lang w:eastAsia="ru-RU"/>
        </w:rPr>
        <w:t xml:space="preserve">, практические занятия – </w:t>
      </w:r>
      <w:r>
        <w:rPr>
          <w:rFonts w:ascii="Times New Roman" w:eastAsia="Times New Roman" w:hAnsi="Times New Roman" w:cs="Times New Roman"/>
          <w:color w:val="000000"/>
          <w:sz w:val="28"/>
          <w:szCs w:val="28"/>
          <w:lang w:eastAsia="ru-RU"/>
        </w:rPr>
        <w:t>31</w:t>
      </w:r>
      <w:r w:rsidRPr="00C12E09">
        <w:rPr>
          <w:rFonts w:ascii="Times New Roman" w:eastAsia="Times New Roman" w:hAnsi="Times New Roman" w:cs="Times New Roman"/>
          <w:color w:val="000000"/>
          <w:sz w:val="28"/>
          <w:szCs w:val="28"/>
          <w:lang w:eastAsia="ru-RU"/>
        </w:rPr>
        <w:t>).</w:t>
      </w:r>
    </w:p>
    <w:p w:rsidR="00806FC7" w:rsidRDefault="00806FC7" w:rsidP="00806FC7">
      <w:pPr>
        <w:spacing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560"/>
        <w:gridCol w:w="1701"/>
        <w:gridCol w:w="1559"/>
        <w:gridCol w:w="1417"/>
      </w:tblGrid>
      <w:tr w:rsidR="00694B53" w:rsidRPr="00232C77" w:rsidTr="00601E1E">
        <w:trPr>
          <w:cantSplit/>
          <w:trHeight w:val="521"/>
        </w:trPr>
        <w:tc>
          <w:tcPr>
            <w:tcW w:w="1985" w:type="dxa"/>
            <w:tcBorders>
              <w:top w:val="single" w:sz="4" w:space="0" w:color="auto"/>
              <w:left w:val="single" w:sz="4" w:space="0" w:color="auto"/>
              <w:bottom w:val="single" w:sz="4" w:space="0" w:color="auto"/>
              <w:right w:val="single" w:sz="4" w:space="0" w:color="auto"/>
            </w:tcBorders>
          </w:tcPr>
          <w:p w:rsidR="00694B53" w:rsidRPr="00232C77" w:rsidRDefault="00694B53" w:rsidP="00601E1E">
            <w:pPr>
              <w:spacing w:after="0" w:line="240" w:lineRule="auto"/>
              <w:jc w:val="center"/>
              <w:rPr>
                <w:rFonts w:ascii="Times New Roman" w:eastAsia="Calibri" w:hAnsi="Times New Roman" w:cs="Times New Roman"/>
                <w:b/>
                <w:sz w:val="28"/>
                <w:szCs w:val="28"/>
              </w:rPr>
            </w:pPr>
            <w:r w:rsidRPr="00232C77">
              <w:rPr>
                <w:rFonts w:ascii="Times New Roman" w:eastAsia="Calibri" w:hAnsi="Times New Roman" w:cs="Times New Roman"/>
                <w:b/>
                <w:sz w:val="28"/>
                <w:szCs w:val="28"/>
              </w:rPr>
              <w:t>Понедельник</w:t>
            </w:r>
          </w:p>
        </w:tc>
        <w:tc>
          <w:tcPr>
            <w:tcW w:w="1559" w:type="dxa"/>
            <w:tcBorders>
              <w:top w:val="single" w:sz="4" w:space="0" w:color="auto"/>
              <w:left w:val="single" w:sz="4" w:space="0" w:color="auto"/>
              <w:bottom w:val="single" w:sz="4" w:space="0" w:color="auto"/>
              <w:right w:val="single" w:sz="4" w:space="0" w:color="auto"/>
            </w:tcBorders>
          </w:tcPr>
          <w:p w:rsidR="00694B53" w:rsidRPr="00232C77" w:rsidRDefault="00694B53" w:rsidP="00601E1E">
            <w:pPr>
              <w:spacing w:after="0" w:line="240" w:lineRule="auto"/>
              <w:jc w:val="center"/>
              <w:rPr>
                <w:rFonts w:ascii="Times New Roman" w:eastAsia="Calibri" w:hAnsi="Times New Roman" w:cs="Times New Roman"/>
                <w:b/>
                <w:sz w:val="28"/>
                <w:szCs w:val="28"/>
              </w:rPr>
            </w:pPr>
            <w:r w:rsidRPr="00232C77">
              <w:rPr>
                <w:rFonts w:ascii="Times New Roman" w:eastAsia="Calibri" w:hAnsi="Times New Roman" w:cs="Times New Roman"/>
                <w:b/>
                <w:sz w:val="28"/>
                <w:szCs w:val="28"/>
              </w:rPr>
              <w:t>Вторник</w:t>
            </w:r>
          </w:p>
        </w:tc>
        <w:tc>
          <w:tcPr>
            <w:tcW w:w="1560" w:type="dxa"/>
            <w:tcBorders>
              <w:top w:val="single" w:sz="4" w:space="0" w:color="auto"/>
              <w:left w:val="single" w:sz="4" w:space="0" w:color="auto"/>
              <w:bottom w:val="single" w:sz="4" w:space="0" w:color="auto"/>
              <w:right w:val="single" w:sz="4" w:space="0" w:color="auto"/>
            </w:tcBorders>
          </w:tcPr>
          <w:p w:rsidR="00694B53" w:rsidRPr="00232C77" w:rsidRDefault="00694B53" w:rsidP="00601E1E">
            <w:pPr>
              <w:spacing w:after="0" w:line="240" w:lineRule="auto"/>
              <w:jc w:val="center"/>
              <w:rPr>
                <w:rFonts w:ascii="Times New Roman" w:eastAsia="Calibri" w:hAnsi="Times New Roman" w:cs="Times New Roman"/>
                <w:b/>
                <w:sz w:val="28"/>
                <w:szCs w:val="28"/>
              </w:rPr>
            </w:pPr>
            <w:r w:rsidRPr="00232C77">
              <w:rPr>
                <w:rFonts w:ascii="Times New Roman" w:eastAsia="Calibri" w:hAnsi="Times New Roman" w:cs="Times New Roman"/>
                <w:b/>
                <w:sz w:val="28"/>
                <w:szCs w:val="28"/>
              </w:rPr>
              <w:t>Среда</w:t>
            </w:r>
          </w:p>
        </w:tc>
        <w:tc>
          <w:tcPr>
            <w:tcW w:w="1701" w:type="dxa"/>
            <w:tcBorders>
              <w:top w:val="single" w:sz="4" w:space="0" w:color="auto"/>
              <w:left w:val="single" w:sz="4" w:space="0" w:color="auto"/>
              <w:bottom w:val="single" w:sz="4" w:space="0" w:color="auto"/>
              <w:right w:val="single" w:sz="4" w:space="0" w:color="auto"/>
            </w:tcBorders>
          </w:tcPr>
          <w:p w:rsidR="00694B53" w:rsidRPr="00232C77" w:rsidRDefault="00694B53" w:rsidP="00601E1E">
            <w:pPr>
              <w:spacing w:after="0" w:line="240" w:lineRule="auto"/>
              <w:jc w:val="center"/>
              <w:rPr>
                <w:rFonts w:ascii="Times New Roman" w:eastAsia="Calibri" w:hAnsi="Times New Roman" w:cs="Times New Roman"/>
                <w:b/>
                <w:sz w:val="28"/>
                <w:szCs w:val="28"/>
              </w:rPr>
            </w:pPr>
            <w:r w:rsidRPr="00232C77">
              <w:rPr>
                <w:rFonts w:ascii="Times New Roman" w:eastAsia="Calibri" w:hAnsi="Times New Roman" w:cs="Times New Roman"/>
                <w:b/>
                <w:sz w:val="28"/>
                <w:szCs w:val="28"/>
              </w:rPr>
              <w:t>Четверг</w:t>
            </w:r>
          </w:p>
        </w:tc>
        <w:tc>
          <w:tcPr>
            <w:tcW w:w="1559" w:type="dxa"/>
            <w:tcBorders>
              <w:top w:val="single" w:sz="4" w:space="0" w:color="auto"/>
              <w:left w:val="single" w:sz="4" w:space="0" w:color="auto"/>
              <w:bottom w:val="single" w:sz="4" w:space="0" w:color="auto"/>
              <w:right w:val="single" w:sz="4" w:space="0" w:color="auto"/>
            </w:tcBorders>
          </w:tcPr>
          <w:p w:rsidR="00694B53" w:rsidRPr="00232C77" w:rsidRDefault="00694B53" w:rsidP="00601E1E">
            <w:pPr>
              <w:spacing w:after="0" w:line="240" w:lineRule="auto"/>
              <w:jc w:val="center"/>
              <w:rPr>
                <w:rFonts w:ascii="Times New Roman" w:eastAsia="Calibri" w:hAnsi="Times New Roman" w:cs="Times New Roman"/>
                <w:b/>
                <w:sz w:val="28"/>
                <w:szCs w:val="28"/>
              </w:rPr>
            </w:pPr>
            <w:r w:rsidRPr="00232C77">
              <w:rPr>
                <w:rFonts w:ascii="Times New Roman" w:eastAsia="Calibri" w:hAnsi="Times New Roman" w:cs="Times New Roman"/>
                <w:b/>
                <w:sz w:val="28"/>
                <w:szCs w:val="28"/>
              </w:rPr>
              <w:t>Пятница</w:t>
            </w:r>
          </w:p>
        </w:tc>
        <w:tc>
          <w:tcPr>
            <w:tcW w:w="1417" w:type="dxa"/>
            <w:tcBorders>
              <w:top w:val="single" w:sz="4" w:space="0" w:color="auto"/>
              <w:left w:val="single" w:sz="4" w:space="0" w:color="auto"/>
              <w:bottom w:val="single" w:sz="4" w:space="0" w:color="auto"/>
              <w:right w:val="single" w:sz="4" w:space="0" w:color="auto"/>
            </w:tcBorders>
          </w:tcPr>
          <w:p w:rsidR="00694B53" w:rsidRPr="00232C77" w:rsidRDefault="00694B53" w:rsidP="00601E1E">
            <w:pPr>
              <w:spacing w:after="0" w:line="240" w:lineRule="auto"/>
              <w:jc w:val="center"/>
              <w:rPr>
                <w:rFonts w:ascii="Times New Roman" w:eastAsia="Calibri" w:hAnsi="Times New Roman" w:cs="Times New Roman"/>
                <w:b/>
                <w:sz w:val="28"/>
                <w:szCs w:val="28"/>
              </w:rPr>
            </w:pPr>
            <w:r w:rsidRPr="00232C77">
              <w:rPr>
                <w:rFonts w:ascii="Times New Roman" w:eastAsia="Calibri" w:hAnsi="Times New Roman" w:cs="Times New Roman"/>
                <w:b/>
                <w:sz w:val="28"/>
                <w:szCs w:val="28"/>
              </w:rPr>
              <w:t>Суббота</w:t>
            </w:r>
          </w:p>
        </w:tc>
      </w:tr>
      <w:tr w:rsidR="00694B53" w:rsidRPr="00232C77" w:rsidTr="00601E1E">
        <w:trPr>
          <w:cantSplit/>
          <w:trHeight w:val="847"/>
        </w:trPr>
        <w:tc>
          <w:tcPr>
            <w:tcW w:w="1985" w:type="dxa"/>
            <w:tcBorders>
              <w:top w:val="single" w:sz="4" w:space="0" w:color="auto"/>
              <w:left w:val="single" w:sz="4" w:space="0" w:color="auto"/>
              <w:bottom w:val="single" w:sz="4" w:space="0" w:color="auto"/>
              <w:right w:val="single" w:sz="4" w:space="0" w:color="auto"/>
            </w:tcBorders>
          </w:tcPr>
          <w:p w:rsidR="00694B53" w:rsidRPr="00232C77" w:rsidRDefault="00694B53" w:rsidP="00601E1E">
            <w:pPr>
              <w:spacing w:after="0" w:line="240" w:lineRule="auto"/>
              <w:jc w:val="center"/>
              <w:rPr>
                <w:rFonts w:ascii="Times New Roman" w:eastAsia="Calibri" w:hAnsi="Times New Roman" w:cs="Times New Roman"/>
                <w:sz w:val="24"/>
                <w:szCs w:val="24"/>
              </w:rPr>
            </w:pPr>
            <w:r w:rsidRPr="00232C77">
              <w:rPr>
                <w:rFonts w:ascii="Times New Roman" w:eastAsia="Calibri" w:hAnsi="Times New Roman" w:cs="Times New Roman"/>
                <w:sz w:val="24"/>
                <w:szCs w:val="24"/>
              </w:rPr>
              <w:t>14.50-15.35</w:t>
            </w:r>
          </w:p>
          <w:p w:rsidR="00694B53" w:rsidRPr="00232C77" w:rsidRDefault="00694B53" w:rsidP="00601E1E">
            <w:pPr>
              <w:spacing w:after="0" w:line="240" w:lineRule="auto"/>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4B53" w:rsidRPr="00232C77" w:rsidRDefault="00694B53" w:rsidP="00601E1E">
            <w:pPr>
              <w:spacing w:after="0" w:line="240" w:lineRule="auto"/>
              <w:jc w:val="cente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694B53" w:rsidRPr="00232C77" w:rsidRDefault="00694B53" w:rsidP="00601E1E">
            <w:pPr>
              <w:spacing w:after="0" w:line="240" w:lineRule="auto"/>
              <w:jc w:val="center"/>
              <w:rPr>
                <w:rFonts w:ascii="Times New Roman" w:eastAsia="Calibri" w:hAnsi="Times New Roman" w:cs="Times New Roman"/>
                <w:sz w:val="24"/>
                <w:szCs w:val="24"/>
              </w:rPr>
            </w:pPr>
            <w:r w:rsidRPr="00232C77">
              <w:rPr>
                <w:rFonts w:ascii="Times New Roman" w:eastAsia="Calibri" w:hAnsi="Times New Roman" w:cs="Times New Roman"/>
                <w:sz w:val="24"/>
                <w:szCs w:val="24"/>
              </w:rPr>
              <w:t>15.40-16.00</w:t>
            </w:r>
          </w:p>
          <w:p w:rsidR="00694B53" w:rsidRPr="00232C77" w:rsidRDefault="00694B53" w:rsidP="00601E1E">
            <w:pPr>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94B53" w:rsidRPr="00232C77" w:rsidRDefault="00694B53" w:rsidP="00601E1E">
            <w:pPr>
              <w:spacing w:after="0" w:line="240" w:lineRule="auto"/>
              <w:jc w:val="center"/>
              <w:rPr>
                <w:rFonts w:ascii="Times New Roman" w:eastAsia="Calibri" w:hAnsi="Times New Roman" w:cs="Times New Roman"/>
                <w:sz w:val="24"/>
                <w:szCs w:val="24"/>
              </w:rPr>
            </w:pPr>
            <w:r w:rsidRPr="00232C77">
              <w:rPr>
                <w:rFonts w:ascii="Times New Roman" w:eastAsia="Calibri" w:hAnsi="Times New Roman" w:cs="Times New Roman"/>
                <w:sz w:val="24"/>
                <w:szCs w:val="24"/>
              </w:rPr>
              <w:t>14.50-15.35</w:t>
            </w:r>
          </w:p>
          <w:p w:rsidR="00694B53" w:rsidRPr="00232C77" w:rsidRDefault="00694B53" w:rsidP="00601E1E">
            <w:pPr>
              <w:spacing w:after="0" w:line="240" w:lineRule="auto"/>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4B53" w:rsidRPr="00232C77" w:rsidRDefault="00694B53" w:rsidP="00601E1E">
            <w:pPr>
              <w:spacing w:after="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94B53" w:rsidRPr="00232C77" w:rsidRDefault="00694B53" w:rsidP="00601E1E">
            <w:pPr>
              <w:spacing w:after="0" w:line="240" w:lineRule="auto"/>
              <w:jc w:val="center"/>
              <w:rPr>
                <w:rFonts w:ascii="Times New Roman" w:eastAsia="Calibri" w:hAnsi="Times New Roman" w:cs="Times New Roman"/>
                <w:sz w:val="24"/>
                <w:szCs w:val="24"/>
              </w:rPr>
            </w:pPr>
          </w:p>
        </w:tc>
      </w:tr>
    </w:tbl>
    <w:p w:rsidR="00694B53" w:rsidRDefault="00694B53" w:rsidP="00806FC7">
      <w:pPr>
        <w:spacing w:line="360" w:lineRule="auto"/>
        <w:ind w:firstLine="567"/>
        <w:jc w:val="both"/>
        <w:rPr>
          <w:rFonts w:ascii="Times New Roman" w:hAnsi="Times New Roman" w:cs="Times New Roman"/>
          <w:sz w:val="28"/>
          <w:szCs w:val="28"/>
        </w:rPr>
      </w:pPr>
    </w:p>
    <w:p w:rsidR="00806FC7" w:rsidRDefault="00806FC7" w:rsidP="00FB0474">
      <w:pPr>
        <w:pStyle w:val="a3"/>
        <w:numPr>
          <w:ilvl w:val="0"/>
          <w:numId w:val="88"/>
        </w:num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806FC7" w:rsidRDefault="00806FC7" w:rsidP="00806FC7">
      <w:p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 3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000"/>
        <w:gridCol w:w="1080"/>
        <w:gridCol w:w="1260"/>
        <w:gridCol w:w="1431"/>
        <w:gridCol w:w="2268"/>
      </w:tblGrid>
      <w:tr w:rsidR="00806FC7" w:rsidRPr="00806FC7" w:rsidTr="0054136B">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806FC7">
              <w:rPr>
                <w:rFonts w:ascii="Times New Roman" w:eastAsia="Times New Roman" w:hAnsi="Times New Roman" w:cs="Times New Roman"/>
                <w:b/>
                <w:color w:val="000000"/>
                <w:sz w:val="28"/>
                <w:szCs w:val="28"/>
                <w:lang w:eastAsia="ru-RU"/>
              </w:rPr>
              <w:t>№</w:t>
            </w:r>
          </w:p>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806FC7">
              <w:rPr>
                <w:rFonts w:ascii="Times New Roman" w:eastAsia="Times New Roman" w:hAnsi="Times New Roman" w:cs="Times New Roman"/>
                <w:b/>
                <w:color w:val="000000"/>
                <w:sz w:val="28"/>
                <w:szCs w:val="28"/>
                <w:lang w:eastAsia="ru-RU"/>
              </w:rPr>
              <w:t>п/п</w:t>
            </w:r>
          </w:p>
        </w:tc>
        <w:tc>
          <w:tcPr>
            <w:tcW w:w="3000" w:type="dxa"/>
            <w:vMerge w:val="restart"/>
            <w:tcBorders>
              <w:top w:val="single" w:sz="6" w:space="0" w:color="auto"/>
              <w:left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6FC7">
              <w:rPr>
                <w:rFonts w:ascii="Times New Roman" w:eastAsia="Times New Roman" w:hAnsi="Times New Roman" w:cs="Times New Roman"/>
                <w:b/>
                <w:color w:val="000000"/>
                <w:sz w:val="28"/>
                <w:szCs w:val="28"/>
                <w:lang w:eastAsia="ru-RU"/>
              </w:rPr>
              <w:t>Тема</w:t>
            </w:r>
          </w:p>
        </w:tc>
        <w:tc>
          <w:tcPr>
            <w:tcW w:w="3771" w:type="dxa"/>
            <w:gridSpan w:val="3"/>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06FC7">
              <w:rPr>
                <w:rFonts w:ascii="Times New Roman" w:eastAsia="Times New Roman" w:hAnsi="Times New Roman" w:cs="Times New Roman"/>
                <w:b/>
                <w:sz w:val="28"/>
                <w:szCs w:val="28"/>
                <w:lang w:eastAsia="ru-RU"/>
              </w:rPr>
              <w:t>Количество часов</w:t>
            </w:r>
          </w:p>
        </w:tc>
        <w:tc>
          <w:tcPr>
            <w:tcW w:w="2268" w:type="dxa"/>
            <w:vMerge w:val="restart"/>
            <w:tcBorders>
              <w:top w:val="single" w:sz="6" w:space="0" w:color="auto"/>
              <w:left w:val="single" w:sz="6" w:space="0" w:color="auto"/>
              <w:right w:val="single" w:sz="6" w:space="0" w:color="auto"/>
            </w:tcBorders>
            <w:shd w:val="clear" w:color="auto" w:fill="FFFFFF"/>
          </w:tcPr>
          <w:p w:rsidR="00806FC7" w:rsidRPr="00806FC7" w:rsidRDefault="00806FC7" w:rsidP="00806FC7">
            <w:pPr>
              <w:spacing w:after="0" w:line="240" w:lineRule="auto"/>
              <w:jc w:val="center"/>
              <w:rPr>
                <w:rFonts w:ascii="Times New Roman" w:eastAsia="Times New Roman" w:hAnsi="Times New Roman" w:cs="Times New Roman"/>
                <w:b/>
                <w:sz w:val="28"/>
                <w:szCs w:val="28"/>
                <w:lang w:eastAsia="ru-RU"/>
              </w:rPr>
            </w:pPr>
            <w:r w:rsidRPr="00806FC7">
              <w:rPr>
                <w:rFonts w:ascii="Times New Roman" w:eastAsia="Times New Roman" w:hAnsi="Times New Roman" w:cs="Times New Roman"/>
                <w:b/>
                <w:sz w:val="28"/>
                <w:szCs w:val="28"/>
                <w:lang w:eastAsia="ru-RU"/>
              </w:rPr>
              <w:t>Формы контроля</w:t>
            </w:r>
          </w:p>
        </w:tc>
      </w:tr>
      <w:tr w:rsidR="00806FC7" w:rsidRPr="00806FC7" w:rsidTr="0054136B">
        <w:trPr>
          <w:trHeight w:val="336"/>
        </w:trPr>
        <w:tc>
          <w:tcPr>
            <w:tcW w:w="600" w:type="dxa"/>
            <w:vMerge/>
            <w:tcBorders>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000" w:type="dxa"/>
            <w:vMerge/>
            <w:tcBorders>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806FC7">
              <w:rPr>
                <w:rFonts w:ascii="Times New Roman" w:eastAsia="Times New Roman" w:hAnsi="Times New Roman" w:cs="Times New Roman"/>
                <w:b/>
                <w:color w:val="000000"/>
                <w:sz w:val="28"/>
                <w:szCs w:val="28"/>
                <w:lang w:eastAsia="ru-RU"/>
              </w:rPr>
              <w:t>Всего</w:t>
            </w:r>
          </w:p>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pacing w:after="0" w:line="240" w:lineRule="auto"/>
              <w:jc w:val="center"/>
              <w:rPr>
                <w:rFonts w:ascii="Times New Roman" w:eastAsia="Times New Roman" w:hAnsi="Times New Roman" w:cs="Times New Roman"/>
                <w:b/>
                <w:sz w:val="28"/>
                <w:szCs w:val="28"/>
                <w:lang w:eastAsia="ru-RU"/>
              </w:rPr>
            </w:pPr>
            <w:r w:rsidRPr="00806FC7">
              <w:rPr>
                <w:rFonts w:ascii="Times New Roman" w:eastAsia="Times New Roman" w:hAnsi="Times New Roman" w:cs="Times New Roman"/>
                <w:b/>
                <w:sz w:val="28"/>
                <w:szCs w:val="28"/>
                <w:lang w:eastAsia="ru-RU"/>
              </w:rPr>
              <w:t>теория</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806FC7">
              <w:rPr>
                <w:rFonts w:ascii="Times New Roman" w:eastAsia="Times New Roman" w:hAnsi="Times New Roman" w:cs="Times New Roman"/>
                <w:b/>
                <w:sz w:val="28"/>
                <w:szCs w:val="28"/>
                <w:lang w:eastAsia="ru-RU"/>
              </w:rPr>
              <w:t>практика</w:t>
            </w:r>
          </w:p>
        </w:tc>
        <w:tc>
          <w:tcPr>
            <w:tcW w:w="2268" w:type="dxa"/>
            <w:vMerge/>
            <w:tcBorders>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806FC7" w:rsidRPr="00806FC7" w:rsidTr="0054136B">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color w:val="000000"/>
                <w:sz w:val="28"/>
                <w:szCs w:val="28"/>
                <w:lang w:eastAsia="ru-RU"/>
              </w:rPr>
              <w:t>1.</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06FC7">
              <w:rPr>
                <w:rFonts w:ascii="Times New Roman" w:eastAsia="Times New Roman" w:hAnsi="Times New Roman" w:cs="Times New Roman"/>
                <w:color w:val="000000"/>
                <w:sz w:val="28"/>
                <w:szCs w:val="28"/>
                <w:lang w:eastAsia="ru-RU"/>
              </w:rPr>
              <w:t>Краеведческая работа школьного музея</w:t>
            </w:r>
          </w:p>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1</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Собеседование</w:t>
            </w:r>
          </w:p>
        </w:tc>
      </w:tr>
      <w:tr w:rsidR="00806FC7" w:rsidRPr="00806FC7" w:rsidTr="0054136B">
        <w:trPr>
          <w:trHeight w:val="523"/>
        </w:trPr>
        <w:tc>
          <w:tcPr>
            <w:tcW w:w="60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2.</w:t>
            </w:r>
          </w:p>
        </w:tc>
        <w:tc>
          <w:tcPr>
            <w:tcW w:w="300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sz w:val="28"/>
                <w:szCs w:val="28"/>
                <w:lang w:eastAsia="ru-RU"/>
              </w:rPr>
              <w:t>История малой Родины</w:t>
            </w:r>
          </w:p>
        </w:tc>
        <w:tc>
          <w:tcPr>
            <w:tcW w:w="108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5</w:t>
            </w:r>
          </w:p>
        </w:tc>
        <w:tc>
          <w:tcPr>
            <w:tcW w:w="126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1</w:t>
            </w:r>
          </w:p>
        </w:tc>
        <w:tc>
          <w:tcPr>
            <w:tcW w:w="1431"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4</w:t>
            </w:r>
          </w:p>
        </w:tc>
        <w:tc>
          <w:tcPr>
            <w:tcW w:w="2268"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sz w:val="28"/>
                <w:szCs w:val="28"/>
                <w:lang w:eastAsia="ru-RU"/>
              </w:rPr>
              <w:t xml:space="preserve">Собеседование </w:t>
            </w:r>
          </w:p>
        </w:tc>
      </w:tr>
      <w:tr w:rsidR="00806FC7" w:rsidRPr="00806FC7" w:rsidTr="0054136B">
        <w:trPr>
          <w:trHeight w:val="523"/>
        </w:trPr>
        <w:tc>
          <w:tcPr>
            <w:tcW w:w="60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3.</w:t>
            </w:r>
          </w:p>
        </w:tc>
        <w:tc>
          <w:tcPr>
            <w:tcW w:w="300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sz w:val="28"/>
                <w:szCs w:val="28"/>
                <w:lang w:eastAsia="ru-RU"/>
              </w:rPr>
              <w:t>Военная слава земляков</w:t>
            </w:r>
          </w:p>
        </w:tc>
        <w:tc>
          <w:tcPr>
            <w:tcW w:w="108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10</w:t>
            </w:r>
          </w:p>
        </w:tc>
        <w:tc>
          <w:tcPr>
            <w:tcW w:w="126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2</w:t>
            </w:r>
          </w:p>
        </w:tc>
        <w:tc>
          <w:tcPr>
            <w:tcW w:w="1431"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8</w:t>
            </w:r>
          </w:p>
        </w:tc>
        <w:tc>
          <w:tcPr>
            <w:tcW w:w="2268"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 xml:space="preserve">Творческая </w:t>
            </w:r>
          </w:p>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работа</w:t>
            </w:r>
          </w:p>
        </w:tc>
      </w:tr>
      <w:tr w:rsidR="00806FC7" w:rsidRPr="00806FC7" w:rsidTr="0054136B">
        <w:trPr>
          <w:trHeight w:val="834"/>
        </w:trPr>
        <w:tc>
          <w:tcPr>
            <w:tcW w:w="60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4.</w:t>
            </w:r>
          </w:p>
        </w:tc>
        <w:tc>
          <w:tcPr>
            <w:tcW w:w="300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Историко-культурные памятники</w:t>
            </w:r>
          </w:p>
        </w:tc>
        <w:tc>
          <w:tcPr>
            <w:tcW w:w="108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8</w:t>
            </w:r>
          </w:p>
        </w:tc>
        <w:tc>
          <w:tcPr>
            <w:tcW w:w="1260"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1</w:t>
            </w:r>
          </w:p>
        </w:tc>
        <w:tc>
          <w:tcPr>
            <w:tcW w:w="1431"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color w:val="000000"/>
                <w:sz w:val="28"/>
                <w:szCs w:val="28"/>
                <w:lang w:eastAsia="ru-RU"/>
              </w:rPr>
              <w:t>7</w:t>
            </w:r>
          </w:p>
        </w:tc>
        <w:tc>
          <w:tcPr>
            <w:tcW w:w="2268" w:type="dxa"/>
            <w:tcBorders>
              <w:top w:val="single" w:sz="6" w:space="0" w:color="auto"/>
              <w:left w:val="single" w:sz="6" w:space="0" w:color="auto"/>
              <w:bottom w:val="nil"/>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Наблюдение</w:t>
            </w:r>
          </w:p>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Открытие Сквера Памяти</w:t>
            </w:r>
          </w:p>
        </w:tc>
      </w:tr>
      <w:tr w:rsidR="0054136B" w:rsidRPr="00806FC7" w:rsidTr="0054136B">
        <w:trPr>
          <w:trHeight w:val="523"/>
        </w:trPr>
        <w:tc>
          <w:tcPr>
            <w:tcW w:w="600" w:type="dxa"/>
            <w:tcBorders>
              <w:top w:val="single" w:sz="6" w:space="0" w:color="auto"/>
              <w:left w:val="single" w:sz="6" w:space="0" w:color="auto"/>
              <w:bottom w:val="nil"/>
              <w:right w:val="single" w:sz="6" w:space="0" w:color="auto"/>
            </w:tcBorders>
            <w:shd w:val="clear" w:color="auto" w:fill="FFFFFF"/>
          </w:tcPr>
          <w:p w:rsidR="0054136B" w:rsidRPr="00806FC7" w:rsidRDefault="0054136B"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3000" w:type="dxa"/>
            <w:tcBorders>
              <w:top w:val="single" w:sz="6" w:space="0" w:color="auto"/>
              <w:left w:val="single" w:sz="6" w:space="0" w:color="auto"/>
              <w:bottom w:val="nil"/>
              <w:right w:val="single" w:sz="6" w:space="0" w:color="auto"/>
            </w:tcBorders>
            <w:shd w:val="clear" w:color="auto" w:fill="FFFFFF"/>
          </w:tcPr>
          <w:p w:rsidR="0054136B" w:rsidRPr="00806FC7" w:rsidRDefault="0054136B"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080" w:type="dxa"/>
            <w:tcBorders>
              <w:top w:val="single" w:sz="6" w:space="0" w:color="auto"/>
              <w:left w:val="single" w:sz="6" w:space="0" w:color="auto"/>
              <w:bottom w:val="nil"/>
              <w:right w:val="single" w:sz="6" w:space="0" w:color="auto"/>
            </w:tcBorders>
            <w:shd w:val="clear" w:color="auto" w:fill="FFFFFF"/>
          </w:tcPr>
          <w:p w:rsidR="0054136B" w:rsidRPr="00806FC7" w:rsidRDefault="0054136B"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260" w:type="dxa"/>
            <w:tcBorders>
              <w:top w:val="single" w:sz="6" w:space="0" w:color="auto"/>
              <w:left w:val="single" w:sz="6" w:space="0" w:color="auto"/>
              <w:bottom w:val="nil"/>
              <w:right w:val="single" w:sz="6" w:space="0" w:color="auto"/>
            </w:tcBorders>
            <w:shd w:val="clear" w:color="auto" w:fill="FFFFFF"/>
          </w:tcPr>
          <w:p w:rsidR="0054136B" w:rsidRPr="00806FC7" w:rsidRDefault="0054136B"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431" w:type="dxa"/>
            <w:tcBorders>
              <w:top w:val="single" w:sz="6" w:space="0" w:color="auto"/>
              <w:left w:val="single" w:sz="6" w:space="0" w:color="auto"/>
              <w:bottom w:val="nil"/>
              <w:right w:val="single" w:sz="6" w:space="0" w:color="auto"/>
            </w:tcBorders>
            <w:shd w:val="clear" w:color="auto" w:fill="FFFFFF"/>
          </w:tcPr>
          <w:p w:rsidR="0054136B" w:rsidRPr="00806FC7" w:rsidRDefault="0054136B" w:rsidP="00806FC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268" w:type="dxa"/>
            <w:tcBorders>
              <w:top w:val="single" w:sz="6" w:space="0" w:color="auto"/>
              <w:left w:val="single" w:sz="6" w:space="0" w:color="auto"/>
              <w:bottom w:val="nil"/>
              <w:right w:val="single" w:sz="6" w:space="0" w:color="auto"/>
            </w:tcBorders>
            <w:shd w:val="clear" w:color="auto" w:fill="FFFFFF"/>
          </w:tcPr>
          <w:p w:rsidR="0054136B" w:rsidRPr="00806FC7" w:rsidRDefault="0054136B"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06FC7" w:rsidRPr="00806FC7" w:rsidTr="0054136B">
        <w:trPr>
          <w:trHeight w:val="264"/>
        </w:trPr>
        <w:tc>
          <w:tcPr>
            <w:tcW w:w="60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5.</w:t>
            </w:r>
          </w:p>
        </w:tc>
        <w:tc>
          <w:tcPr>
            <w:tcW w:w="3000" w:type="dxa"/>
            <w:tcBorders>
              <w:top w:val="nil"/>
              <w:left w:val="single" w:sz="6" w:space="0" w:color="auto"/>
              <w:bottom w:val="single" w:sz="6" w:space="0" w:color="auto"/>
              <w:right w:val="single" w:sz="6" w:space="0" w:color="auto"/>
            </w:tcBorders>
            <w:shd w:val="clear" w:color="auto" w:fill="FFFFFF"/>
          </w:tcPr>
          <w:p w:rsidR="00806FC7" w:rsidRPr="0054136B" w:rsidRDefault="00806FC7" w:rsidP="0054136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06FC7">
              <w:rPr>
                <w:rFonts w:ascii="Times New Roman" w:eastAsia="Times New Roman" w:hAnsi="Times New Roman" w:cs="Times New Roman"/>
                <w:color w:val="000000"/>
                <w:sz w:val="28"/>
                <w:szCs w:val="28"/>
                <w:lang w:eastAsia="ru-RU"/>
              </w:rPr>
              <w:t xml:space="preserve">Литературные источники </w:t>
            </w:r>
          </w:p>
        </w:tc>
        <w:tc>
          <w:tcPr>
            <w:tcW w:w="108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6</w:t>
            </w:r>
          </w:p>
        </w:tc>
        <w:tc>
          <w:tcPr>
            <w:tcW w:w="126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1</w:t>
            </w:r>
          </w:p>
        </w:tc>
        <w:tc>
          <w:tcPr>
            <w:tcW w:w="1431"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5</w:t>
            </w:r>
          </w:p>
        </w:tc>
        <w:tc>
          <w:tcPr>
            <w:tcW w:w="2268"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Собеседование</w:t>
            </w:r>
          </w:p>
        </w:tc>
      </w:tr>
      <w:tr w:rsidR="00806FC7" w:rsidRPr="00806FC7" w:rsidTr="0054136B">
        <w:trPr>
          <w:trHeight w:val="264"/>
        </w:trPr>
        <w:tc>
          <w:tcPr>
            <w:tcW w:w="60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6.</w:t>
            </w:r>
          </w:p>
        </w:tc>
        <w:tc>
          <w:tcPr>
            <w:tcW w:w="300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06FC7">
              <w:rPr>
                <w:rFonts w:ascii="Times New Roman" w:eastAsia="Times New Roman" w:hAnsi="Times New Roman" w:cs="Times New Roman"/>
                <w:sz w:val="28"/>
                <w:szCs w:val="28"/>
                <w:lang w:eastAsia="ru-RU"/>
              </w:rPr>
              <w:t>Предъявление результатов</w:t>
            </w:r>
          </w:p>
        </w:tc>
        <w:tc>
          <w:tcPr>
            <w:tcW w:w="108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4</w:t>
            </w:r>
          </w:p>
        </w:tc>
        <w:tc>
          <w:tcPr>
            <w:tcW w:w="1260"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1</w:t>
            </w:r>
          </w:p>
        </w:tc>
        <w:tc>
          <w:tcPr>
            <w:tcW w:w="1431"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3</w:t>
            </w:r>
          </w:p>
        </w:tc>
        <w:tc>
          <w:tcPr>
            <w:tcW w:w="2268" w:type="dxa"/>
            <w:tcBorders>
              <w:top w:val="nil"/>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Оценка качества работы</w:t>
            </w:r>
          </w:p>
        </w:tc>
      </w:tr>
      <w:tr w:rsidR="00806FC7" w:rsidRPr="00806FC7" w:rsidTr="0054136B">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806FC7">
              <w:rPr>
                <w:rFonts w:ascii="Times New Roman" w:eastAsia="Times New Roman" w:hAnsi="Times New Roman" w:cs="Times New Roman"/>
                <w:color w:val="000000"/>
                <w:sz w:val="28"/>
                <w:szCs w:val="28"/>
                <w:lang w:eastAsia="ru-RU"/>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38</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7</w:t>
            </w:r>
          </w:p>
        </w:tc>
        <w:tc>
          <w:tcPr>
            <w:tcW w:w="1431"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6FC7">
              <w:rPr>
                <w:rFonts w:ascii="Times New Roman" w:eastAsia="Times New Roman" w:hAnsi="Times New Roman" w:cs="Times New Roman"/>
                <w:sz w:val="28"/>
                <w:szCs w:val="28"/>
                <w:lang w:eastAsia="ru-RU"/>
              </w:rPr>
              <w:t>31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06FC7" w:rsidRPr="00806FC7" w:rsidRDefault="00806FC7" w:rsidP="00806FC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54136B" w:rsidRDefault="0054136B" w:rsidP="00806FC7">
      <w:pPr>
        <w:spacing w:line="360" w:lineRule="auto"/>
        <w:jc w:val="both"/>
        <w:rPr>
          <w:rFonts w:ascii="Times New Roman" w:eastAsia="Times New Roman" w:hAnsi="Times New Roman" w:cs="Times New Roman"/>
          <w:b/>
          <w:color w:val="000000"/>
          <w:sz w:val="28"/>
          <w:szCs w:val="28"/>
          <w:lang w:eastAsia="ru-RU"/>
        </w:rPr>
      </w:pPr>
    </w:p>
    <w:p w:rsidR="0054136B" w:rsidRDefault="0054136B" w:rsidP="00FB0474">
      <w:pPr>
        <w:pStyle w:val="a3"/>
        <w:numPr>
          <w:ilvl w:val="0"/>
          <w:numId w:val="88"/>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54136B" w:rsidRPr="00E75E40" w:rsidRDefault="0054136B" w:rsidP="00FB0474">
      <w:pPr>
        <w:pStyle w:val="a3"/>
        <w:numPr>
          <w:ilvl w:val="0"/>
          <w:numId w:val="89"/>
        </w:numPr>
        <w:spacing w:line="360" w:lineRule="auto"/>
        <w:jc w:val="both"/>
        <w:rPr>
          <w:rFonts w:ascii="Times New Roman" w:hAnsi="Times New Roman" w:cs="Times New Roman"/>
          <w:b/>
          <w:sz w:val="28"/>
          <w:szCs w:val="28"/>
        </w:rPr>
      </w:pPr>
      <w:r w:rsidRPr="00E75E40">
        <w:rPr>
          <w:rFonts w:ascii="Times New Roman" w:hAnsi="Times New Roman" w:cs="Times New Roman"/>
          <w:b/>
          <w:sz w:val="28"/>
          <w:szCs w:val="28"/>
        </w:rPr>
        <w:lastRenderedPageBreak/>
        <w:t>Краеведческая работа школьного музея</w:t>
      </w:r>
    </w:p>
    <w:p w:rsidR="0054136B" w:rsidRPr="00755336" w:rsidRDefault="0054136B" w:rsidP="0054136B">
      <w:pPr>
        <w:spacing w:after="0"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Музей – хранитель местной истории. Уровни краеведческой деятельности – семья, школа, родной край. </w:t>
      </w:r>
    </w:p>
    <w:p w:rsidR="0054136B" w:rsidRPr="00755336" w:rsidRDefault="0054136B" w:rsidP="0054136B">
      <w:pPr>
        <w:spacing w:line="360" w:lineRule="auto"/>
        <w:ind w:firstLine="567"/>
        <w:jc w:val="both"/>
        <w:rPr>
          <w:rFonts w:ascii="Times New Roman" w:hAnsi="Times New Roman" w:cs="Times New Roman"/>
          <w:sz w:val="28"/>
          <w:szCs w:val="28"/>
        </w:rPr>
      </w:pPr>
      <w:r w:rsidRPr="00755336">
        <w:rPr>
          <w:rFonts w:ascii="Times New Roman" w:hAnsi="Times New Roman" w:cs="Times New Roman"/>
          <w:sz w:val="28"/>
          <w:szCs w:val="28"/>
        </w:rPr>
        <w:t>Порядок изучения источников и экспонатов. Отбор и систематизация необходимых сведений</w:t>
      </w:r>
      <w:r>
        <w:rPr>
          <w:rFonts w:ascii="Times New Roman" w:hAnsi="Times New Roman" w:cs="Times New Roman"/>
          <w:sz w:val="28"/>
          <w:szCs w:val="28"/>
        </w:rPr>
        <w:t xml:space="preserve"> и фактов. Использование турист</w:t>
      </w:r>
      <w:r w:rsidRPr="00755336">
        <w:rPr>
          <w:rFonts w:ascii="Times New Roman" w:hAnsi="Times New Roman" w:cs="Times New Roman"/>
          <w:sz w:val="28"/>
          <w:szCs w:val="28"/>
        </w:rPr>
        <w:t>ских схем, географических карт, фотографий. Технология социоло</w:t>
      </w:r>
      <w:r>
        <w:rPr>
          <w:rFonts w:ascii="Times New Roman" w:hAnsi="Times New Roman" w:cs="Times New Roman"/>
          <w:sz w:val="28"/>
          <w:szCs w:val="28"/>
        </w:rPr>
        <w:t>гического опроса жителей. Народ</w:t>
      </w:r>
      <w:r w:rsidRPr="00755336">
        <w:rPr>
          <w:rFonts w:ascii="Times New Roman" w:hAnsi="Times New Roman" w:cs="Times New Roman"/>
          <w:sz w:val="28"/>
          <w:szCs w:val="28"/>
        </w:rPr>
        <w:t>ные знания, календарь. Запись воспоминаний. Разработка анкет по сбору информационного материала. Организация сбора экспонатов. Подлинники и макеты. История города как предмет экскурсионного изучения. Задачи поисковой работы, связь с профилем и тематикой музея, с содержанием массовых туристско-краеведческих мероприятий. Основные формы: походы, экспедиции, текущее комплектование, переписка. Плановость, целенаправленность, научная и техническая подготовка поиска. Методика сбора и фиксации материалов. Оформление задания. Инструктивные  требования к организации и проведению походов учащихся.</w:t>
      </w:r>
    </w:p>
    <w:p w:rsidR="0054136B" w:rsidRDefault="0054136B" w:rsidP="0054136B">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Формы краеведческой работы: переписка, встреча, обследование, экскурсия, поход, экспедиция. Организация проектной деятельности. Накапливание материалов по истории и этнографии родного края. Написание рефератов учащимися на темы, связанные с историей, традиционной культурой, бытом, языком народа. Собирание произведений фольклора: народных песен, частушек, сказок, загадок, пословиц, прибауток. Запись народных праздников, обрядов, обычаев, суеверий. Сбор информации и экспонатов. Работа с мемуарной литературой, экспедиционными дневниками, записями воспоминаний и письмами. Разработка и проведение поиска по конкретной, достаточно узкой теме с использованием форм текущего комплектования и целевого двухдневного похода. Защита исследований на научно-практической конференции.</w:t>
      </w:r>
    </w:p>
    <w:p w:rsidR="0054136B" w:rsidRPr="00035CF5" w:rsidRDefault="0054136B" w:rsidP="00FB0474">
      <w:pPr>
        <w:pStyle w:val="a3"/>
        <w:numPr>
          <w:ilvl w:val="0"/>
          <w:numId w:val="89"/>
        </w:numPr>
        <w:spacing w:line="360" w:lineRule="auto"/>
        <w:jc w:val="both"/>
        <w:rPr>
          <w:rFonts w:ascii="Times New Roman" w:hAnsi="Times New Roman" w:cs="Times New Roman"/>
          <w:b/>
          <w:sz w:val="28"/>
          <w:szCs w:val="28"/>
        </w:rPr>
      </w:pPr>
      <w:r w:rsidRPr="00035CF5">
        <w:rPr>
          <w:rFonts w:ascii="Times New Roman" w:hAnsi="Times New Roman" w:cs="Times New Roman"/>
          <w:b/>
          <w:sz w:val="28"/>
          <w:szCs w:val="28"/>
        </w:rPr>
        <w:t>История малой Родины</w:t>
      </w:r>
    </w:p>
    <w:p w:rsidR="0054136B" w:rsidRPr="00755336" w:rsidRDefault="0054136B" w:rsidP="0054136B">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lastRenderedPageBreak/>
        <w:t>Теоретическая часть.</w:t>
      </w:r>
      <w:r w:rsidRPr="00755336">
        <w:rPr>
          <w:rFonts w:ascii="Times New Roman" w:hAnsi="Times New Roman" w:cs="Times New Roman"/>
          <w:sz w:val="28"/>
          <w:szCs w:val="28"/>
        </w:rPr>
        <w:t xml:space="preserve"> Мифология по истории заселения родного края. Первые упоминания местности в официальных источниках. Основные вехи истории края в контексте истории государства. Уникальные особенности природы, истории и культуры родного края.</w:t>
      </w:r>
    </w:p>
    <w:p w:rsidR="0054136B" w:rsidRPr="00755336" w:rsidRDefault="0054136B" w:rsidP="0054136B">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Экскурсия по достопримечательным объектам природы, истории и культуры родного края.</w:t>
      </w:r>
    </w:p>
    <w:p w:rsidR="0054136B" w:rsidRPr="00755336" w:rsidRDefault="0054136B" w:rsidP="00FB0474">
      <w:pPr>
        <w:pStyle w:val="a3"/>
        <w:numPr>
          <w:ilvl w:val="0"/>
          <w:numId w:val="89"/>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Военная слава земляков</w:t>
      </w:r>
    </w:p>
    <w:p w:rsidR="0054136B" w:rsidRPr="00755336" w:rsidRDefault="0054136B" w:rsidP="0054136B">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Теоретическая часть.</w:t>
      </w:r>
      <w:r>
        <w:rPr>
          <w:rFonts w:ascii="Times New Roman" w:hAnsi="Times New Roman" w:cs="Times New Roman"/>
          <w:sz w:val="28"/>
          <w:szCs w:val="28"/>
        </w:rPr>
        <w:t xml:space="preserve"> Сообщения уче</w:t>
      </w:r>
      <w:r w:rsidRPr="00755336">
        <w:rPr>
          <w:rFonts w:ascii="Times New Roman" w:hAnsi="Times New Roman" w:cs="Times New Roman"/>
          <w:sz w:val="28"/>
          <w:szCs w:val="28"/>
        </w:rPr>
        <w:t>ников о выполнении пои</w:t>
      </w:r>
      <w:r>
        <w:rPr>
          <w:rFonts w:ascii="Times New Roman" w:hAnsi="Times New Roman" w:cs="Times New Roman"/>
          <w:sz w:val="28"/>
          <w:szCs w:val="28"/>
        </w:rPr>
        <w:t>сковых заданий, проводится об</w:t>
      </w:r>
      <w:r w:rsidRPr="00755336">
        <w:rPr>
          <w:rFonts w:ascii="Times New Roman" w:hAnsi="Times New Roman" w:cs="Times New Roman"/>
          <w:sz w:val="28"/>
          <w:szCs w:val="28"/>
        </w:rPr>
        <w:t>мен мнениями, орг</w:t>
      </w:r>
      <w:r>
        <w:rPr>
          <w:rFonts w:ascii="Times New Roman" w:hAnsi="Times New Roman" w:cs="Times New Roman"/>
          <w:sz w:val="28"/>
          <w:szCs w:val="28"/>
        </w:rPr>
        <w:t>анизуются индивидуальные и груп</w:t>
      </w:r>
      <w:r w:rsidRPr="00755336">
        <w:rPr>
          <w:rFonts w:ascii="Times New Roman" w:hAnsi="Times New Roman" w:cs="Times New Roman"/>
          <w:sz w:val="28"/>
          <w:szCs w:val="28"/>
        </w:rPr>
        <w:t>повые консультации. Занятия предполагают лекционную, экскурсионную, научно-поисковую форму деятельности учащихся; Военные традиции земляков. Жители родного края – участники ВОВ и других военных действий. Выпускники школы в рядах Вооруженных Сил России. Военные реликвии семьи. Служба в армии - почетная обязанность гражданина России.</w:t>
      </w:r>
    </w:p>
    <w:p w:rsidR="0054136B" w:rsidRPr="00755336" w:rsidRDefault="0054136B" w:rsidP="0054136B">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Составление презентаций, проведение экскурсий в музее, подготовку и проведение мероприятий в музее. Выявление ветеранов ВОВ, выпускников школы - кадровых военных или прошедших действительную военную службу. Сбор информации у родственников и знакомых. Ведение картотеки участников ВОВ и других военных действий. Книга Памяти школы.</w:t>
      </w:r>
    </w:p>
    <w:p w:rsidR="0054136B" w:rsidRPr="00755336" w:rsidRDefault="0054136B" w:rsidP="00FB0474">
      <w:pPr>
        <w:pStyle w:val="a3"/>
        <w:numPr>
          <w:ilvl w:val="0"/>
          <w:numId w:val="89"/>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Историко-культурные памятники</w:t>
      </w:r>
    </w:p>
    <w:p w:rsidR="0054136B" w:rsidRPr="00755336" w:rsidRDefault="0054136B" w:rsidP="0054136B">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История города. Памятники истории и культуры. Познавательное и воспитательное значение. Многоплановость, комбинированность, движущаяся панорама «экспозиции», характерные особенности автобусных экскурсий. Приемы показа памятных мест, исторических объектов. Организационно-технические условия, правила безопасности, связанные с проведением автобусной экскурсии.</w:t>
      </w:r>
    </w:p>
    <w:p w:rsidR="0054136B" w:rsidRPr="00755336" w:rsidRDefault="0054136B" w:rsidP="0054136B">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lastRenderedPageBreak/>
        <w:t xml:space="preserve">Практическая часть. </w:t>
      </w:r>
      <w:r w:rsidRPr="00755336">
        <w:rPr>
          <w:rFonts w:ascii="Times New Roman" w:hAnsi="Times New Roman" w:cs="Times New Roman"/>
          <w:sz w:val="28"/>
          <w:szCs w:val="28"/>
        </w:rPr>
        <w:t xml:space="preserve"> Посещение музеев Свердловской области. Рассказ и показ в движении, на остановках и с выходом из автобуса.</w:t>
      </w:r>
    </w:p>
    <w:p w:rsidR="0054136B" w:rsidRPr="00755336" w:rsidRDefault="0054136B" w:rsidP="00FB0474">
      <w:pPr>
        <w:pStyle w:val="a3"/>
        <w:numPr>
          <w:ilvl w:val="0"/>
          <w:numId w:val="89"/>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 xml:space="preserve">Литературные источники </w:t>
      </w:r>
    </w:p>
    <w:p w:rsidR="0054136B" w:rsidRPr="00755336" w:rsidRDefault="0054136B" w:rsidP="0054136B">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Где искать литературу. Библиотеки, архивы, личные собрания. Принципы и приемы работы с каталогами в библиотеке. Подготовка списка  необходимой литературы. Изучение текста. Составление выписок. Как делать ссылки на источники. </w:t>
      </w:r>
    </w:p>
    <w:p w:rsidR="0054136B" w:rsidRPr="00755336" w:rsidRDefault="0054136B" w:rsidP="0054136B">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Энциклопедии, словари, справочники, путеводители, методическая и иная специальная литература. Словарь музейных терминов. Работа с архивными документами Государственного архива в г. Ирбите. Работа с архивами в Интернет сети. </w:t>
      </w:r>
    </w:p>
    <w:p w:rsidR="0054136B" w:rsidRPr="00755336" w:rsidRDefault="0054136B" w:rsidP="00FB0474">
      <w:pPr>
        <w:pStyle w:val="a3"/>
        <w:numPr>
          <w:ilvl w:val="0"/>
          <w:numId w:val="89"/>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Предъявление результатов</w:t>
      </w:r>
    </w:p>
    <w:p w:rsidR="0059516B" w:rsidRPr="0054136B" w:rsidRDefault="0054136B" w:rsidP="0054136B">
      <w:pPr>
        <w:spacing w:line="360" w:lineRule="auto"/>
        <w:ind w:firstLine="567"/>
        <w:jc w:val="both"/>
        <w:rPr>
          <w:rFonts w:ascii="Times New Roman" w:eastAsia="Times New Roman" w:hAnsi="Times New Roman" w:cs="Times New Roman"/>
          <w:b/>
          <w:color w:val="000000"/>
          <w:sz w:val="28"/>
          <w:szCs w:val="28"/>
          <w:lang w:eastAsia="ru-RU"/>
        </w:rPr>
      </w:pPr>
      <w:r w:rsidRPr="00755336">
        <w:rPr>
          <w:rFonts w:ascii="Times New Roman" w:hAnsi="Times New Roman" w:cs="Times New Roman"/>
          <w:sz w:val="28"/>
          <w:szCs w:val="28"/>
        </w:rPr>
        <w:t>Предъявление результатов работа музея на научно-практической, краеведческой конференциях. Участие в муниципальных, областных и всероссийских конкурсах.</w:t>
      </w:r>
      <w:r w:rsidR="0059516B" w:rsidRPr="0054136B">
        <w:rPr>
          <w:rFonts w:ascii="Times New Roman" w:eastAsia="Times New Roman" w:hAnsi="Times New Roman" w:cs="Times New Roman"/>
          <w:b/>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59516B" w:rsidRPr="007472A8" w:rsidTr="00C44AAC">
        <w:tc>
          <w:tcPr>
            <w:tcW w:w="4075" w:type="dxa"/>
            <w:hideMark/>
          </w:tcPr>
          <w:p w:rsidR="0059516B" w:rsidRPr="007472A8" w:rsidRDefault="0059516B" w:rsidP="00C44AAC">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59516B" w:rsidRPr="007472A8" w:rsidRDefault="0059516B" w:rsidP="0059516B">
      <w:pPr>
        <w:tabs>
          <w:tab w:val="left" w:pos="851"/>
        </w:tabs>
        <w:spacing w:after="0"/>
        <w:ind w:firstLine="709"/>
        <w:jc w:val="both"/>
        <w:rPr>
          <w:rFonts w:ascii="Times New Roman" w:eastAsia="MS Mincho" w:hAnsi="Times New Roman" w:cs="Times New Roman"/>
          <w:color w:val="00B050"/>
          <w:sz w:val="28"/>
          <w:szCs w:val="28"/>
          <w:lang w:eastAsia="ja-JP"/>
        </w:rPr>
      </w:pPr>
    </w:p>
    <w:p w:rsidR="0059516B" w:rsidRPr="007472A8" w:rsidRDefault="0059516B" w:rsidP="0059516B">
      <w:pPr>
        <w:tabs>
          <w:tab w:val="left" w:pos="851"/>
        </w:tabs>
        <w:spacing w:after="0"/>
        <w:ind w:firstLine="709"/>
        <w:jc w:val="both"/>
        <w:rPr>
          <w:rFonts w:ascii="Times New Roman" w:eastAsia="Times New Roman" w:hAnsi="Times New Roman" w:cs="Times New Roman"/>
          <w:color w:val="00B050"/>
          <w:sz w:val="28"/>
          <w:szCs w:val="28"/>
          <w:lang w:eastAsia="ru-RU"/>
        </w:rPr>
      </w:pPr>
    </w:p>
    <w:p w:rsidR="0059516B" w:rsidRPr="007472A8" w:rsidRDefault="0059516B" w:rsidP="0059516B">
      <w:pPr>
        <w:tabs>
          <w:tab w:val="left" w:pos="851"/>
        </w:tabs>
        <w:spacing w:after="0"/>
        <w:ind w:firstLine="709"/>
        <w:jc w:val="both"/>
        <w:rPr>
          <w:rFonts w:ascii="Times New Roman" w:eastAsia="Times New Roman" w:hAnsi="Times New Roman" w:cs="Times New Roman"/>
          <w:color w:val="00B050"/>
          <w:sz w:val="28"/>
          <w:szCs w:val="28"/>
          <w:lang w:eastAsia="ru-RU"/>
        </w:rPr>
      </w:pPr>
    </w:p>
    <w:p w:rsidR="0059516B" w:rsidRPr="007472A8" w:rsidRDefault="0059516B" w:rsidP="0059516B">
      <w:pPr>
        <w:tabs>
          <w:tab w:val="left" w:pos="851"/>
        </w:tabs>
        <w:spacing w:after="0"/>
        <w:ind w:firstLine="709"/>
        <w:jc w:val="both"/>
        <w:rPr>
          <w:rFonts w:ascii="Times New Roman" w:eastAsia="Times New Roman" w:hAnsi="Times New Roman" w:cs="Times New Roman"/>
          <w:color w:val="00B050"/>
          <w:sz w:val="28"/>
          <w:szCs w:val="28"/>
          <w:lang w:eastAsia="ru-RU"/>
        </w:rPr>
      </w:pPr>
    </w:p>
    <w:p w:rsidR="0059516B" w:rsidRPr="007472A8" w:rsidRDefault="0059516B" w:rsidP="0059516B">
      <w:pPr>
        <w:tabs>
          <w:tab w:val="left" w:pos="851"/>
        </w:tabs>
        <w:spacing w:after="0"/>
        <w:ind w:firstLine="709"/>
        <w:jc w:val="both"/>
        <w:rPr>
          <w:rFonts w:ascii="Times New Roman" w:eastAsia="Times New Roman" w:hAnsi="Times New Roman" w:cs="Times New Roman"/>
          <w:color w:val="00B050"/>
          <w:sz w:val="28"/>
          <w:szCs w:val="28"/>
          <w:lang w:eastAsia="ru-RU"/>
        </w:rPr>
      </w:pPr>
    </w:p>
    <w:p w:rsidR="0059516B" w:rsidRPr="007472A8" w:rsidRDefault="0059516B" w:rsidP="0059516B">
      <w:pPr>
        <w:tabs>
          <w:tab w:val="left" w:pos="851"/>
        </w:tabs>
        <w:spacing w:after="0"/>
        <w:ind w:firstLine="709"/>
        <w:jc w:val="both"/>
        <w:rPr>
          <w:rFonts w:ascii="Times New Roman" w:eastAsia="Times New Roman" w:hAnsi="Times New Roman" w:cs="Times New Roman"/>
          <w:color w:val="00B050"/>
          <w:sz w:val="28"/>
          <w:szCs w:val="28"/>
          <w:lang w:eastAsia="ru-RU"/>
        </w:rPr>
      </w:pPr>
    </w:p>
    <w:p w:rsidR="0059516B" w:rsidRPr="007472A8" w:rsidRDefault="0059516B" w:rsidP="0059516B">
      <w:pPr>
        <w:tabs>
          <w:tab w:val="left" w:pos="851"/>
        </w:tabs>
        <w:spacing w:after="0"/>
        <w:ind w:firstLine="709"/>
        <w:jc w:val="both"/>
        <w:rPr>
          <w:rFonts w:ascii="Times New Roman" w:eastAsia="Times New Roman" w:hAnsi="Times New Roman" w:cs="Times New Roman"/>
          <w:color w:val="00B050"/>
          <w:sz w:val="28"/>
          <w:szCs w:val="28"/>
          <w:lang w:eastAsia="ru-RU"/>
        </w:rPr>
      </w:pPr>
    </w:p>
    <w:p w:rsidR="0059516B" w:rsidRPr="007472A8" w:rsidRDefault="0059516B" w:rsidP="0059516B">
      <w:pPr>
        <w:tabs>
          <w:tab w:val="left" w:pos="851"/>
        </w:tabs>
        <w:spacing w:after="0"/>
        <w:ind w:firstLine="709"/>
        <w:jc w:val="both"/>
        <w:rPr>
          <w:rFonts w:ascii="Times New Roman" w:eastAsia="Times New Roman" w:hAnsi="Times New Roman" w:cs="Times New Roman"/>
          <w:color w:val="00B050"/>
          <w:sz w:val="28"/>
          <w:szCs w:val="28"/>
          <w:lang w:eastAsia="ru-RU"/>
        </w:rPr>
      </w:pPr>
    </w:p>
    <w:p w:rsidR="0059516B" w:rsidRPr="007472A8" w:rsidRDefault="0059516B" w:rsidP="0059516B">
      <w:pPr>
        <w:tabs>
          <w:tab w:val="left" w:pos="851"/>
        </w:tabs>
        <w:spacing w:after="0"/>
        <w:ind w:firstLine="709"/>
        <w:jc w:val="both"/>
        <w:rPr>
          <w:rFonts w:ascii="Times New Roman" w:eastAsia="Times New Roman" w:hAnsi="Times New Roman" w:cs="Times New Roman"/>
          <w:color w:val="00B050"/>
          <w:sz w:val="28"/>
          <w:szCs w:val="28"/>
          <w:lang w:eastAsia="ru-RU"/>
        </w:rPr>
      </w:pPr>
    </w:p>
    <w:p w:rsidR="0059516B" w:rsidRPr="007472A8" w:rsidRDefault="0059516B" w:rsidP="0059516B">
      <w:pPr>
        <w:tabs>
          <w:tab w:val="left" w:pos="851"/>
        </w:tabs>
        <w:spacing w:after="0"/>
        <w:ind w:firstLine="709"/>
        <w:jc w:val="both"/>
        <w:rPr>
          <w:rFonts w:ascii="Times New Roman" w:eastAsia="Times New Roman" w:hAnsi="Times New Roman" w:cs="Times New Roman"/>
          <w:color w:val="00B050"/>
          <w:sz w:val="28"/>
          <w:szCs w:val="28"/>
          <w:lang w:eastAsia="ru-RU"/>
        </w:rPr>
      </w:pPr>
    </w:p>
    <w:p w:rsidR="0059516B" w:rsidRPr="007472A8" w:rsidRDefault="0059516B" w:rsidP="0059516B">
      <w:pPr>
        <w:tabs>
          <w:tab w:val="left" w:pos="851"/>
        </w:tabs>
        <w:spacing w:after="0"/>
        <w:ind w:firstLine="709"/>
        <w:jc w:val="both"/>
        <w:rPr>
          <w:rFonts w:ascii="Times New Roman" w:eastAsia="Times New Roman" w:hAnsi="Times New Roman" w:cs="Times New Roman"/>
          <w:color w:val="00B050"/>
          <w:sz w:val="28"/>
          <w:szCs w:val="28"/>
          <w:lang w:eastAsia="ru-RU"/>
        </w:rPr>
      </w:pPr>
    </w:p>
    <w:p w:rsidR="0059516B" w:rsidRPr="007472A8" w:rsidRDefault="0059516B" w:rsidP="0059516B">
      <w:pPr>
        <w:tabs>
          <w:tab w:val="left" w:pos="851"/>
        </w:tabs>
        <w:spacing w:after="0"/>
        <w:ind w:firstLine="709"/>
        <w:jc w:val="both"/>
        <w:rPr>
          <w:rFonts w:ascii="Times New Roman" w:eastAsia="Times New Roman" w:hAnsi="Times New Roman" w:cs="Times New Roman"/>
          <w:color w:val="00B050"/>
          <w:sz w:val="28"/>
          <w:szCs w:val="28"/>
          <w:lang w:eastAsia="ru-RU"/>
        </w:rPr>
      </w:pPr>
    </w:p>
    <w:p w:rsidR="0059516B" w:rsidRPr="007472A8" w:rsidRDefault="0059516B" w:rsidP="0059516B">
      <w:pPr>
        <w:tabs>
          <w:tab w:val="left" w:pos="851"/>
        </w:tabs>
        <w:spacing w:after="0"/>
        <w:ind w:firstLine="709"/>
        <w:jc w:val="both"/>
        <w:rPr>
          <w:rFonts w:ascii="Times New Roman" w:eastAsia="Times New Roman" w:hAnsi="Times New Roman" w:cs="Times New Roman"/>
          <w:color w:val="00B050"/>
          <w:sz w:val="28"/>
          <w:szCs w:val="28"/>
          <w:lang w:eastAsia="ru-RU"/>
        </w:rPr>
      </w:pPr>
    </w:p>
    <w:p w:rsidR="0059516B" w:rsidRPr="007472A8" w:rsidRDefault="0059516B" w:rsidP="0059516B">
      <w:pPr>
        <w:tabs>
          <w:tab w:val="left" w:pos="851"/>
        </w:tabs>
        <w:spacing w:after="0"/>
        <w:ind w:firstLine="709"/>
        <w:jc w:val="both"/>
        <w:rPr>
          <w:rFonts w:ascii="Times New Roman" w:eastAsia="Times New Roman" w:hAnsi="Times New Roman" w:cs="Times New Roman"/>
          <w:color w:val="00B050"/>
          <w:sz w:val="28"/>
          <w:szCs w:val="28"/>
          <w:lang w:eastAsia="ru-RU"/>
        </w:rPr>
      </w:pPr>
    </w:p>
    <w:p w:rsidR="0059516B" w:rsidRPr="007472A8" w:rsidRDefault="0059516B" w:rsidP="0059516B">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59516B" w:rsidRPr="007472A8" w:rsidRDefault="0059516B" w:rsidP="0059516B">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Поисковая-исследовательская работа</w:t>
      </w:r>
      <w:r w:rsidRPr="007472A8">
        <w:rPr>
          <w:rFonts w:ascii="Times New Roman" w:eastAsia="Times New Roman" w:hAnsi="Times New Roman" w:cs="Times New Roman"/>
          <w:b/>
          <w:color w:val="000000"/>
          <w:sz w:val="32"/>
          <w:szCs w:val="28"/>
          <w:lang w:eastAsia="ru-RU"/>
        </w:rPr>
        <w:t>»</w:t>
      </w:r>
    </w:p>
    <w:p w:rsidR="0059516B" w:rsidRPr="007472A8" w:rsidRDefault="0059516B" w:rsidP="0059516B">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59516B" w:rsidRPr="007472A8" w:rsidRDefault="0059516B" w:rsidP="0059516B">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Юный краевед</w:t>
      </w:r>
      <w:r w:rsidRPr="007472A8">
        <w:rPr>
          <w:rFonts w:ascii="Times New Roman" w:eastAsia="Times New Roman" w:hAnsi="Times New Roman" w:cs="Times New Roman"/>
          <w:color w:val="000000"/>
          <w:sz w:val="28"/>
          <w:szCs w:val="28"/>
          <w:lang w:eastAsia="ru-RU"/>
        </w:rPr>
        <w:t>»,</w:t>
      </w:r>
    </w:p>
    <w:p w:rsidR="0059516B" w:rsidRDefault="0059516B" w:rsidP="0059516B">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Новгородова В.В.,</w:t>
      </w:r>
    </w:p>
    <w:p w:rsidR="0059516B" w:rsidRDefault="0059516B" w:rsidP="0059516B">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год обучения</w:t>
      </w:r>
      <w:r w:rsidRPr="007472A8">
        <w:rPr>
          <w:rFonts w:ascii="Times New Roman" w:eastAsia="Times New Roman" w:hAnsi="Times New Roman" w:cs="Times New Roman"/>
          <w:color w:val="000000"/>
          <w:sz w:val="28"/>
          <w:szCs w:val="28"/>
          <w:lang w:eastAsia="ru-RU"/>
        </w:rPr>
        <w:t>)</w:t>
      </w:r>
    </w:p>
    <w:p w:rsidR="0059516B" w:rsidRDefault="0059516B" w:rsidP="0059516B">
      <w:pPr>
        <w:jc w:val="both"/>
        <w:rPr>
          <w:rFonts w:ascii="Times New Roman" w:hAnsi="Times New Roman" w:cs="Times New Roman"/>
          <w:sz w:val="28"/>
          <w:szCs w:val="28"/>
        </w:rPr>
      </w:pPr>
    </w:p>
    <w:p w:rsidR="0059516B" w:rsidRDefault="0059516B" w:rsidP="0059516B">
      <w:pPr>
        <w:rPr>
          <w:rFonts w:ascii="Times New Roman" w:hAnsi="Times New Roman" w:cs="Times New Roman"/>
          <w:sz w:val="28"/>
          <w:szCs w:val="28"/>
        </w:rPr>
      </w:pPr>
      <w:r>
        <w:rPr>
          <w:rFonts w:ascii="Times New Roman" w:hAnsi="Times New Roman" w:cs="Times New Roman"/>
          <w:sz w:val="28"/>
          <w:szCs w:val="28"/>
        </w:rPr>
        <w:br w:type="page"/>
      </w:r>
    </w:p>
    <w:p w:rsidR="0059516B" w:rsidRPr="00C12E09" w:rsidRDefault="0059516B" w:rsidP="0059516B">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882F2A">
        <w:rPr>
          <w:rFonts w:ascii="Times New Roman" w:eastAsia="Times New Roman" w:hAnsi="Times New Roman" w:cs="Times New Roman"/>
          <w:color w:val="000000"/>
          <w:sz w:val="28"/>
          <w:szCs w:val="28"/>
          <w:lang w:eastAsia="ru-RU"/>
        </w:rPr>
        <w:t xml:space="preserve">младшего, </w:t>
      </w:r>
      <w:r w:rsidRPr="00C12E09">
        <w:rPr>
          <w:rFonts w:ascii="Times New Roman" w:eastAsia="Times New Roman" w:hAnsi="Times New Roman" w:cs="Times New Roman"/>
          <w:color w:val="000000"/>
          <w:sz w:val="28"/>
          <w:szCs w:val="28"/>
          <w:lang w:eastAsia="ru-RU"/>
        </w:rPr>
        <w:t>среднего</w:t>
      </w:r>
      <w:r w:rsidR="00882F2A">
        <w:rPr>
          <w:rFonts w:ascii="Times New Roman" w:eastAsia="Times New Roman" w:hAnsi="Times New Roman" w:cs="Times New Roman"/>
          <w:color w:val="000000"/>
          <w:sz w:val="28"/>
          <w:szCs w:val="28"/>
          <w:lang w:eastAsia="ru-RU"/>
        </w:rPr>
        <w:t xml:space="preserve"> и старшего</w:t>
      </w:r>
      <w:r w:rsidRPr="00C12E09">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59516B" w:rsidRPr="00C12E09" w:rsidRDefault="0059516B" w:rsidP="0059516B">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Pr>
          <w:rFonts w:ascii="Times New Roman" w:eastAsia="Times New Roman" w:hAnsi="Times New Roman" w:cs="Times New Roman"/>
          <w:color w:val="000000"/>
          <w:sz w:val="28"/>
          <w:szCs w:val="28"/>
          <w:lang w:eastAsia="ru-RU"/>
        </w:rPr>
        <w:t>172</w:t>
      </w:r>
      <w:r w:rsidRPr="00C12E09">
        <w:rPr>
          <w:rFonts w:ascii="Times New Roman" w:eastAsia="Times New Roman" w:hAnsi="Times New Roman" w:cs="Times New Roman"/>
          <w:color w:val="000000"/>
          <w:sz w:val="28"/>
          <w:szCs w:val="28"/>
          <w:lang w:eastAsia="ru-RU"/>
        </w:rPr>
        <w:t xml:space="preserve"> часа (в том числе, теоретические занятия – </w:t>
      </w:r>
      <w:r>
        <w:rPr>
          <w:rFonts w:ascii="Times New Roman" w:eastAsia="Times New Roman" w:hAnsi="Times New Roman" w:cs="Times New Roman"/>
          <w:color w:val="000000"/>
          <w:sz w:val="28"/>
          <w:szCs w:val="28"/>
          <w:lang w:eastAsia="ru-RU"/>
        </w:rPr>
        <w:t>34</w:t>
      </w:r>
      <w:r w:rsidRPr="00C12E09">
        <w:rPr>
          <w:rFonts w:ascii="Times New Roman" w:eastAsia="Times New Roman" w:hAnsi="Times New Roman" w:cs="Times New Roman"/>
          <w:color w:val="000000"/>
          <w:sz w:val="28"/>
          <w:szCs w:val="28"/>
          <w:lang w:eastAsia="ru-RU"/>
        </w:rPr>
        <w:t xml:space="preserve">, практические занятия – </w:t>
      </w:r>
      <w:r>
        <w:rPr>
          <w:rFonts w:ascii="Times New Roman" w:eastAsia="Times New Roman" w:hAnsi="Times New Roman" w:cs="Times New Roman"/>
          <w:color w:val="000000"/>
          <w:sz w:val="28"/>
          <w:szCs w:val="28"/>
          <w:lang w:eastAsia="ru-RU"/>
        </w:rPr>
        <w:t>138</w:t>
      </w:r>
      <w:r w:rsidRPr="00C12E09">
        <w:rPr>
          <w:rFonts w:ascii="Times New Roman" w:eastAsia="Times New Roman" w:hAnsi="Times New Roman" w:cs="Times New Roman"/>
          <w:color w:val="000000"/>
          <w:sz w:val="28"/>
          <w:szCs w:val="28"/>
          <w:lang w:eastAsia="ru-RU"/>
        </w:rPr>
        <w:t>).</w:t>
      </w:r>
    </w:p>
    <w:p w:rsidR="0059516B" w:rsidRDefault="0059516B" w:rsidP="0059516B">
      <w:pPr>
        <w:spacing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59516B" w:rsidRDefault="0059516B" w:rsidP="00FB0474">
      <w:pPr>
        <w:pStyle w:val="a3"/>
        <w:numPr>
          <w:ilvl w:val="0"/>
          <w:numId w:val="37"/>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59516B" w:rsidRDefault="0059516B" w:rsidP="0059516B">
      <w:p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 3 год обучения</w:t>
      </w:r>
    </w:p>
    <w:tbl>
      <w:tblPr>
        <w:tblW w:w="9639" w:type="dxa"/>
        <w:tblInd w:w="40" w:type="dxa"/>
        <w:tblLayout w:type="fixed"/>
        <w:tblCellMar>
          <w:left w:w="40" w:type="dxa"/>
          <w:right w:w="40" w:type="dxa"/>
        </w:tblCellMar>
        <w:tblLook w:val="0000" w:firstRow="0" w:lastRow="0" w:firstColumn="0" w:lastColumn="0" w:noHBand="0" w:noVBand="0"/>
      </w:tblPr>
      <w:tblGrid>
        <w:gridCol w:w="600"/>
        <w:gridCol w:w="3180"/>
        <w:gridCol w:w="911"/>
        <w:gridCol w:w="1272"/>
        <w:gridCol w:w="1279"/>
        <w:gridCol w:w="2397"/>
      </w:tblGrid>
      <w:tr w:rsidR="0059516B" w:rsidRPr="00B107D2" w:rsidTr="0059516B">
        <w:trPr>
          <w:trHeight w:val="336"/>
        </w:trPr>
        <w:tc>
          <w:tcPr>
            <w:tcW w:w="600" w:type="dxa"/>
            <w:vMerge w:val="restart"/>
            <w:tcBorders>
              <w:top w:val="single" w:sz="6" w:space="0" w:color="auto"/>
              <w:left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9516B">
              <w:rPr>
                <w:rFonts w:ascii="Times New Roman" w:eastAsia="Times New Roman" w:hAnsi="Times New Roman" w:cs="Times New Roman"/>
                <w:b/>
                <w:color w:val="000000"/>
                <w:sz w:val="28"/>
                <w:szCs w:val="28"/>
                <w:lang w:eastAsia="ru-RU"/>
              </w:rPr>
              <w:t>№</w:t>
            </w:r>
          </w:p>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9516B">
              <w:rPr>
                <w:rFonts w:ascii="Times New Roman" w:eastAsia="Times New Roman" w:hAnsi="Times New Roman" w:cs="Times New Roman"/>
                <w:b/>
                <w:color w:val="000000"/>
                <w:sz w:val="28"/>
                <w:szCs w:val="28"/>
                <w:lang w:eastAsia="ru-RU"/>
              </w:rPr>
              <w:t>п/п</w:t>
            </w:r>
          </w:p>
        </w:tc>
        <w:tc>
          <w:tcPr>
            <w:tcW w:w="3180" w:type="dxa"/>
            <w:vMerge w:val="restart"/>
            <w:tcBorders>
              <w:top w:val="single" w:sz="6" w:space="0" w:color="auto"/>
              <w:left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Тема</w:t>
            </w:r>
          </w:p>
        </w:tc>
        <w:tc>
          <w:tcPr>
            <w:tcW w:w="3462" w:type="dxa"/>
            <w:gridSpan w:val="3"/>
            <w:tcBorders>
              <w:top w:val="single" w:sz="6" w:space="0" w:color="auto"/>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9516B">
              <w:rPr>
                <w:rFonts w:ascii="Times New Roman" w:eastAsia="Times New Roman" w:hAnsi="Times New Roman" w:cs="Times New Roman"/>
                <w:b/>
                <w:sz w:val="28"/>
                <w:szCs w:val="28"/>
                <w:lang w:eastAsia="ru-RU"/>
              </w:rPr>
              <w:t>Количество часов</w:t>
            </w:r>
          </w:p>
        </w:tc>
        <w:tc>
          <w:tcPr>
            <w:tcW w:w="2397" w:type="dxa"/>
            <w:vMerge w:val="restart"/>
            <w:tcBorders>
              <w:top w:val="single" w:sz="6" w:space="0" w:color="auto"/>
              <w:left w:val="single" w:sz="6" w:space="0" w:color="auto"/>
              <w:right w:val="single" w:sz="6" w:space="0" w:color="auto"/>
            </w:tcBorders>
            <w:shd w:val="clear" w:color="auto" w:fill="FFFFFF"/>
          </w:tcPr>
          <w:p w:rsidR="0059516B" w:rsidRPr="0059516B" w:rsidRDefault="0059516B" w:rsidP="00C44AAC">
            <w:pPr>
              <w:spacing w:after="0" w:line="240" w:lineRule="auto"/>
              <w:jc w:val="center"/>
              <w:rPr>
                <w:rFonts w:ascii="Times New Roman" w:eastAsia="Times New Roman" w:hAnsi="Times New Roman" w:cs="Times New Roman"/>
                <w:b/>
                <w:sz w:val="28"/>
                <w:szCs w:val="28"/>
                <w:lang w:eastAsia="ru-RU"/>
              </w:rPr>
            </w:pPr>
            <w:r w:rsidRPr="0059516B">
              <w:rPr>
                <w:rFonts w:ascii="Times New Roman" w:eastAsia="Times New Roman" w:hAnsi="Times New Roman" w:cs="Times New Roman"/>
                <w:b/>
                <w:sz w:val="28"/>
                <w:szCs w:val="28"/>
                <w:lang w:eastAsia="ru-RU"/>
              </w:rPr>
              <w:t>Формы контроля</w:t>
            </w:r>
          </w:p>
        </w:tc>
      </w:tr>
      <w:tr w:rsidR="0059516B" w:rsidRPr="00B107D2" w:rsidTr="0059516B">
        <w:trPr>
          <w:trHeight w:val="336"/>
        </w:trPr>
        <w:tc>
          <w:tcPr>
            <w:tcW w:w="600" w:type="dxa"/>
            <w:vMerge/>
            <w:tcBorders>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3180" w:type="dxa"/>
            <w:vMerge/>
            <w:tcBorders>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59516B">
              <w:rPr>
                <w:rFonts w:ascii="Times New Roman" w:eastAsia="Times New Roman" w:hAnsi="Times New Roman" w:cs="Times New Roman"/>
                <w:b/>
                <w:color w:val="000000"/>
                <w:sz w:val="28"/>
                <w:szCs w:val="28"/>
                <w:lang w:eastAsia="ru-RU"/>
              </w:rPr>
              <w:t>Всего</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59516B">
              <w:rPr>
                <w:rFonts w:ascii="Times New Roman" w:eastAsia="Times New Roman" w:hAnsi="Times New Roman" w:cs="Times New Roman"/>
                <w:b/>
                <w:color w:val="000000"/>
                <w:sz w:val="28"/>
                <w:szCs w:val="28"/>
                <w:lang w:eastAsia="ru-RU"/>
              </w:rPr>
              <w:t>Теория</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59516B">
              <w:rPr>
                <w:rFonts w:ascii="Times New Roman" w:eastAsia="Times New Roman" w:hAnsi="Times New Roman" w:cs="Times New Roman"/>
                <w:b/>
                <w:color w:val="000000"/>
                <w:sz w:val="28"/>
                <w:szCs w:val="28"/>
                <w:lang w:eastAsia="ru-RU"/>
              </w:rPr>
              <w:t>Практика</w:t>
            </w:r>
          </w:p>
        </w:tc>
        <w:tc>
          <w:tcPr>
            <w:tcW w:w="2397" w:type="dxa"/>
            <w:vMerge/>
            <w:tcBorders>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c>
      </w:tr>
      <w:tr w:rsidR="0059516B" w:rsidRPr="00B107D2" w:rsidTr="0059516B">
        <w:trPr>
          <w:trHeight w:val="653"/>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9516B">
              <w:rPr>
                <w:rFonts w:ascii="Times New Roman" w:eastAsia="Times New Roman" w:hAnsi="Times New Roman" w:cs="Times New Roman"/>
                <w:color w:val="000000"/>
                <w:sz w:val="28"/>
                <w:szCs w:val="28"/>
                <w:lang w:eastAsia="ru-RU"/>
              </w:rPr>
              <w:t>1.</w:t>
            </w:r>
          </w:p>
        </w:tc>
        <w:tc>
          <w:tcPr>
            <w:tcW w:w="3180" w:type="dxa"/>
            <w:tcBorders>
              <w:top w:val="single" w:sz="6" w:space="0" w:color="auto"/>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59516B">
              <w:rPr>
                <w:rFonts w:ascii="Times New Roman" w:eastAsia="Times New Roman" w:hAnsi="Times New Roman" w:cs="Times New Roman"/>
                <w:color w:val="000000"/>
                <w:sz w:val="28"/>
                <w:szCs w:val="28"/>
                <w:lang w:eastAsia="ru-RU"/>
              </w:rPr>
              <w:t>Краеведческая работа школьного музея</w:t>
            </w:r>
          </w:p>
          <w:p w:rsidR="0059516B" w:rsidRPr="0059516B" w:rsidRDefault="0059516B"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16B">
              <w:rPr>
                <w:rFonts w:ascii="Times New Roman" w:eastAsia="Times New Roman" w:hAnsi="Times New Roman" w:cs="Times New Roman"/>
                <w:sz w:val="28"/>
                <w:szCs w:val="28"/>
                <w:lang w:eastAsia="ru-RU"/>
              </w:rPr>
              <w:t>70</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16B">
              <w:rPr>
                <w:rFonts w:ascii="Times New Roman" w:eastAsia="Times New Roman" w:hAnsi="Times New Roman" w:cs="Times New Roman"/>
                <w:sz w:val="28"/>
                <w:szCs w:val="28"/>
                <w:lang w:eastAsia="ru-RU"/>
              </w:rPr>
              <w:t>6</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16B">
              <w:rPr>
                <w:rFonts w:ascii="Times New Roman" w:eastAsia="Times New Roman" w:hAnsi="Times New Roman" w:cs="Times New Roman"/>
                <w:sz w:val="28"/>
                <w:szCs w:val="28"/>
                <w:lang w:eastAsia="ru-RU"/>
              </w:rPr>
              <w:t>64</w:t>
            </w:r>
          </w:p>
        </w:tc>
        <w:tc>
          <w:tcPr>
            <w:tcW w:w="2397" w:type="dxa"/>
            <w:tcBorders>
              <w:top w:val="single" w:sz="6" w:space="0" w:color="auto"/>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16B">
              <w:rPr>
                <w:rFonts w:ascii="Times New Roman" w:eastAsia="Times New Roman" w:hAnsi="Times New Roman" w:cs="Times New Roman"/>
                <w:sz w:val="28"/>
                <w:szCs w:val="28"/>
                <w:lang w:eastAsia="ru-RU"/>
              </w:rPr>
              <w:t>Собеседование</w:t>
            </w:r>
          </w:p>
        </w:tc>
      </w:tr>
      <w:tr w:rsidR="0059516B" w:rsidRPr="00B107D2" w:rsidTr="0059516B">
        <w:trPr>
          <w:trHeight w:val="523"/>
        </w:trPr>
        <w:tc>
          <w:tcPr>
            <w:tcW w:w="600"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9516B">
              <w:rPr>
                <w:rFonts w:ascii="Times New Roman" w:eastAsia="Times New Roman" w:hAnsi="Times New Roman" w:cs="Times New Roman"/>
                <w:color w:val="000000"/>
                <w:sz w:val="28"/>
                <w:szCs w:val="28"/>
                <w:lang w:eastAsia="ru-RU"/>
              </w:rPr>
              <w:t>2.</w:t>
            </w:r>
          </w:p>
        </w:tc>
        <w:tc>
          <w:tcPr>
            <w:tcW w:w="3180"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9516B">
              <w:rPr>
                <w:rFonts w:ascii="Times New Roman" w:eastAsia="Times New Roman" w:hAnsi="Times New Roman" w:cs="Times New Roman"/>
                <w:sz w:val="28"/>
                <w:szCs w:val="28"/>
                <w:lang w:eastAsia="ru-RU"/>
              </w:rPr>
              <w:t>История малой Родины</w:t>
            </w:r>
          </w:p>
        </w:tc>
        <w:tc>
          <w:tcPr>
            <w:tcW w:w="911"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9516B">
              <w:rPr>
                <w:rFonts w:ascii="Times New Roman" w:eastAsia="Times New Roman" w:hAnsi="Times New Roman" w:cs="Times New Roman"/>
                <w:color w:val="000000"/>
                <w:sz w:val="28"/>
                <w:szCs w:val="28"/>
                <w:lang w:eastAsia="ru-RU"/>
              </w:rPr>
              <w:t>18</w:t>
            </w:r>
          </w:p>
        </w:tc>
        <w:tc>
          <w:tcPr>
            <w:tcW w:w="1272"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9516B">
              <w:rPr>
                <w:rFonts w:ascii="Times New Roman" w:eastAsia="Times New Roman" w:hAnsi="Times New Roman" w:cs="Times New Roman"/>
                <w:color w:val="000000"/>
                <w:sz w:val="28"/>
                <w:szCs w:val="28"/>
                <w:lang w:eastAsia="ru-RU"/>
              </w:rPr>
              <w:t>12</w:t>
            </w:r>
          </w:p>
        </w:tc>
        <w:tc>
          <w:tcPr>
            <w:tcW w:w="1279"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9516B">
              <w:rPr>
                <w:rFonts w:ascii="Times New Roman" w:eastAsia="Times New Roman" w:hAnsi="Times New Roman" w:cs="Times New Roman"/>
                <w:color w:val="000000"/>
                <w:sz w:val="28"/>
                <w:szCs w:val="28"/>
                <w:lang w:eastAsia="ru-RU"/>
              </w:rPr>
              <w:t>6</w:t>
            </w:r>
          </w:p>
        </w:tc>
        <w:tc>
          <w:tcPr>
            <w:tcW w:w="2397"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9516B">
              <w:rPr>
                <w:rFonts w:ascii="Times New Roman" w:eastAsia="Times New Roman" w:hAnsi="Times New Roman" w:cs="Times New Roman"/>
                <w:sz w:val="28"/>
                <w:szCs w:val="28"/>
                <w:lang w:eastAsia="ru-RU"/>
              </w:rPr>
              <w:t xml:space="preserve">Собеседование </w:t>
            </w:r>
          </w:p>
        </w:tc>
      </w:tr>
      <w:tr w:rsidR="0059516B" w:rsidRPr="00B107D2" w:rsidTr="0059516B">
        <w:trPr>
          <w:trHeight w:val="523"/>
        </w:trPr>
        <w:tc>
          <w:tcPr>
            <w:tcW w:w="600"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16B">
              <w:rPr>
                <w:rFonts w:ascii="Times New Roman" w:eastAsia="Times New Roman" w:hAnsi="Times New Roman" w:cs="Times New Roman"/>
                <w:sz w:val="28"/>
                <w:szCs w:val="28"/>
                <w:lang w:eastAsia="ru-RU"/>
              </w:rPr>
              <w:t>3.</w:t>
            </w:r>
          </w:p>
        </w:tc>
        <w:tc>
          <w:tcPr>
            <w:tcW w:w="3180"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9516B">
              <w:rPr>
                <w:rFonts w:ascii="Times New Roman" w:eastAsia="Times New Roman" w:hAnsi="Times New Roman" w:cs="Times New Roman"/>
                <w:sz w:val="28"/>
                <w:szCs w:val="28"/>
                <w:lang w:eastAsia="ru-RU"/>
              </w:rPr>
              <w:t>Военная слава земляков</w:t>
            </w:r>
          </w:p>
        </w:tc>
        <w:tc>
          <w:tcPr>
            <w:tcW w:w="911"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9516B">
              <w:rPr>
                <w:rFonts w:ascii="Times New Roman" w:eastAsia="Times New Roman" w:hAnsi="Times New Roman" w:cs="Times New Roman"/>
                <w:color w:val="000000"/>
                <w:sz w:val="28"/>
                <w:szCs w:val="28"/>
                <w:lang w:eastAsia="ru-RU"/>
              </w:rPr>
              <w:t>24</w:t>
            </w:r>
          </w:p>
        </w:tc>
        <w:tc>
          <w:tcPr>
            <w:tcW w:w="1272"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9516B">
              <w:rPr>
                <w:rFonts w:ascii="Times New Roman" w:eastAsia="Times New Roman" w:hAnsi="Times New Roman" w:cs="Times New Roman"/>
                <w:color w:val="000000"/>
                <w:sz w:val="28"/>
                <w:szCs w:val="28"/>
                <w:lang w:eastAsia="ru-RU"/>
              </w:rPr>
              <w:t>6</w:t>
            </w:r>
          </w:p>
        </w:tc>
        <w:tc>
          <w:tcPr>
            <w:tcW w:w="1279"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9516B">
              <w:rPr>
                <w:rFonts w:ascii="Times New Roman" w:eastAsia="Times New Roman" w:hAnsi="Times New Roman" w:cs="Times New Roman"/>
                <w:color w:val="000000"/>
                <w:sz w:val="28"/>
                <w:szCs w:val="28"/>
                <w:lang w:eastAsia="ru-RU"/>
              </w:rPr>
              <w:t>18</w:t>
            </w:r>
          </w:p>
        </w:tc>
        <w:tc>
          <w:tcPr>
            <w:tcW w:w="2397"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9516B">
              <w:rPr>
                <w:rFonts w:ascii="Times New Roman" w:eastAsia="Times New Roman" w:hAnsi="Times New Roman" w:cs="Times New Roman"/>
                <w:color w:val="000000"/>
                <w:sz w:val="28"/>
                <w:szCs w:val="28"/>
                <w:lang w:eastAsia="ru-RU"/>
              </w:rPr>
              <w:t xml:space="preserve">Творческая </w:t>
            </w:r>
          </w:p>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9516B">
              <w:rPr>
                <w:rFonts w:ascii="Times New Roman" w:eastAsia="Times New Roman" w:hAnsi="Times New Roman" w:cs="Times New Roman"/>
                <w:color w:val="000000"/>
                <w:sz w:val="28"/>
                <w:szCs w:val="28"/>
                <w:lang w:eastAsia="ru-RU"/>
              </w:rPr>
              <w:t>работа</w:t>
            </w:r>
          </w:p>
        </w:tc>
      </w:tr>
      <w:tr w:rsidR="0059516B" w:rsidRPr="00B107D2" w:rsidTr="0059516B">
        <w:trPr>
          <w:trHeight w:val="523"/>
        </w:trPr>
        <w:tc>
          <w:tcPr>
            <w:tcW w:w="600"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9516B">
              <w:rPr>
                <w:rFonts w:ascii="Times New Roman" w:eastAsia="Times New Roman" w:hAnsi="Times New Roman" w:cs="Times New Roman"/>
                <w:color w:val="000000"/>
                <w:sz w:val="28"/>
                <w:szCs w:val="28"/>
                <w:lang w:eastAsia="ru-RU"/>
              </w:rPr>
              <w:t>4.</w:t>
            </w:r>
          </w:p>
        </w:tc>
        <w:tc>
          <w:tcPr>
            <w:tcW w:w="3180"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9516B">
              <w:rPr>
                <w:rFonts w:ascii="Times New Roman" w:eastAsia="Times New Roman" w:hAnsi="Times New Roman" w:cs="Times New Roman"/>
                <w:color w:val="000000"/>
                <w:sz w:val="28"/>
                <w:szCs w:val="28"/>
                <w:lang w:eastAsia="ru-RU"/>
              </w:rPr>
              <w:t>Историко-культурные памятники</w:t>
            </w:r>
          </w:p>
        </w:tc>
        <w:tc>
          <w:tcPr>
            <w:tcW w:w="911"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9516B">
              <w:rPr>
                <w:rFonts w:ascii="Times New Roman" w:eastAsia="Times New Roman" w:hAnsi="Times New Roman" w:cs="Times New Roman"/>
                <w:color w:val="000000"/>
                <w:sz w:val="28"/>
                <w:szCs w:val="28"/>
                <w:lang w:eastAsia="ru-RU"/>
              </w:rPr>
              <w:t>25</w:t>
            </w:r>
          </w:p>
        </w:tc>
        <w:tc>
          <w:tcPr>
            <w:tcW w:w="1272"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9516B">
              <w:rPr>
                <w:rFonts w:ascii="Times New Roman" w:eastAsia="Times New Roman" w:hAnsi="Times New Roman" w:cs="Times New Roman"/>
                <w:color w:val="000000"/>
                <w:sz w:val="28"/>
                <w:szCs w:val="28"/>
                <w:lang w:eastAsia="ru-RU"/>
              </w:rPr>
              <w:t>6</w:t>
            </w:r>
          </w:p>
        </w:tc>
        <w:tc>
          <w:tcPr>
            <w:tcW w:w="1279"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9516B">
              <w:rPr>
                <w:rFonts w:ascii="Times New Roman" w:eastAsia="Times New Roman" w:hAnsi="Times New Roman" w:cs="Times New Roman"/>
                <w:color w:val="000000"/>
                <w:sz w:val="28"/>
                <w:szCs w:val="28"/>
                <w:lang w:eastAsia="ru-RU"/>
              </w:rPr>
              <w:t>22</w:t>
            </w:r>
          </w:p>
        </w:tc>
        <w:tc>
          <w:tcPr>
            <w:tcW w:w="2397"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16B">
              <w:rPr>
                <w:rFonts w:ascii="Times New Roman" w:eastAsia="Times New Roman" w:hAnsi="Times New Roman" w:cs="Times New Roman"/>
                <w:sz w:val="28"/>
                <w:szCs w:val="28"/>
                <w:lang w:eastAsia="ru-RU"/>
              </w:rPr>
              <w:t>Наблюдение</w:t>
            </w:r>
          </w:p>
        </w:tc>
      </w:tr>
      <w:tr w:rsidR="0059516B" w:rsidRPr="00B107D2" w:rsidTr="0059516B">
        <w:trPr>
          <w:trHeight w:val="242"/>
        </w:trPr>
        <w:tc>
          <w:tcPr>
            <w:tcW w:w="600"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16B">
              <w:rPr>
                <w:rFonts w:ascii="Times New Roman" w:eastAsia="Times New Roman" w:hAnsi="Times New Roman" w:cs="Times New Roman"/>
                <w:sz w:val="28"/>
                <w:szCs w:val="28"/>
                <w:lang w:eastAsia="ru-RU"/>
              </w:rPr>
              <w:t>5.</w:t>
            </w:r>
          </w:p>
        </w:tc>
        <w:tc>
          <w:tcPr>
            <w:tcW w:w="3180"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59516B">
              <w:rPr>
                <w:rFonts w:ascii="Times New Roman" w:eastAsia="Times New Roman" w:hAnsi="Times New Roman" w:cs="Times New Roman"/>
                <w:color w:val="000000"/>
                <w:sz w:val="28"/>
                <w:szCs w:val="28"/>
                <w:lang w:eastAsia="ru-RU"/>
              </w:rPr>
              <w:t xml:space="preserve">Литературные источники </w:t>
            </w:r>
          </w:p>
          <w:p w:rsidR="0059516B" w:rsidRPr="0059516B" w:rsidRDefault="0059516B" w:rsidP="00C44AAC">
            <w:pPr>
              <w:spacing w:after="0" w:line="240" w:lineRule="auto"/>
              <w:rPr>
                <w:rFonts w:ascii="Times New Roman" w:eastAsia="Times New Roman" w:hAnsi="Times New Roman" w:cs="Times New Roman"/>
                <w:color w:val="000000"/>
                <w:sz w:val="28"/>
                <w:szCs w:val="28"/>
                <w:lang w:eastAsia="ru-RU"/>
              </w:rPr>
            </w:pPr>
          </w:p>
        </w:tc>
        <w:tc>
          <w:tcPr>
            <w:tcW w:w="911"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16B">
              <w:rPr>
                <w:rFonts w:ascii="Times New Roman" w:eastAsia="Times New Roman" w:hAnsi="Times New Roman" w:cs="Times New Roman"/>
                <w:sz w:val="28"/>
                <w:szCs w:val="28"/>
                <w:lang w:eastAsia="ru-RU"/>
              </w:rPr>
              <w:t>24</w:t>
            </w:r>
          </w:p>
        </w:tc>
        <w:tc>
          <w:tcPr>
            <w:tcW w:w="1272"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16B">
              <w:rPr>
                <w:rFonts w:ascii="Times New Roman" w:eastAsia="Times New Roman" w:hAnsi="Times New Roman" w:cs="Times New Roman"/>
                <w:sz w:val="28"/>
                <w:szCs w:val="28"/>
                <w:lang w:eastAsia="ru-RU"/>
              </w:rPr>
              <w:t>3</w:t>
            </w:r>
          </w:p>
        </w:tc>
        <w:tc>
          <w:tcPr>
            <w:tcW w:w="1279"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16B">
              <w:rPr>
                <w:rFonts w:ascii="Times New Roman" w:eastAsia="Times New Roman" w:hAnsi="Times New Roman" w:cs="Times New Roman"/>
                <w:sz w:val="28"/>
                <w:szCs w:val="28"/>
                <w:lang w:eastAsia="ru-RU"/>
              </w:rPr>
              <w:t>18</w:t>
            </w:r>
          </w:p>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97" w:type="dxa"/>
            <w:tcBorders>
              <w:top w:val="single" w:sz="6" w:space="0" w:color="auto"/>
              <w:left w:val="single" w:sz="6" w:space="0" w:color="auto"/>
              <w:bottom w:val="nil"/>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16B">
              <w:rPr>
                <w:rFonts w:ascii="Times New Roman" w:eastAsia="Times New Roman" w:hAnsi="Times New Roman" w:cs="Times New Roman"/>
                <w:sz w:val="28"/>
                <w:szCs w:val="28"/>
                <w:lang w:eastAsia="ru-RU"/>
              </w:rPr>
              <w:t>Собеседование</w:t>
            </w:r>
          </w:p>
        </w:tc>
      </w:tr>
      <w:tr w:rsidR="0059516B" w:rsidRPr="00B107D2" w:rsidTr="0059516B">
        <w:trPr>
          <w:trHeight w:val="80"/>
        </w:trPr>
        <w:tc>
          <w:tcPr>
            <w:tcW w:w="600" w:type="dxa"/>
            <w:tcBorders>
              <w:top w:val="nil"/>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80" w:type="dxa"/>
            <w:tcBorders>
              <w:top w:val="nil"/>
              <w:left w:val="single" w:sz="6" w:space="0" w:color="auto"/>
              <w:bottom w:val="single" w:sz="6" w:space="0" w:color="auto"/>
              <w:right w:val="single" w:sz="6" w:space="0" w:color="auto"/>
            </w:tcBorders>
            <w:shd w:val="clear" w:color="auto" w:fill="FFFFFF"/>
          </w:tcPr>
          <w:p w:rsidR="0059516B" w:rsidRPr="0059516B" w:rsidRDefault="0059516B" w:rsidP="00C44AAC">
            <w:pPr>
              <w:spacing w:after="0" w:line="240" w:lineRule="auto"/>
              <w:rPr>
                <w:rFonts w:ascii="Times New Roman" w:eastAsia="Times New Roman" w:hAnsi="Times New Roman" w:cs="Times New Roman"/>
                <w:color w:val="000000"/>
                <w:sz w:val="28"/>
                <w:szCs w:val="28"/>
                <w:lang w:eastAsia="ru-RU"/>
              </w:rPr>
            </w:pPr>
          </w:p>
        </w:tc>
        <w:tc>
          <w:tcPr>
            <w:tcW w:w="911" w:type="dxa"/>
            <w:tcBorders>
              <w:top w:val="nil"/>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2" w:type="dxa"/>
            <w:tcBorders>
              <w:top w:val="nil"/>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9" w:type="dxa"/>
            <w:tcBorders>
              <w:top w:val="nil"/>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97" w:type="dxa"/>
            <w:tcBorders>
              <w:top w:val="nil"/>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9516B" w:rsidRPr="00B107D2" w:rsidTr="0059516B">
        <w:trPr>
          <w:trHeight w:val="264"/>
        </w:trPr>
        <w:tc>
          <w:tcPr>
            <w:tcW w:w="600" w:type="dxa"/>
            <w:tcBorders>
              <w:top w:val="nil"/>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16B">
              <w:rPr>
                <w:rFonts w:ascii="Times New Roman" w:eastAsia="Times New Roman" w:hAnsi="Times New Roman" w:cs="Times New Roman"/>
                <w:sz w:val="28"/>
                <w:szCs w:val="28"/>
                <w:lang w:eastAsia="ru-RU"/>
              </w:rPr>
              <w:t>6.</w:t>
            </w:r>
          </w:p>
        </w:tc>
        <w:tc>
          <w:tcPr>
            <w:tcW w:w="3180" w:type="dxa"/>
            <w:tcBorders>
              <w:top w:val="nil"/>
              <w:left w:val="single" w:sz="6" w:space="0" w:color="auto"/>
              <w:bottom w:val="single" w:sz="6" w:space="0" w:color="auto"/>
              <w:right w:val="single" w:sz="6" w:space="0" w:color="auto"/>
            </w:tcBorders>
            <w:shd w:val="clear" w:color="auto" w:fill="FFFFFF"/>
          </w:tcPr>
          <w:p w:rsidR="0059516B" w:rsidRPr="0059516B" w:rsidRDefault="0059516B" w:rsidP="00C44AAC">
            <w:pPr>
              <w:spacing w:after="0" w:line="240" w:lineRule="auto"/>
              <w:rPr>
                <w:rFonts w:ascii="Times New Roman" w:eastAsia="Times New Roman" w:hAnsi="Times New Roman" w:cs="Times New Roman"/>
                <w:color w:val="000000"/>
                <w:sz w:val="28"/>
                <w:szCs w:val="28"/>
                <w:lang w:eastAsia="ru-RU"/>
              </w:rPr>
            </w:pPr>
            <w:r w:rsidRPr="0059516B">
              <w:rPr>
                <w:rFonts w:ascii="Times New Roman" w:eastAsia="Times New Roman" w:hAnsi="Times New Roman" w:cs="Times New Roman"/>
                <w:color w:val="000000"/>
                <w:sz w:val="28"/>
                <w:szCs w:val="28"/>
                <w:lang w:eastAsia="ru-RU"/>
              </w:rPr>
              <w:t xml:space="preserve">Предъявление результатов </w:t>
            </w:r>
          </w:p>
          <w:p w:rsidR="0059516B" w:rsidRPr="0059516B" w:rsidRDefault="0059516B" w:rsidP="00C44AAC">
            <w:pPr>
              <w:spacing w:after="0" w:line="240" w:lineRule="auto"/>
              <w:rPr>
                <w:rFonts w:ascii="Times New Roman" w:eastAsia="Times New Roman" w:hAnsi="Times New Roman" w:cs="Times New Roman"/>
                <w:color w:val="000000"/>
                <w:sz w:val="28"/>
                <w:szCs w:val="28"/>
                <w:lang w:eastAsia="ru-RU"/>
              </w:rPr>
            </w:pPr>
          </w:p>
        </w:tc>
        <w:tc>
          <w:tcPr>
            <w:tcW w:w="911" w:type="dxa"/>
            <w:tcBorders>
              <w:top w:val="nil"/>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16B">
              <w:rPr>
                <w:rFonts w:ascii="Times New Roman" w:eastAsia="Times New Roman" w:hAnsi="Times New Roman" w:cs="Times New Roman"/>
                <w:sz w:val="28"/>
                <w:szCs w:val="28"/>
                <w:lang w:eastAsia="ru-RU"/>
              </w:rPr>
              <w:t>11</w:t>
            </w:r>
          </w:p>
        </w:tc>
        <w:tc>
          <w:tcPr>
            <w:tcW w:w="1272" w:type="dxa"/>
            <w:tcBorders>
              <w:top w:val="nil"/>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16B">
              <w:rPr>
                <w:rFonts w:ascii="Times New Roman" w:eastAsia="Times New Roman" w:hAnsi="Times New Roman" w:cs="Times New Roman"/>
                <w:sz w:val="28"/>
                <w:szCs w:val="28"/>
                <w:lang w:eastAsia="ru-RU"/>
              </w:rPr>
              <w:t>1</w:t>
            </w:r>
          </w:p>
        </w:tc>
        <w:tc>
          <w:tcPr>
            <w:tcW w:w="1279" w:type="dxa"/>
            <w:tcBorders>
              <w:top w:val="nil"/>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16B">
              <w:rPr>
                <w:rFonts w:ascii="Times New Roman" w:eastAsia="Times New Roman" w:hAnsi="Times New Roman" w:cs="Times New Roman"/>
                <w:sz w:val="28"/>
                <w:szCs w:val="28"/>
                <w:lang w:eastAsia="ru-RU"/>
              </w:rPr>
              <w:t>10</w:t>
            </w:r>
          </w:p>
        </w:tc>
        <w:tc>
          <w:tcPr>
            <w:tcW w:w="2397" w:type="dxa"/>
            <w:tcBorders>
              <w:top w:val="nil"/>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16B">
              <w:rPr>
                <w:rFonts w:ascii="Times New Roman" w:eastAsia="Times New Roman" w:hAnsi="Times New Roman" w:cs="Times New Roman"/>
                <w:sz w:val="28"/>
                <w:szCs w:val="28"/>
                <w:lang w:eastAsia="ru-RU"/>
              </w:rPr>
              <w:t>Творческий отчет</w:t>
            </w:r>
          </w:p>
        </w:tc>
      </w:tr>
      <w:tr w:rsidR="0059516B" w:rsidRPr="00B107D2" w:rsidTr="0059516B">
        <w:trPr>
          <w:trHeight w:val="34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80" w:type="dxa"/>
            <w:tcBorders>
              <w:top w:val="single" w:sz="6" w:space="0" w:color="auto"/>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Всего часов</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16B">
              <w:rPr>
                <w:rFonts w:ascii="Times New Roman" w:eastAsia="Times New Roman" w:hAnsi="Times New Roman" w:cs="Times New Roman"/>
                <w:color w:val="000000"/>
                <w:sz w:val="28"/>
                <w:szCs w:val="28"/>
                <w:lang w:eastAsia="ru-RU"/>
              </w:rPr>
              <w:t>172</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16B">
              <w:rPr>
                <w:rFonts w:ascii="Times New Roman" w:eastAsia="Times New Roman" w:hAnsi="Times New Roman" w:cs="Times New Roman"/>
                <w:sz w:val="28"/>
                <w:szCs w:val="28"/>
                <w:lang w:eastAsia="ru-RU"/>
              </w:rPr>
              <w:t>34</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16B">
              <w:rPr>
                <w:rFonts w:ascii="Times New Roman" w:eastAsia="Times New Roman" w:hAnsi="Times New Roman" w:cs="Times New Roman"/>
                <w:sz w:val="28"/>
                <w:szCs w:val="28"/>
                <w:lang w:eastAsia="ru-RU"/>
              </w:rPr>
              <w:t>138</w:t>
            </w:r>
          </w:p>
        </w:tc>
        <w:tc>
          <w:tcPr>
            <w:tcW w:w="2397" w:type="dxa"/>
            <w:tcBorders>
              <w:top w:val="single" w:sz="6" w:space="0" w:color="auto"/>
              <w:left w:val="single" w:sz="6" w:space="0" w:color="auto"/>
              <w:bottom w:val="single" w:sz="6" w:space="0" w:color="auto"/>
              <w:right w:val="single" w:sz="6" w:space="0" w:color="auto"/>
            </w:tcBorders>
            <w:shd w:val="clear" w:color="auto" w:fill="FFFFFF"/>
          </w:tcPr>
          <w:p w:rsidR="0059516B" w:rsidRPr="0059516B" w:rsidRDefault="0059516B" w:rsidP="00C44AA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bl>
    <w:p w:rsidR="0059516B" w:rsidRDefault="0059516B" w:rsidP="0059516B">
      <w:pPr>
        <w:spacing w:line="360" w:lineRule="auto"/>
        <w:jc w:val="both"/>
        <w:rPr>
          <w:rFonts w:ascii="Times New Roman" w:eastAsia="Times New Roman" w:hAnsi="Times New Roman" w:cs="Times New Roman"/>
          <w:color w:val="000000"/>
          <w:sz w:val="28"/>
          <w:szCs w:val="28"/>
          <w:lang w:eastAsia="ru-RU"/>
        </w:rPr>
      </w:pPr>
    </w:p>
    <w:p w:rsidR="0059516B" w:rsidRDefault="0059516B" w:rsidP="00FB0474">
      <w:pPr>
        <w:pStyle w:val="a3"/>
        <w:numPr>
          <w:ilvl w:val="0"/>
          <w:numId w:val="37"/>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59516B" w:rsidRPr="0059516B" w:rsidRDefault="0059516B" w:rsidP="00FB0474">
      <w:pPr>
        <w:pStyle w:val="a3"/>
        <w:numPr>
          <w:ilvl w:val="0"/>
          <w:numId w:val="38"/>
        </w:numPr>
        <w:spacing w:line="360" w:lineRule="auto"/>
        <w:jc w:val="both"/>
        <w:rPr>
          <w:rFonts w:ascii="Times New Roman" w:hAnsi="Times New Roman" w:cs="Times New Roman"/>
          <w:b/>
          <w:sz w:val="28"/>
          <w:szCs w:val="28"/>
        </w:rPr>
      </w:pPr>
      <w:r w:rsidRPr="0059516B">
        <w:rPr>
          <w:rFonts w:ascii="Times New Roman" w:hAnsi="Times New Roman" w:cs="Times New Roman"/>
          <w:b/>
          <w:sz w:val="28"/>
          <w:szCs w:val="28"/>
        </w:rPr>
        <w:t>Краеведческая работа школьного музея</w:t>
      </w:r>
    </w:p>
    <w:p w:rsidR="0059516B" w:rsidRPr="00755336" w:rsidRDefault="0059516B" w:rsidP="0059516B">
      <w:pPr>
        <w:spacing w:after="0"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w:t>
      </w:r>
      <w:r>
        <w:rPr>
          <w:rFonts w:ascii="Times New Roman" w:hAnsi="Times New Roman" w:cs="Times New Roman"/>
          <w:i/>
          <w:sz w:val="28"/>
          <w:szCs w:val="28"/>
        </w:rPr>
        <w:t xml:space="preserve">ия: </w:t>
      </w:r>
      <w:r w:rsidRPr="00755336">
        <w:rPr>
          <w:rFonts w:ascii="Times New Roman" w:hAnsi="Times New Roman" w:cs="Times New Roman"/>
          <w:sz w:val="28"/>
          <w:szCs w:val="28"/>
        </w:rPr>
        <w:t xml:space="preserve">Музей – хранитель местной истории. Уровни краеведческой деятельности – семья, школа, родной край. </w:t>
      </w:r>
    </w:p>
    <w:p w:rsidR="0059516B" w:rsidRPr="00755336" w:rsidRDefault="0059516B" w:rsidP="0059516B">
      <w:pPr>
        <w:spacing w:line="360" w:lineRule="auto"/>
        <w:ind w:firstLine="567"/>
        <w:jc w:val="both"/>
        <w:rPr>
          <w:rFonts w:ascii="Times New Roman" w:hAnsi="Times New Roman" w:cs="Times New Roman"/>
          <w:sz w:val="28"/>
          <w:szCs w:val="28"/>
        </w:rPr>
      </w:pPr>
      <w:r w:rsidRPr="00755336">
        <w:rPr>
          <w:rFonts w:ascii="Times New Roman" w:hAnsi="Times New Roman" w:cs="Times New Roman"/>
          <w:sz w:val="28"/>
          <w:szCs w:val="28"/>
        </w:rPr>
        <w:t>Порядок изучения источников и экспонатов. Отбор и систематизация необходимых сведений</w:t>
      </w:r>
      <w:r>
        <w:rPr>
          <w:rFonts w:ascii="Times New Roman" w:hAnsi="Times New Roman" w:cs="Times New Roman"/>
          <w:sz w:val="28"/>
          <w:szCs w:val="28"/>
        </w:rPr>
        <w:t xml:space="preserve"> и фактов. Использование турист</w:t>
      </w:r>
      <w:r w:rsidRPr="00755336">
        <w:rPr>
          <w:rFonts w:ascii="Times New Roman" w:hAnsi="Times New Roman" w:cs="Times New Roman"/>
          <w:sz w:val="28"/>
          <w:szCs w:val="28"/>
        </w:rPr>
        <w:t xml:space="preserve">ских схем, </w:t>
      </w:r>
      <w:r w:rsidRPr="00755336">
        <w:rPr>
          <w:rFonts w:ascii="Times New Roman" w:hAnsi="Times New Roman" w:cs="Times New Roman"/>
          <w:sz w:val="28"/>
          <w:szCs w:val="28"/>
        </w:rPr>
        <w:lastRenderedPageBreak/>
        <w:t>географических карт, фотографий. Технология социоло</w:t>
      </w:r>
      <w:r>
        <w:rPr>
          <w:rFonts w:ascii="Times New Roman" w:hAnsi="Times New Roman" w:cs="Times New Roman"/>
          <w:sz w:val="28"/>
          <w:szCs w:val="28"/>
        </w:rPr>
        <w:t>гического опроса жителей. Народ</w:t>
      </w:r>
      <w:r w:rsidRPr="00755336">
        <w:rPr>
          <w:rFonts w:ascii="Times New Roman" w:hAnsi="Times New Roman" w:cs="Times New Roman"/>
          <w:sz w:val="28"/>
          <w:szCs w:val="28"/>
        </w:rPr>
        <w:t>ные знания, календарь. Запись воспоминаний. Разработка анкет по сбору информационного материала. Организация сбора экспонатов. Подлинники и макеты. История города как предмет экскурсионного изучения. Задачи поисковой работы, связь с профилем и тематикой музея, с содержанием массовых туристско-краеведческих мероприятий. Основные формы: походы, экспедиции, текущее комплектование, переписка. Плановость, целенаправленность, научная и техническая подготовка поиска. Методика сбора и фиксации материалов. Оформление задания. Инструктивные  требования к организации и проведению походов учащихся.</w:t>
      </w:r>
    </w:p>
    <w:p w:rsidR="0059516B" w:rsidRDefault="0059516B" w:rsidP="0059516B">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ab/>
      </w:r>
      <w:r w:rsidRPr="00755336">
        <w:rPr>
          <w:rFonts w:ascii="Times New Roman" w:hAnsi="Times New Roman" w:cs="Times New Roman"/>
          <w:i/>
          <w:sz w:val="28"/>
          <w:szCs w:val="28"/>
        </w:rPr>
        <w:t>Практи</w:t>
      </w:r>
      <w:r>
        <w:rPr>
          <w:rFonts w:ascii="Times New Roman" w:hAnsi="Times New Roman" w:cs="Times New Roman"/>
          <w:i/>
          <w:sz w:val="28"/>
          <w:szCs w:val="28"/>
        </w:rPr>
        <w:t xml:space="preserve">ка: </w:t>
      </w:r>
      <w:r w:rsidRPr="00755336">
        <w:rPr>
          <w:rFonts w:ascii="Times New Roman" w:hAnsi="Times New Roman" w:cs="Times New Roman"/>
          <w:sz w:val="28"/>
          <w:szCs w:val="28"/>
        </w:rPr>
        <w:t>Формы краеведческой работы: переписка, встреча, обследование, экскурсия, поход, экспедиция. Организация проектной деятельности. Накапливание материалов по истории и этнографии родного края. Написание рефератов учащимися на темы, связанные с историей, традиционной культурой, бытом, языком народа. Собирание произведений фольклора: народных песен, частушек, сказок, загадок, пословиц, прибауток. Запись народных праздников, обрядов, обычаев, суеверий. Сбор информации и экспонатов. Работа с мемуарной литературой, экспедиционными дневниками, записями воспоминаний и письмами. Разработка и проведение поиска по конкретной, достаточно узкой теме с использованием форм текущего комплектования и целевого двухдневного похода. Защита исследований на научно-практической конференции.</w:t>
      </w:r>
    </w:p>
    <w:p w:rsidR="0059516B" w:rsidRPr="0059516B" w:rsidRDefault="0059516B" w:rsidP="00FB0474">
      <w:pPr>
        <w:pStyle w:val="a3"/>
        <w:numPr>
          <w:ilvl w:val="0"/>
          <w:numId w:val="38"/>
        </w:numPr>
        <w:spacing w:line="360" w:lineRule="auto"/>
        <w:jc w:val="both"/>
        <w:rPr>
          <w:rFonts w:ascii="Times New Roman" w:hAnsi="Times New Roman" w:cs="Times New Roman"/>
          <w:b/>
          <w:sz w:val="28"/>
          <w:szCs w:val="28"/>
        </w:rPr>
      </w:pPr>
      <w:r w:rsidRPr="0059516B">
        <w:rPr>
          <w:rFonts w:ascii="Times New Roman" w:hAnsi="Times New Roman" w:cs="Times New Roman"/>
          <w:b/>
          <w:sz w:val="28"/>
          <w:szCs w:val="28"/>
        </w:rPr>
        <w:t>История малой Родины</w:t>
      </w:r>
    </w:p>
    <w:p w:rsidR="0059516B" w:rsidRPr="00755336" w:rsidRDefault="0059516B" w:rsidP="0059516B">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w:t>
      </w:r>
      <w:r>
        <w:rPr>
          <w:rFonts w:ascii="Times New Roman" w:hAnsi="Times New Roman" w:cs="Times New Roman"/>
          <w:i/>
          <w:sz w:val="28"/>
          <w:szCs w:val="28"/>
        </w:rPr>
        <w:t xml:space="preserve">ия: </w:t>
      </w:r>
      <w:r w:rsidRPr="00755336">
        <w:rPr>
          <w:rFonts w:ascii="Times New Roman" w:hAnsi="Times New Roman" w:cs="Times New Roman"/>
          <w:sz w:val="28"/>
          <w:szCs w:val="28"/>
        </w:rPr>
        <w:t>Мифология по истории заселения родного края. Первые упоминания местности в официальных источниках. Основные вехи истории края в контексте истории государства. Уникальные особенности природы, истории и культуры родного края.</w:t>
      </w:r>
    </w:p>
    <w:p w:rsidR="0059516B" w:rsidRPr="00755336" w:rsidRDefault="0059516B" w:rsidP="0059516B">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lastRenderedPageBreak/>
        <w:t>Практи</w:t>
      </w:r>
      <w:r>
        <w:rPr>
          <w:rFonts w:ascii="Times New Roman" w:hAnsi="Times New Roman" w:cs="Times New Roman"/>
          <w:i/>
          <w:sz w:val="28"/>
          <w:szCs w:val="28"/>
        </w:rPr>
        <w:t xml:space="preserve">ка: </w:t>
      </w:r>
      <w:r w:rsidRPr="00755336">
        <w:rPr>
          <w:rFonts w:ascii="Times New Roman" w:hAnsi="Times New Roman" w:cs="Times New Roman"/>
          <w:sz w:val="28"/>
          <w:szCs w:val="28"/>
        </w:rPr>
        <w:t>Экскурсия по достопримечательным объектам природы, истории и культуры родного края.</w:t>
      </w:r>
    </w:p>
    <w:p w:rsidR="0059516B" w:rsidRPr="00755336" w:rsidRDefault="0059516B" w:rsidP="00FB0474">
      <w:pPr>
        <w:pStyle w:val="a3"/>
        <w:numPr>
          <w:ilvl w:val="0"/>
          <w:numId w:val="38"/>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Военная слава земляков</w:t>
      </w:r>
    </w:p>
    <w:p w:rsidR="0059516B" w:rsidRPr="00755336" w:rsidRDefault="0059516B" w:rsidP="0059516B">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w:t>
      </w:r>
      <w:r>
        <w:rPr>
          <w:rFonts w:ascii="Times New Roman" w:hAnsi="Times New Roman" w:cs="Times New Roman"/>
          <w:i/>
          <w:sz w:val="28"/>
          <w:szCs w:val="28"/>
        </w:rPr>
        <w:t xml:space="preserve">ия: </w:t>
      </w:r>
      <w:r>
        <w:rPr>
          <w:rFonts w:ascii="Times New Roman" w:hAnsi="Times New Roman" w:cs="Times New Roman"/>
          <w:sz w:val="28"/>
          <w:szCs w:val="28"/>
        </w:rPr>
        <w:t>Сообщения уче</w:t>
      </w:r>
      <w:r w:rsidRPr="00755336">
        <w:rPr>
          <w:rFonts w:ascii="Times New Roman" w:hAnsi="Times New Roman" w:cs="Times New Roman"/>
          <w:sz w:val="28"/>
          <w:szCs w:val="28"/>
        </w:rPr>
        <w:t>ников о выполнении пои</w:t>
      </w:r>
      <w:r>
        <w:rPr>
          <w:rFonts w:ascii="Times New Roman" w:hAnsi="Times New Roman" w:cs="Times New Roman"/>
          <w:sz w:val="28"/>
          <w:szCs w:val="28"/>
        </w:rPr>
        <w:t>сковых заданий, проводится об</w:t>
      </w:r>
      <w:r w:rsidRPr="00755336">
        <w:rPr>
          <w:rFonts w:ascii="Times New Roman" w:hAnsi="Times New Roman" w:cs="Times New Roman"/>
          <w:sz w:val="28"/>
          <w:szCs w:val="28"/>
        </w:rPr>
        <w:t>мен мнениями, орг</w:t>
      </w:r>
      <w:r>
        <w:rPr>
          <w:rFonts w:ascii="Times New Roman" w:hAnsi="Times New Roman" w:cs="Times New Roman"/>
          <w:sz w:val="28"/>
          <w:szCs w:val="28"/>
        </w:rPr>
        <w:t>анизуются индивидуальные и груп</w:t>
      </w:r>
      <w:r w:rsidRPr="00755336">
        <w:rPr>
          <w:rFonts w:ascii="Times New Roman" w:hAnsi="Times New Roman" w:cs="Times New Roman"/>
          <w:sz w:val="28"/>
          <w:szCs w:val="28"/>
        </w:rPr>
        <w:t>повые консультации. Занятия предполагают лекционную, экскурсионную, научно-поисковую форму деятельности учащихся; Военные традиции земляков. Жители родного края – участники ВОВ и других военных действий. Выпускники школы в рядах Вооруженных Сил России. Военные реликвии семьи. Служба в армии - почетная обязанность гражданина России.</w:t>
      </w:r>
    </w:p>
    <w:p w:rsidR="0059516B" w:rsidRPr="00755336" w:rsidRDefault="0059516B" w:rsidP="0059516B">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w:t>
      </w:r>
      <w:r>
        <w:rPr>
          <w:rFonts w:ascii="Times New Roman" w:hAnsi="Times New Roman" w:cs="Times New Roman"/>
          <w:i/>
          <w:sz w:val="28"/>
          <w:szCs w:val="28"/>
        </w:rPr>
        <w:t xml:space="preserve">ка: </w:t>
      </w:r>
      <w:r w:rsidRPr="00755336">
        <w:rPr>
          <w:rFonts w:ascii="Times New Roman" w:hAnsi="Times New Roman" w:cs="Times New Roman"/>
          <w:sz w:val="28"/>
          <w:szCs w:val="28"/>
        </w:rPr>
        <w:t>Составление презентаций, проведение экскурсий в музее, подготовку и проведение мероприятий в музее. Выявление ветеранов ВОВ, выпускников школы - кадровых военных или прошедших действительную военную службу. Сбор информации у родственников и знакомых. Ведение картотеки участников ВОВ и других военных действий. Книга Памяти школы.</w:t>
      </w:r>
    </w:p>
    <w:p w:rsidR="0059516B" w:rsidRPr="00755336" w:rsidRDefault="0059516B" w:rsidP="00FB0474">
      <w:pPr>
        <w:pStyle w:val="a3"/>
        <w:numPr>
          <w:ilvl w:val="0"/>
          <w:numId w:val="38"/>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Историко-культурные памятники</w:t>
      </w:r>
    </w:p>
    <w:p w:rsidR="0059516B" w:rsidRPr="00755336" w:rsidRDefault="0059516B" w:rsidP="0059516B">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Теор</w:t>
      </w:r>
      <w:r>
        <w:rPr>
          <w:rFonts w:ascii="Times New Roman" w:hAnsi="Times New Roman" w:cs="Times New Roman"/>
          <w:i/>
          <w:sz w:val="28"/>
          <w:szCs w:val="28"/>
        </w:rPr>
        <w:t xml:space="preserve">ия: </w:t>
      </w:r>
      <w:r w:rsidRPr="00755336">
        <w:rPr>
          <w:rFonts w:ascii="Times New Roman" w:hAnsi="Times New Roman" w:cs="Times New Roman"/>
          <w:sz w:val="28"/>
          <w:szCs w:val="28"/>
        </w:rPr>
        <w:t>История города. Памятники истории и культуры. Познавательное и воспитательное значение. Многоплановость, комбинированность, движущаяся панорама «экспозиции», характерные особенности автобусных экскурсий. Приемы показа памятных мест, исторических объектов. Организационно-технические условия, правила безопасности, связанные с проведением автобусной экскурсии.</w:t>
      </w:r>
    </w:p>
    <w:p w:rsidR="0059516B" w:rsidRPr="00755336" w:rsidRDefault="0059516B" w:rsidP="0059516B">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w:t>
      </w:r>
      <w:r>
        <w:rPr>
          <w:rFonts w:ascii="Times New Roman" w:hAnsi="Times New Roman" w:cs="Times New Roman"/>
          <w:i/>
          <w:sz w:val="28"/>
          <w:szCs w:val="28"/>
        </w:rPr>
        <w:t xml:space="preserve">ка: </w:t>
      </w:r>
      <w:r w:rsidRPr="00755336">
        <w:rPr>
          <w:rFonts w:ascii="Times New Roman" w:hAnsi="Times New Roman" w:cs="Times New Roman"/>
          <w:sz w:val="28"/>
          <w:szCs w:val="28"/>
        </w:rPr>
        <w:t>Посещение музеев Свердловской области. Рассказ и показ в движении, на остановках и с выходом из автобуса.</w:t>
      </w:r>
    </w:p>
    <w:p w:rsidR="0059516B" w:rsidRPr="00755336" w:rsidRDefault="0059516B" w:rsidP="00FB0474">
      <w:pPr>
        <w:pStyle w:val="a3"/>
        <w:numPr>
          <w:ilvl w:val="0"/>
          <w:numId w:val="38"/>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 xml:space="preserve">Литературные источники </w:t>
      </w:r>
    </w:p>
    <w:p w:rsidR="0059516B" w:rsidRPr="00755336" w:rsidRDefault="0059516B" w:rsidP="0059516B">
      <w:pPr>
        <w:spacing w:line="360" w:lineRule="auto"/>
        <w:ind w:firstLine="567"/>
        <w:jc w:val="both"/>
        <w:rPr>
          <w:rFonts w:ascii="Times New Roman" w:hAnsi="Times New Roman" w:cs="Times New Roman"/>
          <w:sz w:val="28"/>
          <w:szCs w:val="28"/>
        </w:rPr>
      </w:pPr>
      <w:r w:rsidRPr="00755336">
        <w:rPr>
          <w:rFonts w:ascii="Times New Roman" w:hAnsi="Times New Roman" w:cs="Times New Roman"/>
          <w:i/>
          <w:sz w:val="28"/>
          <w:szCs w:val="28"/>
        </w:rPr>
        <w:lastRenderedPageBreak/>
        <w:t>Теор</w:t>
      </w:r>
      <w:r>
        <w:rPr>
          <w:rFonts w:ascii="Times New Roman" w:hAnsi="Times New Roman" w:cs="Times New Roman"/>
          <w:i/>
          <w:sz w:val="28"/>
          <w:szCs w:val="28"/>
        </w:rPr>
        <w:t xml:space="preserve">ия: </w:t>
      </w:r>
      <w:r w:rsidRPr="00755336">
        <w:rPr>
          <w:rFonts w:ascii="Times New Roman" w:hAnsi="Times New Roman" w:cs="Times New Roman"/>
          <w:sz w:val="28"/>
          <w:szCs w:val="28"/>
        </w:rPr>
        <w:t xml:space="preserve">Где искать литературу. Библиотеки, архивы, личные собрания. Принципы и приемы работы с каталогами в библиотеке. Подготовка списка  необходимой литературы. Изучение текста. Составление выписок. Как делать ссылки на источники. </w:t>
      </w:r>
    </w:p>
    <w:p w:rsidR="0059516B" w:rsidRPr="00755336" w:rsidRDefault="0059516B" w:rsidP="0059516B">
      <w:pPr>
        <w:spacing w:line="360" w:lineRule="auto"/>
        <w:jc w:val="both"/>
        <w:rPr>
          <w:rFonts w:ascii="Times New Roman" w:hAnsi="Times New Roman" w:cs="Times New Roman"/>
          <w:sz w:val="28"/>
          <w:szCs w:val="28"/>
        </w:rPr>
      </w:pPr>
      <w:r w:rsidRPr="00755336">
        <w:rPr>
          <w:rFonts w:ascii="Times New Roman" w:hAnsi="Times New Roman" w:cs="Times New Roman"/>
          <w:sz w:val="28"/>
          <w:szCs w:val="28"/>
        </w:rPr>
        <w:t xml:space="preserve"> </w:t>
      </w:r>
      <w:r w:rsidRPr="00755336">
        <w:rPr>
          <w:rFonts w:ascii="Times New Roman" w:hAnsi="Times New Roman" w:cs="Times New Roman"/>
          <w:sz w:val="28"/>
          <w:szCs w:val="28"/>
        </w:rPr>
        <w:tab/>
      </w:r>
      <w:r w:rsidRPr="00755336">
        <w:rPr>
          <w:rFonts w:ascii="Times New Roman" w:hAnsi="Times New Roman" w:cs="Times New Roman"/>
          <w:i/>
          <w:sz w:val="28"/>
          <w:szCs w:val="28"/>
        </w:rPr>
        <w:t>Практи</w:t>
      </w:r>
      <w:r>
        <w:rPr>
          <w:rFonts w:ascii="Times New Roman" w:hAnsi="Times New Roman" w:cs="Times New Roman"/>
          <w:i/>
          <w:sz w:val="28"/>
          <w:szCs w:val="28"/>
        </w:rPr>
        <w:t xml:space="preserve">ка: </w:t>
      </w:r>
      <w:r w:rsidRPr="00755336">
        <w:rPr>
          <w:rFonts w:ascii="Times New Roman" w:hAnsi="Times New Roman" w:cs="Times New Roman"/>
          <w:sz w:val="28"/>
          <w:szCs w:val="28"/>
        </w:rPr>
        <w:t xml:space="preserve">Энциклопедии, словари, справочники, путеводители, методическая и иная специальная литература. Словарь музейных терминов. Работа с архивными документами Государственного архива в г. Ирбите. Работа с архивами в Интернет сети. </w:t>
      </w:r>
    </w:p>
    <w:p w:rsidR="0059516B" w:rsidRPr="00755336" w:rsidRDefault="0059516B" w:rsidP="00FB0474">
      <w:pPr>
        <w:pStyle w:val="a3"/>
        <w:numPr>
          <w:ilvl w:val="0"/>
          <w:numId w:val="38"/>
        </w:numPr>
        <w:spacing w:line="360" w:lineRule="auto"/>
        <w:jc w:val="both"/>
        <w:rPr>
          <w:rFonts w:ascii="Times New Roman" w:hAnsi="Times New Roman" w:cs="Times New Roman"/>
          <w:b/>
          <w:sz w:val="28"/>
          <w:szCs w:val="28"/>
        </w:rPr>
      </w:pPr>
      <w:r w:rsidRPr="00755336">
        <w:rPr>
          <w:rFonts w:ascii="Times New Roman" w:hAnsi="Times New Roman" w:cs="Times New Roman"/>
          <w:b/>
          <w:sz w:val="28"/>
          <w:szCs w:val="28"/>
        </w:rPr>
        <w:t>Предъявление результатов</w:t>
      </w:r>
    </w:p>
    <w:p w:rsidR="0059516B" w:rsidRDefault="0059516B" w:rsidP="0059516B">
      <w:pPr>
        <w:spacing w:line="360" w:lineRule="auto"/>
        <w:ind w:firstLine="567"/>
        <w:jc w:val="both"/>
        <w:rPr>
          <w:rFonts w:ascii="Times New Roman" w:hAnsi="Times New Roman" w:cs="Times New Roman"/>
          <w:sz w:val="28"/>
          <w:szCs w:val="28"/>
        </w:rPr>
      </w:pPr>
      <w:r w:rsidRPr="00755336">
        <w:rPr>
          <w:rFonts w:ascii="Times New Roman" w:hAnsi="Times New Roman" w:cs="Times New Roman"/>
          <w:sz w:val="28"/>
          <w:szCs w:val="28"/>
        </w:rPr>
        <w:t>Предъявление результатов работа музея на научно-практической, краеведческой конференциях. Участие в муниципальных, областных и всероссийских конкурсах.</w:t>
      </w:r>
    </w:p>
    <w:p w:rsidR="00C44AAC" w:rsidRDefault="00C44AAC" w:rsidP="0059516B">
      <w:pPr>
        <w:spacing w:line="360" w:lineRule="auto"/>
        <w:ind w:firstLine="567"/>
        <w:jc w:val="both"/>
        <w:rPr>
          <w:rFonts w:ascii="Times New Roman" w:hAnsi="Times New Roman" w:cs="Times New Roman"/>
          <w:sz w:val="28"/>
          <w:szCs w:val="28"/>
        </w:rPr>
      </w:pPr>
    </w:p>
    <w:p w:rsidR="00C44AAC" w:rsidRDefault="00C44AAC">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5495" w:type="dxa"/>
        <w:tblLook w:val="04A0" w:firstRow="1" w:lastRow="0" w:firstColumn="1" w:lastColumn="0" w:noHBand="0" w:noVBand="1"/>
      </w:tblPr>
      <w:tblGrid>
        <w:gridCol w:w="4075"/>
      </w:tblGrid>
      <w:tr w:rsidR="008E3699" w:rsidRPr="007472A8" w:rsidTr="00BE23D5">
        <w:tc>
          <w:tcPr>
            <w:tcW w:w="4075" w:type="dxa"/>
            <w:hideMark/>
          </w:tcPr>
          <w:p w:rsidR="008E3699" w:rsidRPr="007472A8" w:rsidRDefault="008E3699" w:rsidP="00BE23D5">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8E3699" w:rsidRPr="007472A8" w:rsidRDefault="008E3699" w:rsidP="008E3699">
      <w:pPr>
        <w:tabs>
          <w:tab w:val="left" w:pos="851"/>
        </w:tabs>
        <w:spacing w:after="0"/>
        <w:ind w:firstLine="709"/>
        <w:jc w:val="both"/>
        <w:rPr>
          <w:rFonts w:ascii="Times New Roman" w:eastAsia="MS Mincho" w:hAnsi="Times New Roman" w:cs="Times New Roman"/>
          <w:color w:val="00B050"/>
          <w:sz w:val="28"/>
          <w:szCs w:val="28"/>
          <w:lang w:eastAsia="ja-JP"/>
        </w:rPr>
      </w:pPr>
    </w:p>
    <w:p w:rsidR="008E3699" w:rsidRPr="007472A8" w:rsidRDefault="008E3699" w:rsidP="008E3699">
      <w:pPr>
        <w:tabs>
          <w:tab w:val="left" w:pos="851"/>
        </w:tabs>
        <w:spacing w:after="0"/>
        <w:ind w:firstLine="709"/>
        <w:jc w:val="both"/>
        <w:rPr>
          <w:rFonts w:ascii="Times New Roman" w:eastAsia="Times New Roman" w:hAnsi="Times New Roman" w:cs="Times New Roman"/>
          <w:color w:val="00B050"/>
          <w:sz w:val="28"/>
          <w:szCs w:val="28"/>
          <w:lang w:eastAsia="ru-RU"/>
        </w:rPr>
      </w:pPr>
    </w:p>
    <w:p w:rsidR="008E3699" w:rsidRPr="007472A8" w:rsidRDefault="008E3699" w:rsidP="008E3699">
      <w:pPr>
        <w:tabs>
          <w:tab w:val="left" w:pos="851"/>
        </w:tabs>
        <w:spacing w:after="0"/>
        <w:ind w:firstLine="709"/>
        <w:jc w:val="both"/>
        <w:rPr>
          <w:rFonts w:ascii="Times New Roman" w:eastAsia="Times New Roman" w:hAnsi="Times New Roman" w:cs="Times New Roman"/>
          <w:color w:val="00B050"/>
          <w:sz w:val="28"/>
          <w:szCs w:val="28"/>
          <w:lang w:eastAsia="ru-RU"/>
        </w:rPr>
      </w:pPr>
    </w:p>
    <w:p w:rsidR="008E3699" w:rsidRPr="007472A8" w:rsidRDefault="008E3699" w:rsidP="008E3699">
      <w:pPr>
        <w:tabs>
          <w:tab w:val="left" w:pos="851"/>
        </w:tabs>
        <w:spacing w:after="0"/>
        <w:ind w:firstLine="709"/>
        <w:jc w:val="both"/>
        <w:rPr>
          <w:rFonts w:ascii="Times New Roman" w:eastAsia="Times New Roman" w:hAnsi="Times New Roman" w:cs="Times New Roman"/>
          <w:color w:val="00B050"/>
          <w:sz w:val="28"/>
          <w:szCs w:val="28"/>
          <w:lang w:eastAsia="ru-RU"/>
        </w:rPr>
      </w:pPr>
    </w:p>
    <w:p w:rsidR="008E3699" w:rsidRPr="007472A8" w:rsidRDefault="008E3699" w:rsidP="008E3699">
      <w:pPr>
        <w:tabs>
          <w:tab w:val="left" w:pos="851"/>
        </w:tabs>
        <w:spacing w:after="0"/>
        <w:ind w:firstLine="709"/>
        <w:jc w:val="both"/>
        <w:rPr>
          <w:rFonts w:ascii="Times New Roman" w:eastAsia="Times New Roman" w:hAnsi="Times New Roman" w:cs="Times New Roman"/>
          <w:color w:val="00B050"/>
          <w:sz w:val="28"/>
          <w:szCs w:val="28"/>
          <w:lang w:eastAsia="ru-RU"/>
        </w:rPr>
      </w:pPr>
    </w:p>
    <w:p w:rsidR="008E3699" w:rsidRPr="007472A8" w:rsidRDefault="008E3699" w:rsidP="008E3699">
      <w:pPr>
        <w:tabs>
          <w:tab w:val="left" w:pos="851"/>
        </w:tabs>
        <w:spacing w:after="0"/>
        <w:ind w:firstLine="709"/>
        <w:jc w:val="both"/>
        <w:rPr>
          <w:rFonts w:ascii="Times New Roman" w:eastAsia="Times New Roman" w:hAnsi="Times New Roman" w:cs="Times New Roman"/>
          <w:color w:val="00B050"/>
          <w:sz w:val="28"/>
          <w:szCs w:val="28"/>
          <w:lang w:eastAsia="ru-RU"/>
        </w:rPr>
      </w:pPr>
    </w:p>
    <w:p w:rsidR="008E3699" w:rsidRPr="007472A8" w:rsidRDefault="008E3699" w:rsidP="008E3699">
      <w:pPr>
        <w:tabs>
          <w:tab w:val="left" w:pos="851"/>
        </w:tabs>
        <w:spacing w:after="0"/>
        <w:ind w:firstLine="709"/>
        <w:jc w:val="both"/>
        <w:rPr>
          <w:rFonts w:ascii="Times New Roman" w:eastAsia="Times New Roman" w:hAnsi="Times New Roman" w:cs="Times New Roman"/>
          <w:color w:val="00B050"/>
          <w:sz w:val="28"/>
          <w:szCs w:val="28"/>
          <w:lang w:eastAsia="ru-RU"/>
        </w:rPr>
      </w:pPr>
    </w:p>
    <w:p w:rsidR="008E3699" w:rsidRPr="007472A8" w:rsidRDefault="008E3699" w:rsidP="008E3699">
      <w:pPr>
        <w:tabs>
          <w:tab w:val="left" w:pos="851"/>
        </w:tabs>
        <w:spacing w:after="0"/>
        <w:ind w:firstLine="709"/>
        <w:jc w:val="both"/>
        <w:rPr>
          <w:rFonts w:ascii="Times New Roman" w:eastAsia="Times New Roman" w:hAnsi="Times New Roman" w:cs="Times New Roman"/>
          <w:color w:val="00B050"/>
          <w:sz w:val="28"/>
          <w:szCs w:val="28"/>
          <w:lang w:eastAsia="ru-RU"/>
        </w:rPr>
      </w:pPr>
    </w:p>
    <w:p w:rsidR="008E3699" w:rsidRPr="007472A8" w:rsidRDefault="008E3699" w:rsidP="008E3699">
      <w:pPr>
        <w:tabs>
          <w:tab w:val="left" w:pos="851"/>
        </w:tabs>
        <w:spacing w:after="0"/>
        <w:ind w:firstLine="709"/>
        <w:jc w:val="both"/>
        <w:rPr>
          <w:rFonts w:ascii="Times New Roman" w:eastAsia="Times New Roman" w:hAnsi="Times New Roman" w:cs="Times New Roman"/>
          <w:color w:val="00B050"/>
          <w:sz w:val="28"/>
          <w:szCs w:val="28"/>
          <w:lang w:eastAsia="ru-RU"/>
        </w:rPr>
      </w:pPr>
    </w:p>
    <w:p w:rsidR="008E3699" w:rsidRPr="007472A8" w:rsidRDefault="008E3699" w:rsidP="008E3699">
      <w:pPr>
        <w:tabs>
          <w:tab w:val="left" w:pos="851"/>
        </w:tabs>
        <w:spacing w:after="0"/>
        <w:ind w:firstLine="709"/>
        <w:jc w:val="both"/>
        <w:rPr>
          <w:rFonts w:ascii="Times New Roman" w:eastAsia="Times New Roman" w:hAnsi="Times New Roman" w:cs="Times New Roman"/>
          <w:color w:val="00B050"/>
          <w:sz w:val="28"/>
          <w:szCs w:val="28"/>
          <w:lang w:eastAsia="ru-RU"/>
        </w:rPr>
      </w:pPr>
    </w:p>
    <w:p w:rsidR="008E3699" w:rsidRPr="007472A8" w:rsidRDefault="008E3699" w:rsidP="008E3699">
      <w:pPr>
        <w:tabs>
          <w:tab w:val="left" w:pos="851"/>
        </w:tabs>
        <w:spacing w:after="0"/>
        <w:ind w:firstLine="709"/>
        <w:jc w:val="both"/>
        <w:rPr>
          <w:rFonts w:ascii="Times New Roman" w:eastAsia="Times New Roman" w:hAnsi="Times New Roman" w:cs="Times New Roman"/>
          <w:color w:val="00B050"/>
          <w:sz w:val="28"/>
          <w:szCs w:val="28"/>
          <w:lang w:eastAsia="ru-RU"/>
        </w:rPr>
      </w:pPr>
    </w:p>
    <w:p w:rsidR="008E3699" w:rsidRPr="007472A8" w:rsidRDefault="008E3699" w:rsidP="008E3699">
      <w:pPr>
        <w:tabs>
          <w:tab w:val="left" w:pos="851"/>
        </w:tabs>
        <w:spacing w:after="0"/>
        <w:ind w:firstLine="709"/>
        <w:jc w:val="both"/>
        <w:rPr>
          <w:rFonts w:ascii="Times New Roman" w:eastAsia="Times New Roman" w:hAnsi="Times New Roman" w:cs="Times New Roman"/>
          <w:color w:val="00B050"/>
          <w:sz w:val="28"/>
          <w:szCs w:val="28"/>
          <w:lang w:eastAsia="ru-RU"/>
        </w:rPr>
      </w:pPr>
    </w:p>
    <w:p w:rsidR="008E3699" w:rsidRPr="007472A8" w:rsidRDefault="008E3699" w:rsidP="008E3699">
      <w:pPr>
        <w:tabs>
          <w:tab w:val="left" w:pos="851"/>
        </w:tabs>
        <w:spacing w:after="0"/>
        <w:ind w:firstLine="709"/>
        <w:jc w:val="both"/>
        <w:rPr>
          <w:rFonts w:ascii="Times New Roman" w:eastAsia="Times New Roman" w:hAnsi="Times New Roman" w:cs="Times New Roman"/>
          <w:color w:val="00B050"/>
          <w:sz w:val="28"/>
          <w:szCs w:val="28"/>
          <w:lang w:eastAsia="ru-RU"/>
        </w:rPr>
      </w:pPr>
    </w:p>
    <w:p w:rsidR="008E3699" w:rsidRPr="007472A8" w:rsidRDefault="008E3699" w:rsidP="008E3699">
      <w:pPr>
        <w:tabs>
          <w:tab w:val="left" w:pos="851"/>
        </w:tabs>
        <w:spacing w:after="0"/>
        <w:ind w:firstLine="709"/>
        <w:jc w:val="both"/>
        <w:rPr>
          <w:rFonts w:ascii="Times New Roman" w:eastAsia="Times New Roman" w:hAnsi="Times New Roman" w:cs="Times New Roman"/>
          <w:color w:val="00B050"/>
          <w:sz w:val="28"/>
          <w:szCs w:val="28"/>
          <w:lang w:eastAsia="ru-RU"/>
        </w:rPr>
      </w:pPr>
    </w:p>
    <w:p w:rsidR="008E3699" w:rsidRPr="007472A8" w:rsidRDefault="008E3699" w:rsidP="008E3699">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8E3699" w:rsidRPr="007472A8" w:rsidRDefault="008E3699" w:rsidP="008E3699">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Поисково-исследовательская работа</w:t>
      </w:r>
      <w:r w:rsidRPr="007472A8">
        <w:rPr>
          <w:rFonts w:ascii="Times New Roman" w:eastAsia="Times New Roman" w:hAnsi="Times New Roman" w:cs="Times New Roman"/>
          <w:b/>
          <w:color w:val="000000"/>
          <w:sz w:val="32"/>
          <w:szCs w:val="28"/>
          <w:lang w:eastAsia="ru-RU"/>
        </w:rPr>
        <w:t>»</w:t>
      </w:r>
    </w:p>
    <w:p w:rsidR="008E3699" w:rsidRPr="007472A8" w:rsidRDefault="008E3699" w:rsidP="008E3699">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8E3699" w:rsidRPr="007472A8" w:rsidRDefault="008E3699" w:rsidP="008E3699">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Музееведение</w:t>
      </w:r>
      <w:r w:rsidRPr="007472A8">
        <w:rPr>
          <w:rFonts w:ascii="Times New Roman" w:eastAsia="Times New Roman" w:hAnsi="Times New Roman" w:cs="Times New Roman"/>
          <w:color w:val="000000"/>
          <w:sz w:val="28"/>
          <w:szCs w:val="28"/>
          <w:lang w:eastAsia="ru-RU"/>
        </w:rPr>
        <w:t>»,</w:t>
      </w:r>
    </w:p>
    <w:p w:rsidR="008E3699" w:rsidRDefault="008E3699" w:rsidP="008E3699">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Свалухина Л.И.,</w:t>
      </w:r>
    </w:p>
    <w:p w:rsidR="008E3699" w:rsidRDefault="008E3699" w:rsidP="008E3699">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год обучения</w:t>
      </w:r>
      <w:r w:rsidRPr="007472A8">
        <w:rPr>
          <w:rFonts w:ascii="Times New Roman" w:eastAsia="Times New Roman" w:hAnsi="Times New Roman" w:cs="Times New Roman"/>
          <w:color w:val="000000"/>
          <w:sz w:val="28"/>
          <w:szCs w:val="28"/>
          <w:lang w:eastAsia="ru-RU"/>
        </w:rPr>
        <w:t>)</w:t>
      </w:r>
    </w:p>
    <w:p w:rsidR="008E3699" w:rsidRDefault="008E3699" w:rsidP="008E369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8E3699" w:rsidRPr="00C12E09" w:rsidRDefault="008E3699" w:rsidP="008E3699">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694B53">
        <w:rPr>
          <w:rFonts w:ascii="Times New Roman" w:eastAsia="Times New Roman" w:hAnsi="Times New Roman" w:cs="Times New Roman"/>
          <w:color w:val="000000"/>
          <w:sz w:val="28"/>
          <w:szCs w:val="28"/>
          <w:lang w:eastAsia="ru-RU"/>
        </w:rPr>
        <w:t xml:space="preserve">младшего, </w:t>
      </w:r>
      <w:r w:rsidRPr="00C12E09">
        <w:rPr>
          <w:rFonts w:ascii="Times New Roman" w:eastAsia="Times New Roman" w:hAnsi="Times New Roman" w:cs="Times New Roman"/>
          <w:color w:val="000000"/>
          <w:sz w:val="28"/>
          <w:szCs w:val="28"/>
          <w:lang w:eastAsia="ru-RU"/>
        </w:rPr>
        <w:t>среднего</w:t>
      </w:r>
      <w:r w:rsidR="00694B53">
        <w:rPr>
          <w:rFonts w:ascii="Times New Roman" w:eastAsia="Times New Roman" w:hAnsi="Times New Roman" w:cs="Times New Roman"/>
          <w:color w:val="000000"/>
          <w:sz w:val="28"/>
          <w:szCs w:val="28"/>
          <w:lang w:eastAsia="ru-RU"/>
        </w:rPr>
        <w:t xml:space="preserve"> и старшего</w:t>
      </w:r>
      <w:r w:rsidRPr="00C12E09">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8E3699" w:rsidRPr="00694B53" w:rsidRDefault="008E3699" w:rsidP="008E3699">
      <w:pPr>
        <w:spacing w:after="0" w:line="360" w:lineRule="auto"/>
        <w:ind w:firstLine="567"/>
        <w:jc w:val="both"/>
        <w:rPr>
          <w:rFonts w:ascii="Times New Roman" w:eastAsia="Times New Roman" w:hAnsi="Times New Roman" w:cs="Times New Roman"/>
          <w:sz w:val="28"/>
          <w:szCs w:val="28"/>
          <w:lang w:eastAsia="ru-RU"/>
        </w:rPr>
      </w:pPr>
      <w:r w:rsidRPr="00694B53">
        <w:rPr>
          <w:rFonts w:ascii="Times New Roman" w:eastAsia="Times New Roman" w:hAnsi="Times New Roman" w:cs="Times New Roman"/>
          <w:sz w:val="28"/>
          <w:szCs w:val="28"/>
          <w:lang w:eastAsia="ru-RU"/>
        </w:rPr>
        <w:t xml:space="preserve">Занятия проводятся </w:t>
      </w:r>
      <w:r w:rsidR="00694B53" w:rsidRPr="00694B53">
        <w:rPr>
          <w:rFonts w:ascii="Times New Roman" w:eastAsia="Times New Roman" w:hAnsi="Times New Roman" w:cs="Times New Roman"/>
          <w:sz w:val="28"/>
          <w:szCs w:val="28"/>
          <w:lang w:eastAsia="ru-RU"/>
        </w:rPr>
        <w:t>1</w:t>
      </w:r>
      <w:r w:rsidRPr="00694B53">
        <w:rPr>
          <w:rFonts w:ascii="Times New Roman" w:eastAsia="Times New Roman" w:hAnsi="Times New Roman" w:cs="Times New Roman"/>
          <w:sz w:val="28"/>
          <w:szCs w:val="28"/>
          <w:lang w:eastAsia="ru-RU"/>
        </w:rPr>
        <w:t xml:space="preserve"> раз в неделю с нагрузкой 2 часа.</w:t>
      </w:r>
    </w:p>
    <w:p w:rsidR="008E3699" w:rsidRPr="00C12E09" w:rsidRDefault="008E3699" w:rsidP="008E3699">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sidR="00BE23D5">
        <w:rPr>
          <w:rFonts w:ascii="Times New Roman" w:eastAsia="Times New Roman" w:hAnsi="Times New Roman" w:cs="Times New Roman"/>
          <w:color w:val="000000"/>
          <w:sz w:val="28"/>
          <w:szCs w:val="28"/>
          <w:lang w:eastAsia="ru-RU"/>
        </w:rPr>
        <w:t>44</w:t>
      </w:r>
      <w:r w:rsidRPr="00C12E09">
        <w:rPr>
          <w:rFonts w:ascii="Times New Roman" w:eastAsia="Times New Roman" w:hAnsi="Times New Roman" w:cs="Times New Roman"/>
          <w:color w:val="000000"/>
          <w:sz w:val="28"/>
          <w:szCs w:val="28"/>
          <w:lang w:eastAsia="ru-RU"/>
        </w:rPr>
        <w:t xml:space="preserve"> час</w:t>
      </w:r>
      <w:r w:rsidR="00BE23D5">
        <w:rPr>
          <w:rFonts w:ascii="Times New Roman" w:eastAsia="Times New Roman" w:hAnsi="Times New Roman" w:cs="Times New Roman"/>
          <w:color w:val="000000"/>
          <w:sz w:val="28"/>
          <w:szCs w:val="28"/>
          <w:lang w:eastAsia="ru-RU"/>
        </w:rPr>
        <w:t>а</w:t>
      </w:r>
      <w:r w:rsidRPr="00C12E09">
        <w:rPr>
          <w:rFonts w:ascii="Times New Roman" w:eastAsia="Times New Roman" w:hAnsi="Times New Roman" w:cs="Times New Roman"/>
          <w:color w:val="000000"/>
          <w:sz w:val="28"/>
          <w:szCs w:val="28"/>
          <w:lang w:eastAsia="ru-RU"/>
        </w:rPr>
        <w:t xml:space="preserve"> (в том числе, теоретические занятия – </w:t>
      </w:r>
      <w:r w:rsidR="00BE23D5">
        <w:rPr>
          <w:rFonts w:ascii="Times New Roman" w:eastAsia="Times New Roman" w:hAnsi="Times New Roman" w:cs="Times New Roman"/>
          <w:color w:val="000000"/>
          <w:sz w:val="28"/>
          <w:szCs w:val="28"/>
          <w:lang w:eastAsia="ru-RU"/>
        </w:rPr>
        <w:t>14</w:t>
      </w:r>
      <w:r w:rsidRPr="00C12E09">
        <w:rPr>
          <w:rFonts w:ascii="Times New Roman" w:eastAsia="Times New Roman" w:hAnsi="Times New Roman" w:cs="Times New Roman"/>
          <w:color w:val="000000"/>
          <w:sz w:val="28"/>
          <w:szCs w:val="28"/>
          <w:lang w:eastAsia="ru-RU"/>
        </w:rPr>
        <w:t xml:space="preserve">, практические занятия – </w:t>
      </w:r>
      <w:r w:rsidR="00BE23D5">
        <w:rPr>
          <w:rFonts w:ascii="Times New Roman" w:eastAsia="Times New Roman" w:hAnsi="Times New Roman" w:cs="Times New Roman"/>
          <w:color w:val="000000"/>
          <w:sz w:val="28"/>
          <w:szCs w:val="28"/>
          <w:lang w:eastAsia="ru-RU"/>
        </w:rPr>
        <w:t>30</w:t>
      </w:r>
      <w:r w:rsidRPr="00C12E09">
        <w:rPr>
          <w:rFonts w:ascii="Times New Roman" w:eastAsia="Times New Roman" w:hAnsi="Times New Roman" w:cs="Times New Roman"/>
          <w:color w:val="000000"/>
          <w:sz w:val="28"/>
          <w:szCs w:val="28"/>
          <w:lang w:eastAsia="ru-RU"/>
        </w:rPr>
        <w:t>).</w:t>
      </w:r>
    </w:p>
    <w:p w:rsidR="008E3699" w:rsidRDefault="008E3699" w:rsidP="008E3699">
      <w:pPr>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1701"/>
        <w:gridCol w:w="1559"/>
        <w:gridCol w:w="1559"/>
        <w:gridCol w:w="1559"/>
      </w:tblGrid>
      <w:tr w:rsidR="00694B53" w:rsidRPr="00DE1060" w:rsidTr="00601E1E">
        <w:trPr>
          <w:cantSplit/>
          <w:trHeight w:val="663"/>
        </w:trPr>
        <w:tc>
          <w:tcPr>
            <w:tcW w:w="1985" w:type="dxa"/>
            <w:tcBorders>
              <w:top w:val="single" w:sz="4" w:space="0" w:color="auto"/>
              <w:left w:val="single" w:sz="4" w:space="0" w:color="auto"/>
              <w:bottom w:val="single" w:sz="4" w:space="0" w:color="auto"/>
              <w:right w:val="single" w:sz="4" w:space="0" w:color="auto"/>
            </w:tcBorders>
          </w:tcPr>
          <w:p w:rsidR="00694B53" w:rsidRPr="00DE1060" w:rsidRDefault="00694B53" w:rsidP="00601E1E">
            <w:pPr>
              <w:spacing w:after="0" w:line="240" w:lineRule="auto"/>
              <w:jc w:val="center"/>
              <w:rPr>
                <w:rFonts w:ascii="Times New Roman" w:eastAsia="Calibri" w:hAnsi="Times New Roman" w:cs="Times New Roman"/>
                <w:b/>
                <w:sz w:val="28"/>
                <w:szCs w:val="28"/>
              </w:rPr>
            </w:pPr>
            <w:r w:rsidRPr="00DE1060">
              <w:rPr>
                <w:rFonts w:ascii="Times New Roman" w:eastAsia="Calibri" w:hAnsi="Times New Roman" w:cs="Times New Roman"/>
                <w:b/>
                <w:sz w:val="28"/>
                <w:szCs w:val="28"/>
              </w:rPr>
              <w:t>Понедельник</w:t>
            </w:r>
          </w:p>
        </w:tc>
        <w:tc>
          <w:tcPr>
            <w:tcW w:w="1418" w:type="dxa"/>
            <w:tcBorders>
              <w:top w:val="single" w:sz="4" w:space="0" w:color="auto"/>
              <w:left w:val="single" w:sz="4" w:space="0" w:color="auto"/>
              <w:bottom w:val="single" w:sz="4" w:space="0" w:color="auto"/>
              <w:right w:val="single" w:sz="4" w:space="0" w:color="auto"/>
            </w:tcBorders>
          </w:tcPr>
          <w:p w:rsidR="00694B53" w:rsidRPr="00DE1060" w:rsidRDefault="00694B53" w:rsidP="00601E1E">
            <w:pPr>
              <w:spacing w:after="0" w:line="240" w:lineRule="auto"/>
              <w:jc w:val="center"/>
              <w:rPr>
                <w:rFonts w:ascii="Times New Roman" w:eastAsia="Calibri" w:hAnsi="Times New Roman" w:cs="Times New Roman"/>
                <w:b/>
                <w:sz w:val="28"/>
                <w:szCs w:val="28"/>
              </w:rPr>
            </w:pPr>
            <w:r w:rsidRPr="00DE1060">
              <w:rPr>
                <w:rFonts w:ascii="Times New Roman" w:eastAsia="Calibri" w:hAnsi="Times New Roman" w:cs="Times New Roman"/>
                <w:b/>
                <w:sz w:val="28"/>
                <w:szCs w:val="28"/>
              </w:rPr>
              <w:t>Вторник</w:t>
            </w:r>
          </w:p>
        </w:tc>
        <w:tc>
          <w:tcPr>
            <w:tcW w:w="1701" w:type="dxa"/>
            <w:tcBorders>
              <w:top w:val="single" w:sz="4" w:space="0" w:color="auto"/>
              <w:left w:val="single" w:sz="4" w:space="0" w:color="auto"/>
              <w:bottom w:val="single" w:sz="4" w:space="0" w:color="auto"/>
              <w:right w:val="single" w:sz="4" w:space="0" w:color="auto"/>
            </w:tcBorders>
          </w:tcPr>
          <w:p w:rsidR="00694B53" w:rsidRPr="00DE1060" w:rsidRDefault="00694B53" w:rsidP="00601E1E">
            <w:pPr>
              <w:spacing w:after="0" w:line="240" w:lineRule="auto"/>
              <w:jc w:val="center"/>
              <w:rPr>
                <w:rFonts w:ascii="Times New Roman" w:eastAsia="Calibri" w:hAnsi="Times New Roman" w:cs="Times New Roman"/>
                <w:b/>
                <w:sz w:val="28"/>
                <w:szCs w:val="28"/>
              </w:rPr>
            </w:pPr>
            <w:r w:rsidRPr="00DE1060">
              <w:rPr>
                <w:rFonts w:ascii="Times New Roman" w:eastAsia="Calibri" w:hAnsi="Times New Roman" w:cs="Times New Roman"/>
                <w:b/>
                <w:sz w:val="28"/>
                <w:szCs w:val="28"/>
              </w:rPr>
              <w:t>Среда</w:t>
            </w:r>
          </w:p>
        </w:tc>
        <w:tc>
          <w:tcPr>
            <w:tcW w:w="1559" w:type="dxa"/>
            <w:tcBorders>
              <w:top w:val="single" w:sz="4" w:space="0" w:color="auto"/>
              <w:left w:val="single" w:sz="4" w:space="0" w:color="auto"/>
              <w:bottom w:val="single" w:sz="4" w:space="0" w:color="auto"/>
              <w:right w:val="single" w:sz="4" w:space="0" w:color="auto"/>
            </w:tcBorders>
          </w:tcPr>
          <w:p w:rsidR="00694B53" w:rsidRPr="00DE1060" w:rsidRDefault="00694B53" w:rsidP="00601E1E">
            <w:pPr>
              <w:spacing w:after="0" w:line="240" w:lineRule="auto"/>
              <w:jc w:val="center"/>
              <w:rPr>
                <w:rFonts w:ascii="Times New Roman" w:eastAsia="Calibri" w:hAnsi="Times New Roman" w:cs="Times New Roman"/>
                <w:b/>
                <w:sz w:val="28"/>
                <w:szCs w:val="28"/>
              </w:rPr>
            </w:pPr>
            <w:r w:rsidRPr="00DE1060">
              <w:rPr>
                <w:rFonts w:ascii="Times New Roman" w:eastAsia="Calibri" w:hAnsi="Times New Roman" w:cs="Times New Roman"/>
                <w:b/>
                <w:sz w:val="28"/>
                <w:szCs w:val="28"/>
              </w:rPr>
              <w:t>Четверг</w:t>
            </w:r>
          </w:p>
        </w:tc>
        <w:tc>
          <w:tcPr>
            <w:tcW w:w="1559" w:type="dxa"/>
            <w:tcBorders>
              <w:top w:val="single" w:sz="4" w:space="0" w:color="auto"/>
              <w:left w:val="single" w:sz="4" w:space="0" w:color="auto"/>
              <w:bottom w:val="single" w:sz="4" w:space="0" w:color="auto"/>
              <w:right w:val="single" w:sz="4" w:space="0" w:color="auto"/>
            </w:tcBorders>
          </w:tcPr>
          <w:p w:rsidR="00694B53" w:rsidRPr="00DE1060" w:rsidRDefault="00694B53" w:rsidP="00601E1E">
            <w:pPr>
              <w:spacing w:after="0" w:line="240" w:lineRule="auto"/>
              <w:jc w:val="center"/>
              <w:rPr>
                <w:rFonts w:ascii="Times New Roman" w:eastAsia="Calibri" w:hAnsi="Times New Roman" w:cs="Times New Roman"/>
                <w:b/>
                <w:sz w:val="28"/>
                <w:szCs w:val="28"/>
              </w:rPr>
            </w:pPr>
            <w:r w:rsidRPr="00DE1060">
              <w:rPr>
                <w:rFonts w:ascii="Times New Roman" w:eastAsia="Calibri" w:hAnsi="Times New Roman" w:cs="Times New Roman"/>
                <w:b/>
                <w:sz w:val="28"/>
                <w:szCs w:val="28"/>
              </w:rPr>
              <w:t>Пятница</w:t>
            </w:r>
          </w:p>
        </w:tc>
        <w:tc>
          <w:tcPr>
            <w:tcW w:w="1559" w:type="dxa"/>
            <w:tcBorders>
              <w:top w:val="single" w:sz="4" w:space="0" w:color="auto"/>
              <w:left w:val="single" w:sz="4" w:space="0" w:color="auto"/>
              <w:bottom w:val="single" w:sz="4" w:space="0" w:color="auto"/>
              <w:right w:val="single" w:sz="4" w:space="0" w:color="auto"/>
            </w:tcBorders>
          </w:tcPr>
          <w:p w:rsidR="00694B53" w:rsidRPr="00DE1060" w:rsidRDefault="00694B53" w:rsidP="00601E1E">
            <w:pPr>
              <w:spacing w:after="0" w:line="240" w:lineRule="auto"/>
              <w:jc w:val="center"/>
              <w:rPr>
                <w:rFonts w:ascii="Times New Roman" w:eastAsia="Calibri" w:hAnsi="Times New Roman" w:cs="Times New Roman"/>
                <w:b/>
                <w:sz w:val="28"/>
                <w:szCs w:val="28"/>
              </w:rPr>
            </w:pPr>
            <w:r w:rsidRPr="00DE1060">
              <w:rPr>
                <w:rFonts w:ascii="Times New Roman" w:eastAsia="Calibri" w:hAnsi="Times New Roman" w:cs="Times New Roman"/>
                <w:b/>
                <w:sz w:val="28"/>
                <w:szCs w:val="28"/>
              </w:rPr>
              <w:t>Суббота</w:t>
            </w:r>
          </w:p>
        </w:tc>
      </w:tr>
      <w:tr w:rsidR="00694B53" w:rsidRPr="00DE1060" w:rsidTr="00601E1E">
        <w:trPr>
          <w:cantSplit/>
          <w:trHeight w:val="701"/>
        </w:trPr>
        <w:tc>
          <w:tcPr>
            <w:tcW w:w="1985" w:type="dxa"/>
            <w:tcBorders>
              <w:top w:val="single" w:sz="4" w:space="0" w:color="auto"/>
              <w:left w:val="single" w:sz="4" w:space="0" w:color="auto"/>
              <w:bottom w:val="single" w:sz="4" w:space="0" w:color="auto"/>
              <w:right w:val="single" w:sz="4" w:space="0" w:color="auto"/>
            </w:tcBorders>
          </w:tcPr>
          <w:p w:rsidR="00694B53" w:rsidRPr="00DE1060" w:rsidRDefault="00694B53" w:rsidP="00601E1E">
            <w:pPr>
              <w:spacing w:after="0" w:line="240" w:lineRule="auto"/>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4B53" w:rsidRPr="00DE1060" w:rsidRDefault="00694B53" w:rsidP="00601E1E">
            <w:pPr>
              <w:spacing w:after="0" w:line="240" w:lineRule="auto"/>
              <w:jc w:val="center"/>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94B53" w:rsidRPr="00DE1060" w:rsidRDefault="00694B53" w:rsidP="00601E1E">
            <w:pPr>
              <w:spacing w:after="0" w:line="240" w:lineRule="auto"/>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4B53" w:rsidRPr="00DE1060" w:rsidRDefault="00694B53" w:rsidP="00601E1E">
            <w:pPr>
              <w:spacing w:after="0" w:line="240" w:lineRule="auto"/>
              <w:jc w:val="center"/>
              <w:rPr>
                <w:rFonts w:ascii="Times New Roman" w:eastAsia="Calibri" w:hAnsi="Times New Roman" w:cs="Times New Roman"/>
                <w:sz w:val="24"/>
                <w:szCs w:val="24"/>
              </w:rPr>
            </w:pPr>
            <w:r w:rsidRPr="00DE1060">
              <w:rPr>
                <w:rFonts w:ascii="Times New Roman" w:eastAsia="Calibri" w:hAnsi="Times New Roman" w:cs="Times New Roman"/>
                <w:sz w:val="24"/>
                <w:szCs w:val="24"/>
              </w:rPr>
              <w:t>15.00-15.45</w:t>
            </w:r>
          </w:p>
          <w:p w:rsidR="00694B53" w:rsidRPr="00DE1060" w:rsidRDefault="00694B53" w:rsidP="00601E1E">
            <w:pPr>
              <w:spacing w:after="0" w:line="240" w:lineRule="auto"/>
              <w:jc w:val="center"/>
              <w:rPr>
                <w:rFonts w:ascii="Times New Roman" w:eastAsia="Calibri" w:hAnsi="Times New Roman" w:cs="Times New Roman"/>
                <w:b/>
                <w:sz w:val="24"/>
                <w:szCs w:val="24"/>
              </w:rPr>
            </w:pPr>
            <w:r w:rsidRPr="00DE1060">
              <w:rPr>
                <w:rFonts w:ascii="Times New Roman" w:eastAsia="Calibri" w:hAnsi="Times New Roman" w:cs="Times New Roman"/>
                <w:sz w:val="24"/>
                <w:szCs w:val="24"/>
              </w:rPr>
              <w:t>15.55-16.40</w:t>
            </w:r>
          </w:p>
        </w:tc>
        <w:tc>
          <w:tcPr>
            <w:tcW w:w="1559" w:type="dxa"/>
            <w:tcBorders>
              <w:top w:val="single" w:sz="4" w:space="0" w:color="auto"/>
              <w:left w:val="single" w:sz="4" w:space="0" w:color="auto"/>
              <w:bottom w:val="single" w:sz="4" w:space="0" w:color="auto"/>
              <w:right w:val="single" w:sz="4" w:space="0" w:color="auto"/>
            </w:tcBorders>
          </w:tcPr>
          <w:p w:rsidR="00694B53" w:rsidRPr="00DE1060" w:rsidRDefault="00694B53" w:rsidP="00601E1E">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94B53" w:rsidRPr="00DE1060" w:rsidRDefault="00694B53" w:rsidP="00601E1E">
            <w:pPr>
              <w:spacing w:after="0" w:line="240" w:lineRule="auto"/>
              <w:jc w:val="center"/>
              <w:rPr>
                <w:rFonts w:ascii="Times New Roman" w:eastAsia="Calibri" w:hAnsi="Times New Roman" w:cs="Times New Roman"/>
                <w:sz w:val="24"/>
                <w:szCs w:val="24"/>
              </w:rPr>
            </w:pPr>
          </w:p>
        </w:tc>
      </w:tr>
    </w:tbl>
    <w:p w:rsidR="00694B53" w:rsidRDefault="00694B53" w:rsidP="008E3699">
      <w:pPr>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p>
    <w:p w:rsidR="008E3699" w:rsidRDefault="008E3699" w:rsidP="00FB0474">
      <w:pPr>
        <w:pStyle w:val="a3"/>
        <w:numPr>
          <w:ilvl w:val="0"/>
          <w:numId w:val="104"/>
        </w:num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Учено-тематическое планирование по курсу</w:t>
      </w:r>
    </w:p>
    <w:p w:rsidR="008E3699" w:rsidRDefault="008E3699" w:rsidP="008E3699">
      <w:p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 3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1134"/>
        <w:gridCol w:w="1134"/>
        <w:gridCol w:w="1560"/>
        <w:gridCol w:w="1842"/>
      </w:tblGrid>
      <w:tr w:rsidR="008E3699" w:rsidRPr="008E3699" w:rsidTr="008E3699">
        <w:trPr>
          <w:trHeight w:val="255"/>
        </w:trPr>
        <w:tc>
          <w:tcPr>
            <w:tcW w:w="817" w:type="dxa"/>
            <w:vMerge w:val="restart"/>
            <w:shd w:val="clear" w:color="auto" w:fill="auto"/>
          </w:tcPr>
          <w:p w:rsidR="008E3699" w:rsidRPr="008E3699" w:rsidRDefault="008E3699" w:rsidP="008E3699">
            <w:pPr>
              <w:spacing w:after="0" w:line="240" w:lineRule="auto"/>
              <w:jc w:val="center"/>
              <w:rPr>
                <w:rFonts w:ascii="Times New Roman" w:eastAsia="Times New Roman" w:hAnsi="Times New Roman" w:cs="Times New Roman"/>
                <w:b/>
                <w:bCs/>
                <w:color w:val="000000"/>
                <w:sz w:val="28"/>
                <w:szCs w:val="28"/>
                <w:lang w:eastAsia="ru-RU"/>
              </w:rPr>
            </w:pPr>
            <w:r w:rsidRPr="008E3699">
              <w:rPr>
                <w:rFonts w:ascii="Times New Roman" w:eastAsia="Times New Roman" w:hAnsi="Times New Roman" w:cs="Times New Roman"/>
                <w:b/>
                <w:sz w:val="28"/>
                <w:szCs w:val="28"/>
                <w:lang w:eastAsia="ru-RU"/>
              </w:rPr>
              <w:t>№</w:t>
            </w:r>
            <w:r w:rsidRPr="008E3699">
              <w:rPr>
                <w:rFonts w:ascii="Times New Roman" w:eastAsia="Times New Roman" w:hAnsi="Times New Roman" w:cs="Times New Roman"/>
                <w:b/>
                <w:sz w:val="28"/>
                <w:szCs w:val="28"/>
                <w:lang w:eastAsia="ru-RU"/>
              </w:rPr>
              <w:br/>
              <w:t>п/п</w:t>
            </w:r>
          </w:p>
        </w:tc>
        <w:tc>
          <w:tcPr>
            <w:tcW w:w="3260" w:type="dxa"/>
            <w:vMerge w:val="restart"/>
            <w:shd w:val="clear" w:color="auto" w:fill="auto"/>
          </w:tcPr>
          <w:p w:rsidR="008E3699" w:rsidRPr="008E3699" w:rsidRDefault="008E3699" w:rsidP="008E3699">
            <w:pPr>
              <w:spacing w:after="0" w:line="240" w:lineRule="auto"/>
              <w:jc w:val="center"/>
              <w:rPr>
                <w:rFonts w:ascii="Times New Roman" w:eastAsia="Times New Roman" w:hAnsi="Times New Roman" w:cs="Times New Roman"/>
                <w:b/>
                <w:bCs/>
                <w:color w:val="000000"/>
                <w:sz w:val="28"/>
                <w:szCs w:val="28"/>
                <w:lang w:eastAsia="ru-RU"/>
              </w:rPr>
            </w:pPr>
            <w:r w:rsidRPr="008E3699">
              <w:rPr>
                <w:rFonts w:ascii="Times New Roman" w:eastAsia="Times New Roman" w:hAnsi="Times New Roman" w:cs="Times New Roman"/>
                <w:b/>
                <w:bCs/>
                <w:color w:val="000000"/>
                <w:sz w:val="28"/>
                <w:szCs w:val="28"/>
                <w:lang w:eastAsia="ru-RU"/>
              </w:rPr>
              <w:t>Название раздела, темы</w:t>
            </w:r>
          </w:p>
        </w:tc>
        <w:tc>
          <w:tcPr>
            <w:tcW w:w="3828" w:type="dxa"/>
            <w:gridSpan w:val="3"/>
            <w:shd w:val="clear" w:color="auto" w:fill="auto"/>
          </w:tcPr>
          <w:p w:rsidR="008E3699" w:rsidRPr="008E3699" w:rsidRDefault="008E3699" w:rsidP="008E3699">
            <w:pPr>
              <w:spacing w:after="0" w:line="240" w:lineRule="auto"/>
              <w:jc w:val="center"/>
              <w:rPr>
                <w:rFonts w:ascii="Times New Roman" w:eastAsia="Times New Roman" w:hAnsi="Times New Roman" w:cs="Times New Roman"/>
                <w:b/>
                <w:bCs/>
                <w:color w:val="000000"/>
                <w:sz w:val="28"/>
                <w:szCs w:val="28"/>
                <w:lang w:eastAsia="ru-RU"/>
              </w:rPr>
            </w:pPr>
            <w:r w:rsidRPr="008E3699">
              <w:rPr>
                <w:rFonts w:ascii="Times New Roman" w:eastAsia="Times New Roman" w:hAnsi="Times New Roman" w:cs="Times New Roman"/>
                <w:b/>
                <w:bCs/>
                <w:color w:val="000000"/>
                <w:sz w:val="28"/>
                <w:szCs w:val="28"/>
                <w:lang w:eastAsia="ru-RU"/>
              </w:rPr>
              <w:t>Количество часов</w:t>
            </w:r>
          </w:p>
        </w:tc>
        <w:tc>
          <w:tcPr>
            <w:tcW w:w="1842" w:type="dxa"/>
            <w:vMerge w:val="restart"/>
            <w:shd w:val="clear" w:color="auto" w:fill="auto"/>
          </w:tcPr>
          <w:p w:rsidR="008E3699" w:rsidRPr="008E3699" w:rsidRDefault="008E3699" w:rsidP="008E3699">
            <w:pPr>
              <w:spacing w:after="0" w:line="240" w:lineRule="auto"/>
              <w:jc w:val="center"/>
              <w:rPr>
                <w:rFonts w:ascii="Times New Roman" w:eastAsia="Times New Roman" w:hAnsi="Times New Roman" w:cs="Times New Roman"/>
                <w:b/>
                <w:bCs/>
                <w:color w:val="000000"/>
                <w:sz w:val="28"/>
                <w:szCs w:val="28"/>
                <w:lang w:eastAsia="ru-RU"/>
              </w:rPr>
            </w:pPr>
            <w:r w:rsidRPr="008E3699">
              <w:rPr>
                <w:rFonts w:ascii="Times New Roman" w:eastAsia="Times New Roman" w:hAnsi="Times New Roman" w:cs="Times New Roman"/>
                <w:b/>
                <w:bCs/>
                <w:color w:val="000000"/>
                <w:sz w:val="28"/>
                <w:szCs w:val="28"/>
                <w:lang w:eastAsia="ru-RU"/>
              </w:rPr>
              <w:t>Форма аттестации (контроля)</w:t>
            </w:r>
          </w:p>
        </w:tc>
      </w:tr>
      <w:tr w:rsidR="008E3699" w:rsidRPr="008E3699" w:rsidTr="008E3699">
        <w:trPr>
          <w:trHeight w:val="300"/>
        </w:trPr>
        <w:tc>
          <w:tcPr>
            <w:tcW w:w="817" w:type="dxa"/>
            <w:vMerge/>
          </w:tcPr>
          <w:p w:rsidR="008E3699" w:rsidRPr="008E3699" w:rsidRDefault="008E3699" w:rsidP="008E3699">
            <w:pPr>
              <w:spacing w:after="0" w:line="240" w:lineRule="auto"/>
              <w:jc w:val="both"/>
              <w:rPr>
                <w:rFonts w:ascii="Times New Roman" w:eastAsia="Times New Roman" w:hAnsi="Times New Roman" w:cs="Times New Roman"/>
                <w:sz w:val="28"/>
                <w:szCs w:val="28"/>
                <w:lang w:eastAsia="ru-RU"/>
              </w:rPr>
            </w:pPr>
          </w:p>
        </w:tc>
        <w:tc>
          <w:tcPr>
            <w:tcW w:w="3260" w:type="dxa"/>
            <w:vMerge/>
          </w:tcPr>
          <w:p w:rsidR="008E3699" w:rsidRPr="008E3699" w:rsidRDefault="008E3699" w:rsidP="008E3699">
            <w:pPr>
              <w:spacing w:after="0" w:line="240" w:lineRule="auto"/>
              <w:jc w:val="both"/>
              <w:rPr>
                <w:rFonts w:ascii="Times New Roman" w:eastAsia="Times New Roman" w:hAnsi="Times New Roman" w:cs="Times New Roman"/>
                <w:bCs/>
                <w:color w:val="000000"/>
                <w:sz w:val="28"/>
                <w:szCs w:val="28"/>
                <w:lang w:eastAsia="ru-RU"/>
              </w:rPr>
            </w:pPr>
          </w:p>
        </w:tc>
        <w:tc>
          <w:tcPr>
            <w:tcW w:w="1134" w:type="dxa"/>
            <w:shd w:val="clear" w:color="auto" w:fill="auto"/>
          </w:tcPr>
          <w:p w:rsidR="008E3699" w:rsidRPr="008E3699" w:rsidRDefault="008E3699" w:rsidP="008E3699">
            <w:pPr>
              <w:spacing w:after="0" w:line="240" w:lineRule="auto"/>
              <w:jc w:val="center"/>
              <w:rPr>
                <w:rFonts w:ascii="Times New Roman" w:eastAsia="Times New Roman" w:hAnsi="Times New Roman" w:cs="Times New Roman"/>
                <w:b/>
                <w:bCs/>
                <w:color w:val="000000"/>
                <w:sz w:val="28"/>
                <w:szCs w:val="28"/>
                <w:lang w:eastAsia="ru-RU"/>
              </w:rPr>
            </w:pPr>
            <w:r w:rsidRPr="008E3699">
              <w:rPr>
                <w:rFonts w:ascii="Times New Roman" w:eastAsia="Times New Roman" w:hAnsi="Times New Roman" w:cs="Times New Roman"/>
                <w:b/>
                <w:bCs/>
                <w:color w:val="000000"/>
                <w:sz w:val="28"/>
                <w:szCs w:val="28"/>
                <w:lang w:eastAsia="ru-RU"/>
              </w:rPr>
              <w:t>всего</w:t>
            </w:r>
          </w:p>
        </w:tc>
        <w:tc>
          <w:tcPr>
            <w:tcW w:w="1134" w:type="dxa"/>
            <w:shd w:val="clear" w:color="auto" w:fill="auto"/>
          </w:tcPr>
          <w:p w:rsidR="008E3699" w:rsidRPr="008E3699" w:rsidRDefault="008E3699" w:rsidP="008E3699">
            <w:pPr>
              <w:spacing w:after="0" w:line="240" w:lineRule="auto"/>
              <w:jc w:val="center"/>
              <w:rPr>
                <w:rFonts w:ascii="Times New Roman" w:eastAsia="Times New Roman" w:hAnsi="Times New Roman" w:cs="Times New Roman"/>
                <w:b/>
                <w:bCs/>
                <w:color w:val="000000"/>
                <w:sz w:val="28"/>
                <w:szCs w:val="28"/>
                <w:lang w:eastAsia="ru-RU"/>
              </w:rPr>
            </w:pPr>
            <w:r w:rsidRPr="008E3699">
              <w:rPr>
                <w:rFonts w:ascii="Times New Roman" w:eastAsia="Times New Roman" w:hAnsi="Times New Roman" w:cs="Times New Roman"/>
                <w:b/>
                <w:bCs/>
                <w:color w:val="000000"/>
                <w:sz w:val="28"/>
                <w:szCs w:val="28"/>
                <w:lang w:eastAsia="ru-RU"/>
              </w:rPr>
              <w:t>теория</w:t>
            </w:r>
          </w:p>
        </w:tc>
        <w:tc>
          <w:tcPr>
            <w:tcW w:w="1560" w:type="dxa"/>
            <w:shd w:val="clear" w:color="auto" w:fill="auto"/>
          </w:tcPr>
          <w:p w:rsidR="008E3699" w:rsidRPr="008E3699" w:rsidRDefault="008E3699" w:rsidP="008E3699">
            <w:pPr>
              <w:spacing w:after="0" w:line="240" w:lineRule="auto"/>
              <w:jc w:val="center"/>
              <w:rPr>
                <w:rFonts w:ascii="Times New Roman" w:eastAsia="Times New Roman" w:hAnsi="Times New Roman" w:cs="Times New Roman"/>
                <w:b/>
                <w:bCs/>
                <w:color w:val="000000"/>
                <w:sz w:val="28"/>
                <w:szCs w:val="28"/>
                <w:lang w:eastAsia="ru-RU"/>
              </w:rPr>
            </w:pPr>
            <w:r w:rsidRPr="008E3699">
              <w:rPr>
                <w:rFonts w:ascii="Times New Roman" w:eastAsia="Times New Roman" w:hAnsi="Times New Roman" w:cs="Times New Roman"/>
                <w:b/>
                <w:bCs/>
                <w:color w:val="000000"/>
                <w:sz w:val="28"/>
                <w:szCs w:val="28"/>
                <w:lang w:eastAsia="ru-RU"/>
              </w:rPr>
              <w:t>практика</w:t>
            </w:r>
          </w:p>
        </w:tc>
        <w:tc>
          <w:tcPr>
            <w:tcW w:w="1842" w:type="dxa"/>
            <w:vMerge/>
          </w:tcPr>
          <w:p w:rsidR="008E3699" w:rsidRPr="008E3699" w:rsidRDefault="008E3699" w:rsidP="008E3699">
            <w:pPr>
              <w:spacing w:after="0" w:line="240" w:lineRule="auto"/>
              <w:jc w:val="both"/>
              <w:rPr>
                <w:rFonts w:ascii="Times New Roman" w:eastAsia="Times New Roman" w:hAnsi="Times New Roman" w:cs="Times New Roman"/>
                <w:bCs/>
                <w:color w:val="000000"/>
                <w:sz w:val="28"/>
                <w:szCs w:val="28"/>
                <w:lang w:eastAsia="ru-RU"/>
              </w:rPr>
            </w:pPr>
          </w:p>
        </w:tc>
      </w:tr>
      <w:tr w:rsidR="008E3699" w:rsidRPr="008E3699" w:rsidTr="008E3699">
        <w:tc>
          <w:tcPr>
            <w:tcW w:w="817"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1</w:t>
            </w:r>
          </w:p>
        </w:tc>
        <w:tc>
          <w:tcPr>
            <w:tcW w:w="3260" w:type="dxa"/>
          </w:tcPr>
          <w:p w:rsidR="008E3699" w:rsidRPr="008E3699" w:rsidRDefault="008E3699" w:rsidP="008E3699">
            <w:pPr>
              <w:spacing w:after="0" w:line="240" w:lineRule="auto"/>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История школы. Создание альбома «Ветераны труда – учителя нашей школы»</w:t>
            </w:r>
          </w:p>
        </w:tc>
        <w:tc>
          <w:tcPr>
            <w:tcW w:w="1134"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8</w:t>
            </w:r>
          </w:p>
        </w:tc>
        <w:tc>
          <w:tcPr>
            <w:tcW w:w="1134"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2</w:t>
            </w:r>
          </w:p>
        </w:tc>
        <w:tc>
          <w:tcPr>
            <w:tcW w:w="1560"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6</w:t>
            </w:r>
          </w:p>
        </w:tc>
        <w:tc>
          <w:tcPr>
            <w:tcW w:w="1842"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презентация</w:t>
            </w:r>
          </w:p>
        </w:tc>
      </w:tr>
      <w:tr w:rsidR="008E3699" w:rsidRPr="008E3699" w:rsidTr="008E3699">
        <w:tc>
          <w:tcPr>
            <w:tcW w:w="817"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2</w:t>
            </w:r>
          </w:p>
        </w:tc>
        <w:tc>
          <w:tcPr>
            <w:tcW w:w="3260" w:type="dxa"/>
          </w:tcPr>
          <w:p w:rsidR="008E3699" w:rsidRPr="008E3699" w:rsidRDefault="008E3699" w:rsidP="008E3699">
            <w:pPr>
              <w:shd w:val="clear" w:color="auto" w:fill="FFFFFF"/>
              <w:spacing w:after="0" w:line="240" w:lineRule="auto"/>
              <w:ind w:left="34"/>
              <w:rPr>
                <w:rFonts w:ascii="Times New Roman" w:eastAsia="Calibri" w:hAnsi="Times New Roman" w:cs="Times New Roman"/>
                <w:spacing w:val="1"/>
                <w:w w:val="107"/>
                <w:sz w:val="28"/>
                <w:szCs w:val="28"/>
              </w:rPr>
            </w:pPr>
            <w:r w:rsidRPr="008E3699">
              <w:rPr>
                <w:rFonts w:ascii="Times New Roman" w:eastAsia="Calibri" w:hAnsi="Times New Roman" w:cs="Times New Roman"/>
                <w:spacing w:val="4"/>
                <w:w w:val="107"/>
                <w:sz w:val="28"/>
                <w:szCs w:val="28"/>
              </w:rPr>
              <w:t xml:space="preserve">Разработка и построение сменной экспозиции по теме </w:t>
            </w:r>
            <w:r w:rsidRPr="008E3699">
              <w:rPr>
                <w:rFonts w:ascii="Times New Roman" w:eastAsia="Calibri" w:hAnsi="Times New Roman" w:cs="Times New Roman"/>
                <w:spacing w:val="-2"/>
                <w:w w:val="107"/>
                <w:sz w:val="28"/>
                <w:szCs w:val="28"/>
              </w:rPr>
              <w:t xml:space="preserve">проведенного поиска. </w:t>
            </w:r>
          </w:p>
        </w:tc>
        <w:tc>
          <w:tcPr>
            <w:tcW w:w="1134"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6</w:t>
            </w:r>
          </w:p>
        </w:tc>
        <w:tc>
          <w:tcPr>
            <w:tcW w:w="1134"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2</w:t>
            </w:r>
          </w:p>
        </w:tc>
        <w:tc>
          <w:tcPr>
            <w:tcW w:w="1560"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4</w:t>
            </w:r>
          </w:p>
        </w:tc>
        <w:tc>
          <w:tcPr>
            <w:tcW w:w="1842"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зачет</w:t>
            </w:r>
          </w:p>
        </w:tc>
      </w:tr>
      <w:tr w:rsidR="008E3699" w:rsidRPr="008E3699" w:rsidTr="008E3699">
        <w:tc>
          <w:tcPr>
            <w:tcW w:w="817"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3</w:t>
            </w:r>
          </w:p>
        </w:tc>
        <w:tc>
          <w:tcPr>
            <w:tcW w:w="3260" w:type="dxa"/>
          </w:tcPr>
          <w:p w:rsidR="008E3699" w:rsidRPr="008E3699" w:rsidRDefault="008E3699" w:rsidP="008E3699">
            <w:pPr>
              <w:spacing w:after="0" w:line="240" w:lineRule="auto"/>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Исследовательская работа: «Отчизны верные сыны»; «Школа и Великая Отечественная война»</w:t>
            </w:r>
          </w:p>
        </w:tc>
        <w:tc>
          <w:tcPr>
            <w:tcW w:w="1134"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8</w:t>
            </w:r>
          </w:p>
        </w:tc>
        <w:tc>
          <w:tcPr>
            <w:tcW w:w="1134"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4</w:t>
            </w:r>
          </w:p>
        </w:tc>
        <w:tc>
          <w:tcPr>
            <w:tcW w:w="1560"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4</w:t>
            </w:r>
          </w:p>
        </w:tc>
        <w:tc>
          <w:tcPr>
            <w:tcW w:w="1842"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проект</w:t>
            </w:r>
          </w:p>
        </w:tc>
      </w:tr>
      <w:tr w:rsidR="008E3699" w:rsidRPr="008E3699" w:rsidTr="008E3699">
        <w:tc>
          <w:tcPr>
            <w:tcW w:w="817"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4</w:t>
            </w:r>
          </w:p>
        </w:tc>
        <w:tc>
          <w:tcPr>
            <w:tcW w:w="3260" w:type="dxa"/>
          </w:tcPr>
          <w:p w:rsidR="008E3699" w:rsidRPr="008E3699" w:rsidRDefault="008E3699" w:rsidP="008E3699">
            <w:pPr>
              <w:spacing w:after="0" w:line="240" w:lineRule="auto"/>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Экспедиция по родному краю. Традиции и обряды</w:t>
            </w:r>
          </w:p>
        </w:tc>
        <w:tc>
          <w:tcPr>
            <w:tcW w:w="1134"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6</w:t>
            </w:r>
          </w:p>
        </w:tc>
        <w:tc>
          <w:tcPr>
            <w:tcW w:w="1134"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2</w:t>
            </w:r>
          </w:p>
        </w:tc>
        <w:tc>
          <w:tcPr>
            <w:tcW w:w="1560"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4</w:t>
            </w:r>
          </w:p>
        </w:tc>
        <w:tc>
          <w:tcPr>
            <w:tcW w:w="1842"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презентация</w:t>
            </w:r>
          </w:p>
        </w:tc>
      </w:tr>
      <w:tr w:rsidR="008E3699" w:rsidRPr="008E3699" w:rsidTr="008E3699">
        <w:tc>
          <w:tcPr>
            <w:tcW w:w="817"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5</w:t>
            </w:r>
          </w:p>
        </w:tc>
        <w:tc>
          <w:tcPr>
            <w:tcW w:w="3260" w:type="dxa"/>
          </w:tcPr>
          <w:p w:rsidR="008E3699" w:rsidRPr="008E3699" w:rsidRDefault="008E3699" w:rsidP="008E3699">
            <w:pPr>
              <w:spacing w:after="0" w:line="240" w:lineRule="auto"/>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Трудовой подвиг уральцев.</w:t>
            </w:r>
          </w:p>
        </w:tc>
        <w:tc>
          <w:tcPr>
            <w:tcW w:w="1134"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6</w:t>
            </w:r>
          </w:p>
        </w:tc>
        <w:tc>
          <w:tcPr>
            <w:tcW w:w="1134"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2</w:t>
            </w:r>
          </w:p>
        </w:tc>
        <w:tc>
          <w:tcPr>
            <w:tcW w:w="1560"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4</w:t>
            </w:r>
          </w:p>
        </w:tc>
        <w:tc>
          <w:tcPr>
            <w:tcW w:w="1842"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презентация, выставка, альбом</w:t>
            </w:r>
          </w:p>
        </w:tc>
      </w:tr>
      <w:tr w:rsidR="008E3699" w:rsidRPr="008E3699" w:rsidTr="008E3699">
        <w:tc>
          <w:tcPr>
            <w:tcW w:w="817"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6</w:t>
            </w:r>
          </w:p>
        </w:tc>
        <w:tc>
          <w:tcPr>
            <w:tcW w:w="3260" w:type="dxa"/>
          </w:tcPr>
          <w:p w:rsidR="008E3699" w:rsidRPr="008E3699" w:rsidRDefault="008E3699" w:rsidP="008E3699">
            <w:pPr>
              <w:spacing w:after="0" w:line="240" w:lineRule="auto"/>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 xml:space="preserve">Помним. Гордимся. Наследуем. </w:t>
            </w:r>
          </w:p>
          <w:p w:rsidR="008E3699" w:rsidRPr="008E3699" w:rsidRDefault="008E3699" w:rsidP="008E3699">
            <w:pPr>
              <w:spacing w:after="0" w:line="240" w:lineRule="auto"/>
              <w:rPr>
                <w:rFonts w:ascii="Times New Roman" w:eastAsia="Times New Roman" w:hAnsi="Times New Roman" w:cs="Times New Roman"/>
                <w:bCs/>
                <w:color w:val="000000"/>
                <w:sz w:val="28"/>
                <w:szCs w:val="28"/>
                <w:lang w:eastAsia="ru-RU"/>
              </w:rPr>
            </w:pPr>
          </w:p>
        </w:tc>
        <w:tc>
          <w:tcPr>
            <w:tcW w:w="1134"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4</w:t>
            </w:r>
          </w:p>
        </w:tc>
        <w:tc>
          <w:tcPr>
            <w:tcW w:w="1134"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0</w:t>
            </w:r>
          </w:p>
        </w:tc>
        <w:tc>
          <w:tcPr>
            <w:tcW w:w="1560"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4</w:t>
            </w:r>
          </w:p>
        </w:tc>
        <w:tc>
          <w:tcPr>
            <w:tcW w:w="1842"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акции</w:t>
            </w:r>
          </w:p>
        </w:tc>
      </w:tr>
      <w:tr w:rsidR="008E3699" w:rsidRPr="008E3699" w:rsidTr="008E3699">
        <w:tc>
          <w:tcPr>
            <w:tcW w:w="817"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lastRenderedPageBreak/>
              <w:t>7</w:t>
            </w:r>
          </w:p>
        </w:tc>
        <w:tc>
          <w:tcPr>
            <w:tcW w:w="3260" w:type="dxa"/>
          </w:tcPr>
          <w:p w:rsidR="008E3699" w:rsidRPr="008E3699" w:rsidRDefault="008E3699" w:rsidP="008E3699">
            <w:pPr>
              <w:spacing w:after="0" w:line="240" w:lineRule="auto"/>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Календарь традиций школьного музея.</w:t>
            </w:r>
          </w:p>
        </w:tc>
        <w:tc>
          <w:tcPr>
            <w:tcW w:w="1134"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6</w:t>
            </w:r>
          </w:p>
        </w:tc>
        <w:tc>
          <w:tcPr>
            <w:tcW w:w="1134"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2</w:t>
            </w:r>
          </w:p>
        </w:tc>
        <w:tc>
          <w:tcPr>
            <w:tcW w:w="1560"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4</w:t>
            </w:r>
          </w:p>
        </w:tc>
        <w:tc>
          <w:tcPr>
            <w:tcW w:w="1842"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мини – конференция</w:t>
            </w:r>
          </w:p>
        </w:tc>
      </w:tr>
      <w:tr w:rsidR="008E3699" w:rsidRPr="008E3699" w:rsidTr="008E3699">
        <w:tc>
          <w:tcPr>
            <w:tcW w:w="817" w:type="dxa"/>
          </w:tcPr>
          <w:p w:rsidR="008E3699" w:rsidRPr="008E3699" w:rsidRDefault="008E3699" w:rsidP="008E3699">
            <w:pPr>
              <w:spacing w:after="0" w:line="240" w:lineRule="auto"/>
              <w:jc w:val="both"/>
              <w:rPr>
                <w:rFonts w:ascii="Times New Roman" w:eastAsia="Times New Roman" w:hAnsi="Times New Roman" w:cs="Times New Roman"/>
                <w:bCs/>
                <w:color w:val="000000"/>
                <w:sz w:val="28"/>
                <w:szCs w:val="28"/>
                <w:lang w:eastAsia="ru-RU"/>
              </w:rPr>
            </w:pPr>
          </w:p>
        </w:tc>
        <w:tc>
          <w:tcPr>
            <w:tcW w:w="3260" w:type="dxa"/>
          </w:tcPr>
          <w:p w:rsidR="008E3699" w:rsidRPr="008E3699" w:rsidRDefault="008E3699" w:rsidP="008E3699">
            <w:pPr>
              <w:spacing w:after="0" w:line="240" w:lineRule="auto"/>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Итого:</w:t>
            </w:r>
          </w:p>
        </w:tc>
        <w:tc>
          <w:tcPr>
            <w:tcW w:w="1134"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44</w:t>
            </w:r>
          </w:p>
        </w:tc>
        <w:tc>
          <w:tcPr>
            <w:tcW w:w="1134"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14</w:t>
            </w:r>
          </w:p>
        </w:tc>
        <w:tc>
          <w:tcPr>
            <w:tcW w:w="1560" w:type="dxa"/>
          </w:tcPr>
          <w:p w:rsidR="008E3699" w:rsidRPr="008E3699" w:rsidRDefault="008E3699" w:rsidP="008E3699">
            <w:pPr>
              <w:spacing w:after="0" w:line="240" w:lineRule="auto"/>
              <w:jc w:val="center"/>
              <w:rPr>
                <w:rFonts w:ascii="Times New Roman" w:eastAsia="Times New Roman" w:hAnsi="Times New Roman" w:cs="Times New Roman"/>
                <w:bCs/>
                <w:color w:val="000000"/>
                <w:sz w:val="28"/>
                <w:szCs w:val="28"/>
                <w:lang w:eastAsia="ru-RU"/>
              </w:rPr>
            </w:pPr>
            <w:r w:rsidRPr="008E3699">
              <w:rPr>
                <w:rFonts w:ascii="Times New Roman" w:eastAsia="Times New Roman" w:hAnsi="Times New Roman" w:cs="Times New Roman"/>
                <w:bCs/>
                <w:color w:val="000000"/>
                <w:sz w:val="28"/>
                <w:szCs w:val="28"/>
                <w:lang w:eastAsia="ru-RU"/>
              </w:rPr>
              <w:t>30</w:t>
            </w:r>
          </w:p>
        </w:tc>
        <w:tc>
          <w:tcPr>
            <w:tcW w:w="1842" w:type="dxa"/>
          </w:tcPr>
          <w:p w:rsidR="008E3699" w:rsidRPr="008E3699" w:rsidRDefault="008E3699" w:rsidP="008E3699">
            <w:pPr>
              <w:spacing w:after="0" w:line="240" w:lineRule="auto"/>
              <w:jc w:val="both"/>
              <w:rPr>
                <w:rFonts w:ascii="Times New Roman" w:eastAsia="Times New Roman" w:hAnsi="Times New Roman" w:cs="Times New Roman"/>
                <w:bCs/>
                <w:color w:val="000000"/>
                <w:sz w:val="28"/>
                <w:szCs w:val="28"/>
                <w:lang w:eastAsia="ru-RU"/>
              </w:rPr>
            </w:pPr>
          </w:p>
        </w:tc>
      </w:tr>
    </w:tbl>
    <w:p w:rsidR="008E3699" w:rsidRDefault="008E3699" w:rsidP="008E3699">
      <w:pPr>
        <w:tabs>
          <w:tab w:val="left" w:pos="851"/>
        </w:tabs>
        <w:spacing w:after="0" w:line="360" w:lineRule="auto"/>
        <w:jc w:val="both"/>
        <w:rPr>
          <w:rFonts w:ascii="Times New Roman" w:eastAsia="Times New Roman" w:hAnsi="Times New Roman" w:cs="Times New Roman"/>
          <w:color w:val="000000"/>
          <w:sz w:val="28"/>
          <w:szCs w:val="28"/>
          <w:lang w:eastAsia="ru-RU"/>
        </w:rPr>
      </w:pPr>
    </w:p>
    <w:p w:rsidR="008E3699" w:rsidRPr="00821920" w:rsidRDefault="008E3699" w:rsidP="008E3699">
      <w:pPr>
        <w:tabs>
          <w:tab w:val="left" w:pos="851"/>
        </w:tabs>
        <w:spacing w:after="0" w:line="360" w:lineRule="auto"/>
        <w:jc w:val="both"/>
        <w:rPr>
          <w:rFonts w:ascii="Times New Roman" w:eastAsia="Times New Roman" w:hAnsi="Times New Roman" w:cs="Times New Roman"/>
          <w:color w:val="000000"/>
          <w:sz w:val="28"/>
          <w:szCs w:val="28"/>
          <w:lang w:eastAsia="ru-RU"/>
        </w:rPr>
      </w:pPr>
    </w:p>
    <w:p w:rsidR="008E3699" w:rsidRPr="007E7BCA" w:rsidRDefault="008E3699" w:rsidP="008E3699">
      <w:pPr>
        <w:tabs>
          <w:tab w:val="left" w:pos="851"/>
        </w:tabs>
        <w:spacing w:after="0" w:line="360" w:lineRule="auto"/>
        <w:ind w:left="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Pr="007E7BCA">
        <w:rPr>
          <w:rFonts w:ascii="Times New Roman" w:eastAsia="Times New Roman" w:hAnsi="Times New Roman" w:cs="Times New Roman"/>
          <w:b/>
          <w:color w:val="000000"/>
          <w:sz w:val="28"/>
          <w:szCs w:val="28"/>
          <w:lang w:eastAsia="ru-RU"/>
        </w:rPr>
        <w:t>Содержание программы</w:t>
      </w:r>
    </w:p>
    <w:p w:rsidR="008E3699" w:rsidRPr="008E3699" w:rsidRDefault="008E3699" w:rsidP="00FB0474">
      <w:pPr>
        <w:pStyle w:val="a3"/>
        <w:numPr>
          <w:ilvl w:val="0"/>
          <w:numId w:val="107"/>
        </w:numPr>
        <w:ind w:left="567" w:firstLine="0"/>
        <w:jc w:val="both"/>
        <w:rPr>
          <w:rFonts w:ascii="Times New Roman" w:eastAsia="Times New Roman" w:hAnsi="Times New Roman" w:cs="Times New Roman"/>
          <w:b/>
          <w:color w:val="000000"/>
          <w:sz w:val="28"/>
          <w:szCs w:val="28"/>
          <w:lang w:eastAsia="ru-RU"/>
        </w:rPr>
      </w:pPr>
      <w:r w:rsidRPr="008E3699">
        <w:rPr>
          <w:rFonts w:ascii="Times New Roman" w:eastAsia="Times New Roman" w:hAnsi="Times New Roman" w:cs="Times New Roman"/>
          <w:b/>
          <w:color w:val="000000"/>
          <w:sz w:val="28"/>
          <w:szCs w:val="28"/>
          <w:lang w:eastAsia="ru-RU"/>
        </w:rPr>
        <w:t>История школы. Создание альбома «Ветераны труда – учителя нашей школы»</w:t>
      </w:r>
    </w:p>
    <w:p w:rsidR="008E3699" w:rsidRDefault="008E3699" w:rsidP="008E3699">
      <w:pPr>
        <w:ind w:firstLine="567"/>
        <w:jc w:val="both"/>
        <w:rPr>
          <w:rFonts w:ascii="Times New Roman" w:hAnsi="Times New Roman" w:cs="Times New Roman"/>
          <w:i/>
          <w:sz w:val="28"/>
          <w:szCs w:val="28"/>
        </w:rPr>
      </w:pP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w:t>
      </w:r>
      <w:r w:rsidRPr="008E3699">
        <w:rPr>
          <w:rFonts w:ascii="Times New Roman" w:hAnsi="Times New Roman" w:cs="Times New Roman"/>
          <w:sz w:val="28"/>
          <w:szCs w:val="28"/>
        </w:rPr>
        <w:t>История школы, школьные традиции и достопримечательности. Роль учителя в школе. Учительские династии и их семейные реликвии. Выпускники школы, их след в истории края. Публикации о школе, её учителях и выпускниках. Летопись школы. Школьный музей и архив. Источники по истории школы в районных, городских, областных и республиканских архивах. Ведение исторической хроники и летописи школы.</w:t>
      </w:r>
    </w:p>
    <w:p w:rsidR="008E3699" w:rsidRDefault="008E3699" w:rsidP="008E3699">
      <w:pPr>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w:t>
      </w:r>
      <w:r w:rsidRPr="007E7BCA">
        <w:rPr>
          <w:rFonts w:ascii="Times New Roman" w:hAnsi="Times New Roman" w:cs="Times New Roman"/>
          <w:sz w:val="28"/>
          <w:szCs w:val="28"/>
        </w:rPr>
        <w:t>Посещение экскурсий в школьном музее. Планирование работы</w:t>
      </w:r>
      <w:r>
        <w:rPr>
          <w:rFonts w:ascii="Times New Roman" w:hAnsi="Times New Roman" w:cs="Times New Roman"/>
          <w:sz w:val="28"/>
          <w:szCs w:val="28"/>
        </w:rPr>
        <w:t xml:space="preserve">. </w:t>
      </w:r>
      <w:r w:rsidRPr="008E3699">
        <w:rPr>
          <w:rFonts w:ascii="Times New Roman" w:hAnsi="Times New Roman" w:cs="Times New Roman"/>
          <w:sz w:val="28"/>
          <w:szCs w:val="28"/>
        </w:rPr>
        <w:t>Создание альбома «Ветераны труда – учителя нашей школы»</w:t>
      </w:r>
      <w:r>
        <w:rPr>
          <w:rFonts w:ascii="Times New Roman" w:hAnsi="Times New Roman" w:cs="Times New Roman"/>
          <w:sz w:val="28"/>
          <w:szCs w:val="28"/>
        </w:rPr>
        <w:t>.</w:t>
      </w:r>
    </w:p>
    <w:p w:rsidR="008E3699" w:rsidRPr="008E3699" w:rsidRDefault="008E3699" w:rsidP="00FB0474">
      <w:pPr>
        <w:pStyle w:val="a3"/>
        <w:numPr>
          <w:ilvl w:val="0"/>
          <w:numId w:val="107"/>
        </w:numPr>
        <w:tabs>
          <w:tab w:val="left" w:pos="851"/>
        </w:tabs>
        <w:spacing w:after="0" w:line="360" w:lineRule="auto"/>
        <w:ind w:left="567" w:firstLine="0"/>
        <w:jc w:val="both"/>
        <w:rPr>
          <w:rFonts w:ascii="Times New Roman" w:eastAsia="Times New Roman" w:hAnsi="Times New Roman" w:cs="Times New Roman"/>
          <w:i/>
          <w:color w:val="000000"/>
          <w:sz w:val="28"/>
          <w:szCs w:val="28"/>
          <w:lang w:eastAsia="ru-RU"/>
        </w:rPr>
      </w:pPr>
      <w:r w:rsidRPr="008E3699">
        <w:rPr>
          <w:rFonts w:ascii="Times New Roman" w:eastAsia="Times New Roman" w:hAnsi="Times New Roman" w:cs="Times New Roman"/>
          <w:b/>
          <w:color w:val="000000"/>
          <w:sz w:val="28"/>
          <w:szCs w:val="28"/>
          <w:lang w:eastAsia="ru-RU"/>
        </w:rPr>
        <w:t>Разработка и построение сменной экспозиции по теме проведенного поиска.</w:t>
      </w:r>
    </w:p>
    <w:p w:rsidR="008E3699" w:rsidRPr="007440DC" w:rsidRDefault="009E64F9" w:rsidP="009E64F9">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r>
      <w:r w:rsidR="008E3699">
        <w:rPr>
          <w:rFonts w:ascii="Times New Roman" w:eastAsia="Times New Roman" w:hAnsi="Times New Roman" w:cs="Times New Roman"/>
          <w:i/>
          <w:color w:val="000000"/>
          <w:sz w:val="28"/>
          <w:szCs w:val="28"/>
          <w:lang w:eastAsia="ru-RU"/>
        </w:rPr>
        <w:t>Теоретическая часть.</w:t>
      </w:r>
      <w:r w:rsidR="008E369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Что такое сменная экспозиция. Правила ее составления.</w:t>
      </w:r>
    </w:p>
    <w:p w:rsidR="008E3699" w:rsidRDefault="008E3699" w:rsidP="008E3699">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r>
      <w:r w:rsidRPr="00A40936">
        <w:rPr>
          <w:rFonts w:ascii="Times New Roman" w:eastAsia="Times New Roman" w:hAnsi="Times New Roman" w:cs="Times New Roman"/>
          <w:i/>
          <w:color w:val="000000"/>
          <w:sz w:val="28"/>
          <w:szCs w:val="28"/>
          <w:lang w:eastAsia="ru-RU"/>
        </w:rPr>
        <w:t xml:space="preserve">Практическая </w:t>
      </w:r>
      <w:r>
        <w:rPr>
          <w:rFonts w:ascii="Times New Roman" w:eastAsia="Times New Roman" w:hAnsi="Times New Roman" w:cs="Times New Roman"/>
          <w:i/>
          <w:color w:val="000000"/>
          <w:sz w:val="28"/>
          <w:szCs w:val="28"/>
          <w:lang w:eastAsia="ru-RU"/>
        </w:rPr>
        <w:t>часть</w:t>
      </w:r>
      <w:r w:rsidRPr="00A40936">
        <w:rPr>
          <w:rFonts w:ascii="Times New Roman" w:eastAsia="Times New Roman" w:hAnsi="Times New Roman" w:cs="Times New Roman"/>
          <w:i/>
          <w:color w:val="000000"/>
          <w:sz w:val="28"/>
          <w:szCs w:val="28"/>
          <w:lang w:eastAsia="ru-RU"/>
        </w:rPr>
        <w:t>.</w:t>
      </w:r>
      <w:r w:rsidRPr="007440DC">
        <w:rPr>
          <w:rFonts w:ascii="Times New Roman" w:eastAsia="Times New Roman" w:hAnsi="Times New Roman" w:cs="Times New Roman"/>
          <w:color w:val="000000"/>
          <w:sz w:val="28"/>
          <w:szCs w:val="28"/>
          <w:lang w:eastAsia="ru-RU"/>
        </w:rPr>
        <w:t xml:space="preserve"> </w:t>
      </w:r>
      <w:r w:rsidR="009E64F9">
        <w:rPr>
          <w:rFonts w:ascii="Times New Roman" w:eastAsia="Times New Roman" w:hAnsi="Times New Roman" w:cs="Times New Roman"/>
          <w:color w:val="000000"/>
          <w:sz w:val="28"/>
          <w:szCs w:val="28"/>
          <w:lang w:eastAsia="ru-RU"/>
        </w:rPr>
        <w:t>Составление сменной экспозиции.</w:t>
      </w:r>
    </w:p>
    <w:p w:rsidR="009E64F9" w:rsidRPr="009E64F9" w:rsidRDefault="009E64F9" w:rsidP="00FB0474">
      <w:pPr>
        <w:pStyle w:val="a3"/>
        <w:numPr>
          <w:ilvl w:val="0"/>
          <w:numId w:val="107"/>
        </w:numPr>
        <w:tabs>
          <w:tab w:val="left" w:pos="851"/>
        </w:tabs>
        <w:spacing w:after="0" w:line="360" w:lineRule="auto"/>
        <w:ind w:left="567" w:firstLine="0"/>
        <w:jc w:val="both"/>
        <w:rPr>
          <w:rFonts w:ascii="Times New Roman" w:eastAsia="Times New Roman" w:hAnsi="Times New Roman" w:cs="Times New Roman"/>
          <w:i/>
          <w:color w:val="000000"/>
          <w:sz w:val="28"/>
          <w:szCs w:val="28"/>
          <w:lang w:eastAsia="ru-RU"/>
        </w:rPr>
      </w:pPr>
      <w:r w:rsidRPr="009E64F9">
        <w:rPr>
          <w:rFonts w:ascii="Times New Roman" w:eastAsia="Times New Roman" w:hAnsi="Times New Roman" w:cs="Times New Roman"/>
          <w:b/>
          <w:color w:val="000000"/>
          <w:sz w:val="28"/>
          <w:szCs w:val="28"/>
          <w:lang w:eastAsia="ru-RU"/>
        </w:rPr>
        <w:t>Исследовательская работа: «Отчизны верные сыны»; «Школа и Великая Отечественная война»</w:t>
      </w:r>
    </w:p>
    <w:p w:rsidR="008E3699" w:rsidRDefault="009E64F9" w:rsidP="009E64F9">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r>
      <w:r w:rsidR="008E3699">
        <w:rPr>
          <w:rFonts w:ascii="Times New Roman" w:eastAsia="Times New Roman" w:hAnsi="Times New Roman" w:cs="Times New Roman"/>
          <w:i/>
          <w:color w:val="000000"/>
          <w:sz w:val="28"/>
          <w:szCs w:val="28"/>
          <w:lang w:eastAsia="ru-RU"/>
        </w:rPr>
        <w:t>Теоретическая часть.</w:t>
      </w:r>
      <w:r w:rsidR="008E369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Что такое исследовательская работа. Основные понятия.</w:t>
      </w:r>
    </w:p>
    <w:p w:rsidR="008E3699" w:rsidRDefault="008E3699" w:rsidP="008E3699">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r>
      <w:r w:rsidRPr="00A40936">
        <w:rPr>
          <w:rFonts w:ascii="Times New Roman" w:eastAsia="Times New Roman" w:hAnsi="Times New Roman" w:cs="Times New Roman"/>
          <w:i/>
          <w:color w:val="000000"/>
          <w:sz w:val="28"/>
          <w:szCs w:val="28"/>
          <w:lang w:eastAsia="ru-RU"/>
        </w:rPr>
        <w:t xml:space="preserve">Практическая </w:t>
      </w:r>
      <w:r>
        <w:rPr>
          <w:rFonts w:ascii="Times New Roman" w:eastAsia="Times New Roman" w:hAnsi="Times New Roman" w:cs="Times New Roman"/>
          <w:i/>
          <w:color w:val="000000"/>
          <w:sz w:val="28"/>
          <w:szCs w:val="28"/>
          <w:lang w:eastAsia="ru-RU"/>
        </w:rPr>
        <w:t>часть</w:t>
      </w:r>
      <w:r w:rsidRPr="00A40936">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E64F9">
        <w:rPr>
          <w:rFonts w:ascii="Times New Roman" w:eastAsia="Times New Roman" w:hAnsi="Times New Roman" w:cs="Times New Roman"/>
          <w:color w:val="000000"/>
          <w:sz w:val="28"/>
          <w:szCs w:val="28"/>
          <w:lang w:eastAsia="ru-RU"/>
        </w:rPr>
        <w:t xml:space="preserve">Исследовательские работы на темы </w:t>
      </w:r>
      <w:r w:rsidR="009E64F9" w:rsidRPr="009E64F9">
        <w:rPr>
          <w:rFonts w:ascii="Times New Roman" w:eastAsia="Times New Roman" w:hAnsi="Times New Roman" w:cs="Times New Roman"/>
          <w:color w:val="000000"/>
          <w:sz w:val="28"/>
          <w:szCs w:val="28"/>
          <w:lang w:eastAsia="ru-RU"/>
        </w:rPr>
        <w:t>«Отчизны верные сыны»; «Школа и Великая Отечественная война»</w:t>
      </w:r>
      <w:r w:rsidR="009E64F9">
        <w:rPr>
          <w:rFonts w:ascii="Times New Roman" w:eastAsia="Times New Roman" w:hAnsi="Times New Roman" w:cs="Times New Roman"/>
          <w:color w:val="000000"/>
          <w:sz w:val="28"/>
          <w:szCs w:val="28"/>
          <w:lang w:eastAsia="ru-RU"/>
        </w:rPr>
        <w:t>.</w:t>
      </w:r>
    </w:p>
    <w:p w:rsidR="009E64F9" w:rsidRDefault="009E64F9" w:rsidP="00FB0474">
      <w:pPr>
        <w:pStyle w:val="a3"/>
        <w:numPr>
          <w:ilvl w:val="0"/>
          <w:numId w:val="107"/>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9E64F9">
        <w:rPr>
          <w:rFonts w:ascii="Times New Roman" w:eastAsia="Times New Roman" w:hAnsi="Times New Roman" w:cs="Times New Roman"/>
          <w:b/>
          <w:color w:val="000000"/>
          <w:sz w:val="28"/>
          <w:szCs w:val="28"/>
          <w:lang w:eastAsia="ru-RU"/>
        </w:rPr>
        <w:t>Экспедиция по родному краю. Традиции и обряды</w:t>
      </w:r>
    </w:p>
    <w:p w:rsidR="009E64F9" w:rsidRDefault="009E64F9" w:rsidP="009E64F9">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t>Теоретическая часть.</w:t>
      </w:r>
      <w:r>
        <w:rPr>
          <w:rFonts w:ascii="Times New Roman" w:eastAsia="Times New Roman" w:hAnsi="Times New Roman" w:cs="Times New Roman"/>
          <w:color w:val="000000"/>
          <w:sz w:val="28"/>
          <w:szCs w:val="28"/>
          <w:lang w:eastAsia="ru-RU"/>
        </w:rPr>
        <w:t xml:space="preserve"> Традиции и обряды родного края.</w:t>
      </w:r>
    </w:p>
    <w:p w:rsidR="009E64F9" w:rsidRPr="009E64F9" w:rsidRDefault="009E64F9" w:rsidP="009E64F9">
      <w:p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i/>
          <w:color w:val="000000"/>
          <w:sz w:val="28"/>
          <w:szCs w:val="28"/>
          <w:lang w:eastAsia="ru-RU"/>
        </w:rPr>
        <w:tab/>
      </w:r>
      <w:r w:rsidRPr="00A40936">
        <w:rPr>
          <w:rFonts w:ascii="Times New Roman" w:eastAsia="Times New Roman" w:hAnsi="Times New Roman" w:cs="Times New Roman"/>
          <w:i/>
          <w:color w:val="000000"/>
          <w:sz w:val="28"/>
          <w:szCs w:val="28"/>
          <w:lang w:eastAsia="ru-RU"/>
        </w:rPr>
        <w:t xml:space="preserve">Практическая </w:t>
      </w:r>
      <w:r>
        <w:rPr>
          <w:rFonts w:ascii="Times New Roman" w:eastAsia="Times New Roman" w:hAnsi="Times New Roman" w:cs="Times New Roman"/>
          <w:i/>
          <w:color w:val="000000"/>
          <w:sz w:val="28"/>
          <w:szCs w:val="28"/>
          <w:lang w:eastAsia="ru-RU"/>
        </w:rPr>
        <w:t>часть</w:t>
      </w:r>
      <w:r w:rsidRPr="00A40936">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Походы, экспедиции, прогулки по родному краю.</w:t>
      </w:r>
    </w:p>
    <w:p w:rsidR="009E64F9" w:rsidRDefault="009E64F9" w:rsidP="00FB0474">
      <w:pPr>
        <w:pStyle w:val="a3"/>
        <w:numPr>
          <w:ilvl w:val="0"/>
          <w:numId w:val="107"/>
        </w:num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Трудовой подвиг уральцев</w:t>
      </w:r>
    </w:p>
    <w:p w:rsidR="009E64F9" w:rsidRDefault="009E64F9" w:rsidP="009E64F9">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Pr>
          <w:rFonts w:ascii="Times New Roman" w:eastAsia="Times New Roman" w:hAnsi="Times New Roman" w:cs="Times New Roman"/>
          <w:i/>
          <w:color w:val="000000"/>
          <w:sz w:val="28"/>
          <w:szCs w:val="28"/>
          <w:lang w:eastAsia="ru-RU"/>
        </w:rPr>
        <w:t>Теоретическая часть.</w:t>
      </w:r>
      <w:r>
        <w:rPr>
          <w:rFonts w:ascii="Times New Roman" w:eastAsia="Times New Roman" w:hAnsi="Times New Roman" w:cs="Times New Roman"/>
          <w:color w:val="000000"/>
          <w:sz w:val="28"/>
          <w:szCs w:val="28"/>
          <w:lang w:eastAsia="ru-RU"/>
        </w:rPr>
        <w:t xml:space="preserve"> </w:t>
      </w:r>
      <w:r w:rsidRPr="009E64F9">
        <w:rPr>
          <w:rFonts w:ascii="Times New Roman" w:eastAsia="Times New Roman" w:hAnsi="Times New Roman" w:cs="Times New Roman"/>
          <w:color w:val="000000"/>
          <w:sz w:val="28"/>
          <w:szCs w:val="28"/>
          <w:lang w:eastAsia="ru-RU"/>
        </w:rPr>
        <w:t>Урал – опорный край державы. Вклад уральцев в российскую боевую славу. Труженики тыла. Дети войны. Село – фронту.</w:t>
      </w:r>
    </w:p>
    <w:p w:rsidR="009E64F9" w:rsidRPr="009E64F9" w:rsidRDefault="009E64F9" w:rsidP="009E64F9">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r>
      <w:r w:rsidRPr="00A40936">
        <w:rPr>
          <w:rFonts w:ascii="Times New Roman" w:eastAsia="Times New Roman" w:hAnsi="Times New Roman" w:cs="Times New Roman"/>
          <w:i/>
          <w:color w:val="000000"/>
          <w:sz w:val="28"/>
          <w:szCs w:val="28"/>
          <w:lang w:eastAsia="ru-RU"/>
        </w:rPr>
        <w:t xml:space="preserve">Практическая </w:t>
      </w:r>
      <w:r>
        <w:rPr>
          <w:rFonts w:ascii="Times New Roman" w:eastAsia="Times New Roman" w:hAnsi="Times New Roman" w:cs="Times New Roman"/>
          <w:i/>
          <w:color w:val="000000"/>
          <w:sz w:val="28"/>
          <w:szCs w:val="28"/>
          <w:lang w:eastAsia="ru-RU"/>
        </w:rPr>
        <w:t>часть.</w:t>
      </w:r>
      <w:r w:rsidRPr="009E64F9">
        <w:t xml:space="preserve"> </w:t>
      </w:r>
      <w:r w:rsidRPr="009E64F9">
        <w:rPr>
          <w:rFonts w:ascii="Times New Roman" w:eastAsia="Times New Roman" w:hAnsi="Times New Roman" w:cs="Times New Roman"/>
          <w:color w:val="000000"/>
          <w:sz w:val="28"/>
          <w:szCs w:val="28"/>
          <w:lang w:eastAsia="ru-RU"/>
        </w:rPr>
        <w:t>Акции «Ветеран», «Милосердие», «Доброта»; встречи с тружениками тыла</w:t>
      </w:r>
      <w:r>
        <w:rPr>
          <w:rFonts w:ascii="Times New Roman" w:eastAsia="Times New Roman" w:hAnsi="Times New Roman" w:cs="Times New Roman"/>
          <w:color w:val="000000"/>
          <w:sz w:val="28"/>
          <w:szCs w:val="28"/>
          <w:lang w:eastAsia="ru-RU"/>
        </w:rPr>
        <w:t xml:space="preserve"> </w:t>
      </w:r>
      <w:r w:rsidRPr="009E64F9">
        <w:rPr>
          <w:rFonts w:ascii="Times New Roman" w:eastAsia="Times New Roman" w:hAnsi="Times New Roman" w:cs="Times New Roman"/>
          <w:color w:val="000000"/>
          <w:sz w:val="28"/>
          <w:szCs w:val="28"/>
          <w:lang w:eastAsia="ru-RU"/>
        </w:rPr>
        <w:t>- гордостью края; встречи с детьми войны; связь с советом ветеранов; анкетирование.</w:t>
      </w:r>
    </w:p>
    <w:p w:rsidR="009E64F9" w:rsidRDefault="009E64F9" w:rsidP="00FB0474">
      <w:pPr>
        <w:pStyle w:val="a3"/>
        <w:numPr>
          <w:ilvl w:val="0"/>
          <w:numId w:val="107"/>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9E64F9">
        <w:rPr>
          <w:rFonts w:ascii="Times New Roman" w:eastAsia="Times New Roman" w:hAnsi="Times New Roman" w:cs="Times New Roman"/>
          <w:b/>
          <w:color w:val="000000"/>
          <w:sz w:val="28"/>
          <w:szCs w:val="28"/>
          <w:lang w:eastAsia="ru-RU"/>
        </w:rPr>
        <w:t>Помним. Гордимся. Наследуем.</w:t>
      </w:r>
    </w:p>
    <w:p w:rsidR="009E64F9" w:rsidRPr="009E64F9" w:rsidRDefault="009E64F9" w:rsidP="009E64F9">
      <w:p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i/>
          <w:color w:val="000000"/>
          <w:sz w:val="28"/>
          <w:szCs w:val="28"/>
          <w:lang w:eastAsia="ru-RU"/>
        </w:rPr>
        <w:tab/>
      </w:r>
      <w:r w:rsidRPr="00A40936">
        <w:rPr>
          <w:rFonts w:ascii="Times New Roman" w:eastAsia="Times New Roman" w:hAnsi="Times New Roman" w:cs="Times New Roman"/>
          <w:i/>
          <w:color w:val="000000"/>
          <w:sz w:val="28"/>
          <w:szCs w:val="28"/>
          <w:lang w:eastAsia="ru-RU"/>
        </w:rPr>
        <w:t xml:space="preserve">Практическая </w:t>
      </w:r>
      <w:r>
        <w:rPr>
          <w:rFonts w:ascii="Times New Roman" w:eastAsia="Times New Roman" w:hAnsi="Times New Roman" w:cs="Times New Roman"/>
          <w:i/>
          <w:color w:val="000000"/>
          <w:sz w:val="28"/>
          <w:szCs w:val="28"/>
          <w:lang w:eastAsia="ru-RU"/>
        </w:rPr>
        <w:t>часть.</w:t>
      </w:r>
      <w:r>
        <w:rPr>
          <w:rFonts w:ascii="Times New Roman" w:eastAsia="Times New Roman" w:hAnsi="Times New Roman" w:cs="Times New Roman"/>
          <w:color w:val="000000"/>
          <w:sz w:val="28"/>
          <w:szCs w:val="28"/>
          <w:lang w:eastAsia="ru-RU"/>
        </w:rPr>
        <w:t xml:space="preserve"> Р</w:t>
      </w:r>
      <w:r w:rsidRPr="009E64F9">
        <w:rPr>
          <w:rFonts w:ascii="Times New Roman" w:eastAsia="Times New Roman" w:hAnsi="Times New Roman" w:cs="Times New Roman"/>
          <w:color w:val="000000"/>
          <w:sz w:val="28"/>
          <w:szCs w:val="28"/>
          <w:lang w:eastAsia="ru-RU"/>
        </w:rPr>
        <w:t>абота детского поискового отряда «Память»: поиск малоизвестных фактов из истории войны; связь с поисковыми отрядами страны. Экскурсии в музеи города Ирбита и области. Оформление выставок. «Звёздный маршрут» по местам героев Советского Союза Ирбитского района.</w:t>
      </w:r>
    </w:p>
    <w:p w:rsidR="008E3699" w:rsidRDefault="008E3699" w:rsidP="00FB0474">
      <w:pPr>
        <w:pStyle w:val="a3"/>
        <w:numPr>
          <w:ilvl w:val="0"/>
          <w:numId w:val="107"/>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A40936">
        <w:rPr>
          <w:rFonts w:ascii="Times New Roman" w:eastAsia="Times New Roman" w:hAnsi="Times New Roman" w:cs="Times New Roman"/>
          <w:b/>
          <w:color w:val="000000"/>
          <w:sz w:val="28"/>
          <w:szCs w:val="28"/>
          <w:lang w:eastAsia="ru-RU"/>
        </w:rPr>
        <w:t>Календарь традиций школьного музея</w:t>
      </w:r>
    </w:p>
    <w:p w:rsidR="008E3699" w:rsidRPr="00547813" w:rsidRDefault="008E3699" w:rsidP="008E3699">
      <w:pPr>
        <w:spacing w:line="360" w:lineRule="auto"/>
        <w:ind w:firstLine="708"/>
        <w:jc w:val="both"/>
        <w:rPr>
          <w:rFonts w:ascii="Times New Roman" w:hAnsi="Times New Roman"/>
          <w:sz w:val="28"/>
          <w:szCs w:val="28"/>
        </w:rPr>
      </w:pPr>
      <w:r w:rsidRPr="00A40936">
        <w:rPr>
          <w:rFonts w:ascii="Times New Roman" w:hAnsi="Times New Roman"/>
          <w:sz w:val="28"/>
          <w:szCs w:val="28"/>
        </w:rPr>
        <w:t>Сентябрь.</w:t>
      </w:r>
      <w:r w:rsidRPr="00547813">
        <w:rPr>
          <w:rFonts w:ascii="Times New Roman" w:hAnsi="Times New Roman"/>
          <w:b/>
          <w:sz w:val="28"/>
          <w:szCs w:val="28"/>
        </w:rPr>
        <w:t xml:space="preserve"> </w:t>
      </w:r>
      <w:r w:rsidRPr="00547813">
        <w:rPr>
          <w:rFonts w:ascii="Times New Roman" w:hAnsi="Times New Roman"/>
          <w:sz w:val="28"/>
          <w:szCs w:val="28"/>
        </w:rPr>
        <w:t>Международный день распрост</w:t>
      </w:r>
      <w:r>
        <w:rPr>
          <w:rFonts w:ascii="Times New Roman" w:hAnsi="Times New Roman"/>
          <w:sz w:val="28"/>
          <w:szCs w:val="28"/>
        </w:rPr>
        <w:t>ранении грамотности.</w:t>
      </w:r>
    </w:p>
    <w:p w:rsidR="008E3699" w:rsidRPr="00547813" w:rsidRDefault="008E3699" w:rsidP="008E3699">
      <w:pPr>
        <w:spacing w:line="360" w:lineRule="auto"/>
        <w:ind w:firstLine="708"/>
        <w:jc w:val="both"/>
        <w:rPr>
          <w:rFonts w:ascii="Times New Roman" w:hAnsi="Times New Roman"/>
          <w:sz w:val="28"/>
          <w:szCs w:val="28"/>
        </w:rPr>
      </w:pPr>
      <w:r w:rsidRPr="00A40936">
        <w:rPr>
          <w:rFonts w:ascii="Times New Roman" w:hAnsi="Times New Roman"/>
          <w:sz w:val="28"/>
          <w:szCs w:val="28"/>
        </w:rPr>
        <w:t>Октябрь</w:t>
      </w:r>
      <w:r w:rsidRPr="00547813">
        <w:rPr>
          <w:rFonts w:ascii="Times New Roman" w:hAnsi="Times New Roman"/>
          <w:b/>
          <w:sz w:val="28"/>
          <w:szCs w:val="28"/>
        </w:rPr>
        <w:t xml:space="preserve">. </w:t>
      </w:r>
      <w:r w:rsidRPr="00547813">
        <w:rPr>
          <w:rFonts w:ascii="Times New Roman" w:hAnsi="Times New Roman"/>
          <w:sz w:val="28"/>
          <w:szCs w:val="28"/>
        </w:rPr>
        <w:t>День</w:t>
      </w:r>
      <w:r w:rsidRPr="00547813">
        <w:rPr>
          <w:rFonts w:ascii="Times New Roman" w:hAnsi="Times New Roman"/>
          <w:b/>
          <w:sz w:val="28"/>
          <w:szCs w:val="28"/>
        </w:rPr>
        <w:t xml:space="preserve"> </w:t>
      </w:r>
      <w:r w:rsidRPr="00547813">
        <w:rPr>
          <w:rFonts w:ascii="Times New Roman" w:hAnsi="Times New Roman"/>
          <w:sz w:val="28"/>
          <w:szCs w:val="28"/>
        </w:rPr>
        <w:t>учителя</w:t>
      </w:r>
      <w:r>
        <w:rPr>
          <w:rFonts w:ascii="Times New Roman" w:hAnsi="Times New Roman"/>
          <w:sz w:val="28"/>
          <w:szCs w:val="28"/>
        </w:rPr>
        <w:t>.</w:t>
      </w:r>
    </w:p>
    <w:p w:rsidR="008E3699" w:rsidRPr="00547813" w:rsidRDefault="008E3699" w:rsidP="008E3699">
      <w:pPr>
        <w:spacing w:line="360" w:lineRule="auto"/>
        <w:ind w:firstLine="708"/>
        <w:jc w:val="both"/>
        <w:rPr>
          <w:rFonts w:ascii="Times New Roman" w:hAnsi="Times New Roman"/>
          <w:sz w:val="28"/>
          <w:szCs w:val="28"/>
        </w:rPr>
      </w:pPr>
      <w:r w:rsidRPr="00A40936">
        <w:rPr>
          <w:rFonts w:ascii="Times New Roman" w:hAnsi="Times New Roman"/>
          <w:sz w:val="28"/>
          <w:szCs w:val="28"/>
        </w:rPr>
        <w:t>Ноябрь</w:t>
      </w:r>
      <w:r w:rsidRPr="00547813">
        <w:rPr>
          <w:rFonts w:ascii="Times New Roman" w:hAnsi="Times New Roman"/>
          <w:b/>
          <w:sz w:val="28"/>
          <w:szCs w:val="28"/>
        </w:rPr>
        <w:t xml:space="preserve">. </w:t>
      </w:r>
      <w:r>
        <w:rPr>
          <w:rFonts w:ascii="Times New Roman" w:hAnsi="Times New Roman"/>
          <w:sz w:val="28"/>
          <w:szCs w:val="28"/>
        </w:rPr>
        <w:t>День народного единства</w:t>
      </w:r>
      <w:r w:rsidRPr="00547813">
        <w:rPr>
          <w:rFonts w:ascii="Times New Roman" w:hAnsi="Times New Roman"/>
          <w:sz w:val="28"/>
          <w:szCs w:val="28"/>
        </w:rPr>
        <w:t>. День проведения военного парада на Красной площади в г.</w:t>
      </w:r>
      <w:r>
        <w:rPr>
          <w:rFonts w:ascii="Times New Roman" w:hAnsi="Times New Roman"/>
          <w:sz w:val="28"/>
          <w:szCs w:val="28"/>
        </w:rPr>
        <w:t xml:space="preserve"> </w:t>
      </w:r>
      <w:r w:rsidRPr="00547813">
        <w:rPr>
          <w:rFonts w:ascii="Times New Roman" w:hAnsi="Times New Roman"/>
          <w:sz w:val="28"/>
          <w:szCs w:val="28"/>
        </w:rPr>
        <w:t>Москве в ознаменование 24 годовщины В</w:t>
      </w:r>
      <w:r>
        <w:rPr>
          <w:rFonts w:ascii="Times New Roman" w:hAnsi="Times New Roman"/>
          <w:sz w:val="28"/>
          <w:szCs w:val="28"/>
        </w:rPr>
        <w:t>еликой Октябрьской революции</w:t>
      </w:r>
      <w:r w:rsidRPr="00547813">
        <w:rPr>
          <w:rFonts w:ascii="Times New Roman" w:hAnsi="Times New Roman"/>
          <w:sz w:val="28"/>
          <w:szCs w:val="28"/>
        </w:rPr>
        <w:t>. Между</w:t>
      </w:r>
      <w:r>
        <w:rPr>
          <w:rFonts w:ascii="Times New Roman" w:hAnsi="Times New Roman"/>
          <w:sz w:val="28"/>
          <w:szCs w:val="28"/>
        </w:rPr>
        <w:t>народный день толерантности</w:t>
      </w:r>
      <w:r w:rsidRPr="00547813">
        <w:rPr>
          <w:rFonts w:ascii="Times New Roman" w:hAnsi="Times New Roman"/>
          <w:sz w:val="28"/>
          <w:szCs w:val="28"/>
        </w:rPr>
        <w:t>. День  памяти воинов,</w:t>
      </w:r>
      <w:r>
        <w:rPr>
          <w:rFonts w:ascii="Times New Roman" w:hAnsi="Times New Roman"/>
          <w:sz w:val="28"/>
          <w:szCs w:val="28"/>
        </w:rPr>
        <w:t xml:space="preserve"> погибших в чеченской войне. День матери</w:t>
      </w:r>
      <w:r w:rsidRPr="00547813">
        <w:rPr>
          <w:rFonts w:ascii="Times New Roman" w:hAnsi="Times New Roman"/>
          <w:sz w:val="28"/>
          <w:szCs w:val="28"/>
        </w:rPr>
        <w:t xml:space="preserve">. </w:t>
      </w:r>
    </w:p>
    <w:p w:rsidR="008E3699" w:rsidRPr="00547813" w:rsidRDefault="008E3699" w:rsidP="008E3699">
      <w:pPr>
        <w:spacing w:line="360" w:lineRule="auto"/>
        <w:ind w:firstLine="708"/>
        <w:jc w:val="both"/>
        <w:rPr>
          <w:rFonts w:ascii="Times New Roman" w:hAnsi="Times New Roman"/>
          <w:sz w:val="28"/>
          <w:szCs w:val="28"/>
        </w:rPr>
      </w:pPr>
      <w:r w:rsidRPr="00A40936">
        <w:rPr>
          <w:rFonts w:ascii="Times New Roman" w:hAnsi="Times New Roman"/>
          <w:sz w:val="28"/>
          <w:szCs w:val="28"/>
        </w:rPr>
        <w:t>Декабрь</w:t>
      </w:r>
      <w:r w:rsidRPr="00547813">
        <w:rPr>
          <w:rFonts w:ascii="Times New Roman" w:hAnsi="Times New Roman"/>
          <w:b/>
          <w:sz w:val="28"/>
          <w:szCs w:val="28"/>
        </w:rPr>
        <w:t xml:space="preserve">. </w:t>
      </w:r>
      <w:r w:rsidRPr="00547813">
        <w:rPr>
          <w:rFonts w:ascii="Times New Roman" w:hAnsi="Times New Roman"/>
          <w:sz w:val="28"/>
          <w:szCs w:val="28"/>
        </w:rPr>
        <w:t>День неизвестного солдата</w:t>
      </w:r>
      <w:r>
        <w:rPr>
          <w:rFonts w:ascii="Times New Roman" w:hAnsi="Times New Roman"/>
          <w:sz w:val="28"/>
          <w:szCs w:val="28"/>
        </w:rPr>
        <w:t xml:space="preserve">. </w:t>
      </w:r>
      <w:r w:rsidRPr="00547813">
        <w:rPr>
          <w:rFonts w:ascii="Times New Roman" w:hAnsi="Times New Roman"/>
          <w:sz w:val="28"/>
          <w:szCs w:val="28"/>
        </w:rPr>
        <w:t>День начала контрнаступления советских войск в 1941 г. под Москвой</w:t>
      </w:r>
      <w:r>
        <w:rPr>
          <w:rFonts w:ascii="Times New Roman" w:hAnsi="Times New Roman"/>
          <w:sz w:val="28"/>
          <w:szCs w:val="28"/>
        </w:rPr>
        <w:t xml:space="preserve">. </w:t>
      </w:r>
      <w:r w:rsidRPr="00547813">
        <w:rPr>
          <w:rFonts w:ascii="Times New Roman" w:hAnsi="Times New Roman"/>
          <w:sz w:val="28"/>
          <w:szCs w:val="28"/>
        </w:rPr>
        <w:t>День Героев отечества</w:t>
      </w:r>
      <w:r>
        <w:rPr>
          <w:rFonts w:ascii="Times New Roman" w:hAnsi="Times New Roman"/>
          <w:sz w:val="28"/>
          <w:szCs w:val="28"/>
        </w:rPr>
        <w:t xml:space="preserve">. </w:t>
      </w:r>
      <w:r w:rsidRPr="00547813">
        <w:rPr>
          <w:rFonts w:ascii="Times New Roman" w:hAnsi="Times New Roman"/>
          <w:sz w:val="28"/>
          <w:szCs w:val="28"/>
        </w:rPr>
        <w:t xml:space="preserve">День  памяти Елохина А.А. </w:t>
      </w:r>
    </w:p>
    <w:p w:rsidR="008E3699" w:rsidRPr="00547813" w:rsidRDefault="008E3699" w:rsidP="008E3699">
      <w:pPr>
        <w:spacing w:line="360" w:lineRule="auto"/>
        <w:jc w:val="both"/>
        <w:rPr>
          <w:rFonts w:ascii="Times New Roman" w:hAnsi="Times New Roman"/>
          <w:b/>
          <w:sz w:val="28"/>
          <w:szCs w:val="28"/>
        </w:rPr>
      </w:pPr>
      <w:r w:rsidRPr="00547813">
        <w:rPr>
          <w:rFonts w:ascii="Times New Roman" w:hAnsi="Times New Roman"/>
          <w:b/>
          <w:sz w:val="28"/>
          <w:szCs w:val="28"/>
        </w:rPr>
        <w:t xml:space="preserve"> </w:t>
      </w:r>
      <w:r>
        <w:rPr>
          <w:rFonts w:ascii="Times New Roman" w:hAnsi="Times New Roman"/>
          <w:b/>
          <w:sz w:val="28"/>
          <w:szCs w:val="28"/>
        </w:rPr>
        <w:tab/>
      </w:r>
      <w:r w:rsidRPr="00A40936">
        <w:rPr>
          <w:rFonts w:ascii="Times New Roman" w:hAnsi="Times New Roman"/>
          <w:sz w:val="28"/>
          <w:szCs w:val="28"/>
        </w:rPr>
        <w:t>Январь.</w:t>
      </w:r>
      <w:r w:rsidRPr="00547813">
        <w:rPr>
          <w:rFonts w:ascii="Times New Roman" w:hAnsi="Times New Roman"/>
          <w:sz w:val="28"/>
          <w:szCs w:val="28"/>
        </w:rPr>
        <w:t xml:space="preserve">  День  рождения музея</w:t>
      </w:r>
      <w:r>
        <w:rPr>
          <w:rFonts w:ascii="Times New Roman" w:hAnsi="Times New Roman"/>
          <w:sz w:val="28"/>
          <w:szCs w:val="28"/>
        </w:rPr>
        <w:t>.</w:t>
      </w:r>
    </w:p>
    <w:p w:rsidR="008E3699" w:rsidRPr="00547813" w:rsidRDefault="008E3699" w:rsidP="008E3699">
      <w:pPr>
        <w:spacing w:line="360" w:lineRule="auto"/>
        <w:ind w:firstLine="708"/>
        <w:jc w:val="both"/>
        <w:rPr>
          <w:rFonts w:ascii="Times New Roman" w:hAnsi="Times New Roman"/>
          <w:sz w:val="28"/>
          <w:szCs w:val="28"/>
        </w:rPr>
      </w:pPr>
      <w:r w:rsidRPr="00A40936">
        <w:rPr>
          <w:rFonts w:ascii="Times New Roman" w:hAnsi="Times New Roman"/>
          <w:sz w:val="28"/>
          <w:szCs w:val="28"/>
        </w:rPr>
        <w:t>Февраль.</w:t>
      </w:r>
      <w:r w:rsidRPr="00547813">
        <w:rPr>
          <w:rFonts w:ascii="Times New Roman" w:hAnsi="Times New Roman"/>
          <w:sz w:val="28"/>
          <w:szCs w:val="28"/>
        </w:rPr>
        <w:t xml:space="preserve"> День российской науки</w:t>
      </w:r>
      <w:r>
        <w:rPr>
          <w:rFonts w:ascii="Times New Roman" w:hAnsi="Times New Roman"/>
          <w:sz w:val="28"/>
          <w:szCs w:val="28"/>
        </w:rPr>
        <w:t xml:space="preserve">. </w:t>
      </w:r>
      <w:r w:rsidRPr="00547813">
        <w:rPr>
          <w:rFonts w:ascii="Times New Roman" w:hAnsi="Times New Roman"/>
          <w:sz w:val="28"/>
          <w:szCs w:val="28"/>
        </w:rPr>
        <w:t>День памяти о россиянах, исполнявших служебный долг за пределами Отечест</w:t>
      </w:r>
      <w:r>
        <w:rPr>
          <w:rFonts w:ascii="Times New Roman" w:hAnsi="Times New Roman"/>
          <w:sz w:val="28"/>
          <w:szCs w:val="28"/>
        </w:rPr>
        <w:t>ва,  день воинов – афганцев</w:t>
      </w:r>
      <w:r w:rsidRPr="00547813">
        <w:rPr>
          <w:rFonts w:ascii="Times New Roman" w:hAnsi="Times New Roman"/>
          <w:sz w:val="28"/>
          <w:szCs w:val="28"/>
        </w:rPr>
        <w:t>. День  памяти Карпо</w:t>
      </w:r>
      <w:r>
        <w:rPr>
          <w:rFonts w:ascii="Times New Roman" w:hAnsi="Times New Roman"/>
          <w:sz w:val="28"/>
          <w:szCs w:val="28"/>
        </w:rPr>
        <w:t>ва Г.Р</w:t>
      </w:r>
      <w:r w:rsidRPr="00547813">
        <w:rPr>
          <w:rFonts w:ascii="Times New Roman" w:hAnsi="Times New Roman"/>
          <w:sz w:val="28"/>
          <w:szCs w:val="28"/>
        </w:rPr>
        <w:t>. Международный день родного языка</w:t>
      </w:r>
      <w:r>
        <w:rPr>
          <w:rFonts w:ascii="Times New Roman" w:hAnsi="Times New Roman"/>
          <w:sz w:val="28"/>
          <w:szCs w:val="28"/>
        </w:rPr>
        <w:t xml:space="preserve">. </w:t>
      </w:r>
      <w:r w:rsidRPr="00547813">
        <w:rPr>
          <w:rFonts w:ascii="Times New Roman" w:hAnsi="Times New Roman"/>
          <w:sz w:val="28"/>
          <w:szCs w:val="28"/>
        </w:rPr>
        <w:t>День защитника Отечества</w:t>
      </w:r>
      <w:r>
        <w:rPr>
          <w:rFonts w:ascii="Times New Roman" w:hAnsi="Times New Roman"/>
          <w:sz w:val="28"/>
          <w:szCs w:val="28"/>
        </w:rPr>
        <w:t>.</w:t>
      </w:r>
    </w:p>
    <w:p w:rsidR="008E3699" w:rsidRPr="00547813" w:rsidRDefault="008E3699" w:rsidP="008E3699">
      <w:pPr>
        <w:spacing w:line="360" w:lineRule="auto"/>
        <w:ind w:firstLine="708"/>
        <w:jc w:val="both"/>
        <w:rPr>
          <w:rFonts w:ascii="Times New Roman" w:hAnsi="Times New Roman"/>
          <w:sz w:val="28"/>
          <w:szCs w:val="28"/>
        </w:rPr>
      </w:pPr>
      <w:r w:rsidRPr="00A40936">
        <w:rPr>
          <w:rFonts w:ascii="Times New Roman" w:hAnsi="Times New Roman"/>
          <w:sz w:val="28"/>
          <w:szCs w:val="28"/>
        </w:rPr>
        <w:t>Март</w:t>
      </w:r>
      <w:r w:rsidRPr="00547813">
        <w:rPr>
          <w:rFonts w:ascii="Times New Roman" w:hAnsi="Times New Roman"/>
          <w:b/>
          <w:sz w:val="28"/>
          <w:szCs w:val="28"/>
        </w:rPr>
        <w:t xml:space="preserve">. </w:t>
      </w:r>
      <w:r w:rsidRPr="00547813">
        <w:rPr>
          <w:rFonts w:ascii="Times New Roman" w:hAnsi="Times New Roman"/>
          <w:sz w:val="28"/>
          <w:szCs w:val="28"/>
        </w:rPr>
        <w:t>День во</w:t>
      </w:r>
      <w:r>
        <w:rPr>
          <w:rFonts w:ascii="Times New Roman" w:hAnsi="Times New Roman"/>
          <w:sz w:val="28"/>
          <w:szCs w:val="28"/>
        </w:rPr>
        <w:t>ссоединения Крыма с Россией</w:t>
      </w:r>
      <w:r w:rsidRPr="00547813">
        <w:rPr>
          <w:rFonts w:ascii="Times New Roman" w:hAnsi="Times New Roman"/>
          <w:sz w:val="28"/>
          <w:szCs w:val="28"/>
        </w:rPr>
        <w:t xml:space="preserve">. </w:t>
      </w:r>
    </w:p>
    <w:p w:rsidR="008E3699" w:rsidRPr="00547813" w:rsidRDefault="008E3699" w:rsidP="008E3699">
      <w:pPr>
        <w:spacing w:line="360" w:lineRule="auto"/>
        <w:ind w:firstLine="708"/>
        <w:jc w:val="both"/>
        <w:rPr>
          <w:rFonts w:ascii="Times New Roman" w:hAnsi="Times New Roman"/>
          <w:sz w:val="28"/>
          <w:szCs w:val="28"/>
        </w:rPr>
      </w:pPr>
      <w:r w:rsidRPr="00A40936">
        <w:rPr>
          <w:rFonts w:ascii="Times New Roman" w:hAnsi="Times New Roman"/>
          <w:sz w:val="28"/>
          <w:szCs w:val="28"/>
        </w:rPr>
        <w:t>Апрель.</w:t>
      </w:r>
      <w:r w:rsidRPr="00547813">
        <w:rPr>
          <w:rFonts w:ascii="Times New Roman" w:hAnsi="Times New Roman"/>
          <w:b/>
          <w:sz w:val="28"/>
          <w:szCs w:val="28"/>
        </w:rPr>
        <w:t xml:space="preserve"> </w:t>
      </w:r>
      <w:r w:rsidRPr="00547813">
        <w:rPr>
          <w:rFonts w:ascii="Times New Roman" w:hAnsi="Times New Roman"/>
          <w:sz w:val="28"/>
          <w:szCs w:val="28"/>
        </w:rPr>
        <w:t>День космонавтики</w:t>
      </w:r>
      <w:r>
        <w:rPr>
          <w:rFonts w:ascii="Times New Roman" w:hAnsi="Times New Roman"/>
          <w:sz w:val="28"/>
          <w:szCs w:val="28"/>
        </w:rPr>
        <w:t>.</w:t>
      </w:r>
    </w:p>
    <w:p w:rsidR="008E3699" w:rsidRPr="00547813" w:rsidRDefault="008E3699" w:rsidP="008E3699">
      <w:pPr>
        <w:spacing w:line="360" w:lineRule="auto"/>
        <w:ind w:firstLine="708"/>
        <w:jc w:val="both"/>
        <w:rPr>
          <w:rFonts w:ascii="Times New Roman" w:hAnsi="Times New Roman"/>
          <w:sz w:val="28"/>
          <w:szCs w:val="28"/>
        </w:rPr>
      </w:pPr>
      <w:r w:rsidRPr="00A40936">
        <w:rPr>
          <w:rFonts w:ascii="Times New Roman" w:hAnsi="Times New Roman"/>
          <w:sz w:val="28"/>
          <w:szCs w:val="28"/>
        </w:rPr>
        <w:lastRenderedPageBreak/>
        <w:t>Май.</w:t>
      </w:r>
      <w:r w:rsidRPr="00547813">
        <w:rPr>
          <w:rFonts w:ascii="Times New Roman" w:hAnsi="Times New Roman"/>
          <w:b/>
          <w:sz w:val="28"/>
          <w:szCs w:val="28"/>
        </w:rPr>
        <w:t xml:space="preserve"> </w:t>
      </w:r>
      <w:r w:rsidRPr="00547813">
        <w:rPr>
          <w:rFonts w:ascii="Times New Roman" w:hAnsi="Times New Roman"/>
          <w:sz w:val="28"/>
          <w:szCs w:val="28"/>
        </w:rPr>
        <w:t>День Победы</w:t>
      </w:r>
      <w:r>
        <w:rPr>
          <w:rFonts w:ascii="Times New Roman" w:hAnsi="Times New Roman"/>
          <w:sz w:val="28"/>
          <w:szCs w:val="28"/>
        </w:rPr>
        <w:t xml:space="preserve">. </w:t>
      </w:r>
      <w:r w:rsidRPr="00547813">
        <w:rPr>
          <w:rFonts w:ascii="Times New Roman" w:hAnsi="Times New Roman"/>
          <w:sz w:val="28"/>
          <w:szCs w:val="28"/>
        </w:rPr>
        <w:t>День славянской письменности и культуры</w:t>
      </w:r>
      <w:r>
        <w:rPr>
          <w:rFonts w:ascii="Times New Roman" w:hAnsi="Times New Roman"/>
          <w:sz w:val="28"/>
          <w:szCs w:val="28"/>
        </w:rPr>
        <w:t>.</w:t>
      </w:r>
    </w:p>
    <w:p w:rsidR="00C44AAC" w:rsidRDefault="008E3699" w:rsidP="008E3699">
      <w:pPr>
        <w:spacing w:line="360" w:lineRule="auto"/>
        <w:ind w:firstLine="567"/>
        <w:jc w:val="both"/>
        <w:rPr>
          <w:rFonts w:ascii="Times New Roman" w:hAnsi="Times New Roman" w:cs="Times New Roman"/>
          <w:sz w:val="28"/>
          <w:szCs w:val="28"/>
        </w:rPr>
      </w:pPr>
      <w:r w:rsidRPr="00A40936">
        <w:rPr>
          <w:rFonts w:ascii="Times New Roman" w:hAnsi="Times New Roman"/>
          <w:sz w:val="28"/>
          <w:szCs w:val="28"/>
        </w:rPr>
        <w:t>Июнь.</w:t>
      </w:r>
      <w:r w:rsidRPr="00547813">
        <w:rPr>
          <w:rFonts w:ascii="Times New Roman" w:hAnsi="Times New Roman"/>
          <w:b/>
          <w:sz w:val="28"/>
          <w:szCs w:val="28"/>
        </w:rPr>
        <w:t xml:space="preserve"> </w:t>
      </w:r>
      <w:r w:rsidRPr="00547813">
        <w:rPr>
          <w:rFonts w:ascii="Times New Roman" w:hAnsi="Times New Roman"/>
          <w:sz w:val="28"/>
          <w:szCs w:val="28"/>
        </w:rPr>
        <w:t>Международный день защиты детей</w:t>
      </w:r>
      <w:r>
        <w:rPr>
          <w:rFonts w:ascii="Times New Roman" w:hAnsi="Times New Roman"/>
          <w:sz w:val="28"/>
          <w:szCs w:val="28"/>
        </w:rPr>
        <w:t xml:space="preserve">. </w:t>
      </w:r>
      <w:r w:rsidRPr="00547813">
        <w:rPr>
          <w:rFonts w:ascii="Times New Roman" w:hAnsi="Times New Roman"/>
          <w:sz w:val="28"/>
          <w:szCs w:val="28"/>
        </w:rPr>
        <w:t>День Русского языка – Пушкинский день России</w:t>
      </w:r>
      <w:r>
        <w:rPr>
          <w:rFonts w:ascii="Times New Roman" w:hAnsi="Times New Roman"/>
          <w:sz w:val="28"/>
          <w:szCs w:val="28"/>
        </w:rPr>
        <w:t xml:space="preserve">. </w:t>
      </w:r>
      <w:r w:rsidRPr="00547813">
        <w:rPr>
          <w:rFonts w:ascii="Times New Roman" w:hAnsi="Times New Roman"/>
          <w:sz w:val="28"/>
          <w:szCs w:val="28"/>
        </w:rPr>
        <w:t>День России</w:t>
      </w:r>
      <w:r>
        <w:rPr>
          <w:rFonts w:ascii="Times New Roman" w:hAnsi="Times New Roman"/>
          <w:sz w:val="28"/>
          <w:szCs w:val="28"/>
        </w:rPr>
        <w:t xml:space="preserve">. </w:t>
      </w:r>
      <w:r w:rsidRPr="00547813">
        <w:rPr>
          <w:rFonts w:ascii="Times New Roman" w:hAnsi="Times New Roman"/>
          <w:sz w:val="28"/>
          <w:szCs w:val="28"/>
        </w:rPr>
        <w:t>День памяти и скорби – день начала Великой Отечественной войны</w:t>
      </w:r>
      <w:r>
        <w:rPr>
          <w:rFonts w:ascii="Times New Roman" w:hAnsi="Times New Roman"/>
          <w:sz w:val="28"/>
          <w:szCs w:val="28"/>
        </w:rPr>
        <w:t>.</w:t>
      </w:r>
    </w:p>
    <w:p w:rsidR="00224A3D" w:rsidRDefault="00224A3D" w:rsidP="0059516B">
      <w:pPr>
        <w:spacing w:line="360" w:lineRule="auto"/>
        <w:jc w:val="both"/>
        <w:rPr>
          <w:rFonts w:ascii="Times New Roman" w:eastAsia="Times New Roman" w:hAnsi="Times New Roman" w:cs="Times New Roman"/>
          <w:color w:val="000000"/>
          <w:sz w:val="28"/>
          <w:szCs w:val="28"/>
          <w:lang w:eastAsia="ru-RU"/>
        </w:rPr>
      </w:pPr>
    </w:p>
    <w:p w:rsidR="00224A3D" w:rsidRDefault="00224A3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224A3D" w:rsidRPr="007472A8" w:rsidTr="00BF06CC">
        <w:tc>
          <w:tcPr>
            <w:tcW w:w="4075" w:type="dxa"/>
            <w:hideMark/>
          </w:tcPr>
          <w:p w:rsidR="00224A3D" w:rsidRPr="007472A8" w:rsidRDefault="00224A3D" w:rsidP="00BF06CC">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224A3D" w:rsidRPr="007472A8" w:rsidRDefault="00224A3D" w:rsidP="00224A3D">
      <w:pPr>
        <w:tabs>
          <w:tab w:val="left" w:pos="851"/>
        </w:tabs>
        <w:spacing w:after="0"/>
        <w:ind w:firstLine="709"/>
        <w:jc w:val="both"/>
        <w:rPr>
          <w:rFonts w:ascii="Times New Roman" w:eastAsia="MS Mincho" w:hAnsi="Times New Roman" w:cs="Times New Roman"/>
          <w:color w:val="00B050"/>
          <w:sz w:val="28"/>
          <w:szCs w:val="28"/>
          <w:lang w:eastAsia="ja-JP"/>
        </w:rPr>
      </w:pPr>
    </w:p>
    <w:p w:rsidR="00224A3D" w:rsidRPr="007472A8" w:rsidRDefault="00224A3D" w:rsidP="00224A3D">
      <w:pPr>
        <w:tabs>
          <w:tab w:val="left" w:pos="851"/>
        </w:tabs>
        <w:spacing w:after="0"/>
        <w:ind w:firstLine="709"/>
        <w:jc w:val="both"/>
        <w:rPr>
          <w:rFonts w:ascii="Times New Roman" w:eastAsia="Times New Roman" w:hAnsi="Times New Roman" w:cs="Times New Roman"/>
          <w:color w:val="00B050"/>
          <w:sz w:val="28"/>
          <w:szCs w:val="28"/>
          <w:lang w:eastAsia="ru-RU"/>
        </w:rPr>
      </w:pPr>
    </w:p>
    <w:p w:rsidR="00224A3D" w:rsidRPr="007472A8" w:rsidRDefault="00224A3D" w:rsidP="00224A3D">
      <w:pPr>
        <w:tabs>
          <w:tab w:val="left" w:pos="851"/>
        </w:tabs>
        <w:spacing w:after="0"/>
        <w:ind w:firstLine="709"/>
        <w:jc w:val="both"/>
        <w:rPr>
          <w:rFonts w:ascii="Times New Roman" w:eastAsia="Times New Roman" w:hAnsi="Times New Roman" w:cs="Times New Roman"/>
          <w:color w:val="00B050"/>
          <w:sz w:val="28"/>
          <w:szCs w:val="28"/>
          <w:lang w:eastAsia="ru-RU"/>
        </w:rPr>
      </w:pPr>
    </w:p>
    <w:p w:rsidR="00224A3D" w:rsidRPr="007472A8" w:rsidRDefault="00224A3D" w:rsidP="00224A3D">
      <w:pPr>
        <w:tabs>
          <w:tab w:val="left" w:pos="851"/>
        </w:tabs>
        <w:spacing w:after="0"/>
        <w:ind w:firstLine="709"/>
        <w:jc w:val="both"/>
        <w:rPr>
          <w:rFonts w:ascii="Times New Roman" w:eastAsia="Times New Roman" w:hAnsi="Times New Roman" w:cs="Times New Roman"/>
          <w:color w:val="00B050"/>
          <w:sz w:val="28"/>
          <w:szCs w:val="28"/>
          <w:lang w:eastAsia="ru-RU"/>
        </w:rPr>
      </w:pPr>
    </w:p>
    <w:p w:rsidR="00224A3D" w:rsidRPr="007472A8" w:rsidRDefault="00224A3D" w:rsidP="00224A3D">
      <w:pPr>
        <w:tabs>
          <w:tab w:val="left" w:pos="851"/>
        </w:tabs>
        <w:spacing w:after="0"/>
        <w:ind w:firstLine="709"/>
        <w:jc w:val="both"/>
        <w:rPr>
          <w:rFonts w:ascii="Times New Roman" w:eastAsia="Times New Roman" w:hAnsi="Times New Roman" w:cs="Times New Roman"/>
          <w:color w:val="00B050"/>
          <w:sz w:val="28"/>
          <w:szCs w:val="28"/>
          <w:lang w:eastAsia="ru-RU"/>
        </w:rPr>
      </w:pPr>
    </w:p>
    <w:p w:rsidR="00224A3D" w:rsidRPr="007472A8" w:rsidRDefault="00224A3D" w:rsidP="00224A3D">
      <w:pPr>
        <w:tabs>
          <w:tab w:val="left" w:pos="851"/>
        </w:tabs>
        <w:spacing w:after="0"/>
        <w:ind w:firstLine="709"/>
        <w:jc w:val="both"/>
        <w:rPr>
          <w:rFonts w:ascii="Times New Roman" w:eastAsia="Times New Roman" w:hAnsi="Times New Roman" w:cs="Times New Roman"/>
          <w:color w:val="00B050"/>
          <w:sz w:val="28"/>
          <w:szCs w:val="28"/>
          <w:lang w:eastAsia="ru-RU"/>
        </w:rPr>
      </w:pPr>
    </w:p>
    <w:p w:rsidR="00224A3D" w:rsidRPr="007472A8" w:rsidRDefault="00224A3D" w:rsidP="00224A3D">
      <w:pPr>
        <w:tabs>
          <w:tab w:val="left" w:pos="851"/>
        </w:tabs>
        <w:spacing w:after="0"/>
        <w:ind w:firstLine="709"/>
        <w:jc w:val="both"/>
        <w:rPr>
          <w:rFonts w:ascii="Times New Roman" w:eastAsia="Times New Roman" w:hAnsi="Times New Roman" w:cs="Times New Roman"/>
          <w:color w:val="00B050"/>
          <w:sz w:val="28"/>
          <w:szCs w:val="28"/>
          <w:lang w:eastAsia="ru-RU"/>
        </w:rPr>
      </w:pPr>
    </w:p>
    <w:p w:rsidR="00224A3D" w:rsidRPr="007472A8" w:rsidRDefault="00224A3D" w:rsidP="00224A3D">
      <w:pPr>
        <w:tabs>
          <w:tab w:val="left" w:pos="851"/>
        </w:tabs>
        <w:spacing w:after="0"/>
        <w:ind w:firstLine="709"/>
        <w:jc w:val="both"/>
        <w:rPr>
          <w:rFonts w:ascii="Times New Roman" w:eastAsia="Times New Roman" w:hAnsi="Times New Roman" w:cs="Times New Roman"/>
          <w:color w:val="00B050"/>
          <w:sz w:val="28"/>
          <w:szCs w:val="28"/>
          <w:lang w:eastAsia="ru-RU"/>
        </w:rPr>
      </w:pPr>
    </w:p>
    <w:p w:rsidR="00224A3D" w:rsidRPr="007472A8" w:rsidRDefault="00224A3D" w:rsidP="00224A3D">
      <w:pPr>
        <w:tabs>
          <w:tab w:val="left" w:pos="851"/>
        </w:tabs>
        <w:spacing w:after="0"/>
        <w:ind w:firstLine="709"/>
        <w:jc w:val="both"/>
        <w:rPr>
          <w:rFonts w:ascii="Times New Roman" w:eastAsia="Times New Roman" w:hAnsi="Times New Roman" w:cs="Times New Roman"/>
          <w:color w:val="00B050"/>
          <w:sz w:val="28"/>
          <w:szCs w:val="28"/>
          <w:lang w:eastAsia="ru-RU"/>
        </w:rPr>
      </w:pPr>
    </w:p>
    <w:p w:rsidR="00224A3D" w:rsidRPr="007472A8" w:rsidRDefault="00224A3D" w:rsidP="00224A3D">
      <w:pPr>
        <w:tabs>
          <w:tab w:val="left" w:pos="851"/>
        </w:tabs>
        <w:spacing w:after="0"/>
        <w:ind w:firstLine="709"/>
        <w:jc w:val="both"/>
        <w:rPr>
          <w:rFonts w:ascii="Times New Roman" w:eastAsia="Times New Roman" w:hAnsi="Times New Roman" w:cs="Times New Roman"/>
          <w:color w:val="00B050"/>
          <w:sz w:val="28"/>
          <w:szCs w:val="28"/>
          <w:lang w:eastAsia="ru-RU"/>
        </w:rPr>
      </w:pPr>
    </w:p>
    <w:p w:rsidR="00224A3D" w:rsidRPr="007472A8" w:rsidRDefault="00224A3D" w:rsidP="00224A3D">
      <w:pPr>
        <w:tabs>
          <w:tab w:val="left" w:pos="851"/>
        </w:tabs>
        <w:spacing w:after="0"/>
        <w:ind w:firstLine="709"/>
        <w:jc w:val="both"/>
        <w:rPr>
          <w:rFonts w:ascii="Times New Roman" w:eastAsia="Times New Roman" w:hAnsi="Times New Roman" w:cs="Times New Roman"/>
          <w:color w:val="00B050"/>
          <w:sz w:val="28"/>
          <w:szCs w:val="28"/>
          <w:lang w:eastAsia="ru-RU"/>
        </w:rPr>
      </w:pPr>
    </w:p>
    <w:p w:rsidR="00224A3D" w:rsidRPr="007472A8" w:rsidRDefault="00224A3D" w:rsidP="00224A3D">
      <w:pPr>
        <w:tabs>
          <w:tab w:val="left" w:pos="851"/>
        </w:tabs>
        <w:spacing w:after="0"/>
        <w:ind w:firstLine="709"/>
        <w:jc w:val="both"/>
        <w:rPr>
          <w:rFonts w:ascii="Times New Roman" w:eastAsia="Times New Roman" w:hAnsi="Times New Roman" w:cs="Times New Roman"/>
          <w:color w:val="00B050"/>
          <w:sz w:val="28"/>
          <w:szCs w:val="28"/>
          <w:lang w:eastAsia="ru-RU"/>
        </w:rPr>
      </w:pPr>
    </w:p>
    <w:p w:rsidR="00224A3D" w:rsidRPr="007472A8" w:rsidRDefault="00224A3D" w:rsidP="00224A3D">
      <w:pPr>
        <w:tabs>
          <w:tab w:val="left" w:pos="851"/>
        </w:tabs>
        <w:spacing w:after="0"/>
        <w:ind w:firstLine="709"/>
        <w:jc w:val="both"/>
        <w:rPr>
          <w:rFonts w:ascii="Times New Roman" w:eastAsia="Times New Roman" w:hAnsi="Times New Roman" w:cs="Times New Roman"/>
          <w:color w:val="00B050"/>
          <w:sz w:val="28"/>
          <w:szCs w:val="28"/>
          <w:lang w:eastAsia="ru-RU"/>
        </w:rPr>
      </w:pPr>
    </w:p>
    <w:p w:rsidR="00224A3D" w:rsidRPr="007472A8" w:rsidRDefault="00224A3D" w:rsidP="00224A3D">
      <w:pPr>
        <w:tabs>
          <w:tab w:val="left" w:pos="851"/>
        </w:tabs>
        <w:spacing w:after="0"/>
        <w:ind w:firstLine="709"/>
        <w:jc w:val="both"/>
        <w:rPr>
          <w:rFonts w:ascii="Times New Roman" w:eastAsia="Times New Roman" w:hAnsi="Times New Roman" w:cs="Times New Roman"/>
          <w:color w:val="00B050"/>
          <w:sz w:val="28"/>
          <w:szCs w:val="28"/>
          <w:lang w:eastAsia="ru-RU"/>
        </w:rPr>
      </w:pPr>
    </w:p>
    <w:p w:rsidR="00224A3D" w:rsidRPr="007472A8" w:rsidRDefault="00224A3D" w:rsidP="00224A3D">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224A3D" w:rsidRPr="007472A8" w:rsidRDefault="00224A3D" w:rsidP="00224A3D">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Поисково-исследовательская работа</w:t>
      </w:r>
      <w:r w:rsidRPr="007472A8">
        <w:rPr>
          <w:rFonts w:ascii="Times New Roman" w:eastAsia="Times New Roman" w:hAnsi="Times New Roman" w:cs="Times New Roman"/>
          <w:b/>
          <w:color w:val="000000"/>
          <w:sz w:val="32"/>
          <w:szCs w:val="28"/>
          <w:lang w:eastAsia="ru-RU"/>
        </w:rPr>
        <w:t>»</w:t>
      </w:r>
    </w:p>
    <w:p w:rsidR="00224A3D" w:rsidRPr="007472A8" w:rsidRDefault="00224A3D" w:rsidP="00224A3D">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224A3D" w:rsidRPr="007472A8" w:rsidRDefault="00224A3D" w:rsidP="00224A3D">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Память</w:t>
      </w:r>
      <w:r w:rsidRPr="007472A8">
        <w:rPr>
          <w:rFonts w:ascii="Times New Roman" w:eastAsia="Times New Roman" w:hAnsi="Times New Roman" w:cs="Times New Roman"/>
          <w:color w:val="000000"/>
          <w:sz w:val="28"/>
          <w:szCs w:val="28"/>
          <w:lang w:eastAsia="ru-RU"/>
        </w:rPr>
        <w:t>»,</w:t>
      </w:r>
    </w:p>
    <w:p w:rsidR="00224A3D" w:rsidRDefault="00224A3D" w:rsidP="00224A3D">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Березина Л.А.,</w:t>
      </w:r>
    </w:p>
    <w:p w:rsidR="00224A3D" w:rsidRPr="00707D0F" w:rsidRDefault="00224A3D" w:rsidP="00224A3D">
      <w:pPr>
        <w:ind w:left="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07D0F">
        <w:rPr>
          <w:rFonts w:ascii="Times New Roman" w:eastAsia="Times New Roman" w:hAnsi="Times New Roman" w:cs="Times New Roman"/>
          <w:color w:val="000000"/>
          <w:sz w:val="28"/>
          <w:szCs w:val="28"/>
          <w:lang w:eastAsia="ru-RU"/>
        </w:rPr>
        <w:t>год обучения)</w:t>
      </w:r>
    </w:p>
    <w:p w:rsidR="00224A3D" w:rsidRDefault="00224A3D" w:rsidP="0059516B">
      <w:pPr>
        <w:spacing w:line="360" w:lineRule="auto"/>
        <w:jc w:val="both"/>
        <w:rPr>
          <w:rFonts w:ascii="Times New Roman" w:eastAsia="Times New Roman" w:hAnsi="Times New Roman" w:cs="Times New Roman"/>
          <w:color w:val="000000"/>
          <w:sz w:val="28"/>
          <w:szCs w:val="28"/>
          <w:lang w:eastAsia="ru-RU"/>
        </w:rPr>
      </w:pPr>
    </w:p>
    <w:p w:rsidR="00224A3D" w:rsidRDefault="00224A3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24A3D" w:rsidRPr="00C12E09" w:rsidRDefault="00224A3D" w:rsidP="00224A3D">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882F2A">
        <w:rPr>
          <w:rFonts w:ascii="Times New Roman" w:eastAsia="Times New Roman" w:hAnsi="Times New Roman" w:cs="Times New Roman"/>
          <w:color w:val="000000"/>
          <w:sz w:val="28"/>
          <w:szCs w:val="28"/>
          <w:lang w:eastAsia="ru-RU"/>
        </w:rPr>
        <w:t xml:space="preserve">младшего, </w:t>
      </w:r>
      <w:r w:rsidRPr="00C12E09">
        <w:rPr>
          <w:rFonts w:ascii="Times New Roman" w:eastAsia="Times New Roman" w:hAnsi="Times New Roman" w:cs="Times New Roman"/>
          <w:color w:val="000000"/>
          <w:sz w:val="28"/>
          <w:szCs w:val="28"/>
          <w:lang w:eastAsia="ru-RU"/>
        </w:rPr>
        <w:t>среднего</w:t>
      </w:r>
      <w:r w:rsidR="00882F2A">
        <w:rPr>
          <w:rFonts w:ascii="Times New Roman" w:eastAsia="Times New Roman" w:hAnsi="Times New Roman" w:cs="Times New Roman"/>
          <w:color w:val="000000"/>
          <w:sz w:val="28"/>
          <w:szCs w:val="28"/>
          <w:lang w:eastAsia="ru-RU"/>
        </w:rPr>
        <w:t xml:space="preserve"> и старшего</w:t>
      </w:r>
      <w:r w:rsidRPr="00C12E09">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224A3D" w:rsidRPr="00C12E09" w:rsidRDefault="00224A3D" w:rsidP="00224A3D">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sidR="00882F2A">
        <w:rPr>
          <w:rFonts w:ascii="Times New Roman" w:eastAsia="Times New Roman" w:hAnsi="Times New Roman" w:cs="Times New Roman"/>
          <w:color w:val="000000"/>
          <w:sz w:val="28"/>
          <w:szCs w:val="28"/>
          <w:lang w:eastAsia="ru-RU"/>
        </w:rPr>
        <w:t>76</w:t>
      </w:r>
      <w:r w:rsidRPr="00C12E09">
        <w:rPr>
          <w:rFonts w:ascii="Times New Roman" w:eastAsia="Times New Roman" w:hAnsi="Times New Roman" w:cs="Times New Roman"/>
          <w:color w:val="000000"/>
          <w:sz w:val="28"/>
          <w:szCs w:val="28"/>
          <w:lang w:eastAsia="ru-RU"/>
        </w:rPr>
        <w:t xml:space="preserve"> час</w:t>
      </w:r>
      <w:r w:rsidR="00882F2A">
        <w:rPr>
          <w:rFonts w:ascii="Times New Roman" w:eastAsia="Times New Roman" w:hAnsi="Times New Roman" w:cs="Times New Roman"/>
          <w:color w:val="000000"/>
          <w:sz w:val="28"/>
          <w:szCs w:val="28"/>
          <w:lang w:eastAsia="ru-RU"/>
        </w:rPr>
        <w:t>ов</w:t>
      </w:r>
      <w:r w:rsidRPr="00C12E09">
        <w:rPr>
          <w:rFonts w:ascii="Times New Roman" w:eastAsia="Times New Roman" w:hAnsi="Times New Roman" w:cs="Times New Roman"/>
          <w:color w:val="000000"/>
          <w:sz w:val="28"/>
          <w:szCs w:val="28"/>
          <w:lang w:eastAsia="ru-RU"/>
        </w:rPr>
        <w:t xml:space="preserve"> (в том числе, теоретические занятия – </w:t>
      </w:r>
      <w:r w:rsidR="00882F2A">
        <w:rPr>
          <w:rFonts w:ascii="Times New Roman" w:eastAsia="Times New Roman" w:hAnsi="Times New Roman" w:cs="Times New Roman"/>
          <w:color w:val="000000"/>
          <w:sz w:val="28"/>
          <w:szCs w:val="28"/>
          <w:lang w:eastAsia="ru-RU"/>
        </w:rPr>
        <w:t>26</w:t>
      </w:r>
      <w:r w:rsidRPr="00C12E09">
        <w:rPr>
          <w:rFonts w:ascii="Times New Roman" w:eastAsia="Times New Roman" w:hAnsi="Times New Roman" w:cs="Times New Roman"/>
          <w:color w:val="000000"/>
          <w:sz w:val="28"/>
          <w:szCs w:val="28"/>
          <w:lang w:eastAsia="ru-RU"/>
        </w:rPr>
        <w:t xml:space="preserve">, практические занятия – </w:t>
      </w:r>
      <w:r w:rsidR="00882F2A">
        <w:rPr>
          <w:rFonts w:ascii="Times New Roman" w:eastAsia="Times New Roman" w:hAnsi="Times New Roman" w:cs="Times New Roman"/>
          <w:color w:val="000000"/>
          <w:sz w:val="28"/>
          <w:szCs w:val="28"/>
          <w:lang w:eastAsia="ru-RU"/>
        </w:rPr>
        <w:t>50</w:t>
      </w:r>
      <w:r w:rsidRPr="00C12E09">
        <w:rPr>
          <w:rFonts w:ascii="Times New Roman" w:eastAsia="Times New Roman" w:hAnsi="Times New Roman" w:cs="Times New Roman"/>
          <w:color w:val="000000"/>
          <w:sz w:val="28"/>
          <w:szCs w:val="28"/>
          <w:lang w:eastAsia="ru-RU"/>
        </w:rPr>
        <w:t>).</w:t>
      </w:r>
    </w:p>
    <w:p w:rsidR="00BE23D5" w:rsidRDefault="00224A3D" w:rsidP="00224A3D">
      <w:pPr>
        <w:spacing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224A3D" w:rsidRDefault="00224A3D" w:rsidP="00FB0474">
      <w:pPr>
        <w:pStyle w:val="a3"/>
        <w:numPr>
          <w:ilvl w:val="0"/>
          <w:numId w:val="120"/>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Учебно-тематическое планирование по курсу</w:t>
      </w:r>
    </w:p>
    <w:p w:rsidR="00224A3D" w:rsidRDefault="00224A3D" w:rsidP="00224A3D">
      <w:p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 3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1134"/>
        <w:gridCol w:w="1134"/>
        <w:gridCol w:w="1485"/>
        <w:gridCol w:w="2058"/>
      </w:tblGrid>
      <w:tr w:rsidR="00B671DE" w:rsidRPr="009A5A3D" w:rsidTr="00BF06CC">
        <w:trPr>
          <w:trHeight w:val="255"/>
        </w:trPr>
        <w:tc>
          <w:tcPr>
            <w:tcW w:w="675" w:type="dxa"/>
            <w:vMerge w:val="restart"/>
            <w:shd w:val="clear" w:color="auto" w:fill="auto"/>
          </w:tcPr>
          <w:p w:rsidR="00B671DE" w:rsidRPr="009A5A3D" w:rsidRDefault="00B671DE" w:rsidP="00BF06CC">
            <w:pPr>
              <w:spacing w:after="0" w:line="240" w:lineRule="auto"/>
              <w:jc w:val="center"/>
              <w:rPr>
                <w:rFonts w:ascii="Times New Roman" w:eastAsia="Times New Roman" w:hAnsi="Times New Roman" w:cs="Times New Roman"/>
                <w:b/>
                <w:bCs/>
                <w:color w:val="000000"/>
                <w:sz w:val="28"/>
                <w:szCs w:val="28"/>
                <w:lang w:eastAsia="ru-RU"/>
              </w:rPr>
            </w:pPr>
            <w:r w:rsidRPr="009A5A3D">
              <w:rPr>
                <w:rFonts w:ascii="Times New Roman" w:eastAsia="Times New Roman" w:hAnsi="Times New Roman" w:cs="Times New Roman"/>
                <w:b/>
                <w:sz w:val="28"/>
                <w:szCs w:val="28"/>
                <w:lang w:eastAsia="ru-RU"/>
              </w:rPr>
              <w:t>№</w:t>
            </w:r>
            <w:r w:rsidRPr="009A5A3D">
              <w:rPr>
                <w:rFonts w:ascii="Times New Roman" w:eastAsia="Times New Roman" w:hAnsi="Times New Roman" w:cs="Times New Roman"/>
                <w:b/>
                <w:sz w:val="28"/>
                <w:szCs w:val="28"/>
                <w:lang w:eastAsia="ru-RU"/>
              </w:rPr>
              <w:br/>
              <w:t>п/п</w:t>
            </w:r>
          </w:p>
        </w:tc>
        <w:tc>
          <w:tcPr>
            <w:tcW w:w="3261" w:type="dxa"/>
            <w:vMerge w:val="restart"/>
            <w:shd w:val="clear" w:color="auto" w:fill="auto"/>
          </w:tcPr>
          <w:p w:rsidR="00B671DE" w:rsidRPr="009A5A3D" w:rsidRDefault="00B671DE" w:rsidP="00BF06CC">
            <w:pPr>
              <w:spacing w:after="0" w:line="240" w:lineRule="auto"/>
              <w:jc w:val="center"/>
              <w:rPr>
                <w:rFonts w:ascii="Times New Roman" w:eastAsia="Times New Roman" w:hAnsi="Times New Roman" w:cs="Times New Roman"/>
                <w:b/>
                <w:bCs/>
                <w:color w:val="000000"/>
                <w:sz w:val="28"/>
                <w:szCs w:val="28"/>
                <w:lang w:eastAsia="ru-RU"/>
              </w:rPr>
            </w:pPr>
            <w:r w:rsidRPr="009A5A3D">
              <w:rPr>
                <w:rFonts w:ascii="Times New Roman" w:eastAsia="Times New Roman" w:hAnsi="Times New Roman" w:cs="Times New Roman"/>
                <w:b/>
                <w:bCs/>
                <w:color w:val="000000"/>
                <w:sz w:val="28"/>
                <w:szCs w:val="28"/>
                <w:lang w:eastAsia="ru-RU"/>
              </w:rPr>
              <w:t>Название раздела, темы</w:t>
            </w:r>
          </w:p>
        </w:tc>
        <w:tc>
          <w:tcPr>
            <w:tcW w:w="3753" w:type="dxa"/>
            <w:gridSpan w:val="3"/>
            <w:shd w:val="clear" w:color="auto" w:fill="auto"/>
          </w:tcPr>
          <w:p w:rsidR="00B671DE" w:rsidRPr="009A5A3D" w:rsidRDefault="00B671DE" w:rsidP="00BF06CC">
            <w:pPr>
              <w:spacing w:after="0" w:line="240" w:lineRule="auto"/>
              <w:jc w:val="center"/>
              <w:rPr>
                <w:rFonts w:ascii="Times New Roman" w:eastAsia="Times New Roman" w:hAnsi="Times New Roman" w:cs="Times New Roman"/>
                <w:b/>
                <w:bCs/>
                <w:color w:val="000000"/>
                <w:sz w:val="28"/>
                <w:szCs w:val="28"/>
                <w:lang w:eastAsia="ru-RU"/>
              </w:rPr>
            </w:pPr>
            <w:r w:rsidRPr="009A5A3D">
              <w:rPr>
                <w:rFonts w:ascii="Times New Roman" w:eastAsia="Times New Roman" w:hAnsi="Times New Roman" w:cs="Times New Roman"/>
                <w:b/>
                <w:bCs/>
                <w:color w:val="000000"/>
                <w:sz w:val="28"/>
                <w:szCs w:val="28"/>
                <w:lang w:eastAsia="ru-RU"/>
              </w:rPr>
              <w:t>Количество часов</w:t>
            </w:r>
          </w:p>
        </w:tc>
        <w:tc>
          <w:tcPr>
            <w:tcW w:w="2058" w:type="dxa"/>
            <w:vMerge w:val="restart"/>
            <w:shd w:val="clear" w:color="auto" w:fill="auto"/>
          </w:tcPr>
          <w:p w:rsidR="00B671DE" w:rsidRPr="009A5A3D" w:rsidRDefault="00B671DE" w:rsidP="00BF06CC">
            <w:pPr>
              <w:spacing w:after="0" w:line="240" w:lineRule="auto"/>
              <w:jc w:val="center"/>
              <w:rPr>
                <w:rFonts w:ascii="Times New Roman" w:eastAsia="Times New Roman" w:hAnsi="Times New Roman" w:cs="Times New Roman"/>
                <w:b/>
                <w:bCs/>
                <w:color w:val="000000"/>
                <w:sz w:val="28"/>
                <w:szCs w:val="28"/>
                <w:lang w:eastAsia="ru-RU"/>
              </w:rPr>
            </w:pPr>
            <w:r w:rsidRPr="009A5A3D">
              <w:rPr>
                <w:rFonts w:ascii="Times New Roman" w:eastAsia="Times New Roman" w:hAnsi="Times New Roman" w:cs="Times New Roman"/>
                <w:b/>
                <w:bCs/>
                <w:color w:val="000000"/>
                <w:sz w:val="28"/>
                <w:szCs w:val="28"/>
                <w:lang w:eastAsia="ru-RU"/>
              </w:rPr>
              <w:t>Форма аттестации (контроля)</w:t>
            </w:r>
          </w:p>
        </w:tc>
      </w:tr>
      <w:tr w:rsidR="00B671DE" w:rsidRPr="009A5A3D" w:rsidTr="00BF06CC">
        <w:trPr>
          <w:trHeight w:val="300"/>
        </w:trPr>
        <w:tc>
          <w:tcPr>
            <w:tcW w:w="675" w:type="dxa"/>
            <w:vMerge/>
          </w:tcPr>
          <w:p w:rsidR="00B671DE" w:rsidRPr="009A5A3D" w:rsidRDefault="00B671DE" w:rsidP="00BF06CC">
            <w:pPr>
              <w:spacing w:after="0" w:line="240" w:lineRule="auto"/>
              <w:jc w:val="center"/>
              <w:rPr>
                <w:rFonts w:ascii="Times New Roman" w:eastAsia="Times New Roman" w:hAnsi="Times New Roman" w:cs="Times New Roman"/>
                <w:sz w:val="28"/>
                <w:szCs w:val="28"/>
                <w:lang w:eastAsia="ru-RU"/>
              </w:rPr>
            </w:pPr>
          </w:p>
        </w:tc>
        <w:tc>
          <w:tcPr>
            <w:tcW w:w="3261" w:type="dxa"/>
            <w:vMerge/>
          </w:tcPr>
          <w:p w:rsidR="00B671DE" w:rsidRPr="009A5A3D" w:rsidRDefault="00B671DE" w:rsidP="00BF06CC">
            <w:pPr>
              <w:spacing w:after="0" w:line="240" w:lineRule="auto"/>
              <w:jc w:val="both"/>
              <w:rPr>
                <w:rFonts w:ascii="Times New Roman" w:eastAsia="Times New Roman" w:hAnsi="Times New Roman" w:cs="Times New Roman"/>
                <w:bCs/>
                <w:color w:val="000000"/>
                <w:sz w:val="28"/>
                <w:szCs w:val="28"/>
                <w:lang w:eastAsia="ru-RU"/>
              </w:rPr>
            </w:pPr>
          </w:p>
        </w:tc>
        <w:tc>
          <w:tcPr>
            <w:tcW w:w="1134" w:type="dxa"/>
            <w:shd w:val="clear" w:color="auto" w:fill="auto"/>
          </w:tcPr>
          <w:p w:rsidR="00B671DE" w:rsidRPr="009A5A3D" w:rsidRDefault="00B671DE" w:rsidP="00BF06CC">
            <w:pPr>
              <w:spacing w:after="0" w:line="240" w:lineRule="auto"/>
              <w:jc w:val="center"/>
              <w:rPr>
                <w:rFonts w:ascii="Times New Roman" w:eastAsia="Times New Roman" w:hAnsi="Times New Roman" w:cs="Times New Roman"/>
                <w:b/>
                <w:bCs/>
                <w:color w:val="000000"/>
                <w:sz w:val="28"/>
                <w:szCs w:val="28"/>
                <w:lang w:eastAsia="ru-RU"/>
              </w:rPr>
            </w:pPr>
            <w:r w:rsidRPr="009A5A3D">
              <w:rPr>
                <w:rFonts w:ascii="Times New Roman" w:eastAsia="Times New Roman" w:hAnsi="Times New Roman" w:cs="Times New Roman"/>
                <w:b/>
                <w:bCs/>
                <w:color w:val="000000"/>
                <w:sz w:val="28"/>
                <w:szCs w:val="28"/>
                <w:lang w:eastAsia="ru-RU"/>
              </w:rPr>
              <w:t>всего</w:t>
            </w:r>
          </w:p>
        </w:tc>
        <w:tc>
          <w:tcPr>
            <w:tcW w:w="1134" w:type="dxa"/>
            <w:shd w:val="clear" w:color="auto" w:fill="auto"/>
          </w:tcPr>
          <w:p w:rsidR="00B671DE" w:rsidRPr="009A5A3D" w:rsidRDefault="00B671DE" w:rsidP="00BF06CC">
            <w:pPr>
              <w:spacing w:after="0" w:line="240" w:lineRule="auto"/>
              <w:jc w:val="center"/>
              <w:rPr>
                <w:rFonts w:ascii="Times New Roman" w:eastAsia="Times New Roman" w:hAnsi="Times New Roman" w:cs="Times New Roman"/>
                <w:b/>
                <w:bCs/>
                <w:color w:val="000000"/>
                <w:sz w:val="28"/>
                <w:szCs w:val="28"/>
                <w:lang w:eastAsia="ru-RU"/>
              </w:rPr>
            </w:pPr>
            <w:r w:rsidRPr="009A5A3D">
              <w:rPr>
                <w:rFonts w:ascii="Times New Roman" w:eastAsia="Times New Roman" w:hAnsi="Times New Roman" w:cs="Times New Roman"/>
                <w:b/>
                <w:bCs/>
                <w:color w:val="000000"/>
                <w:sz w:val="28"/>
                <w:szCs w:val="28"/>
                <w:lang w:eastAsia="ru-RU"/>
              </w:rPr>
              <w:t>теория</w:t>
            </w:r>
          </w:p>
        </w:tc>
        <w:tc>
          <w:tcPr>
            <w:tcW w:w="1485" w:type="dxa"/>
            <w:shd w:val="clear" w:color="auto" w:fill="auto"/>
          </w:tcPr>
          <w:p w:rsidR="00B671DE" w:rsidRPr="009A5A3D" w:rsidRDefault="00B671DE" w:rsidP="00BF06CC">
            <w:pPr>
              <w:spacing w:after="0" w:line="240" w:lineRule="auto"/>
              <w:jc w:val="center"/>
              <w:rPr>
                <w:rFonts w:ascii="Times New Roman" w:eastAsia="Times New Roman" w:hAnsi="Times New Roman" w:cs="Times New Roman"/>
                <w:b/>
                <w:bCs/>
                <w:color w:val="000000"/>
                <w:sz w:val="28"/>
                <w:szCs w:val="28"/>
                <w:lang w:eastAsia="ru-RU"/>
              </w:rPr>
            </w:pPr>
            <w:r w:rsidRPr="009A5A3D">
              <w:rPr>
                <w:rFonts w:ascii="Times New Roman" w:eastAsia="Times New Roman" w:hAnsi="Times New Roman" w:cs="Times New Roman"/>
                <w:b/>
                <w:bCs/>
                <w:color w:val="000000"/>
                <w:sz w:val="28"/>
                <w:szCs w:val="28"/>
                <w:lang w:eastAsia="ru-RU"/>
              </w:rPr>
              <w:t>практика</w:t>
            </w:r>
          </w:p>
        </w:tc>
        <w:tc>
          <w:tcPr>
            <w:tcW w:w="2058" w:type="dxa"/>
            <w:vMerge/>
          </w:tcPr>
          <w:p w:rsidR="00B671DE" w:rsidRPr="009A5A3D" w:rsidRDefault="00B671DE" w:rsidP="00BF06CC">
            <w:pPr>
              <w:spacing w:after="0" w:line="240" w:lineRule="auto"/>
              <w:jc w:val="both"/>
              <w:rPr>
                <w:rFonts w:ascii="Times New Roman" w:eastAsia="Times New Roman" w:hAnsi="Times New Roman" w:cs="Times New Roman"/>
                <w:bCs/>
                <w:color w:val="000000"/>
                <w:sz w:val="28"/>
                <w:szCs w:val="28"/>
                <w:lang w:eastAsia="ru-RU"/>
              </w:rPr>
            </w:pPr>
          </w:p>
        </w:tc>
      </w:tr>
      <w:tr w:rsidR="00B671DE" w:rsidRPr="009A5A3D" w:rsidTr="00BF06CC">
        <w:tc>
          <w:tcPr>
            <w:tcW w:w="675"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1</w:t>
            </w:r>
          </w:p>
        </w:tc>
        <w:tc>
          <w:tcPr>
            <w:tcW w:w="3261" w:type="dxa"/>
          </w:tcPr>
          <w:p w:rsidR="00B671DE" w:rsidRPr="00B671DE" w:rsidRDefault="00B671DE" w:rsidP="00B671DE">
            <w:pPr>
              <w:spacing w:after="0" w:line="240" w:lineRule="auto"/>
              <w:rPr>
                <w:rFonts w:ascii="Times New Roman" w:eastAsia="Times New Roman" w:hAnsi="Times New Roman" w:cs="Times New Roman"/>
                <w:bCs/>
                <w:color w:val="000000"/>
                <w:sz w:val="28"/>
                <w:szCs w:val="28"/>
                <w:lang w:eastAsia="ru-RU"/>
              </w:rPr>
            </w:pPr>
            <w:r w:rsidRPr="00B671DE">
              <w:rPr>
                <w:rFonts w:ascii="Times New Roman" w:eastAsia="Times New Roman" w:hAnsi="Times New Roman" w:cs="Times New Roman"/>
                <w:bCs/>
                <w:color w:val="000000"/>
                <w:sz w:val="28"/>
                <w:szCs w:val="28"/>
                <w:lang w:eastAsia="ru-RU"/>
              </w:rPr>
              <w:t>Всероссийское туристско-краеведческое движение обучающихся РФ « Отечество». Областная программа</w:t>
            </w:r>
          </w:p>
          <w:p w:rsidR="00B671DE" w:rsidRPr="009A5A3D" w:rsidRDefault="00B671DE" w:rsidP="00B671DE">
            <w:pPr>
              <w:spacing w:after="0" w:line="240" w:lineRule="auto"/>
              <w:rPr>
                <w:rFonts w:ascii="Times New Roman" w:eastAsia="Times New Roman" w:hAnsi="Times New Roman" w:cs="Times New Roman"/>
                <w:bCs/>
                <w:color w:val="000000"/>
                <w:sz w:val="28"/>
                <w:szCs w:val="28"/>
                <w:lang w:eastAsia="ru-RU"/>
              </w:rPr>
            </w:pPr>
            <w:r w:rsidRPr="00B671DE">
              <w:rPr>
                <w:rFonts w:ascii="Times New Roman" w:eastAsia="Times New Roman" w:hAnsi="Times New Roman" w:cs="Times New Roman"/>
                <w:bCs/>
                <w:color w:val="000000"/>
                <w:sz w:val="28"/>
                <w:szCs w:val="28"/>
                <w:lang w:eastAsia="ru-RU"/>
              </w:rPr>
              <w:t>« Мы -  уральцы»</w:t>
            </w:r>
          </w:p>
        </w:tc>
        <w:tc>
          <w:tcPr>
            <w:tcW w:w="1134"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c>
          <w:tcPr>
            <w:tcW w:w="1134"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1485"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2058"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sidRPr="00B671DE">
              <w:rPr>
                <w:rFonts w:ascii="Times New Roman" w:eastAsia="Times New Roman" w:hAnsi="Times New Roman" w:cs="Times New Roman"/>
                <w:bCs/>
                <w:color w:val="000000"/>
                <w:sz w:val="28"/>
                <w:szCs w:val="28"/>
                <w:lang w:eastAsia="ru-RU"/>
              </w:rPr>
              <w:t>Составление туристско-краеведческой программы</w:t>
            </w:r>
          </w:p>
        </w:tc>
      </w:tr>
      <w:tr w:rsidR="00B671DE" w:rsidRPr="009A5A3D" w:rsidTr="00BF06CC">
        <w:tc>
          <w:tcPr>
            <w:tcW w:w="675"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2</w:t>
            </w:r>
          </w:p>
        </w:tc>
        <w:tc>
          <w:tcPr>
            <w:tcW w:w="3261" w:type="dxa"/>
          </w:tcPr>
          <w:p w:rsidR="00B671DE" w:rsidRPr="009A5A3D" w:rsidRDefault="00B671DE" w:rsidP="00BF06CC">
            <w:pPr>
              <w:spacing w:after="0" w:line="240" w:lineRule="auto"/>
              <w:rPr>
                <w:rFonts w:ascii="Times New Roman" w:eastAsia="Calibri" w:hAnsi="Times New Roman" w:cs="Times New Roman"/>
                <w:spacing w:val="1"/>
                <w:w w:val="107"/>
                <w:sz w:val="28"/>
                <w:szCs w:val="28"/>
              </w:rPr>
            </w:pPr>
            <w:r w:rsidRPr="00B671DE">
              <w:rPr>
                <w:rFonts w:ascii="Times New Roman" w:eastAsia="Calibri" w:hAnsi="Times New Roman" w:cs="Times New Roman"/>
                <w:spacing w:val="4"/>
                <w:w w:val="107"/>
                <w:sz w:val="28"/>
                <w:szCs w:val="28"/>
              </w:rPr>
              <w:t>Социально-экономическая история края</w:t>
            </w:r>
          </w:p>
        </w:tc>
        <w:tc>
          <w:tcPr>
            <w:tcW w:w="1134"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c>
          <w:tcPr>
            <w:tcW w:w="1134"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4</w:t>
            </w:r>
          </w:p>
        </w:tc>
        <w:tc>
          <w:tcPr>
            <w:tcW w:w="1485"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2058"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sidRPr="00B671DE">
              <w:rPr>
                <w:rFonts w:ascii="Times New Roman" w:eastAsia="Times New Roman" w:hAnsi="Times New Roman" w:cs="Times New Roman"/>
                <w:bCs/>
                <w:color w:val="000000"/>
                <w:sz w:val="28"/>
                <w:szCs w:val="28"/>
                <w:lang w:eastAsia="ru-RU"/>
              </w:rPr>
              <w:t>Выявление значимых объектов в микрорайоне школы</w:t>
            </w:r>
          </w:p>
        </w:tc>
      </w:tr>
      <w:tr w:rsidR="00B671DE" w:rsidRPr="009A5A3D" w:rsidTr="00BF06CC">
        <w:tc>
          <w:tcPr>
            <w:tcW w:w="675"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3</w:t>
            </w:r>
          </w:p>
        </w:tc>
        <w:tc>
          <w:tcPr>
            <w:tcW w:w="3261" w:type="dxa"/>
          </w:tcPr>
          <w:p w:rsidR="00B671DE" w:rsidRPr="009A5A3D" w:rsidRDefault="00B671DE" w:rsidP="00BF06CC">
            <w:pPr>
              <w:spacing w:after="0" w:line="240" w:lineRule="auto"/>
              <w:rPr>
                <w:rFonts w:ascii="Times New Roman" w:eastAsia="Times New Roman" w:hAnsi="Times New Roman" w:cs="Times New Roman"/>
                <w:bCs/>
                <w:color w:val="000000"/>
                <w:sz w:val="28"/>
                <w:szCs w:val="28"/>
                <w:lang w:eastAsia="ru-RU"/>
              </w:rPr>
            </w:pPr>
            <w:r w:rsidRPr="00B671DE">
              <w:rPr>
                <w:rFonts w:ascii="Calibri" w:eastAsia="Calibri" w:hAnsi="Times New Roman" w:cs="Times New Roman"/>
                <w:sz w:val="28"/>
                <w:szCs w:val="28"/>
              </w:rPr>
              <w:t>«Урал</w:t>
            </w:r>
            <w:r w:rsidRPr="00B671DE">
              <w:rPr>
                <w:rFonts w:ascii="Calibri" w:eastAsia="Calibri" w:hAnsi="Times New Roman" w:cs="Times New Roman"/>
                <w:sz w:val="28"/>
                <w:szCs w:val="28"/>
              </w:rPr>
              <w:t xml:space="preserve">  </w:t>
            </w:r>
            <w:r w:rsidRPr="00B671DE">
              <w:rPr>
                <w:rFonts w:ascii="Calibri" w:eastAsia="Calibri" w:hAnsi="Times New Roman" w:cs="Times New Roman"/>
                <w:sz w:val="28"/>
                <w:szCs w:val="28"/>
              </w:rPr>
              <w:t>многонациональный»</w:t>
            </w:r>
          </w:p>
        </w:tc>
        <w:tc>
          <w:tcPr>
            <w:tcW w:w="1134"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p>
        </w:tc>
        <w:tc>
          <w:tcPr>
            <w:tcW w:w="1134"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1485"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p>
        </w:tc>
        <w:tc>
          <w:tcPr>
            <w:tcW w:w="2058"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sidRPr="00B671DE">
              <w:rPr>
                <w:rFonts w:ascii="Times New Roman" w:eastAsia="Times New Roman" w:hAnsi="Times New Roman" w:cs="Times New Roman"/>
                <w:bCs/>
                <w:color w:val="000000"/>
                <w:sz w:val="28"/>
                <w:szCs w:val="28"/>
                <w:lang w:eastAsia="ru-RU"/>
              </w:rPr>
              <w:t>Практикум по теме</w:t>
            </w:r>
          </w:p>
        </w:tc>
      </w:tr>
      <w:tr w:rsidR="00B671DE" w:rsidRPr="009A5A3D" w:rsidTr="00BF06CC">
        <w:tc>
          <w:tcPr>
            <w:tcW w:w="675"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3261" w:type="dxa"/>
          </w:tcPr>
          <w:p w:rsidR="00B671DE" w:rsidRPr="00B671DE" w:rsidRDefault="00B671DE" w:rsidP="00BF06CC">
            <w:pPr>
              <w:spacing w:after="0" w:line="240" w:lineRule="auto"/>
              <w:rPr>
                <w:rFonts w:ascii="Calibri" w:eastAsia="Calibri" w:hAnsi="Times New Roman" w:cs="Times New Roman"/>
                <w:sz w:val="28"/>
                <w:szCs w:val="28"/>
              </w:rPr>
            </w:pPr>
            <w:r w:rsidRPr="00B671DE">
              <w:rPr>
                <w:rFonts w:ascii="Calibri" w:eastAsia="Calibri" w:hAnsi="Times New Roman" w:cs="Times New Roman"/>
                <w:sz w:val="28"/>
                <w:szCs w:val="28"/>
              </w:rPr>
              <w:t>Культурное</w:t>
            </w:r>
            <w:r w:rsidRPr="00B671DE">
              <w:rPr>
                <w:rFonts w:ascii="Calibri" w:eastAsia="Calibri" w:hAnsi="Times New Roman" w:cs="Times New Roman"/>
                <w:sz w:val="28"/>
                <w:szCs w:val="28"/>
              </w:rPr>
              <w:t xml:space="preserve"> </w:t>
            </w:r>
            <w:r w:rsidRPr="00B671DE">
              <w:rPr>
                <w:rFonts w:ascii="Calibri" w:eastAsia="Calibri" w:hAnsi="Times New Roman" w:cs="Times New Roman"/>
                <w:sz w:val="28"/>
                <w:szCs w:val="28"/>
              </w:rPr>
              <w:t>наследие</w:t>
            </w:r>
            <w:r w:rsidRPr="00B671DE">
              <w:rPr>
                <w:rFonts w:ascii="Calibri" w:eastAsia="Calibri" w:hAnsi="Times New Roman" w:cs="Times New Roman"/>
                <w:sz w:val="28"/>
                <w:szCs w:val="28"/>
              </w:rPr>
              <w:t xml:space="preserve"> </w:t>
            </w:r>
            <w:r w:rsidRPr="00B671DE">
              <w:rPr>
                <w:rFonts w:ascii="Calibri" w:eastAsia="Calibri" w:hAnsi="Times New Roman" w:cs="Times New Roman"/>
                <w:sz w:val="28"/>
                <w:szCs w:val="28"/>
              </w:rPr>
              <w:t>родного</w:t>
            </w:r>
            <w:r w:rsidRPr="00B671DE">
              <w:rPr>
                <w:rFonts w:ascii="Calibri" w:eastAsia="Calibri" w:hAnsi="Times New Roman" w:cs="Times New Roman"/>
                <w:sz w:val="28"/>
                <w:szCs w:val="28"/>
              </w:rPr>
              <w:t xml:space="preserve"> </w:t>
            </w:r>
            <w:r w:rsidRPr="00B671DE">
              <w:rPr>
                <w:rFonts w:ascii="Calibri" w:eastAsia="Calibri" w:hAnsi="Times New Roman" w:cs="Times New Roman"/>
                <w:sz w:val="28"/>
                <w:szCs w:val="28"/>
              </w:rPr>
              <w:t>края</w:t>
            </w:r>
          </w:p>
        </w:tc>
        <w:tc>
          <w:tcPr>
            <w:tcW w:w="1134" w:type="dxa"/>
          </w:tcPr>
          <w:p w:rsid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p>
        </w:tc>
        <w:tc>
          <w:tcPr>
            <w:tcW w:w="1134" w:type="dxa"/>
          </w:tcPr>
          <w:p w:rsid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1485" w:type="dxa"/>
          </w:tcPr>
          <w:p w:rsid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c>
          <w:tcPr>
            <w:tcW w:w="2058" w:type="dxa"/>
          </w:tcPr>
          <w:p w:rsidR="00B671DE" w:rsidRP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sidRPr="00B671DE">
              <w:rPr>
                <w:rFonts w:ascii="Times New Roman" w:eastAsia="Times New Roman" w:hAnsi="Times New Roman" w:cs="Times New Roman"/>
                <w:bCs/>
                <w:color w:val="000000"/>
                <w:sz w:val="28"/>
                <w:szCs w:val="28"/>
                <w:lang w:eastAsia="ru-RU"/>
              </w:rPr>
              <w:t>Практикум  по составлению культурного наследия</w:t>
            </w:r>
          </w:p>
        </w:tc>
      </w:tr>
      <w:tr w:rsidR="00B671DE" w:rsidRPr="009A5A3D" w:rsidTr="00BF06CC">
        <w:tc>
          <w:tcPr>
            <w:tcW w:w="675"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3261" w:type="dxa"/>
          </w:tcPr>
          <w:p w:rsidR="00B671DE" w:rsidRPr="00B671DE" w:rsidRDefault="00B671DE" w:rsidP="00BF06CC">
            <w:pPr>
              <w:spacing w:after="0" w:line="240" w:lineRule="auto"/>
              <w:rPr>
                <w:rFonts w:ascii="Calibri" w:eastAsia="Calibri" w:hAnsi="Times New Roman" w:cs="Times New Roman"/>
                <w:sz w:val="28"/>
                <w:szCs w:val="28"/>
              </w:rPr>
            </w:pPr>
            <w:r w:rsidRPr="00B671DE">
              <w:rPr>
                <w:rFonts w:ascii="Calibri" w:eastAsia="Calibri" w:hAnsi="Times New Roman" w:cs="Times New Roman"/>
                <w:sz w:val="28"/>
                <w:szCs w:val="28"/>
              </w:rPr>
              <w:t>Народный</w:t>
            </w:r>
            <w:r w:rsidRPr="00B671DE">
              <w:rPr>
                <w:rFonts w:ascii="Calibri" w:eastAsia="Calibri" w:hAnsi="Times New Roman" w:cs="Times New Roman"/>
                <w:sz w:val="28"/>
                <w:szCs w:val="28"/>
              </w:rPr>
              <w:t xml:space="preserve"> </w:t>
            </w:r>
            <w:r w:rsidRPr="00B671DE">
              <w:rPr>
                <w:rFonts w:ascii="Calibri" w:eastAsia="Calibri" w:hAnsi="Times New Roman" w:cs="Times New Roman"/>
                <w:sz w:val="28"/>
                <w:szCs w:val="28"/>
              </w:rPr>
              <w:t>подвиг</w:t>
            </w:r>
          </w:p>
        </w:tc>
        <w:tc>
          <w:tcPr>
            <w:tcW w:w="1134" w:type="dxa"/>
          </w:tcPr>
          <w:p w:rsid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p>
        </w:tc>
        <w:tc>
          <w:tcPr>
            <w:tcW w:w="1134" w:type="dxa"/>
          </w:tcPr>
          <w:p w:rsid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1485" w:type="dxa"/>
          </w:tcPr>
          <w:p w:rsid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c>
          <w:tcPr>
            <w:tcW w:w="2058" w:type="dxa"/>
          </w:tcPr>
          <w:p w:rsidR="00B671DE" w:rsidRPr="00B671DE" w:rsidRDefault="00B671DE" w:rsidP="00B671DE">
            <w:pPr>
              <w:spacing w:after="0" w:line="240" w:lineRule="auto"/>
              <w:jc w:val="center"/>
              <w:rPr>
                <w:rFonts w:ascii="Times New Roman" w:eastAsia="Times New Roman" w:hAnsi="Times New Roman" w:cs="Times New Roman"/>
                <w:bCs/>
                <w:color w:val="000000"/>
                <w:sz w:val="28"/>
                <w:szCs w:val="28"/>
                <w:lang w:eastAsia="ru-RU"/>
              </w:rPr>
            </w:pPr>
            <w:r w:rsidRPr="00B671DE">
              <w:rPr>
                <w:rFonts w:ascii="Times New Roman" w:eastAsia="Times New Roman" w:hAnsi="Times New Roman" w:cs="Times New Roman"/>
                <w:bCs/>
                <w:color w:val="000000"/>
                <w:sz w:val="28"/>
                <w:szCs w:val="28"/>
                <w:lang w:eastAsia="ru-RU"/>
              </w:rPr>
              <w:t>Сбор материалов, связанных с историей Вели</w:t>
            </w:r>
            <w:r>
              <w:rPr>
                <w:rFonts w:ascii="Times New Roman" w:eastAsia="Times New Roman" w:hAnsi="Times New Roman" w:cs="Times New Roman"/>
                <w:bCs/>
                <w:color w:val="000000"/>
                <w:sz w:val="28"/>
                <w:szCs w:val="28"/>
                <w:lang w:eastAsia="ru-RU"/>
              </w:rPr>
              <w:t>кой Отечественной войны</w:t>
            </w:r>
            <w:r w:rsidRPr="00B671DE">
              <w:rPr>
                <w:rFonts w:ascii="Times New Roman" w:eastAsia="Times New Roman" w:hAnsi="Times New Roman" w:cs="Times New Roman"/>
                <w:bCs/>
                <w:color w:val="000000"/>
                <w:sz w:val="28"/>
                <w:szCs w:val="28"/>
                <w:lang w:eastAsia="ru-RU"/>
              </w:rPr>
              <w:t xml:space="preserve">. </w:t>
            </w:r>
          </w:p>
          <w:p w:rsidR="00B671DE" w:rsidRPr="00B671DE" w:rsidRDefault="00B671DE" w:rsidP="00B671DE">
            <w:pPr>
              <w:spacing w:after="0" w:line="240" w:lineRule="auto"/>
              <w:jc w:val="center"/>
              <w:rPr>
                <w:rFonts w:ascii="Times New Roman" w:eastAsia="Times New Roman" w:hAnsi="Times New Roman" w:cs="Times New Roman"/>
                <w:bCs/>
                <w:color w:val="000000"/>
                <w:sz w:val="28"/>
                <w:szCs w:val="28"/>
                <w:lang w:eastAsia="ru-RU"/>
              </w:rPr>
            </w:pPr>
            <w:r w:rsidRPr="00B671DE">
              <w:rPr>
                <w:rFonts w:ascii="Times New Roman" w:eastAsia="Times New Roman" w:hAnsi="Times New Roman" w:cs="Times New Roman"/>
                <w:bCs/>
                <w:color w:val="000000"/>
                <w:sz w:val="28"/>
                <w:szCs w:val="28"/>
                <w:lang w:eastAsia="ru-RU"/>
              </w:rPr>
              <w:t>История страны – история семьи</w:t>
            </w:r>
          </w:p>
        </w:tc>
      </w:tr>
      <w:tr w:rsidR="00B671DE" w:rsidRPr="009A5A3D" w:rsidTr="00BF06CC">
        <w:tc>
          <w:tcPr>
            <w:tcW w:w="675"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6</w:t>
            </w:r>
          </w:p>
        </w:tc>
        <w:tc>
          <w:tcPr>
            <w:tcW w:w="3261" w:type="dxa"/>
          </w:tcPr>
          <w:p w:rsidR="00B671DE" w:rsidRPr="00B671DE" w:rsidRDefault="00B671DE" w:rsidP="00BF06CC">
            <w:pPr>
              <w:spacing w:after="0" w:line="240" w:lineRule="auto"/>
              <w:rPr>
                <w:rFonts w:ascii="Calibri" w:eastAsia="Calibri" w:hAnsi="Times New Roman" w:cs="Times New Roman"/>
                <w:sz w:val="28"/>
                <w:szCs w:val="28"/>
              </w:rPr>
            </w:pPr>
            <w:r w:rsidRPr="00B671DE">
              <w:rPr>
                <w:rFonts w:ascii="Calibri" w:eastAsia="Calibri" w:hAnsi="Times New Roman" w:cs="Times New Roman"/>
                <w:sz w:val="28"/>
                <w:szCs w:val="28"/>
              </w:rPr>
              <w:t>Военная</w:t>
            </w:r>
            <w:r w:rsidRPr="00B671DE">
              <w:rPr>
                <w:rFonts w:ascii="Calibri" w:eastAsia="Calibri" w:hAnsi="Times New Roman" w:cs="Times New Roman"/>
                <w:sz w:val="28"/>
                <w:szCs w:val="28"/>
              </w:rPr>
              <w:t xml:space="preserve"> </w:t>
            </w:r>
            <w:r w:rsidRPr="00B671DE">
              <w:rPr>
                <w:rFonts w:ascii="Calibri" w:eastAsia="Calibri" w:hAnsi="Times New Roman" w:cs="Times New Roman"/>
                <w:sz w:val="28"/>
                <w:szCs w:val="28"/>
              </w:rPr>
              <w:t>слава</w:t>
            </w:r>
            <w:r w:rsidRPr="00B671DE">
              <w:rPr>
                <w:rFonts w:ascii="Calibri" w:eastAsia="Calibri" w:hAnsi="Times New Roman" w:cs="Times New Roman"/>
                <w:sz w:val="28"/>
                <w:szCs w:val="28"/>
              </w:rPr>
              <w:t xml:space="preserve"> </w:t>
            </w:r>
            <w:r w:rsidRPr="00B671DE">
              <w:rPr>
                <w:rFonts w:ascii="Calibri" w:eastAsia="Calibri" w:hAnsi="Times New Roman" w:cs="Times New Roman"/>
                <w:sz w:val="28"/>
                <w:szCs w:val="28"/>
              </w:rPr>
              <w:t>земляков</w:t>
            </w:r>
          </w:p>
        </w:tc>
        <w:tc>
          <w:tcPr>
            <w:tcW w:w="1134" w:type="dxa"/>
          </w:tcPr>
          <w:p w:rsid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p>
        </w:tc>
        <w:tc>
          <w:tcPr>
            <w:tcW w:w="1134" w:type="dxa"/>
          </w:tcPr>
          <w:p w:rsid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1485" w:type="dxa"/>
          </w:tcPr>
          <w:p w:rsid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p>
        </w:tc>
        <w:tc>
          <w:tcPr>
            <w:tcW w:w="2058" w:type="dxa"/>
          </w:tcPr>
          <w:p w:rsidR="00B671DE" w:rsidRP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sidRPr="00B671DE">
              <w:rPr>
                <w:rFonts w:ascii="Times New Roman" w:eastAsia="Times New Roman" w:hAnsi="Times New Roman" w:cs="Times New Roman"/>
                <w:bCs/>
                <w:color w:val="000000"/>
                <w:sz w:val="28"/>
                <w:szCs w:val="28"/>
                <w:lang w:eastAsia="ru-RU"/>
              </w:rPr>
              <w:t>Составление картотеки об участниках Великой Отечественной войны</w:t>
            </w:r>
          </w:p>
        </w:tc>
      </w:tr>
      <w:tr w:rsidR="00B671DE" w:rsidRPr="009A5A3D" w:rsidTr="00BF06CC">
        <w:tc>
          <w:tcPr>
            <w:tcW w:w="675"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p>
        </w:tc>
        <w:tc>
          <w:tcPr>
            <w:tcW w:w="3261" w:type="dxa"/>
          </w:tcPr>
          <w:p w:rsidR="00B671DE" w:rsidRPr="00B671DE" w:rsidRDefault="00B671DE" w:rsidP="00BF06CC">
            <w:pPr>
              <w:spacing w:after="0" w:line="240" w:lineRule="auto"/>
              <w:rPr>
                <w:rFonts w:ascii="Calibri" w:eastAsia="Calibri" w:hAnsi="Times New Roman" w:cs="Times New Roman"/>
                <w:sz w:val="28"/>
                <w:szCs w:val="28"/>
              </w:rPr>
            </w:pPr>
            <w:r w:rsidRPr="00B671DE">
              <w:rPr>
                <w:rFonts w:ascii="Calibri" w:eastAsia="Calibri" w:hAnsi="Times New Roman" w:cs="Times New Roman"/>
                <w:sz w:val="28"/>
                <w:szCs w:val="28"/>
              </w:rPr>
              <w:t>Экспозиция</w:t>
            </w:r>
            <w:r w:rsidRPr="00B671DE">
              <w:rPr>
                <w:rFonts w:ascii="Calibri" w:eastAsia="Calibri" w:hAnsi="Times New Roman" w:cs="Times New Roman"/>
                <w:sz w:val="28"/>
                <w:szCs w:val="28"/>
              </w:rPr>
              <w:t xml:space="preserve"> </w:t>
            </w:r>
            <w:r w:rsidRPr="00B671DE">
              <w:rPr>
                <w:rFonts w:ascii="Calibri" w:eastAsia="Calibri" w:hAnsi="Times New Roman" w:cs="Times New Roman"/>
                <w:sz w:val="28"/>
                <w:szCs w:val="28"/>
              </w:rPr>
              <w:t>школьного</w:t>
            </w:r>
            <w:r w:rsidRPr="00B671DE">
              <w:rPr>
                <w:rFonts w:ascii="Calibri" w:eastAsia="Calibri" w:hAnsi="Times New Roman" w:cs="Times New Roman"/>
                <w:sz w:val="28"/>
                <w:szCs w:val="28"/>
              </w:rPr>
              <w:t xml:space="preserve"> </w:t>
            </w:r>
            <w:r w:rsidRPr="00B671DE">
              <w:rPr>
                <w:rFonts w:ascii="Calibri" w:eastAsia="Calibri" w:hAnsi="Times New Roman" w:cs="Times New Roman"/>
                <w:sz w:val="28"/>
                <w:szCs w:val="28"/>
              </w:rPr>
              <w:t>музея</w:t>
            </w:r>
          </w:p>
        </w:tc>
        <w:tc>
          <w:tcPr>
            <w:tcW w:w="1134" w:type="dxa"/>
          </w:tcPr>
          <w:p w:rsid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p>
        </w:tc>
        <w:tc>
          <w:tcPr>
            <w:tcW w:w="1134" w:type="dxa"/>
          </w:tcPr>
          <w:p w:rsid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1485" w:type="dxa"/>
          </w:tcPr>
          <w:p w:rsid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p>
        </w:tc>
        <w:tc>
          <w:tcPr>
            <w:tcW w:w="2058" w:type="dxa"/>
          </w:tcPr>
          <w:p w:rsidR="00B671DE" w:rsidRP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sidRPr="00B671DE">
              <w:rPr>
                <w:rFonts w:ascii="Times New Roman" w:eastAsia="Times New Roman" w:hAnsi="Times New Roman" w:cs="Times New Roman"/>
                <w:bCs/>
                <w:color w:val="000000"/>
                <w:sz w:val="28"/>
                <w:szCs w:val="28"/>
                <w:lang w:eastAsia="ru-RU"/>
              </w:rPr>
              <w:t>Составление концепции и тематико-экспозиционного плана выставки  «История Зайковской сельхозтехники», «Зайковское строительное управление»</w:t>
            </w:r>
          </w:p>
        </w:tc>
      </w:tr>
      <w:tr w:rsidR="00B671DE" w:rsidRPr="009A5A3D" w:rsidTr="00BF06CC">
        <w:tc>
          <w:tcPr>
            <w:tcW w:w="675"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p>
        </w:tc>
        <w:tc>
          <w:tcPr>
            <w:tcW w:w="3261" w:type="dxa"/>
          </w:tcPr>
          <w:p w:rsidR="00B671DE" w:rsidRPr="00B671DE" w:rsidRDefault="00B671DE" w:rsidP="00BF06CC">
            <w:pPr>
              <w:spacing w:after="0" w:line="240" w:lineRule="auto"/>
              <w:rPr>
                <w:rFonts w:ascii="Calibri" w:eastAsia="Calibri" w:hAnsi="Times New Roman" w:cs="Times New Roman"/>
                <w:sz w:val="28"/>
                <w:szCs w:val="28"/>
              </w:rPr>
            </w:pPr>
            <w:r w:rsidRPr="00B671DE">
              <w:rPr>
                <w:rFonts w:ascii="Calibri" w:eastAsia="Calibri" w:hAnsi="Times New Roman" w:cs="Times New Roman"/>
                <w:sz w:val="28"/>
                <w:szCs w:val="28"/>
              </w:rPr>
              <w:t>Тексты</w:t>
            </w:r>
            <w:r w:rsidRPr="00B671DE">
              <w:rPr>
                <w:rFonts w:ascii="Calibri" w:eastAsia="Calibri" w:hAnsi="Times New Roman" w:cs="Times New Roman"/>
                <w:sz w:val="28"/>
                <w:szCs w:val="28"/>
              </w:rPr>
              <w:t xml:space="preserve"> </w:t>
            </w:r>
            <w:r w:rsidRPr="00B671DE">
              <w:rPr>
                <w:rFonts w:ascii="Calibri" w:eastAsia="Calibri" w:hAnsi="Times New Roman" w:cs="Times New Roman"/>
                <w:sz w:val="28"/>
                <w:szCs w:val="28"/>
              </w:rPr>
              <w:t>в</w:t>
            </w:r>
            <w:r w:rsidRPr="00B671DE">
              <w:rPr>
                <w:rFonts w:ascii="Calibri" w:eastAsia="Calibri" w:hAnsi="Times New Roman" w:cs="Times New Roman"/>
                <w:sz w:val="28"/>
                <w:szCs w:val="28"/>
              </w:rPr>
              <w:t xml:space="preserve"> </w:t>
            </w:r>
            <w:r w:rsidRPr="00B671DE">
              <w:rPr>
                <w:rFonts w:ascii="Calibri" w:eastAsia="Calibri" w:hAnsi="Times New Roman" w:cs="Times New Roman"/>
                <w:sz w:val="28"/>
                <w:szCs w:val="28"/>
              </w:rPr>
              <w:t>музейной</w:t>
            </w:r>
            <w:r w:rsidRPr="00B671DE">
              <w:rPr>
                <w:rFonts w:ascii="Calibri" w:eastAsia="Calibri" w:hAnsi="Times New Roman" w:cs="Times New Roman"/>
                <w:sz w:val="28"/>
                <w:szCs w:val="28"/>
              </w:rPr>
              <w:t xml:space="preserve"> </w:t>
            </w:r>
            <w:r w:rsidRPr="00B671DE">
              <w:rPr>
                <w:rFonts w:ascii="Calibri" w:eastAsia="Calibri" w:hAnsi="Times New Roman" w:cs="Times New Roman"/>
                <w:sz w:val="28"/>
                <w:szCs w:val="28"/>
              </w:rPr>
              <w:t>экспозиции</w:t>
            </w:r>
          </w:p>
        </w:tc>
        <w:tc>
          <w:tcPr>
            <w:tcW w:w="1134" w:type="dxa"/>
          </w:tcPr>
          <w:p w:rsid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p>
        </w:tc>
        <w:tc>
          <w:tcPr>
            <w:tcW w:w="1134" w:type="dxa"/>
          </w:tcPr>
          <w:p w:rsid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1485" w:type="dxa"/>
          </w:tcPr>
          <w:p w:rsid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c>
          <w:tcPr>
            <w:tcW w:w="2058" w:type="dxa"/>
          </w:tcPr>
          <w:p w:rsidR="00B671DE" w:rsidRPr="00B671DE" w:rsidRDefault="00B671DE" w:rsidP="00B671DE">
            <w:pPr>
              <w:spacing w:after="0" w:line="240" w:lineRule="auto"/>
              <w:jc w:val="center"/>
              <w:rPr>
                <w:rFonts w:ascii="Times New Roman" w:eastAsia="Times New Roman" w:hAnsi="Times New Roman" w:cs="Times New Roman"/>
                <w:bCs/>
                <w:color w:val="000000"/>
                <w:sz w:val="28"/>
                <w:szCs w:val="28"/>
                <w:lang w:eastAsia="ru-RU"/>
              </w:rPr>
            </w:pPr>
            <w:r w:rsidRPr="00B671DE">
              <w:rPr>
                <w:rFonts w:ascii="Times New Roman" w:eastAsia="Times New Roman" w:hAnsi="Times New Roman" w:cs="Times New Roman"/>
                <w:bCs/>
                <w:color w:val="000000"/>
                <w:sz w:val="28"/>
                <w:szCs w:val="28"/>
                <w:lang w:eastAsia="ru-RU"/>
              </w:rPr>
              <w:t>Пр</w:t>
            </w:r>
            <w:r>
              <w:rPr>
                <w:rFonts w:ascii="Times New Roman" w:eastAsia="Times New Roman" w:hAnsi="Times New Roman" w:cs="Times New Roman"/>
                <w:bCs/>
                <w:color w:val="000000"/>
                <w:sz w:val="28"/>
                <w:szCs w:val="28"/>
                <w:lang w:eastAsia="ru-RU"/>
              </w:rPr>
              <w:t>актикум по составлению этикеток</w:t>
            </w:r>
          </w:p>
        </w:tc>
      </w:tr>
      <w:tr w:rsidR="00B671DE" w:rsidRPr="009A5A3D" w:rsidTr="00BF06CC">
        <w:tc>
          <w:tcPr>
            <w:tcW w:w="675"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p>
        </w:tc>
        <w:tc>
          <w:tcPr>
            <w:tcW w:w="3261" w:type="dxa"/>
          </w:tcPr>
          <w:p w:rsidR="00B671DE" w:rsidRPr="00B671DE" w:rsidRDefault="00B671DE" w:rsidP="00BF06CC">
            <w:pPr>
              <w:spacing w:after="0" w:line="240" w:lineRule="auto"/>
              <w:rPr>
                <w:rFonts w:ascii="Calibri" w:eastAsia="Calibri" w:hAnsi="Times New Roman" w:cs="Times New Roman"/>
                <w:sz w:val="28"/>
                <w:szCs w:val="28"/>
              </w:rPr>
            </w:pPr>
            <w:r w:rsidRPr="00B671DE">
              <w:rPr>
                <w:rFonts w:ascii="Calibri" w:eastAsia="Calibri" w:hAnsi="Times New Roman" w:cs="Times New Roman"/>
                <w:sz w:val="28"/>
                <w:szCs w:val="28"/>
              </w:rPr>
              <w:t>Наше</w:t>
            </w:r>
            <w:r w:rsidRPr="00B671DE">
              <w:rPr>
                <w:rFonts w:ascii="Calibri" w:eastAsia="Calibri" w:hAnsi="Times New Roman" w:cs="Times New Roman"/>
                <w:sz w:val="28"/>
                <w:szCs w:val="28"/>
              </w:rPr>
              <w:t xml:space="preserve"> </w:t>
            </w:r>
            <w:r w:rsidRPr="00B671DE">
              <w:rPr>
                <w:rFonts w:ascii="Calibri" w:eastAsia="Calibri" w:hAnsi="Times New Roman" w:cs="Times New Roman"/>
                <w:sz w:val="28"/>
                <w:szCs w:val="28"/>
              </w:rPr>
              <w:t>природное</w:t>
            </w:r>
            <w:r w:rsidRPr="00B671DE">
              <w:rPr>
                <w:rFonts w:ascii="Calibri" w:eastAsia="Calibri" w:hAnsi="Times New Roman" w:cs="Times New Roman"/>
                <w:sz w:val="28"/>
                <w:szCs w:val="28"/>
              </w:rPr>
              <w:t xml:space="preserve"> </w:t>
            </w:r>
            <w:r w:rsidRPr="00B671DE">
              <w:rPr>
                <w:rFonts w:ascii="Calibri" w:eastAsia="Calibri" w:hAnsi="Times New Roman" w:cs="Times New Roman"/>
                <w:sz w:val="28"/>
                <w:szCs w:val="28"/>
              </w:rPr>
              <w:t>наследие</w:t>
            </w:r>
          </w:p>
        </w:tc>
        <w:tc>
          <w:tcPr>
            <w:tcW w:w="1134" w:type="dxa"/>
          </w:tcPr>
          <w:p w:rsid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p>
        </w:tc>
        <w:tc>
          <w:tcPr>
            <w:tcW w:w="1134" w:type="dxa"/>
          </w:tcPr>
          <w:p w:rsid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1485" w:type="dxa"/>
          </w:tcPr>
          <w:p w:rsid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2058" w:type="dxa"/>
          </w:tcPr>
          <w:p w:rsidR="00B671DE" w:rsidRP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sidRPr="00B671DE">
              <w:rPr>
                <w:rFonts w:ascii="Times New Roman" w:eastAsia="Times New Roman" w:hAnsi="Times New Roman" w:cs="Times New Roman"/>
                <w:bCs/>
                <w:color w:val="000000"/>
                <w:sz w:val="28"/>
                <w:szCs w:val="28"/>
                <w:lang w:eastAsia="ru-RU"/>
              </w:rPr>
              <w:t>Подбор материала, изучение природных памятников , походы, туристические слёты.</w:t>
            </w:r>
          </w:p>
        </w:tc>
      </w:tr>
      <w:tr w:rsidR="00B671DE" w:rsidRPr="009A5A3D" w:rsidTr="00BF06CC">
        <w:tc>
          <w:tcPr>
            <w:tcW w:w="675"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p>
        </w:tc>
        <w:tc>
          <w:tcPr>
            <w:tcW w:w="3261" w:type="dxa"/>
          </w:tcPr>
          <w:p w:rsidR="00B671DE" w:rsidRPr="00B671DE" w:rsidRDefault="00B671DE" w:rsidP="00BF06CC">
            <w:pPr>
              <w:spacing w:after="0" w:line="240" w:lineRule="auto"/>
              <w:rPr>
                <w:rFonts w:ascii="Calibri" w:eastAsia="Calibri" w:hAnsi="Times New Roman" w:cs="Times New Roman"/>
                <w:sz w:val="28"/>
                <w:szCs w:val="28"/>
              </w:rPr>
            </w:pPr>
            <w:r w:rsidRPr="00B671DE">
              <w:rPr>
                <w:rFonts w:ascii="Calibri" w:eastAsia="Calibri" w:hAnsi="Times New Roman" w:cs="Times New Roman"/>
                <w:sz w:val="28"/>
                <w:szCs w:val="28"/>
              </w:rPr>
              <w:t>Экскурсионная</w:t>
            </w:r>
            <w:r w:rsidRPr="00B671DE">
              <w:rPr>
                <w:rFonts w:ascii="Calibri" w:eastAsia="Calibri" w:hAnsi="Times New Roman" w:cs="Times New Roman"/>
                <w:sz w:val="28"/>
                <w:szCs w:val="28"/>
              </w:rPr>
              <w:t xml:space="preserve"> </w:t>
            </w:r>
            <w:r w:rsidRPr="00B671DE">
              <w:rPr>
                <w:rFonts w:ascii="Calibri" w:eastAsia="Calibri" w:hAnsi="Times New Roman" w:cs="Times New Roman"/>
                <w:sz w:val="28"/>
                <w:szCs w:val="28"/>
              </w:rPr>
              <w:t>работа</w:t>
            </w:r>
            <w:r w:rsidRPr="00B671DE">
              <w:rPr>
                <w:rFonts w:ascii="Calibri" w:eastAsia="Calibri" w:hAnsi="Times New Roman" w:cs="Times New Roman"/>
                <w:sz w:val="28"/>
                <w:szCs w:val="28"/>
              </w:rPr>
              <w:t xml:space="preserve"> </w:t>
            </w:r>
            <w:r w:rsidRPr="00B671DE">
              <w:rPr>
                <w:rFonts w:ascii="Calibri" w:eastAsia="Calibri" w:hAnsi="Times New Roman" w:cs="Times New Roman"/>
                <w:sz w:val="28"/>
                <w:szCs w:val="28"/>
              </w:rPr>
              <w:t>в</w:t>
            </w:r>
            <w:r w:rsidRPr="00B671DE">
              <w:rPr>
                <w:rFonts w:ascii="Calibri" w:eastAsia="Calibri" w:hAnsi="Times New Roman" w:cs="Times New Roman"/>
                <w:sz w:val="28"/>
                <w:szCs w:val="28"/>
              </w:rPr>
              <w:t xml:space="preserve"> </w:t>
            </w:r>
            <w:r w:rsidRPr="00B671DE">
              <w:rPr>
                <w:rFonts w:ascii="Calibri" w:eastAsia="Calibri" w:hAnsi="Times New Roman" w:cs="Times New Roman"/>
                <w:sz w:val="28"/>
                <w:szCs w:val="28"/>
              </w:rPr>
              <w:t>школьном</w:t>
            </w:r>
            <w:r w:rsidRPr="00B671DE">
              <w:rPr>
                <w:rFonts w:ascii="Calibri" w:eastAsia="Calibri" w:hAnsi="Times New Roman" w:cs="Times New Roman"/>
                <w:sz w:val="28"/>
                <w:szCs w:val="28"/>
              </w:rPr>
              <w:t xml:space="preserve"> </w:t>
            </w:r>
            <w:r w:rsidRPr="00B671DE">
              <w:rPr>
                <w:rFonts w:ascii="Calibri" w:eastAsia="Calibri" w:hAnsi="Times New Roman" w:cs="Times New Roman"/>
                <w:sz w:val="28"/>
                <w:szCs w:val="28"/>
              </w:rPr>
              <w:t>музее</w:t>
            </w:r>
          </w:p>
        </w:tc>
        <w:tc>
          <w:tcPr>
            <w:tcW w:w="1134" w:type="dxa"/>
          </w:tcPr>
          <w:p w:rsidR="00B671DE" w:rsidRDefault="00BF3923"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1134" w:type="dxa"/>
          </w:tcPr>
          <w:p w:rsidR="00B671DE" w:rsidRDefault="00BF3923"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1485" w:type="dxa"/>
          </w:tcPr>
          <w:p w:rsidR="00B671DE" w:rsidRDefault="00BF3923"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2058" w:type="dxa"/>
          </w:tcPr>
          <w:p w:rsidR="00B671DE" w:rsidRPr="00B671DE" w:rsidRDefault="00BF3923" w:rsidP="00BF06CC">
            <w:pPr>
              <w:spacing w:after="0" w:line="240" w:lineRule="auto"/>
              <w:jc w:val="center"/>
              <w:rPr>
                <w:rFonts w:ascii="Times New Roman" w:eastAsia="Times New Roman" w:hAnsi="Times New Roman" w:cs="Times New Roman"/>
                <w:bCs/>
                <w:color w:val="000000"/>
                <w:sz w:val="28"/>
                <w:szCs w:val="28"/>
                <w:lang w:eastAsia="ru-RU"/>
              </w:rPr>
            </w:pPr>
            <w:r w:rsidRPr="00BF3923">
              <w:rPr>
                <w:rFonts w:ascii="Times New Roman" w:eastAsia="Times New Roman" w:hAnsi="Times New Roman" w:cs="Times New Roman"/>
                <w:bCs/>
                <w:color w:val="000000"/>
                <w:sz w:val="28"/>
                <w:szCs w:val="28"/>
                <w:lang w:eastAsia="ru-RU"/>
              </w:rPr>
              <w:t>Разработка тематических экскурсий их подготовка и проведение</w:t>
            </w:r>
          </w:p>
        </w:tc>
      </w:tr>
      <w:tr w:rsidR="00B671DE" w:rsidRPr="009A5A3D" w:rsidTr="00BF06CC">
        <w:tc>
          <w:tcPr>
            <w:tcW w:w="675" w:type="dxa"/>
          </w:tcPr>
          <w:p w:rsidR="00B671DE" w:rsidRPr="009A5A3D" w:rsidRDefault="00B671DE" w:rsidP="00BF06CC">
            <w:pPr>
              <w:spacing w:after="0" w:line="240" w:lineRule="auto"/>
              <w:jc w:val="center"/>
              <w:rPr>
                <w:rFonts w:ascii="Times New Roman" w:eastAsia="Times New Roman" w:hAnsi="Times New Roman" w:cs="Times New Roman"/>
                <w:bCs/>
                <w:color w:val="000000"/>
                <w:sz w:val="28"/>
                <w:szCs w:val="28"/>
                <w:lang w:eastAsia="ru-RU"/>
              </w:rPr>
            </w:pPr>
          </w:p>
        </w:tc>
        <w:tc>
          <w:tcPr>
            <w:tcW w:w="3261" w:type="dxa"/>
          </w:tcPr>
          <w:p w:rsidR="00B671DE" w:rsidRPr="00B671DE" w:rsidRDefault="00BF3923" w:rsidP="00BF06CC">
            <w:pPr>
              <w:spacing w:after="0" w:line="240" w:lineRule="auto"/>
              <w:rPr>
                <w:rFonts w:ascii="Calibri" w:eastAsia="Calibri" w:hAnsi="Times New Roman" w:cs="Times New Roman"/>
                <w:sz w:val="28"/>
                <w:szCs w:val="28"/>
              </w:rPr>
            </w:pPr>
            <w:r>
              <w:rPr>
                <w:rFonts w:ascii="Calibri" w:eastAsia="Calibri" w:hAnsi="Times New Roman" w:cs="Times New Roman"/>
                <w:sz w:val="28"/>
                <w:szCs w:val="28"/>
              </w:rPr>
              <w:t>Итого</w:t>
            </w:r>
            <w:r>
              <w:rPr>
                <w:rFonts w:ascii="Calibri" w:eastAsia="Calibri" w:hAnsi="Times New Roman" w:cs="Times New Roman"/>
                <w:sz w:val="28"/>
                <w:szCs w:val="28"/>
              </w:rPr>
              <w:t>:</w:t>
            </w:r>
          </w:p>
        </w:tc>
        <w:tc>
          <w:tcPr>
            <w:tcW w:w="1134" w:type="dxa"/>
          </w:tcPr>
          <w:p w:rsidR="00B671DE" w:rsidRDefault="00BF3923"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76</w:t>
            </w:r>
          </w:p>
        </w:tc>
        <w:tc>
          <w:tcPr>
            <w:tcW w:w="1134" w:type="dxa"/>
          </w:tcPr>
          <w:p w:rsidR="00B671DE" w:rsidRDefault="00BF3923"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26</w:t>
            </w:r>
          </w:p>
        </w:tc>
        <w:tc>
          <w:tcPr>
            <w:tcW w:w="1485" w:type="dxa"/>
          </w:tcPr>
          <w:p w:rsidR="00B671DE" w:rsidRDefault="00BF3923" w:rsidP="00BF06C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50</w:t>
            </w:r>
          </w:p>
        </w:tc>
        <w:tc>
          <w:tcPr>
            <w:tcW w:w="2058" w:type="dxa"/>
          </w:tcPr>
          <w:p w:rsidR="00B671DE" w:rsidRPr="00B671DE" w:rsidRDefault="00B671DE" w:rsidP="00BF06CC">
            <w:pPr>
              <w:spacing w:after="0" w:line="240" w:lineRule="auto"/>
              <w:jc w:val="center"/>
              <w:rPr>
                <w:rFonts w:ascii="Times New Roman" w:eastAsia="Times New Roman" w:hAnsi="Times New Roman" w:cs="Times New Roman"/>
                <w:bCs/>
                <w:color w:val="000000"/>
                <w:sz w:val="28"/>
                <w:szCs w:val="28"/>
                <w:lang w:eastAsia="ru-RU"/>
              </w:rPr>
            </w:pPr>
          </w:p>
        </w:tc>
      </w:tr>
    </w:tbl>
    <w:p w:rsidR="00224A3D" w:rsidRDefault="00224A3D" w:rsidP="00224A3D">
      <w:pPr>
        <w:spacing w:line="360" w:lineRule="auto"/>
        <w:jc w:val="center"/>
        <w:rPr>
          <w:rFonts w:ascii="Times New Roman" w:eastAsia="Times New Roman" w:hAnsi="Times New Roman" w:cs="Times New Roman"/>
          <w:b/>
          <w:color w:val="000000"/>
          <w:sz w:val="28"/>
          <w:szCs w:val="28"/>
          <w:lang w:eastAsia="ru-RU"/>
        </w:rPr>
      </w:pPr>
    </w:p>
    <w:p w:rsidR="00BF3923" w:rsidRDefault="00BF3923" w:rsidP="00FB0474">
      <w:pPr>
        <w:pStyle w:val="a3"/>
        <w:numPr>
          <w:ilvl w:val="0"/>
          <w:numId w:val="120"/>
        </w:numPr>
        <w:spacing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программы</w:t>
      </w:r>
    </w:p>
    <w:p w:rsidR="00BF3923" w:rsidRPr="00BF3923" w:rsidRDefault="00BF3923" w:rsidP="00FB0474">
      <w:pPr>
        <w:pStyle w:val="a3"/>
        <w:numPr>
          <w:ilvl w:val="0"/>
          <w:numId w:val="121"/>
        </w:num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Всероссийское туристско-</w:t>
      </w:r>
      <w:r w:rsidRPr="00BF3923">
        <w:rPr>
          <w:rFonts w:ascii="Times New Roman" w:eastAsia="Times New Roman" w:hAnsi="Times New Roman" w:cs="Times New Roman"/>
          <w:b/>
          <w:color w:val="000000"/>
          <w:sz w:val="28"/>
          <w:szCs w:val="28"/>
          <w:lang w:eastAsia="ru-RU"/>
        </w:rPr>
        <w:t>краеведческое движение обучающихся Российской Федерации «Отечество»</w:t>
      </w:r>
    </w:p>
    <w:p w:rsidR="00BF3923" w:rsidRPr="00BF3923" w:rsidRDefault="00BF3923" w:rsidP="00BF3923">
      <w:pPr>
        <w:spacing w:line="360" w:lineRule="auto"/>
        <w:ind w:firstLine="708"/>
        <w:jc w:val="both"/>
        <w:rPr>
          <w:rFonts w:ascii="Times New Roman" w:eastAsia="Times New Roman" w:hAnsi="Times New Roman" w:cs="Times New Roman"/>
          <w:color w:val="000000"/>
          <w:sz w:val="28"/>
          <w:szCs w:val="28"/>
          <w:lang w:eastAsia="ru-RU"/>
        </w:rPr>
      </w:pPr>
      <w:r w:rsidRPr="00BF3923">
        <w:rPr>
          <w:rFonts w:ascii="Times New Roman" w:eastAsia="Times New Roman" w:hAnsi="Times New Roman" w:cs="Times New Roman"/>
          <w:i/>
          <w:color w:val="000000"/>
          <w:sz w:val="28"/>
          <w:szCs w:val="28"/>
          <w:lang w:eastAsia="ru-RU"/>
        </w:rPr>
        <w:lastRenderedPageBreak/>
        <w:t>Теоретическое занятие.</w:t>
      </w:r>
      <w:r w:rsidRPr="00BF3923">
        <w:rPr>
          <w:rFonts w:ascii="Times New Roman" w:eastAsia="Times New Roman" w:hAnsi="Times New Roman" w:cs="Times New Roman"/>
          <w:color w:val="000000"/>
          <w:sz w:val="28"/>
          <w:szCs w:val="28"/>
          <w:lang w:eastAsia="ru-RU"/>
        </w:rPr>
        <w:t xml:space="preserve"> Цели, задачи, участники движения « Отечество». Целевые программы. Формы участия в движении.  Школьный музей как организационно- методический центр движения « Отечество» в учреждении образования. Организация участия обучающихся в местных, региональных и всероссийских краеведческих программ.</w:t>
      </w:r>
      <w:r>
        <w:rPr>
          <w:rFonts w:ascii="Times New Roman" w:eastAsia="Times New Roman" w:hAnsi="Times New Roman" w:cs="Times New Roman"/>
          <w:color w:val="000000"/>
          <w:sz w:val="28"/>
          <w:szCs w:val="28"/>
          <w:lang w:eastAsia="ru-RU"/>
        </w:rPr>
        <w:t xml:space="preserve"> </w:t>
      </w:r>
      <w:r w:rsidRPr="00BF3923">
        <w:rPr>
          <w:rFonts w:ascii="Times New Roman" w:eastAsia="Times New Roman" w:hAnsi="Times New Roman" w:cs="Times New Roman"/>
          <w:color w:val="000000"/>
          <w:sz w:val="28"/>
          <w:szCs w:val="28"/>
          <w:lang w:eastAsia="ru-RU"/>
        </w:rPr>
        <w:t>Туристско -  краеведческая программа школы.</w:t>
      </w:r>
    </w:p>
    <w:p w:rsidR="00BF3923" w:rsidRPr="00BF3923" w:rsidRDefault="00BF3923" w:rsidP="00BF3923">
      <w:pPr>
        <w:spacing w:line="360" w:lineRule="auto"/>
        <w:ind w:firstLine="708"/>
        <w:jc w:val="both"/>
        <w:rPr>
          <w:rFonts w:ascii="Times New Roman" w:eastAsia="Times New Roman" w:hAnsi="Times New Roman" w:cs="Times New Roman"/>
          <w:color w:val="000000"/>
          <w:sz w:val="28"/>
          <w:szCs w:val="28"/>
          <w:lang w:eastAsia="ru-RU"/>
        </w:rPr>
      </w:pPr>
      <w:r w:rsidRPr="00BF3923">
        <w:rPr>
          <w:rFonts w:ascii="Times New Roman" w:eastAsia="Times New Roman" w:hAnsi="Times New Roman" w:cs="Times New Roman"/>
          <w:i/>
          <w:color w:val="000000"/>
          <w:sz w:val="28"/>
          <w:szCs w:val="28"/>
          <w:lang w:eastAsia="ru-RU"/>
        </w:rPr>
        <w:t>Практические занятия.</w:t>
      </w:r>
      <w:r w:rsidRPr="00BF3923">
        <w:rPr>
          <w:rFonts w:ascii="Times New Roman" w:eastAsia="Times New Roman" w:hAnsi="Times New Roman" w:cs="Times New Roman"/>
          <w:color w:val="000000"/>
          <w:sz w:val="28"/>
          <w:szCs w:val="28"/>
          <w:lang w:eastAsia="ru-RU"/>
        </w:rPr>
        <w:t xml:space="preserve"> Подготовка и проведение  краеведческой конференции по принятию туристско- краеведческой программы школы.</w:t>
      </w:r>
    </w:p>
    <w:p w:rsidR="00BF3923" w:rsidRPr="00BF3923" w:rsidRDefault="00BF3923" w:rsidP="00FB0474">
      <w:pPr>
        <w:pStyle w:val="a3"/>
        <w:numPr>
          <w:ilvl w:val="0"/>
          <w:numId w:val="121"/>
        </w:numPr>
        <w:spacing w:line="360" w:lineRule="auto"/>
        <w:jc w:val="both"/>
        <w:rPr>
          <w:rFonts w:ascii="Times New Roman" w:eastAsia="Times New Roman" w:hAnsi="Times New Roman" w:cs="Times New Roman"/>
          <w:b/>
          <w:color w:val="000000"/>
          <w:sz w:val="28"/>
          <w:szCs w:val="28"/>
          <w:lang w:eastAsia="ru-RU"/>
        </w:rPr>
      </w:pPr>
      <w:r w:rsidRPr="00BF3923">
        <w:rPr>
          <w:rFonts w:ascii="Times New Roman" w:eastAsia="Times New Roman" w:hAnsi="Times New Roman" w:cs="Times New Roman"/>
          <w:b/>
          <w:color w:val="000000"/>
          <w:sz w:val="28"/>
          <w:szCs w:val="28"/>
          <w:lang w:eastAsia="ru-RU"/>
        </w:rPr>
        <w:t>Социально- экономическая история края</w:t>
      </w:r>
    </w:p>
    <w:p w:rsidR="00BF3923" w:rsidRPr="00BF3923" w:rsidRDefault="00BF3923" w:rsidP="00BF3923">
      <w:pPr>
        <w:spacing w:line="360" w:lineRule="auto"/>
        <w:ind w:firstLine="708"/>
        <w:jc w:val="both"/>
        <w:rPr>
          <w:rFonts w:ascii="Times New Roman" w:eastAsia="Times New Roman" w:hAnsi="Times New Roman" w:cs="Times New Roman"/>
          <w:color w:val="000000"/>
          <w:sz w:val="28"/>
          <w:szCs w:val="28"/>
          <w:lang w:eastAsia="ru-RU"/>
        </w:rPr>
      </w:pPr>
      <w:r w:rsidRPr="00BF3923">
        <w:rPr>
          <w:rFonts w:ascii="Times New Roman" w:eastAsia="Times New Roman" w:hAnsi="Times New Roman" w:cs="Times New Roman"/>
          <w:i/>
          <w:color w:val="000000"/>
          <w:sz w:val="28"/>
          <w:szCs w:val="28"/>
          <w:lang w:eastAsia="ru-RU"/>
        </w:rPr>
        <w:t>Теоретическое занятие.</w:t>
      </w:r>
      <w:r w:rsidRPr="00BF3923">
        <w:rPr>
          <w:rFonts w:ascii="Times New Roman" w:eastAsia="Times New Roman" w:hAnsi="Times New Roman" w:cs="Times New Roman"/>
          <w:color w:val="000000"/>
          <w:sz w:val="28"/>
          <w:szCs w:val="28"/>
          <w:lang w:eastAsia="ru-RU"/>
        </w:rPr>
        <w:t xml:space="preserve"> Основные этапы социального и экономического развития края. Особенности и уникальность в истории края. Специфические особенности развития промышленности, сельского хозяйства, строительства, транспорта, коммуникаций. Взаимосвязь социально-экономической истории края с природно-климатическими условиями и природными ресурсами. Этнические особенности родного края. Миграция и ассимиляция населения. Население края - главное его богатство.</w:t>
      </w:r>
    </w:p>
    <w:p w:rsidR="00BF3923" w:rsidRPr="00BF3923" w:rsidRDefault="00BF3923" w:rsidP="00BF3923">
      <w:pPr>
        <w:spacing w:line="360" w:lineRule="auto"/>
        <w:ind w:firstLine="708"/>
        <w:jc w:val="both"/>
        <w:rPr>
          <w:rFonts w:ascii="Times New Roman" w:eastAsia="Times New Roman" w:hAnsi="Times New Roman" w:cs="Times New Roman"/>
          <w:color w:val="000000"/>
          <w:sz w:val="28"/>
          <w:szCs w:val="28"/>
          <w:lang w:eastAsia="ru-RU"/>
        </w:rPr>
      </w:pPr>
      <w:r w:rsidRPr="00BF3923">
        <w:rPr>
          <w:rFonts w:ascii="Times New Roman" w:eastAsia="Times New Roman" w:hAnsi="Times New Roman" w:cs="Times New Roman"/>
          <w:i/>
          <w:color w:val="000000"/>
          <w:sz w:val="28"/>
          <w:szCs w:val="28"/>
          <w:lang w:eastAsia="ru-RU"/>
        </w:rPr>
        <w:t>Практические занятия.</w:t>
      </w:r>
      <w:r w:rsidRPr="00BF3923">
        <w:rPr>
          <w:rFonts w:ascii="Times New Roman" w:eastAsia="Times New Roman" w:hAnsi="Times New Roman" w:cs="Times New Roman"/>
          <w:color w:val="000000"/>
          <w:sz w:val="28"/>
          <w:szCs w:val="28"/>
          <w:lang w:eastAsia="ru-RU"/>
        </w:rPr>
        <w:t xml:space="preserve"> Изучение опубликованных источников по социально- экономической истории края. Выявление объектов  краеведческих исследований. Ведение летописи родного края.</w:t>
      </w:r>
    </w:p>
    <w:p w:rsidR="00BF3923" w:rsidRPr="00BF3923" w:rsidRDefault="00BF3923" w:rsidP="00FB0474">
      <w:pPr>
        <w:pStyle w:val="a3"/>
        <w:numPr>
          <w:ilvl w:val="0"/>
          <w:numId w:val="121"/>
        </w:numPr>
        <w:spacing w:line="360" w:lineRule="auto"/>
        <w:jc w:val="both"/>
        <w:rPr>
          <w:rFonts w:ascii="Times New Roman" w:eastAsia="Times New Roman" w:hAnsi="Times New Roman" w:cs="Times New Roman"/>
          <w:b/>
          <w:color w:val="000000"/>
          <w:sz w:val="28"/>
          <w:szCs w:val="28"/>
          <w:lang w:eastAsia="ru-RU"/>
        </w:rPr>
      </w:pPr>
      <w:r w:rsidRPr="00BF3923">
        <w:rPr>
          <w:rFonts w:ascii="Times New Roman" w:eastAsia="Times New Roman" w:hAnsi="Times New Roman" w:cs="Times New Roman"/>
          <w:b/>
          <w:color w:val="000000"/>
          <w:sz w:val="28"/>
          <w:szCs w:val="28"/>
          <w:lang w:eastAsia="ru-RU"/>
        </w:rPr>
        <w:t>Урал многонациональный.</w:t>
      </w:r>
    </w:p>
    <w:p w:rsidR="00BF3923" w:rsidRPr="00BF3923" w:rsidRDefault="00BF3923" w:rsidP="00BF3923">
      <w:pPr>
        <w:spacing w:line="360" w:lineRule="auto"/>
        <w:ind w:firstLine="708"/>
        <w:jc w:val="both"/>
        <w:rPr>
          <w:rFonts w:ascii="Times New Roman" w:eastAsia="Times New Roman" w:hAnsi="Times New Roman" w:cs="Times New Roman"/>
          <w:color w:val="000000"/>
          <w:sz w:val="28"/>
          <w:szCs w:val="28"/>
          <w:lang w:eastAsia="ru-RU"/>
        </w:rPr>
      </w:pPr>
      <w:r w:rsidRPr="00BF3923">
        <w:rPr>
          <w:rFonts w:ascii="Times New Roman" w:eastAsia="Times New Roman" w:hAnsi="Times New Roman" w:cs="Times New Roman"/>
          <w:color w:val="000000"/>
          <w:sz w:val="28"/>
          <w:szCs w:val="28"/>
          <w:lang w:eastAsia="ru-RU"/>
        </w:rPr>
        <w:t>Люди разных национальностей и народностей, проживающие на территории Урала, Свердловской области. Национальные традиции и обычаи народов Урала. Исследование: национальности и наро</w:t>
      </w:r>
      <w:r>
        <w:rPr>
          <w:rFonts w:ascii="Times New Roman" w:eastAsia="Times New Roman" w:hAnsi="Times New Roman" w:cs="Times New Roman"/>
          <w:color w:val="000000"/>
          <w:sz w:val="28"/>
          <w:szCs w:val="28"/>
          <w:lang w:eastAsia="ru-RU"/>
        </w:rPr>
        <w:t>дности, живущие на п. Зайково.</w:t>
      </w:r>
    </w:p>
    <w:p w:rsidR="00BF3923" w:rsidRPr="00BF3923" w:rsidRDefault="00BF3923" w:rsidP="00FB0474">
      <w:pPr>
        <w:pStyle w:val="a3"/>
        <w:numPr>
          <w:ilvl w:val="0"/>
          <w:numId w:val="121"/>
        </w:numPr>
        <w:spacing w:line="360" w:lineRule="auto"/>
        <w:jc w:val="both"/>
        <w:rPr>
          <w:rFonts w:ascii="Times New Roman" w:eastAsia="Times New Roman" w:hAnsi="Times New Roman" w:cs="Times New Roman"/>
          <w:b/>
          <w:color w:val="000000"/>
          <w:sz w:val="28"/>
          <w:szCs w:val="28"/>
          <w:lang w:eastAsia="ru-RU"/>
        </w:rPr>
      </w:pPr>
      <w:r w:rsidRPr="00BF3923">
        <w:rPr>
          <w:rFonts w:ascii="Times New Roman" w:eastAsia="Times New Roman" w:hAnsi="Times New Roman" w:cs="Times New Roman"/>
          <w:b/>
          <w:color w:val="000000"/>
          <w:sz w:val="28"/>
          <w:szCs w:val="28"/>
          <w:lang w:eastAsia="ru-RU"/>
        </w:rPr>
        <w:t>Культурное наследие родного края</w:t>
      </w:r>
    </w:p>
    <w:p w:rsidR="00BF3923" w:rsidRDefault="00BF3923" w:rsidP="00BF3923">
      <w:pPr>
        <w:spacing w:line="360" w:lineRule="auto"/>
        <w:ind w:firstLine="708"/>
        <w:jc w:val="both"/>
        <w:rPr>
          <w:rFonts w:ascii="Times New Roman" w:eastAsia="Times New Roman" w:hAnsi="Times New Roman" w:cs="Times New Roman"/>
          <w:color w:val="000000"/>
          <w:sz w:val="28"/>
          <w:szCs w:val="28"/>
          <w:lang w:eastAsia="ru-RU"/>
        </w:rPr>
      </w:pPr>
      <w:r w:rsidRPr="00BF3923">
        <w:rPr>
          <w:rFonts w:ascii="Times New Roman" w:eastAsia="Times New Roman" w:hAnsi="Times New Roman" w:cs="Times New Roman"/>
          <w:i/>
          <w:color w:val="000000"/>
          <w:sz w:val="28"/>
          <w:szCs w:val="28"/>
          <w:lang w:eastAsia="ru-RU"/>
        </w:rPr>
        <w:lastRenderedPageBreak/>
        <w:t>Теоретическое занятие.</w:t>
      </w:r>
      <w:r w:rsidRPr="00BF3923">
        <w:rPr>
          <w:rFonts w:ascii="Times New Roman" w:eastAsia="Times New Roman" w:hAnsi="Times New Roman" w:cs="Times New Roman"/>
          <w:color w:val="000000"/>
          <w:sz w:val="28"/>
          <w:szCs w:val="28"/>
          <w:lang w:eastAsia="ru-RU"/>
        </w:rPr>
        <w:t xml:space="preserve"> Понятие о культурном наследии. Материальные и духовные объекты культурного наследия. Живая культура. Разнообразие объектов культурного наследия на территории края. Основные приёмы выявления, учёта и описания объектов культурного наследия. Мониторинг культурного наследия. Музеефикация  объектов культурного наследия. </w:t>
      </w:r>
    </w:p>
    <w:p w:rsidR="00BF3923" w:rsidRPr="00BF3923" w:rsidRDefault="00BF3923" w:rsidP="00BF3923">
      <w:pPr>
        <w:spacing w:line="360" w:lineRule="auto"/>
        <w:ind w:firstLine="708"/>
        <w:jc w:val="both"/>
        <w:rPr>
          <w:rFonts w:ascii="Times New Roman" w:eastAsia="Times New Roman" w:hAnsi="Times New Roman" w:cs="Times New Roman"/>
          <w:color w:val="000000"/>
          <w:sz w:val="28"/>
          <w:szCs w:val="28"/>
          <w:lang w:eastAsia="ru-RU"/>
        </w:rPr>
      </w:pPr>
      <w:r w:rsidRPr="00BF3923">
        <w:rPr>
          <w:rFonts w:ascii="Times New Roman" w:eastAsia="Times New Roman" w:hAnsi="Times New Roman" w:cs="Times New Roman"/>
          <w:i/>
          <w:color w:val="000000"/>
          <w:sz w:val="28"/>
          <w:szCs w:val="28"/>
          <w:lang w:eastAsia="ru-RU"/>
        </w:rPr>
        <w:t>Практические занятия.</w:t>
      </w:r>
      <w:r>
        <w:rPr>
          <w:rFonts w:ascii="Times New Roman" w:eastAsia="Times New Roman" w:hAnsi="Times New Roman" w:cs="Times New Roman"/>
          <w:color w:val="000000"/>
          <w:sz w:val="28"/>
          <w:szCs w:val="28"/>
          <w:lang w:eastAsia="ru-RU"/>
        </w:rPr>
        <w:t xml:space="preserve"> Игра-</w:t>
      </w:r>
      <w:r w:rsidRPr="00BF3923">
        <w:rPr>
          <w:rFonts w:ascii="Times New Roman" w:eastAsia="Times New Roman" w:hAnsi="Times New Roman" w:cs="Times New Roman"/>
          <w:color w:val="000000"/>
          <w:sz w:val="28"/>
          <w:szCs w:val="28"/>
          <w:lang w:eastAsia="ru-RU"/>
        </w:rPr>
        <w:t>практикум по составлению паспортов объектов культурного наследия.</w:t>
      </w:r>
    </w:p>
    <w:p w:rsidR="00BF3923" w:rsidRPr="00BF3923" w:rsidRDefault="00BF3923" w:rsidP="00FB0474">
      <w:pPr>
        <w:pStyle w:val="a3"/>
        <w:numPr>
          <w:ilvl w:val="0"/>
          <w:numId w:val="121"/>
        </w:numPr>
        <w:spacing w:line="360" w:lineRule="auto"/>
        <w:jc w:val="both"/>
        <w:rPr>
          <w:rFonts w:ascii="Times New Roman" w:eastAsia="Times New Roman" w:hAnsi="Times New Roman" w:cs="Times New Roman"/>
          <w:b/>
          <w:color w:val="000000"/>
          <w:sz w:val="28"/>
          <w:szCs w:val="28"/>
          <w:lang w:eastAsia="ru-RU"/>
        </w:rPr>
      </w:pPr>
      <w:r w:rsidRPr="00BF3923">
        <w:rPr>
          <w:rFonts w:ascii="Times New Roman" w:eastAsia="Times New Roman" w:hAnsi="Times New Roman" w:cs="Times New Roman"/>
          <w:b/>
          <w:color w:val="000000"/>
          <w:sz w:val="28"/>
          <w:szCs w:val="28"/>
          <w:lang w:eastAsia="ru-RU"/>
        </w:rPr>
        <w:t>Народный подвиг.</w:t>
      </w:r>
    </w:p>
    <w:p w:rsidR="00BF3923" w:rsidRPr="00BF3923" w:rsidRDefault="00BF3923" w:rsidP="00BF3923">
      <w:pPr>
        <w:spacing w:line="360" w:lineRule="auto"/>
        <w:jc w:val="both"/>
        <w:rPr>
          <w:rFonts w:ascii="Times New Roman" w:eastAsia="Times New Roman" w:hAnsi="Times New Roman" w:cs="Times New Roman"/>
          <w:color w:val="000000"/>
          <w:sz w:val="28"/>
          <w:szCs w:val="28"/>
          <w:lang w:eastAsia="ru-RU"/>
        </w:rPr>
      </w:pPr>
      <w:r w:rsidRPr="00BF3923">
        <w:rPr>
          <w:rFonts w:ascii="Times New Roman" w:eastAsia="Times New Roman" w:hAnsi="Times New Roman" w:cs="Times New Roman"/>
          <w:color w:val="000000"/>
          <w:sz w:val="28"/>
          <w:szCs w:val="28"/>
          <w:lang w:eastAsia="ru-RU"/>
        </w:rPr>
        <w:t xml:space="preserve">             Знание истории России. Знакомство с историей своего народа, изучение истории своей семьи. Летопись важнейших дат в истории государства и своего объединения. Люди родного края, прославившие Отечество своим трудом и подвигами.</w:t>
      </w:r>
    </w:p>
    <w:p w:rsidR="00BF3923" w:rsidRPr="00BF3923" w:rsidRDefault="00BF3923" w:rsidP="00FB0474">
      <w:pPr>
        <w:pStyle w:val="a3"/>
        <w:numPr>
          <w:ilvl w:val="0"/>
          <w:numId w:val="121"/>
        </w:numPr>
        <w:spacing w:line="360" w:lineRule="auto"/>
        <w:jc w:val="both"/>
        <w:rPr>
          <w:rFonts w:ascii="Times New Roman" w:eastAsia="Times New Roman" w:hAnsi="Times New Roman" w:cs="Times New Roman"/>
          <w:b/>
          <w:color w:val="000000"/>
          <w:sz w:val="28"/>
          <w:szCs w:val="28"/>
          <w:lang w:eastAsia="ru-RU"/>
        </w:rPr>
      </w:pPr>
      <w:r w:rsidRPr="00BF3923">
        <w:rPr>
          <w:rFonts w:ascii="Times New Roman" w:eastAsia="Times New Roman" w:hAnsi="Times New Roman" w:cs="Times New Roman"/>
          <w:b/>
          <w:color w:val="000000"/>
          <w:sz w:val="28"/>
          <w:szCs w:val="28"/>
          <w:lang w:eastAsia="ru-RU"/>
        </w:rPr>
        <w:t>Военная слава земляков</w:t>
      </w:r>
    </w:p>
    <w:p w:rsidR="00BF3923" w:rsidRPr="00BF3923" w:rsidRDefault="00BF3923" w:rsidP="00BF3923">
      <w:pPr>
        <w:spacing w:line="360" w:lineRule="auto"/>
        <w:ind w:firstLine="708"/>
        <w:jc w:val="both"/>
        <w:rPr>
          <w:rFonts w:ascii="Times New Roman" w:eastAsia="Times New Roman" w:hAnsi="Times New Roman" w:cs="Times New Roman"/>
          <w:color w:val="000000"/>
          <w:sz w:val="28"/>
          <w:szCs w:val="28"/>
          <w:lang w:eastAsia="ru-RU"/>
        </w:rPr>
      </w:pPr>
      <w:r w:rsidRPr="00BF3923">
        <w:rPr>
          <w:rFonts w:ascii="Times New Roman" w:eastAsia="Times New Roman" w:hAnsi="Times New Roman" w:cs="Times New Roman"/>
          <w:i/>
          <w:color w:val="000000"/>
          <w:sz w:val="28"/>
          <w:szCs w:val="28"/>
          <w:lang w:eastAsia="ru-RU"/>
        </w:rPr>
        <w:t>Теоретическое занятие.</w:t>
      </w:r>
      <w:r w:rsidRPr="00BF3923">
        <w:rPr>
          <w:rFonts w:ascii="Times New Roman" w:eastAsia="Times New Roman" w:hAnsi="Times New Roman" w:cs="Times New Roman"/>
          <w:color w:val="000000"/>
          <w:sz w:val="28"/>
          <w:szCs w:val="28"/>
          <w:lang w:eastAsia="ru-RU"/>
        </w:rPr>
        <w:t xml:space="preserve"> Военные традиции земляков. Жители родного края -  участники Великой Отечественной войны и  других военных действий. Выпускники школы в рядах Вооружённых Сил России. Участие в патриотических акциях и мероприятиях в рамках школы, района, страны.</w:t>
      </w:r>
    </w:p>
    <w:p w:rsidR="00BF3923" w:rsidRPr="00BF3923" w:rsidRDefault="00BF3923" w:rsidP="00BF3923">
      <w:pPr>
        <w:spacing w:line="360" w:lineRule="auto"/>
        <w:ind w:firstLine="708"/>
        <w:jc w:val="both"/>
        <w:rPr>
          <w:rFonts w:ascii="Times New Roman" w:eastAsia="Times New Roman" w:hAnsi="Times New Roman" w:cs="Times New Roman"/>
          <w:color w:val="000000"/>
          <w:sz w:val="28"/>
          <w:szCs w:val="28"/>
          <w:lang w:eastAsia="ru-RU"/>
        </w:rPr>
      </w:pPr>
      <w:r w:rsidRPr="00BF3923">
        <w:rPr>
          <w:rFonts w:ascii="Times New Roman" w:eastAsia="Times New Roman" w:hAnsi="Times New Roman" w:cs="Times New Roman"/>
          <w:i/>
          <w:color w:val="000000"/>
          <w:sz w:val="28"/>
          <w:szCs w:val="28"/>
          <w:lang w:eastAsia="ru-RU"/>
        </w:rPr>
        <w:t>Практические занятия.</w:t>
      </w:r>
      <w:r w:rsidRPr="00BF3923">
        <w:rPr>
          <w:rFonts w:ascii="Times New Roman" w:eastAsia="Times New Roman" w:hAnsi="Times New Roman" w:cs="Times New Roman"/>
          <w:color w:val="000000"/>
          <w:sz w:val="28"/>
          <w:szCs w:val="28"/>
          <w:lang w:eastAsia="ru-RU"/>
        </w:rPr>
        <w:t xml:space="preserve"> Забота о ветеранах и тружениках тыла Великой Отечественной войны, Связь с выпускниками школы - кадровых военных или прошедших действительную военную службу. Сбор информации у родственников и знакомых Ведение картотеки участников Великой Отечественной войны и других военных действий. Книга Памяти школы.</w:t>
      </w:r>
    </w:p>
    <w:p w:rsidR="00BF3923" w:rsidRPr="00BF3923" w:rsidRDefault="00BF3923" w:rsidP="00FB0474">
      <w:pPr>
        <w:pStyle w:val="a3"/>
        <w:numPr>
          <w:ilvl w:val="0"/>
          <w:numId w:val="121"/>
        </w:numPr>
        <w:spacing w:line="360" w:lineRule="auto"/>
        <w:jc w:val="both"/>
        <w:rPr>
          <w:rFonts w:ascii="Times New Roman" w:eastAsia="Times New Roman" w:hAnsi="Times New Roman" w:cs="Times New Roman"/>
          <w:b/>
          <w:color w:val="000000"/>
          <w:sz w:val="28"/>
          <w:szCs w:val="28"/>
          <w:lang w:eastAsia="ru-RU"/>
        </w:rPr>
      </w:pPr>
      <w:r w:rsidRPr="00BF3923">
        <w:rPr>
          <w:rFonts w:ascii="Times New Roman" w:eastAsia="Times New Roman" w:hAnsi="Times New Roman" w:cs="Times New Roman"/>
          <w:b/>
          <w:color w:val="000000"/>
          <w:sz w:val="28"/>
          <w:szCs w:val="28"/>
          <w:lang w:eastAsia="ru-RU"/>
        </w:rPr>
        <w:t>Экспозиция школьного музея</w:t>
      </w:r>
    </w:p>
    <w:p w:rsidR="00BF3923" w:rsidRPr="00BF3923" w:rsidRDefault="00BF3923" w:rsidP="00BF3923">
      <w:pPr>
        <w:spacing w:line="360" w:lineRule="auto"/>
        <w:ind w:firstLine="708"/>
        <w:jc w:val="both"/>
        <w:rPr>
          <w:rFonts w:ascii="Times New Roman" w:eastAsia="Times New Roman" w:hAnsi="Times New Roman" w:cs="Times New Roman"/>
          <w:color w:val="000000"/>
          <w:sz w:val="28"/>
          <w:szCs w:val="28"/>
          <w:lang w:eastAsia="ru-RU"/>
        </w:rPr>
      </w:pPr>
      <w:r w:rsidRPr="00BF3923">
        <w:rPr>
          <w:rFonts w:ascii="Times New Roman" w:eastAsia="Times New Roman" w:hAnsi="Times New Roman" w:cs="Times New Roman"/>
          <w:i/>
          <w:color w:val="000000"/>
          <w:sz w:val="28"/>
          <w:szCs w:val="28"/>
          <w:lang w:eastAsia="ru-RU"/>
        </w:rPr>
        <w:t>Теоритические занятия.</w:t>
      </w:r>
      <w:r w:rsidRPr="00BF3923">
        <w:rPr>
          <w:rFonts w:ascii="Times New Roman" w:eastAsia="Times New Roman" w:hAnsi="Times New Roman" w:cs="Times New Roman"/>
          <w:color w:val="000000"/>
          <w:sz w:val="28"/>
          <w:szCs w:val="28"/>
          <w:lang w:eastAsia="ru-RU"/>
        </w:rPr>
        <w:t xml:space="preserve"> Концепция экспозиции школьного музея. Тематико</w:t>
      </w:r>
      <w:r>
        <w:rPr>
          <w:rFonts w:ascii="Times New Roman" w:eastAsia="Times New Roman" w:hAnsi="Times New Roman" w:cs="Times New Roman"/>
          <w:color w:val="000000"/>
          <w:sz w:val="28"/>
          <w:szCs w:val="28"/>
          <w:lang w:eastAsia="ru-RU"/>
        </w:rPr>
        <w:t>-</w:t>
      </w:r>
      <w:r w:rsidRPr="00BF3923">
        <w:rPr>
          <w:rFonts w:ascii="Times New Roman" w:eastAsia="Times New Roman" w:hAnsi="Times New Roman" w:cs="Times New Roman"/>
          <w:color w:val="000000"/>
          <w:sz w:val="28"/>
          <w:szCs w:val="28"/>
          <w:lang w:eastAsia="ru-RU"/>
        </w:rPr>
        <w:t xml:space="preserve">экспозиционный план и архитектурно - художественное решение экспозиции. Виды экспозиций: тематическая, систематическая, </w:t>
      </w:r>
      <w:r w:rsidRPr="00BF3923">
        <w:rPr>
          <w:rFonts w:ascii="Times New Roman" w:eastAsia="Times New Roman" w:hAnsi="Times New Roman" w:cs="Times New Roman"/>
          <w:color w:val="000000"/>
          <w:sz w:val="28"/>
          <w:szCs w:val="28"/>
          <w:lang w:eastAsia="ru-RU"/>
        </w:rPr>
        <w:lastRenderedPageBreak/>
        <w:t>монографическая, ансамблевая экспозиция. Экспозиционное оборудование. Основные приёмы экспозицирования музейных предметов. Обеспечение сохранности музейных предметов. Обеспечение сохранности музейных предметов в экспозиционном использовании.</w:t>
      </w:r>
      <w:r>
        <w:rPr>
          <w:rFonts w:ascii="Times New Roman" w:eastAsia="Times New Roman" w:hAnsi="Times New Roman" w:cs="Times New Roman"/>
          <w:color w:val="000000"/>
          <w:sz w:val="28"/>
          <w:szCs w:val="28"/>
          <w:lang w:eastAsia="ru-RU"/>
        </w:rPr>
        <w:t xml:space="preserve"> </w:t>
      </w:r>
      <w:r w:rsidRPr="00BF3923">
        <w:rPr>
          <w:rFonts w:ascii="Times New Roman" w:eastAsia="Times New Roman" w:hAnsi="Times New Roman" w:cs="Times New Roman"/>
          <w:color w:val="000000"/>
          <w:sz w:val="28"/>
          <w:szCs w:val="28"/>
          <w:lang w:eastAsia="ru-RU"/>
        </w:rPr>
        <w:t>Музейные выставки: стационарные, передвижные, фондовые.</w:t>
      </w:r>
    </w:p>
    <w:p w:rsidR="00BF3923" w:rsidRPr="00BF3923" w:rsidRDefault="00BF3923" w:rsidP="00BF3923">
      <w:pPr>
        <w:spacing w:line="360" w:lineRule="auto"/>
        <w:ind w:firstLine="708"/>
        <w:jc w:val="both"/>
        <w:rPr>
          <w:rFonts w:ascii="Times New Roman" w:eastAsia="Times New Roman" w:hAnsi="Times New Roman" w:cs="Times New Roman"/>
          <w:color w:val="000000"/>
          <w:sz w:val="28"/>
          <w:szCs w:val="28"/>
          <w:lang w:eastAsia="ru-RU"/>
        </w:rPr>
      </w:pPr>
      <w:r w:rsidRPr="00BF3923">
        <w:rPr>
          <w:rFonts w:ascii="Times New Roman" w:eastAsia="Times New Roman" w:hAnsi="Times New Roman" w:cs="Times New Roman"/>
          <w:i/>
          <w:color w:val="000000"/>
          <w:sz w:val="28"/>
          <w:szCs w:val="28"/>
          <w:lang w:eastAsia="ru-RU"/>
        </w:rPr>
        <w:t>Практические занятия.</w:t>
      </w:r>
      <w:r w:rsidRPr="00BF3923">
        <w:rPr>
          <w:rFonts w:ascii="Times New Roman" w:eastAsia="Times New Roman" w:hAnsi="Times New Roman" w:cs="Times New Roman"/>
          <w:color w:val="000000"/>
          <w:sz w:val="28"/>
          <w:szCs w:val="28"/>
          <w:lang w:eastAsia="ru-RU"/>
        </w:rPr>
        <w:t xml:space="preserve"> Подготовка предложений и проектов: концепция экспозиции, тематико-экспозиционный план, архитектурно - художественное решение, их обсуждение.</w:t>
      </w:r>
    </w:p>
    <w:p w:rsidR="00BF3923" w:rsidRPr="00BF3923" w:rsidRDefault="00BF3923" w:rsidP="00FB0474">
      <w:pPr>
        <w:pStyle w:val="a3"/>
        <w:numPr>
          <w:ilvl w:val="0"/>
          <w:numId w:val="121"/>
        </w:numPr>
        <w:spacing w:line="360" w:lineRule="auto"/>
        <w:jc w:val="both"/>
        <w:rPr>
          <w:rFonts w:ascii="Times New Roman" w:eastAsia="Times New Roman" w:hAnsi="Times New Roman" w:cs="Times New Roman"/>
          <w:b/>
          <w:color w:val="000000"/>
          <w:sz w:val="28"/>
          <w:szCs w:val="28"/>
          <w:lang w:eastAsia="ru-RU"/>
        </w:rPr>
      </w:pPr>
      <w:r w:rsidRPr="00BF3923">
        <w:rPr>
          <w:rFonts w:ascii="Times New Roman" w:eastAsia="Times New Roman" w:hAnsi="Times New Roman" w:cs="Times New Roman"/>
          <w:b/>
          <w:color w:val="000000"/>
          <w:sz w:val="28"/>
          <w:szCs w:val="28"/>
          <w:lang w:eastAsia="ru-RU"/>
        </w:rPr>
        <w:t>Тексты в музейной экспозиции</w:t>
      </w:r>
    </w:p>
    <w:p w:rsidR="00BF3923" w:rsidRPr="00BF3923" w:rsidRDefault="00BF3923" w:rsidP="00BF3923">
      <w:pPr>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Теоретическое занятие</w:t>
      </w:r>
      <w:r w:rsidRPr="00BF3923">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 xml:space="preserve"> </w:t>
      </w:r>
      <w:r w:rsidRPr="00BF3923">
        <w:rPr>
          <w:rFonts w:ascii="Times New Roman" w:eastAsia="Times New Roman" w:hAnsi="Times New Roman" w:cs="Times New Roman"/>
          <w:color w:val="000000"/>
          <w:sz w:val="28"/>
          <w:szCs w:val="28"/>
          <w:lang w:eastAsia="ru-RU"/>
        </w:rPr>
        <w:t xml:space="preserve">Назначение текстов в экспозиции. Виды оглавительных и сопроводительных текстов. Правила составления этикеток к экспонатам. Приёмы размещения текстов в экспозиции. </w:t>
      </w:r>
    </w:p>
    <w:p w:rsidR="00BF3923" w:rsidRPr="00BF3923" w:rsidRDefault="00BF3923" w:rsidP="00BF3923">
      <w:pPr>
        <w:spacing w:line="360" w:lineRule="auto"/>
        <w:ind w:firstLine="708"/>
        <w:jc w:val="both"/>
        <w:rPr>
          <w:rFonts w:ascii="Times New Roman" w:eastAsia="Times New Roman" w:hAnsi="Times New Roman" w:cs="Times New Roman"/>
          <w:color w:val="000000"/>
          <w:sz w:val="28"/>
          <w:szCs w:val="28"/>
          <w:lang w:eastAsia="ru-RU"/>
        </w:rPr>
      </w:pPr>
      <w:r w:rsidRPr="00BF3923">
        <w:rPr>
          <w:rFonts w:ascii="Times New Roman" w:eastAsia="Times New Roman" w:hAnsi="Times New Roman" w:cs="Times New Roman"/>
          <w:i/>
          <w:color w:val="000000"/>
          <w:sz w:val="28"/>
          <w:szCs w:val="28"/>
          <w:lang w:eastAsia="ru-RU"/>
        </w:rPr>
        <w:t>Практические занятия.</w:t>
      </w:r>
      <w:r w:rsidRPr="00BF3923">
        <w:rPr>
          <w:rFonts w:ascii="Times New Roman" w:eastAsia="Times New Roman" w:hAnsi="Times New Roman" w:cs="Times New Roman"/>
          <w:color w:val="000000"/>
          <w:sz w:val="28"/>
          <w:szCs w:val="28"/>
          <w:lang w:eastAsia="ru-RU"/>
        </w:rPr>
        <w:t xml:space="preserve"> Игра - практикум по составлению этикетажа к экспонатам школьного музея.</w:t>
      </w:r>
    </w:p>
    <w:p w:rsidR="00BF3923" w:rsidRPr="00BF3923" w:rsidRDefault="00BF3923" w:rsidP="00FB0474">
      <w:pPr>
        <w:pStyle w:val="a3"/>
        <w:numPr>
          <w:ilvl w:val="0"/>
          <w:numId w:val="121"/>
        </w:numPr>
        <w:spacing w:line="360" w:lineRule="auto"/>
        <w:jc w:val="both"/>
        <w:rPr>
          <w:rFonts w:ascii="Times New Roman" w:eastAsia="Times New Roman" w:hAnsi="Times New Roman" w:cs="Times New Roman"/>
          <w:b/>
          <w:color w:val="000000"/>
          <w:sz w:val="28"/>
          <w:szCs w:val="28"/>
          <w:lang w:eastAsia="ru-RU"/>
        </w:rPr>
      </w:pPr>
      <w:r w:rsidRPr="00BF3923">
        <w:rPr>
          <w:rFonts w:ascii="Times New Roman" w:eastAsia="Times New Roman" w:hAnsi="Times New Roman" w:cs="Times New Roman"/>
          <w:b/>
          <w:color w:val="000000"/>
          <w:sz w:val="28"/>
          <w:szCs w:val="28"/>
          <w:lang w:eastAsia="ru-RU"/>
        </w:rPr>
        <w:t>Наше природное наследие</w:t>
      </w:r>
    </w:p>
    <w:p w:rsidR="00BF3923" w:rsidRPr="00BF3923" w:rsidRDefault="00BF3923" w:rsidP="00BF3923">
      <w:pPr>
        <w:spacing w:line="360" w:lineRule="auto"/>
        <w:ind w:firstLine="708"/>
        <w:jc w:val="both"/>
        <w:rPr>
          <w:rFonts w:ascii="Times New Roman" w:eastAsia="Times New Roman" w:hAnsi="Times New Roman" w:cs="Times New Roman"/>
          <w:color w:val="000000"/>
          <w:sz w:val="28"/>
          <w:szCs w:val="28"/>
          <w:lang w:eastAsia="ru-RU"/>
        </w:rPr>
      </w:pPr>
      <w:r w:rsidRPr="00BF3923">
        <w:rPr>
          <w:rFonts w:ascii="Times New Roman" w:eastAsia="Times New Roman" w:hAnsi="Times New Roman" w:cs="Times New Roman"/>
          <w:i/>
          <w:color w:val="000000"/>
          <w:sz w:val="28"/>
          <w:szCs w:val="28"/>
          <w:lang w:eastAsia="ru-RU"/>
        </w:rPr>
        <w:t>Теоретическое занятие:</w:t>
      </w:r>
      <w:r w:rsidRPr="00BF3923">
        <w:rPr>
          <w:rFonts w:ascii="Times New Roman" w:eastAsia="Times New Roman" w:hAnsi="Times New Roman" w:cs="Times New Roman"/>
          <w:color w:val="000000"/>
          <w:sz w:val="28"/>
          <w:szCs w:val="28"/>
          <w:lang w:eastAsia="ru-RU"/>
        </w:rPr>
        <w:t xml:space="preserve"> Природно-климатические условия, геологическое строение и рельеф, почвы, водные ресурсы, растительность, животный вид региона. Объекты природного наследия родного края, их выявление, охрана и музеефикация. Экологические проблемы края. </w:t>
      </w:r>
    </w:p>
    <w:p w:rsidR="00BF3923" w:rsidRPr="00BF3923" w:rsidRDefault="00BF3923" w:rsidP="00BF3923">
      <w:pPr>
        <w:spacing w:line="360" w:lineRule="auto"/>
        <w:ind w:firstLine="708"/>
        <w:jc w:val="both"/>
        <w:rPr>
          <w:rFonts w:ascii="Times New Roman" w:eastAsia="Times New Roman" w:hAnsi="Times New Roman" w:cs="Times New Roman"/>
          <w:color w:val="000000"/>
          <w:sz w:val="28"/>
          <w:szCs w:val="28"/>
          <w:lang w:eastAsia="ru-RU"/>
        </w:rPr>
      </w:pPr>
      <w:r w:rsidRPr="00BF3923">
        <w:rPr>
          <w:rFonts w:ascii="Times New Roman" w:eastAsia="Times New Roman" w:hAnsi="Times New Roman" w:cs="Times New Roman"/>
          <w:i/>
          <w:color w:val="000000"/>
          <w:sz w:val="28"/>
          <w:szCs w:val="28"/>
          <w:lang w:eastAsia="ru-RU"/>
        </w:rPr>
        <w:t>Практические занятия.</w:t>
      </w:r>
      <w:r w:rsidRPr="00BF3923">
        <w:rPr>
          <w:rFonts w:ascii="Times New Roman" w:eastAsia="Times New Roman" w:hAnsi="Times New Roman" w:cs="Times New Roman"/>
          <w:color w:val="000000"/>
          <w:sz w:val="28"/>
          <w:szCs w:val="28"/>
          <w:lang w:eastAsia="ru-RU"/>
        </w:rPr>
        <w:t xml:space="preserve"> Выявление объектов природного наследия родного края, их учёт и разработка программ охранных мероприятий. Составление «Красной книги флоры и фауны родного края». Сбор фотографий и рисунков фауны, природный ландшафт для школьного музея</w:t>
      </w:r>
    </w:p>
    <w:p w:rsidR="00BF3923" w:rsidRPr="00BF3923" w:rsidRDefault="00BF3923" w:rsidP="00FB0474">
      <w:pPr>
        <w:pStyle w:val="a3"/>
        <w:numPr>
          <w:ilvl w:val="0"/>
          <w:numId w:val="121"/>
        </w:numPr>
        <w:spacing w:line="360" w:lineRule="auto"/>
        <w:jc w:val="both"/>
        <w:rPr>
          <w:rFonts w:ascii="Times New Roman" w:eastAsia="Times New Roman" w:hAnsi="Times New Roman" w:cs="Times New Roman"/>
          <w:b/>
          <w:color w:val="000000"/>
          <w:sz w:val="28"/>
          <w:szCs w:val="28"/>
          <w:lang w:eastAsia="ru-RU"/>
        </w:rPr>
      </w:pPr>
      <w:r w:rsidRPr="00BF3923">
        <w:rPr>
          <w:rFonts w:ascii="Times New Roman" w:eastAsia="Times New Roman" w:hAnsi="Times New Roman" w:cs="Times New Roman"/>
          <w:b/>
          <w:color w:val="000000"/>
          <w:sz w:val="28"/>
          <w:szCs w:val="28"/>
          <w:lang w:eastAsia="ru-RU"/>
        </w:rPr>
        <w:t xml:space="preserve"> Экскурсионная работа в школьном музее</w:t>
      </w:r>
    </w:p>
    <w:p w:rsidR="00BF3923" w:rsidRPr="00BF3923" w:rsidRDefault="00BF3923" w:rsidP="00BF3923">
      <w:pPr>
        <w:spacing w:line="360" w:lineRule="auto"/>
        <w:ind w:firstLine="708"/>
        <w:jc w:val="both"/>
        <w:rPr>
          <w:rFonts w:ascii="Times New Roman" w:eastAsia="Times New Roman" w:hAnsi="Times New Roman" w:cs="Times New Roman"/>
          <w:color w:val="000000"/>
          <w:sz w:val="28"/>
          <w:szCs w:val="28"/>
          <w:lang w:eastAsia="ru-RU"/>
        </w:rPr>
      </w:pPr>
      <w:r w:rsidRPr="00BF3923">
        <w:rPr>
          <w:rFonts w:ascii="Times New Roman" w:eastAsia="Times New Roman" w:hAnsi="Times New Roman" w:cs="Times New Roman"/>
          <w:i/>
          <w:color w:val="000000"/>
          <w:sz w:val="28"/>
          <w:szCs w:val="28"/>
          <w:lang w:eastAsia="ru-RU"/>
        </w:rPr>
        <w:t xml:space="preserve">Теоретическое занятие. </w:t>
      </w:r>
      <w:r w:rsidRPr="00BF3923">
        <w:rPr>
          <w:rFonts w:ascii="Times New Roman" w:eastAsia="Times New Roman" w:hAnsi="Times New Roman" w:cs="Times New Roman"/>
          <w:color w:val="000000"/>
          <w:sz w:val="28"/>
          <w:szCs w:val="28"/>
          <w:lang w:eastAsia="ru-RU"/>
        </w:rPr>
        <w:t xml:space="preserve">Экскурсия  как форма популяризации исторического, культурного и природного наследия музейными средствами. </w:t>
      </w:r>
      <w:r w:rsidRPr="00BF3923">
        <w:rPr>
          <w:rFonts w:ascii="Times New Roman" w:eastAsia="Times New Roman" w:hAnsi="Times New Roman" w:cs="Times New Roman"/>
          <w:color w:val="000000"/>
          <w:sz w:val="28"/>
          <w:szCs w:val="28"/>
          <w:lang w:eastAsia="ru-RU"/>
        </w:rPr>
        <w:lastRenderedPageBreak/>
        <w:t>Виды экскурсий: обзорная, тематическая, учебная. Приёмы подготовки экскурсии с использованием опубликованных источников, научной и популярной литературы, материалов музейного собрания. Мастерство экскурсовода: речь, внешний вид, свободное владение материалом, этика.</w:t>
      </w:r>
    </w:p>
    <w:p w:rsidR="00BF3923" w:rsidRPr="00BF3923" w:rsidRDefault="00BF3923" w:rsidP="00BF3923">
      <w:pPr>
        <w:spacing w:line="360" w:lineRule="auto"/>
        <w:ind w:firstLine="708"/>
        <w:jc w:val="both"/>
        <w:rPr>
          <w:rFonts w:ascii="Times New Roman" w:eastAsia="Times New Roman" w:hAnsi="Times New Roman" w:cs="Times New Roman"/>
          <w:color w:val="000000"/>
          <w:sz w:val="28"/>
          <w:szCs w:val="28"/>
          <w:lang w:eastAsia="ru-RU"/>
        </w:rPr>
      </w:pPr>
      <w:r w:rsidRPr="00BF3923">
        <w:rPr>
          <w:rFonts w:ascii="Times New Roman" w:eastAsia="Times New Roman" w:hAnsi="Times New Roman" w:cs="Times New Roman"/>
          <w:i/>
          <w:color w:val="000000"/>
          <w:sz w:val="28"/>
          <w:szCs w:val="28"/>
          <w:lang w:eastAsia="ru-RU"/>
        </w:rPr>
        <w:t xml:space="preserve">Практические занятия. </w:t>
      </w:r>
      <w:r w:rsidRPr="00BF3923">
        <w:rPr>
          <w:rFonts w:ascii="Times New Roman" w:eastAsia="Times New Roman" w:hAnsi="Times New Roman" w:cs="Times New Roman"/>
          <w:color w:val="000000"/>
          <w:sz w:val="28"/>
          <w:szCs w:val="28"/>
          <w:lang w:eastAsia="ru-RU"/>
        </w:rPr>
        <w:t>Игра - практикум по разработке текстов экскурсий по выбранной теме. Репетиции экскурсий.</w:t>
      </w:r>
    </w:p>
    <w:p w:rsidR="00BE23D5" w:rsidRDefault="00BE23D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W w:w="0" w:type="auto"/>
        <w:tblInd w:w="5495" w:type="dxa"/>
        <w:tblLook w:val="04A0" w:firstRow="1" w:lastRow="0" w:firstColumn="1" w:lastColumn="0" w:noHBand="0" w:noVBand="1"/>
      </w:tblPr>
      <w:tblGrid>
        <w:gridCol w:w="4075"/>
      </w:tblGrid>
      <w:tr w:rsidR="00BE23D5" w:rsidRPr="007472A8" w:rsidTr="00BE23D5">
        <w:tc>
          <w:tcPr>
            <w:tcW w:w="4075" w:type="dxa"/>
            <w:hideMark/>
          </w:tcPr>
          <w:p w:rsidR="00BE23D5" w:rsidRPr="007472A8" w:rsidRDefault="00BE23D5" w:rsidP="00BE23D5">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BE23D5" w:rsidRPr="007472A8" w:rsidRDefault="00BE23D5" w:rsidP="00BE23D5">
      <w:pPr>
        <w:tabs>
          <w:tab w:val="left" w:pos="851"/>
        </w:tabs>
        <w:spacing w:after="0"/>
        <w:ind w:firstLine="709"/>
        <w:jc w:val="both"/>
        <w:rPr>
          <w:rFonts w:ascii="Times New Roman" w:eastAsia="MS Mincho" w:hAnsi="Times New Roman" w:cs="Times New Roman"/>
          <w:color w:val="00B050"/>
          <w:sz w:val="28"/>
          <w:szCs w:val="28"/>
          <w:lang w:eastAsia="ja-JP"/>
        </w:rPr>
      </w:pPr>
    </w:p>
    <w:p w:rsidR="00BE23D5" w:rsidRPr="007472A8" w:rsidRDefault="00BE23D5" w:rsidP="00BE23D5">
      <w:pPr>
        <w:tabs>
          <w:tab w:val="left" w:pos="851"/>
        </w:tabs>
        <w:spacing w:after="0"/>
        <w:ind w:firstLine="709"/>
        <w:jc w:val="both"/>
        <w:rPr>
          <w:rFonts w:ascii="Times New Roman" w:eastAsia="Times New Roman" w:hAnsi="Times New Roman" w:cs="Times New Roman"/>
          <w:color w:val="00B050"/>
          <w:sz w:val="28"/>
          <w:szCs w:val="28"/>
          <w:lang w:eastAsia="ru-RU"/>
        </w:rPr>
      </w:pPr>
    </w:p>
    <w:p w:rsidR="00BE23D5" w:rsidRPr="007472A8" w:rsidRDefault="00BE23D5" w:rsidP="00BE23D5">
      <w:pPr>
        <w:tabs>
          <w:tab w:val="left" w:pos="851"/>
        </w:tabs>
        <w:spacing w:after="0"/>
        <w:ind w:firstLine="709"/>
        <w:jc w:val="both"/>
        <w:rPr>
          <w:rFonts w:ascii="Times New Roman" w:eastAsia="Times New Roman" w:hAnsi="Times New Roman" w:cs="Times New Roman"/>
          <w:color w:val="00B050"/>
          <w:sz w:val="28"/>
          <w:szCs w:val="28"/>
          <w:lang w:eastAsia="ru-RU"/>
        </w:rPr>
      </w:pPr>
    </w:p>
    <w:p w:rsidR="00BE23D5" w:rsidRPr="007472A8" w:rsidRDefault="00BE23D5" w:rsidP="00BE23D5">
      <w:pPr>
        <w:tabs>
          <w:tab w:val="left" w:pos="851"/>
        </w:tabs>
        <w:spacing w:after="0"/>
        <w:ind w:firstLine="709"/>
        <w:jc w:val="both"/>
        <w:rPr>
          <w:rFonts w:ascii="Times New Roman" w:eastAsia="Times New Roman" w:hAnsi="Times New Roman" w:cs="Times New Roman"/>
          <w:color w:val="00B050"/>
          <w:sz w:val="28"/>
          <w:szCs w:val="28"/>
          <w:lang w:eastAsia="ru-RU"/>
        </w:rPr>
      </w:pPr>
    </w:p>
    <w:p w:rsidR="00BE23D5" w:rsidRPr="007472A8" w:rsidRDefault="00BE23D5" w:rsidP="00BE23D5">
      <w:pPr>
        <w:tabs>
          <w:tab w:val="left" w:pos="851"/>
        </w:tabs>
        <w:spacing w:after="0"/>
        <w:ind w:firstLine="709"/>
        <w:jc w:val="both"/>
        <w:rPr>
          <w:rFonts w:ascii="Times New Roman" w:eastAsia="Times New Roman" w:hAnsi="Times New Roman" w:cs="Times New Roman"/>
          <w:color w:val="00B050"/>
          <w:sz w:val="28"/>
          <w:szCs w:val="28"/>
          <w:lang w:eastAsia="ru-RU"/>
        </w:rPr>
      </w:pPr>
    </w:p>
    <w:p w:rsidR="00BE23D5" w:rsidRPr="007472A8" w:rsidRDefault="00BE23D5" w:rsidP="00BE23D5">
      <w:pPr>
        <w:tabs>
          <w:tab w:val="left" w:pos="851"/>
        </w:tabs>
        <w:spacing w:after="0"/>
        <w:ind w:firstLine="709"/>
        <w:jc w:val="both"/>
        <w:rPr>
          <w:rFonts w:ascii="Times New Roman" w:eastAsia="Times New Roman" w:hAnsi="Times New Roman" w:cs="Times New Roman"/>
          <w:color w:val="00B050"/>
          <w:sz w:val="28"/>
          <w:szCs w:val="28"/>
          <w:lang w:eastAsia="ru-RU"/>
        </w:rPr>
      </w:pPr>
    </w:p>
    <w:p w:rsidR="00BE23D5" w:rsidRPr="007472A8" w:rsidRDefault="00BE23D5" w:rsidP="00BE23D5">
      <w:pPr>
        <w:tabs>
          <w:tab w:val="left" w:pos="851"/>
        </w:tabs>
        <w:spacing w:after="0"/>
        <w:ind w:firstLine="709"/>
        <w:jc w:val="both"/>
        <w:rPr>
          <w:rFonts w:ascii="Times New Roman" w:eastAsia="Times New Roman" w:hAnsi="Times New Roman" w:cs="Times New Roman"/>
          <w:color w:val="00B050"/>
          <w:sz w:val="28"/>
          <w:szCs w:val="28"/>
          <w:lang w:eastAsia="ru-RU"/>
        </w:rPr>
      </w:pPr>
    </w:p>
    <w:p w:rsidR="00BE23D5" w:rsidRPr="007472A8" w:rsidRDefault="00BE23D5" w:rsidP="00BE23D5">
      <w:pPr>
        <w:tabs>
          <w:tab w:val="left" w:pos="851"/>
        </w:tabs>
        <w:spacing w:after="0"/>
        <w:ind w:firstLine="709"/>
        <w:jc w:val="both"/>
        <w:rPr>
          <w:rFonts w:ascii="Times New Roman" w:eastAsia="Times New Roman" w:hAnsi="Times New Roman" w:cs="Times New Roman"/>
          <w:color w:val="00B050"/>
          <w:sz w:val="28"/>
          <w:szCs w:val="28"/>
          <w:lang w:eastAsia="ru-RU"/>
        </w:rPr>
      </w:pPr>
    </w:p>
    <w:p w:rsidR="00BE23D5" w:rsidRPr="007472A8" w:rsidRDefault="00BE23D5" w:rsidP="00BE23D5">
      <w:pPr>
        <w:tabs>
          <w:tab w:val="left" w:pos="851"/>
        </w:tabs>
        <w:spacing w:after="0"/>
        <w:ind w:firstLine="709"/>
        <w:jc w:val="both"/>
        <w:rPr>
          <w:rFonts w:ascii="Times New Roman" w:eastAsia="Times New Roman" w:hAnsi="Times New Roman" w:cs="Times New Roman"/>
          <w:color w:val="00B050"/>
          <w:sz w:val="28"/>
          <w:szCs w:val="28"/>
          <w:lang w:eastAsia="ru-RU"/>
        </w:rPr>
      </w:pPr>
    </w:p>
    <w:p w:rsidR="00BE23D5" w:rsidRPr="007472A8" w:rsidRDefault="00BE23D5" w:rsidP="00BE23D5">
      <w:pPr>
        <w:tabs>
          <w:tab w:val="left" w:pos="851"/>
        </w:tabs>
        <w:spacing w:after="0"/>
        <w:ind w:firstLine="709"/>
        <w:jc w:val="both"/>
        <w:rPr>
          <w:rFonts w:ascii="Times New Roman" w:eastAsia="Times New Roman" w:hAnsi="Times New Roman" w:cs="Times New Roman"/>
          <w:color w:val="00B050"/>
          <w:sz w:val="28"/>
          <w:szCs w:val="28"/>
          <w:lang w:eastAsia="ru-RU"/>
        </w:rPr>
      </w:pPr>
    </w:p>
    <w:p w:rsidR="00BE23D5" w:rsidRPr="007472A8" w:rsidRDefault="00BE23D5" w:rsidP="00BE23D5">
      <w:pPr>
        <w:tabs>
          <w:tab w:val="left" w:pos="851"/>
        </w:tabs>
        <w:spacing w:after="0"/>
        <w:ind w:firstLine="709"/>
        <w:jc w:val="both"/>
        <w:rPr>
          <w:rFonts w:ascii="Times New Roman" w:eastAsia="Times New Roman" w:hAnsi="Times New Roman" w:cs="Times New Roman"/>
          <w:color w:val="00B050"/>
          <w:sz w:val="28"/>
          <w:szCs w:val="28"/>
          <w:lang w:eastAsia="ru-RU"/>
        </w:rPr>
      </w:pPr>
    </w:p>
    <w:p w:rsidR="00BE23D5" w:rsidRPr="007472A8" w:rsidRDefault="00BE23D5" w:rsidP="00BE23D5">
      <w:pPr>
        <w:tabs>
          <w:tab w:val="left" w:pos="851"/>
        </w:tabs>
        <w:spacing w:after="0"/>
        <w:ind w:firstLine="709"/>
        <w:jc w:val="both"/>
        <w:rPr>
          <w:rFonts w:ascii="Times New Roman" w:eastAsia="Times New Roman" w:hAnsi="Times New Roman" w:cs="Times New Roman"/>
          <w:color w:val="00B050"/>
          <w:sz w:val="28"/>
          <w:szCs w:val="28"/>
          <w:lang w:eastAsia="ru-RU"/>
        </w:rPr>
      </w:pPr>
    </w:p>
    <w:p w:rsidR="00BE23D5" w:rsidRPr="007472A8" w:rsidRDefault="00BE23D5" w:rsidP="00BE23D5">
      <w:pPr>
        <w:tabs>
          <w:tab w:val="left" w:pos="851"/>
        </w:tabs>
        <w:spacing w:after="0"/>
        <w:ind w:firstLine="709"/>
        <w:jc w:val="both"/>
        <w:rPr>
          <w:rFonts w:ascii="Times New Roman" w:eastAsia="Times New Roman" w:hAnsi="Times New Roman" w:cs="Times New Roman"/>
          <w:color w:val="00B050"/>
          <w:sz w:val="28"/>
          <w:szCs w:val="28"/>
          <w:lang w:eastAsia="ru-RU"/>
        </w:rPr>
      </w:pPr>
    </w:p>
    <w:p w:rsidR="00BE23D5" w:rsidRPr="007472A8" w:rsidRDefault="00BE23D5" w:rsidP="00BE23D5">
      <w:pPr>
        <w:tabs>
          <w:tab w:val="left" w:pos="851"/>
        </w:tabs>
        <w:spacing w:after="0"/>
        <w:ind w:firstLine="709"/>
        <w:jc w:val="both"/>
        <w:rPr>
          <w:rFonts w:ascii="Times New Roman" w:eastAsia="Times New Roman" w:hAnsi="Times New Roman" w:cs="Times New Roman"/>
          <w:color w:val="00B050"/>
          <w:sz w:val="28"/>
          <w:szCs w:val="28"/>
          <w:lang w:eastAsia="ru-RU"/>
        </w:rPr>
      </w:pPr>
    </w:p>
    <w:p w:rsidR="00BE23D5" w:rsidRPr="007472A8" w:rsidRDefault="00BE23D5" w:rsidP="00BE23D5">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BE23D5" w:rsidRPr="007472A8" w:rsidRDefault="00BE23D5" w:rsidP="00BE23D5">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Поисково-исследовательская работа</w:t>
      </w:r>
      <w:r w:rsidRPr="007472A8">
        <w:rPr>
          <w:rFonts w:ascii="Times New Roman" w:eastAsia="Times New Roman" w:hAnsi="Times New Roman" w:cs="Times New Roman"/>
          <w:b/>
          <w:color w:val="000000"/>
          <w:sz w:val="32"/>
          <w:szCs w:val="28"/>
          <w:lang w:eastAsia="ru-RU"/>
        </w:rPr>
        <w:t>»</w:t>
      </w:r>
    </w:p>
    <w:p w:rsidR="00BE23D5" w:rsidRPr="007472A8" w:rsidRDefault="00BE23D5" w:rsidP="00BE23D5">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BE23D5" w:rsidRPr="007472A8" w:rsidRDefault="00BE23D5" w:rsidP="00BE23D5">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Музееведение</w:t>
      </w:r>
      <w:r w:rsidRPr="007472A8">
        <w:rPr>
          <w:rFonts w:ascii="Times New Roman" w:eastAsia="Times New Roman" w:hAnsi="Times New Roman" w:cs="Times New Roman"/>
          <w:color w:val="000000"/>
          <w:sz w:val="28"/>
          <w:szCs w:val="28"/>
          <w:lang w:eastAsia="ru-RU"/>
        </w:rPr>
        <w:t>»,</w:t>
      </w:r>
    </w:p>
    <w:p w:rsidR="00BE23D5" w:rsidRDefault="00BE23D5" w:rsidP="00BE23D5">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Свалухина Л.И.,</w:t>
      </w:r>
    </w:p>
    <w:p w:rsidR="00BE23D5" w:rsidRDefault="00BE23D5" w:rsidP="00BE23D5">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год обучения</w:t>
      </w:r>
      <w:r w:rsidRPr="007472A8">
        <w:rPr>
          <w:rFonts w:ascii="Times New Roman" w:eastAsia="Times New Roman" w:hAnsi="Times New Roman" w:cs="Times New Roman"/>
          <w:color w:val="000000"/>
          <w:sz w:val="28"/>
          <w:szCs w:val="28"/>
          <w:lang w:eastAsia="ru-RU"/>
        </w:rPr>
        <w:t>)</w:t>
      </w:r>
    </w:p>
    <w:p w:rsidR="00BE23D5" w:rsidRDefault="00BE23D5" w:rsidP="00BE23D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E23D5" w:rsidRPr="00C12E09" w:rsidRDefault="00BE23D5" w:rsidP="00BE23D5">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882F2A">
        <w:rPr>
          <w:rFonts w:ascii="Times New Roman" w:eastAsia="Times New Roman" w:hAnsi="Times New Roman" w:cs="Times New Roman"/>
          <w:color w:val="000000"/>
          <w:sz w:val="28"/>
          <w:szCs w:val="28"/>
          <w:lang w:eastAsia="ru-RU"/>
        </w:rPr>
        <w:t xml:space="preserve">младшего, </w:t>
      </w:r>
      <w:r w:rsidRPr="00C12E09">
        <w:rPr>
          <w:rFonts w:ascii="Times New Roman" w:eastAsia="Times New Roman" w:hAnsi="Times New Roman" w:cs="Times New Roman"/>
          <w:color w:val="000000"/>
          <w:sz w:val="28"/>
          <w:szCs w:val="28"/>
          <w:lang w:eastAsia="ru-RU"/>
        </w:rPr>
        <w:t>среднего</w:t>
      </w:r>
      <w:r w:rsidR="00882F2A">
        <w:rPr>
          <w:rFonts w:ascii="Times New Roman" w:eastAsia="Times New Roman" w:hAnsi="Times New Roman" w:cs="Times New Roman"/>
          <w:color w:val="000000"/>
          <w:sz w:val="28"/>
          <w:szCs w:val="28"/>
          <w:lang w:eastAsia="ru-RU"/>
        </w:rPr>
        <w:t xml:space="preserve"> и старшего</w:t>
      </w:r>
      <w:r w:rsidRPr="00C12E09">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BE23D5" w:rsidRPr="00C12E09" w:rsidRDefault="00BE23D5" w:rsidP="00BE23D5">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Pr>
          <w:rFonts w:ascii="Times New Roman" w:eastAsia="Times New Roman" w:hAnsi="Times New Roman" w:cs="Times New Roman"/>
          <w:color w:val="000000"/>
          <w:sz w:val="28"/>
          <w:szCs w:val="28"/>
          <w:lang w:eastAsia="ru-RU"/>
        </w:rPr>
        <w:t>44</w:t>
      </w:r>
      <w:r w:rsidRPr="00C12E09">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а</w:t>
      </w:r>
      <w:r w:rsidRPr="00C12E09">
        <w:rPr>
          <w:rFonts w:ascii="Times New Roman" w:eastAsia="Times New Roman" w:hAnsi="Times New Roman" w:cs="Times New Roman"/>
          <w:color w:val="000000"/>
          <w:sz w:val="28"/>
          <w:szCs w:val="28"/>
          <w:lang w:eastAsia="ru-RU"/>
        </w:rPr>
        <w:t xml:space="preserve"> (в том числе, теоретические занятия – </w:t>
      </w:r>
      <w:r w:rsidR="009A5A3D">
        <w:rPr>
          <w:rFonts w:ascii="Times New Roman" w:eastAsia="Times New Roman" w:hAnsi="Times New Roman" w:cs="Times New Roman"/>
          <w:color w:val="000000"/>
          <w:sz w:val="28"/>
          <w:szCs w:val="28"/>
          <w:lang w:eastAsia="ru-RU"/>
        </w:rPr>
        <w:t>12</w:t>
      </w:r>
      <w:r w:rsidRPr="00C12E09">
        <w:rPr>
          <w:rFonts w:ascii="Times New Roman" w:eastAsia="Times New Roman" w:hAnsi="Times New Roman" w:cs="Times New Roman"/>
          <w:color w:val="000000"/>
          <w:sz w:val="28"/>
          <w:szCs w:val="28"/>
          <w:lang w:eastAsia="ru-RU"/>
        </w:rPr>
        <w:t xml:space="preserve">, практические занятия – </w:t>
      </w:r>
      <w:r w:rsidR="009A5A3D">
        <w:rPr>
          <w:rFonts w:ascii="Times New Roman" w:eastAsia="Times New Roman" w:hAnsi="Times New Roman" w:cs="Times New Roman"/>
          <w:color w:val="000000"/>
          <w:sz w:val="28"/>
          <w:szCs w:val="28"/>
          <w:lang w:eastAsia="ru-RU"/>
        </w:rPr>
        <w:t>32</w:t>
      </w:r>
      <w:r w:rsidRPr="00C12E09">
        <w:rPr>
          <w:rFonts w:ascii="Times New Roman" w:eastAsia="Times New Roman" w:hAnsi="Times New Roman" w:cs="Times New Roman"/>
          <w:color w:val="000000"/>
          <w:sz w:val="28"/>
          <w:szCs w:val="28"/>
          <w:lang w:eastAsia="ru-RU"/>
        </w:rPr>
        <w:t>).</w:t>
      </w:r>
    </w:p>
    <w:p w:rsidR="00BE23D5" w:rsidRDefault="00BE23D5" w:rsidP="00BE23D5">
      <w:pPr>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BE23D5" w:rsidRDefault="00BE23D5" w:rsidP="00FB0474">
      <w:pPr>
        <w:pStyle w:val="a3"/>
        <w:numPr>
          <w:ilvl w:val="0"/>
          <w:numId w:val="104"/>
        </w:num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Учено-тематическое планирование по курсу</w:t>
      </w:r>
    </w:p>
    <w:p w:rsidR="00BE23D5" w:rsidRDefault="00BE23D5" w:rsidP="00BE23D5">
      <w:p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 4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1134"/>
        <w:gridCol w:w="1134"/>
        <w:gridCol w:w="1485"/>
        <w:gridCol w:w="2058"/>
      </w:tblGrid>
      <w:tr w:rsidR="009A5A3D" w:rsidRPr="009A5A3D" w:rsidTr="009A5A3D">
        <w:trPr>
          <w:trHeight w:val="255"/>
        </w:trPr>
        <w:tc>
          <w:tcPr>
            <w:tcW w:w="675" w:type="dxa"/>
            <w:vMerge w:val="restart"/>
            <w:shd w:val="clear" w:color="auto" w:fill="auto"/>
          </w:tcPr>
          <w:p w:rsidR="009A5A3D" w:rsidRPr="009A5A3D" w:rsidRDefault="009A5A3D" w:rsidP="009A5A3D">
            <w:pPr>
              <w:spacing w:after="0" w:line="240" w:lineRule="auto"/>
              <w:jc w:val="center"/>
              <w:rPr>
                <w:rFonts w:ascii="Times New Roman" w:eastAsia="Times New Roman" w:hAnsi="Times New Roman" w:cs="Times New Roman"/>
                <w:b/>
                <w:bCs/>
                <w:color w:val="000000"/>
                <w:sz w:val="28"/>
                <w:szCs w:val="28"/>
                <w:lang w:eastAsia="ru-RU"/>
              </w:rPr>
            </w:pPr>
            <w:r w:rsidRPr="009A5A3D">
              <w:rPr>
                <w:rFonts w:ascii="Times New Roman" w:eastAsia="Times New Roman" w:hAnsi="Times New Roman" w:cs="Times New Roman"/>
                <w:b/>
                <w:sz w:val="28"/>
                <w:szCs w:val="28"/>
                <w:lang w:eastAsia="ru-RU"/>
              </w:rPr>
              <w:t>№</w:t>
            </w:r>
            <w:r w:rsidRPr="009A5A3D">
              <w:rPr>
                <w:rFonts w:ascii="Times New Roman" w:eastAsia="Times New Roman" w:hAnsi="Times New Roman" w:cs="Times New Roman"/>
                <w:b/>
                <w:sz w:val="28"/>
                <w:szCs w:val="28"/>
                <w:lang w:eastAsia="ru-RU"/>
              </w:rPr>
              <w:br/>
              <w:t>п/п</w:t>
            </w:r>
          </w:p>
        </w:tc>
        <w:tc>
          <w:tcPr>
            <w:tcW w:w="3261" w:type="dxa"/>
            <w:vMerge w:val="restart"/>
            <w:shd w:val="clear" w:color="auto" w:fill="auto"/>
          </w:tcPr>
          <w:p w:rsidR="009A5A3D" w:rsidRPr="009A5A3D" w:rsidRDefault="009A5A3D" w:rsidP="009A5A3D">
            <w:pPr>
              <w:spacing w:after="0" w:line="240" w:lineRule="auto"/>
              <w:jc w:val="center"/>
              <w:rPr>
                <w:rFonts w:ascii="Times New Roman" w:eastAsia="Times New Roman" w:hAnsi="Times New Roman" w:cs="Times New Roman"/>
                <w:b/>
                <w:bCs/>
                <w:color w:val="000000"/>
                <w:sz w:val="28"/>
                <w:szCs w:val="28"/>
                <w:lang w:eastAsia="ru-RU"/>
              </w:rPr>
            </w:pPr>
            <w:r w:rsidRPr="009A5A3D">
              <w:rPr>
                <w:rFonts w:ascii="Times New Roman" w:eastAsia="Times New Roman" w:hAnsi="Times New Roman" w:cs="Times New Roman"/>
                <w:b/>
                <w:bCs/>
                <w:color w:val="000000"/>
                <w:sz w:val="28"/>
                <w:szCs w:val="28"/>
                <w:lang w:eastAsia="ru-RU"/>
              </w:rPr>
              <w:t>Название раздела, темы</w:t>
            </w:r>
          </w:p>
        </w:tc>
        <w:tc>
          <w:tcPr>
            <w:tcW w:w="3753" w:type="dxa"/>
            <w:gridSpan w:val="3"/>
            <w:shd w:val="clear" w:color="auto" w:fill="auto"/>
          </w:tcPr>
          <w:p w:rsidR="009A5A3D" w:rsidRPr="009A5A3D" w:rsidRDefault="009A5A3D" w:rsidP="009A5A3D">
            <w:pPr>
              <w:spacing w:after="0" w:line="240" w:lineRule="auto"/>
              <w:jc w:val="center"/>
              <w:rPr>
                <w:rFonts w:ascii="Times New Roman" w:eastAsia="Times New Roman" w:hAnsi="Times New Roman" w:cs="Times New Roman"/>
                <w:b/>
                <w:bCs/>
                <w:color w:val="000000"/>
                <w:sz w:val="28"/>
                <w:szCs w:val="28"/>
                <w:lang w:eastAsia="ru-RU"/>
              </w:rPr>
            </w:pPr>
            <w:r w:rsidRPr="009A5A3D">
              <w:rPr>
                <w:rFonts w:ascii="Times New Roman" w:eastAsia="Times New Roman" w:hAnsi="Times New Roman" w:cs="Times New Roman"/>
                <w:b/>
                <w:bCs/>
                <w:color w:val="000000"/>
                <w:sz w:val="28"/>
                <w:szCs w:val="28"/>
                <w:lang w:eastAsia="ru-RU"/>
              </w:rPr>
              <w:t>Количество часов</w:t>
            </w:r>
          </w:p>
        </w:tc>
        <w:tc>
          <w:tcPr>
            <w:tcW w:w="2058" w:type="dxa"/>
            <w:vMerge w:val="restart"/>
            <w:shd w:val="clear" w:color="auto" w:fill="auto"/>
          </w:tcPr>
          <w:p w:rsidR="009A5A3D" w:rsidRPr="009A5A3D" w:rsidRDefault="009A5A3D" w:rsidP="009A5A3D">
            <w:pPr>
              <w:spacing w:after="0" w:line="240" w:lineRule="auto"/>
              <w:jc w:val="center"/>
              <w:rPr>
                <w:rFonts w:ascii="Times New Roman" w:eastAsia="Times New Roman" w:hAnsi="Times New Roman" w:cs="Times New Roman"/>
                <w:b/>
                <w:bCs/>
                <w:color w:val="000000"/>
                <w:sz w:val="28"/>
                <w:szCs w:val="28"/>
                <w:lang w:eastAsia="ru-RU"/>
              </w:rPr>
            </w:pPr>
            <w:r w:rsidRPr="009A5A3D">
              <w:rPr>
                <w:rFonts w:ascii="Times New Roman" w:eastAsia="Times New Roman" w:hAnsi="Times New Roman" w:cs="Times New Roman"/>
                <w:b/>
                <w:bCs/>
                <w:color w:val="000000"/>
                <w:sz w:val="28"/>
                <w:szCs w:val="28"/>
                <w:lang w:eastAsia="ru-RU"/>
              </w:rPr>
              <w:t>Форма аттестации (контроля)</w:t>
            </w:r>
          </w:p>
        </w:tc>
      </w:tr>
      <w:tr w:rsidR="009A5A3D" w:rsidRPr="009A5A3D" w:rsidTr="009A5A3D">
        <w:trPr>
          <w:trHeight w:val="300"/>
        </w:trPr>
        <w:tc>
          <w:tcPr>
            <w:tcW w:w="675" w:type="dxa"/>
            <w:vMerge/>
          </w:tcPr>
          <w:p w:rsidR="009A5A3D" w:rsidRPr="009A5A3D" w:rsidRDefault="009A5A3D" w:rsidP="009A5A3D">
            <w:pPr>
              <w:spacing w:after="0" w:line="240" w:lineRule="auto"/>
              <w:jc w:val="center"/>
              <w:rPr>
                <w:rFonts w:ascii="Times New Roman" w:eastAsia="Times New Roman" w:hAnsi="Times New Roman" w:cs="Times New Roman"/>
                <w:sz w:val="28"/>
                <w:szCs w:val="28"/>
                <w:lang w:eastAsia="ru-RU"/>
              </w:rPr>
            </w:pPr>
          </w:p>
        </w:tc>
        <w:tc>
          <w:tcPr>
            <w:tcW w:w="3261" w:type="dxa"/>
            <w:vMerge/>
          </w:tcPr>
          <w:p w:rsidR="009A5A3D" w:rsidRPr="009A5A3D" w:rsidRDefault="009A5A3D" w:rsidP="009A5A3D">
            <w:pPr>
              <w:spacing w:after="0" w:line="240" w:lineRule="auto"/>
              <w:jc w:val="both"/>
              <w:rPr>
                <w:rFonts w:ascii="Times New Roman" w:eastAsia="Times New Roman" w:hAnsi="Times New Roman" w:cs="Times New Roman"/>
                <w:bCs/>
                <w:color w:val="000000"/>
                <w:sz w:val="28"/>
                <w:szCs w:val="28"/>
                <w:lang w:eastAsia="ru-RU"/>
              </w:rPr>
            </w:pPr>
          </w:p>
        </w:tc>
        <w:tc>
          <w:tcPr>
            <w:tcW w:w="1134" w:type="dxa"/>
            <w:shd w:val="clear" w:color="auto" w:fill="auto"/>
          </w:tcPr>
          <w:p w:rsidR="009A5A3D" w:rsidRPr="009A5A3D" w:rsidRDefault="009A5A3D" w:rsidP="009A5A3D">
            <w:pPr>
              <w:spacing w:after="0" w:line="240" w:lineRule="auto"/>
              <w:jc w:val="center"/>
              <w:rPr>
                <w:rFonts w:ascii="Times New Roman" w:eastAsia="Times New Roman" w:hAnsi="Times New Roman" w:cs="Times New Roman"/>
                <w:b/>
                <w:bCs/>
                <w:color w:val="000000"/>
                <w:sz w:val="28"/>
                <w:szCs w:val="28"/>
                <w:lang w:eastAsia="ru-RU"/>
              </w:rPr>
            </w:pPr>
            <w:r w:rsidRPr="009A5A3D">
              <w:rPr>
                <w:rFonts w:ascii="Times New Roman" w:eastAsia="Times New Roman" w:hAnsi="Times New Roman" w:cs="Times New Roman"/>
                <w:b/>
                <w:bCs/>
                <w:color w:val="000000"/>
                <w:sz w:val="28"/>
                <w:szCs w:val="28"/>
                <w:lang w:eastAsia="ru-RU"/>
              </w:rPr>
              <w:t>всего</w:t>
            </w:r>
          </w:p>
        </w:tc>
        <w:tc>
          <w:tcPr>
            <w:tcW w:w="1134" w:type="dxa"/>
            <w:shd w:val="clear" w:color="auto" w:fill="auto"/>
          </w:tcPr>
          <w:p w:rsidR="009A5A3D" w:rsidRPr="009A5A3D" w:rsidRDefault="009A5A3D" w:rsidP="009A5A3D">
            <w:pPr>
              <w:spacing w:after="0" w:line="240" w:lineRule="auto"/>
              <w:jc w:val="center"/>
              <w:rPr>
                <w:rFonts w:ascii="Times New Roman" w:eastAsia="Times New Roman" w:hAnsi="Times New Roman" w:cs="Times New Roman"/>
                <w:b/>
                <w:bCs/>
                <w:color w:val="000000"/>
                <w:sz w:val="28"/>
                <w:szCs w:val="28"/>
                <w:lang w:eastAsia="ru-RU"/>
              </w:rPr>
            </w:pPr>
            <w:r w:rsidRPr="009A5A3D">
              <w:rPr>
                <w:rFonts w:ascii="Times New Roman" w:eastAsia="Times New Roman" w:hAnsi="Times New Roman" w:cs="Times New Roman"/>
                <w:b/>
                <w:bCs/>
                <w:color w:val="000000"/>
                <w:sz w:val="28"/>
                <w:szCs w:val="28"/>
                <w:lang w:eastAsia="ru-RU"/>
              </w:rPr>
              <w:t>теория</w:t>
            </w:r>
          </w:p>
        </w:tc>
        <w:tc>
          <w:tcPr>
            <w:tcW w:w="1485" w:type="dxa"/>
            <w:shd w:val="clear" w:color="auto" w:fill="auto"/>
          </w:tcPr>
          <w:p w:rsidR="009A5A3D" w:rsidRPr="009A5A3D" w:rsidRDefault="009A5A3D" w:rsidP="009A5A3D">
            <w:pPr>
              <w:spacing w:after="0" w:line="240" w:lineRule="auto"/>
              <w:jc w:val="center"/>
              <w:rPr>
                <w:rFonts w:ascii="Times New Roman" w:eastAsia="Times New Roman" w:hAnsi="Times New Roman" w:cs="Times New Roman"/>
                <w:b/>
                <w:bCs/>
                <w:color w:val="000000"/>
                <w:sz w:val="28"/>
                <w:szCs w:val="28"/>
                <w:lang w:eastAsia="ru-RU"/>
              </w:rPr>
            </w:pPr>
            <w:r w:rsidRPr="009A5A3D">
              <w:rPr>
                <w:rFonts w:ascii="Times New Roman" w:eastAsia="Times New Roman" w:hAnsi="Times New Roman" w:cs="Times New Roman"/>
                <w:b/>
                <w:bCs/>
                <w:color w:val="000000"/>
                <w:sz w:val="28"/>
                <w:szCs w:val="28"/>
                <w:lang w:eastAsia="ru-RU"/>
              </w:rPr>
              <w:t>практика</w:t>
            </w:r>
          </w:p>
        </w:tc>
        <w:tc>
          <w:tcPr>
            <w:tcW w:w="2058" w:type="dxa"/>
            <w:vMerge/>
          </w:tcPr>
          <w:p w:rsidR="009A5A3D" w:rsidRPr="009A5A3D" w:rsidRDefault="009A5A3D" w:rsidP="009A5A3D">
            <w:pPr>
              <w:spacing w:after="0" w:line="240" w:lineRule="auto"/>
              <w:jc w:val="both"/>
              <w:rPr>
                <w:rFonts w:ascii="Times New Roman" w:eastAsia="Times New Roman" w:hAnsi="Times New Roman" w:cs="Times New Roman"/>
                <w:bCs/>
                <w:color w:val="000000"/>
                <w:sz w:val="28"/>
                <w:szCs w:val="28"/>
                <w:lang w:eastAsia="ru-RU"/>
              </w:rPr>
            </w:pPr>
          </w:p>
        </w:tc>
      </w:tr>
      <w:tr w:rsidR="009A5A3D" w:rsidRPr="009A5A3D" w:rsidTr="009A5A3D">
        <w:tc>
          <w:tcPr>
            <w:tcW w:w="675"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1</w:t>
            </w:r>
          </w:p>
        </w:tc>
        <w:tc>
          <w:tcPr>
            <w:tcW w:w="3261" w:type="dxa"/>
          </w:tcPr>
          <w:p w:rsidR="009A5A3D" w:rsidRPr="009A5A3D" w:rsidRDefault="009A5A3D" w:rsidP="009A5A3D">
            <w:pPr>
              <w:spacing w:after="0" w:line="240" w:lineRule="auto"/>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История школы. Создание альбома «Ветераны труда – учителя нашей школы»</w:t>
            </w:r>
          </w:p>
        </w:tc>
        <w:tc>
          <w:tcPr>
            <w:tcW w:w="1134"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10</w:t>
            </w:r>
          </w:p>
        </w:tc>
        <w:tc>
          <w:tcPr>
            <w:tcW w:w="1134"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4</w:t>
            </w:r>
          </w:p>
        </w:tc>
        <w:tc>
          <w:tcPr>
            <w:tcW w:w="1485"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6</w:t>
            </w:r>
          </w:p>
        </w:tc>
        <w:tc>
          <w:tcPr>
            <w:tcW w:w="2058"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зачет</w:t>
            </w:r>
          </w:p>
        </w:tc>
      </w:tr>
      <w:tr w:rsidR="009A5A3D" w:rsidRPr="009A5A3D" w:rsidTr="009A5A3D">
        <w:tc>
          <w:tcPr>
            <w:tcW w:w="675"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2</w:t>
            </w:r>
          </w:p>
        </w:tc>
        <w:tc>
          <w:tcPr>
            <w:tcW w:w="3261" w:type="dxa"/>
          </w:tcPr>
          <w:p w:rsidR="009A5A3D" w:rsidRPr="009A5A3D" w:rsidRDefault="009A5A3D" w:rsidP="009A5A3D">
            <w:pPr>
              <w:spacing w:after="0" w:line="240" w:lineRule="auto"/>
              <w:rPr>
                <w:rFonts w:ascii="Times New Roman" w:eastAsia="Calibri" w:hAnsi="Times New Roman" w:cs="Times New Roman"/>
                <w:spacing w:val="1"/>
                <w:w w:val="107"/>
                <w:sz w:val="28"/>
                <w:szCs w:val="28"/>
              </w:rPr>
            </w:pPr>
            <w:r w:rsidRPr="009A5A3D">
              <w:rPr>
                <w:rFonts w:ascii="Times New Roman" w:eastAsia="Calibri" w:hAnsi="Times New Roman" w:cs="Times New Roman"/>
                <w:spacing w:val="4"/>
                <w:w w:val="107"/>
                <w:sz w:val="28"/>
                <w:szCs w:val="28"/>
              </w:rPr>
              <w:t xml:space="preserve">Разработка и построение сменной экспозиции по теме </w:t>
            </w:r>
            <w:r w:rsidRPr="009A5A3D">
              <w:rPr>
                <w:rFonts w:ascii="Times New Roman" w:eastAsia="Calibri" w:hAnsi="Times New Roman" w:cs="Times New Roman"/>
                <w:spacing w:val="-2"/>
                <w:w w:val="107"/>
                <w:sz w:val="28"/>
                <w:szCs w:val="28"/>
              </w:rPr>
              <w:t>проведенного поиска.</w:t>
            </w:r>
          </w:p>
        </w:tc>
        <w:tc>
          <w:tcPr>
            <w:tcW w:w="1134"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12</w:t>
            </w:r>
          </w:p>
        </w:tc>
        <w:tc>
          <w:tcPr>
            <w:tcW w:w="1134"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4</w:t>
            </w:r>
          </w:p>
        </w:tc>
        <w:tc>
          <w:tcPr>
            <w:tcW w:w="1485"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8</w:t>
            </w:r>
          </w:p>
        </w:tc>
        <w:tc>
          <w:tcPr>
            <w:tcW w:w="2058"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зачет</w:t>
            </w:r>
          </w:p>
        </w:tc>
      </w:tr>
      <w:tr w:rsidR="009A5A3D" w:rsidRPr="009A5A3D" w:rsidTr="009A5A3D">
        <w:tc>
          <w:tcPr>
            <w:tcW w:w="675"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3</w:t>
            </w:r>
          </w:p>
        </w:tc>
        <w:tc>
          <w:tcPr>
            <w:tcW w:w="3261" w:type="dxa"/>
          </w:tcPr>
          <w:p w:rsidR="009A5A3D" w:rsidRPr="009A5A3D" w:rsidRDefault="009A5A3D" w:rsidP="009A5A3D">
            <w:pPr>
              <w:spacing w:after="0" w:line="240" w:lineRule="auto"/>
              <w:rPr>
                <w:rFonts w:ascii="Times New Roman" w:eastAsia="Times New Roman" w:hAnsi="Times New Roman" w:cs="Times New Roman"/>
                <w:bCs/>
                <w:color w:val="000000"/>
                <w:sz w:val="28"/>
                <w:szCs w:val="28"/>
                <w:lang w:eastAsia="ru-RU"/>
              </w:rPr>
            </w:pPr>
            <w:r w:rsidRPr="009A5A3D">
              <w:rPr>
                <w:rFonts w:ascii="Calibri" w:eastAsia="Calibri" w:hAnsi="Times New Roman" w:cs="Times New Roman"/>
                <w:sz w:val="28"/>
                <w:szCs w:val="28"/>
              </w:rPr>
              <w:t>Исследовательская</w:t>
            </w:r>
            <w:r w:rsidRPr="009A5A3D">
              <w:rPr>
                <w:rFonts w:ascii="Calibri" w:eastAsia="Calibri" w:hAnsi="Times New Roman" w:cs="Times New Roman"/>
                <w:sz w:val="28"/>
                <w:szCs w:val="28"/>
              </w:rPr>
              <w:t xml:space="preserve"> </w:t>
            </w:r>
            <w:r w:rsidRPr="009A5A3D">
              <w:rPr>
                <w:rFonts w:ascii="Calibri" w:eastAsia="Calibri" w:hAnsi="Times New Roman" w:cs="Times New Roman"/>
                <w:sz w:val="28"/>
                <w:szCs w:val="28"/>
              </w:rPr>
              <w:t>работа</w:t>
            </w:r>
            <w:r w:rsidRPr="009A5A3D">
              <w:rPr>
                <w:rFonts w:ascii="Calibri" w:eastAsia="Calibri" w:hAnsi="Times New Roman" w:cs="Times New Roman"/>
                <w:sz w:val="28"/>
                <w:szCs w:val="28"/>
              </w:rPr>
              <w:t xml:space="preserve">: </w:t>
            </w:r>
            <w:r w:rsidRPr="009A5A3D">
              <w:rPr>
                <w:rFonts w:ascii="Calibri" w:eastAsia="Calibri" w:hAnsi="Times New Roman" w:cs="Times New Roman"/>
                <w:sz w:val="28"/>
                <w:szCs w:val="28"/>
              </w:rPr>
              <w:t>«Отчизны</w:t>
            </w:r>
            <w:r w:rsidRPr="009A5A3D">
              <w:rPr>
                <w:rFonts w:ascii="Calibri" w:eastAsia="Calibri" w:hAnsi="Times New Roman" w:cs="Times New Roman"/>
                <w:sz w:val="28"/>
                <w:szCs w:val="28"/>
              </w:rPr>
              <w:t xml:space="preserve"> </w:t>
            </w:r>
            <w:r w:rsidRPr="009A5A3D">
              <w:rPr>
                <w:rFonts w:ascii="Calibri" w:eastAsia="Calibri" w:hAnsi="Times New Roman" w:cs="Times New Roman"/>
                <w:sz w:val="28"/>
                <w:szCs w:val="28"/>
              </w:rPr>
              <w:t>верные</w:t>
            </w:r>
            <w:r w:rsidRPr="009A5A3D">
              <w:rPr>
                <w:rFonts w:ascii="Calibri" w:eastAsia="Calibri" w:hAnsi="Times New Roman" w:cs="Times New Roman"/>
                <w:sz w:val="28"/>
                <w:szCs w:val="28"/>
              </w:rPr>
              <w:t xml:space="preserve"> </w:t>
            </w:r>
            <w:r w:rsidRPr="009A5A3D">
              <w:rPr>
                <w:rFonts w:ascii="Calibri" w:eastAsia="Calibri" w:hAnsi="Times New Roman" w:cs="Times New Roman"/>
                <w:sz w:val="28"/>
                <w:szCs w:val="28"/>
              </w:rPr>
              <w:t>сыны»</w:t>
            </w:r>
            <w:r w:rsidRPr="009A5A3D">
              <w:rPr>
                <w:rFonts w:ascii="Calibri" w:eastAsia="Calibri" w:hAnsi="Times New Roman" w:cs="Times New Roman"/>
                <w:sz w:val="28"/>
                <w:szCs w:val="28"/>
              </w:rPr>
              <w:t xml:space="preserve">; </w:t>
            </w:r>
            <w:r w:rsidRPr="009A5A3D">
              <w:rPr>
                <w:rFonts w:ascii="Calibri" w:eastAsia="Calibri" w:hAnsi="Times New Roman" w:cs="Times New Roman"/>
                <w:sz w:val="28"/>
                <w:szCs w:val="28"/>
              </w:rPr>
              <w:t>«Школа</w:t>
            </w:r>
            <w:r w:rsidRPr="009A5A3D">
              <w:rPr>
                <w:rFonts w:ascii="Calibri" w:eastAsia="Calibri" w:hAnsi="Times New Roman" w:cs="Times New Roman"/>
                <w:sz w:val="28"/>
                <w:szCs w:val="28"/>
              </w:rPr>
              <w:t xml:space="preserve"> </w:t>
            </w:r>
            <w:r w:rsidRPr="009A5A3D">
              <w:rPr>
                <w:rFonts w:ascii="Calibri" w:eastAsia="Calibri" w:hAnsi="Times New Roman" w:cs="Times New Roman"/>
                <w:sz w:val="28"/>
                <w:szCs w:val="28"/>
              </w:rPr>
              <w:t>и</w:t>
            </w:r>
            <w:r w:rsidRPr="009A5A3D">
              <w:rPr>
                <w:rFonts w:ascii="Calibri" w:eastAsia="Calibri" w:hAnsi="Times New Roman" w:cs="Times New Roman"/>
                <w:sz w:val="28"/>
                <w:szCs w:val="28"/>
              </w:rPr>
              <w:t xml:space="preserve"> </w:t>
            </w:r>
            <w:r w:rsidRPr="009A5A3D">
              <w:rPr>
                <w:rFonts w:ascii="Calibri" w:eastAsia="Calibri" w:hAnsi="Times New Roman" w:cs="Times New Roman"/>
                <w:sz w:val="28"/>
                <w:szCs w:val="28"/>
              </w:rPr>
              <w:t>Великая</w:t>
            </w:r>
            <w:r w:rsidRPr="009A5A3D">
              <w:rPr>
                <w:rFonts w:ascii="Calibri" w:eastAsia="Calibri" w:hAnsi="Times New Roman" w:cs="Times New Roman"/>
                <w:sz w:val="28"/>
                <w:szCs w:val="28"/>
              </w:rPr>
              <w:t xml:space="preserve"> </w:t>
            </w:r>
            <w:r w:rsidRPr="009A5A3D">
              <w:rPr>
                <w:rFonts w:ascii="Calibri" w:eastAsia="Calibri" w:hAnsi="Times New Roman" w:cs="Times New Roman"/>
                <w:sz w:val="28"/>
                <w:szCs w:val="28"/>
              </w:rPr>
              <w:t>Отечественная</w:t>
            </w:r>
            <w:r w:rsidRPr="009A5A3D">
              <w:rPr>
                <w:rFonts w:ascii="Calibri" w:eastAsia="Calibri" w:hAnsi="Times New Roman" w:cs="Times New Roman"/>
                <w:sz w:val="28"/>
                <w:szCs w:val="28"/>
              </w:rPr>
              <w:t xml:space="preserve"> </w:t>
            </w:r>
            <w:r w:rsidRPr="009A5A3D">
              <w:rPr>
                <w:rFonts w:ascii="Calibri" w:eastAsia="Calibri" w:hAnsi="Times New Roman" w:cs="Times New Roman"/>
                <w:sz w:val="28"/>
                <w:szCs w:val="28"/>
              </w:rPr>
              <w:t>война»</w:t>
            </w:r>
          </w:p>
        </w:tc>
        <w:tc>
          <w:tcPr>
            <w:tcW w:w="1134"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10</w:t>
            </w:r>
          </w:p>
        </w:tc>
        <w:tc>
          <w:tcPr>
            <w:tcW w:w="1134"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4</w:t>
            </w:r>
          </w:p>
        </w:tc>
        <w:tc>
          <w:tcPr>
            <w:tcW w:w="1485"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6</w:t>
            </w:r>
          </w:p>
        </w:tc>
        <w:tc>
          <w:tcPr>
            <w:tcW w:w="2058"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викторина</w:t>
            </w:r>
          </w:p>
        </w:tc>
      </w:tr>
      <w:tr w:rsidR="009A5A3D" w:rsidRPr="009A5A3D" w:rsidTr="009A5A3D">
        <w:tc>
          <w:tcPr>
            <w:tcW w:w="675"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4</w:t>
            </w:r>
          </w:p>
        </w:tc>
        <w:tc>
          <w:tcPr>
            <w:tcW w:w="3261" w:type="dxa"/>
          </w:tcPr>
          <w:p w:rsidR="009A5A3D" w:rsidRPr="009A5A3D" w:rsidRDefault="009A5A3D" w:rsidP="009A5A3D">
            <w:pPr>
              <w:spacing w:after="0" w:line="240" w:lineRule="auto"/>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Ветеран живет рядом</w:t>
            </w:r>
          </w:p>
          <w:p w:rsidR="009A5A3D" w:rsidRPr="009A5A3D" w:rsidRDefault="009A5A3D" w:rsidP="009A5A3D">
            <w:pPr>
              <w:spacing w:after="0" w:line="240" w:lineRule="auto"/>
              <w:rPr>
                <w:rFonts w:ascii="Times New Roman" w:eastAsia="Times New Roman" w:hAnsi="Times New Roman" w:cs="Times New Roman"/>
                <w:bCs/>
                <w:color w:val="000000"/>
                <w:sz w:val="28"/>
                <w:szCs w:val="28"/>
                <w:lang w:eastAsia="ru-RU"/>
              </w:rPr>
            </w:pPr>
          </w:p>
        </w:tc>
        <w:tc>
          <w:tcPr>
            <w:tcW w:w="1134"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4</w:t>
            </w:r>
          </w:p>
        </w:tc>
        <w:tc>
          <w:tcPr>
            <w:tcW w:w="1134"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0</w:t>
            </w:r>
          </w:p>
        </w:tc>
        <w:tc>
          <w:tcPr>
            <w:tcW w:w="1485"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4</w:t>
            </w:r>
          </w:p>
        </w:tc>
        <w:tc>
          <w:tcPr>
            <w:tcW w:w="2058"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 xml:space="preserve">акции; проведение мероприятий </w:t>
            </w:r>
          </w:p>
        </w:tc>
      </w:tr>
      <w:tr w:rsidR="009A5A3D" w:rsidRPr="009A5A3D" w:rsidTr="009A5A3D">
        <w:tc>
          <w:tcPr>
            <w:tcW w:w="675"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5</w:t>
            </w:r>
          </w:p>
        </w:tc>
        <w:tc>
          <w:tcPr>
            <w:tcW w:w="3261" w:type="dxa"/>
          </w:tcPr>
          <w:p w:rsidR="009A5A3D" w:rsidRPr="009A5A3D" w:rsidRDefault="009A5A3D" w:rsidP="009A5A3D">
            <w:pPr>
              <w:spacing w:after="0" w:line="240" w:lineRule="auto"/>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Календарь традиций школьного музея.</w:t>
            </w:r>
          </w:p>
        </w:tc>
        <w:tc>
          <w:tcPr>
            <w:tcW w:w="1134"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8</w:t>
            </w:r>
          </w:p>
        </w:tc>
        <w:tc>
          <w:tcPr>
            <w:tcW w:w="1134"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0</w:t>
            </w:r>
          </w:p>
        </w:tc>
        <w:tc>
          <w:tcPr>
            <w:tcW w:w="1485"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8</w:t>
            </w:r>
          </w:p>
        </w:tc>
        <w:tc>
          <w:tcPr>
            <w:tcW w:w="2058"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устные журналы, тематические линейки, праздники</w:t>
            </w:r>
          </w:p>
        </w:tc>
      </w:tr>
      <w:tr w:rsidR="009A5A3D" w:rsidRPr="009A5A3D" w:rsidTr="009A5A3D">
        <w:tc>
          <w:tcPr>
            <w:tcW w:w="675" w:type="dxa"/>
          </w:tcPr>
          <w:p w:rsidR="009A5A3D" w:rsidRPr="009A5A3D" w:rsidRDefault="009A5A3D" w:rsidP="009A5A3D">
            <w:pPr>
              <w:spacing w:after="0" w:line="240" w:lineRule="auto"/>
              <w:jc w:val="both"/>
              <w:rPr>
                <w:rFonts w:ascii="Times New Roman" w:eastAsia="Times New Roman" w:hAnsi="Times New Roman" w:cs="Times New Roman"/>
                <w:bCs/>
                <w:color w:val="000000"/>
                <w:sz w:val="28"/>
                <w:szCs w:val="28"/>
                <w:lang w:eastAsia="ru-RU"/>
              </w:rPr>
            </w:pPr>
          </w:p>
        </w:tc>
        <w:tc>
          <w:tcPr>
            <w:tcW w:w="3261" w:type="dxa"/>
          </w:tcPr>
          <w:p w:rsidR="009A5A3D" w:rsidRPr="009A5A3D" w:rsidRDefault="009A5A3D" w:rsidP="009A5A3D">
            <w:pPr>
              <w:spacing w:after="0" w:line="240" w:lineRule="auto"/>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Итого:</w:t>
            </w:r>
          </w:p>
        </w:tc>
        <w:tc>
          <w:tcPr>
            <w:tcW w:w="1134"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44</w:t>
            </w:r>
          </w:p>
        </w:tc>
        <w:tc>
          <w:tcPr>
            <w:tcW w:w="1134"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12</w:t>
            </w:r>
          </w:p>
        </w:tc>
        <w:tc>
          <w:tcPr>
            <w:tcW w:w="1485" w:type="dxa"/>
          </w:tcPr>
          <w:p w:rsidR="009A5A3D" w:rsidRPr="009A5A3D" w:rsidRDefault="009A5A3D" w:rsidP="009A5A3D">
            <w:pPr>
              <w:spacing w:after="0" w:line="240" w:lineRule="auto"/>
              <w:jc w:val="center"/>
              <w:rPr>
                <w:rFonts w:ascii="Times New Roman" w:eastAsia="Times New Roman" w:hAnsi="Times New Roman" w:cs="Times New Roman"/>
                <w:bCs/>
                <w:color w:val="000000"/>
                <w:sz w:val="28"/>
                <w:szCs w:val="28"/>
                <w:lang w:eastAsia="ru-RU"/>
              </w:rPr>
            </w:pPr>
            <w:r w:rsidRPr="009A5A3D">
              <w:rPr>
                <w:rFonts w:ascii="Times New Roman" w:eastAsia="Times New Roman" w:hAnsi="Times New Roman" w:cs="Times New Roman"/>
                <w:bCs/>
                <w:color w:val="000000"/>
                <w:sz w:val="28"/>
                <w:szCs w:val="28"/>
                <w:lang w:eastAsia="ru-RU"/>
              </w:rPr>
              <w:t>32</w:t>
            </w:r>
          </w:p>
        </w:tc>
        <w:tc>
          <w:tcPr>
            <w:tcW w:w="2058" w:type="dxa"/>
          </w:tcPr>
          <w:p w:rsidR="009A5A3D" w:rsidRPr="009A5A3D" w:rsidRDefault="009A5A3D" w:rsidP="009A5A3D">
            <w:pPr>
              <w:spacing w:after="0" w:line="240" w:lineRule="auto"/>
              <w:jc w:val="both"/>
              <w:rPr>
                <w:rFonts w:ascii="Times New Roman" w:eastAsia="Times New Roman" w:hAnsi="Times New Roman" w:cs="Times New Roman"/>
                <w:bCs/>
                <w:color w:val="000000"/>
                <w:sz w:val="28"/>
                <w:szCs w:val="28"/>
                <w:lang w:eastAsia="ru-RU"/>
              </w:rPr>
            </w:pPr>
          </w:p>
        </w:tc>
      </w:tr>
    </w:tbl>
    <w:p w:rsidR="00BE23D5" w:rsidRDefault="00BE23D5" w:rsidP="00BE23D5">
      <w:pPr>
        <w:tabs>
          <w:tab w:val="left" w:pos="851"/>
        </w:tabs>
        <w:spacing w:after="0" w:line="360" w:lineRule="auto"/>
        <w:jc w:val="both"/>
        <w:rPr>
          <w:rFonts w:ascii="Times New Roman" w:eastAsia="Times New Roman" w:hAnsi="Times New Roman" w:cs="Times New Roman"/>
          <w:color w:val="000000"/>
          <w:sz w:val="28"/>
          <w:szCs w:val="28"/>
          <w:lang w:eastAsia="ru-RU"/>
        </w:rPr>
      </w:pPr>
    </w:p>
    <w:p w:rsidR="00BE23D5" w:rsidRDefault="00BE23D5" w:rsidP="00BE23D5">
      <w:pPr>
        <w:tabs>
          <w:tab w:val="left" w:pos="851"/>
        </w:tabs>
        <w:spacing w:after="0" w:line="360" w:lineRule="auto"/>
        <w:jc w:val="both"/>
        <w:rPr>
          <w:rFonts w:ascii="Times New Roman" w:eastAsia="Times New Roman" w:hAnsi="Times New Roman" w:cs="Times New Roman"/>
          <w:color w:val="000000"/>
          <w:sz w:val="28"/>
          <w:szCs w:val="28"/>
          <w:lang w:eastAsia="ru-RU"/>
        </w:rPr>
      </w:pPr>
    </w:p>
    <w:p w:rsidR="00463B1C" w:rsidRDefault="00463B1C" w:rsidP="00BE23D5">
      <w:pPr>
        <w:tabs>
          <w:tab w:val="left" w:pos="851"/>
        </w:tabs>
        <w:spacing w:after="0" w:line="360" w:lineRule="auto"/>
        <w:jc w:val="both"/>
        <w:rPr>
          <w:rFonts w:ascii="Times New Roman" w:eastAsia="Times New Roman" w:hAnsi="Times New Roman" w:cs="Times New Roman"/>
          <w:color w:val="000000"/>
          <w:sz w:val="28"/>
          <w:szCs w:val="28"/>
          <w:lang w:eastAsia="ru-RU"/>
        </w:rPr>
      </w:pPr>
    </w:p>
    <w:p w:rsidR="00463B1C" w:rsidRPr="00821920" w:rsidRDefault="00463B1C" w:rsidP="00BE23D5">
      <w:pPr>
        <w:tabs>
          <w:tab w:val="left" w:pos="851"/>
        </w:tabs>
        <w:spacing w:after="0" w:line="360" w:lineRule="auto"/>
        <w:jc w:val="both"/>
        <w:rPr>
          <w:rFonts w:ascii="Times New Roman" w:eastAsia="Times New Roman" w:hAnsi="Times New Roman" w:cs="Times New Roman"/>
          <w:color w:val="000000"/>
          <w:sz w:val="28"/>
          <w:szCs w:val="28"/>
          <w:lang w:eastAsia="ru-RU"/>
        </w:rPr>
      </w:pPr>
    </w:p>
    <w:p w:rsidR="00BE23D5" w:rsidRPr="007E7BCA" w:rsidRDefault="00BE23D5" w:rsidP="00BE23D5">
      <w:pPr>
        <w:tabs>
          <w:tab w:val="left" w:pos="851"/>
        </w:tabs>
        <w:spacing w:after="0" w:line="360" w:lineRule="auto"/>
        <w:ind w:left="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Pr="007E7BCA">
        <w:rPr>
          <w:rFonts w:ascii="Times New Roman" w:eastAsia="Times New Roman" w:hAnsi="Times New Roman" w:cs="Times New Roman"/>
          <w:b/>
          <w:color w:val="000000"/>
          <w:sz w:val="28"/>
          <w:szCs w:val="28"/>
          <w:lang w:eastAsia="ru-RU"/>
        </w:rPr>
        <w:t>Содержание программы</w:t>
      </w:r>
    </w:p>
    <w:p w:rsidR="00BE23D5" w:rsidRPr="009A5A3D" w:rsidRDefault="00BE23D5" w:rsidP="00FB0474">
      <w:pPr>
        <w:pStyle w:val="a3"/>
        <w:numPr>
          <w:ilvl w:val="0"/>
          <w:numId w:val="108"/>
        </w:numPr>
        <w:jc w:val="both"/>
        <w:rPr>
          <w:rFonts w:ascii="Times New Roman" w:eastAsia="Times New Roman" w:hAnsi="Times New Roman" w:cs="Times New Roman"/>
          <w:b/>
          <w:color w:val="000000"/>
          <w:sz w:val="28"/>
          <w:szCs w:val="28"/>
          <w:lang w:eastAsia="ru-RU"/>
        </w:rPr>
      </w:pPr>
      <w:r w:rsidRPr="009A5A3D">
        <w:rPr>
          <w:rFonts w:ascii="Times New Roman" w:eastAsia="Times New Roman" w:hAnsi="Times New Roman" w:cs="Times New Roman"/>
          <w:b/>
          <w:color w:val="000000"/>
          <w:sz w:val="28"/>
          <w:szCs w:val="28"/>
          <w:lang w:eastAsia="ru-RU"/>
        </w:rPr>
        <w:lastRenderedPageBreak/>
        <w:t>История школы. Создание альбома «Ветераны труда – учителя нашей школы»</w:t>
      </w:r>
    </w:p>
    <w:p w:rsidR="00BE23D5" w:rsidRDefault="00BE23D5" w:rsidP="00BE23D5">
      <w:pPr>
        <w:ind w:firstLine="567"/>
        <w:jc w:val="both"/>
        <w:rPr>
          <w:rFonts w:ascii="Times New Roman" w:hAnsi="Times New Roman" w:cs="Times New Roman"/>
          <w:i/>
          <w:sz w:val="28"/>
          <w:szCs w:val="28"/>
        </w:rPr>
      </w:pP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w:t>
      </w:r>
      <w:r w:rsidRPr="008E3699">
        <w:rPr>
          <w:rFonts w:ascii="Times New Roman" w:hAnsi="Times New Roman" w:cs="Times New Roman"/>
          <w:sz w:val="28"/>
          <w:szCs w:val="28"/>
        </w:rPr>
        <w:t>История школы, школьные традиции и достопримечательности. Роль учителя в школе. Учительские династии и их семейные реликвии. Выпускники школы, их след в истории края. Публикации о школе, её учителях и выпускниках. Летопись школы. Школьный музей и архив. Источники по истории школы в районных, городских, областных и республиканских архивах. Ведение исторической хроники и летописи школы.</w:t>
      </w:r>
    </w:p>
    <w:p w:rsidR="00BE23D5" w:rsidRDefault="00BE23D5" w:rsidP="00BE23D5">
      <w:pPr>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w:t>
      </w:r>
      <w:r w:rsidRPr="007E7BCA">
        <w:rPr>
          <w:rFonts w:ascii="Times New Roman" w:hAnsi="Times New Roman" w:cs="Times New Roman"/>
          <w:sz w:val="28"/>
          <w:szCs w:val="28"/>
        </w:rPr>
        <w:t>Посещение экскурсий в школьном музее. Планирование работы</w:t>
      </w:r>
      <w:r>
        <w:rPr>
          <w:rFonts w:ascii="Times New Roman" w:hAnsi="Times New Roman" w:cs="Times New Roman"/>
          <w:sz w:val="28"/>
          <w:szCs w:val="28"/>
        </w:rPr>
        <w:t xml:space="preserve">. </w:t>
      </w:r>
      <w:r w:rsidRPr="008E3699">
        <w:rPr>
          <w:rFonts w:ascii="Times New Roman" w:hAnsi="Times New Roman" w:cs="Times New Roman"/>
          <w:sz w:val="28"/>
          <w:szCs w:val="28"/>
        </w:rPr>
        <w:t>Создание альбома «Ветераны труда – учителя нашей школы»</w:t>
      </w:r>
      <w:r>
        <w:rPr>
          <w:rFonts w:ascii="Times New Roman" w:hAnsi="Times New Roman" w:cs="Times New Roman"/>
          <w:sz w:val="28"/>
          <w:szCs w:val="28"/>
        </w:rPr>
        <w:t>.</w:t>
      </w:r>
    </w:p>
    <w:p w:rsidR="00BE23D5" w:rsidRPr="009A5A3D" w:rsidRDefault="00BE23D5" w:rsidP="00FB0474">
      <w:pPr>
        <w:pStyle w:val="a3"/>
        <w:numPr>
          <w:ilvl w:val="0"/>
          <w:numId w:val="108"/>
        </w:numPr>
        <w:tabs>
          <w:tab w:val="left" w:pos="851"/>
        </w:tabs>
        <w:spacing w:after="0" w:line="360" w:lineRule="auto"/>
        <w:jc w:val="both"/>
        <w:rPr>
          <w:rFonts w:ascii="Times New Roman" w:eastAsia="Times New Roman" w:hAnsi="Times New Roman" w:cs="Times New Roman"/>
          <w:i/>
          <w:color w:val="000000"/>
          <w:sz w:val="28"/>
          <w:szCs w:val="28"/>
          <w:lang w:eastAsia="ru-RU"/>
        </w:rPr>
      </w:pPr>
      <w:r w:rsidRPr="009A5A3D">
        <w:rPr>
          <w:rFonts w:ascii="Times New Roman" w:eastAsia="Times New Roman" w:hAnsi="Times New Roman" w:cs="Times New Roman"/>
          <w:b/>
          <w:color w:val="000000"/>
          <w:sz w:val="28"/>
          <w:szCs w:val="28"/>
          <w:lang w:eastAsia="ru-RU"/>
        </w:rPr>
        <w:t>Разработка и построение сменной экспозиции по теме проведенного поиска.</w:t>
      </w:r>
    </w:p>
    <w:p w:rsidR="00BE23D5" w:rsidRPr="007440DC" w:rsidRDefault="00BE23D5" w:rsidP="00BE23D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t>Теоретическая часть.</w:t>
      </w:r>
      <w:r>
        <w:rPr>
          <w:rFonts w:ascii="Times New Roman" w:eastAsia="Times New Roman" w:hAnsi="Times New Roman" w:cs="Times New Roman"/>
          <w:color w:val="000000"/>
          <w:sz w:val="28"/>
          <w:szCs w:val="28"/>
          <w:lang w:eastAsia="ru-RU"/>
        </w:rPr>
        <w:t xml:space="preserve"> Что такое сменная экспозиция. Правила ее составления.</w:t>
      </w:r>
    </w:p>
    <w:p w:rsidR="00BE23D5" w:rsidRDefault="00BE23D5" w:rsidP="00BE23D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r>
      <w:r w:rsidRPr="00A40936">
        <w:rPr>
          <w:rFonts w:ascii="Times New Roman" w:eastAsia="Times New Roman" w:hAnsi="Times New Roman" w:cs="Times New Roman"/>
          <w:i/>
          <w:color w:val="000000"/>
          <w:sz w:val="28"/>
          <w:szCs w:val="28"/>
          <w:lang w:eastAsia="ru-RU"/>
        </w:rPr>
        <w:t xml:space="preserve">Практическая </w:t>
      </w:r>
      <w:r>
        <w:rPr>
          <w:rFonts w:ascii="Times New Roman" w:eastAsia="Times New Roman" w:hAnsi="Times New Roman" w:cs="Times New Roman"/>
          <w:i/>
          <w:color w:val="000000"/>
          <w:sz w:val="28"/>
          <w:szCs w:val="28"/>
          <w:lang w:eastAsia="ru-RU"/>
        </w:rPr>
        <w:t>часть</w:t>
      </w:r>
      <w:r w:rsidRPr="00A40936">
        <w:rPr>
          <w:rFonts w:ascii="Times New Roman" w:eastAsia="Times New Roman" w:hAnsi="Times New Roman" w:cs="Times New Roman"/>
          <w:i/>
          <w:color w:val="000000"/>
          <w:sz w:val="28"/>
          <w:szCs w:val="28"/>
          <w:lang w:eastAsia="ru-RU"/>
        </w:rPr>
        <w:t>.</w:t>
      </w:r>
      <w:r w:rsidRPr="007440D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Составление сменной экспозиции.</w:t>
      </w:r>
    </w:p>
    <w:p w:rsidR="00BE23D5" w:rsidRPr="009E64F9" w:rsidRDefault="00BE23D5" w:rsidP="00FB0474">
      <w:pPr>
        <w:pStyle w:val="a3"/>
        <w:numPr>
          <w:ilvl w:val="0"/>
          <w:numId w:val="108"/>
        </w:numPr>
        <w:tabs>
          <w:tab w:val="left" w:pos="851"/>
        </w:tabs>
        <w:spacing w:after="0" w:line="360" w:lineRule="auto"/>
        <w:ind w:left="567" w:firstLine="0"/>
        <w:jc w:val="both"/>
        <w:rPr>
          <w:rFonts w:ascii="Times New Roman" w:eastAsia="Times New Roman" w:hAnsi="Times New Roman" w:cs="Times New Roman"/>
          <w:i/>
          <w:color w:val="000000"/>
          <w:sz w:val="28"/>
          <w:szCs w:val="28"/>
          <w:lang w:eastAsia="ru-RU"/>
        </w:rPr>
      </w:pPr>
      <w:r w:rsidRPr="009E64F9">
        <w:rPr>
          <w:rFonts w:ascii="Times New Roman" w:eastAsia="Times New Roman" w:hAnsi="Times New Roman" w:cs="Times New Roman"/>
          <w:b/>
          <w:color w:val="000000"/>
          <w:sz w:val="28"/>
          <w:szCs w:val="28"/>
          <w:lang w:eastAsia="ru-RU"/>
        </w:rPr>
        <w:t>Исследовательская работа: «Отчизны верные сыны»; «Школа и Великая Отечественная война»</w:t>
      </w:r>
    </w:p>
    <w:p w:rsidR="00BE23D5" w:rsidRDefault="00BE23D5" w:rsidP="00BE23D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t>Теоретическая часть.</w:t>
      </w:r>
      <w:r>
        <w:rPr>
          <w:rFonts w:ascii="Times New Roman" w:eastAsia="Times New Roman" w:hAnsi="Times New Roman" w:cs="Times New Roman"/>
          <w:color w:val="000000"/>
          <w:sz w:val="28"/>
          <w:szCs w:val="28"/>
          <w:lang w:eastAsia="ru-RU"/>
        </w:rPr>
        <w:t xml:space="preserve"> Что такое исследовательская работа. Основные понятия.</w:t>
      </w:r>
    </w:p>
    <w:p w:rsidR="00BE23D5" w:rsidRDefault="00BE23D5" w:rsidP="00BE23D5">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r>
      <w:r w:rsidRPr="00A40936">
        <w:rPr>
          <w:rFonts w:ascii="Times New Roman" w:eastAsia="Times New Roman" w:hAnsi="Times New Roman" w:cs="Times New Roman"/>
          <w:i/>
          <w:color w:val="000000"/>
          <w:sz w:val="28"/>
          <w:szCs w:val="28"/>
          <w:lang w:eastAsia="ru-RU"/>
        </w:rPr>
        <w:t xml:space="preserve">Практическая </w:t>
      </w:r>
      <w:r>
        <w:rPr>
          <w:rFonts w:ascii="Times New Roman" w:eastAsia="Times New Roman" w:hAnsi="Times New Roman" w:cs="Times New Roman"/>
          <w:i/>
          <w:color w:val="000000"/>
          <w:sz w:val="28"/>
          <w:szCs w:val="28"/>
          <w:lang w:eastAsia="ru-RU"/>
        </w:rPr>
        <w:t>часть</w:t>
      </w:r>
      <w:r w:rsidRPr="00A40936">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Исследовательские работы на темы </w:t>
      </w:r>
      <w:r w:rsidRPr="009E64F9">
        <w:rPr>
          <w:rFonts w:ascii="Times New Roman" w:eastAsia="Times New Roman" w:hAnsi="Times New Roman" w:cs="Times New Roman"/>
          <w:color w:val="000000"/>
          <w:sz w:val="28"/>
          <w:szCs w:val="28"/>
          <w:lang w:eastAsia="ru-RU"/>
        </w:rPr>
        <w:t>«Отчизны верные сыны»; «Школа и Великая Отечественная война»</w:t>
      </w:r>
      <w:r>
        <w:rPr>
          <w:rFonts w:ascii="Times New Roman" w:eastAsia="Times New Roman" w:hAnsi="Times New Roman" w:cs="Times New Roman"/>
          <w:color w:val="000000"/>
          <w:sz w:val="28"/>
          <w:szCs w:val="28"/>
          <w:lang w:eastAsia="ru-RU"/>
        </w:rPr>
        <w:t>.</w:t>
      </w:r>
    </w:p>
    <w:p w:rsidR="00BE23D5" w:rsidRPr="009E64F9" w:rsidRDefault="00BE23D5" w:rsidP="00BE23D5">
      <w:pPr>
        <w:tabs>
          <w:tab w:val="left" w:pos="851"/>
        </w:tabs>
        <w:spacing w:after="0" w:line="360" w:lineRule="auto"/>
        <w:jc w:val="both"/>
        <w:rPr>
          <w:rFonts w:ascii="Times New Roman" w:eastAsia="Times New Roman" w:hAnsi="Times New Roman" w:cs="Times New Roman"/>
          <w:color w:val="000000"/>
          <w:sz w:val="28"/>
          <w:szCs w:val="28"/>
          <w:lang w:eastAsia="ru-RU"/>
        </w:rPr>
      </w:pPr>
      <w:r w:rsidRPr="009E64F9">
        <w:rPr>
          <w:rFonts w:ascii="Times New Roman" w:eastAsia="Times New Roman" w:hAnsi="Times New Roman" w:cs="Times New Roman"/>
          <w:color w:val="000000"/>
          <w:sz w:val="28"/>
          <w:szCs w:val="28"/>
          <w:lang w:eastAsia="ru-RU"/>
        </w:rPr>
        <w:t>советом ветеранов; анкетирование.</w:t>
      </w:r>
    </w:p>
    <w:p w:rsidR="00463B1C" w:rsidRPr="00463B1C" w:rsidRDefault="00463B1C" w:rsidP="00FB0474">
      <w:pPr>
        <w:pStyle w:val="a3"/>
        <w:numPr>
          <w:ilvl w:val="0"/>
          <w:numId w:val="108"/>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463B1C">
        <w:rPr>
          <w:rFonts w:ascii="Times New Roman" w:eastAsia="Times New Roman" w:hAnsi="Times New Roman" w:cs="Times New Roman"/>
          <w:b/>
          <w:color w:val="000000"/>
          <w:sz w:val="28"/>
          <w:szCs w:val="28"/>
          <w:lang w:eastAsia="ru-RU"/>
        </w:rPr>
        <w:t>Ветеран живет рядом</w:t>
      </w:r>
    </w:p>
    <w:p w:rsidR="00BE23D5" w:rsidRPr="009E64F9" w:rsidRDefault="00BE23D5" w:rsidP="00BE23D5">
      <w:p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i/>
          <w:color w:val="000000"/>
          <w:sz w:val="28"/>
          <w:szCs w:val="28"/>
          <w:lang w:eastAsia="ru-RU"/>
        </w:rPr>
        <w:tab/>
      </w:r>
      <w:r w:rsidRPr="00A40936">
        <w:rPr>
          <w:rFonts w:ascii="Times New Roman" w:eastAsia="Times New Roman" w:hAnsi="Times New Roman" w:cs="Times New Roman"/>
          <w:i/>
          <w:color w:val="000000"/>
          <w:sz w:val="28"/>
          <w:szCs w:val="28"/>
          <w:lang w:eastAsia="ru-RU"/>
        </w:rPr>
        <w:t xml:space="preserve">Практическая </w:t>
      </w:r>
      <w:r>
        <w:rPr>
          <w:rFonts w:ascii="Times New Roman" w:eastAsia="Times New Roman" w:hAnsi="Times New Roman" w:cs="Times New Roman"/>
          <w:i/>
          <w:color w:val="000000"/>
          <w:sz w:val="28"/>
          <w:szCs w:val="28"/>
          <w:lang w:eastAsia="ru-RU"/>
        </w:rPr>
        <w:t>часть.</w:t>
      </w:r>
      <w:r>
        <w:rPr>
          <w:rFonts w:ascii="Times New Roman" w:eastAsia="Times New Roman" w:hAnsi="Times New Roman" w:cs="Times New Roman"/>
          <w:color w:val="000000"/>
          <w:sz w:val="28"/>
          <w:szCs w:val="28"/>
          <w:lang w:eastAsia="ru-RU"/>
        </w:rPr>
        <w:t xml:space="preserve"> Р</w:t>
      </w:r>
      <w:r w:rsidRPr="009E64F9">
        <w:rPr>
          <w:rFonts w:ascii="Times New Roman" w:eastAsia="Times New Roman" w:hAnsi="Times New Roman" w:cs="Times New Roman"/>
          <w:color w:val="000000"/>
          <w:sz w:val="28"/>
          <w:szCs w:val="28"/>
          <w:lang w:eastAsia="ru-RU"/>
        </w:rPr>
        <w:t>абота детского поискового отряда «Память»: поиск малоизвестных фактов из истории войны; связь с поисковыми отрядами страны. Экскурсии в музеи города Ирбита и области. Оформление выставок. «Звёздный маршрут» по местам героев Советского Союза Ирбитского района.</w:t>
      </w:r>
    </w:p>
    <w:p w:rsidR="00BE23D5" w:rsidRDefault="00BE23D5" w:rsidP="00FB0474">
      <w:pPr>
        <w:pStyle w:val="a3"/>
        <w:numPr>
          <w:ilvl w:val="0"/>
          <w:numId w:val="108"/>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A40936">
        <w:rPr>
          <w:rFonts w:ascii="Times New Roman" w:eastAsia="Times New Roman" w:hAnsi="Times New Roman" w:cs="Times New Roman"/>
          <w:b/>
          <w:color w:val="000000"/>
          <w:sz w:val="28"/>
          <w:szCs w:val="28"/>
          <w:lang w:eastAsia="ru-RU"/>
        </w:rPr>
        <w:t>Календарь традиций школьного музея</w:t>
      </w:r>
    </w:p>
    <w:p w:rsidR="00BE23D5" w:rsidRPr="00547813" w:rsidRDefault="00BE23D5" w:rsidP="00BE23D5">
      <w:pPr>
        <w:spacing w:line="360" w:lineRule="auto"/>
        <w:ind w:firstLine="708"/>
        <w:jc w:val="both"/>
        <w:rPr>
          <w:rFonts w:ascii="Times New Roman" w:hAnsi="Times New Roman"/>
          <w:sz w:val="28"/>
          <w:szCs w:val="28"/>
        </w:rPr>
      </w:pPr>
      <w:r w:rsidRPr="00A40936">
        <w:rPr>
          <w:rFonts w:ascii="Times New Roman" w:hAnsi="Times New Roman"/>
          <w:sz w:val="28"/>
          <w:szCs w:val="28"/>
        </w:rPr>
        <w:t>Сентябрь.</w:t>
      </w:r>
      <w:r w:rsidRPr="00547813">
        <w:rPr>
          <w:rFonts w:ascii="Times New Roman" w:hAnsi="Times New Roman"/>
          <w:b/>
          <w:sz w:val="28"/>
          <w:szCs w:val="28"/>
        </w:rPr>
        <w:t xml:space="preserve"> </w:t>
      </w:r>
      <w:r w:rsidRPr="00547813">
        <w:rPr>
          <w:rFonts w:ascii="Times New Roman" w:hAnsi="Times New Roman"/>
          <w:sz w:val="28"/>
          <w:szCs w:val="28"/>
        </w:rPr>
        <w:t>Международный день распрост</w:t>
      </w:r>
      <w:r>
        <w:rPr>
          <w:rFonts w:ascii="Times New Roman" w:hAnsi="Times New Roman"/>
          <w:sz w:val="28"/>
          <w:szCs w:val="28"/>
        </w:rPr>
        <w:t>ранении грамотности.</w:t>
      </w:r>
    </w:p>
    <w:p w:rsidR="00BE23D5" w:rsidRPr="00547813" w:rsidRDefault="00BE23D5" w:rsidP="00BE23D5">
      <w:pPr>
        <w:spacing w:line="360" w:lineRule="auto"/>
        <w:ind w:firstLine="708"/>
        <w:jc w:val="both"/>
        <w:rPr>
          <w:rFonts w:ascii="Times New Roman" w:hAnsi="Times New Roman"/>
          <w:sz w:val="28"/>
          <w:szCs w:val="28"/>
        </w:rPr>
      </w:pPr>
      <w:r w:rsidRPr="00A40936">
        <w:rPr>
          <w:rFonts w:ascii="Times New Roman" w:hAnsi="Times New Roman"/>
          <w:sz w:val="28"/>
          <w:szCs w:val="28"/>
        </w:rPr>
        <w:t>Октябрь</w:t>
      </w:r>
      <w:r w:rsidRPr="00547813">
        <w:rPr>
          <w:rFonts w:ascii="Times New Roman" w:hAnsi="Times New Roman"/>
          <w:b/>
          <w:sz w:val="28"/>
          <w:szCs w:val="28"/>
        </w:rPr>
        <w:t xml:space="preserve">. </w:t>
      </w:r>
      <w:r w:rsidRPr="00547813">
        <w:rPr>
          <w:rFonts w:ascii="Times New Roman" w:hAnsi="Times New Roman"/>
          <w:sz w:val="28"/>
          <w:szCs w:val="28"/>
        </w:rPr>
        <w:t>День</w:t>
      </w:r>
      <w:r w:rsidRPr="00547813">
        <w:rPr>
          <w:rFonts w:ascii="Times New Roman" w:hAnsi="Times New Roman"/>
          <w:b/>
          <w:sz w:val="28"/>
          <w:szCs w:val="28"/>
        </w:rPr>
        <w:t xml:space="preserve"> </w:t>
      </w:r>
      <w:r w:rsidRPr="00547813">
        <w:rPr>
          <w:rFonts w:ascii="Times New Roman" w:hAnsi="Times New Roman"/>
          <w:sz w:val="28"/>
          <w:szCs w:val="28"/>
        </w:rPr>
        <w:t>учителя</w:t>
      </w:r>
      <w:r>
        <w:rPr>
          <w:rFonts w:ascii="Times New Roman" w:hAnsi="Times New Roman"/>
          <w:sz w:val="28"/>
          <w:szCs w:val="28"/>
        </w:rPr>
        <w:t>.</w:t>
      </w:r>
    </w:p>
    <w:p w:rsidR="00BE23D5" w:rsidRPr="00547813" w:rsidRDefault="00BE23D5" w:rsidP="00BE23D5">
      <w:pPr>
        <w:spacing w:line="360" w:lineRule="auto"/>
        <w:ind w:firstLine="708"/>
        <w:jc w:val="both"/>
        <w:rPr>
          <w:rFonts w:ascii="Times New Roman" w:hAnsi="Times New Roman"/>
          <w:sz w:val="28"/>
          <w:szCs w:val="28"/>
        </w:rPr>
      </w:pPr>
      <w:r w:rsidRPr="00A40936">
        <w:rPr>
          <w:rFonts w:ascii="Times New Roman" w:hAnsi="Times New Roman"/>
          <w:sz w:val="28"/>
          <w:szCs w:val="28"/>
        </w:rPr>
        <w:lastRenderedPageBreak/>
        <w:t>Ноябрь</w:t>
      </w:r>
      <w:r w:rsidRPr="00547813">
        <w:rPr>
          <w:rFonts w:ascii="Times New Roman" w:hAnsi="Times New Roman"/>
          <w:b/>
          <w:sz w:val="28"/>
          <w:szCs w:val="28"/>
        </w:rPr>
        <w:t xml:space="preserve">. </w:t>
      </w:r>
      <w:r>
        <w:rPr>
          <w:rFonts w:ascii="Times New Roman" w:hAnsi="Times New Roman"/>
          <w:sz w:val="28"/>
          <w:szCs w:val="28"/>
        </w:rPr>
        <w:t>День народного единства</w:t>
      </w:r>
      <w:r w:rsidRPr="00547813">
        <w:rPr>
          <w:rFonts w:ascii="Times New Roman" w:hAnsi="Times New Roman"/>
          <w:sz w:val="28"/>
          <w:szCs w:val="28"/>
        </w:rPr>
        <w:t>. День проведения военного парада на Красной площади в г.</w:t>
      </w:r>
      <w:r>
        <w:rPr>
          <w:rFonts w:ascii="Times New Roman" w:hAnsi="Times New Roman"/>
          <w:sz w:val="28"/>
          <w:szCs w:val="28"/>
        </w:rPr>
        <w:t xml:space="preserve"> </w:t>
      </w:r>
      <w:r w:rsidRPr="00547813">
        <w:rPr>
          <w:rFonts w:ascii="Times New Roman" w:hAnsi="Times New Roman"/>
          <w:sz w:val="28"/>
          <w:szCs w:val="28"/>
        </w:rPr>
        <w:t>Москве в ознаменование 24 годовщины В</w:t>
      </w:r>
      <w:r>
        <w:rPr>
          <w:rFonts w:ascii="Times New Roman" w:hAnsi="Times New Roman"/>
          <w:sz w:val="28"/>
          <w:szCs w:val="28"/>
        </w:rPr>
        <w:t>еликой Октябрьской революции</w:t>
      </w:r>
      <w:r w:rsidRPr="00547813">
        <w:rPr>
          <w:rFonts w:ascii="Times New Roman" w:hAnsi="Times New Roman"/>
          <w:sz w:val="28"/>
          <w:szCs w:val="28"/>
        </w:rPr>
        <w:t>. Между</w:t>
      </w:r>
      <w:r>
        <w:rPr>
          <w:rFonts w:ascii="Times New Roman" w:hAnsi="Times New Roman"/>
          <w:sz w:val="28"/>
          <w:szCs w:val="28"/>
        </w:rPr>
        <w:t>народный день толерантности</w:t>
      </w:r>
      <w:r w:rsidRPr="00547813">
        <w:rPr>
          <w:rFonts w:ascii="Times New Roman" w:hAnsi="Times New Roman"/>
          <w:sz w:val="28"/>
          <w:szCs w:val="28"/>
        </w:rPr>
        <w:t>. День  памяти воинов,</w:t>
      </w:r>
      <w:r>
        <w:rPr>
          <w:rFonts w:ascii="Times New Roman" w:hAnsi="Times New Roman"/>
          <w:sz w:val="28"/>
          <w:szCs w:val="28"/>
        </w:rPr>
        <w:t xml:space="preserve"> погибших в чеченской войне. День матери</w:t>
      </w:r>
      <w:r w:rsidRPr="00547813">
        <w:rPr>
          <w:rFonts w:ascii="Times New Roman" w:hAnsi="Times New Roman"/>
          <w:sz w:val="28"/>
          <w:szCs w:val="28"/>
        </w:rPr>
        <w:t xml:space="preserve">. </w:t>
      </w:r>
    </w:p>
    <w:p w:rsidR="00BE23D5" w:rsidRPr="00547813" w:rsidRDefault="00BE23D5" w:rsidP="00BE23D5">
      <w:pPr>
        <w:spacing w:line="360" w:lineRule="auto"/>
        <w:ind w:firstLine="708"/>
        <w:jc w:val="both"/>
        <w:rPr>
          <w:rFonts w:ascii="Times New Roman" w:hAnsi="Times New Roman"/>
          <w:sz w:val="28"/>
          <w:szCs w:val="28"/>
        </w:rPr>
      </w:pPr>
      <w:r w:rsidRPr="00A40936">
        <w:rPr>
          <w:rFonts w:ascii="Times New Roman" w:hAnsi="Times New Roman"/>
          <w:sz w:val="28"/>
          <w:szCs w:val="28"/>
        </w:rPr>
        <w:t>Декабрь</w:t>
      </w:r>
      <w:r w:rsidRPr="00547813">
        <w:rPr>
          <w:rFonts w:ascii="Times New Roman" w:hAnsi="Times New Roman"/>
          <w:b/>
          <w:sz w:val="28"/>
          <w:szCs w:val="28"/>
        </w:rPr>
        <w:t xml:space="preserve">. </w:t>
      </w:r>
      <w:r w:rsidRPr="00547813">
        <w:rPr>
          <w:rFonts w:ascii="Times New Roman" w:hAnsi="Times New Roman"/>
          <w:sz w:val="28"/>
          <w:szCs w:val="28"/>
        </w:rPr>
        <w:t>День неизвестного солдата</w:t>
      </w:r>
      <w:r>
        <w:rPr>
          <w:rFonts w:ascii="Times New Roman" w:hAnsi="Times New Roman"/>
          <w:sz w:val="28"/>
          <w:szCs w:val="28"/>
        </w:rPr>
        <w:t xml:space="preserve">. </w:t>
      </w:r>
      <w:r w:rsidRPr="00547813">
        <w:rPr>
          <w:rFonts w:ascii="Times New Roman" w:hAnsi="Times New Roman"/>
          <w:sz w:val="28"/>
          <w:szCs w:val="28"/>
        </w:rPr>
        <w:t>День начала контрнаступления советских войск в 1941 г. под Москвой</w:t>
      </w:r>
      <w:r>
        <w:rPr>
          <w:rFonts w:ascii="Times New Roman" w:hAnsi="Times New Roman"/>
          <w:sz w:val="28"/>
          <w:szCs w:val="28"/>
        </w:rPr>
        <w:t xml:space="preserve">. </w:t>
      </w:r>
      <w:r w:rsidRPr="00547813">
        <w:rPr>
          <w:rFonts w:ascii="Times New Roman" w:hAnsi="Times New Roman"/>
          <w:sz w:val="28"/>
          <w:szCs w:val="28"/>
        </w:rPr>
        <w:t>День Героев отечества</w:t>
      </w:r>
      <w:r>
        <w:rPr>
          <w:rFonts w:ascii="Times New Roman" w:hAnsi="Times New Roman"/>
          <w:sz w:val="28"/>
          <w:szCs w:val="28"/>
        </w:rPr>
        <w:t xml:space="preserve">. </w:t>
      </w:r>
      <w:r w:rsidRPr="00547813">
        <w:rPr>
          <w:rFonts w:ascii="Times New Roman" w:hAnsi="Times New Roman"/>
          <w:sz w:val="28"/>
          <w:szCs w:val="28"/>
        </w:rPr>
        <w:t xml:space="preserve">День  памяти Елохина А.А. </w:t>
      </w:r>
    </w:p>
    <w:p w:rsidR="00BE23D5" w:rsidRPr="00547813" w:rsidRDefault="00BE23D5" w:rsidP="00BE23D5">
      <w:pPr>
        <w:spacing w:line="360" w:lineRule="auto"/>
        <w:jc w:val="both"/>
        <w:rPr>
          <w:rFonts w:ascii="Times New Roman" w:hAnsi="Times New Roman"/>
          <w:b/>
          <w:sz w:val="28"/>
          <w:szCs w:val="28"/>
        </w:rPr>
      </w:pPr>
      <w:r w:rsidRPr="00547813">
        <w:rPr>
          <w:rFonts w:ascii="Times New Roman" w:hAnsi="Times New Roman"/>
          <w:b/>
          <w:sz w:val="28"/>
          <w:szCs w:val="28"/>
        </w:rPr>
        <w:t xml:space="preserve"> </w:t>
      </w:r>
      <w:r>
        <w:rPr>
          <w:rFonts w:ascii="Times New Roman" w:hAnsi="Times New Roman"/>
          <w:b/>
          <w:sz w:val="28"/>
          <w:szCs w:val="28"/>
        </w:rPr>
        <w:tab/>
      </w:r>
      <w:r w:rsidRPr="00A40936">
        <w:rPr>
          <w:rFonts w:ascii="Times New Roman" w:hAnsi="Times New Roman"/>
          <w:sz w:val="28"/>
          <w:szCs w:val="28"/>
        </w:rPr>
        <w:t>Январь.</w:t>
      </w:r>
      <w:r w:rsidRPr="00547813">
        <w:rPr>
          <w:rFonts w:ascii="Times New Roman" w:hAnsi="Times New Roman"/>
          <w:sz w:val="28"/>
          <w:szCs w:val="28"/>
        </w:rPr>
        <w:t xml:space="preserve">  День  рождения музея</w:t>
      </w:r>
      <w:r>
        <w:rPr>
          <w:rFonts w:ascii="Times New Roman" w:hAnsi="Times New Roman"/>
          <w:sz w:val="28"/>
          <w:szCs w:val="28"/>
        </w:rPr>
        <w:t>.</w:t>
      </w:r>
    </w:p>
    <w:p w:rsidR="00BE23D5" w:rsidRPr="00547813" w:rsidRDefault="00BE23D5" w:rsidP="00BE23D5">
      <w:pPr>
        <w:spacing w:line="360" w:lineRule="auto"/>
        <w:ind w:firstLine="708"/>
        <w:jc w:val="both"/>
        <w:rPr>
          <w:rFonts w:ascii="Times New Roman" w:hAnsi="Times New Roman"/>
          <w:sz w:val="28"/>
          <w:szCs w:val="28"/>
        </w:rPr>
      </w:pPr>
      <w:r w:rsidRPr="00A40936">
        <w:rPr>
          <w:rFonts w:ascii="Times New Roman" w:hAnsi="Times New Roman"/>
          <w:sz w:val="28"/>
          <w:szCs w:val="28"/>
        </w:rPr>
        <w:t>Февраль.</w:t>
      </w:r>
      <w:r w:rsidRPr="00547813">
        <w:rPr>
          <w:rFonts w:ascii="Times New Roman" w:hAnsi="Times New Roman"/>
          <w:sz w:val="28"/>
          <w:szCs w:val="28"/>
        </w:rPr>
        <w:t xml:space="preserve"> День российской науки</w:t>
      </w:r>
      <w:r>
        <w:rPr>
          <w:rFonts w:ascii="Times New Roman" w:hAnsi="Times New Roman"/>
          <w:sz w:val="28"/>
          <w:szCs w:val="28"/>
        </w:rPr>
        <w:t xml:space="preserve">. </w:t>
      </w:r>
      <w:r w:rsidRPr="00547813">
        <w:rPr>
          <w:rFonts w:ascii="Times New Roman" w:hAnsi="Times New Roman"/>
          <w:sz w:val="28"/>
          <w:szCs w:val="28"/>
        </w:rPr>
        <w:t>День памяти о россиянах, исполнявших служебный долг за пределами Отечест</w:t>
      </w:r>
      <w:r>
        <w:rPr>
          <w:rFonts w:ascii="Times New Roman" w:hAnsi="Times New Roman"/>
          <w:sz w:val="28"/>
          <w:szCs w:val="28"/>
        </w:rPr>
        <w:t>ва,  день воинов – афганцев</w:t>
      </w:r>
      <w:r w:rsidRPr="00547813">
        <w:rPr>
          <w:rFonts w:ascii="Times New Roman" w:hAnsi="Times New Roman"/>
          <w:sz w:val="28"/>
          <w:szCs w:val="28"/>
        </w:rPr>
        <w:t>. День  памяти Карпо</w:t>
      </w:r>
      <w:r>
        <w:rPr>
          <w:rFonts w:ascii="Times New Roman" w:hAnsi="Times New Roman"/>
          <w:sz w:val="28"/>
          <w:szCs w:val="28"/>
        </w:rPr>
        <w:t>ва Г.Р</w:t>
      </w:r>
      <w:r w:rsidRPr="00547813">
        <w:rPr>
          <w:rFonts w:ascii="Times New Roman" w:hAnsi="Times New Roman"/>
          <w:sz w:val="28"/>
          <w:szCs w:val="28"/>
        </w:rPr>
        <w:t>. Международный день родного языка</w:t>
      </w:r>
      <w:r>
        <w:rPr>
          <w:rFonts w:ascii="Times New Roman" w:hAnsi="Times New Roman"/>
          <w:sz w:val="28"/>
          <w:szCs w:val="28"/>
        </w:rPr>
        <w:t xml:space="preserve">. </w:t>
      </w:r>
      <w:r w:rsidRPr="00547813">
        <w:rPr>
          <w:rFonts w:ascii="Times New Roman" w:hAnsi="Times New Roman"/>
          <w:sz w:val="28"/>
          <w:szCs w:val="28"/>
        </w:rPr>
        <w:t>День защитника Отечества</w:t>
      </w:r>
      <w:r>
        <w:rPr>
          <w:rFonts w:ascii="Times New Roman" w:hAnsi="Times New Roman"/>
          <w:sz w:val="28"/>
          <w:szCs w:val="28"/>
        </w:rPr>
        <w:t>.</w:t>
      </w:r>
    </w:p>
    <w:p w:rsidR="00BE23D5" w:rsidRPr="00547813" w:rsidRDefault="00BE23D5" w:rsidP="00BE23D5">
      <w:pPr>
        <w:spacing w:line="360" w:lineRule="auto"/>
        <w:ind w:firstLine="708"/>
        <w:jc w:val="both"/>
        <w:rPr>
          <w:rFonts w:ascii="Times New Roman" w:hAnsi="Times New Roman"/>
          <w:sz w:val="28"/>
          <w:szCs w:val="28"/>
        </w:rPr>
      </w:pPr>
      <w:r w:rsidRPr="00A40936">
        <w:rPr>
          <w:rFonts w:ascii="Times New Roman" w:hAnsi="Times New Roman"/>
          <w:sz w:val="28"/>
          <w:szCs w:val="28"/>
        </w:rPr>
        <w:t>Март</w:t>
      </w:r>
      <w:r w:rsidRPr="00547813">
        <w:rPr>
          <w:rFonts w:ascii="Times New Roman" w:hAnsi="Times New Roman"/>
          <w:b/>
          <w:sz w:val="28"/>
          <w:szCs w:val="28"/>
        </w:rPr>
        <w:t xml:space="preserve">. </w:t>
      </w:r>
      <w:r w:rsidRPr="00547813">
        <w:rPr>
          <w:rFonts w:ascii="Times New Roman" w:hAnsi="Times New Roman"/>
          <w:sz w:val="28"/>
          <w:szCs w:val="28"/>
        </w:rPr>
        <w:t>День во</w:t>
      </w:r>
      <w:r>
        <w:rPr>
          <w:rFonts w:ascii="Times New Roman" w:hAnsi="Times New Roman"/>
          <w:sz w:val="28"/>
          <w:szCs w:val="28"/>
        </w:rPr>
        <w:t>ссоединения Крыма с Россией</w:t>
      </w:r>
      <w:r w:rsidRPr="00547813">
        <w:rPr>
          <w:rFonts w:ascii="Times New Roman" w:hAnsi="Times New Roman"/>
          <w:sz w:val="28"/>
          <w:szCs w:val="28"/>
        </w:rPr>
        <w:t xml:space="preserve">. </w:t>
      </w:r>
    </w:p>
    <w:p w:rsidR="00BE23D5" w:rsidRPr="00547813" w:rsidRDefault="00BE23D5" w:rsidP="00BE23D5">
      <w:pPr>
        <w:spacing w:line="360" w:lineRule="auto"/>
        <w:ind w:firstLine="708"/>
        <w:jc w:val="both"/>
        <w:rPr>
          <w:rFonts w:ascii="Times New Roman" w:hAnsi="Times New Roman"/>
          <w:sz w:val="28"/>
          <w:szCs w:val="28"/>
        </w:rPr>
      </w:pPr>
      <w:r w:rsidRPr="00A40936">
        <w:rPr>
          <w:rFonts w:ascii="Times New Roman" w:hAnsi="Times New Roman"/>
          <w:sz w:val="28"/>
          <w:szCs w:val="28"/>
        </w:rPr>
        <w:t>Апрель.</w:t>
      </w:r>
      <w:r w:rsidRPr="00547813">
        <w:rPr>
          <w:rFonts w:ascii="Times New Roman" w:hAnsi="Times New Roman"/>
          <w:b/>
          <w:sz w:val="28"/>
          <w:szCs w:val="28"/>
        </w:rPr>
        <w:t xml:space="preserve"> </w:t>
      </w:r>
      <w:r w:rsidRPr="00547813">
        <w:rPr>
          <w:rFonts w:ascii="Times New Roman" w:hAnsi="Times New Roman"/>
          <w:sz w:val="28"/>
          <w:szCs w:val="28"/>
        </w:rPr>
        <w:t>День космонавтики</w:t>
      </w:r>
      <w:r>
        <w:rPr>
          <w:rFonts w:ascii="Times New Roman" w:hAnsi="Times New Roman"/>
          <w:sz w:val="28"/>
          <w:szCs w:val="28"/>
        </w:rPr>
        <w:t>.</w:t>
      </w:r>
    </w:p>
    <w:p w:rsidR="00BE23D5" w:rsidRPr="00547813" w:rsidRDefault="00BE23D5" w:rsidP="00BE23D5">
      <w:pPr>
        <w:spacing w:line="360" w:lineRule="auto"/>
        <w:ind w:firstLine="708"/>
        <w:jc w:val="both"/>
        <w:rPr>
          <w:rFonts w:ascii="Times New Roman" w:hAnsi="Times New Roman"/>
          <w:sz w:val="28"/>
          <w:szCs w:val="28"/>
        </w:rPr>
      </w:pPr>
      <w:r w:rsidRPr="00A40936">
        <w:rPr>
          <w:rFonts w:ascii="Times New Roman" w:hAnsi="Times New Roman"/>
          <w:sz w:val="28"/>
          <w:szCs w:val="28"/>
        </w:rPr>
        <w:t>Май.</w:t>
      </w:r>
      <w:r w:rsidRPr="00547813">
        <w:rPr>
          <w:rFonts w:ascii="Times New Roman" w:hAnsi="Times New Roman"/>
          <w:b/>
          <w:sz w:val="28"/>
          <w:szCs w:val="28"/>
        </w:rPr>
        <w:t xml:space="preserve"> </w:t>
      </w:r>
      <w:r w:rsidRPr="00547813">
        <w:rPr>
          <w:rFonts w:ascii="Times New Roman" w:hAnsi="Times New Roman"/>
          <w:sz w:val="28"/>
          <w:szCs w:val="28"/>
        </w:rPr>
        <w:t>День Победы</w:t>
      </w:r>
      <w:r>
        <w:rPr>
          <w:rFonts w:ascii="Times New Roman" w:hAnsi="Times New Roman"/>
          <w:sz w:val="28"/>
          <w:szCs w:val="28"/>
        </w:rPr>
        <w:t xml:space="preserve">. </w:t>
      </w:r>
      <w:r w:rsidRPr="00547813">
        <w:rPr>
          <w:rFonts w:ascii="Times New Roman" w:hAnsi="Times New Roman"/>
          <w:sz w:val="28"/>
          <w:szCs w:val="28"/>
        </w:rPr>
        <w:t>День славянской письменности и культуры</w:t>
      </w:r>
      <w:r>
        <w:rPr>
          <w:rFonts w:ascii="Times New Roman" w:hAnsi="Times New Roman"/>
          <w:sz w:val="28"/>
          <w:szCs w:val="28"/>
        </w:rPr>
        <w:t>.</w:t>
      </w:r>
    </w:p>
    <w:p w:rsidR="0059516B" w:rsidRDefault="00BE23D5" w:rsidP="00463B1C">
      <w:pPr>
        <w:spacing w:line="360" w:lineRule="auto"/>
        <w:ind w:firstLine="708"/>
        <w:jc w:val="both"/>
        <w:rPr>
          <w:rFonts w:ascii="Times New Roman" w:hAnsi="Times New Roman"/>
          <w:sz w:val="28"/>
          <w:szCs w:val="28"/>
        </w:rPr>
      </w:pPr>
      <w:r w:rsidRPr="00A40936">
        <w:rPr>
          <w:rFonts w:ascii="Times New Roman" w:hAnsi="Times New Roman"/>
          <w:sz w:val="28"/>
          <w:szCs w:val="28"/>
        </w:rPr>
        <w:t>Июнь.</w:t>
      </w:r>
      <w:r w:rsidRPr="00547813">
        <w:rPr>
          <w:rFonts w:ascii="Times New Roman" w:hAnsi="Times New Roman"/>
          <w:b/>
          <w:sz w:val="28"/>
          <w:szCs w:val="28"/>
        </w:rPr>
        <w:t xml:space="preserve"> </w:t>
      </w:r>
      <w:r w:rsidRPr="00547813">
        <w:rPr>
          <w:rFonts w:ascii="Times New Roman" w:hAnsi="Times New Roman"/>
          <w:sz w:val="28"/>
          <w:szCs w:val="28"/>
        </w:rPr>
        <w:t>Международный день защиты детей</w:t>
      </w:r>
      <w:r>
        <w:rPr>
          <w:rFonts w:ascii="Times New Roman" w:hAnsi="Times New Roman"/>
          <w:sz w:val="28"/>
          <w:szCs w:val="28"/>
        </w:rPr>
        <w:t xml:space="preserve">. </w:t>
      </w:r>
      <w:r w:rsidRPr="00547813">
        <w:rPr>
          <w:rFonts w:ascii="Times New Roman" w:hAnsi="Times New Roman"/>
          <w:sz w:val="28"/>
          <w:szCs w:val="28"/>
        </w:rPr>
        <w:t>День Русского языка – Пушкинский день России</w:t>
      </w:r>
      <w:r>
        <w:rPr>
          <w:rFonts w:ascii="Times New Roman" w:hAnsi="Times New Roman"/>
          <w:sz w:val="28"/>
          <w:szCs w:val="28"/>
        </w:rPr>
        <w:t xml:space="preserve">. </w:t>
      </w:r>
      <w:r w:rsidRPr="00547813">
        <w:rPr>
          <w:rFonts w:ascii="Times New Roman" w:hAnsi="Times New Roman"/>
          <w:sz w:val="28"/>
          <w:szCs w:val="28"/>
        </w:rPr>
        <w:t>День России</w:t>
      </w:r>
      <w:r>
        <w:rPr>
          <w:rFonts w:ascii="Times New Roman" w:hAnsi="Times New Roman"/>
          <w:sz w:val="28"/>
          <w:szCs w:val="28"/>
        </w:rPr>
        <w:t xml:space="preserve">. </w:t>
      </w:r>
      <w:r w:rsidRPr="00547813">
        <w:rPr>
          <w:rFonts w:ascii="Times New Roman" w:hAnsi="Times New Roman"/>
          <w:sz w:val="28"/>
          <w:szCs w:val="28"/>
        </w:rPr>
        <w:t>День памяти и скорби – день начала Великой Отечественной войны</w:t>
      </w:r>
      <w:r>
        <w:rPr>
          <w:rFonts w:ascii="Times New Roman" w:hAnsi="Times New Roman"/>
          <w:sz w:val="28"/>
          <w:szCs w:val="28"/>
        </w:rPr>
        <w:t>.</w:t>
      </w:r>
    </w:p>
    <w:p w:rsidR="00463B1C" w:rsidRDefault="00463B1C" w:rsidP="00463B1C">
      <w:pPr>
        <w:spacing w:line="360" w:lineRule="auto"/>
        <w:ind w:firstLine="708"/>
        <w:jc w:val="both"/>
        <w:rPr>
          <w:rFonts w:ascii="Times New Roman" w:hAnsi="Times New Roman"/>
          <w:sz w:val="28"/>
          <w:szCs w:val="28"/>
        </w:rPr>
      </w:pPr>
    </w:p>
    <w:p w:rsidR="00463B1C" w:rsidRDefault="00463B1C">
      <w:pPr>
        <w:rPr>
          <w:rFonts w:ascii="Times New Roman" w:hAnsi="Times New Roman"/>
          <w:sz w:val="28"/>
          <w:szCs w:val="28"/>
        </w:rPr>
      </w:pPr>
      <w:r>
        <w:rPr>
          <w:rFonts w:ascii="Times New Roman" w:hAnsi="Times New Roman"/>
          <w:sz w:val="28"/>
          <w:szCs w:val="28"/>
        </w:rPr>
        <w:br w:type="page"/>
      </w:r>
    </w:p>
    <w:tbl>
      <w:tblPr>
        <w:tblW w:w="0" w:type="auto"/>
        <w:tblInd w:w="5495" w:type="dxa"/>
        <w:tblLook w:val="04A0" w:firstRow="1" w:lastRow="0" w:firstColumn="1" w:lastColumn="0" w:noHBand="0" w:noVBand="1"/>
      </w:tblPr>
      <w:tblGrid>
        <w:gridCol w:w="4075"/>
      </w:tblGrid>
      <w:tr w:rsidR="00463B1C" w:rsidRPr="007472A8" w:rsidTr="00BC18A9">
        <w:tc>
          <w:tcPr>
            <w:tcW w:w="4075" w:type="dxa"/>
            <w:hideMark/>
          </w:tcPr>
          <w:p w:rsidR="00463B1C" w:rsidRPr="007472A8" w:rsidRDefault="00463B1C" w:rsidP="00BC18A9">
            <w:pPr>
              <w:tabs>
                <w:tab w:val="left" w:pos="851"/>
              </w:tabs>
              <w:spacing w:after="0"/>
              <w:rPr>
                <w:rFonts w:ascii="Times New Roman" w:eastAsia="Calibri" w:hAnsi="Times New Roman" w:cs="Times New Roman"/>
                <w:sz w:val="28"/>
                <w:szCs w:val="28"/>
                <w:lang w:eastAsia="ru-RU"/>
              </w:rPr>
            </w:pPr>
            <w:r w:rsidRPr="007472A8">
              <w:rPr>
                <w:rFonts w:ascii="Times New Roman" w:eastAsia="Calibri" w:hAnsi="Times New Roman" w:cs="Times New Roman"/>
                <w:sz w:val="24"/>
                <w:szCs w:val="28"/>
                <w:lang w:eastAsia="ru-RU"/>
              </w:rPr>
              <w:lastRenderedPageBreak/>
              <w:t>Приложение к дополнительной общеобразовательной общеразвивающей программе «</w:t>
            </w:r>
            <w:r>
              <w:rPr>
                <w:rFonts w:ascii="Times New Roman" w:eastAsia="Calibri" w:hAnsi="Times New Roman" w:cs="Times New Roman"/>
                <w:sz w:val="24"/>
                <w:szCs w:val="28"/>
                <w:lang w:eastAsia="ru-RU"/>
              </w:rPr>
              <w:t>Музееведение</w:t>
            </w:r>
            <w:r w:rsidRPr="007472A8">
              <w:rPr>
                <w:rFonts w:ascii="Times New Roman" w:eastAsia="Calibri" w:hAnsi="Times New Roman" w:cs="Times New Roman"/>
                <w:sz w:val="24"/>
                <w:szCs w:val="28"/>
                <w:lang w:eastAsia="ru-RU"/>
              </w:rPr>
              <w:t>»</w:t>
            </w:r>
          </w:p>
        </w:tc>
      </w:tr>
    </w:tbl>
    <w:p w:rsidR="00463B1C" w:rsidRPr="007472A8" w:rsidRDefault="00463B1C" w:rsidP="00463B1C">
      <w:pPr>
        <w:tabs>
          <w:tab w:val="left" w:pos="851"/>
        </w:tabs>
        <w:spacing w:after="0"/>
        <w:ind w:firstLine="709"/>
        <w:jc w:val="both"/>
        <w:rPr>
          <w:rFonts w:ascii="Times New Roman" w:eastAsia="MS Mincho" w:hAnsi="Times New Roman" w:cs="Times New Roman"/>
          <w:color w:val="00B050"/>
          <w:sz w:val="28"/>
          <w:szCs w:val="28"/>
          <w:lang w:eastAsia="ja-JP"/>
        </w:rPr>
      </w:pPr>
    </w:p>
    <w:p w:rsidR="00463B1C" w:rsidRPr="007472A8" w:rsidRDefault="00463B1C" w:rsidP="00463B1C">
      <w:pPr>
        <w:tabs>
          <w:tab w:val="left" w:pos="851"/>
        </w:tabs>
        <w:spacing w:after="0"/>
        <w:ind w:firstLine="709"/>
        <w:jc w:val="both"/>
        <w:rPr>
          <w:rFonts w:ascii="Times New Roman" w:eastAsia="Times New Roman" w:hAnsi="Times New Roman" w:cs="Times New Roman"/>
          <w:color w:val="00B050"/>
          <w:sz w:val="28"/>
          <w:szCs w:val="28"/>
          <w:lang w:eastAsia="ru-RU"/>
        </w:rPr>
      </w:pPr>
    </w:p>
    <w:p w:rsidR="00463B1C" w:rsidRPr="007472A8" w:rsidRDefault="00463B1C" w:rsidP="00463B1C">
      <w:pPr>
        <w:tabs>
          <w:tab w:val="left" w:pos="851"/>
        </w:tabs>
        <w:spacing w:after="0"/>
        <w:ind w:firstLine="709"/>
        <w:jc w:val="both"/>
        <w:rPr>
          <w:rFonts w:ascii="Times New Roman" w:eastAsia="Times New Roman" w:hAnsi="Times New Roman" w:cs="Times New Roman"/>
          <w:color w:val="00B050"/>
          <w:sz w:val="28"/>
          <w:szCs w:val="28"/>
          <w:lang w:eastAsia="ru-RU"/>
        </w:rPr>
      </w:pPr>
    </w:p>
    <w:p w:rsidR="00463B1C" w:rsidRPr="007472A8" w:rsidRDefault="00463B1C" w:rsidP="00463B1C">
      <w:pPr>
        <w:tabs>
          <w:tab w:val="left" w:pos="851"/>
        </w:tabs>
        <w:spacing w:after="0"/>
        <w:ind w:firstLine="709"/>
        <w:jc w:val="both"/>
        <w:rPr>
          <w:rFonts w:ascii="Times New Roman" w:eastAsia="Times New Roman" w:hAnsi="Times New Roman" w:cs="Times New Roman"/>
          <w:color w:val="00B050"/>
          <w:sz w:val="28"/>
          <w:szCs w:val="28"/>
          <w:lang w:eastAsia="ru-RU"/>
        </w:rPr>
      </w:pPr>
    </w:p>
    <w:p w:rsidR="00463B1C" w:rsidRPr="007472A8" w:rsidRDefault="00463B1C" w:rsidP="00463B1C">
      <w:pPr>
        <w:tabs>
          <w:tab w:val="left" w:pos="851"/>
        </w:tabs>
        <w:spacing w:after="0"/>
        <w:ind w:firstLine="709"/>
        <w:jc w:val="both"/>
        <w:rPr>
          <w:rFonts w:ascii="Times New Roman" w:eastAsia="Times New Roman" w:hAnsi="Times New Roman" w:cs="Times New Roman"/>
          <w:color w:val="00B050"/>
          <w:sz w:val="28"/>
          <w:szCs w:val="28"/>
          <w:lang w:eastAsia="ru-RU"/>
        </w:rPr>
      </w:pPr>
    </w:p>
    <w:p w:rsidR="00463B1C" w:rsidRPr="007472A8" w:rsidRDefault="00463B1C" w:rsidP="00463B1C">
      <w:pPr>
        <w:tabs>
          <w:tab w:val="left" w:pos="851"/>
        </w:tabs>
        <w:spacing w:after="0"/>
        <w:ind w:firstLine="709"/>
        <w:jc w:val="both"/>
        <w:rPr>
          <w:rFonts w:ascii="Times New Roman" w:eastAsia="Times New Roman" w:hAnsi="Times New Roman" w:cs="Times New Roman"/>
          <w:color w:val="00B050"/>
          <w:sz w:val="28"/>
          <w:szCs w:val="28"/>
          <w:lang w:eastAsia="ru-RU"/>
        </w:rPr>
      </w:pPr>
    </w:p>
    <w:p w:rsidR="00463B1C" w:rsidRPr="007472A8" w:rsidRDefault="00463B1C" w:rsidP="00463B1C">
      <w:pPr>
        <w:tabs>
          <w:tab w:val="left" w:pos="851"/>
        </w:tabs>
        <w:spacing w:after="0"/>
        <w:ind w:firstLine="709"/>
        <w:jc w:val="both"/>
        <w:rPr>
          <w:rFonts w:ascii="Times New Roman" w:eastAsia="Times New Roman" w:hAnsi="Times New Roman" w:cs="Times New Roman"/>
          <w:color w:val="00B050"/>
          <w:sz w:val="28"/>
          <w:szCs w:val="28"/>
          <w:lang w:eastAsia="ru-RU"/>
        </w:rPr>
      </w:pPr>
    </w:p>
    <w:p w:rsidR="00463B1C" w:rsidRPr="007472A8" w:rsidRDefault="00463B1C" w:rsidP="00463B1C">
      <w:pPr>
        <w:tabs>
          <w:tab w:val="left" w:pos="851"/>
        </w:tabs>
        <w:spacing w:after="0"/>
        <w:ind w:firstLine="709"/>
        <w:jc w:val="both"/>
        <w:rPr>
          <w:rFonts w:ascii="Times New Roman" w:eastAsia="Times New Roman" w:hAnsi="Times New Roman" w:cs="Times New Roman"/>
          <w:color w:val="00B050"/>
          <w:sz w:val="28"/>
          <w:szCs w:val="28"/>
          <w:lang w:eastAsia="ru-RU"/>
        </w:rPr>
      </w:pPr>
    </w:p>
    <w:p w:rsidR="00463B1C" w:rsidRPr="007472A8" w:rsidRDefault="00463B1C" w:rsidP="00463B1C">
      <w:pPr>
        <w:tabs>
          <w:tab w:val="left" w:pos="851"/>
        </w:tabs>
        <w:spacing w:after="0"/>
        <w:ind w:firstLine="709"/>
        <w:jc w:val="both"/>
        <w:rPr>
          <w:rFonts w:ascii="Times New Roman" w:eastAsia="Times New Roman" w:hAnsi="Times New Roman" w:cs="Times New Roman"/>
          <w:color w:val="00B050"/>
          <w:sz w:val="28"/>
          <w:szCs w:val="28"/>
          <w:lang w:eastAsia="ru-RU"/>
        </w:rPr>
      </w:pPr>
    </w:p>
    <w:p w:rsidR="00463B1C" w:rsidRPr="007472A8" w:rsidRDefault="00463B1C" w:rsidP="00463B1C">
      <w:pPr>
        <w:tabs>
          <w:tab w:val="left" w:pos="851"/>
        </w:tabs>
        <w:spacing w:after="0"/>
        <w:ind w:firstLine="709"/>
        <w:jc w:val="both"/>
        <w:rPr>
          <w:rFonts w:ascii="Times New Roman" w:eastAsia="Times New Roman" w:hAnsi="Times New Roman" w:cs="Times New Roman"/>
          <w:color w:val="00B050"/>
          <w:sz w:val="28"/>
          <w:szCs w:val="28"/>
          <w:lang w:eastAsia="ru-RU"/>
        </w:rPr>
      </w:pPr>
    </w:p>
    <w:p w:rsidR="00463B1C" w:rsidRPr="007472A8" w:rsidRDefault="00463B1C" w:rsidP="00463B1C">
      <w:pPr>
        <w:tabs>
          <w:tab w:val="left" w:pos="851"/>
        </w:tabs>
        <w:spacing w:after="0"/>
        <w:ind w:firstLine="709"/>
        <w:jc w:val="both"/>
        <w:rPr>
          <w:rFonts w:ascii="Times New Roman" w:eastAsia="Times New Roman" w:hAnsi="Times New Roman" w:cs="Times New Roman"/>
          <w:color w:val="00B050"/>
          <w:sz w:val="28"/>
          <w:szCs w:val="28"/>
          <w:lang w:eastAsia="ru-RU"/>
        </w:rPr>
      </w:pPr>
    </w:p>
    <w:p w:rsidR="00463B1C" w:rsidRPr="007472A8" w:rsidRDefault="00463B1C" w:rsidP="00463B1C">
      <w:pPr>
        <w:tabs>
          <w:tab w:val="left" w:pos="851"/>
        </w:tabs>
        <w:spacing w:after="0"/>
        <w:ind w:firstLine="709"/>
        <w:jc w:val="both"/>
        <w:rPr>
          <w:rFonts w:ascii="Times New Roman" w:eastAsia="Times New Roman" w:hAnsi="Times New Roman" w:cs="Times New Roman"/>
          <w:color w:val="00B050"/>
          <w:sz w:val="28"/>
          <w:szCs w:val="28"/>
          <w:lang w:eastAsia="ru-RU"/>
        </w:rPr>
      </w:pPr>
    </w:p>
    <w:p w:rsidR="00463B1C" w:rsidRPr="007472A8" w:rsidRDefault="00463B1C" w:rsidP="00463B1C">
      <w:pPr>
        <w:tabs>
          <w:tab w:val="left" w:pos="851"/>
        </w:tabs>
        <w:spacing w:after="0"/>
        <w:ind w:firstLine="709"/>
        <w:jc w:val="both"/>
        <w:rPr>
          <w:rFonts w:ascii="Times New Roman" w:eastAsia="Times New Roman" w:hAnsi="Times New Roman" w:cs="Times New Roman"/>
          <w:color w:val="00B050"/>
          <w:sz w:val="28"/>
          <w:szCs w:val="28"/>
          <w:lang w:eastAsia="ru-RU"/>
        </w:rPr>
      </w:pPr>
    </w:p>
    <w:p w:rsidR="00463B1C" w:rsidRPr="007472A8" w:rsidRDefault="00463B1C" w:rsidP="00463B1C">
      <w:pPr>
        <w:tabs>
          <w:tab w:val="left" w:pos="851"/>
        </w:tabs>
        <w:spacing w:after="0"/>
        <w:ind w:firstLine="709"/>
        <w:jc w:val="both"/>
        <w:rPr>
          <w:rFonts w:ascii="Times New Roman" w:eastAsia="Times New Roman" w:hAnsi="Times New Roman" w:cs="Times New Roman"/>
          <w:color w:val="00B050"/>
          <w:sz w:val="28"/>
          <w:szCs w:val="28"/>
          <w:lang w:eastAsia="ru-RU"/>
        </w:rPr>
      </w:pPr>
    </w:p>
    <w:p w:rsidR="00463B1C" w:rsidRPr="007472A8" w:rsidRDefault="00463B1C" w:rsidP="00463B1C">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 xml:space="preserve">Рабочая программа по курсу </w:t>
      </w:r>
    </w:p>
    <w:p w:rsidR="00463B1C" w:rsidRPr="007472A8" w:rsidRDefault="00463B1C" w:rsidP="00463B1C">
      <w:pPr>
        <w:tabs>
          <w:tab w:val="left" w:pos="851"/>
        </w:tabs>
        <w:spacing w:after="0"/>
        <w:ind w:firstLine="709"/>
        <w:jc w:val="center"/>
        <w:rPr>
          <w:rFonts w:ascii="Times New Roman" w:eastAsia="Times New Roman" w:hAnsi="Times New Roman" w:cs="Times New Roman"/>
          <w:b/>
          <w:color w:val="000000"/>
          <w:sz w:val="32"/>
          <w:szCs w:val="28"/>
          <w:lang w:eastAsia="ru-RU"/>
        </w:rPr>
      </w:pPr>
      <w:r w:rsidRPr="007472A8">
        <w:rPr>
          <w:rFonts w:ascii="Times New Roman" w:eastAsia="Times New Roman" w:hAnsi="Times New Roman" w:cs="Times New Roman"/>
          <w:b/>
          <w:color w:val="000000"/>
          <w:sz w:val="32"/>
          <w:szCs w:val="28"/>
          <w:lang w:eastAsia="ru-RU"/>
        </w:rPr>
        <w:t>«</w:t>
      </w:r>
      <w:r>
        <w:rPr>
          <w:rFonts w:ascii="Times New Roman" w:eastAsia="Times New Roman" w:hAnsi="Times New Roman" w:cs="Times New Roman"/>
          <w:b/>
          <w:color w:val="000000"/>
          <w:sz w:val="32"/>
          <w:szCs w:val="28"/>
          <w:lang w:eastAsia="ru-RU"/>
        </w:rPr>
        <w:t>Поисково-исследовательская работа</w:t>
      </w:r>
      <w:r w:rsidRPr="007472A8">
        <w:rPr>
          <w:rFonts w:ascii="Times New Roman" w:eastAsia="Times New Roman" w:hAnsi="Times New Roman" w:cs="Times New Roman"/>
          <w:b/>
          <w:color w:val="000000"/>
          <w:sz w:val="32"/>
          <w:szCs w:val="28"/>
          <w:lang w:eastAsia="ru-RU"/>
        </w:rPr>
        <w:t>»</w:t>
      </w:r>
    </w:p>
    <w:p w:rsidR="00463B1C" w:rsidRPr="007472A8" w:rsidRDefault="00463B1C" w:rsidP="00463B1C">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(детское творческое объединение </w:t>
      </w:r>
    </w:p>
    <w:p w:rsidR="00463B1C" w:rsidRPr="007472A8" w:rsidRDefault="00463B1C" w:rsidP="00463B1C">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Музееведение</w:t>
      </w:r>
      <w:r w:rsidRPr="007472A8">
        <w:rPr>
          <w:rFonts w:ascii="Times New Roman" w:eastAsia="Times New Roman" w:hAnsi="Times New Roman" w:cs="Times New Roman"/>
          <w:color w:val="000000"/>
          <w:sz w:val="28"/>
          <w:szCs w:val="28"/>
          <w:lang w:eastAsia="ru-RU"/>
        </w:rPr>
        <w:t>»,</w:t>
      </w:r>
    </w:p>
    <w:p w:rsidR="00463B1C" w:rsidRDefault="00463B1C" w:rsidP="00463B1C">
      <w:pPr>
        <w:tabs>
          <w:tab w:val="left" w:pos="851"/>
        </w:tabs>
        <w:spacing w:after="0"/>
        <w:ind w:firstLine="709"/>
        <w:jc w:val="center"/>
        <w:rPr>
          <w:rFonts w:ascii="Times New Roman" w:eastAsia="Times New Roman" w:hAnsi="Times New Roman" w:cs="Times New Roman"/>
          <w:color w:val="000000"/>
          <w:sz w:val="28"/>
          <w:szCs w:val="28"/>
          <w:lang w:eastAsia="ru-RU"/>
        </w:rPr>
      </w:pPr>
      <w:r w:rsidRPr="007472A8">
        <w:rPr>
          <w:rFonts w:ascii="Times New Roman" w:eastAsia="Times New Roman" w:hAnsi="Times New Roman" w:cs="Times New Roman"/>
          <w:color w:val="000000"/>
          <w:sz w:val="28"/>
          <w:szCs w:val="28"/>
          <w:lang w:eastAsia="ru-RU"/>
        </w:rPr>
        <w:t xml:space="preserve">руководитель </w:t>
      </w:r>
      <w:r>
        <w:rPr>
          <w:rFonts w:ascii="Times New Roman" w:eastAsia="Times New Roman" w:hAnsi="Times New Roman" w:cs="Times New Roman"/>
          <w:color w:val="000000"/>
          <w:sz w:val="28"/>
          <w:szCs w:val="28"/>
          <w:lang w:eastAsia="ru-RU"/>
        </w:rPr>
        <w:t>Свалухина Л.И.,</w:t>
      </w:r>
    </w:p>
    <w:p w:rsidR="00463B1C" w:rsidRDefault="00463B1C" w:rsidP="00463B1C">
      <w:pPr>
        <w:tabs>
          <w:tab w:val="left" w:pos="851"/>
        </w:tabs>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год обучения</w:t>
      </w:r>
      <w:r w:rsidRPr="007472A8">
        <w:rPr>
          <w:rFonts w:ascii="Times New Roman" w:eastAsia="Times New Roman" w:hAnsi="Times New Roman" w:cs="Times New Roman"/>
          <w:color w:val="000000"/>
          <w:sz w:val="28"/>
          <w:szCs w:val="28"/>
          <w:lang w:eastAsia="ru-RU"/>
        </w:rPr>
        <w:t>)</w:t>
      </w:r>
    </w:p>
    <w:p w:rsidR="00463B1C" w:rsidRDefault="00463B1C" w:rsidP="00463B1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63B1C" w:rsidRPr="00C12E09" w:rsidRDefault="00463B1C" w:rsidP="00463B1C">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lastRenderedPageBreak/>
        <w:t xml:space="preserve">Программа разработана для детей </w:t>
      </w:r>
      <w:r w:rsidR="00882F2A">
        <w:rPr>
          <w:rFonts w:ascii="Times New Roman" w:eastAsia="Times New Roman" w:hAnsi="Times New Roman" w:cs="Times New Roman"/>
          <w:color w:val="000000"/>
          <w:sz w:val="28"/>
          <w:szCs w:val="28"/>
          <w:lang w:eastAsia="ru-RU"/>
        </w:rPr>
        <w:t xml:space="preserve">младшего, </w:t>
      </w:r>
      <w:r w:rsidRPr="00C12E09">
        <w:rPr>
          <w:rFonts w:ascii="Times New Roman" w:eastAsia="Times New Roman" w:hAnsi="Times New Roman" w:cs="Times New Roman"/>
          <w:color w:val="000000"/>
          <w:sz w:val="28"/>
          <w:szCs w:val="28"/>
          <w:lang w:eastAsia="ru-RU"/>
        </w:rPr>
        <w:t>среднего</w:t>
      </w:r>
      <w:r w:rsidR="00882F2A">
        <w:rPr>
          <w:rFonts w:ascii="Times New Roman" w:eastAsia="Times New Roman" w:hAnsi="Times New Roman" w:cs="Times New Roman"/>
          <w:color w:val="000000"/>
          <w:sz w:val="28"/>
          <w:szCs w:val="28"/>
          <w:lang w:eastAsia="ru-RU"/>
        </w:rPr>
        <w:t xml:space="preserve"> и старшего</w:t>
      </w:r>
      <w:r w:rsidRPr="00C12E09">
        <w:rPr>
          <w:rFonts w:ascii="Times New Roman" w:eastAsia="Times New Roman" w:hAnsi="Times New Roman" w:cs="Times New Roman"/>
          <w:color w:val="000000"/>
          <w:sz w:val="28"/>
          <w:szCs w:val="28"/>
          <w:lang w:eastAsia="ru-RU"/>
        </w:rPr>
        <w:t xml:space="preserve"> школьного возраста с учетом особенностей их развития.  </w:t>
      </w:r>
    </w:p>
    <w:p w:rsidR="00463B1C" w:rsidRPr="00C12E09" w:rsidRDefault="00463B1C" w:rsidP="00463B1C">
      <w:pPr>
        <w:spacing w:after="0" w:line="360" w:lineRule="auto"/>
        <w:ind w:firstLine="567"/>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 xml:space="preserve">Курс рассчитан на </w:t>
      </w:r>
      <w:r>
        <w:rPr>
          <w:rFonts w:ascii="Times New Roman" w:eastAsia="Times New Roman" w:hAnsi="Times New Roman" w:cs="Times New Roman"/>
          <w:color w:val="000000"/>
          <w:sz w:val="28"/>
          <w:szCs w:val="28"/>
          <w:lang w:eastAsia="ru-RU"/>
        </w:rPr>
        <w:t>44</w:t>
      </w:r>
      <w:r w:rsidRPr="00C12E09">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а</w:t>
      </w:r>
      <w:r w:rsidRPr="00C12E09">
        <w:rPr>
          <w:rFonts w:ascii="Times New Roman" w:eastAsia="Times New Roman" w:hAnsi="Times New Roman" w:cs="Times New Roman"/>
          <w:color w:val="000000"/>
          <w:sz w:val="28"/>
          <w:szCs w:val="28"/>
          <w:lang w:eastAsia="ru-RU"/>
        </w:rPr>
        <w:t xml:space="preserve"> (в том числе, теоретические занятия – </w:t>
      </w:r>
      <w:r w:rsidR="008B3E54">
        <w:rPr>
          <w:rFonts w:ascii="Times New Roman" w:eastAsia="Times New Roman" w:hAnsi="Times New Roman" w:cs="Times New Roman"/>
          <w:color w:val="000000"/>
          <w:sz w:val="28"/>
          <w:szCs w:val="28"/>
          <w:lang w:eastAsia="ru-RU"/>
        </w:rPr>
        <w:t>8</w:t>
      </w:r>
      <w:r w:rsidRPr="00C12E09">
        <w:rPr>
          <w:rFonts w:ascii="Times New Roman" w:eastAsia="Times New Roman" w:hAnsi="Times New Roman" w:cs="Times New Roman"/>
          <w:color w:val="000000"/>
          <w:sz w:val="28"/>
          <w:szCs w:val="28"/>
          <w:lang w:eastAsia="ru-RU"/>
        </w:rPr>
        <w:t xml:space="preserve">, практические занятия – </w:t>
      </w:r>
      <w:r w:rsidR="008B3E54">
        <w:rPr>
          <w:rFonts w:ascii="Times New Roman" w:eastAsia="Times New Roman" w:hAnsi="Times New Roman" w:cs="Times New Roman"/>
          <w:color w:val="000000"/>
          <w:sz w:val="28"/>
          <w:szCs w:val="28"/>
          <w:lang w:eastAsia="ru-RU"/>
        </w:rPr>
        <w:t>36</w:t>
      </w:r>
      <w:r w:rsidRPr="00C12E09">
        <w:rPr>
          <w:rFonts w:ascii="Times New Roman" w:eastAsia="Times New Roman" w:hAnsi="Times New Roman" w:cs="Times New Roman"/>
          <w:color w:val="000000"/>
          <w:sz w:val="28"/>
          <w:szCs w:val="28"/>
          <w:lang w:eastAsia="ru-RU"/>
        </w:rPr>
        <w:t>).</w:t>
      </w:r>
    </w:p>
    <w:p w:rsidR="00463B1C" w:rsidRDefault="00463B1C" w:rsidP="00463B1C">
      <w:pPr>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C12E0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463B1C" w:rsidRDefault="00463B1C" w:rsidP="00FB0474">
      <w:pPr>
        <w:pStyle w:val="a3"/>
        <w:numPr>
          <w:ilvl w:val="0"/>
          <w:numId w:val="104"/>
        </w:num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Учено-тематическое планирование по курсу</w:t>
      </w:r>
    </w:p>
    <w:p w:rsidR="00463B1C" w:rsidRDefault="00463B1C" w:rsidP="00463B1C">
      <w:pPr>
        <w:tabs>
          <w:tab w:val="left" w:pos="851"/>
        </w:tabs>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«Поисково-исследовательская работа» 5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1134"/>
        <w:gridCol w:w="1134"/>
        <w:gridCol w:w="1560"/>
        <w:gridCol w:w="1842"/>
      </w:tblGrid>
      <w:tr w:rsidR="00463B1C" w:rsidRPr="00463B1C" w:rsidTr="00463B1C">
        <w:trPr>
          <w:trHeight w:val="255"/>
        </w:trPr>
        <w:tc>
          <w:tcPr>
            <w:tcW w:w="817" w:type="dxa"/>
            <w:vMerge w:val="restart"/>
            <w:shd w:val="clear" w:color="auto" w:fill="auto"/>
          </w:tcPr>
          <w:p w:rsidR="00463B1C" w:rsidRPr="00463B1C" w:rsidRDefault="00463B1C" w:rsidP="00463B1C">
            <w:pPr>
              <w:spacing w:after="0" w:line="240" w:lineRule="auto"/>
              <w:jc w:val="center"/>
              <w:rPr>
                <w:rFonts w:ascii="Times New Roman" w:eastAsia="Times New Roman" w:hAnsi="Times New Roman" w:cs="Times New Roman"/>
                <w:b/>
                <w:bCs/>
                <w:color w:val="000000"/>
                <w:sz w:val="28"/>
                <w:szCs w:val="28"/>
                <w:lang w:eastAsia="ru-RU"/>
              </w:rPr>
            </w:pPr>
            <w:r w:rsidRPr="00463B1C">
              <w:rPr>
                <w:rFonts w:ascii="Times New Roman" w:eastAsia="Times New Roman" w:hAnsi="Times New Roman" w:cs="Times New Roman"/>
                <w:b/>
                <w:sz w:val="28"/>
                <w:szCs w:val="28"/>
                <w:lang w:eastAsia="ru-RU"/>
              </w:rPr>
              <w:t>№</w:t>
            </w:r>
            <w:r w:rsidRPr="00463B1C">
              <w:rPr>
                <w:rFonts w:ascii="Times New Roman" w:eastAsia="Times New Roman" w:hAnsi="Times New Roman" w:cs="Times New Roman"/>
                <w:b/>
                <w:sz w:val="28"/>
                <w:szCs w:val="28"/>
                <w:lang w:eastAsia="ru-RU"/>
              </w:rPr>
              <w:br/>
              <w:t>п/п</w:t>
            </w:r>
          </w:p>
        </w:tc>
        <w:tc>
          <w:tcPr>
            <w:tcW w:w="3260" w:type="dxa"/>
            <w:vMerge w:val="restart"/>
            <w:shd w:val="clear" w:color="auto" w:fill="auto"/>
          </w:tcPr>
          <w:p w:rsidR="00463B1C" w:rsidRPr="00463B1C" w:rsidRDefault="00463B1C" w:rsidP="00463B1C">
            <w:pPr>
              <w:spacing w:after="0" w:line="240" w:lineRule="auto"/>
              <w:jc w:val="center"/>
              <w:rPr>
                <w:rFonts w:ascii="Times New Roman" w:eastAsia="Times New Roman" w:hAnsi="Times New Roman" w:cs="Times New Roman"/>
                <w:b/>
                <w:bCs/>
                <w:color w:val="000000"/>
                <w:sz w:val="28"/>
                <w:szCs w:val="28"/>
                <w:lang w:eastAsia="ru-RU"/>
              </w:rPr>
            </w:pPr>
            <w:r w:rsidRPr="00463B1C">
              <w:rPr>
                <w:rFonts w:ascii="Times New Roman" w:eastAsia="Times New Roman" w:hAnsi="Times New Roman" w:cs="Times New Roman"/>
                <w:b/>
                <w:bCs/>
                <w:color w:val="000000"/>
                <w:sz w:val="28"/>
                <w:szCs w:val="28"/>
                <w:lang w:eastAsia="ru-RU"/>
              </w:rPr>
              <w:t>Название раздела, темы</w:t>
            </w:r>
          </w:p>
        </w:tc>
        <w:tc>
          <w:tcPr>
            <w:tcW w:w="3828" w:type="dxa"/>
            <w:gridSpan w:val="3"/>
            <w:shd w:val="clear" w:color="auto" w:fill="auto"/>
          </w:tcPr>
          <w:p w:rsidR="00463B1C" w:rsidRPr="00463B1C" w:rsidRDefault="00463B1C" w:rsidP="00463B1C">
            <w:pPr>
              <w:spacing w:after="0" w:line="240" w:lineRule="auto"/>
              <w:jc w:val="center"/>
              <w:rPr>
                <w:rFonts w:ascii="Times New Roman" w:eastAsia="Times New Roman" w:hAnsi="Times New Roman" w:cs="Times New Roman"/>
                <w:b/>
                <w:bCs/>
                <w:color w:val="000000"/>
                <w:sz w:val="28"/>
                <w:szCs w:val="28"/>
                <w:lang w:eastAsia="ru-RU"/>
              </w:rPr>
            </w:pPr>
            <w:r w:rsidRPr="00463B1C">
              <w:rPr>
                <w:rFonts w:ascii="Times New Roman" w:eastAsia="Times New Roman" w:hAnsi="Times New Roman" w:cs="Times New Roman"/>
                <w:b/>
                <w:bCs/>
                <w:color w:val="000000"/>
                <w:sz w:val="28"/>
                <w:szCs w:val="28"/>
                <w:lang w:eastAsia="ru-RU"/>
              </w:rPr>
              <w:t>Количество часов</w:t>
            </w:r>
          </w:p>
        </w:tc>
        <w:tc>
          <w:tcPr>
            <w:tcW w:w="1842" w:type="dxa"/>
            <w:vMerge w:val="restart"/>
            <w:shd w:val="clear" w:color="auto" w:fill="auto"/>
          </w:tcPr>
          <w:p w:rsidR="00463B1C" w:rsidRPr="00463B1C" w:rsidRDefault="00463B1C" w:rsidP="00463B1C">
            <w:pPr>
              <w:spacing w:after="0" w:line="240" w:lineRule="auto"/>
              <w:jc w:val="center"/>
              <w:rPr>
                <w:rFonts w:ascii="Times New Roman" w:eastAsia="Times New Roman" w:hAnsi="Times New Roman" w:cs="Times New Roman"/>
                <w:b/>
                <w:bCs/>
                <w:color w:val="000000"/>
                <w:sz w:val="28"/>
                <w:szCs w:val="28"/>
                <w:lang w:eastAsia="ru-RU"/>
              </w:rPr>
            </w:pPr>
            <w:r w:rsidRPr="00463B1C">
              <w:rPr>
                <w:rFonts w:ascii="Times New Roman" w:eastAsia="Times New Roman" w:hAnsi="Times New Roman" w:cs="Times New Roman"/>
                <w:b/>
                <w:bCs/>
                <w:color w:val="000000"/>
                <w:sz w:val="28"/>
                <w:szCs w:val="28"/>
                <w:lang w:eastAsia="ru-RU"/>
              </w:rPr>
              <w:t>Форма аттестации (контроля)</w:t>
            </w:r>
          </w:p>
        </w:tc>
      </w:tr>
      <w:tr w:rsidR="00463B1C" w:rsidRPr="00463B1C" w:rsidTr="00463B1C">
        <w:trPr>
          <w:trHeight w:val="300"/>
        </w:trPr>
        <w:tc>
          <w:tcPr>
            <w:tcW w:w="817" w:type="dxa"/>
            <w:vMerge/>
          </w:tcPr>
          <w:p w:rsidR="00463B1C" w:rsidRPr="00463B1C" w:rsidRDefault="00463B1C" w:rsidP="00463B1C">
            <w:pPr>
              <w:spacing w:after="0" w:line="240" w:lineRule="auto"/>
              <w:jc w:val="both"/>
              <w:rPr>
                <w:rFonts w:ascii="Times New Roman" w:eastAsia="Times New Roman" w:hAnsi="Times New Roman" w:cs="Times New Roman"/>
                <w:sz w:val="28"/>
                <w:szCs w:val="28"/>
                <w:lang w:eastAsia="ru-RU"/>
              </w:rPr>
            </w:pPr>
          </w:p>
        </w:tc>
        <w:tc>
          <w:tcPr>
            <w:tcW w:w="3260" w:type="dxa"/>
            <w:vMerge/>
          </w:tcPr>
          <w:p w:rsidR="00463B1C" w:rsidRPr="00463B1C" w:rsidRDefault="00463B1C" w:rsidP="00463B1C">
            <w:pPr>
              <w:spacing w:after="0" w:line="240" w:lineRule="auto"/>
              <w:jc w:val="both"/>
              <w:rPr>
                <w:rFonts w:ascii="Times New Roman" w:eastAsia="Times New Roman" w:hAnsi="Times New Roman" w:cs="Times New Roman"/>
                <w:bCs/>
                <w:color w:val="000000"/>
                <w:sz w:val="28"/>
                <w:szCs w:val="28"/>
                <w:lang w:eastAsia="ru-RU"/>
              </w:rPr>
            </w:pPr>
          </w:p>
        </w:tc>
        <w:tc>
          <w:tcPr>
            <w:tcW w:w="1134" w:type="dxa"/>
            <w:shd w:val="clear" w:color="auto" w:fill="auto"/>
          </w:tcPr>
          <w:p w:rsidR="00463B1C" w:rsidRPr="00463B1C" w:rsidRDefault="00463B1C" w:rsidP="00463B1C">
            <w:pPr>
              <w:spacing w:after="0" w:line="240" w:lineRule="auto"/>
              <w:jc w:val="center"/>
              <w:rPr>
                <w:rFonts w:ascii="Times New Roman" w:eastAsia="Times New Roman" w:hAnsi="Times New Roman" w:cs="Times New Roman"/>
                <w:b/>
                <w:bCs/>
                <w:color w:val="000000"/>
                <w:sz w:val="28"/>
                <w:szCs w:val="28"/>
                <w:lang w:eastAsia="ru-RU"/>
              </w:rPr>
            </w:pPr>
            <w:r w:rsidRPr="00463B1C">
              <w:rPr>
                <w:rFonts w:ascii="Times New Roman" w:eastAsia="Times New Roman" w:hAnsi="Times New Roman" w:cs="Times New Roman"/>
                <w:b/>
                <w:bCs/>
                <w:color w:val="000000"/>
                <w:sz w:val="28"/>
                <w:szCs w:val="28"/>
                <w:lang w:eastAsia="ru-RU"/>
              </w:rPr>
              <w:t>всего</w:t>
            </w:r>
          </w:p>
        </w:tc>
        <w:tc>
          <w:tcPr>
            <w:tcW w:w="1134" w:type="dxa"/>
            <w:shd w:val="clear" w:color="auto" w:fill="auto"/>
          </w:tcPr>
          <w:p w:rsidR="00463B1C" w:rsidRPr="00463B1C" w:rsidRDefault="00463B1C" w:rsidP="00463B1C">
            <w:pPr>
              <w:spacing w:after="0" w:line="240" w:lineRule="auto"/>
              <w:jc w:val="center"/>
              <w:rPr>
                <w:rFonts w:ascii="Times New Roman" w:eastAsia="Times New Roman" w:hAnsi="Times New Roman" w:cs="Times New Roman"/>
                <w:b/>
                <w:bCs/>
                <w:color w:val="000000"/>
                <w:sz w:val="28"/>
                <w:szCs w:val="28"/>
                <w:lang w:eastAsia="ru-RU"/>
              </w:rPr>
            </w:pPr>
            <w:r w:rsidRPr="00463B1C">
              <w:rPr>
                <w:rFonts w:ascii="Times New Roman" w:eastAsia="Times New Roman" w:hAnsi="Times New Roman" w:cs="Times New Roman"/>
                <w:b/>
                <w:bCs/>
                <w:color w:val="000000"/>
                <w:sz w:val="28"/>
                <w:szCs w:val="28"/>
                <w:lang w:eastAsia="ru-RU"/>
              </w:rPr>
              <w:t>теория</w:t>
            </w:r>
          </w:p>
        </w:tc>
        <w:tc>
          <w:tcPr>
            <w:tcW w:w="1560" w:type="dxa"/>
            <w:shd w:val="clear" w:color="auto" w:fill="auto"/>
          </w:tcPr>
          <w:p w:rsidR="00463B1C" w:rsidRPr="00463B1C" w:rsidRDefault="00463B1C" w:rsidP="00463B1C">
            <w:pPr>
              <w:spacing w:after="0" w:line="240" w:lineRule="auto"/>
              <w:jc w:val="center"/>
              <w:rPr>
                <w:rFonts w:ascii="Times New Roman" w:eastAsia="Times New Roman" w:hAnsi="Times New Roman" w:cs="Times New Roman"/>
                <w:b/>
                <w:bCs/>
                <w:color w:val="000000"/>
                <w:sz w:val="28"/>
                <w:szCs w:val="28"/>
                <w:lang w:eastAsia="ru-RU"/>
              </w:rPr>
            </w:pPr>
            <w:r w:rsidRPr="00463B1C">
              <w:rPr>
                <w:rFonts w:ascii="Times New Roman" w:eastAsia="Times New Roman" w:hAnsi="Times New Roman" w:cs="Times New Roman"/>
                <w:b/>
                <w:bCs/>
                <w:color w:val="000000"/>
                <w:sz w:val="28"/>
                <w:szCs w:val="28"/>
                <w:lang w:eastAsia="ru-RU"/>
              </w:rPr>
              <w:t>практика</w:t>
            </w:r>
          </w:p>
        </w:tc>
        <w:tc>
          <w:tcPr>
            <w:tcW w:w="1842" w:type="dxa"/>
            <w:vMerge/>
          </w:tcPr>
          <w:p w:rsidR="00463B1C" w:rsidRPr="00463B1C" w:rsidRDefault="00463B1C" w:rsidP="00463B1C">
            <w:pPr>
              <w:spacing w:after="0" w:line="240" w:lineRule="auto"/>
              <w:jc w:val="both"/>
              <w:rPr>
                <w:rFonts w:ascii="Times New Roman" w:eastAsia="Times New Roman" w:hAnsi="Times New Roman" w:cs="Times New Roman"/>
                <w:bCs/>
                <w:color w:val="000000"/>
                <w:sz w:val="28"/>
                <w:szCs w:val="28"/>
                <w:lang w:eastAsia="ru-RU"/>
              </w:rPr>
            </w:pPr>
          </w:p>
        </w:tc>
      </w:tr>
      <w:tr w:rsidR="00463B1C" w:rsidRPr="00463B1C" w:rsidTr="00463B1C">
        <w:tc>
          <w:tcPr>
            <w:tcW w:w="817"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1</w:t>
            </w:r>
          </w:p>
        </w:tc>
        <w:tc>
          <w:tcPr>
            <w:tcW w:w="3260" w:type="dxa"/>
          </w:tcPr>
          <w:p w:rsidR="00463B1C" w:rsidRPr="00463B1C" w:rsidRDefault="00463B1C" w:rsidP="00463B1C">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Мои з</w:t>
            </w:r>
            <w:r w:rsidRPr="00463B1C">
              <w:rPr>
                <w:rFonts w:ascii="Times New Roman" w:eastAsia="Times New Roman" w:hAnsi="Times New Roman" w:cs="Times New Roman"/>
                <w:bCs/>
                <w:color w:val="000000"/>
                <w:sz w:val="28"/>
                <w:szCs w:val="28"/>
                <w:lang w:eastAsia="ru-RU"/>
              </w:rPr>
              <w:t>емляки</w:t>
            </w:r>
          </w:p>
        </w:tc>
        <w:tc>
          <w:tcPr>
            <w:tcW w:w="1134"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8</w:t>
            </w:r>
          </w:p>
        </w:tc>
        <w:tc>
          <w:tcPr>
            <w:tcW w:w="1134"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2</w:t>
            </w:r>
          </w:p>
        </w:tc>
        <w:tc>
          <w:tcPr>
            <w:tcW w:w="1560"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6</w:t>
            </w:r>
          </w:p>
        </w:tc>
        <w:tc>
          <w:tcPr>
            <w:tcW w:w="1842"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игра «Юный краевед»</w:t>
            </w:r>
          </w:p>
        </w:tc>
      </w:tr>
      <w:tr w:rsidR="00463B1C" w:rsidRPr="00463B1C" w:rsidTr="00463B1C">
        <w:tc>
          <w:tcPr>
            <w:tcW w:w="817"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2</w:t>
            </w:r>
          </w:p>
        </w:tc>
        <w:tc>
          <w:tcPr>
            <w:tcW w:w="3260" w:type="dxa"/>
          </w:tcPr>
          <w:p w:rsidR="00463B1C" w:rsidRPr="00463B1C" w:rsidRDefault="00463B1C" w:rsidP="00463B1C">
            <w:pPr>
              <w:spacing w:after="0" w:line="240" w:lineRule="auto"/>
              <w:rPr>
                <w:rFonts w:ascii="Times New Roman" w:eastAsia="Calibri" w:hAnsi="Times New Roman" w:cs="Times New Roman"/>
                <w:spacing w:val="1"/>
                <w:w w:val="107"/>
                <w:sz w:val="28"/>
                <w:szCs w:val="28"/>
              </w:rPr>
            </w:pPr>
            <w:r w:rsidRPr="00463B1C">
              <w:rPr>
                <w:rFonts w:ascii="Times New Roman" w:eastAsia="Calibri" w:hAnsi="Times New Roman" w:cs="Times New Roman"/>
                <w:spacing w:val="1"/>
                <w:w w:val="107"/>
                <w:sz w:val="28"/>
                <w:szCs w:val="28"/>
              </w:rPr>
              <w:t>Моя «малая» Родина</w:t>
            </w:r>
          </w:p>
        </w:tc>
        <w:tc>
          <w:tcPr>
            <w:tcW w:w="1134"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8</w:t>
            </w:r>
          </w:p>
        </w:tc>
        <w:tc>
          <w:tcPr>
            <w:tcW w:w="1134"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2</w:t>
            </w:r>
          </w:p>
        </w:tc>
        <w:tc>
          <w:tcPr>
            <w:tcW w:w="1560"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6</w:t>
            </w:r>
          </w:p>
        </w:tc>
        <w:tc>
          <w:tcPr>
            <w:tcW w:w="1842"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написание заметки для школьного сайта</w:t>
            </w:r>
          </w:p>
        </w:tc>
      </w:tr>
      <w:tr w:rsidR="00463B1C" w:rsidRPr="00463B1C" w:rsidTr="00463B1C">
        <w:tc>
          <w:tcPr>
            <w:tcW w:w="817"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3</w:t>
            </w:r>
          </w:p>
        </w:tc>
        <w:tc>
          <w:tcPr>
            <w:tcW w:w="3260" w:type="dxa"/>
          </w:tcPr>
          <w:p w:rsidR="00463B1C" w:rsidRPr="00463B1C" w:rsidRDefault="00463B1C" w:rsidP="00463B1C">
            <w:pPr>
              <w:tabs>
                <w:tab w:val="left" w:pos="284"/>
                <w:tab w:val="left" w:pos="426"/>
              </w:tabs>
              <w:spacing w:after="0" w:line="240" w:lineRule="auto"/>
              <w:rPr>
                <w:rFonts w:ascii="Times New Roman" w:eastAsia="Times New Roman" w:hAnsi="Times New Roman" w:cs="Times New Roman"/>
                <w:bCs/>
                <w:color w:val="000000"/>
                <w:sz w:val="28"/>
                <w:szCs w:val="28"/>
                <w:lang w:eastAsia="ru-RU"/>
              </w:rPr>
            </w:pPr>
            <w:r w:rsidRPr="00463B1C">
              <w:rPr>
                <w:rFonts w:ascii="Calibri" w:eastAsia="Calibri" w:hAnsi="Times New Roman" w:cs="Times New Roman"/>
                <w:bCs/>
                <w:sz w:val="28"/>
                <w:szCs w:val="28"/>
              </w:rPr>
              <w:t>Уральская</w:t>
            </w:r>
            <w:r w:rsidRPr="00463B1C">
              <w:rPr>
                <w:rFonts w:ascii="Calibri" w:eastAsia="Calibri" w:hAnsi="Times New Roman" w:cs="Times New Roman"/>
                <w:bCs/>
                <w:sz w:val="28"/>
                <w:szCs w:val="28"/>
              </w:rPr>
              <w:t xml:space="preserve"> </w:t>
            </w:r>
            <w:r w:rsidRPr="00463B1C">
              <w:rPr>
                <w:rFonts w:ascii="Calibri" w:eastAsia="Calibri" w:hAnsi="Times New Roman" w:cs="Times New Roman"/>
                <w:bCs/>
                <w:sz w:val="28"/>
                <w:szCs w:val="28"/>
              </w:rPr>
              <w:t>тропа</w:t>
            </w:r>
            <w:r w:rsidRPr="00463B1C">
              <w:rPr>
                <w:rFonts w:ascii="Calibri" w:eastAsia="Calibri" w:hAnsi="Times New Roman" w:cs="Times New Roman"/>
                <w:bCs/>
                <w:sz w:val="28"/>
                <w:szCs w:val="28"/>
              </w:rPr>
              <w:t xml:space="preserve">.  </w:t>
            </w:r>
            <w:r w:rsidRPr="00463B1C">
              <w:rPr>
                <w:rFonts w:ascii="Calibri" w:eastAsia="Calibri" w:hAnsi="Times New Roman" w:cs="Times New Roman"/>
                <w:bCs/>
                <w:sz w:val="28"/>
                <w:szCs w:val="28"/>
              </w:rPr>
              <w:t>Р</w:t>
            </w:r>
            <w:r w:rsidRPr="00463B1C">
              <w:rPr>
                <w:rFonts w:ascii="Calibri" w:eastAsia="Calibri" w:hAnsi="Times New Roman" w:cs="Times New Roman"/>
                <w:sz w:val="28"/>
                <w:szCs w:val="28"/>
              </w:rPr>
              <w:t>азработка</w:t>
            </w:r>
            <w:r w:rsidRPr="00463B1C">
              <w:rPr>
                <w:rFonts w:ascii="Calibri" w:eastAsia="Calibri" w:hAnsi="Times New Roman" w:cs="Times New Roman"/>
                <w:sz w:val="28"/>
                <w:szCs w:val="28"/>
              </w:rPr>
              <w:t xml:space="preserve"> </w:t>
            </w:r>
            <w:r w:rsidRPr="00463B1C">
              <w:rPr>
                <w:rFonts w:ascii="Calibri" w:eastAsia="Calibri" w:hAnsi="Times New Roman" w:cs="Times New Roman"/>
                <w:sz w:val="28"/>
                <w:szCs w:val="28"/>
              </w:rPr>
              <w:t>и</w:t>
            </w:r>
            <w:r w:rsidRPr="00463B1C">
              <w:rPr>
                <w:rFonts w:ascii="Calibri" w:eastAsia="Calibri" w:hAnsi="Times New Roman" w:cs="Times New Roman"/>
                <w:sz w:val="28"/>
                <w:szCs w:val="28"/>
              </w:rPr>
              <w:t xml:space="preserve"> </w:t>
            </w:r>
            <w:r w:rsidRPr="00463B1C">
              <w:rPr>
                <w:rFonts w:ascii="Calibri" w:eastAsia="Calibri" w:hAnsi="Times New Roman" w:cs="Times New Roman"/>
                <w:sz w:val="28"/>
                <w:szCs w:val="28"/>
              </w:rPr>
              <w:t>описание</w:t>
            </w:r>
            <w:r w:rsidRPr="00463B1C">
              <w:rPr>
                <w:rFonts w:ascii="Calibri" w:eastAsia="Calibri" w:hAnsi="Times New Roman" w:cs="Times New Roman"/>
                <w:sz w:val="28"/>
                <w:szCs w:val="28"/>
              </w:rPr>
              <w:t xml:space="preserve"> </w:t>
            </w:r>
            <w:r w:rsidRPr="00463B1C">
              <w:rPr>
                <w:rFonts w:ascii="Calibri" w:eastAsia="Calibri" w:hAnsi="Times New Roman" w:cs="Times New Roman"/>
                <w:sz w:val="28"/>
                <w:szCs w:val="28"/>
              </w:rPr>
              <w:t>самодеятельных</w:t>
            </w:r>
            <w:r w:rsidRPr="00463B1C">
              <w:rPr>
                <w:rFonts w:ascii="Calibri" w:eastAsia="Calibri" w:hAnsi="Times New Roman" w:cs="Times New Roman"/>
                <w:sz w:val="28"/>
                <w:szCs w:val="28"/>
              </w:rPr>
              <w:t xml:space="preserve"> </w:t>
            </w:r>
            <w:r w:rsidRPr="00463B1C">
              <w:rPr>
                <w:rFonts w:ascii="Calibri" w:eastAsia="Calibri" w:hAnsi="Times New Roman" w:cs="Times New Roman"/>
                <w:sz w:val="28"/>
                <w:szCs w:val="28"/>
              </w:rPr>
              <w:t>туристских</w:t>
            </w:r>
            <w:r w:rsidRPr="00463B1C">
              <w:rPr>
                <w:rFonts w:ascii="Calibri" w:eastAsia="Calibri" w:hAnsi="Times New Roman" w:cs="Times New Roman"/>
                <w:sz w:val="28"/>
                <w:szCs w:val="28"/>
              </w:rPr>
              <w:t xml:space="preserve"> </w:t>
            </w:r>
            <w:r w:rsidRPr="00463B1C">
              <w:rPr>
                <w:rFonts w:ascii="Calibri" w:eastAsia="Calibri" w:hAnsi="Times New Roman" w:cs="Times New Roman"/>
                <w:sz w:val="28"/>
                <w:szCs w:val="28"/>
              </w:rPr>
              <w:t>маршрутов</w:t>
            </w:r>
            <w:r w:rsidRPr="00463B1C">
              <w:rPr>
                <w:rFonts w:ascii="Calibri" w:eastAsia="Calibri" w:hAnsi="Times New Roman" w:cs="Times New Roman"/>
                <w:sz w:val="28"/>
                <w:szCs w:val="28"/>
              </w:rPr>
              <w:t xml:space="preserve">  </w:t>
            </w:r>
            <w:r w:rsidRPr="00463B1C">
              <w:rPr>
                <w:rFonts w:ascii="Calibri" w:eastAsia="Calibri" w:hAnsi="Times New Roman" w:cs="Times New Roman"/>
                <w:sz w:val="28"/>
                <w:szCs w:val="28"/>
              </w:rPr>
              <w:t>краеведческой</w:t>
            </w:r>
            <w:r w:rsidRPr="00463B1C">
              <w:rPr>
                <w:rFonts w:ascii="Calibri" w:eastAsia="Calibri" w:hAnsi="Times New Roman" w:cs="Times New Roman"/>
                <w:sz w:val="28"/>
                <w:szCs w:val="28"/>
              </w:rPr>
              <w:t xml:space="preserve">, </w:t>
            </w:r>
            <w:r w:rsidRPr="00463B1C">
              <w:rPr>
                <w:rFonts w:ascii="Calibri" w:eastAsia="Calibri" w:hAnsi="Times New Roman" w:cs="Times New Roman"/>
                <w:sz w:val="28"/>
                <w:szCs w:val="28"/>
              </w:rPr>
              <w:t>геологической</w:t>
            </w:r>
            <w:r w:rsidRPr="00463B1C">
              <w:rPr>
                <w:rFonts w:ascii="Calibri" w:eastAsia="Calibri" w:hAnsi="Times New Roman" w:cs="Times New Roman"/>
                <w:sz w:val="28"/>
                <w:szCs w:val="28"/>
              </w:rPr>
              <w:t xml:space="preserve">, </w:t>
            </w:r>
            <w:r w:rsidRPr="00463B1C">
              <w:rPr>
                <w:rFonts w:ascii="Calibri" w:eastAsia="Calibri" w:hAnsi="Times New Roman" w:cs="Times New Roman"/>
                <w:sz w:val="28"/>
                <w:szCs w:val="28"/>
              </w:rPr>
              <w:t>экологической</w:t>
            </w:r>
            <w:r w:rsidRPr="00463B1C">
              <w:rPr>
                <w:rFonts w:ascii="Calibri" w:eastAsia="Calibri" w:hAnsi="Times New Roman" w:cs="Times New Roman"/>
                <w:sz w:val="28"/>
                <w:szCs w:val="28"/>
              </w:rPr>
              <w:t xml:space="preserve"> </w:t>
            </w:r>
            <w:r w:rsidRPr="00463B1C">
              <w:rPr>
                <w:rFonts w:ascii="Calibri" w:eastAsia="Calibri" w:hAnsi="Times New Roman" w:cs="Times New Roman"/>
                <w:sz w:val="28"/>
                <w:szCs w:val="28"/>
              </w:rPr>
              <w:t>направленности</w:t>
            </w:r>
          </w:p>
        </w:tc>
        <w:tc>
          <w:tcPr>
            <w:tcW w:w="1134"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8</w:t>
            </w:r>
          </w:p>
        </w:tc>
        <w:tc>
          <w:tcPr>
            <w:tcW w:w="1134"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2</w:t>
            </w:r>
          </w:p>
        </w:tc>
        <w:tc>
          <w:tcPr>
            <w:tcW w:w="1560"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6</w:t>
            </w:r>
          </w:p>
        </w:tc>
        <w:tc>
          <w:tcPr>
            <w:tcW w:w="1842"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полевой дневник</w:t>
            </w:r>
          </w:p>
        </w:tc>
      </w:tr>
      <w:tr w:rsidR="00463B1C" w:rsidRPr="00463B1C" w:rsidTr="00463B1C">
        <w:tc>
          <w:tcPr>
            <w:tcW w:w="817"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4</w:t>
            </w:r>
          </w:p>
        </w:tc>
        <w:tc>
          <w:tcPr>
            <w:tcW w:w="3260" w:type="dxa"/>
          </w:tcPr>
          <w:p w:rsidR="00463B1C" w:rsidRPr="00463B1C" w:rsidRDefault="008B3E54" w:rsidP="00463B1C">
            <w:pPr>
              <w:spacing w:after="0" w:line="240" w:lineRule="auto"/>
              <w:rPr>
                <w:rFonts w:ascii="Times New Roman" w:eastAsia="Times New Roman" w:hAnsi="Times New Roman" w:cs="Times New Roman"/>
                <w:bCs/>
                <w:color w:val="000000"/>
                <w:sz w:val="28"/>
                <w:szCs w:val="28"/>
                <w:lang w:eastAsia="ru-RU"/>
              </w:rPr>
            </w:pPr>
            <w:r w:rsidRPr="008B3E54">
              <w:rPr>
                <w:rFonts w:ascii="Times New Roman" w:eastAsia="Times New Roman" w:hAnsi="Times New Roman" w:cs="Times New Roman"/>
                <w:bCs/>
                <w:color w:val="000000"/>
                <w:sz w:val="28"/>
                <w:szCs w:val="28"/>
                <w:lang w:eastAsia="ru-RU"/>
              </w:rPr>
              <w:t>Школа и Великая Отечественная война</w:t>
            </w:r>
          </w:p>
        </w:tc>
        <w:tc>
          <w:tcPr>
            <w:tcW w:w="1134"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8</w:t>
            </w:r>
          </w:p>
        </w:tc>
        <w:tc>
          <w:tcPr>
            <w:tcW w:w="1134"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2</w:t>
            </w:r>
          </w:p>
        </w:tc>
        <w:tc>
          <w:tcPr>
            <w:tcW w:w="1560"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6</w:t>
            </w:r>
          </w:p>
        </w:tc>
        <w:tc>
          <w:tcPr>
            <w:tcW w:w="1842"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работа с сайтом ОБД - Мемориал</w:t>
            </w:r>
          </w:p>
        </w:tc>
      </w:tr>
      <w:tr w:rsidR="00463B1C" w:rsidRPr="00463B1C" w:rsidTr="00463B1C">
        <w:tc>
          <w:tcPr>
            <w:tcW w:w="817"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5</w:t>
            </w:r>
          </w:p>
        </w:tc>
        <w:tc>
          <w:tcPr>
            <w:tcW w:w="3260" w:type="dxa"/>
          </w:tcPr>
          <w:p w:rsidR="00463B1C" w:rsidRPr="00463B1C" w:rsidRDefault="00463B1C" w:rsidP="00463B1C">
            <w:pPr>
              <w:spacing w:after="0" w:line="240" w:lineRule="auto"/>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Музей и ветераны села.</w:t>
            </w:r>
          </w:p>
          <w:p w:rsidR="00463B1C" w:rsidRPr="00463B1C" w:rsidRDefault="00463B1C" w:rsidP="00463B1C">
            <w:pPr>
              <w:spacing w:after="0" w:line="240" w:lineRule="auto"/>
              <w:rPr>
                <w:rFonts w:ascii="Times New Roman" w:eastAsia="Times New Roman" w:hAnsi="Times New Roman" w:cs="Times New Roman"/>
                <w:bCs/>
                <w:color w:val="000000"/>
                <w:sz w:val="28"/>
                <w:szCs w:val="28"/>
                <w:lang w:eastAsia="ru-RU"/>
              </w:rPr>
            </w:pPr>
          </w:p>
        </w:tc>
        <w:tc>
          <w:tcPr>
            <w:tcW w:w="1134"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6</w:t>
            </w:r>
          </w:p>
        </w:tc>
        <w:tc>
          <w:tcPr>
            <w:tcW w:w="1134"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0</w:t>
            </w:r>
          </w:p>
        </w:tc>
        <w:tc>
          <w:tcPr>
            <w:tcW w:w="1560"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6</w:t>
            </w:r>
          </w:p>
        </w:tc>
        <w:tc>
          <w:tcPr>
            <w:tcW w:w="1842"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акции; проведение мероприятий</w:t>
            </w:r>
          </w:p>
        </w:tc>
      </w:tr>
      <w:tr w:rsidR="00463B1C" w:rsidRPr="00463B1C" w:rsidTr="00463B1C">
        <w:tc>
          <w:tcPr>
            <w:tcW w:w="817"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6</w:t>
            </w:r>
          </w:p>
        </w:tc>
        <w:tc>
          <w:tcPr>
            <w:tcW w:w="3260" w:type="dxa"/>
          </w:tcPr>
          <w:p w:rsidR="00463B1C" w:rsidRPr="00463B1C" w:rsidRDefault="008B3E54" w:rsidP="00463B1C">
            <w:pPr>
              <w:spacing w:after="0" w:line="240" w:lineRule="auto"/>
              <w:rPr>
                <w:rFonts w:ascii="Times New Roman" w:eastAsia="Times New Roman" w:hAnsi="Times New Roman" w:cs="Times New Roman"/>
                <w:bCs/>
                <w:color w:val="000000"/>
                <w:sz w:val="28"/>
                <w:szCs w:val="28"/>
                <w:lang w:eastAsia="ru-RU"/>
              </w:rPr>
            </w:pPr>
            <w:r w:rsidRPr="008B3E54">
              <w:rPr>
                <w:rFonts w:ascii="Times New Roman" w:eastAsia="Calibri" w:hAnsi="Times New Roman" w:cs="Times New Roman"/>
                <w:color w:val="000000"/>
                <w:spacing w:val="-5"/>
                <w:sz w:val="28"/>
                <w:szCs w:val="28"/>
              </w:rPr>
              <w:t>Календарь традиций школьного музея</w:t>
            </w:r>
          </w:p>
        </w:tc>
        <w:tc>
          <w:tcPr>
            <w:tcW w:w="1134"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6</w:t>
            </w:r>
          </w:p>
        </w:tc>
        <w:tc>
          <w:tcPr>
            <w:tcW w:w="1134"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0</w:t>
            </w:r>
          </w:p>
        </w:tc>
        <w:tc>
          <w:tcPr>
            <w:tcW w:w="1560"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6</w:t>
            </w:r>
          </w:p>
        </w:tc>
        <w:tc>
          <w:tcPr>
            <w:tcW w:w="1842"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устные журналы, тематические линейки, праздники;</w:t>
            </w:r>
          </w:p>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анкетирование</w:t>
            </w:r>
          </w:p>
        </w:tc>
      </w:tr>
      <w:tr w:rsidR="00463B1C" w:rsidRPr="00463B1C" w:rsidTr="00463B1C">
        <w:tc>
          <w:tcPr>
            <w:tcW w:w="817" w:type="dxa"/>
          </w:tcPr>
          <w:p w:rsidR="00463B1C" w:rsidRPr="00463B1C" w:rsidRDefault="00463B1C" w:rsidP="00463B1C">
            <w:pPr>
              <w:spacing w:after="0" w:line="240" w:lineRule="auto"/>
              <w:jc w:val="both"/>
              <w:rPr>
                <w:rFonts w:ascii="Times New Roman" w:eastAsia="Times New Roman" w:hAnsi="Times New Roman" w:cs="Times New Roman"/>
                <w:bCs/>
                <w:color w:val="000000"/>
                <w:sz w:val="28"/>
                <w:szCs w:val="28"/>
                <w:lang w:eastAsia="ru-RU"/>
              </w:rPr>
            </w:pPr>
          </w:p>
        </w:tc>
        <w:tc>
          <w:tcPr>
            <w:tcW w:w="3260" w:type="dxa"/>
          </w:tcPr>
          <w:p w:rsidR="00463B1C" w:rsidRPr="00463B1C" w:rsidRDefault="00463B1C" w:rsidP="00463B1C">
            <w:pPr>
              <w:spacing w:after="0" w:line="240" w:lineRule="auto"/>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Итого:</w:t>
            </w:r>
          </w:p>
        </w:tc>
        <w:tc>
          <w:tcPr>
            <w:tcW w:w="1134"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44</w:t>
            </w:r>
          </w:p>
        </w:tc>
        <w:tc>
          <w:tcPr>
            <w:tcW w:w="1134"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8</w:t>
            </w:r>
          </w:p>
        </w:tc>
        <w:tc>
          <w:tcPr>
            <w:tcW w:w="1560" w:type="dxa"/>
          </w:tcPr>
          <w:p w:rsidR="00463B1C" w:rsidRPr="00463B1C" w:rsidRDefault="00463B1C" w:rsidP="00463B1C">
            <w:pPr>
              <w:spacing w:after="0" w:line="240" w:lineRule="auto"/>
              <w:jc w:val="center"/>
              <w:rPr>
                <w:rFonts w:ascii="Times New Roman" w:eastAsia="Times New Roman" w:hAnsi="Times New Roman" w:cs="Times New Roman"/>
                <w:bCs/>
                <w:color w:val="000000"/>
                <w:sz w:val="28"/>
                <w:szCs w:val="28"/>
                <w:lang w:eastAsia="ru-RU"/>
              </w:rPr>
            </w:pPr>
            <w:r w:rsidRPr="00463B1C">
              <w:rPr>
                <w:rFonts w:ascii="Times New Roman" w:eastAsia="Times New Roman" w:hAnsi="Times New Roman" w:cs="Times New Roman"/>
                <w:bCs/>
                <w:color w:val="000000"/>
                <w:sz w:val="28"/>
                <w:szCs w:val="28"/>
                <w:lang w:eastAsia="ru-RU"/>
              </w:rPr>
              <w:t>36</w:t>
            </w:r>
          </w:p>
        </w:tc>
        <w:tc>
          <w:tcPr>
            <w:tcW w:w="1842" w:type="dxa"/>
          </w:tcPr>
          <w:p w:rsidR="00463B1C" w:rsidRPr="00463B1C" w:rsidRDefault="00463B1C" w:rsidP="00463B1C">
            <w:pPr>
              <w:spacing w:after="0" w:line="240" w:lineRule="auto"/>
              <w:jc w:val="both"/>
              <w:rPr>
                <w:rFonts w:ascii="Times New Roman" w:eastAsia="Times New Roman" w:hAnsi="Times New Roman" w:cs="Times New Roman"/>
                <w:bCs/>
                <w:color w:val="000000"/>
                <w:sz w:val="28"/>
                <w:szCs w:val="28"/>
                <w:lang w:eastAsia="ru-RU"/>
              </w:rPr>
            </w:pPr>
          </w:p>
        </w:tc>
      </w:tr>
    </w:tbl>
    <w:p w:rsidR="00463B1C" w:rsidRPr="00463B1C" w:rsidRDefault="00463B1C" w:rsidP="00463B1C">
      <w:pPr>
        <w:tabs>
          <w:tab w:val="left" w:pos="851"/>
        </w:tabs>
        <w:spacing w:after="0" w:line="360" w:lineRule="auto"/>
        <w:ind w:left="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Pr="00463B1C">
        <w:rPr>
          <w:rFonts w:ascii="Times New Roman" w:eastAsia="Times New Roman" w:hAnsi="Times New Roman" w:cs="Times New Roman"/>
          <w:b/>
          <w:color w:val="000000"/>
          <w:sz w:val="28"/>
          <w:szCs w:val="28"/>
          <w:lang w:eastAsia="ru-RU"/>
        </w:rPr>
        <w:t>Содержание программы</w:t>
      </w:r>
    </w:p>
    <w:p w:rsidR="00463B1C" w:rsidRPr="00463B1C" w:rsidRDefault="00463B1C" w:rsidP="00FB0474">
      <w:pPr>
        <w:pStyle w:val="a3"/>
        <w:numPr>
          <w:ilvl w:val="0"/>
          <w:numId w:val="109"/>
        </w:numPr>
        <w:jc w:val="both"/>
        <w:rPr>
          <w:rFonts w:ascii="Times New Roman" w:eastAsia="Times New Roman" w:hAnsi="Times New Roman" w:cs="Times New Roman"/>
          <w:b/>
          <w:color w:val="000000"/>
          <w:sz w:val="28"/>
          <w:szCs w:val="28"/>
          <w:lang w:eastAsia="ru-RU"/>
        </w:rPr>
      </w:pPr>
      <w:r w:rsidRPr="00463B1C">
        <w:rPr>
          <w:rFonts w:ascii="Times New Roman" w:eastAsia="Times New Roman" w:hAnsi="Times New Roman" w:cs="Times New Roman"/>
          <w:b/>
          <w:color w:val="000000"/>
          <w:sz w:val="28"/>
          <w:szCs w:val="28"/>
          <w:lang w:eastAsia="ru-RU"/>
        </w:rPr>
        <w:lastRenderedPageBreak/>
        <w:t>Мои земляки</w:t>
      </w:r>
    </w:p>
    <w:p w:rsidR="00463B1C" w:rsidRDefault="00463B1C" w:rsidP="00463B1C">
      <w:pPr>
        <w:ind w:firstLine="567"/>
        <w:jc w:val="both"/>
        <w:rPr>
          <w:rFonts w:ascii="Times New Roman" w:hAnsi="Times New Roman" w:cs="Times New Roman"/>
          <w:i/>
          <w:sz w:val="28"/>
          <w:szCs w:val="28"/>
        </w:rPr>
      </w:pPr>
      <w:r w:rsidRPr="00755336">
        <w:rPr>
          <w:rFonts w:ascii="Times New Roman" w:hAnsi="Times New Roman" w:cs="Times New Roman"/>
          <w:i/>
          <w:sz w:val="28"/>
          <w:szCs w:val="28"/>
        </w:rPr>
        <w:t>Теоретическая часть.</w:t>
      </w:r>
      <w:r w:rsidRPr="00755336">
        <w:rPr>
          <w:rFonts w:ascii="Times New Roman" w:hAnsi="Times New Roman" w:cs="Times New Roman"/>
          <w:sz w:val="28"/>
          <w:szCs w:val="28"/>
        </w:rPr>
        <w:t xml:space="preserve"> </w:t>
      </w:r>
      <w:r w:rsidRPr="00463B1C">
        <w:rPr>
          <w:rFonts w:ascii="Times New Roman" w:hAnsi="Times New Roman" w:cs="Times New Roman"/>
          <w:sz w:val="28"/>
          <w:szCs w:val="28"/>
        </w:rPr>
        <w:t>Первые поселенцы в нашей местности. Самые распространённые у нас фамилии, откуда они. Упоминание родного села в исторических источниках. Славные страницы истории села за последние триста лет. Люди моего села: уроженцы и деятели родного края. Народные умельцы.</w:t>
      </w:r>
    </w:p>
    <w:p w:rsidR="00463B1C" w:rsidRDefault="00463B1C" w:rsidP="00463B1C">
      <w:pPr>
        <w:ind w:firstLine="567"/>
        <w:jc w:val="both"/>
        <w:rPr>
          <w:rFonts w:ascii="Times New Roman" w:hAnsi="Times New Roman" w:cs="Times New Roman"/>
          <w:sz w:val="28"/>
          <w:szCs w:val="28"/>
        </w:rPr>
      </w:pPr>
      <w:r w:rsidRPr="00755336">
        <w:rPr>
          <w:rFonts w:ascii="Times New Roman" w:hAnsi="Times New Roman" w:cs="Times New Roman"/>
          <w:i/>
          <w:sz w:val="28"/>
          <w:szCs w:val="28"/>
        </w:rPr>
        <w:t>Практическая часть.</w:t>
      </w:r>
      <w:r w:rsidRPr="00755336">
        <w:rPr>
          <w:rFonts w:ascii="Times New Roman" w:hAnsi="Times New Roman" w:cs="Times New Roman"/>
          <w:sz w:val="28"/>
          <w:szCs w:val="28"/>
        </w:rPr>
        <w:t xml:space="preserve"> </w:t>
      </w:r>
      <w:r>
        <w:rPr>
          <w:rFonts w:ascii="Times New Roman" w:hAnsi="Times New Roman" w:cs="Times New Roman"/>
          <w:sz w:val="28"/>
          <w:szCs w:val="28"/>
        </w:rPr>
        <w:t>В</w:t>
      </w:r>
      <w:r w:rsidRPr="00463B1C">
        <w:rPr>
          <w:rFonts w:ascii="Times New Roman" w:hAnsi="Times New Roman" w:cs="Times New Roman"/>
          <w:sz w:val="28"/>
          <w:szCs w:val="28"/>
        </w:rPr>
        <w:t>стречи с интересными людьми, односельчанами; работа с архивными документами.</w:t>
      </w:r>
    </w:p>
    <w:p w:rsidR="00463B1C" w:rsidRPr="00463B1C" w:rsidRDefault="00463B1C" w:rsidP="00FB0474">
      <w:pPr>
        <w:pStyle w:val="a3"/>
        <w:numPr>
          <w:ilvl w:val="0"/>
          <w:numId w:val="109"/>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463B1C">
        <w:rPr>
          <w:rFonts w:ascii="Times New Roman" w:eastAsia="Times New Roman" w:hAnsi="Times New Roman" w:cs="Times New Roman"/>
          <w:b/>
          <w:color w:val="000000"/>
          <w:sz w:val="28"/>
          <w:szCs w:val="28"/>
          <w:lang w:eastAsia="ru-RU"/>
        </w:rPr>
        <w:t>Моя «малая» Родина</w:t>
      </w:r>
    </w:p>
    <w:p w:rsidR="00463B1C" w:rsidRPr="007440DC" w:rsidRDefault="00463B1C" w:rsidP="00463B1C">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t>Теоретическая часть.</w:t>
      </w:r>
      <w:r>
        <w:rPr>
          <w:rFonts w:ascii="Times New Roman" w:eastAsia="Times New Roman" w:hAnsi="Times New Roman" w:cs="Times New Roman"/>
          <w:color w:val="000000"/>
          <w:sz w:val="28"/>
          <w:szCs w:val="28"/>
          <w:lang w:eastAsia="ru-RU"/>
        </w:rPr>
        <w:t xml:space="preserve"> </w:t>
      </w:r>
      <w:r w:rsidRPr="00463B1C">
        <w:rPr>
          <w:rFonts w:ascii="Times New Roman" w:eastAsia="Times New Roman" w:hAnsi="Times New Roman" w:cs="Times New Roman"/>
          <w:color w:val="000000"/>
          <w:sz w:val="28"/>
          <w:szCs w:val="28"/>
          <w:lang w:eastAsia="ru-RU"/>
        </w:rPr>
        <w:t>Культурная ценность чувства «малой родины». Определение границ малой родины для каждого ученика. Достопримечательности и достижения моего края. Русская изба – п</w:t>
      </w:r>
      <w:r>
        <w:rPr>
          <w:rFonts w:ascii="Times New Roman" w:eastAsia="Times New Roman" w:hAnsi="Times New Roman" w:cs="Times New Roman"/>
          <w:color w:val="000000"/>
          <w:sz w:val="28"/>
          <w:szCs w:val="28"/>
          <w:lang w:eastAsia="ru-RU"/>
        </w:rPr>
        <w:t xml:space="preserve">амятник культуры прошлого века. </w:t>
      </w:r>
      <w:r w:rsidRPr="00463B1C">
        <w:rPr>
          <w:rFonts w:ascii="Times New Roman" w:eastAsia="Times New Roman" w:hAnsi="Times New Roman" w:cs="Times New Roman"/>
          <w:color w:val="000000"/>
          <w:sz w:val="28"/>
          <w:szCs w:val="28"/>
          <w:lang w:eastAsia="ru-RU"/>
        </w:rPr>
        <w:t>Николаевская церковь – памятник архитектуры XIX века. Легенды и судьбы памятников и их обитателей.</w:t>
      </w:r>
    </w:p>
    <w:p w:rsidR="00463B1C" w:rsidRDefault="00463B1C" w:rsidP="00463B1C">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r>
      <w:r w:rsidRPr="00A40936">
        <w:rPr>
          <w:rFonts w:ascii="Times New Roman" w:eastAsia="Times New Roman" w:hAnsi="Times New Roman" w:cs="Times New Roman"/>
          <w:i/>
          <w:color w:val="000000"/>
          <w:sz w:val="28"/>
          <w:szCs w:val="28"/>
          <w:lang w:eastAsia="ru-RU"/>
        </w:rPr>
        <w:t xml:space="preserve">Практическая </w:t>
      </w:r>
      <w:r>
        <w:rPr>
          <w:rFonts w:ascii="Times New Roman" w:eastAsia="Times New Roman" w:hAnsi="Times New Roman" w:cs="Times New Roman"/>
          <w:i/>
          <w:color w:val="000000"/>
          <w:sz w:val="28"/>
          <w:szCs w:val="28"/>
          <w:lang w:eastAsia="ru-RU"/>
        </w:rPr>
        <w:t>часть</w:t>
      </w:r>
      <w:r w:rsidRPr="00A40936">
        <w:rPr>
          <w:rFonts w:ascii="Times New Roman" w:eastAsia="Times New Roman" w:hAnsi="Times New Roman" w:cs="Times New Roman"/>
          <w:i/>
          <w:color w:val="000000"/>
          <w:sz w:val="28"/>
          <w:szCs w:val="28"/>
          <w:lang w:eastAsia="ru-RU"/>
        </w:rPr>
        <w:t>.</w:t>
      </w:r>
      <w:r w:rsidRPr="007440D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w:t>
      </w:r>
      <w:r w:rsidRPr="00463B1C">
        <w:rPr>
          <w:rFonts w:ascii="Times New Roman" w:eastAsia="Times New Roman" w:hAnsi="Times New Roman" w:cs="Times New Roman"/>
          <w:color w:val="000000"/>
          <w:sz w:val="28"/>
          <w:szCs w:val="28"/>
          <w:lang w:eastAsia="ru-RU"/>
        </w:rPr>
        <w:t>ематические прогулки по селу и окрестностям. Составление презентаций «О нашем крае с любовью», «Живи, деревня». Викторина «Село, которое я люблю». Участие в краеведческих конкурсах, мероприятиях</w:t>
      </w:r>
      <w:r>
        <w:rPr>
          <w:rFonts w:ascii="Times New Roman" w:eastAsia="Times New Roman" w:hAnsi="Times New Roman" w:cs="Times New Roman"/>
          <w:color w:val="000000"/>
          <w:sz w:val="28"/>
          <w:szCs w:val="28"/>
          <w:lang w:eastAsia="ru-RU"/>
        </w:rPr>
        <w:t>.</w:t>
      </w:r>
    </w:p>
    <w:p w:rsidR="00463B1C" w:rsidRPr="00463B1C" w:rsidRDefault="00463B1C" w:rsidP="00FB0474">
      <w:pPr>
        <w:pStyle w:val="a3"/>
        <w:numPr>
          <w:ilvl w:val="0"/>
          <w:numId w:val="109"/>
        </w:numPr>
        <w:tabs>
          <w:tab w:val="left" w:pos="851"/>
        </w:tabs>
        <w:spacing w:after="0" w:line="360" w:lineRule="auto"/>
        <w:jc w:val="both"/>
        <w:rPr>
          <w:rFonts w:ascii="Times New Roman" w:eastAsia="Times New Roman" w:hAnsi="Times New Roman" w:cs="Times New Roman"/>
          <w:color w:val="000000"/>
          <w:sz w:val="28"/>
          <w:szCs w:val="28"/>
          <w:lang w:eastAsia="ru-RU"/>
        </w:rPr>
      </w:pPr>
      <w:r w:rsidRPr="00463B1C">
        <w:rPr>
          <w:rFonts w:ascii="Times New Roman" w:eastAsia="Times New Roman" w:hAnsi="Times New Roman" w:cs="Times New Roman"/>
          <w:b/>
          <w:color w:val="000000"/>
          <w:sz w:val="28"/>
          <w:szCs w:val="28"/>
          <w:lang w:eastAsia="ru-RU"/>
        </w:rPr>
        <w:t>Уральская тропа.  Разработка и описание самодеятельных туристских маршрутов  краеведческой, геологической, экологической направленности</w:t>
      </w:r>
      <w:r w:rsidRPr="00463B1C">
        <w:rPr>
          <w:rFonts w:ascii="Times New Roman" w:eastAsia="Times New Roman" w:hAnsi="Times New Roman" w:cs="Times New Roman"/>
          <w:i/>
          <w:color w:val="000000"/>
          <w:sz w:val="28"/>
          <w:szCs w:val="28"/>
          <w:lang w:eastAsia="ru-RU"/>
        </w:rPr>
        <w:tab/>
      </w:r>
    </w:p>
    <w:p w:rsidR="00463B1C" w:rsidRPr="00463B1C" w:rsidRDefault="00463B1C" w:rsidP="00463B1C">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r>
      <w:r w:rsidRPr="00463B1C">
        <w:rPr>
          <w:rFonts w:ascii="Times New Roman" w:eastAsia="Times New Roman" w:hAnsi="Times New Roman" w:cs="Times New Roman"/>
          <w:i/>
          <w:color w:val="000000"/>
          <w:sz w:val="28"/>
          <w:szCs w:val="28"/>
          <w:lang w:eastAsia="ru-RU"/>
        </w:rPr>
        <w:t>Теоретическая часть.</w:t>
      </w:r>
      <w:r w:rsidRPr="00463B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Туристический маршрут. Основные понятия. Правила разработки и описания туристического маршрута.</w:t>
      </w:r>
    </w:p>
    <w:p w:rsidR="00463B1C" w:rsidRDefault="00463B1C" w:rsidP="00463B1C">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ab/>
      </w:r>
      <w:r w:rsidRPr="00A40936">
        <w:rPr>
          <w:rFonts w:ascii="Times New Roman" w:eastAsia="Times New Roman" w:hAnsi="Times New Roman" w:cs="Times New Roman"/>
          <w:i/>
          <w:color w:val="000000"/>
          <w:sz w:val="28"/>
          <w:szCs w:val="28"/>
          <w:lang w:eastAsia="ru-RU"/>
        </w:rPr>
        <w:t xml:space="preserve">Практическая </w:t>
      </w:r>
      <w:r>
        <w:rPr>
          <w:rFonts w:ascii="Times New Roman" w:eastAsia="Times New Roman" w:hAnsi="Times New Roman" w:cs="Times New Roman"/>
          <w:i/>
          <w:color w:val="000000"/>
          <w:sz w:val="28"/>
          <w:szCs w:val="28"/>
          <w:lang w:eastAsia="ru-RU"/>
        </w:rPr>
        <w:t>часть</w:t>
      </w:r>
      <w:r w:rsidRPr="00A40936">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63B1C">
        <w:rPr>
          <w:rFonts w:ascii="Times New Roman" w:eastAsia="Times New Roman" w:hAnsi="Times New Roman" w:cs="Times New Roman"/>
          <w:color w:val="000000"/>
          <w:sz w:val="28"/>
          <w:szCs w:val="28"/>
          <w:lang w:eastAsia="ru-RU"/>
        </w:rPr>
        <w:t>Разработка и описание самодеятельных туристских маршрутов  краеведческой, геологической, экологической направленности</w:t>
      </w:r>
      <w:r w:rsidRPr="00463B1C">
        <w:rPr>
          <w:rFonts w:ascii="Times New Roman" w:eastAsia="Times New Roman" w:hAnsi="Times New Roman" w:cs="Times New Roman"/>
          <w:color w:val="000000"/>
          <w:sz w:val="28"/>
          <w:szCs w:val="28"/>
          <w:lang w:eastAsia="ru-RU"/>
        </w:rPr>
        <w:tab/>
      </w:r>
    </w:p>
    <w:p w:rsidR="008B3E54" w:rsidRPr="008B3E54" w:rsidRDefault="008B3E54" w:rsidP="00FB0474">
      <w:pPr>
        <w:pStyle w:val="a3"/>
        <w:numPr>
          <w:ilvl w:val="0"/>
          <w:numId w:val="109"/>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8B3E54">
        <w:rPr>
          <w:rFonts w:ascii="Times New Roman" w:eastAsia="Times New Roman" w:hAnsi="Times New Roman" w:cs="Times New Roman"/>
          <w:b/>
          <w:color w:val="000000"/>
          <w:sz w:val="28"/>
          <w:szCs w:val="28"/>
          <w:lang w:eastAsia="ru-RU"/>
        </w:rPr>
        <w:t>Школа и Великая Отечественная война</w:t>
      </w:r>
    </w:p>
    <w:p w:rsidR="00463B1C" w:rsidRPr="008B3E54" w:rsidRDefault="00463B1C" w:rsidP="008B3E54">
      <w:pPr>
        <w:tabs>
          <w:tab w:val="left" w:pos="0"/>
        </w:tabs>
        <w:spacing w:after="0" w:line="360" w:lineRule="auto"/>
        <w:ind w:firstLine="851"/>
        <w:jc w:val="both"/>
        <w:rPr>
          <w:rFonts w:ascii="Times New Roman" w:eastAsia="Times New Roman" w:hAnsi="Times New Roman" w:cs="Times New Roman"/>
          <w:color w:val="000000"/>
          <w:sz w:val="28"/>
          <w:szCs w:val="28"/>
          <w:lang w:eastAsia="ru-RU"/>
        </w:rPr>
      </w:pPr>
      <w:r w:rsidRPr="00463B1C">
        <w:rPr>
          <w:rFonts w:ascii="Times New Roman" w:eastAsia="Times New Roman" w:hAnsi="Times New Roman" w:cs="Times New Roman"/>
          <w:i/>
          <w:color w:val="000000"/>
          <w:sz w:val="28"/>
          <w:szCs w:val="28"/>
          <w:lang w:eastAsia="ru-RU"/>
        </w:rPr>
        <w:t>Теоретическая часть.</w:t>
      </w:r>
      <w:r w:rsidR="008B3E54">
        <w:rPr>
          <w:rFonts w:ascii="Times New Roman" w:eastAsia="Times New Roman" w:hAnsi="Times New Roman" w:cs="Times New Roman"/>
          <w:color w:val="000000"/>
          <w:sz w:val="28"/>
          <w:szCs w:val="28"/>
          <w:lang w:eastAsia="ru-RU"/>
        </w:rPr>
        <w:t xml:space="preserve"> </w:t>
      </w:r>
      <w:r w:rsidR="008B3E54" w:rsidRPr="008B3E54">
        <w:rPr>
          <w:rFonts w:ascii="Times New Roman" w:eastAsia="Times New Roman" w:hAnsi="Times New Roman" w:cs="Times New Roman"/>
          <w:color w:val="000000"/>
          <w:sz w:val="28"/>
          <w:szCs w:val="28"/>
          <w:lang w:eastAsia="ru-RU"/>
        </w:rPr>
        <w:t>Жизнь школы в годы войны. Жизнь воспитанников детского дома. Учителя – фронтовики.</w:t>
      </w:r>
    </w:p>
    <w:p w:rsidR="00463B1C" w:rsidRDefault="008B3E54" w:rsidP="00463B1C">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lastRenderedPageBreak/>
        <w:tab/>
      </w:r>
      <w:r w:rsidR="00463B1C" w:rsidRPr="00A40936">
        <w:rPr>
          <w:rFonts w:ascii="Times New Roman" w:eastAsia="Times New Roman" w:hAnsi="Times New Roman" w:cs="Times New Roman"/>
          <w:i/>
          <w:color w:val="000000"/>
          <w:sz w:val="28"/>
          <w:szCs w:val="28"/>
          <w:lang w:eastAsia="ru-RU"/>
        </w:rPr>
        <w:t xml:space="preserve">Практическая </w:t>
      </w:r>
      <w:r w:rsidR="00463B1C">
        <w:rPr>
          <w:rFonts w:ascii="Times New Roman" w:eastAsia="Times New Roman" w:hAnsi="Times New Roman" w:cs="Times New Roman"/>
          <w:i/>
          <w:color w:val="000000"/>
          <w:sz w:val="28"/>
          <w:szCs w:val="28"/>
          <w:lang w:eastAsia="ru-RU"/>
        </w:rPr>
        <w:t>часть.</w:t>
      </w:r>
      <w:r w:rsidR="00463B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8B3E54">
        <w:rPr>
          <w:rFonts w:ascii="Times New Roman" w:eastAsia="Times New Roman" w:hAnsi="Times New Roman" w:cs="Times New Roman"/>
          <w:color w:val="000000"/>
          <w:sz w:val="28"/>
          <w:szCs w:val="28"/>
          <w:lang w:eastAsia="ru-RU"/>
        </w:rPr>
        <w:t>стречи с бывшими воспитанниками детского дома; переписка; работа по книге Памяти; поиск сведений о Силине Ф. Т. – директоре школы, Писчикове Ф. В. – военруке школы.</w:t>
      </w:r>
    </w:p>
    <w:p w:rsidR="008B3E54" w:rsidRDefault="008B3E54" w:rsidP="008B3E54">
      <w:pPr>
        <w:tabs>
          <w:tab w:val="left" w:pos="851"/>
        </w:tabs>
        <w:spacing w:after="0" w:line="360" w:lineRule="auto"/>
        <w:ind w:left="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Pr="008B3E54">
        <w:rPr>
          <w:rFonts w:ascii="Times New Roman" w:eastAsia="Times New Roman" w:hAnsi="Times New Roman" w:cs="Times New Roman"/>
          <w:b/>
          <w:color w:val="000000"/>
          <w:sz w:val="28"/>
          <w:szCs w:val="28"/>
          <w:lang w:eastAsia="ru-RU"/>
        </w:rPr>
        <w:t>Музей и ветераны села.</w:t>
      </w:r>
    </w:p>
    <w:p w:rsidR="008B3E54" w:rsidRPr="008B3E54" w:rsidRDefault="008B3E54" w:rsidP="008B3E54">
      <w:pPr>
        <w:tabs>
          <w:tab w:val="left" w:pos="851"/>
        </w:tabs>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i/>
          <w:color w:val="000000"/>
          <w:sz w:val="28"/>
          <w:szCs w:val="28"/>
          <w:lang w:eastAsia="ru-RU"/>
        </w:rPr>
        <w:tab/>
      </w:r>
      <w:r w:rsidRPr="00A40936">
        <w:rPr>
          <w:rFonts w:ascii="Times New Roman" w:eastAsia="Times New Roman" w:hAnsi="Times New Roman" w:cs="Times New Roman"/>
          <w:i/>
          <w:color w:val="000000"/>
          <w:sz w:val="28"/>
          <w:szCs w:val="28"/>
          <w:lang w:eastAsia="ru-RU"/>
        </w:rPr>
        <w:t xml:space="preserve">Практическая </w:t>
      </w:r>
      <w:r>
        <w:rPr>
          <w:rFonts w:ascii="Times New Roman" w:eastAsia="Times New Roman" w:hAnsi="Times New Roman" w:cs="Times New Roman"/>
          <w:i/>
          <w:color w:val="000000"/>
          <w:sz w:val="28"/>
          <w:szCs w:val="28"/>
          <w:lang w:eastAsia="ru-RU"/>
        </w:rPr>
        <w:t>часть.</w:t>
      </w:r>
      <w:r>
        <w:rPr>
          <w:rFonts w:ascii="Times New Roman" w:eastAsia="Times New Roman" w:hAnsi="Times New Roman" w:cs="Times New Roman"/>
          <w:color w:val="000000"/>
          <w:sz w:val="28"/>
          <w:szCs w:val="28"/>
          <w:lang w:eastAsia="ru-RU"/>
        </w:rPr>
        <w:t xml:space="preserve"> Встречи с ветеранами села. Организация выставок и экскурсий для них.</w:t>
      </w:r>
    </w:p>
    <w:p w:rsidR="00463B1C" w:rsidRDefault="00463B1C" w:rsidP="00FB0474">
      <w:pPr>
        <w:pStyle w:val="a3"/>
        <w:numPr>
          <w:ilvl w:val="0"/>
          <w:numId w:val="108"/>
        </w:numPr>
        <w:tabs>
          <w:tab w:val="left" w:pos="851"/>
        </w:tabs>
        <w:spacing w:after="0" w:line="360" w:lineRule="auto"/>
        <w:jc w:val="both"/>
        <w:rPr>
          <w:rFonts w:ascii="Times New Roman" w:eastAsia="Times New Roman" w:hAnsi="Times New Roman" w:cs="Times New Roman"/>
          <w:b/>
          <w:color w:val="000000"/>
          <w:sz w:val="28"/>
          <w:szCs w:val="28"/>
          <w:lang w:eastAsia="ru-RU"/>
        </w:rPr>
      </w:pPr>
      <w:r w:rsidRPr="00A40936">
        <w:rPr>
          <w:rFonts w:ascii="Times New Roman" w:eastAsia="Times New Roman" w:hAnsi="Times New Roman" w:cs="Times New Roman"/>
          <w:b/>
          <w:color w:val="000000"/>
          <w:sz w:val="28"/>
          <w:szCs w:val="28"/>
          <w:lang w:eastAsia="ru-RU"/>
        </w:rPr>
        <w:t>Календарь традиций школьного музея</w:t>
      </w:r>
    </w:p>
    <w:p w:rsidR="00463B1C" w:rsidRPr="00547813" w:rsidRDefault="00463B1C" w:rsidP="00463B1C">
      <w:pPr>
        <w:spacing w:line="360" w:lineRule="auto"/>
        <w:ind w:firstLine="708"/>
        <w:jc w:val="both"/>
        <w:rPr>
          <w:rFonts w:ascii="Times New Roman" w:hAnsi="Times New Roman"/>
          <w:sz w:val="28"/>
          <w:szCs w:val="28"/>
        </w:rPr>
      </w:pPr>
      <w:r w:rsidRPr="00A40936">
        <w:rPr>
          <w:rFonts w:ascii="Times New Roman" w:hAnsi="Times New Roman"/>
          <w:sz w:val="28"/>
          <w:szCs w:val="28"/>
        </w:rPr>
        <w:t>Сентябрь.</w:t>
      </w:r>
      <w:r w:rsidRPr="00547813">
        <w:rPr>
          <w:rFonts w:ascii="Times New Roman" w:hAnsi="Times New Roman"/>
          <w:b/>
          <w:sz w:val="28"/>
          <w:szCs w:val="28"/>
        </w:rPr>
        <w:t xml:space="preserve"> </w:t>
      </w:r>
      <w:r w:rsidRPr="00547813">
        <w:rPr>
          <w:rFonts w:ascii="Times New Roman" w:hAnsi="Times New Roman"/>
          <w:sz w:val="28"/>
          <w:szCs w:val="28"/>
        </w:rPr>
        <w:t>Международный день распрост</w:t>
      </w:r>
      <w:r>
        <w:rPr>
          <w:rFonts w:ascii="Times New Roman" w:hAnsi="Times New Roman"/>
          <w:sz w:val="28"/>
          <w:szCs w:val="28"/>
        </w:rPr>
        <w:t>ранении грамотности.</w:t>
      </w:r>
    </w:p>
    <w:p w:rsidR="00463B1C" w:rsidRPr="00547813" w:rsidRDefault="00463B1C" w:rsidP="00463B1C">
      <w:pPr>
        <w:spacing w:line="360" w:lineRule="auto"/>
        <w:ind w:firstLine="708"/>
        <w:jc w:val="both"/>
        <w:rPr>
          <w:rFonts w:ascii="Times New Roman" w:hAnsi="Times New Roman"/>
          <w:sz w:val="28"/>
          <w:szCs w:val="28"/>
        </w:rPr>
      </w:pPr>
      <w:r w:rsidRPr="00A40936">
        <w:rPr>
          <w:rFonts w:ascii="Times New Roman" w:hAnsi="Times New Roman"/>
          <w:sz w:val="28"/>
          <w:szCs w:val="28"/>
        </w:rPr>
        <w:t>Октябрь</w:t>
      </w:r>
      <w:r w:rsidRPr="00547813">
        <w:rPr>
          <w:rFonts w:ascii="Times New Roman" w:hAnsi="Times New Roman"/>
          <w:b/>
          <w:sz w:val="28"/>
          <w:szCs w:val="28"/>
        </w:rPr>
        <w:t xml:space="preserve">. </w:t>
      </w:r>
      <w:r w:rsidRPr="00547813">
        <w:rPr>
          <w:rFonts w:ascii="Times New Roman" w:hAnsi="Times New Roman"/>
          <w:sz w:val="28"/>
          <w:szCs w:val="28"/>
        </w:rPr>
        <w:t>День</w:t>
      </w:r>
      <w:r w:rsidRPr="00547813">
        <w:rPr>
          <w:rFonts w:ascii="Times New Roman" w:hAnsi="Times New Roman"/>
          <w:b/>
          <w:sz w:val="28"/>
          <w:szCs w:val="28"/>
        </w:rPr>
        <w:t xml:space="preserve"> </w:t>
      </w:r>
      <w:r w:rsidRPr="00547813">
        <w:rPr>
          <w:rFonts w:ascii="Times New Roman" w:hAnsi="Times New Roman"/>
          <w:sz w:val="28"/>
          <w:szCs w:val="28"/>
        </w:rPr>
        <w:t>учителя</w:t>
      </w:r>
      <w:r>
        <w:rPr>
          <w:rFonts w:ascii="Times New Roman" w:hAnsi="Times New Roman"/>
          <w:sz w:val="28"/>
          <w:szCs w:val="28"/>
        </w:rPr>
        <w:t>.</w:t>
      </w:r>
    </w:p>
    <w:p w:rsidR="00463B1C" w:rsidRPr="00547813" w:rsidRDefault="00463B1C" w:rsidP="00463B1C">
      <w:pPr>
        <w:spacing w:line="360" w:lineRule="auto"/>
        <w:ind w:firstLine="708"/>
        <w:jc w:val="both"/>
        <w:rPr>
          <w:rFonts w:ascii="Times New Roman" w:hAnsi="Times New Roman"/>
          <w:sz w:val="28"/>
          <w:szCs w:val="28"/>
        </w:rPr>
      </w:pPr>
      <w:r w:rsidRPr="00A40936">
        <w:rPr>
          <w:rFonts w:ascii="Times New Roman" w:hAnsi="Times New Roman"/>
          <w:sz w:val="28"/>
          <w:szCs w:val="28"/>
        </w:rPr>
        <w:t>Ноябрь</w:t>
      </w:r>
      <w:r w:rsidRPr="00547813">
        <w:rPr>
          <w:rFonts w:ascii="Times New Roman" w:hAnsi="Times New Roman"/>
          <w:b/>
          <w:sz w:val="28"/>
          <w:szCs w:val="28"/>
        </w:rPr>
        <w:t xml:space="preserve">. </w:t>
      </w:r>
      <w:r>
        <w:rPr>
          <w:rFonts w:ascii="Times New Roman" w:hAnsi="Times New Roman"/>
          <w:sz w:val="28"/>
          <w:szCs w:val="28"/>
        </w:rPr>
        <w:t>День народного единства</w:t>
      </w:r>
      <w:r w:rsidRPr="00547813">
        <w:rPr>
          <w:rFonts w:ascii="Times New Roman" w:hAnsi="Times New Roman"/>
          <w:sz w:val="28"/>
          <w:szCs w:val="28"/>
        </w:rPr>
        <w:t>. День проведения военного парада на Красной площади в г.</w:t>
      </w:r>
      <w:r>
        <w:rPr>
          <w:rFonts w:ascii="Times New Roman" w:hAnsi="Times New Roman"/>
          <w:sz w:val="28"/>
          <w:szCs w:val="28"/>
        </w:rPr>
        <w:t xml:space="preserve"> </w:t>
      </w:r>
      <w:r w:rsidRPr="00547813">
        <w:rPr>
          <w:rFonts w:ascii="Times New Roman" w:hAnsi="Times New Roman"/>
          <w:sz w:val="28"/>
          <w:szCs w:val="28"/>
        </w:rPr>
        <w:t>Москве в ознаменование 24 годовщины В</w:t>
      </w:r>
      <w:r>
        <w:rPr>
          <w:rFonts w:ascii="Times New Roman" w:hAnsi="Times New Roman"/>
          <w:sz w:val="28"/>
          <w:szCs w:val="28"/>
        </w:rPr>
        <w:t>еликой Октябрьской революции</w:t>
      </w:r>
      <w:r w:rsidRPr="00547813">
        <w:rPr>
          <w:rFonts w:ascii="Times New Roman" w:hAnsi="Times New Roman"/>
          <w:sz w:val="28"/>
          <w:szCs w:val="28"/>
        </w:rPr>
        <w:t>. Между</w:t>
      </w:r>
      <w:r>
        <w:rPr>
          <w:rFonts w:ascii="Times New Roman" w:hAnsi="Times New Roman"/>
          <w:sz w:val="28"/>
          <w:szCs w:val="28"/>
        </w:rPr>
        <w:t>народный день толерантности</w:t>
      </w:r>
      <w:r w:rsidRPr="00547813">
        <w:rPr>
          <w:rFonts w:ascii="Times New Roman" w:hAnsi="Times New Roman"/>
          <w:sz w:val="28"/>
          <w:szCs w:val="28"/>
        </w:rPr>
        <w:t>. День  памяти воинов,</w:t>
      </w:r>
      <w:r>
        <w:rPr>
          <w:rFonts w:ascii="Times New Roman" w:hAnsi="Times New Roman"/>
          <w:sz w:val="28"/>
          <w:szCs w:val="28"/>
        </w:rPr>
        <w:t xml:space="preserve"> погибших в чеченской войне. День матери</w:t>
      </w:r>
      <w:r w:rsidRPr="00547813">
        <w:rPr>
          <w:rFonts w:ascii="Times New Roman" w:hAnsi="Times New Roman"/>
          <w:sz w:val="28"/>
          <w:szCs w:val="28"/>
        </w:rPr>
        <w:t xml:space="preserve">. </w:t>
      </w:r>
    </w:p>
    <w:p w:rsidR="00463B1C" w:rsidRPr="00547813" w:rsidRDefault="00463B1C" w:rsidP="00463B1C">
      <w:pPr>
        <w:spacing w:line="360" w:lineRule="auto"/>
        <w:ind w:firstLine="708"/>
        <w:jc w:val="both"/>
        <w:rPr>
          <w:rFonts w:ascii="Times New Roman" w:hAnsi="Times New Roman"/>
          <w:sz w:val="28"/>
          <w:szCs w:val="28"/>
        </w:rPr>
      </w:pPr>
      <w:r w:rsidRPr="00A40936">
        <w:rPr>
          <w:rFonts w:ascii="Times New Roman" w:hAnsi="Times New Roman"/>
          <w:sz w:val="28"/>
          <w:szCs w:val="28"/>
        </w:rPr>
        <w:t>Декабрь</w:t>
      </w:r>
      <w:r w:rsidRPr="00547813">
        <w:rPr>
          <w:rFonts w:ascii="Times New Roman" w:hAnsi="Times New Roman"/>
          <w:b/>
          <w:sz w:val="28"/>
          <w:szCs w:val="28"/>
        </w:rPr>
        <w:t xml:space="preserve">. </w:t>
      </w:r>
      <w:r w:rsidRPr="00547813">
        <w:rPr>
          <w:rFonts w:ascii="Times New Roman" w:hAnsi="Times New Roman"/>
          <w:sz w:val="28"/>
          <w:szCs w:val="28"/>
        </w:rPr>
        <w:t>День неизвестного солдата</w:t>
      </w:r>
      <w:r>
        <w:rPr>
          <w:rFonts w:ascii="Times New Roman" w:hAnsi="Times New Roman"/>
          <w:sz w:val="28"/>
          <w:szCs w:val="28"/>
        </w:rPr>
        <w:t xml:space="preserve">. </w:t>
      </w:r>
      <w:r w:rsidRPr="00547813">
        <w:rPr>
          <w:rFonts w:ascii="Times New Roman" w:hAnsi="Times New Roman"/>
          <w:sz w:val="28"/>
          <w:szCs w:val="28"/>
        </w:rPr>
        <w:t>День начала контрнаступления советских войск в 1941 г. под Москвой</w:t>
      </w:r>
      <w:r>
        <w:rPr>
          <w:rFonts w:ascii="Times New Roman" w:hAnsi="Times New Roman"/>
          <w:sz w:val="28"/>
          <w:szCs w:val="28"/>
        </w:rPr>
        <w:t xml:space="preserve">. </w:t>
      </w:r>
      <w:r w:rsidRPr="00547813">
        <w:rPr>
          <w:rFonts w:ascii="Times New Roman" w:hAnsi="Times New Roman"/>
          <w:sz w:val="28"/>
          <w:szCs w:val="28"/>
        </w:rPr>
        <w:t>День Героев отечества</w:t>
      </w:r>
      <w:r>
        <w:rPr>
          <w:rFonts w:ascii="Times New Roman" w:hAnsi="Times New Roman"/>
          <w:sz w:val="28"/>
          <w:szCs w:val="28"/>
        </w:rPr>
        <w:t xml:space="preserve">. </w:t>
      </w:r>
      <w:r w:rsidRPr="00547813">
        <w:rPr>
          <w:rFonts w:ascii="Times New Roman" w:hAnsi="Times New Roman"/>
          <w:sz w:val="28"/>
          <w:szCs w:val="28"/>
        </w:rPr>
        <w:t xml:space="preserve">День  памяти Елохина А.А. </w:t>
      </w:r>
    </w:p>
    <w:p w:rsidR="00463B1C" w:rsidRPr="00547813" w:rsidRDefault="00463B1C" w:rsidP="00463B1C">
      <w:pPr>
        <w:spacing w:line="360" w:lineRule="auto"/>
        <w:jc w:val="both"/>
        <w:rPr>
          <w:rFonts w:ascii="Times New Roman" w:hAnsi="Times New Roman"/>
          <w:b/>
          <w:sz w:val="28"/>
          <w:szCs w:val="28"/>
        </w:rPr>
      </w:pPr>
      <w:r w:rsidRPr="00547813">
        <w:rPr>
          <w:rFonts w:ascii="Times New Roman" w:hAnsi="Times New Roman"/>
          <w:b/>
          <w:sz w:val="28"/>
          <w:szCs w:val="28"/>
        </w:rPr>
        <w:t xml:space="preserve"> </w:t>
      </w:r>
      <w:r>
        <w:rPr>
          <w:rFonts w:ascii="Times New Roman" w:hAnsi="Times New Roman"/>
          <w:b/>
          <w:sz w:val="28"/>
          <w:szCs w:val="28"/>
        </w:rPr>
        <w:tab/>
      </w:r>
      <w:r w:rsidRPr="00A40936">
        <w:rPr>
          <w:rFonts w:ascii="Times New Roman" w:hAnsi="Times New Roman"/>
          <w:sz w:val="28"/>
          <w:szCs w:val="28"/>
        </w:rPr>
        <w:t>Январь.</w:t>
      </w:r>
      <w:r w:rsidRPr="00547813">
        <w:rPr>
          <w:rFonts w:ascii="Times New Roman" w:hAnsi="Times New Roman"/>
          <w:sz w:val="28"/>
          <w:szCs w:val="28"/>
        </w:rPr>
        <w:t xml:space="preserve">  День  рождения музея</w:t>
      </w:r>
      <w:r>
        <w:rPr>
          <w:rFonts w:ascii="Times New Roman" w:hAnsi="Times New Roman"/>
          <w:sz w:val="28"/>
          <w:szCs w:val="28"/>
        </w:rPr>
        <w:t>.</w:t>
      </w:r>
    </w:p>
    <w:p w:rsidR="00463B1C" w:rsidRPr="00547813" w:rsidRDefault="00463B1C" w:rsidP="00463B1C">
      <w:pPr>
        <w:spacing w:line="360" w:lineRule="auto"/>
        <w:ind w:firstLine="708"/>
        <w:jc w:val="both"/>
        <w:rPr>
          <w:rFonts w:ascii="Times New Roman" w:hAnsi="Times New Roman"/>
          <w:sz w:val="28"/>
          <w:szCs w:val="28"/>
        </w:rPr>
      </w:pPr>
      <w:r w:rsidRPr="00A40936">
        <w:rPr>
          <w:rFonts w:ascii="Times New Roman" w:hAnsi="Times New Roman"/>
          <w:sz w:val="28"/>
          <w:szCs w:val="28"/>
        </w:rPr>
        <w:t>Февраль.</w:t>
      </w:r>
      <w:r w:rsidRPr="00547813">
        <w:rPr>
          <w:rFonts w:ascii="Times New Roman" w:hAnsi="Times New Roman"/>
          <w:sz w:val="28"/>
          <w:szCs w:val="28"/>
        </w:rPr>
        <w:t xml:space="preserve"> День российской науки</w:t>
      </w:r>
      <w:r>
        <w:rPr>
          <w:rFonts w:ascii="Times New Roman" w:hAnsi="Times New Roman"/>
          <w:sz w:val="28"/>
          <w:szCs w:val="28"/>
        </w:rPr>
        <w:t xml:space="preserve">. </w:t>
      </w:r>
      <w:r w:rsidRPr="00547813">
        <w:rPr>
          <w:rFonts w:ascii="Times New Roman" w:hAnsi="Times New Roman"/>
          <w:sz w:val="28"/>
          <w:szCs w:val="28"/>
        </w:rPr>
        <w:t>День памяти о россиянах, исполнявших служебный долг за пределами Отечест</w:t>
      </w:r>
      <w:r>
        <w:rPr>
          <w:rFonts w:ascii="Times New Roman" w:hAnsi="Times New Roman"/>
          <w:sz w:val="28"/>
          <w:szCs w:val="28"/>
        </w:rPr>
        <w:t>ва,  день воинов – афганцев</w:t>
      </w:r>
      <w:r w:rsidRPr="00547813">
        <w:rPr>
          <w:rFonts w:ascii="Times New Roman" w:hAnsi="Times New Roman"/>
          <w:sz w:val="28"/>
          <w:szCs w:val="28"/>
        </w:rPr>
        <w:t>. День  памяти Карпо</w:t>
      </w:r>
      <w:r>
        <w:rPr>
          <w:rFonts w:ascii="Times New Roman" w:hAnsi="Times New Roman"/>
          <w:sz w:val="28"/>
          <w:szCs w:val="28"/>
        </w:rPr>
        <w:t>ва Г.Р</w:t>
      </w:r>
      <w:r w:rsidRPr="00547813">
        <w:rPr>
          <w:rFonts w:ascii="Times New Roman" w:hAnsi="Times New Roman"/>
          <w:sz w:val="28"/>
          <w:szCs w:val="28"/>
        </w:rPr>
        <w:t>. Международный день родного языка</w:t>
      </w:r>
      <w:r>
        <w:rPr>
          <w:rFonts w:ascii="Times New Roman" w:hAnsi="Times New Roman"/>
          <w:sz w:val="28"/>
          <w:szCs w:val="28"/>
        </w:rPr>
        <w:t xml:space="preserve">. </w:t>
      </w:r>
      <w:r w:rsidRPr="00547813">
        <w:rPr>
          <w:rFonts w:ascii="Times New Roman" w:hAnsi="Times New Roman"/>
          <w:sz w:val="28"/>
          <w:szCs w:val="28"/>
        </w:rPr>
        <w:t>День защитника Отечества</w:t>
      </w:r>
      <w:r>
        <w:rPr>
          <w:rFonts w:ascii="Times New Roman" w:hAnsi="Times New Roman"/>
          <w:sz w:val="28"/>
          <w:szCs w:val="28"/>
        </w:rPr>
        <w:t>.</w:t>
      </w:r>
    </w:p>
    <w:p w:rsidR="00463B1C" w:rsidRPr="00547813" w:rsidRDefault="00463B1C" w:rsidP="00463B1C">
      <w:pPr>
        <w:spacing w:line="360" w:lineRule="auto"/>
        <w:ind w:firstLine="708"/>
        <w:jc w:val="both"/>
        <w:rPr>
          <w:rFonts w:ascii="Times New Roman" w:hAnsi="Times New Roman"/>
          <w:sz w:val="28"/>
          <w:szCs w:val="28"/>
        </w:rPr>
      </w:pPr>
      <w:r w:rsidRPr="00A40936">
        <w:rPr>
          <w:rFonts w:ascii="Times New Roman" w:hAnsi="Times New Roman"/>
          <w:sz w:val="28"/>
          <w:szCs w:val="28"/>
        </w:rPr>
        <w:t>Март</w:t>
      </w:r>
      <w:r w:rsidRPr="00547813">
        <w:rPr>
          <w:rFonts w:ascii="Times New Roman" w:hAnsi="Times New Roman"/>
          <w:b/>
          <w:sz w:val="28"/>
          <w:szCs w:val="28"/>
        </w:rPr>
        <w:t xml:space="preserve">. </w:t>
      </w:r>
      <w:r w:rsidRPr="00547813">
        <w:rPr>
          <w:rFonts w:ascii="Times New Roman" w:hAnsi="Times New Roman"/>
          <w:sz w:val="28"/>
          <w:szCs w:val="28"/>
        </w:rPr>
        <w:t>День во</w:t>
      </w:r>
      <w:r>
        <w:rPr>
          <w:rFonts w:ascii="Times New Roman" w:hAnsi="Times New Roman"/>
          <w:sz w:val="28"/>
          <w:szCs w:val="28"/>
        </w:rPr>
        <w:t>ссоединения Крыма с Россией</w:t>
      </w:r>
      <w:r w:rsidRPr="00547813">
        <w:rPr>
          <w:rFonts w:ascii="Times New Roman" w:hAnsi="Times New Roman"/>
          <w:sz w:val="28"/>
          <w:szCs w:val="28"/>
        </w:rPr>
        <w:t xml:space="preserve">. </w:t>
      </w:r>
    </w:p>
    <w:p w:rsidR="00463B1C" w:rsidRPr="00547813" w:rsidRDefault="00463B1C" w:rsidP="00463B1C">
      <w:pPr>
        <w:spacing w:line="360" w:lineRule="auto"/>
        <w:ind w:firstLine="708"/>
        <w:jc w:val="both"/>
        <w:rPr>
          <w:rFonts w:ascii="Times New Roman" w:hAnsi="Times New Roman"/>
          <w:sz w:val="28"/>
          <w:szCs w:val="28"/>
        </w:rPr>
      </w:pPr>
      <w:r w:rsidRPr="00A40936">
        <w:rPr>
          <w:rFonts w:ascii="Times New Roman" w:hAnsi="Times New Roman"/>
          <w:sz w:val="28"/>
          <w:szCs w:val="28"/>
        </w:rPr>
        <w:t>Апрель.</w:t>
      </w:r>
      <w:r w:rsidRPr="00547813">
        <w:rPr>
          <w:rFonts w:ascii="Times New Roman" w:hAnsi="Times New Roman"/>
          <w:b/>
          <w:sz w:val="28"/>
          <w:szCs w:val="28"/>
        </w:rPr>
        <w:t xml:space="preserve"> </w:t>
      </w:r>
      <w:r w:rsidRPr="00547813">
        <w:rPr>
          <w:rFonts w:ascii="Times New Roman" w:hAnsi="Times New Roman"/>
          <w:sz w:val="28"/>
          <w:szCs w:val="28"/>
        </w:rPr>
        <w:t>День космонавтики</w:t>
      </w:r>
      <w:r>
        <w:rPr>
          <w:rFonts w:ascii="Times New Roman" w:hAnsi="Times New Roman"/>
          <w:sz w:val="28"/>
          <w:szCs w:val="28"/>
        </w:rPr>
        <w:t>.</w:t>
      </w:r>
    </w:p>
    <w:p w:rsidR="00463B1C" w:rsidRPr="00547813" w:rsidRDefault="00463B1C" w:rsidP="00463B1C">
      <w:pPr>
        <w:spacing w:line="360" w:lineRule="auto"/>
        <w:ind w:firstLine="708"/>
        <w:jc w:val="both"/>
        <w:rPr>
          <w:rFonts w:ascii="Times New Roman" w:hAnsi="Times New Roman"/>
          <w:sz w:val="28"/>
          <w:szCs w:val="28"/>
        </w:rPr>
      </w:pPr>
      <w:r w:rsidRPr="00A40936">
        <w:rPr>
          <w:rFonts w:ascii="Times New Roman" w:hAnsi="Times New Roman"/>
          <w:sz w:val="28"/>
          <w:szCs w:val="28"/>
        </w:rPr>
        <w:t>Май.</w:t>
      </w:r>
      <w:r w:rsidRPr="00547813">
        <w:rPr>
          <w:rFonts w:ascii="Times New Roman" w:hAnsi="Times New Roman"/>
          <w:b/>
          <w:sz w:val="28"/>
          <w:szCs w:val="28"/>
        </w:rPr>
        <w:t xml:space="preserve"> </w:t>
      </w:r>
      <w:r w:rsidRPr="00547813">
        <w:rPr>
          <w:rFonts w:ascii="Times New Roman" w:hAnsi="Times New Roman"/>
          <w:sz w:val="28"/>
          <w:szCs w:val="28"/>
        </w:rPr>
        <w:t>День Победы</w:t>
      </w:r>
      <w:r>
        <w:rPr>
          <w:rFonts w:ascii="Times New Roman" w:hAnsi="Times New Roman"/>
          <w:sz w:val="28"/>
          <w:szCs w:val="28"/>
        </w:rPr>
        <w:t xml:space="preserve">. </w:t>
      </w:r>
      <w:r w:rsidRPr="00547813">
        <w:rPr>
          <w:rFonts w:ascii="Times New Roman" w:hAnsi="Times New Roman"/>
          <w:sz w:val="28"/>
          <w:szCs w:val="28"/>
        </w:rPr>
        <w:t>День славянской письменности и культуры</w:t>
      </w:r>
      <w:r>
        <w:rPr>
          <w:rFonts w:ascii="Times New Roman" w:hAnsi="Times New Roman"/>
          <w:sz w:val="28"/>
          <w:szCs w:val="28"/>
        </w:rPr>
        <w:t>.</w:t>
      </w:r>
    </w:p>
    <w:p w:rsidR="00463B1C" w:rsidRDefault="00463B1C" w:rsidP="00463B1C">
      <w:pPr>
        <w:spacing w:line="360" w:lineRule="auto"/>
        <w:ind w:firstLine="708"/>
        <w:jc w:val="both"/>
        <w:rPr>
          <w:rFonts w:ascii="Times New Roman" w:hAnsi="Times New Roman"/>
          <w:sz w:val="28"/>
          <w:szCs w:val="28"/>
        </w:rPr>
      </w:pPr>
      <w:r w:rsidRPr="00A40936">
        <w:rPr>
          <w:rFonts w:ascii="Times New Roman" w:hAnsi="Times New Roman"/>
          <w:sz w:val="28"/>
          <w:szCs w:val="28"/>
        </w:rPr>
        <w:lastRenderedPageBreak/>
        <w:t>Июнь.</w:t>
      </w:r>
      <w:r w:rsidRPr="00547813">
        <w:rPr>
          <w:rFonts w:ascii="Times New Roman" w:hAnsi="Times New Roman"/>
          <w:b/>
          <w:sz w:val="28"/>
          <w:szCs w:val="28"/>
        </w:rPr>
        <w:t xml:space="preserve"> </w:t>
      </w:r>
      <w:r w:rsidRPr="00547813">
        <w:rPr>
          <w:rFonts w:ascii="Times New Roman" w:hAnsi="Times New Roman"/>
          <w:sz w:val="28"/>
          <w:szCs w:val="28"/>
        </w:rPr>
        <w:t>Международный день защиты детей</w:t>
      </w:r>
      <w:r>
        <w:rPr>
          <w:rFonts w:ascii="Times New Roman" w:hAnsi="Times New Roman"/>
          <w:sz w:val="28"/>
          <w:szCs w:val="28"/>
        </w:rPr>
        <w:t xml:space="preserve">. </w:t>
      </w:r>
      <w:r w:rsidRPr="00547813">
        <w:rPr>
          <w:rFonts w:ascii="Times New Roman" w:hAnsi="Times New Roman"/>
          <w:sz w:val="28"/>
          <w:szCs w:val="28"/>
        </w:rPr>
        <w:t>День Русского языка – Пушкинский день России</w:t>
      </w:r>
      <w:r>
        <w:rPr>
          <w:rFonts w:ascii="Times New Roman" w:hAnsi="Times New Roman"/>
          <w:sz w:val="28"/>
          <w:szCs w:val="28"/>
        </w:rPr>
        <w:t xml:space="preserve">. </w:t>
      </w:r>
      <w:r w:rsidRPr="00547813">
        <w:rPr>
          <w:rFonts w:ascii="Times New Roman" w:hAnsi="Times New Roman"/>
          <w:sz w:val="28"/>
          <w:szCs w:val="28"/>
        </w:rPr>
        <w:t>День России</w:t>
      </w:r>
      <w:r>
        <w:rPr>
          <w:rFonts w:ascii="Times New Roman" w:hAnsi="Times New Roman"/>
          <w:sz w:val="28"/>
          <w:szCs w:val="28"/>
        </w:rPr>
        <w:t xml:space="preserve">. </w:t>
      </w:r>
      <w:r w:rsidRPr="00547813">
        <w:rPr>
          <w:rFonts w:ascii="Times New Roman" w:hAnsi="Times New Roman"/>
          <w:sz w:val="28"/>
          <w:szCs w:val="28"/>
        </w:rPr>
        <w:t>День памяти и скорби – день начала Великой Отечественной войны</w:t>
      </w:r>
      <w:r>
        <w:rPr>
          <w:rFonts w:ascii="Times New Roman" w:hAnsi="Times New Roman"/>
          <w:sz w:val="28"/>
          <w:szCs w:val="28"/>
        </w:rPr>
        <w:t>.</w:t>
      </w:r>
    </w:p>
    <w:p w:rsidR="00882F2A" w:rsidRDefault="00882F2A" w:rsidP="00463B1C">
      <w:pPr>
        <w:spacing w:line="360" w:lineRule="auto"/>
        <w:ind w:firstLine="708"/>
        <w:jc w:val="both"/>
        <w:rPr>
          <w:rFonts w:ascii="Times New Roman" w:eastAsia="Times New Roman" w:hAnsi="Times New Roman" w:cs="Times New Roman"/>
          <w:color w:val="000000"/>
          <w:sz w:val="28"/>
          <w:szCs w:val="28"/>
          <w:lang w:eastAsia="ru-RU"/>
        </w:rPr>
      </w:pPr>
    </w:p>
    <w:p w:rsidR="00882F2A" w:rsidRDefault="00882F2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882F2A" w:rsidRPr="000B2882" w:rsidRDefault="00882F2A" w:rsidP="00FB0474">
      <w:pPr>
        <w:pStyle w:val="1"/>
        <w:numPr>
          <w:ilvl w:val="1"/>
          <w:numId w:val="120"/>
        </w:numPr>
        <w:jc w:val="center"/>
        <w:rPr>
          <w:rFonts w:ascii="Times New Roman" w:eastAsia="Times New Roman" w:hAnsi="Times New Roman" w:cs="Times New Roman"/>
          <w:color w:val="auto"/>
          <w:lang w:eastAsia="ru-RU"/>
        </w:rPr>
      </w:pPr>
      <w:bookmarkStart w:id="9" w:name="_Toc501455385"/>
      <w:r w:rsidRPr="000B2882">
        <w:rPr>
          <w:rFonts w:ascii="Times New Roman" w:eastAsia="Times New Roman" w:hAnsi="Times New Roman" w:cs="Times New Roman"/>
          <w:color w:val="auto"/>
          <w:lang w:eastAsia="ru-RU"/>
        </w:rPr>
        <w:lastRenderedPageBreak/>
        <w:t>Методические материалы</w:t>
      </w:r>
      <w:bookmarkEnd w:id="9"/>
    </w:p>
    <w:p w:rsidR="00601E1E" w:rsidRPr="00601E1E" w:rsidRDefault="00601E1E" w:rsidP="00601E1E">
      <w:pPr>
        <w:spacing w:line="360" w:lineRule="auto"/>
        <w:jc w:val="center"/>
        <w:rPr>
          <w:rFonts w:ascii="Times New Roman" w:eastAsia="Times New Roman" w:hAnsi="Times New Roman" w:cs="Times New Roman"/>
          <w:b/>
          <w:color w:val="000000"/>
          <w:sz w:val="28"/>
          <w:szCs w:val="28"/>
          <w:lang w:eastAsia="ru-RU"/>
        </w:rPr>
      </w:pPr>
      <w:r w:rsidRPr="00601E1E">
        <w:rPr>
          <w:rFonts w:ascii="Times New Roman" w:eastAsia="Times New Roman" w:hAnsi="Times New Roman" w:cs="Times New Roman"/>
          <w:b/>
          <w:color w:val="000000"/>
          <w:sz w:val="28"/>
          <w:szCs w:val="28"/>
          <w:lang w:eastAsia="ru-RU"/>
        </w:rPr>
        <w:t>Учебно-информационное обеспечение программы</w:t>
      </w:r>
    </w:p>
    <w:p w:rsidR="00601E1E" w:rsidRPr="00601E1E" w:rsidRDefault="00601E1E" w:rsidP="00601E1E">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 xml:space="preserve">Программа обеспечена наглядным материалом  - музейными предметами основного фонда школьного музея. Они включают в себя значительное количество вещественных, письменных и изобразительных источников, на примере работы с  которыми </w:t>
      </w:r>
      <w:r>
        <w:rPr>
          <w:rFonts w:ascii="Times New Roman" w:eastAsia="Times New Roman" w:hAnsi="Times New Roman" w:cs="Times New Roman"/>
          <w:color w:val="000000"/>
          <w:sz w:val="28"/>
          <w:szCs w:val="28"/>
          <w:lang w:eastAsia="ru-RU"/>
        </w:rPr>
        <w:t>обучающиеся</w:t>
      </w:r>
      <w:r w:rsidRPr="00601E1E">
        <w:rPr>
          <w:rFonts w:ascii="Times New Roman" w:eastAsia="Times New Roman" w:hAnsi="Times New Roman" w:cs="Times New Roman"/>
          <w:color w:val="000000"/>
          <w:sz w:val="28"/>
          <w:szCs w:val="28"/>
          <w:lang w:eastAsia="ru-RU"/>
        </w:rPr>
        <w:t xml:space="preserve"> овладевают методикой музейной деятельности.</w:t>
      </w:r>
    </w:p>
    <w:p w:rsidR="00601E1E" w:rsidRPr="00601E1E" w:rsidRDefault="00601E1E" w:rsidP="00601E1E">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В организации занятий по истории музеев используются визуальные средства – видеофильмы по истории, искусству, путешествия по музеям мира.</w:t>
      </w:r>
    </w:p>
    <w:p w:rsidR="00601E1E" w:rsidRPr="00601E1E" w:rsidRDefault="00601E1E" w:rsidP="00601E1E">
      <w:pPr>
        <w:spacing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Программа обеспечена методическими видами продукции – это разработки бесед, экскурсий, практических занятий по музееведению.</w:t>
      </w:r>
    </w:p>
    <w:p w:rsidR="00601E1E" w:rsidRPr="00804B28" w:rsidRDefault="00601E1E" w:rsidP="00601E1E">
      <w:pPr>
        <w:spacing w:line="360" w:lineRule="auto"/>
        <w:jc w:val="both"/>
        <w:rPr>
          <w:rFonts w:ascii="Times New Roman" w:eastAsia="Times New Roman" w:hAnsi="Times New Roman" w:cs="Times New Roman"/>
          <w:b/>
          <w:color w:val="000000"/>
          <w:sz w:val="28"/>
          <w:szCs w:val="28"/>
          <w:lang w:eastAsia="ru-RU"/>
        </w:rPr>
      </w:pPr>
      <w:r w:rsidRPr="00601E1E">
        <w:rPr>
          <w:rFonts w:ascii="Times New Roman" w:eastAsia="Times New Roman" w:hAnsi="Times New Roman" w:cs="Times New Roman"/>
          <w:color w:val="000000"/>
          <w:sz w:val="28"/>
          <w:szCs w:val="28"/>
          <w:lang w:eastAsia="ru-RU"/>
        </w:rPr>
        <w:t xml:space="preserve">            </w:t>
      </w:r>
      <w:r w:rsidRPr="00804B28">
        <w:rPr>
          <w:rFonts w:ascii="Times New Roman" w:eastAsia="Times New Roman" w:hAnsi="Times New Roman" w:cs="Times New Roman"/>
          <w:b/>
          <w:color w:val="000000"/>
          <w:sz w:val="28"/>
          <w:szCs w:val="28"/>
          <w:lang w:eastAsia="ru-RU"/>
        </w:rPr>
        <w:t>Документация  музея:</w:t>
      </w:r>
    </w:p>
    <w:p w:rsidR="00601E1E" w:rsidRDefault="00601E1E" w:rsidP="00FB0474">
      <w:pPr>
        <w:pStyle w:val="a3"/>
        <w:numPr>
          <w:ilvl w:val="0"/>
          <w:numId w:val="132"/>
        </w:num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паспорт музея;</w:t>
      </w:r>
    </w:p>
    <w:p w:rsidR="00601E1E" w:rsidRDefault="00601E1E" w:rsidP="00FB0474">
      <w:pPr>
        <w:pStyle w:val="a3"/>
        <w:numPr>
          <w:ilvl w:val="0"/>
          <w:numId w:val="132"/>
        </w:numPr>
        <w:spacing w:line="360" w:lineRule="auto"/>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книга учета поступления музейных экспонатов, книга учета посеще</w:t>
      </w:r>
      <w:r>
        <w:rPr>
          <w:rFonts w:ascii="Times New Roman" w:eastAsia="Times New Roman" w:hAnsi="Times New Roman" w:cs="Times New Roman"/>
          <w:color w:val="000000"/>
          <w:sz w:val="28"/>
          <w:szCs w:val="28"/>
          <w:lang w:eastAsia="ru-RU"/>
        </w:rPr>
        <w:t>ний и отзывов;</w:t>
      </w:r>
    </w:p>
    <w:p w:rsidR="00601E1E" w:rsidRDefault="00601E1E" w:rsidP="00FB0474">
      <w:pPr>
        <w:pStyle w:val="a3"/>
        <w:numPr>
          <w:ilvl w:val="0"/>
          <w:numId w:val="132"/>
        </w:numPr>
        <w:spacing w:line="360" w:lineRule="auto"/>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акт приемки пред</w:t>
      </w:r>
      <w:r>
        <w:rPr>
          <w:rFonts w:ascii="Times New Roman" w:eastAsia="Times New Roman" w:hAnsi="Times New Roman" w:cs="Times New Roman"/>
          <w:color w:val="000000"/>
          <w:sz w:val="28"/>
          <w:szCs w:val="28"/>
          <w:lang w:eastAsia="ru-RU"/>
        </w:rPr>
        <w:t>метов на постоянное пользование;</w:t>
      </w:r>
    </w:p>
    <w:p w:rsidR="00601E1E" w:rsidRPr="00601E1E" w:rsidRDefault="00601E1E" w:rsidP="00FB0474">
      <w:pPr>
        <w:pStyle w:val="a3"/>
        <w:numPr>
          <w:ilvl w:val="0"/>
          <w:numId w:val="132"/>
        </w:numPr>
        <w:spacing w:line="360" w:lineRule="auto"/>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план работы музея.</w:t>
      </w:r>
    </w:p>
    <w:p w:rsidR="00601E1E" w:rsidRPr="00804B28" w:rsidRDefault="00601E1E" w:rsidP="00601E1E">
      <w:pPr>
        <w:spacing w:line="360" w:lineRule="auto"/>
        <w:ind w:firstLine="708"/>
        <w:jc w:val="both"/>
        <w:rPr>
          <w:rFonts w:ascii="Times New Roman" w:eastAsia="Times New Roman" w:hAnsi="Times New Roman" w:cs="Times New Roman"/>
          <w:b/>
          <w:color w:val="000000"/>
          <w:sz w:val="28"/>
          <w:szCs w:val="28"/>
          <w:lang w:eastAsia="ru-RU"/>
        </w:rPr>
      </w:pPr>
      <w:r w:rsidRPr="00804B28">
        <w:rPr>
          <w:rFonts w:ascii="Times New Roman" w:eastAsia="Times New Roman" w:hAnsi="Times New Roman" w:cs="Times New Roman"/>
          <w:b/>
          <w:color w:val="000000"/>
          <w:sz w:val="28"/>
          <w:szCs w:val="28"/>
          <w:lang w:eastAsia="ru-RU"/>
        </w:rPr>
        <w:t>Нормативно-правовые акты и документы:</w:t>
      </w:r>
    </w:p>
    <w:p w:rsidR="00601E1E" w:rsidRPr="00601E1E" w:rsidRDefault="00601E1E" w:rsidP="00601E1E">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1. Федеральный закон от 29.12.2012 N 273-ФЗ (ред. от 13.07.2015) "Об образовании в Российской Федерации" (с изм. и доп., вступ. в</w:t>
      </w:r>
      <w:r>
        <w:rPr>
          <w:rFonts w:ascii="Times New Roman" w:eastAsia="Times New Roman" w:hAnsi="Times New Roman" w:cs="Times New Roman"/>
          <w:color w:val="000000"/>
          <w:sz w:val="28"/>
          <w:szCs w:val="28"/>
          <w:lang w:eastAsia="ru-RU"/>
        </w:rPr>
        <w:t xml:space="preserve"> силу с 24.07.2015).</w:t>
      </w:r>
    </w:p>
    <w:p w:rsidR="00601E1E" w:rsidRPr="00601E1E" w:rsidRDefault="00601E1E" w:rsidP="00601E1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601E1E">
        <w:rPr>
          <w:rFonts w:ascii="Times New Roman" w:eastAsia="Times New Roman" w:hAnsi="Times New Roman" w:cs="Times New Roman"/>
          <w:color w:val="000000"/>
          <w:sz w:val="28"/>
          <w:szCs w:val="28"/>
          <w:lang w:eastAsia="ru-RU"/>
        </w:rPr>
        <w:t xml:space="preserve">. Закон Свердловской области от 15 июля 2013 года N 78-ОЗ «Об образовании в Свердловской области». </w:t>
      </w:r>
    </w:p>
    <w:p w:rsidR="00601E1E" w:rsidRPr="00601E1E" w:rsidRDefault="00601E1E" w:rsidP="00601E1E">
      <w:pPr>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601E1E">
        <w:rPr>
          <w:rFonts w:ascii="Times New Roman" w:eastAsia="Times New Roman" w:hAnsi="Times New Roman" w:cs="Times New Roman"/>
          <w:color w:val="000000"/>
          <w:sz w:val="28"/>
          <w:szCs w:val="28"/>
          <w:lang w:eastAsia="ru-RU"/>
        </w:rPr>
        <w:t>. Приказ правительства Свердловской области от 21.10.2013г. №1262-ПП «Об утверждении государственной программы Свердловской области «Развитие системы образования в Сверд</w:t>
      </w:r>
      <w:r>
        <w:rPr>
          <w:rFonts w:ascii="Times New Roman" w:eastAsia="Times New Roman" w:hAnsi="Times New Roman" w:cs="Times New Roman"/>
          <w:color w:val="000000"/>
          <w:sz w:val="28"/>
          <w:szCs w:val="28"/>
          <w:lang w:eastAsia="ru-RU"/>
        </w:rPr>
        <w:t>ловской области до 2020 года».</w:t>
      </w:r>
    </w:p>
    <w:p w:rsidR="00601E1E" w:rsidRPr="00804B28" w:rsidRDefault="00601E1E" w:rsidP="00601E1E">
      <w:pPr>
        <w:spacing w:line="360" w:lineRule="auto"/>
        <w:ind w:firstLine="708"/>
        <w:jc w:val="both"/>
        <w:rPr>
          <w:rFonts w:ascii="Times New Roman" w:eastAsia="Times New Roman" w:hAnsi="Times New Roman" w:cs="Times New Roman"/>
          <w:b/>
          <w:color w:val="000000"/>
          <w:sz w:val="28"/>
          <w:szCs w:val="28"/>
          <w:lang w:eastAsia="ru-RU"/>
        </w:rPr>
      </w:pPr>
      <w:r w:rsidRPr="00804B28">
        <w:rPr>
          <w:rFonts w:ascii="Times New Roman" w:eastAsia="Times New Roman" w:hAnsi="Times New Roman" w:cs="Times New Roman"/>
          <w:b/>
          <w:color w:val="000000"/>
          <w:sz w:val="28"/>
          <w:szCs w:val="28"/>
          <w:lang w:eastAsia="ru-RU"/>
        </w:rPr>
        <w:t>Основная и дополнительная литература:</w:t>
      </w:r>
    </w:p>
    <w:p w:rsidR="00601E1E" w:rsidRPr="00601E1E" w:rsidRDefault="00601E1E" w:rsidP="00601E1E">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lastRenderedPageBreak/>
        <w:t>1.Александров Ю. Н. Подготовка и проведение экскурсий: Метод, рекомендации - М., Турист, 2004.</w:t>
      </w:r>
    </w:p>
    <w:p w:rsidR="00601E1E" w:rsidRPr="00601E1E" w:rsidRDefault="00601E1E" w:rsidP="00601E1E">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2.Антропов И.Я. Ирбитский историко-этнографический музей. Слободу учредить городом. Были Ирбит. – Ирбит, Ирбитская типография, 2004.</w:t>
      </w:r>
    </w:p>
    <w:p w:rsidR="00601E1E" w:rsidRPr="00601E1E" w:rsidRDefault="00601E1E" w:rsidP="00601E1E">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3.Актуальные вопросы деятельности общественных  музеев. М., 2010.</w:t>
      </w:r>
    </w:p>
    <w:p w:rsidR="00601E1E" w:rsidRPr="00601E1E" w:rsidRDefault="00601E1E" w:rsidP="00601E1E">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4.Вансалова Е. Г. Музейный всеобуч.: Метод рекомендации - М., 2008.</w:t>
      </w:r>
    </w:p>
    <w:p w:rsidR="00601E1E" w:rsidRPr="00601E1E" w:rsidRDefault="00601E1E" w:rsidP="00C847CC">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5.Дуяльский Д. Ю. «Музейные коллекции и предметный мир культуры» - М., 1987</w:t>
      </w:r>
      <w:r w:rsidR="00C847CC">
        <w:rPr>
          <w:rFonts w:ascii="Times New Roman" w:eastAsia="Times New Roman" w:hAnsi="Times New Roman" w:cs="Times New Roman"/>
          <w:color w:val="000000"/>
          <w:sz w:val="28"/>
          <w:szCs w:val="28"/>
          <w:lang w:eastAsia="ru-RU"/>
        </w:rPr>
        <w:t>.</w:t>
      </w:r>
    </w:p>
    <w:p w:rsidR="00601E1E" w:rsidRPr="00601E1E" w:rsidRDefault="00601E1E" w:rsidP="00C847CC">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 xml:space="preserve">6.Ионина И.А. Сто великих музеев мира.- М: -Вече, 2002.-520 с. </w:t>
      </w:r>
    </w:p>
    <w:p w:rsidR="00601E1E" w:rsidRPr="00601E1E" w:rsidRDefault="00601E1E" w:rsidP="00C847CC">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7.Календарь «Юному краеведу». Краткая летопись уральской истории. – Екатеринбург, 2004.</w:t>
      </w:r>
    </w:p>
    <w:p w:rsidR="00601E1E" w:rsidRPr="00601E1E" w:rsidRDefault="00601E1E" w:rsidP="00C847CC">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8.Кулагина Г. Сундучок уральского краеведа. Занимательные творческие задания. – Екатеринбург, 2002.</w:t>
      </w:r>
    </w:p>
    <w:p w:rsidR="00601E1E" w:rsidRPr="00601E1E" w:rsidRDefault="00601E1E" w:rsidP="00C847CC">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9.Ляшенко Е.А. Школа юного краеведа. Материалы к занятиям. - Волгоград: Учитель, 2007.</w:t>
      </w:r>
    </w:p>
    <w:p w:rsidR="00601E1E" w:rsidRPr="00601E1E" w:rsidRDefault="00601E1E" w:rsidP="00C847CC">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10.Методика историко-краеведческой работы в школе, под ред. Н.С. Борисова. М., 2007.</w:t>
      </w:r>
    </w:p>
    <w:p w:rsidR="00601E1E" w:rsidRPr="00601E1E" w:rsidRDefault="00601E1E" w:rsidP="00C847CC">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11.Никитин А.М. Сделай музей своими руками. Методические рекомендации. – Ленинград, 2000.</w:t>
      </w:r>
    </w:p>
    <w:p w:rsidR="00601E1E" w:rsidRPr="00601E1E" w:rsidRDefault="00601E1E" w:rsidP="00C847CC">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12.Пантелеева Л.В. Музей и дети. - М: Изд</w:t>
      </w:r>
      <w:r w:rsidR="00C847CC">
        <w:rPr>
          <w:rFonts w:ascii="Times New Roman" w:eastAsia="Times New Roman" w:hAnsi="Times New Roman" w:cs="Times New Roman"/>
          <w:color w:val="000000"/>
          <w:sz w:val="28"/>
          <w:szCs w:val="28"/>
          <w:lang w:eastAsia="ru-RU"/>
        </w:rPr>
        <w:t>. Дом «Карапуз», 2000.-265 с. 2.</w:t>
      </w:r>
      <w:r w:rsidRPr="00601E1E">
        <w:rPr>
          <w:rFonts w:ascii="Times New Roman" w:eastAsia="Times New Roman" w:hAnsi="Times New Roman" w:cs="Times New Roman"/>
          <w:color w:val="000000"/>
          <w:sz w:val="28"/>
          <w:szCs w:val="28"/>
          <w:lang w:eastAsia="ru-RU"/>
        </w:rPr>
        <w:t xml:space="preserve"> </w:t>
      </w:r>
    </w:p>
    <w:p w:rsidR="00601E1E" w:rsidRPr="00601E1E" w:rsidRDefault="00601E1E" w:rsidP="00804B28">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13.Сафронова А.М. Летопись уральских деревень. История школы и образования. – Екатеринбург, 2001.</w:t>
      </w:r>
    </w:p>
    <w:p w:rsidR="00601E1E" w:rsidRPr="00601E1E" w:rsidRDefault="00601E1E" w:rsidP="00804B28">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14.Сейненский А.Е.. Родной край: история, традиции и современность. Москва. 2009.</w:t>
      </w:r>
    </w:p>
    <w:p w:rsidR="00601E1E" w:rsidRPr="00601E1E" w:rsidRDefault="00601E1E" w:rsidP="00804B28">
      <w:pPr>
        <w:spacing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15.Туманов В.Е., Школьный музей, М., 2002.</w:t>
      </w:r>
    </w:p>
    <w:p w:rsidR="00601E1E" w:rsidRPr="00804B28" w:rsidRDefault="00601E1E" w:rsidP="00804B28">
      <w:pPr>
        <w:spacing w:line="360" w:lineRule="auto"/>
        <w:jc w:val="center"/>
        <w:rPr>
          <w:rFonts w:ascii="Times New Roman" w:eastAsia="Times New Roman" w:hAnsi="Times New Roman" w:cs="Times New Roman"/>
          <w:b/>
          <w:color w:val="000000"/>
          <w:sz w:val="28"/>
          <w:szCs w:val="28"/>
          <w:lang w:eastAsia="ru-RU"/>
        </w:rPr>
      </w:pPr>
      <w:r w:rsidRPr="00804B28">
        <w:rPr>
          <w:rFonts w:ascii="Times New Roman" w:eastAsia="Times New Roman" w:hAnsi="Times New Roman" w:cs="Times New Roman"/>
          <w:b/>
          <w:color w:val="000000"/>
          <w:sz w:val="28"/>
          <w:szCs w:val="28"/>
          <w:lang w:eastAsia="ru-RU"/>
        </w:rPr>
        <w:t>Методическое обеспечение программы</w:t>
      </w:r>
    </w:p>
    <w:p w:rsidR="00601E1E" w:rsidRPr="00601E1E" w:rsidRDefault="00601E1E" w:rsidP="00601E1E">
      <w:pPr>
        <w:spacing w:line="360" w:lineRule="auto"/>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 xml:space="preserve">            </w:t>
      </w:r>
      <w:r w:rsidRPr="00804B28">
        <w:rPr>
          <w:rFonts w:ascii="Times New Roman" w:eastAsia="Times New Roman" w:hAnsi="Times New Roman" w:cs="Times New Roman"/>
          <w:b/>
          <w:color w:val="000000"/>
          <w:sz w:val="28"/>
          <w:szCs w:val="28"/>
          <w:lang w:eastAsia="ru-RU"/>
        </w:rPr>
        <w:t>Особенности организации образовательного процесса:</w:t>
      </w:r>
      <w:r w:rsidRPr="00601E1E">
        <w:rPr>
          <w:rFonts w:ascii="Times New Roman" w:eastAsia="Times New Roman" w:hAnsi="Times New Roman" w:cs="Times New Roman"/>
          <w:color w:val="000000"/>
          <w:sz w:val="28"/>
          <w:szCs w:val="28"/>
          <w:lang w:eastAsia="ru-RU"/>
        </w:rPr>
        <w:t xml:space="preserve"> обучение проводится в очной форме.</w:t>
      </w:r>
    </w:p>
    <w:p w:rsidR="00601E1E" w:rsidRPr="00804B28" w:rsidRDefault="00804B28" w:rsidP="00601E1E">
      <w:pPr>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ab/>
      </w:r>
      <w:r w:rsidR="00601E1E" w:rsidRPr="00804B28">
        <w:rPr>
          <w:rFonts w:ascii="Times New Roman" w:eastAsia="Times New Roman" w:hAnsi="Times New Roman" w:cs="Times New Roman"/>
          <w:b/>
          <w:color w:val="000000"/>
          <w:sz w:val="28"/>
          <w:szCs w:val="28"/>
          <w:lang w:eastAsia="ru-RU"/>
        </w:rPr>
        <w:t>Методы обучения</w:t>
      </w:r>
      <w:r w:rsidRPr="00804B28">
        <w:rPr>
          <w:rFonts w:ascii="Times New Roman" w:eastAsia="Times New Roman" w:hAnsi="Times New Roman" w:cs="Times New Roman"/>
          <w:b/>
          <w:color w:val="000000"/>
          <w:sz w:val="28"/>
          <w:szCs w:val="28"/>
          <w:lang w:eastAsia="ru-RU"/>
        </w:rPr>
        <w:t>:</w:t>
      </w:r>
    </w:p>
    <w:p w:rsidR="00601E1E" w:rsidRPr="00601E1E" w:rsidRDefault="00601E1E" w:rsidP="00804B28">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1.Словесный – передача необходимой для дальнейшего обучения информации: объяснение нового материала; рассказ обзорный для раскрытия новой темы; беседы с учащимися в процессе изучения темы.</w:t>
      </w:r>
    </w:p>
    <w:p w:rsidR="00601E1E" w:rsidRPr="00601E1E" w:rsidRDefault="00601E1E" w:rsidP="00804B28">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 xml:space="preserve">2.Наглядный – просмотр видеофильмов, слайдов, открыток, посещение экспозиций  и выставок музея. </w:t>
      </w:r>
    </w:p>
    <w:p w:rsidR="00601E1E" w:rsidRPr="00601E1E" w:rsidRDefault="00601E1E" w:rsidP="00804B28">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 xml:space="preserve">3.Поисковый – сбор информации по интересующей теме. </w:t>
      </w:r>
    </w:p>
    <w:p w:rsidR="00601E1E" w:rsidRPr="00601E1E" w:rsidRDefault="00601E1E" w:rsidP="00804B28">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4.Исследовательский – изучение документальных и вещественных предметов из фондов школьного музея для развития мыслительной, интеллектуально-познавательной деятельности; выполнение детьми определенных исследовательских заданий во время занятия.</w:t>
      </w:r>
    </w:p>
    <w:p w:rsidR="00601E1E" w:rsidRPr="00601E1E" w:rsidRDefault="00601E1E" w:rsidP="00804B28">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5.Практический:  работа с макетами, иллюстрациями, предметами из музейного фонда.</w:t>
      </w:r>
    </w:p>
    <w:p w:rsidR="00601E1E" w:rsidRPr="00601E1E" w:rsidRDefault="00601E1E" w:rsidP="00804B28">
      <w:pPr>
        <w:spacing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 xml:space="preserve">6.Игровой: создание специальных ситуаций, моделирующих реальную ситуацию, из которой ребятам предлагается найти выход. </w:t>
      </w:r>
    </w:p>
    <w:p w:rsidR="00601E1E" w:rsidRPr="00804B28" w:rsidRDefault="00601E1E" w:rsidP="00804B28">
      <w:pPr>
        <w:spacing w:line="360" w:lineRule="auto"/>
        <w:ind w:firstLine="708"/>
        <w:jc w:val="both"/>
        <w:rPr>
          <w:rFonts w:ascii="Times New Roman" w:eastAsia="Times New Roman" w:hAnsi="Times New Roman" w:cs="Times New Roman"/>
          <w:b/>
          <w:color w:val="000000"/>
          <w:sz w:val="28"/>
          <w:szCs w:val="28"/>
          <w:lang w:eastAsia="ru-RU"/>
        </w:rPr>
      </w:pPr>
      <w:r w:rsidRPr="00804B28">
        <w:rPr>
          <w:rFonts w:ascii="Times New Roman" w:eastAsia="Times New Roman" w:hAnsi="Times New Roman" w:cs="Times New Roman"/>
          <w:b/>
          <w:color w:val="000000"/>
          <w:sz w:val="28"/>
          <w:szCs w:val="28"/>
          <w:lang w:eastAsia="ru-RU"/>
        </w:rPr>
        <w:t>Формы организации образовательного процесса</w:t>
      </w:r>
    </w:p>
    <w:p w:rsidR="00601E1E" w:rsidRPr="00601E1E" w:rsidRDefault="00601E1E" w:rsidP="00804B28">
      <w:pPr>
        <w:spacing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Занятия могут проводиться со всем коллективом, по группам или индивидуально.</w:t>
      </w:r>
    </w:p>
    <w:p w:rsidR="00601E1E" w:rsidRPr="00804B28" w:rsidRDefault="00601E1E" w:rsidP="00804B28">
      <w:pPr>
        <w:spacing w:line="360" w:lineRule="auto"/>
        <w:ind w:firstLine="708"/>
        <w:jc w:val="both"/>
        <w:rPr>
          <w:rFonts w:ascii="Times New Roman" w:eastAsia="Times New Roman" w:hAnsi="Times New Roman" w:cs="Times New Roman"/>
          <w:b/>
          <w:color w:val="000000"/>
          <w:sz w:val="28"/>
          <w:szCs w:val="28"/>
          <w:lang w:eastAsia="ru-RU"/>
        </w:rPr>
      </w:pPr>
      <w:r w:rsidRPr="00804B28">
        <w:rPr>
          <w:rFonts w:ascii="Times New Roman" w:eastAsia="Times New Roman" w:hAnsi="Times New Roman" w:cs="Times New Roman"/>
          <w:b/>
          <w:color w:val="000000"/>
          <w:sz w:val="28"/>
          <w:szCs w:val="28"/>
          <w:lang w:eastAsia="ru-RU"/>
        </w:rPr>
        <w:t xml:space="preserve">Формы организации учебного занятия </w:t>
      </w:r>
    </w:p>
    <w:p w:rsidR="00601E1E" w:rsidRPr="00601E1E" w:rsidRDefault="00601E1E" w:rsidP="00804B28">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Занятия по данной программе состоят из теоретической и практической частей, приче</w:t>
      </w:r>
      <w:r w:rsidR="00804B28">
        <w:rPr>
          <w:rFonts w:ascii="Times New Roman" w:eastAsia="Times New Roman" w:hAnsi="Times New Roman" w:cs="Times New Roman"/>
          <w:color w:val="000000"/>
          <w:sz w:val="28"/>
          <w:szCs w:val="28"/>
          <w:lang w:eastAsia="ru-RU"/>
        </w:rPr>
        <w:t>м большее количество времени за</w:t>
      </w:r>
      <w:r w:rsidRPr="00601E1E">
        <w:rPr>
          <w:rFonts w:ascii="Times New Roman" w:eastAsia="Times New Roman" w:hAnsi="Times New Roman" w:cs="Times New Roman"/>
          <w:color w:val="000000"/>
          <w:sz w:val="28"/>
          <w:szCs w:val="28"/>
          <w:lang w:eastAsia="ru-RU"/>
        </w:rPr>
        <w:t xml:space="preserve">нимает практическая часть. </w:t>
      </w:r>
    </w:p>
    <w:p w:rsidR="00601E1E" w:rsidRPr="00601E1E" w:rsidRDefault="00601E1E" w:rsidP="00804B28">
      <w:pPr>
        <w:spacing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Программа реализуется в следующих формах:  беседа, экскурсия, участие в конференциях, школьных мероприятиях, оформление экспозиций музея, уроки в музее, встречи.</w:t>
      </w:r>
    </w:p>
    <w:p w:rsidR="00601E1E" w:rsidRPr="00804B28" w:rsidRDefault="00601E1E" w:rsidP="00804B28">
      <w:pPr>
        <w:spacing w:line="360" w:lineRule="auto"/>
        <w:jc w:val="center"/>
        <w:rPr>
          <w:rFonts w:ascii="Times New Roman" w:eastAsia="Times New Roman" w:hAnsi="Times New Roman" w:cs="Times New Roman"/>
          <w:b/>
          <w:color w:val="000000"/>
          <w:sz w:val="28"/>
          <w:szCs w:val="28"/>
          <w:lang w:eastAsia="ru-RU"/>
        </w:rPr>
      </w:pPr>
      <w:r w:rsidRPr="00804B28">
        <w:rPr>
          <w:rFonts w:ascii="Times New Roman" w:eastAsia="Times New Roman" w:hAnsi="Times New Roman" w:cs="Times New Roman"/>
          <w:b/>
          <w:color w:val="000000"/>
          <w:sz w:val="28"/>
          <w:szCs w:val="28"/>
          <w:lang w:eastAsia="ru-RU"/>
        </w:rPr>
        <w:t>Материально-технические условия реализации программы</w:t>
      </w:r>
    </w:p>
    <w:p w:rsidR="00601E1E" w:rsidRPr="00601E1E" w:rsidRDefault="00601E1E" w:rsidP="00804B28">
      <w:pPr>
        <w:spacing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Занятия проводятся в учебн</w:t>
      </w:r>
      <w:r w:rsidR="00804B28">
        <w:rPr>
          <w:rFonts w:ascii="Times New Roman" w:eastAsia="Times New Roman" w:hAnsi="Times New Roman" w:cs="Times New Roman"/>
          <w:color w:val="000000"/>
          <w:sz w:val="28"/>
          <w:szCs w:val="28"/>
          <w:lang w:eastAsia="ru-RU"/>
        </w:rPr>
        <w:t>ых</w:t>
      </w:r>
      <w:r w:rsidRPr="00601E1E">
        <w:rPr>
          <w:rFonts w:ascii="Times New Roman" w:eastAsia="Times New Roman" w:hAnsi="Times New Roman" w:cs="Times New Roman"/>
          <w:color w:val="000000"/>
          <w:sz w:val="28"/>
          <w:szCs w:val="28"/>
          <w:lang w:eastAsia="ru-RU"/>
        </w:rPr>
        <w:t xml:space="preserve"> кабинет</w:t>
      </w:r>
      <w:r w:rsidR="00804B28">
        <w:rPr>
          <w:rFonts w:ascii="Times New Roman" w:eastAsia="Times New Roman" w:hAnsi="Times New Roman" w:cs="Times New Roman"/>
          <w:color w:val="000000"/>
          <w:sz w:val="28"/>
          <w:szCs w:val="28"/>
          <w:lang w:eastAsia="ru-RU"/>
        </w:rPr>
        <w:t>ах</w:t>
      </w:r>
      <w:r w:rsidRPr="00601E1E">
        <w:rPr>
          <w:rFonts w:ascii="Times New Roman" w:eastAsia="Times New Roman" w:hAnsi="Times New Roman" w:cs="Times New Roman"/>
          <w:color w:val="000000"/>
          <w:sz w:val="28"/>
          <w:szCs w:val="28"/>
          <w:lang w:eastAsia="ru-RU"/>
        </w:rPr>
        <w:t>, закрепленн</w:t>
      </w:r>
      <w:r w:rsidR="00804B28">
        <w:rPr>
          <w:rFonts w:ascii="Times New Roman" w:eastAsia="Times New Roman" w:hAnsi="Times New Roman" w:cs="Times New Roman"/>
          <w:color w:val="000000"/>
          <w:sz w:val="28"/>
          <w:szCs w:val="28"/>
          <w:lang w:eastAsia="ru-RU"/>
        </w:rPr>
        <w:t>ых</w:t>
      </w:r>
      <w:r w:rsidRPr="00601E1E">
        <w:rPr>
          <w:rFonts w:ascii="Times New Roman" w:eastAsia="Times New Roman" w:hAnsi="Times New Roman" w:cs="Times New Roman"/>
          <w:color w:val="000000"/>
          <w:sz w:val="28"/>
          <w:szCs w:val="28"/>
          <w:lang w:eastAsia="ru-RU"/>
        </w:rPr>
        <w:t xml:space="preserve"> за музе</w:t>
      </w:r>
      <w:r w:rsidR="00804B28">
        <w:rPr>
          <w:rFonts w:ascii="Times New Roman" w:eastAsia="Times New Roman" w:hAnsi="Times New Roman" w:cs="Times New Roman"/>
          <w:color w:val="000000"/>
          <w:sz w:val="28"/>
          <w:szCs w:val="28"/>
          <w:lang w:eastAsia="ru-RU"/>
        </w:rPr>
        <w:t>ями</w:t>
      </w:r>
      <w:r w:rsidRPr="00601E1E">
        <w:rPr>
          <w:rFonts w:ascii="Times New Roman" w:eastAsia="Times New Roman" w:hAnsi="Times New Roman" w:cs="Times New Roman"/>
          <w:color w:val="000000"/>
          <w:sz w:val="28"/>
          <w:szCs w:val="28"/>
          <w:lang w:eastAsia="ru-RU"/>
        </w:rPr>
        <w:t xml:space="preserve">. </w:t>
      </w:r>
    </w:p>
    <w:p w:rsidR="00601E1E" w:rsidRPr="00601E1E" w:rsidRDefault="00601E1E" w:rsidP="00804B28">
      <w:pPr>
        <w:spacing w:line="360" w:lineRule="auto"/>
        <w:ind w:firstLine="708"/>
        <w:jc w:val="both"/>
        <w:rPr>
          <w:rFonts w:ascii="Times New Roman" w:eastAsia="Times New Roman" w:hAnsi="Times New Roman" w:cs="Times New Roman"/>
          <w:color w:val="000000"/>
          <w:sz w:val="28"/>
          <w:szCs w:val="28"/>
          <w:lang w:eastAsia="ru-RU"/>
        </w:rPr>
      </w:pPr>
      <w:r w:rsidRPr="00804B28">
        <w:rPr>
          <w:rFonts w:ascii="Times New Roman" w:eastAsia="Times New Roman" w:hAnsi="Times New Roman" w:cs="Times New Roman"/>
          <w:i/>
          <w:color w:val="000000"/>
          <w:sz w:val="28"/>
          <w:szCs w:val="28"/>
          <w:lang w:eastAsia="ru-RU"/>
        </w:rPr>
        <w:lastRenderedPageBreak/>
        <w:t>1.Материально-техническое оснащение кабинета:</w:t>
      </w:r>
    </w:p>
    <w:p w:rsidR="00601E1E" w:rsidRPr="00601E1E" w:rsidRDefault="00601E1E" w:rsidP="00804B28">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проектор – 1, компьютер – 1, экран – 1, видеомагнитофон – 1, телевизор – 1.</w:t>
      </w:r>
    </w:p>
    <w:p w:rsidR="00601E1E" w:rsidRPr="00601E1E" w:rsidRDefault="00601E1E" w:rsidP="00804B28">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экспонаты музея, включающие:</w:t>
      </w:r>
    </w:p>
    <w:p w:rsidR="00601E1E" w:rsidRPr="00601E1E" w:rsidRDefault="00601E1E" w:rsidP="00804B28">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 фотоматериалы о соз</w:t>
      </w:r>
      <w:r w:rsidR="00804B28">
        <w:rPr>
          <w:rFonts w:ascii="Times New Roman" w:eastAsia="Times New Roman" w:hAnsi="Times New Roman" w:cs="Times New Roman"/>
          <w:color w:val="000000"/>
          <w:sz w:val="28"/>
          <w:szCs w:val="28"/>
          <w:lang w:eastAsia="ru-RU"/>
        </w:rPr>
        <w:t>дании и развитии деревни, школы;</w:t>
      </w:r>
      <w:r w:rsidRPr="00601E1E">
        <w:rPr>
          <w:rFonts w:ascii="Times New Roman" w:eastAsia="Times New Roman" w:hAnsi="Times New Roman" w:cs="Times New Roman"/>
          <w:color w:val="000000"/>
          <w:sz w:val="28"/>
          <w:szCs w:val="28"/>
          <w:lang w:eastAsia="ru-RU"/>
        </w:rPr>
        <w:t xml:space="preserve"> </w:t>
      </w:r>
    </w:p>
    <w:p w:rsidR="00601E1E" w:rsidRPr="00601E1E" w:rsidRDefault="00804B28" w:rsidP="00804B28">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библиотечка книг и брошюр;</w:t>
      </w:r>
    </w:p>
    <w:p w:rsidR="00601E1E" w:rsidRPr="00601E1E" w:rsidRDefault="00601E1E" w:rsidP="00804B28">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 октябрятская, пионер</w:t>
      </w:r>
      <w:r w:rsidR="00804B28">
        <w:rPr>
          <w:rFonts w:ascii="Times New Roman" w:eastAsia="Times New Roman" w:hAnsi="Times New Roman" w:cs="Times New Roman"/>
          <w:color w:val="000000"/>
          <w:sz w:val="28"/>
          <w:szCs w:val="28"/>
          <w:lang w:eastAsia="ru-RU"/>
        </w:rPr>
        <w:t>ская и комсомольская атрибутика;</w:t>
      </w:r>
    </w:p>
    <w:p w:rsidR="00601E1E" w:rsidRPr="00601E1E" w:rsidRDefault="00804B28" w:rsidP="00804B28">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коллекция значков;</w:t>
      </w:r>
    </w:p>
    <w:p w:rsidR="00601E1E" w:rsidRPr="00601E1E" w:rsidRDefault="00601E1E" w:rsidP="00804B28">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 памятные сувениры, по</w:t>
      </w:r>
      <w:r w:rsidR="00804B28">
        <w:rPr>
          <w:rFonts w:ascii="Times New Roman" w:eastAsia="Times New Roman" w:hAnsi="Times New Roman" w:cs="Times New Roman"/>
          <w:color w:val="000000"/>
          <w:sz w:val="28"/>
          <w:szCs w:val="28"/>
          <w:lang w:eastAsia="ru-RU"/>
        </w:rPr>
        <w:t>священные знаменательным датам;</w:t>
      </w:r>
    </w:p>
    <w:p w:rsidR="00601E1E" w:rsidRPr="00601E1E" w:rsidRDefault="00601E1E" w:rsidP="00804B28">
      <w:pPr>
        <w:spacing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 xml:space="preserve">-  </w:t>
      </w:r>
      <w:r w:rsidR="00804B28">
        <w:rPr>
          <w:rFonts w:ascii="Times New Roman" w:eastAsia="Times New Roman" w:hAnsi="Times New Roman" w:cs="Times New Roman"/>
          <w:color w:val="000000"/>
          <w:sz w:val="28"/>
          <w:szCs w:val="28"/>
          <w:lang w:eastAsia="ru-RU"/>
        </w:rPr>
        <w:t>тематические экспозиции.</w:t>
      </w:r>
    </w:p>
    <w:p w:rsidR="00601E1E" w:rsidRPr="00804B28" w:rsidRDefault="00601E1E" w:rsidP="00804B28">
      <w:pPr>
        <w:spacing w:line="360" w:lineRule="auto"/>
        <w:ind w:firstLine="708"/>
        <w:jc w:val="both"/>
        <w:rPr>
          <w:rFonts w:ascii="Times New Roman" w:eastAsia="Times New Roman" w:hAnsi="Times New Roman" w:cs="Times New Roman"/>
          <w:i/>
          <w:color w:val="000000"/>
          <w:sz w:val="28"/>
          <w:szCs w:val="28"/>
          <w:lang w:eastAsia="ru-RU"/>
        </w:rPr>
      </w:pPr>
      <w:r w:rsidRPr="00804B28">
        <w:rPr>
          <w:rFonts w:ascii="Times New Roman" w:eastAsia="Times New Roman" w:hAnsi="Times New Roman" w:cs="Times New Roman"/>
          <w:i/>
          <w:color w:val="000000"/>
          <w:sz w:val="28"/>
          <w:szCs w:val="28"/>
          <w:lang w:eastAsia="ru-RU"/>
        </w:rPr>
        <w:t>2.Оборудование и оформление школьного музея:</w:t>
      </w:r>
    </w:p>
    <w:p w:rsidR="00601E1E" w:rsidRPr="00601E1E" w:rsidRDefault="00601E1E" w:rsidP="00804B28">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Школьный музей оборудован выставочными витринами,  на которых представлены экспонаты, стендами с информацией.</w:t>
      </w:r>
    </w:p>
    <w:p w:rsidR="00804B28" w:rsidRDefault="00804B28" w:rsidP="00601E1E">
      <w:pPr>
        <w:spacing w:line="360" w:lineRule="auto"/>
        <w:jc w:val="both"/>
        <w:rPr>
          <w:rFonts w:ascii="Times New Roman" w:eastAsia="Times New Roman" w:hAnsi="Times New Roman" w:cs="Times New Roman"/>
          <w:color w:val="000000"/>
          <w:sz w:val="28"/>
          <w:szCs w:val="28"/>
          <w:lang w:eastAsia="ru-RU"/>
        </w:rPr>
      </w:pPr>
    </w:p>
    <w:p w:rsidR="00804B28" w:rsidRDefault="00804B2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882F2A" w:rsidRPr="000B2882" w:rsidRDefault="00804B28" w:rsidP="000B2882">
      <w:pPr>
        <w:pStyle w:val="1"/>
        <w:jc w:val="center"/>
        <w:rPr>
          <w:rFonts w:ascii="Times New Roman" w:eastAsia="Times New Roman" w:hAnsi="Times New Roman" w:cs="Times New Roman"/>
          <w:color w:val="auto"/>
        </w:rPr>
      </w:pPr>
      <w:bookmarkStart w:id="10" w:name="_Toc501366915"/>
      <w:bookmarkStart w:id="11" w:name="_Toc501455386"/>
      <w:r w:rsidRPr="000B2882">
        <w:rPr>
          <w:rFonts w:ascii="Times New Roman" w:eastAsia="Times New Roman" w:hAnsi="Times New Roman" w:cs="Times New Roman"/>
          <w:color w:val="auto"/>
        </w:rPr>
        <w:lastRenderedPageBreak/>
        <w:t>Раздел №3. Комплекс форм аттестации</w:t>
      </w:r>
      <w:bookmarkEnd w:id="10"/>
      <w:bookmarkEnd w:id="11"/>
    </w:p>
    <w:p w:rsidR="00804B28" w:rsidRPr="000B2882" w:rsidRDefault="00804B28" w:rsidP="00FB0474">
      <w:pPr>
        <w:pStyle w:val="1"/>
        <w:numPr>
          <w:ilvl w:val="1"/>
          <w:numId w:val="44"/>
        </w:numPr>
        <w:jc w:val="center"/>
        <w:rPr>
          <w:rFonts w:ascii="Times New Roman" w:eastAsia="Times New Roman" w:hAnsi="Times New Roman" w:cs="Times New Roman"/>
          <w:color w:val="auto"/>
        </w:rPr>
      </w:pPr>
      <w:bookmarkStart w:id="12" w:name="_Toc501366916"/>
      <w:bookmarkStart w:id="13" w:name="_Toc501455387"/>
      <w:r w:rsidRPr="000B2882">
        <w:rPr>
          <w:rFonts w:ascii="Times New Roman" w:eastAsia="Times New Roman" w:hAnsi="Times New Roman" w:cs="Times New Roman"/>
          <w:color w:val="auto"/>
        </w:rPr>
        <w:t>Формы аттестации</w:t>
      </w:r>
      <w:bookmarkEnd w:id="12"/>
      <w:bookmarkEnd w:id="13"/>
    </w:p>
    <w:p w:rsidR="00804B28" w:rsidRDefault="00804B28" w:rsidP="00804B28">
      <w:pPr>
        <w:keepNext/>
        <w:keepLines/>
        <w:spacing w:before="480" w:after="0" w:line="360" w:lineRule="auto"/>
        <w:ind w:firstLine="708"/>
        <w:jc w:val="both"/>
        <w:outlineLvl w:val="0"/>
        <w:rPr>
          <w:rFonts w:ascii="Times New Roman" w:eastAsia="Times New Roman" w:hAnsi="Times New Roman" w:cs="Times New Roman"/>
          <w:bCs/>
          <w:sz w:val="28"/>
          <w:szCs w:val="28"/>
        </w:rPr>
      </w:pPr>
      <w:bookmarkStart w:id="14" w:name="_Toc501455388"/>
      <w:r w:rsidRPr="00804B28">
        <w:rPr>
          <w:rFonts w:ascii="Times New Roman" w:eastAsia="Times New Roman" w:hAnsi="Times New Roman" w:cs="Times New Roman"/>
          <w:bCs/>
          <w:sz w:val="28"/>
          <w:szCs w:val="28"/>
        </w:rPr>
        <w:t>Контроль и оценка результатов освоения программы зависит от тематики и содержания изучаемого раздела.</w:t>
      </w:r>
      <w:bookmarkEnd w:id="14"/>
      <w:r w:rsidRPr="00804B28">
        <w:rPr>
          <w:rFonts w:ascii="Times New Roman" w:eastAsia="Times New Roman" w:hAnsi="Times New Roman" w:cs="Times New Roman"/>
          <w:bCs/>
          <w:sz w:val="28"/>
          <w:szCs w:val="28"/>
        </w:rPr>
        <w:t xml:space="preserve"> </w:t>
      </w:r>
    </w:p>
    <w:p w:rsidR="0001121F" w:rsidRDefault="00804B28" w:rsidP="0001121F">
      <w:pPr>
        <w:keepNext/>
        <w:keepLines/>
        <w:spacing w:after="0" w:line="360" w:lineRule="auto"/>
        <w:ind w:firstLine="708"/>
        <w:jc w:val="both"/>
        <w:outlineLvl w:val="0"/>
        <w:rPr>
          <w:rFonts w:ascii="Times New Roman" w:eastAsia="Times New Roman" w:hAnsi="Times New Roman" w:cs="Times New Roman"/>
          <w:bCs/>
          <w:sz w:val="28"/>
          <w:szCs w:val="28"/>
        </w:rPr>
      </w:pPr>
      <w:bookmarkStart w:id="15" w:name="_Toc501455389"/>
      <w:r w:rsidRPr="00804B28">
        <w:rPr>
          <w:rFonts w:ascii="Times New Roman" w:eastAsia="Times New Roman" w:hAnsi="Times New Roman" w:cs="Times New Roman"/>
          <w:bCs/>
          <w:sz w:val="28"/>
          <w:szCs w:val="28"/>
        </w:rPr>
        <w:t>Оценка полученных знаний производится после прохождения теоретического материала в виде практических заданий.</w:t>
      </w:r>
      <w:bookmarkEnd w:id="15"/>
      <w:r w:rsidRPr="00804B28">
        <w:rPr>
          <w:rFonts w:ascii="Times New Roman" w:eastAsia="Times New Roman" w:hAnsi="Times New Roman" w:cs="Times New Roman"/>
          <w:bCs/>
          <w:sz w:val="28"/>
          <w:szCs w:val="28"/>
        </w:rPr>
        <w:t xml:space="preserve"> </w:t>
      </w:r>
    </w:p>
    <w:p w:rsidR="0001121F" w:rsidRDefault="00804B28" w:rsidP="00FB0474">
      <w:pPr>
        <w:pStyle w:val="a3"/>
        <w:keepNext/>
        <w:keepLines/>
        <w:numPr>
          <w:ilvl w:val="0"/>
          <w:numId w:val="133"/>
        </w:numPr>
        <w:spacing w:after="0" w:line="360" w:lineRule="auto"/>
        <w:jc w:val="both"/>
        <w:outlineLvl w:val="0"/>
        <w:rPr>
          <w:rFonts w:ascii="Times New Roman" w:eastAsia="Times New Roman" w:hAnsi="Times New Roman" w:cs="Times New Roman"/>
          <w:bCs/>
          <w:sz w:val="28"/>
          <w:szCs w:val="28"/>
        </w:rPr>
      </w:pPr>
      <w:bookmarkStart w:id="16" w:name="_Toc501455390"/>
      <w:r w:rsidRPr="0001121F">
        <w:rPr>
          <w:rFonts w:ascii="Times New Roman" w:eastAsia="Times New Roman" w:hAnsi="Times New Roman" w:cs="Times New Roman"/>
          <w:bCs/>
          <w:sz w:val="28"/>
          <w:szCs w:val="28"/>
        </w:rPr>
        <w:t>Изучение коллекций школьного музея.</w:t>
      </w:r>
      <w:bookmarkEnd w:id="16"/>
      <w:r w:rsidRPr="0001121F">
        <w:rPr>
          <w:rFonts w:ascii="Times New Roman" w:eastAsia="Times New Roman" w:hAnsi="Times New Roman" w:cs="Times New Roman"/>
          <w:bCs/>
          <w:sz w:val="28"/>
          <w:szCs w:val="28"/>
        </w:rPr>
        <w:t xml:space="preserve"> </w:t>
      </w:r>
    </w:p>
    <w:p w:rsidR="0001121F" w:rsidRDefault="00804B28" w:rsidP="00FB0474">
      <w:pPr>
        <w:pStyle w:val="a3"/>
        <w:keepNext/>
        <w:keepLines/>
        <w:numPr>
          <w:ilvl w:val="0"/>
          <w:numId w:val="133"/>
        </w:numPr>
        <w:spacing w:after="0" w:line="360" w:lineRule="auto"/>
        <w:jc w:val="both"/>
        <w:outlineLvl w:val="0"/>
        <w:rPr>
          <w:rFonts w:ascii="Times New Roman" w:eastAsia="Times New Roman" w:hAnsi="Times New Roman" w:cs="Times New Roman"/>
          <w:bCs/>
          <w:sz w:val="28"/>
          <w:szCs w:val="28"/>
        </w:rPr>
      </w:pPr>
      <w:bookmarkStart w:id="17" w:name="_Toc501455391"/>
      <w:r w:rsidRPr="0001121F">
        <w:rPr>
          <w:rFonts w:ascii="Times New Roman" w:eastAsia="Times New Roman" w:hAnsi="Times New Roman" w:cs="Times New Roman"/>
          <w:bCs/>
          <w:sz w:val="28"/>
          <w:szCs w:val="28"/>
        </w:rPr>
        <w:t>Самостоятельное ведение музейных документов (заполнение инвентарной книги, актов приемки-сдачи, карточек описания поступающих экспонатов).</w:t>
      </w:r>
      <w:bookmarkEnd w:id="17"/>
      <w:r w:rsidRPr="0001121F">
        <w:rPr>
          <w:rFonts w:ascii="Times New Roman" w:eastAsia="Times New Roman" w:hAnsi="Times New Roman" w:cs="Times New Roman"/>
          <w:bCs/>
          <w:sz w:val="28"/>
          <w:szCs w:val="28"/>
        </w:rPr>
        <w:t xml:space="preserve"> </w:t>
      </w:r>
    </w:p>
    <w:p w:rsidR="0001121F" w:rsidRDefault="00804B28" w:rsidP="00FB0474">
      <w:pPr>
        <w:pStyle w:val="a3"/>
        <w:keepNext/>
        <w:keepLines/>
        <w:numPr>
          <w:ilvl w:val="0"/>
          <w:numId w:val="133"/>
        </w:numPr>
        <w:spacing w:after="0" w:line="360" w:lineRule="auto"/>
        <w:jc w:val="both"/>
        <w:outlineLvl w:val="0"/>
        <w:rPr>
          <w:rFonts w:ascii="Times New Roman" w:eastAsia="Times New Roman" w:hAnsi="Times New Roman" w:cs="Times New Roman"/>
          <w:bCs/>
          <w:sz w:val="28"/>
          <w:szCs w:val="28"/>
        </w:rPr>
      </w:pPr>
      <w:bookmarkStart w:id="18" w:name="_Toc501455392"/>
      <w:r w:rsidRPr="0001121F">
        <w:rPr>
          <w:rFonts w:ascii="Times New Roman" w:eastAsia="Times New Roman" w:hAnsi="Times New Roman" w:cs="Times New Roman"/>
          <w:bCs/>
          <w:sz w:val="28"/>
          <w:szCs w:val="28"/>
        </w:rPr>
        <w:t>Составление тематико–экспозиционного плана, монтаж экспозиций и выставок музея, оформление этикетажа и сопро</w:t>
      </w:r>
      <w:r w:rsidR="0001121F">
        <w:rPr>
          <w:rFonts w:ascii="Times New Roman" w:eastAsia="Times New Roman" w:hAnsi="Times New Roman" w:cs="Times New Roman"/>
          <w:bCs/>
          <w:sz w:val="28"/>
          <w:szCs w:val="28"/>
        </w:rPr>
        <w:t>водительного текста экспозиций.</w:t>
      </w:r>
      <w:bookmarkEnd w:id="18"/>
    </w:p>
    <w:p w:rsidR="0001121F" w:rsidRDefault="00804B28" w:rsidP="00FB0474">
      <w:pPr>
        <w:pStyle w:val="a3"/>
        <w:keepNext/>
        <w:keepLines/>
        <w:numPr>
          <w:ilvl w:val="0"/>
          <w:numId w:val="133"/>
        </w:numPr>
        <w:spacing w:after="0" w:line="360" w:lineRule="auto"/>
        <w:jc w:val="both"/>
        <w:outlineLvl w:val="0"/>
        <w:rPr>
          <w:rFonts w:ascii="Times New Roman" w:eastAsia="Times New Roman" w:hAnsi="Times New Roman" w:cs="Times New Roman"/>
          <w:bCs/>
          <w:sz w:val="28"/>
          <w:szCs w:val="28"/>
        </w:rPr>
      </w:pPr>
      <w:bookmarkStart w:id="19" w:name="_Toc501455393"/>
      <w:r w:rsidRPr="0001121F">
        <w:rPr>
          <w:rFonts w:ascii="Times New Roman" w:eastAsia="Times New Roman" w:hAnsi="Times New Roman" w:cs="Times New Roman"/>
          <w:bCs/>
          <w:sz w:val="28"/>
          <w:szCs w:val="28"/>
        </w:rPr>
        <w:t>Разработка и проведение экскурсий.</w:t>
      </w:r>
      <w:bookmarkEnd w:id="19"/>
      <w:r w:rsidRPr="0001121F">
        <w:rPr>
          <w:rFonts w:ascii="Times New Roman" w:eastAsia="Times New Roman" w:hAnsi="Times New Roman" w:cs="Times New Roman"/>
          <w:bCs/>
          <w:sz w:val="28"/>
          <w:szCs w:val="28"/>
        </w:rPr>
        <w:t xml:space="preserve"> </w:t>
      </w:r>
    </w:p>
    <w:p w:rsidR="0001121F" w:rsidRDefault="00804B28" w:rsidP="00FB0474">
      <w:pPr>
        <w:pStyle w:val="a3"/>
        <w:keepNext/>
        <w:keepLines/>
        <w:numPr>
          <w:ilvl w:val="0"/>
          <w:numId w:val="133"/>
        </w:numPr>
        <w:spacing w:after="0" w:line="360" w:lineRule="auto"/>
        <w:jc w:val="both"/>
        <w:outlineLvl w:val="0"/>
        <w:rPr>
          <w:rFonts w:ascii="Times New Roman" w:eastAsia="Times New Roman" w:hAnsi="Times New Roman" w:cs="Times New Roman"/>
          <w:bCs/>
          <w:sz w:val="28"/>
          <w:szCs w:val="28"/>
        </w:rPr>
      </w:pPr>
      <w:bookmarkStart w:id="20" w:name="_Toc501455394"/>
      <w:r w:rsidRPr="0001121F">
        <w:rPr>
          <w:rFonts w:ascii="Times New Roman" w:eastAsia="Times New Roman" w:hAnsi="Times New Roman" w:cs="Times New Roman"/>
          <w:bCs/>
          <w:sz w:val="28"/>
          <w:szCs w:val="28"/>
        </w:rPr>
        <w:t>Участие в школьных и районных учебно-исследовательских конференциях и конкурсах для обучающихся.</w:t>
      </w:r>
      <w:bookmarkEnd w:id="20"/>
      <w:r w:rsidRPr="0001121F">
        <w:rPr>
          <w:rFonts w:ascii="Times New Roman" w:eastAsia="Times New Roman" w:hAnsi="Times New Roman" w:cs="Times New Roman"/>
          <w:bCs/>
          <w:sz w:val="28"/>
          <w:szCs w:val="28"/>
        </w:rPr>
        <w:t xml:space="preserve"> </w:t>
      </w:r>
    </w:p>
    <w:p w:rsidR="0001121F" w:rsidRDefault="00804B28" w:rsidP="00FB0474">
      <w:pPr>
        <w:pStyle w:val="a3"/>
        <w:keepNext/>
        <w:keepLines/>
        <w:numPr>
          <w:ilvl w:val="0"/>
          <w:numId w:val="133"/>
        </w:numPr>
        <w:spacing w:after="0" w:line="360" w:lineRule="auto"/>
        <w:jc w:val="both"/>
        <w:outlineLvl w:val="0"/>
        <w:rPr>
          <w:rFonts w:ascii="Times New Roman" w:eastAsia="Times New Roman" w:hAnsi="Times New Roman" w:cs="Times New Roman"/>
          <w:bCs/>
          <w:sz w:val="28"/>
          <w:szCs w:val="28"/>
        </w:rPr>
      </w:pPr>
      <w:bookmarkStart w:id="21" w:name="_Toc501455395"/>
      <w:r w:rsidRPr="0001121F">
        <w:rPr>
          <w:rFonts w:ascii="Times New Roman" w:eastAsia="Times New Roman" w:hAnsi="Times New Roman" w:cs="Times New Roman"/>
          <w:bCs/>
          <w:sz w:val="28"/>
          <w:szCs w:val="28"/>
        </w:rPr>
        <w:t>Участие во встречах и беседах с интересными людьми.</w:t>
      </w:r>
      <w:bookmarkEnd w:id="21"/>
      <w:r w:rsidRPr="0001121F">
        <w:rPr>
          <w:rFonts w:ascii="Times New Roman" w:eastAsia="Times New Roman" w:hAnsi="Times New Roman" w:cs="Times New Roman"/>
          <w:bCs/>
          <w:sz w:val="28"/>
          <w:szCs w:val="28"/>
        </w:rPr>
        <w:t xml:space="preserve"> </w:t>
      </w:r>
    </w:p>
    <w:p w:rsidR="0001121F" w:rsidRDefault="00804B28" w:rsidP="00FB0474">
      <w:pPr>
        <w:pStyle w:val="a3"/>
        <w:keepNext/>
        <w:keepLines/>
        <w:numPr>
          <w:ilvl w:val="0"/>
          <w:numId w:val="133"/>
        </w:numPr>
        <w:spacing w:after="0" w:line="360" w:lineRule="auto"/>
        <w:jc w:val="both"/>
        <w:outlineLvl w:val="0"/>
        <w:rPr>
          <w:rFonts w:ascii="Times New Roman" w:eastAsia="Times New Roman" w:hAnsi="Times New Roman" w:cs="Times New Roman"/>
          <w:bCs/>
          <w:sz w:val="28"/>
          <w:szCs w:val="28"/>
        </w:rPr>
      </w:pPr>
      <w:bookmarkStart w:id="22" w:name="_Toc501455396"/>
      <w:r w:rsidRPr="0001121F">
        <w:rPr>
          <w:rFonts w:ascii="Times New Roman" w:eastAsia="Times New Roman" w:hAnsi="Times New Roman" w:cs="Times New Roman"/>
          <w:bCs/>
          <w:sz w:val="28"/>
          <w:szCs w:val="28"/>
        </w:rPr>
        <w:t xml:space="preserve">Выступления членов детского объединения на занятиях и </w:t>
      </w:r>
      <w:r w:rsidR="0001121F">
        <w:rPr>
          <w:rFonts w:ascii="Times New Roman" w:eastAsia="Times New Roman" w:hAnsi="Times New Roman" w:cs="Times New Roman"/>
          <w:bCs/>
          <w:sz w:val="28"/>
          <w:szCs w:val="28"/>
        </w:rPr>
        <w:t>мероприятиях различного уровня.</w:t>
      </w:r>
      <w:bookmarkEnd w:id="22"/>
    </w:p>
    <w:p w:rsidR="0001121F" w:rsidRDefault="00804B28" w:rsidP="00FB0474">
      <w:pPr>
        <w:pStyle w:val="a3"/>
        <w:keepNext/>
        <w:keepLines/>
        <w:numPr>
          <w:ilvl w:val="0"/>
          <w:numId w:val="133"/>
        </w:numPr>
        <w:spacing w:after="0" w:line="360" w:lineRule="auto"/>
        <w:jc w:val="both"/>
        <w:outlineLvl w:val="0"/>
        <w:rPr>
          <w:rFonts w:ascii="Times New Roman" w:eastAsia="Times New Roman" w:hAnsi="Times New Roman" w:cs="Times New Roman"/>
          <w:bCs/>
          <w:sz w:val="28"/>
          <w:szCs w:val="28"/>
        </w:rPr>
      </w:pPr>
      <w:bookmarkStart w:id="23" w:name="_Toc501455397"/>
      <w:r w:rsidRPr="0001121F">
        <w:rPr>
          <w:rFonts w:ascii="Times New Roman" w:eastAsia="Times New Roman" w:hAnsi="Times New Roman" w:cs="Times New Roman"/>
          <w:bCs/>
          <w:sz w:val="28"/>
          <w:szCs w:val="28"/>
        </w:rPr>
        <w:t xml:space="preserve">В конце года обучения </w:t>
      </w:r>
      <w:r w:rsidR="0001121F">
        <w:rPr>
          <w:rFonts w:ascii="Times New Roman" w:eastAsia="Times New Roman" w:hAnsi="Times New Roman" w:cs="Times New Roman"/>
          <w:bCs/>
          <w:sz w:val="28"/>
          <w:szCs w:val="28"/>
        </w:rPr>
        <w:t>проведение деловой игры.</w:t>
      </w:r>
      <w:bookmarkEnd w:id="23"/>
    </w:p>
    <w:p w:rsidR="0001121F" w:rsidRDefault="0001121F" w:rsidP="00FB0474">
      <w:pPr>
        <w:pStyle w:val="a3"/>
        <w:keepNext/>
        <w:keepLines/>
        <w:numPr>
          <w:ilvl w:val="0"/>
          <w:numId w:val="133"/>
        </w:numPr>
        <w:spacing w:after="0" w:line="360" w:lineRule="auto"/>
        <w:jc w:val="both"/>
        <w:outlineLvl w:val="0"/>
        <w:rPr>
          <w:rFonts w:ascii="Times New Roman" w:eastAsia="Times New Roman" w:hAnsi="Times New Roman" w:cs="Times New Roman"/>
          <w:bCs/>
          <w:sz w:val="28"/>
          <w:szCs w:val="28"/>
        </w:rPr>
      </w:pPr>
      <w:bookmarkStart w:id="24" w:name="_Toc501455398"/>
      <w:r>
        <w:rPr>
          <w:rFonts w:ascii="Times New Roman" w:eastAsia="Times New Roman" w:hAnsi="Times New Roman" w:cs="Times New Roman"/>
          <w:bCs/>
          <w:sz w:val="28"/>
          <w:szCs w:val="28"/>
        </w:rPr>
        <w:t>Мониторинг.</w:t>
      </w:r>
      <w:bookmarkEnd w:id="24"/>
    </w:p>
    <w:p w:rsidR="00804B28" w:rsidRDefault="00804B28" w:rsidP="00FB0474">
      <w:pPr>
        <w:pStyle w:val="a3"/>
        <w:keepNext/>
        <w:keepLines/>
        <w:numPr>
          <w:ilvl w:val="0"/>
          <w:numId w:val="133"/>
        </w:numPr>
        <w:spacing w:after="0" w:line="360" w:lineRule="auto"/>
        <w:jc w:val="both"/>
        <w:outlineLvl w:val="0"/>
        <w:rPr>
          <w:rFonts w:ascii="Times New Roman" w:eastAsia="Times New Roman" w:hAnsi="Times New Roman" w:cs="Times New Roman"/>
          <w:bCs/>
          <w:sz w:val="28"/>
          <w:szCs w:val="28"/>
        </w:rPr>
      </w:pPr>
      <w:bookmarkStart w:id="25" w:name="_Toc501455399"/>
      <w:r w:rsidRPr="0001121F">
        <w:rPr>
          <w:rFonts w:ascii="Times New Roman" w:eastAsia="Times New Roman" w:hAnsi="Times New Roman" w:cs="Times New Roman"/>
          <w:bCs/>
          <w:sz w:val="28"/>
          <w:szCs w:val="28"/>
        </w:rPr>
        <w:t>Педагогическое наблюдение</w:t>
      </w:r>
      <w:r w:rsidR="0001121F">
        <w:rPr>
          <w:rFonts w:ascii="Times New Roman" w:eastAsia="Times New Roman" w:hAnsi="Times New Roman" w:cs="Times New Roman"/>
          <w:bCs/>
          <w:sz w:val="28"/>
          <w:szCs w:val="28"/>
        </w:rPr>
        <w:t>.</w:t>
      </w:r>
      <w:bookmarkEnd w:id="25"/>
    </w:p>
    <w:p w:rsidR="0001121F" w:rsidRPr="000B2882" w:rsidRDefault="0001121F" w:rsidP="00FB0474">
      <w:pPr>
        <w:pStyle w:val="1"/>
        <w:numPr>
          <w:ilvl w:val="1"/>
          <w:numId w:val="44"/>
        </w:numPr>
        <w:jc w:val="center"/>
        <w:rPr>
          <w:rFonts w:ascii="Times New Roman" w:eastAsia="Times New Roman" w:hAnsi="Times New Roman" w:cs="Times New Roman"/>
          <w:color w:val="auto"/>
        </w:rPr>
      </w:pPr>
      <w:bookmarkStart w:id="26" w:name="_Toc501455400"/>
      <w:r w:rsidRPr="000B2882">
        <w:rPr>
          <w:rFonts w:ascii="Times New Roman" w:eastAsia="Times New Roman" w:hAnsi="Times New Roman" w:cs="Times New Roman"/>
          <w:color w:val="auto"/>
        </w:rPr>
        <w:t>Оценочные материалы</w:t>
      </w:r>
      <w:bookmarkEnd w:id="26"/>
    </w:p>
    <w:p w:rsidR="000B2882" w:rsidRDefault="000B2882" w:rsidP="0001121F">
      <w:pPr>
        <w:keepNext/>
        <w:keepLines/>
        <w:spacing w:after="0" w:line="360" w:lineRule="auto"/>
        <w:jc w:val="center"/>
        <w:outlineLvl w:val="0"/>
        <w:rPr>
          <w:rFonts w:ascii="Times New Roman" w:eastAsia="Times New Roman" w:hAnsi="Times New Roman" w:cs="Times New Roman"/>
          <w:b/>
          <w:bCs/>
          <w:sz w:val="28"/>
          <w:szCs w:val="28"/>
        </w:rPr>
      </w:pPr>
    </w:p>
    <w:p w:rsidR="0001121F" w:rsidRPr="0001121F" w:rsidRDefault="0001121F" w:rsidP="0001121F">
      <w:pPr>
        <w:keepNext/>
        <w:keepLines/>
        <w:spacing w:after="0" w:line="360" w:lineRule="auto"/>
        <w:jc w:val="center"/>
        <w:outlineLvl w:val="0"/>
        <w:rPr>
          <w:rFonts w:ascii="Times New Roman" w:eastAsia="Times New Roman" w:hAnsi="Times New Roman" w:cs="Times New Roman"/>
          <w:b/>
          <w:bCs/>
          <w:sz w:val="28"/>
          <w:szCs w:val="28"/>
        </w:rPr>
      </w:pPr>
      <w:bookmarkStart w:id="27" w:name="_Toc501455401"/>
      <w:r w:rsidRPr="0001121F">
        <w:rPr>
          <w:rFonts w:ascii="Times New Roman" w:eastAsia="Times New Roman" w:hAnsi="Times New Roman" w:cs="Times New Roman"/>
          <w:b/>
          <w:bCs/>
          <w:sz w:val="28"/>
          <w:szCs w:val="28"/>
        </w:rPr>
        <w:t>Бально-рейтинговая система оценки</w:t>
      </w:r>
      <w:bookmarkEnd w:id="27"/>
    </w:p>
    <w:p w:rsidR="0001121F" w:rsidRPr="0001121F" w:rsidRDefault="0001121F" w:rsidP="0001121F">
      <w:pPr>
        <w:keepNext/>
        <w:keepLines/>
        <w:spacing w:after="0" w:line="360" w:lineRule="auto"/>
        <w:jc w:val="both"/>
        <w:outlineLvl w:val="0"/>
        <w:rPr>
          <w:rFonts w:ascii="Times New Roman" w:eastAsia="Times New Roman" w:hAnsi="Times New Roman" w:cs="Times New Roman"/>
          <w:b/>
          <w:bCs/>
          <w:sz w:val="28"/>
          <w:szCs w:val="28"/>
        </w:rPr>
      </w:pPr>
      <w:bookmarkStart w:id="28" w:name="_Toc501455402"/>
      <w:r w:rsidRPr="0001121F">
        <w:rPr>
          <w:rFonts w:ascii="Times New Roman" w:eastAsia="Times New Roman" w:hAnsi="Times New Roman" w:cs="Times New Roman"/>
          <w:b/>
          <w:bCs/>
          <w:sz w:val="28"/>
          <w:szCs w:val="28"/>
        </w:rPr>
        <w:t>Шкала оценки:</w:t>
      </w:r>
      <w:bookmarkEnd w:id="28"/>
    </w:p>
    <w:p w:rsidR="0001121F" w:rsidRDefault="0001121F" w:rsidP="00FB0474">
      <w:pPr>
        <w:pStyle w:val="a3"/>
        <w:keepNext/>
        <w:keepLines/>
        <w:numPr>
          <w:ilvl w:val="0"/>
          <w:numId w:val="134"/>
        </w:numPr>
        <w:spacing w:after="0" w:line="360" w:lineRule="auto"/>
        <w:jc w:val="both"/>
        <w:outlineLvl w:val="0"/>
        <w:rPr>
          <w:rFonts w:ascii="Times New Roman" w:eastAsia="Times New Roman" w:hAnsi="Times New Roman" w:cs="Times New Roman"/>
          <w:bCs/>
          <w:sz w:val="28"/>
          <w:szCs w:val="28"/>
        </w:rPr>
      </w:pPr>
      <w:bookmarkStart w:id="29" w:name="_Toc501455403"/>
      <w:r w:rsidRPr="0001121F">
        <w:rPr>
          <w:rFonts w:ascii="Times New Roman" w:eastAsia="Times New Roman" w:hAnsi="Times New Roman" w:cs="Times New Roman"/>
          <w:bCs/>
          <w:sz w:val="28"/>
          <w:szCs w:val="28"/>
        </w:rPr>
        <w:t>акти</w:t>
      </w:r>
      <w:r>
        <w:rPr>
          <w:rFonts w:ascii="Times New Roman" w:eastAsia="Times New Roman" w:hAnsi="Times New Roman" w:cs="Times New Roman"/>
          <w:bCs/>
          <w:sz w:val="28"/>
          <w:szCs w:val="28"/>
        </w:rPr>
        <w:t>вная работа на занятии — 1 балл;</w:t>
      </w:r>
      <w:bookmarkEnd w:id="29"/>
    </w:p>
    <w:p w:rsidR="0001121F" w:rsidRDefault="0001121F" w:rsidP="00FB0474">
      <w:pPr>
        <w:pStyle w:val="a3"/>
        <w:keepNext/>
        <w:keepLines/>
        <w:numPr>
          <w:ilvl w:val="0"/>
          <w:numId w:val="134"/>
        </w:numPr>
        <w:spacing w:after="0" w:line="360" w:lineRule="auto"/>
        <w:jc w:val="both"/>
        <w:outlineLvl w:val="0"/>
        <w:rPr>
          <w:rFonts w:ascii="Times New Roman" w:eastAsia="Times New Roman" w:hAnsi="Times New Roman" w:cs="Times New Roman"/>
          <w:bCs/>
          <w:sz w:val="28"/>
          <w:szCs w:val="28"/>
        </w:rPr>
      </w:pPr>
      <w:bookmarkStart w:id="30" w:name="_Toc501455404"/>
      <w:r w:rsidRPr="0001121F">
        <w:rPr>
          <w:rFonts w:ascii="Times New Roman" w:eastAsia="Times New Roman" w:hAnsi="Times New Roman" w:cs="Times New Roman"/>
          <w:bCs/>
          <w:sz w:val="28"/>
          <w:szCs w:val="28"/>
        </w:rPr>
        <w:lastRenderedPageBreak/>
        <w:t>выполнен</w:t>
      </w:r>
      <w:r>
        <w:rPr>
          <w:rFonts w:ascii="Times New Roman" w:eastAsia="Times New Roman" w:hAnsi="Times New Roman" w:cs="Times New Roman"/>
          <w:bCs/>
          <w:sz w:val="28"/>
          <w:szCs w:val="28"/>
        </w:rPr>
        <w:t>ие домашнего задания — 2 балла;</w:t>
      </w:r>
      <w:bookmarkEnd w:id="30"/>
    </w:p>
    <w:p w:rsidR="0001121F" w:rsidRDefault="0001121F" w:rsidP="00FB0474">
      <w:pPr>
        <w:pStyle w:val="a3"/>
        <w:keepNext/>
        <w:keepLines/>
        <w:numPr>
          <w:ilvl w:val="0"/>
          <w:numId w:val="134"/>
        </w:numPr>
        <w:spacing w:after="0" w:line="360" w:lineRule="auto"/>
        <w:jc w:val="both"/>
        <w:outlineLvl w:val="0"/>
        <w:rPr>
          <w:rFonts w:ascii="Times New Roman" w:eastAsia="Times New Roman" w:hAnsi="Times New Roman" w:cs="Times New Roman"/>
          <w:bCs/>
          <w:sz w:val="28"/>
          <w:szCs w:val="28"/>
        </w:rPr>
      </w:pPr>
      <w:bookmarkStart w:id="31" w:name="_Toc501455405"/>
      <w:r w:rsidRPr="0001121F">
        <w:rPr>
          <w:rFonts w:ascii="Times New Roman" w:eastAsia="Times New Roman" w:hAnsi="Times New Roman" w:cs="Times New Roman"/>
          <w:bCs/>
          <w:sz w:val="28"/>
          <w:szCs w:val="28"/>
        </w:rPr>
        <w:t>активное участ</w:t>
      </w:r>
      <w:r>
        <w:rPr>
          <w:rFonts w:ascii="Times New Roman" w:eastAsia="Times New Roman" w:hAnsi="Times New Roman" w:cs="Times New Roman"/>
          <w:bCs/>
          <w:sz w:val="28"/>
          <w:szCs w:val="28"/>
        </w:rPr>
        <w:t>ие в групповой работе — 2 балла;</w:t>
      </w:r>
      <w:bookmarkEnd w:id="31"/>
    </w:p>
    <w:p w:rsidR="0001121F" w:rsidRDefault="0001121F" w:rsidP="00FB0474">
      <w:pPr>
        <w:pStyle w:val="a3"/>
        <w:keepNext/>
        <w:keepLines/>
        <w:numPr>
          <w:ilvl w:val="0"/>
          <w:numId w:val="134"/>
        </w:numPr>
        <w:spacing w:after="0" w:line="360" w:lineRule="auto"/>
        <w:jc w:val="both"/>
        <w:outlineLvl w:val="0"/>
        <w:rPr>
          <w:rFonts w:ascii="Times New Roman" w:eastAsia="Times New Roman" w:hAnsi="Times New Roman" w:cs="Times New Roman"/>
          <w:bCs/>
          <w:sz w:val="28"/>
          <w:szCs w:val="28"/>
        </w:rPr>
      </w:pPr>
      <w:bookmarkStart w:id="32" w:name="_Toc501455406"/>
      <w:r w:rsidRPr="0001121F">
        <w:rPr>
          <w:rFonts w:ascii="Times New Roman" w:eastAsia="Times New Roman" w:hAnsi="Times New Roman" w:cs="Times New Roman"/>
          <w:bCs/>
          <w:sz w:val="28"/>
          <w:szCs w:val="28"/>
        </w:rPr>
        <w:t>выполнени</w:t>
      </w:r>
      <w:r>
        <w:rPr>
          <w:rFonts w:ascii="Times New Roman" w:eastAsia="Times New Roman" w:hAnsi="Times New Roman" w:cs="Times New Roman"/>
          <w:bCs/>
          <w:sz w:val="28"/>
          <w:szCs w:val="28"/>
        </w:rPr>
        <w:t>е творческого задания — 3 балла;</w:t>
      </w:r>
      <w:bookmarkEnd w:id="32"/>
    </w:p>
    <w:p w:rsidR="0001121F" w:rsidRDefault="0001121F" w:rsidP="00FB0474">
      <w:pPr>
        <w:pStyle w:val="a3"/>
        <w:keepNext/>
        <w:keepLines/>
        <w:numPr>
          <w:ilvl w:val="0"/>
          <w:numId w:val="134"/>
        </w:numPr>
        <w:spacing w:after="0" w:line="360" w:lineRule="auto"/>
        <w:jc w:val="both"/>
        <w:outlineLvl w:val="0"/>
        <w:rPr>
          <w:rFonts w:ascii="Times New Roman" w:eastAsia="Times New Roman" w:hAnsi="Times New Roman" w:cs="Times New Roman"/>
          <w:bCs/>
          <w:sz w:val="28"/>
          <w:szCs w:val="28"/>
        </w:rPr>
      </w:pPr>
      <w:bookmarkStart w:id="33" w:name="_Toc501455407"/>
      <w:r w:rsidRPr="0001121F">
        <w:rPr>
          <w:rFonts w:ascii="Times New Roman" w:eastAsia="Times New Roman" w:hAnsi="Times New Roman" w:cs="Times New Roman"/>
          <w:bCs/>
          <w:sz w:val="28"/>
          <w:szCs w:val="28"/>
        </w:rPr>
        <w:t>выполнение дополнительного задания — 3 балла</w:t>
      </w:r>
      <w:r>
        <w:rPr>
          <w:rFonts w:ascii="Times New Roman" w:eastAsia="Times New Roman" w:hAnsi="Times New Roman" w:cs="Times New Roman"/>
          <w:bCs/>
          <w:sz w:val="28"/>
          <w:szCs w:val="28"/>
        </w:rPr>
        <w:t>;</w:t>
      </w:r>
      <w:bookmarkEnd w:id="33"/>
    </w:p>
    <w:p w:rsidR="0001121F" w:rsidRDefault="0001121F" w:rsidP="00FB0474">
      <w:pPr>
        <w:pStyle w:val="a3"/>
        <w:keepNext/>
        <w:keepLines/>
        <w:numPr>
          <w:ilvl w:val="0"/>
          <w:numId w:val="134"/>
        </w:numPr>
        <w:spacing w:after="0" w:line="360" w:lineRule="auto"/>
        <w:jc w:val="both"/>
        <w:outlineLvl w:val="0"/>
        <w:rPr>
          <w:rFonts w:ascii="Times New Roman" w:eastAsia="Times New Roman" w:hAnsi="Times New Roman" w:cs="Times New Roman"/>
          <w:bCs/>
          <w:sz w:val="28"/>
          <w:szCs w:val="28"/>
        </w:rPr>
      </w:pPr>
      <w:bookmarkStart w:id="34" w:name="_Toc501455408"/>
      <w:r w:rsidRPr="0001121F">
        <w:rPr>
          <w:rFonts w:ascii="Times New Roman" w:eastAsia="Times New Roman" w:hAnsi="Times New Roman" w:cs="Times New Roman"/>
          <w:bCs/>
          <w:sz w:val="28"/>
          <w:szCs w:val="28"/>
        </w:rPr>
        <w:t>составление проекта — 4 балла.</w:t>
      </w:r>
      <w:bookmarkEnd w:id="34"/>
    </w:p>
    <w:p w:rsidR="0001121F" w:rsidRPr="0001121F" w:rsidRDefault="0001121F" w:rsidP="0001121F">
      <w:pPr>
        <w:jc w:val="center"/>
        <w:rPr>
          <w:rFonts w:ascii="Calibri" w:eastAsia="Calibri" w:hAnsi="Calibri" w:cs="Times New Roman"/>
          <w:b/>
          <w:sz w:val="28"/>
          <w:szCs w:val="28"/>
        </w:rPr>
      </w:pPr>
      <w:r w:rsidRPr="0001121F">
        <w:rPr>
          <w:rFonts w:ascii="Times New Roman" w:eastAsia="Calibri" w:hAnsi="Times New Roman" w:cs="Times New Roman"/>
          <w:b/>
          <w:sz w:val="28"/>
          <w:szCs w:val="28"/>
        </w:rPr>
        <w:t>Итоговый тест «Музееведение»</w:t>
      </w:r>
    </w:p>
    <w:p w:rsidR="0001121F" w:rsidRPr="0001121F" w:rsidRDefault="0001121F" w:rsidP="00FB0474">
      <w:pPr>
        <w:numPr>
          <w:ilvl w:val="0"/>
          <w:numId w:val="135"/>
        </w:numPr>
        <w:spacing w:before="100" w:beforeAutospacing="1" w:after="0" w:line="360" w:lineRule="auto"/>
        <w:ind w:left="426"/>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Кто ввел в научный оборот термин «музеология»?</w:t>
      </w:r>
    </w:p>
    <w:p w:rsidR="0001121F" w:rsidRPr="0001121F" w:rsidRDefault="0001121F" w:rsidP="00FB0474">
      <w:pPr>
        <w:numPr>
          <w:ilvl w:val="0"/>
          <w:numId w:val="13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Дж.Грессе</w:t>
      </w:r>
    </w:p>
    <w:p w:rsidR="0001121F" w:rsidRPr="0001121F" w:rsidRDefault="0001121F" w:rsidP="00FB0474">
      <w:pPr>
        <w:numPr>
          <w:ilvl w:val="0"/>
          <w:numId w:val="13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И.Неуступный</w:t>
      </w:r>
    </w:p>
    <w:p w:rsidR="0001121F" w:rsidRPr="0001121F" w:rsidRDefault="0001121F" w:rsidP="00FB0474">
      <w:pPr>
        <w:numPr>
          <w:ilvl w:val="0"/>
          <w:numId w:val="13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К.Шрайнер</w:t>
      </w:r>
    </w:p>
    <w:p w:rsidR="0001121F" w:rsidRPr="0001121F" w:rsidRDefault="0001121F" w:rsidP="00FB0474">
      <w:pPr>
        <w:numPr>
          <w:ilvl w:val="0"/>
          <w:numId w:val="135"/>
        </w:numPr>
        <w:spacing w:before="100" w:beforeAutospacing="1" w:after="0"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Какие разделы входят в прикладное музееведение (отметьте верные)?</w:t>
      </w:r>
    </w:p>
    <w:p w:rsidR="0001121F" w:rsidRPr="0001121F" w:rsidRDefault="0001121F" w:rsidP="00FB0474">
      <w:pPr>
        <w:numPr>
          <w:ilvl w:val="0"/>
          <w:numId w:val="137"/>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Научная методика</w:t>
      </w:r>
    </w:p>
    <w:p w:rsidR="0001121F" w:rsidRPr="0001121F" w:rsidRDefault="0001121F" w:rsidP="00FB0474">
      <w:pPr>
        <w:numPr>
          <w:ilvl w:val="0"/>
          <w:numId w:val="137"/>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Техника музейной работы</w:t>
      </w:r>
    </w:p>
    <w:p w:rsidR="0001121F" w:rsidRPr="0001121F" w:rsidRDefault="0001121F" w:rsidP="00FB0474">
      <w:pPr>
        <w:numPr>
          <w:ilvl w:val="0"/>
          <w:numId w:val="137"/>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Общая теория музееведения</w:t>
      </w:r>
    </w:p>
    <w:p w:rsidR="0001121F" w:rsidRPr="0001121F" w:rsidRDefault="0001121F" w:rsidP="00FB0474">
      <w:pPr>
        <w:numPr>
          <w:ilvl w:val="0"/>
          <w:numId w:val="137"/>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Организация музейного дела и управление музейной деятельностью</w:t>
      </w:r>
    </w:p>
    <w:p w:rsidR="0001121F" w:rsidRPr="0001121F" w:rsidRDefault="0001121F" w:rsidP="00FB0474">
      <w:pPr>
        <w:numPr>
          <w:ilvl w:val="0"/>
          <w:numId w:val="137"/>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Историческое музееведение</w:t>
      </w:r>
    </w:p>
    <w:p w:rsidR="0001121F" w:rsidRPr="0001121F" w:rsidRDefault="0001121F" w:rsidP="00FB0474">
      <w:pPr>
        <w:numPr>
          <w:ilvl w:val="0"/>
          <w:numId w:val="135"/>
        </w:numPr>
        <w:spacing w:before="100" w:beforeAutospacing="1" w:after="0"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Что означает в переводе слово «museion»?</w:t>
      </w:r>
    </w:p>
    <w:p w:rsidR="0001121F" w:rsidRPr="0001121F" w:rsidRDefault="0001121F" w:rsidP="00FB0474">
      <w:pPr>
        <w:numPr>
          <w:ilvl w:val="0"/>
          <w:numId w:val="13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Музей</w:t>
      </w:r>
    </w:p>
    <w:p w:rsidR="0001121F" w:rsidRPr="0001121F" w:rsidRDefault="0001121F" w:rsidP="00FB0474">
      <w:pPr>
        <w:numPr>
          <w:ilvl w:val="0"/>
          <w:numId w:val="13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Место, посвященное музам</w:t>
      </w:r>
    </w:p>
    <w:p w:rsidR="0001121F" w:rsidRPr="0001121F" w:rsidRDefault="0001121F" w:rsidP="00FB0474">
      <w:pPr>
        <w:numPr>
          <w:ilvl w:val="0"/>
          <w:numId w:val="13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Музыка</w:t>
      </w:r>
    </w:p>
    <w:p w:rsidR="0001121F" w:rsidRPr="0001121F" w:rsidRDefault="0001121F" w:rsidP="00FB0474">
      <w:pPr>
        <w:numPr>
          <w:ilvl w:val="0"/>
          <w:numId w:val="13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Коллекционирование</w:t>
      </w:r>
    </w:p>
    <w:p w:rsidR="0001121F" w:rsidRPr="0001121F" w:rsidRDefault="0001121F" w:rsidP="00FB0474">
      <w:pPr>
        <w:numPr>
          <w:ilvl w:val="0"/>
          <w:numId w:val="135"/>
        </w:numPr>
        <w:spacing w:before="100" w:beforeAutospacing="1" w:after="0"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Пинакотеки – это:</w:t>
      </w:r>
    </w:p>
    <w:p w:rsidR="0001121F" w:rsidRPr="0001121F" w:rsidRDefault="0001121F" w:rsidP="00FB0474">
      <w:pPr>
        <w:numPr>
          <w:ilvl w:val="0"/>
          <w:numId w:val="13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xml:space="preserve">+ Специальные хранилища для </w:t>
      </w:r>
      <w:r>
        <w:rPr>
          <w:rFonts w:ascii="Times New Roman" w:eastAsia="Times New Roman" w:hAnsi="Times New Roman" w:cs="Times New Roman"/>
          <w:sz w:val="28"/>
          <w:szCs w:val="28"/>
          <w:lang w:eastAsia="ru-RU"/>
        </w:rPr>
        <w:t xml:space="preserve">произведений живописи в Древней </w:t>
      </w:r>
      <w:r w:rsidRPr="0001121F">
        <w:rPr>
          <w:rFonts w:ascii="Times New Roman" w:eastAsia="Times New Roman" w:hAnsi="Times New Roman" w:cs="Times New Roman"/>
          <w:sz w:val="28"/>
          <w:szCs w:val="28"/>
          <w:lang w:eastAsia="ru-RU"/>
        </w:rPr>
        <w:t>Греции</w:t>
      </w:r>
    </w:p>
    <w:p w:rsidR="0001121F" w:rsidRPr="0001121F" w:rsidRDefault="0001121F" w:rsidP="00FB0474">
      <w:pPr>
        <w:numPr>
          <w:ilvl w:val="0"/>
          <w:numId w:val="13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Картины, выполненные восковыми красками</w:t>
      </w:r>
    </w:p>
    <w:p w:rsidR="0001121F" w:rsidRPr="0001121F" w:rsidRDefault="0001121F" w:rsidP="00FB0474">
      <w:pPr>
        <w:numPr>
          <w:ilvl w:val="0"/>
          <w:numId w:val="13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lastRenderedPageBreak/>
        <w:t>- Древнегреческие скульптурные композиции</w:t>
      </w:r>
    </w:p>
    <w:p w:rsidR="0001121F" w:rsidRPr="0001121F" w:rsidRDefault="0001121F" w:rsidP="00FB0474">
      <w:pPr>
        <w:numPr>
          <w:ilvl w:val="0"/>
          <w:numId w:val="135"/>
        </w:numPr>
        <w:spacing w:before="100" w:beforeAutospacing="1" w:after="0"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Прообраз всех музеев:</w:t>
      </w:r>
    </w:p>
    <w:p w:rsidR="0001121F" w:rsidRPr="0001121F" w:rsidRDefault="0001121F" w:rsidP="00FB0474">
      <w:pPr>
        <w:numPr>
          <w:ilvl w:val="0"/>
          <w:numId w:val="140"/>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Александрийская библиотека</w:t>
      </w:r>
    </w:p>
    <w:p w:rsidR="0001121F" w:rsidRPr="0001121F" w:rsidRDefault="0001121F" w:rsidP="00FB0474">
      <w:pPr>
        <w:numPr>
          <w:ilvl w:val="0"/>
          <w:numId w:val="140"/>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Пергамский мусейон</w:t>
      </w:r>
    </w:p>
    <w:p w:rsidR="0001121F" w:rsidRPr="0001121F" w:rsidRDefault="0001121F" w:rsidP="00FB0474">
      <w:pPr>
        <w:numPr>
          <w:ilvl w:val="0"/>
          <w:numId w:val="140"/>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Александрийский мусейон</w:t>
      </w:r>
    </w:p>
    <w:p w:rsidR="0001121F" w:rsidRPr="0001121F" w:rsidRDefault="0001121F" w:rsidP="00FB0474">
      <w:pPr>
        <w:numPr>
          <w:ilvl w:val="0"/>
          <w:numId w:val="135"/>
        </w:numPr>
        <w:spacing w:before="100" w:beforeAutospacing="1" w:after="0"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Кто основал Александрийский мусейон?</w:t>
      </w:r>
    </w:p>
    <w:p w:rsidR="0001121F" w:rsidRPr="0001121F" w:rsidRDefault="0001121F" w:rsidP="00FB0474">
      <w:pPr>
        <w:numPr>
          <w:ilvl w:val="0"/>
          <w:numId w:val="141"/>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Птолемей I Сотер</w:t>
      </w:r>
    </w:p>
    <w:p w:rsidR="0001121F" w:rsidRPr="0001121F" w:rsidRDefault="0001121F" w:rsidP="00FB0474">
      <w:pPr>
        <w:numPr>
          <w:ilvl w:val="0"/>
          <w:numId w:val="141"/>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Аристарх Самофракийский</w:t>
      </w:r>
    </w:p>
    <w:p w:rsidR="0001121F" w:rsidRPr="0001121F" w:rsidRDefault="0001121F" w:rsidP="00FB0474">
      <w:pPr>
        <w:numPr>
          <w:ilvl w:val="0"/>
          <w:numId w:val="141"/>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Каллимах</w:t>
      </w:r>
    </w:p>
    <w:p w:rsidR="0001121F" w:rsidRPr="0001121F" w:rsidRDefault="0001121F" w:rsidP="00FB0474">
      <w:pPr>
        <w:numPr>
          <w:ilvl w:val="0"/>
          <w:numId w:val="13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xml:space="preserve">Движимый объект природы или материальный результат человеческой деятельности, который в силу своей значимости для музейного использования изъят из среды обитания и включен в состав музейного собрания – </w:t>
      </w:r>
    </w:p>
    <w:p w:rsidR="0001121F" w:rsidRPr="0001121F" w:rsidRDefault="0001121F" w:rsidP="00FB0474">
      <w:pPr>
        <w:numPr>
          <w:ilvl w:val="0"/>
          <w:numId w:val="14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Предмет музейного значения</w:t>
      </w:r>
    </w:p>
    <w:p w:rsidR="0001121F" w:rsidRPr="0001121F" w:rsidRDefault="0001121F" w:rsidP="00FB0474">
      <w:pPr>
        <w:numPr>
          <w:ilvl w:val="0"/>
          <w:numId w:val="14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Музейный предмет</w:t>
      </w:r>
    </w:p>
    <w:p w:rsidR="0001121F" w:rsidRPr="0001121F" w:rsidRDefault="0001121F" w:rsidP="00FB0474">
      <w:pPr>
        <w:numPr>
          <w:ilvl w:val="0"/>
          <w:numId w:val="14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Музейный экспонат</w:t>
      </w:r>
    </w:p>
    <w:p w:rsidR="0001121F" w:rsidRPr="0001121F" w:rsidRDefault="0001121F" w:rsidP="00FB0474">
      <w:pPr>
        <w:numPr>
          <w:ilvl w:val="0"/>
          <w:numId w:val="13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К свойствам музейного предмета относятся:</w:t>
      </w:r>
    </w:p>
    <w:p w:rsidR="0001121F" w:rsidRPr="0001121F" w:rsidRDefault="0001121F" w:rsidP="00FB0474">
      <w:pPr>
        <w:numPr>
          <w:ilvl w:val="0"/>
          <w:numId w:val="14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Информативность</w:t>
      </w:r>
    </w:p>
    <w:p w:rsidR="0001121F" w:rsidRPr="0001121F" w:rsidRDefault="0001121F" w:rsidP="00FB0474">
      <w:pPr>
        <w:numPr>
          <w:ilvl w:val="0"/>
          <w:numId w:val="14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экспрессивность</w:t>
      </w:r>
    </w:p>
    <w:p w:rsidR="0001121F" w:rsidRPr="0001121F" w:rsidRDefault="0001121F" w:rsidP="00FB0474">
      <w:pPr>
        <w:numPr>
          <w:ilvl w:val="0"/>
          <w:numId w:val="14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историчность</w:t>
      </w:r>
    </w:p>
    <w:p w:rsidR="0001121F" w:rsidRPr="0001121F" w:rsidRDefault="0001121F" w:rsidP="00FB0474">
      <w:pPr>
        <w:numPr>
          <w:ilvl w:val="0"/>
          <w:numId w:val="14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аттрактивность</w:t>
      </w:r>
    </w:p>
    <w:p w:rsidR="0001121F" w:rsidRPr="0001121F" w:rsidRDefault="0001121F" w:rsidP="00FB0474">
      <w:pPr>
        <w:numPr>
          <w:ilvl w:val="0"/>
          <w:numId w:val="14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репрезентативность</w:t>
      </w:r>
    </w:p>
    <w:p w:rsidR="0001121F" w:rsidRPr="0001121F" w:rsidRDefault="0001121F" w:rsidP="00FB0474">
      <w:pPr>
        <w:numPr>
          <w:ilvl w:val="0"/>
          <w:numId w:val="14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предметность.</w:t>
      </w:r>
    </w:p>
    <w:p w:rsidR="0001121F" w:rsidRPr="0001121F" w:rsidRDefault="0001121F" w:rsidP="00FB0474">
      <w:pPr>
        <w:numPr>
          <w:ilvl w:val="0"/>
          <w:numId w:val="13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Исторические музеи делятся на (выберите верные):</w:t>
      </w:r>
    </w:p>
    <w:p w:rsidR="0001121F" w:rsidRPr="0001121F" w:rsidRDefault="0001121F" w:rsidP="00FB0474">
      <w:pPr>
        <w:numPr>
          <w:ilvl w:val="0"/>
          <w:numId w:val="14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lastRenderedPageBreak/>
        <w:t>+ общеисторические</w:t>
      </w:r>
    </w:p>
    <w:p w:rsidR="0001121F" w:rsidRPr="0001121F" w:rsidRDefault="0001121F" w:rsidP="00FB0474">
      <w:pPr>
        <w:numPr>
          <w:ilvl w:val="0"/>
          <w:numId w:val="14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археологические</w:t>
      </w:r>
    </w:p>
    <w:p w:rsidR="0001121F" w:rsidRPr="0001121F" w:rsidRDefault="0001121F" w:rsidP="00FB0474">
      <w:pPr>
        <w:numPr>
          <w:ilvl w:val="0"/>
          <w:numId w:val="14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архитектурные</w:t>
      </w:r>
    </w:p>
    <w:p w:rsidR="0001121F" w:rsidRPr="0001121F" w:rsidRDefault="0001121F" w:rsidP="00FB0474">
      <w:pPr>
        <w:numPr>
          <w:ilvl w:val="0"/>
          <w:numId w:val="14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педагогические</w:t>
      </w:r>
    </w:p>
    <w:p w:rsidR="0001121F" w:rsidRPr="0001121F" w:rsidRDefault="0001121F" w:rsidP="00FB0474">
      <w:pPr>
        <w:numPr>
          <w:ilvl w:val="0"/>
          <w:numId w:val="14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этнографические</w:t>
      </w:r>
    </w:p>
    <w:p w:rsidR="0001121F" w:rsidRPr="0001121F" w:rsidRDefault="0001121F" w:rsidP="00FB0474">
      <w:pPr>
        <w:numPr>
          <w:ilvl w:val="0"/>
          <w:numId w:val="14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промышленные</w:t>
      </w:r>
    </w:p>
    <w:p w:rsidR="0001121F" w:rsidRPr="0001121F" w:rsidRDefault="0001121F" w:rsidP="00FB0474">
      <w:pPr>
        <w:numPr>
          <w:ilvl w:val="0"/>
          <w:numId w:val="14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монографические</w:t>
      </w:r>
    </w:p>
    <w:p w:rsidR="0001121F" w:rsidRPr="0001121F" w:rsidRDefault="0001121F" w:rsidP="00FB0474">
      <w:pPr>
        <w:numPr>
          <w:ilvl w:val="0"/>
          <w:numId w:val="13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Музеи по принадлежности (юридическому положению) бывают:</w:t>
      </w:r>
    </w:p>
    <w:p w:rsidR="0001121F" w:rsidRPr="0001121F" w:rsidRDefault="0001121F" w:rsidP="00FB0474">
      <w:pPr>
        <w:numPr>
          <w:ilvl w:val="0"/>
          <w:numId w:val="14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Государственные</w:t>
      </w:r>
    </w:p>
    <w:p w:rsidR="0001121F" w:rsidRPr="0001121F" w:rsidRDefault="0001121F" w:rsidP="00FB0474">
      <w:pPr>
        <w:numPr>
          <w:ilvl w:val="0"/>
          <w:numId w:val="14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Республиканские</w:t>
      </w:r>
    </w:p>
    <w:p w:rsidR="0001121F" w:rsidRPr="0001121F" w:rsidRDefault="0001121F" w:rsidP="00FB0474">
      <w:pPr>
        <w:numPr>
          <w:ilvl w:val="0"/>
          <w:numId w:val="14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Краевые</w:t>
      </w:r>
    </w:p>
    <w:p w:rsidR="0001121F" w:rsidRPr="0001121F" w:rsidRDefault="0001121F" w:rsidP="00FB0474">
      <w:pPr>
        <w:numPr>
          <w:ilvl w:val="0"/>
          <w:numId w:val="14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Общественные</w:t>
      </w:r>
    </w:p>
    <w:p w:rsidR="0001121F" w:rsidRPr="0001121F" w:rsidRDefault="0001121F" w:rsidP="00FB0474">
      <w:pPr>
        <w:numPr>
          <w:ilvl w:val="0"/>
          <w:numId w:val="14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Частные</w:t>
      </w:r>
    </w:p>
    <w:p w:rsidR="0001121F" w:rsidRPr="0001121F" w:rsidRDefault="0001121F" w:rsidP="00FB0474">
      <w:pPr>
        <w:numPr>
          <w:ilvl w:val="0"/>
          <w:numId w:val="14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Учебные</w:t>
      </w:r>
    </w:p>
    <w:p w:rsidR="0001121F" w:rsidRPr="0001121F" w:rsidRDefault="0001121F" w:rsidP="00FB0474">
      <w:pPr>
        <w:numPr>
          <w:ilvl w:val="0"/>
          <w:numId w:val="13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Палеонтологические, антропологические, географические, биологические музеи являются:</w:t>
      </w:r>
    </w:p>
    <w:p w:rsidR="0001121F" w:rsidRPr="0001121F" w:rsidRDefault="0001121F" w:rsidP="00FB0474">
      <w:pPr>
        <w:numPr>
          <w:ilvl w:val="0"/>
          <w:numId w:val="14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Художественными</w:t>
      </w:r>
    </w:p>
    <w:p w:rsidR="0001121F" w:rsidRPr="0001121F" w:rsidRDefault="0001121F" w:rsidP="00FB0474">
      <w:pPr>
        <w:numPr>
          <w:ilvl w:val="0"/>
          <w:numId w:val="14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Естественнонаучными</w:t>
      </w:r>
    </w:p>
    <w:p w:rsidR="0001121F" w:rsidRPr="0001121F" w:rsidRDefault="0001121F" w:rsidP="00FB0474">
      <w:pPr>
        <w:numPr>
          <w:ilvl w:val="0"/>
          <w:numId w:val="14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Промышленными</w:t>
      </w:r>
    </w:p>
    <w:p w:rsidR="0001121F" w:rsidRPr="0001121F" w:rsidRDefault="0001121F" w:rsidP="00FB0474">
      <w:pPr>
        <w:numPr>
          <w:ilvl w:val="0"/>
          <w:numId w:val="14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Сельскохозяйственными</w:t>
      </w:r>
    </w:p>
    <w:p w:rsidR="0001121F" w:rsidRPr="0001121F" w:rsidRDefault="0001121F" w:rsidP="00FB0474">
      <w:pPr>
        <w:numPr>
          <w:ilvl w:val="0"/>
          <w:numId w:val="13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Научно-исследовательская деятельность музеев складывается из:</w:t>
      </w:r>
    </w:p>
    <w:p w:rsidR="0001121F" w:rsidRPr="0001121F" w:rsidRDefault="0001121F" w:rsidP="00FB0474">
      <w:pPr>
        <w:numPr>
          <w:ilvl w:val="0"/>
          <w:numId w:val="147"/>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Профильных изысканий</w:t>
      </w:r>
    </w:p>
    <w:p w:rsidR="0001121F" w:rsidRPr="0001121F" w:rsidRDefault="0001121F" w:rsidP="00FB0474">
      <w:pPr>
        <w:numPr>
          <w:ilvl w:val="0"/>
          <w:numId w:val="147"/>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музееведческих изысканий</w:t>
      </w:r>
    </w:p>
    <w:p w:rsidR="0001121F" w:rsidRPr="0001121F" w:rsidRDefault="0001121F" w:rsidP="00FB0474">
      <w:pPr>
        <w:numPr>
          <w:ilvl w:val="0"/>
          <w:numId w:val="147"/>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исторических изысканий</w:t>
      </w:r>
    </w:p>
    <w:p w:rsidR="0001121F" w:rsidRPr="0001121F" w:rsidRDefault="0001121F" w:rsidP="00FB0474">
      <w:pPr>
        <w:numPr>
          <w:ilvl w:val="0"/>
          <w:numId w:val="147"/>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географических изысканий</w:t>
      </w:r>
    </w:p>
    <w:p w:rsidR="0001121F" w:rsidRPr="0001121F" w:rsidRDefault="0001121F" w:rsidP="00FB0474">
      <w:pPr>
        <w:numPr>
          <w:ilvl w:val="0"/>
          <w:numId w:val="13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lastRenderedPageBreak/>
        <w:t>Деятельность, направленная на обеспечение длительной сохранности музейных предметов:</w:t>
      </w:r>
    </w:p>
    <w:p w:rsidR="0001121F" w:rsidRPr="0001121F" w:rsidRDefault="0001121F" w:rsidP="00FB0474">
      <w:pPr>
        <w:numPr>
          <w:ilvl w:val="0"/>
          <w:numId w:val="14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Реставрация</w:t>
      </w:r>
    </w:p>
    <w:p w:rsidR="0001121F" w:rsidRPr="0001121F" w:rsidRDefault="0001121F" w:rsidP="00FB0474">
      <w:pPr>
        <w:numPr>
          <w:ilvl w:val="0"/>
          <w:numId w:val="14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Консервация</w:t>
      </w:r>
    </w:p>
    <w:p w:rsidR="0001121F" w:rsidRPr="0001121F" w:rsidRDefault="0001121F" w:rsidP="00FB0474">
      <w:pPr>
        <w:numPr>
          <w:ilvl w:val="0"/>
          <w:numId w:val="14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Тезаврирование</w:t>
      </w:r>
    </w:p>
    <w:p w:rsidR="0001121F" w:rsidRPr="0001121F" w:rsidRDefault="0001121F" w:rsidP="00FB0474">
      <w:pPr>
        <w:numPr>
          <w:ilvl w:val="0"/>
          <w:numId w:val="14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Документирование</w:t>
      </w:r>
    </w:p>
    <w:p w:rsidR="0001121F" w:rsidRPr="0001121F" w:rsidRDefault="0001121F" w:rsidP="00FB0474">
      <w:pPr>
        <w:numPr>
          <w:ilvl w:val="0"/>
          <w:numId w:val="13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Понятием «фонды музея» обозначают:</w:t>
      </w:r>
    </w:p>
    <w:p w:rsidR="0001121F" w:rsidRPr="0001121F" w:rsidRDefault="0001121F" w:rsidP="00FB0474">
      <w:pPr>
        <w:numPr>
          <w:ilvl w:val="0"/>
          <w:numId w:val="14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научно организованную совокупность материалов, принятых музеем на постоянное хранение</w:t>
      </w:r>
    </w:p>
    <w:p w:rsidR="0001121F" w:rsidRPr="0001121F" w:rsidRDefault="0001121F" w:rsidP="00FB0474">
      <w:pPr>
        <w:numPr>
          <w:ilvl w:val="0"/>
          <w:numId w:val="14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памятники истории и культуры, а также объекты природы, изъятые из среды бытования</w:t>
      </w:r>
    </w:p>
    <w:p w:rsidR="0001121F" w:rsidRPr="0001121F" w:rsidRDefault="0001121F" w:rsidP="00FB0474">
      <w:pPr>
        <w:numPr>
          <w:ilvl w:val="0"/>
          <w:numId w:val="14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Витрины, стенды и другие виды музейного оборудования, а также аудиовизуальные средства</w:t>
      </w:r>
    </w:p>
    <w:p w:rsidR="0001121F" w:rsidRPr="0001121F" w:rsidRDefault="0001121F" w:rsidP="00FB0474">
      <w:pPr>
        <w:numPr>
          <w:ilvl w:val="0"/>
          <w:numId w:val="13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Предметы, обладающие высокой степенью эмоционального воздействия и особо почитаемые как память о выдающемся человеке или событии:</w:t>
      </w:r>
    </w:p>
    <w:p w:rsidR="0001121F" w:rsidRPr="0001121F" w:rsidRDefault="0001121F" w:rsidP="00FB0474">
      <w:pPr>
        <w:numPr>
          <w:ilvl w:val="0"/>
          <w:numId w:val="150"/>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мемориальные предметы</w:t>
      </w:r>
    </w:p>
    <w:p w:rsidR="0001121F" w:rsidRPr="0001121F" w:rsidRDefault="0001121F" w:rsidP="00FB0474">
      <w:pPr>
        <w:numPr>
          <w:ilvl w:val="0"/>
          <w:numId w:val="150"/>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уникальными музейными предметами</w:t>
      </w:r>
    </w:p>
    <w:p w:rsidR="0001121F" w:rsidRPr="0001121F" w:rsidRDefault="0001121F" w:rsidP="00FB0474">
      <w:pPr>
        <w:numPr>
          <w:ilvl w:val="0"/>
          <w:numId w:val="150"/>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реликвии</w:t>
      </w:r>
    </w:p>
    <w:p w:rsidR="0001121F" w:rsidRPr="0001121F" w:rsidRDefault="0001121F" w:rsidP="00FB0474">
      <w:pPr>
        <w:numPr>
          <w:ilvl w:val="0"/>
          <w:numId w:val="13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Фонд музейных предметов  делится на:</w:t>
      </w:r>
    </w:p>
    <w:p w:rsidR="0001121F" w:rsidRPr="0001121F" w:rsidRDefault="0001121F" w:rsidP="00FB0474">
      <w:pPr>
        <w:numPr>
          <w:ilvl w:val="0"/>
          <w:numId w:val="151"/>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Основной</w:t>
      </w:r>
    </w:p>
    <w:p w:rsidR="0001121F" w:rsidRPr="0001121F" w:rsidRDefault="0001121F" w:rsidP="00FB0474">
      <w:pPr>
        <w:numPr>
          <w:ilvl w:val="0"/>
          <w:numId w:val="151"/>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Обменный</w:t>
      </w:r>
    </w:p>
    <w:p w:rsidR="0001121F" w:rsidRPr="0001121F" w:rsidRDefault="0001121F" w:rsidP="00FB0474">
      <w:pPr>
        <w:numPr>
          <w:ilvl w:val="0"/>
          <w:numId w:val="151"/>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Научно-вспомогательный</w:t>
      </w:r>
    </w:p>
    <w:p w:rsidR="0001121F" w:rsidRPr="0001121F" w:rsidRDefault="0001121F" w:rsidP="00FB0474">
      <w:pPr>
        <w:numPr>
          <w:ilvl w:val="0"/>
          <w:numId w:val="151"/>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Фонд сырьевых материалов</w:t>
      </w:r>
    </w:p>
    <w:p w:rsidR="0001121F" w:rsidRPr="0001121F" w:rsidRDefault="0001121F" w:rsidP="00FB0474">
      <w:pPr>
        <w:numPr>
          <w:ilvl w:val="0"/>
          <w:numId w:val="13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Что не относится к шести типам музейных предметов (источников):</w:t>
      </w:r>
    </w:p>
    <w:p w:rsidR="0001121F" w:rsidRPr="0001121F" w:rsidRDefault="0001121F" w:rsidP="00FB0474">
      <w:pPr>
        <w:numPr>
          <w:ilvl w:val="0"/>
          <w:numId w:val="15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археологические</w:t>
      </w:r>
    </w:p>
    <w:p w:rsidR="0001121F" w:rsidRPr="0001121F" w:rsidRDefault="0001121F" w:rsidP="00FB0474">
      <w:pPr>
        <w:numPr>
          <w:ilvl w:val="0"/>
          <w:numId w:val="15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lastRenderedPageBreak/>
        <w:t>- вещественные</w:t>
      </w:r>
    </w:p>
    <w:p w:rsidR="0001121F" w:rsidRPr="0001121F" w:rsidRDefault="0001121F" w:rsidP="00FB0474">
      <w:pPr>
        <w:numPr>
          <w:ilvl w:val="0"/>
          <w:numId w:val="15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изобразительные</w:t>
      </w:r>
    </w:p>
    <w:p w:rsidR="0001121F" w:rsidRPr="0001121F" w:rsidRDefault="0001121F" w:rsidP="00FB0474">
      <w:pPr>
        <w:numPr>
          <w:ilvl w:val="0"/>
          <w:numId w:val="15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письменные</w:t>
      </w:r>
    </w:p>
    <w:p w:rsidR="0001121F" w:rsidRPr="0001121F" w:rsidRDefault="0001121F" w:rsidP="00FB0474">
      <w:pPr>
        <w:numPr>
          <w:ilvl w:val="0"/>
          <w:numId w:val="15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мемориальные</w:t>
      </w:r>
    </w:p>
    <w:p w:rsidR="0001121F" w:rsidRPr="0001121F" w:rsidRDefault="0001121F" w:rsidP="00FB0474">
      <w:pPr>
        <w:numPr>
          <w:ilvl w:val="0"/>
          <w:numId w:val="15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фонические источники</w:t>
      </w:r>
    </w:p>
    <w:p w:rsidR="0001121F" w:rsidRPr="0001121F" w:rsidRDefault="0001121F" w:rsidP="00FB0474">
      <w:pPr>
        <w:numPr>
          <w:ilvl w:val="0"/>
          <w:numId w:val="15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фото-источники</w:t>
      </w:r>
    </w:p>
    <w:p w:rsidR="0001121F" w:rsidRPr="0001121F" w:rsidRDefault="0001121F" w:rsidP="00FB0474">
      <w:pPr>
        <w:numPr>
          <w:ilvl w:val="0"/>
          <w:numId w:val="15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архитектурные</w:t>
      </w:r>
    </w:p>
    <w:p w:rsidR="0001121F" w:rsidRPr="0001121F" w:rsidRDefault="0001121F" w:rsidP="00FB0474">
      <w:pPr>
        <w:numPr>
          <w:ilvl w:val="0"/>
          <w:numId w:val="15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кино-источники</w:t>
      </w:r>
    </w:p>
    <w:p w:rsidR="0001121F" w:rsidRPr="0001121F" w:rsidRDefault="0001121F" w:rsidP="00FB0474">
      <w:pPr>
        <w:numPr>
          <w:ilvl w:val="0"/>
          <w:numId w:val="13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Планы комплектования фондов могут быть:</w:t>
      </w:r>
    </w:p>
    <w:p w:rsidR="0001121F" w:rsidRPr="0001121F" w:rsidRDefault="0001121F" w:rsidP="00FB0474">
      <w:pPr>
        <w:numPr>
          <w:ilvl w:val="0"/>
          <w:numId w:val="15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перспективными</w:t>
      </w:r>
    </w:p>
    <w:p w:rsidR="0001121F" w:rsidRPr="0001121F" w:rsidRDefault="0001121F" w:rsidP="00FB0474">
      <w:pPr>
        <w:numPr>
          <w:ilvl w:val="0"/>
          <w:numId w:val="15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текущими</w:t>
      </w:r>
    </w:p>
    <w:p w:rsidR="0001121F" w:rsidRPr="0001121F" w:rsidRDefault="0001121F" w:rsidP="00FB0474">
      <w:pPr>
        <w:numPr>
          <w:ilvl w:val="0"/>
          <w:numId w:val="15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систематическими</w:t>
      </w:r>
    </w:p>
    <w:p w:rsidR="0001121F" w:rsidRPr="0001121F" w:rsidRDefault="0001121F" w:rsidP="00FB0474">
      <w:pPr>
        <w:numPr>
          <w:ilvl w:val="0"/>
          <w:numId w:val="15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тематическими</w:t>
      </w:r>
    </w:p>
    <w:p w:rsidR="0001121F" w:rsidRPr="0001121F" w:rsidRDefault="0001121F" w:rsidP="00FB0474">
      <w:pPr>
        <w:numPr>
          <w:ilvl w:val="0"/>
          <w:numId w:val="15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комплексными</w:t>
      </w:r>
    </w:p>
    <w:p w:rsidR="0001121F" w:rsidRPr="0001121F" w:rsidRDefault="0001121F" w:rsidP="00FB0474">
      <w:pPr>
        <w:numPr>
          <w:ilvl w:val="0"/>
          <w:numId w:val="13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Для хранения предметов в музее оборудуется специальное помещение:</w:t>
      </w:r>
    </w:p>
    <w:p w:rsidR="0001121F" w:rsidRPr="0001121F" w:rsidRDefault="0001121F" w:rsidP="00FB0474">
      <w:pPr>
        <w:numPr>
          <w:ilvl w:val="0"/>
          <w:numId w:val="15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Запасник</w:t>
      </w:r>
    </w:p>
    <w:p w:rsidR="0001121F" w:rsidRPr="0001121F" w:rsidRDefault="0001121F" w:rsidP="00FB0474">
      <w:pPr>
        <w:numPr>
          <w:ilvl w:val="0"/>
          <w:numId w:val="15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Склад</w:t>
      </w:r>
    </w:p>
    <w:p w:rsidR="0001121F" w:rsidRPr="0001121F" w:rsidRDefault="0001121F" w:rsidP="00FB0474">
      <w:pPr>
        <w:numPr>
          <w:ilvl w:val="0"/>
          <w:numId w:val="15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Подсобное помещение</w:t>
      </w:r>
    </w:p>
    <w:p w:rsidR="0001121F" w:rsidRPr="0001121F" w:rsidRDefault="0001121F" w:rsidP="00FB0474">
      <w:pPr>
        <w:numPr>
          <w:ilvl w:val="0"/>
          <w:numId w:val="13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К какому виду экспозиции относится музейная выставка?</w:t>
      </w:r>
    </w:p>
    <w:p w:rsidR="0001121F" w:rsidRPr="0001121F" w:rsidRDefault="0001121F" w:rsidP="00FB0474">
      <w:pPr>
        <w:numPr>
          <w:ilvl w:val="0"/>
          <w:numId w:val="15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композиционным экспозициям</w:t>
      </w:r>
    </w:p>
    <w:p w:rsidR="0001121F" w:rsidRPr="0001121F" w:rsidRDefault="0001121F" w:rsidP="00FB0474">
      <w:pPr>
        <w:numPr>
          <w:ilvl w:val="0"/>
          <w:numId w:val="15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временным экспозициям</w:t>
      </w:r>
    </w:p>
    <w:p w:rsidR="0001121F" w:rsidRPr="0001121F" w:rsidRDefault="0001121F" w:rsidP="00FB0474">
      <w:pPr>
        <w:numPr>
          <w:ilvl w:val="0"/>
          <w:numId w:val="15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постоянным экспозициям</w:t>
      </w:r>
    </w:p>
    <w:p w:rsidR="0001121F" w:rsidRPr="0001121F" w:rsidRDefault="0001121F" w:rsidP="00FB0474">
      <w:pPr>
        <w:numPr>
          <w:ilvl w:val="0"/>
          <w:numId w:val="13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Выделите основные методы экспонирования:</w:t>
      </w:r>
    </w:p>
    <w:p w:rsidR="0001121F" w:rsidRPr="0001121F" w:rsidRDefault="0001121F" w:rsidP="00FB0474">
      <w:pPr>
        <w:numPr>
          <w:ilvl w:val="0"/>
          <w:numId w:val="15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систематический</w:t>
      </w:r>
    </w:p>
    <w:p w:rsidR="0001121F" w:rsidRPr="0001121F" w:rsidRDefault="0001121F" w:rsidP="00FB0474">
      <w:pPr>
        <w:numPr>
          <w:ilvl w:val="0"/>
          <w:numId w:val="15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ансамблевый</w:t>
      </w:r>
    </w:p>
    <w:p w:rsidR="0001121F" w:rsidRPr="0001121F" w:rsidRDefault="0001121F" w:rsidP="00FB0474">
      <w:pPr>
        <w:numPr>
          <w:ilvl w:val="0"/>
          <w:numId w:val="15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lastRenderedPageBreak/>
        <w:t>+ ландшафтный</w:t>
      </w:r>
    </w:p>
    <w:p w:rsidR="0001121F" w:rsidRPr="0001121F" w:rsidRDefault="0001121F" w:rsidP="00FB0474">
      <w:pPr>
        <w:numPr>
          <w:ilvl w:val="0"/>
          <w:numId w:val="15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тематический</w:t>
      </w:r>
    </w:p>
    <w:p w:rsidR="0001121F" w:rsidRPr="0001121F" w:rsidRDefault="0001121F" w:rsidP="00FB0474">
      <w:pPr>
        <w:numPr>
          <w:ilvl w:val="0"/>
          <w:numId w:val="15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перспективный</w:t>
      </w:r>
    </w:p>
    <w:p w:rsidR="0001121F" w:rsidRPr="0001121F" w:rsidRDefault="0001121F" w:rsidP="00FB0474">
      <w:pPr>
        <w:numPr>
          <w:ilvl w:val="0"/>
          <w:numId w:val="15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вещественный</w:t>
      </w:r>
    </w:p>
    <w:p w:rsidR="0001121F" w:rsidRPr="0001121F" w:rsidRDefault="0001121F" w:rsidP="00FB0474">
      <w:pPr>
        <w:numPr>
          <w:ilvl w:val="0"/>
          <w:numId w:val="13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Копию живописного, графического или фотографического изображения, сделанную печатным способом, обычно в ином, увеличенном или уменьшенном размере, называют:</w:t>
      </w:r>
    </w:p>
    <w:p w:rsidR="0001121F" w:rsidRPr="0001121F" w:rsidRDefault="0001121F" w:rsidP="00FB0474">
      <w:pPr>
        <w:numPr>
          <w:ilvl w:val="0"/>
          <w:numId w:val="157"/>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Муляжом</w:t>
      </w:r>
    </w:p>
    <w:p w:rsidR="0001121F" w:rsidRPr="0001121F" w:rsidRDefault="0001121F" w:rsidP="00FB0474">
      <w:pPr>
        <w:numPr>
          <w:ilvl w:val="0"/>
          <w:numId w:val="157"/>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Репродукцией</w:t>
      </w:r>
    </w:p>
    <w:p w:rsidR="0001121F" w:rsidRPr="0001121F" w:rsidRDefault="0001121F" w:rsidP="00FB0474">
      <w:pPr>
        <w:numPr>
          <w:ilvl w:val="0"/>
          <w:numId w:val="157"/>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Слепком</w:t>
      </w:r>
    </w:p>
    <w:p w:rsidR="0001121F" w:rsidRPr="0001121F" w:rsidRDefault="0001121F" w:rsidP="00FB0474">
      <w:pPr>
        <w:numPr>
          <w:ilvl w:val="0"/>
          <w:numId w:val="13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Объемное воспроизведение внешнего вида объекта, которое создается в определенном масштабе и допускает некоторую условность в показе:</w:t>
      </w:r>
    </w:p>
    <w:p w:rsidR="0001121F" w:rsidRPr="0001121F" w:rsidRDefault="0001121F" w:rsidP="00FB0474">
      <w:pPr>
        <w:numPr>
          <w:ilvl w:val="0"/>
          <w:numId w:val="15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Макет</w:t>
      </w:r>
    </w:p>
    <w:p w:rsidR="0001121F" w:rsidRPr="0001121F" w:rsidRDefault="0001121F" w:rsidP="00FB0474">
      <w:pPr>
        <w:numPr>
          <w:ilvl w:val="0"/>
          <w:numId w:val="15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Модель</w:t>
      </w:r>
    </w:p>
    <w:p w:rsidR="0001121F" w:rsidRPr="0001121F" w:rsidRDefault="0001121F" w:rsidP="00FB0474">
      <w:pPr>
        <w:numPr>
          <w:ilvl w:val="0"/>
          <w:numId w:val="15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Муляж</w:t>
      </w:r>
    </w:p>
    <w:p w:rsidR="0001121F" w:rsidRPr="0001121F" w:rsidRDefault="0001121F" w:rsidP="00FB0474">
      <w:pPr>
        <w:numPr>
          <w:ilvl w:val="0"/>
          <w:numId w:val="13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Тексты в музееведении обычно подразделяются на:</w:t>
      </w:r>
    </w:p>
    <w:p w:rsidR="0001121F" w:rsidRPr="0001121F" w:rsidRDefault="0001121F" w:rsidP="00FB0474">
      <w:pPr>
        <w:numPr>
          <w:ilvl w:val="0"/>
          <w:numId w:val="15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повествовательные</w:t>
      </w:r>
    </w:p>
    <w:p w:rsidR="0001121F" w:rsidRPr="0001121F" w:rsidRDefault="0001121F" w:rsidP="00FB0474">
      <w:pPr>
        <w:numPr>
          <w:ilvl w:val="0"/>
          <w:numId w:val="15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заглавные (оглавительные)</w:t>
      </w:r>
    </w:p>
    <w:p w:rsidR="0001121F" w:rsidRPr="0001121F" w:rsidRDefault="0001121F" w:rsidP="00FB0474">
      <w:pPr>
        <w:numPr>
          <w:ilvl w:val="0"/>
          <w:numId w:val="15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ведущие</w:t>
      </w:r>
    </w:p>
    <w:p w:rsidR="0001121F" w:rsidRPr="0001121F" w:rsidRDefault="0001121F" w:rsidP="00FB0474">
      <w:pPr>
        <w:numPr>
          <w:ilvl w:val="0"/>
          <w:numId w:val="15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пояснительные</w:t>
      </w:r>
    </w:p>
    <w:p w:rsidR="0001121F" w:rsidRPr="0001121F" w:rsidRDefault="0001121F" w:rsidP="00FB0474">
      <w:pPr>
        <w:numPr>
          <w:ilvl w:val="0"/>
          <w:numId w:val="15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этикетаж</w:t>
      </w:r>
    </w:p>
    <w:p w:rsidR="0001121F" w:rsidRPr="0001121F" w:rsidRDefault="0001121F" w:rsidP="00FB0474">
      <w:pPr>
        <w:numPr>
          <w:ilvl w:val="0"/>
          <w:numId w:val="15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указатели</w:t>
      </w:r>
    </w:p>
    <w:p w:rsidR="0001121F" w:rsidRPr="0001121F" w:rsidRDefault="0001121F" w:rsidP="00FB0474">
      <w:pPr>
        <w:numPr>
          <w:ilvl w:val="0"/>
          <w:numId w:val="15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разделительные</w:t>
      </w:r>
    </w:p>
    <w:p w:rsidR="0001121F" w:rsidRPr="0001121F" w:rsidRDefault="0001121F" w:rsidP="00FB0474">
      <w:pPr>
        <w:numPr>
          <w:ilvl w:val="0"/>
          <w:numId w:val="13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xml:space="preserve">Экскурсия, лекция, консультация, научные чтения (конференции, сессии; заседания), клуб (кружок, студия), конкурс (олимпиада, викторина), встреча с интересным человеком, концерт (литературный вечер, </w:t>
      </w:r>
      <w:r w:rsidRPr="0001121F">
        <w:rPr>
          <w:rFonts w:ascii="Times New Roman" w:eastAsia="Times New Roman" w:hAnsi="Times New Roman" w:cs="Times New Roman"/>
          <w:sz w:val="28"/>
          <w:szCs w:val="28"/>
          <w:lang w:eastAsia="ru-RU"/>
        </w:rPr>
        <w:lastRenderedPageBreak/>
        <w:t>театрализованное представление, киносеанс), праздник, историческая игра». Все вместе это:</w:t>
      </w:r>
    </w:p>
    <w:p w:rsidR="0001121F" w:rsidRPr="0001121F" w:rsidRDefault="0001121F" w:rsidP="00FB0474">
      <w:pPr>
        <w:numPr>
          <w:ilvl w:val="0"/>
          <w:numId w:val="160"/>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формы культурно-образовательной деятельности музея</w:t>
      </w:r>
    </w:p>
    <w:p w:rsidR="0001121F" w:rsidRPr="0001121F" w:rsidRDefault="0001121F" w:rsidP="00FB0474">
      <w:pPr>
        <w:numPr>
          <w:ilvl w:val="0"/>
          <w:numId w:val="160"/>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методы построения экспозиции</w:t>
      </w:r>
    </w:p>
    <w:p w:rsidR="0001121F" w:rsidRPr="0001121F" w:rsidRDefault="0001121F" w:rsidP="00FB0474">
      <w:pPr>
        <w:numPr>
          <w:ilvl w:val="0"/>
          <w:numId w:val="160"/>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научно-фондовая работа</w:t>
      </w:r>
    </w:p>
    <w:p w:rsidR="0001121F" w:rsidRPr="0001121F" w:rsidRDefault="0001121F" w:rsidP="00FB0474">
      <w:pPr>
        <w:numPr>
          <w:ilvl w:val="0"/>
          <w:numId w:val="13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Термин «музейный предмет» в нач. 1930-х гг. в отечественный научный оборот ввел:</w:t>
      </w:r>
    </w:p>
    <w:p w:rsidR="0001121F" w:rsidRPr="0001121F" w:rsidRDefault="0001121F" w:rsidP="00FB0474">
      <w:pPr>
        <w:numPr>
          <w:ilvl w:val="0"/>
          <w:numId w:val="161"/>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Н.М. Дружинин</w:t>
      </w:r>
    </w:p>
    <w:p w:rsidR="0001121F" w:rsidRPr="0001121F" w:rsidRDefault="0001121F" w:rsidP="00FB0474">
      <w:pPr>
        <w:numPr>
          <w:ilvl w:val="0"/>
          <w:numId w:val="161"/>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А.Н.Сорокин</w:t>
      </w:r>
    </w:p>
    <w:p w:rsidR="0001121F" w:rsidRPr="0001121F" w:rsidRDefault="0001121F" w:rsidP="00FB0474">
      <w:pPr>
        <w:numPr>
          <w:ilvl w:val="0"/>
          <w:numId w:val="161"/>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Л.Е.Кринин</w:t>
      </w:r>
    </w:p>
    <w:p w:rsidR="0001121F" w:rsidRPr="0001121F" w:rsidRDefault="0001121F" w:rsidP="00FB0474">
      <w:pPr>
        <w:numPr>
          <w:ilvl w:val="0"/>
          <w:numId w:val="13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Первым российским музеем является:</w:t>
      </w:r>
    </w:p>
    <w:p w:rsidR="0001121F" w:rsidRPr="0001121F" w:rsidRDefault="0001121F" w:rsidP="00FB0474">
      <w:pPr>
        <w:numPr>
          <w:ilvl w:val="0"/>
          <w:numId w:val="16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Эрмитаж</w:t>
      </w:r>
    </w:p>
    <w:p w:rsidR="0001121F" w:rsidRPr="0001121F" w:rsidRDefault="0001121F" w:rsidP="00FB0474">
      <w:pPr>
        <w:numPr>
          <w:ilvl w:val="0"/>
          <w:numId w:val="16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Кунсткамера</w:t>
      </w:r>
    </w:p>
    <w:p w:rsidR="0001121F" w:rsidRPr="0001121F" w:rsidRDefault="0001121F" w:rsidP="00FB0474">
      <w:pPr>
        <w:numPr>
          <w:ilvl w:val="0"/>
          <w:numId w:val="16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Третьяковская галерея</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28. Когда Ролевые игры стали утверждаться в зарубежной музейной практике:</w:t>
      </w:r>
    </w:p>
    <w:p w:rsidR="0001121F" w:rsidRPr="0001121F" w:rsidRDefault="0001121F" w:rsidP="00FB0474">
      <w:pPr>
        <w:numPr>
          <w:ilvl w:val="0"/>
          <w:numId w:val="16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в 1890-е гг.</w:t>
      </w:r>
    </w:p>
    <w:p w:rsidR="0001121F" w:rsidRPr="0001121F" w:rsidRDefault="0001121F" w:rsidP="00FB0474">
      <w:pPr>
        <w:numPr>
          <w:ilvl w:val="0"/>
          <w:numId w:val="16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в 1920-е гг.</w:t>
      </w:r>
    </w:p>
    <w:p w:rsidR="0001121F" w:rsidRPr="0001121F" w:rsidRDefault="0001121F" w:rsidP="00FB0474">
      <w:pPr>
        <w:numPr>
          <w:ilvl w:val="0"/>
          <w:numId w:val="16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в 1970-е гг.</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29. В каком городе находится знаменитый музей Эрмитаж?</w:t>
      </w:r>
    </w:p>
    <w:p w:rsidR="0001121F" w:rsidRPr="0001121F" w:rsidRDefault="0001121F" w:rsidP="00FB0474">
      <w:pPr>
        <w:numPr>
          <w:ilvl w:val="0"/>
          <w:numId w:val="16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в Москве</w:t>
      </w:r>
    </w:p>
    <w:p w:rsidR="0001121F" w:rsidRPr="0001121F" w:rsidRDefault="0001121F" w:rsidP="00FB0474">
      <w:pPr>
        <w:numPr>
          <w:ilvl w:val="0"/>
          <w:numId w:val="16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в Париже</w:t>
      </w:r>
    </w:p>
    <w:p w:rsidR="0001121F" w:rsidRPr="0001121F" w:rsidRDefault="0001121F" w:rsidP="00FB0474">
      <w:pPr>
        <w:numPr>
          <w:ilvl w:val="0"/>
          <w:numId w:val="16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в Санкт-Петербурге</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30. Датой основания первого музея в России считают:</w:t>
      </w:r>
    </w:p>
    <w:p w:rsidR="0001121F" w:rsidRPr="0001121F" w:rsidRDefault="0001121F" w:rsidP="00FB0474">
      <w:pPr>
        <w:numPr>
          <w:ilvl w:val="0"/>
          <w:numId w:val="16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lastRenderedPageBreak/>
        <w:t>- 1795 г.</w:t>
      </w:r>
    </w:p>
    <w:p w:rsidR="0001121F" w:rsidRPr="0001121F" w:rsidRDefault="0001121F" w:rsidP="00FB0474">
      <w:pPr>
        <w:numPr>
          <w:ilvl w:val="0"/>
          <w:numId w:val="16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- 1896 г.</w:t>
      </w:r>
    </w:p>
    <w:p w:rsidR="0001121F" w:rsidRPr="0001121F" w:rsidRDefault="0001121F" w:rsidP="00FB0474">
      <w:pPr>
        <w:numPr>
          <w:ilvl w:val="0"/>
          <w:numId w:val="16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+ 1714 г.</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31. Крупнейшим художественным музеем Америки является:</w:t>
      </w:r>
    </w:p>
    <w:p w:rsidR="0001121F" w:rsidRPr="0001121F" w:rsidRDefault="0001121F" w:rsidP="00FB0474">
      <w:pPr>
        <w:numPr>
          <w:ilvl w:val="0"/>
          <w:numId w:val="16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+Метрополитен</w:t>
      </w:r>
    </w:p>
    <w:p w:rsidR="0001121F" w:rsidRPr="0001121F" w:rsidRDefault="0001121F" w:rsidP="00FB0474">
      <w:pPr>
        <w:numPr>
          <w:ilvl w:val="0"/>
          <w:numId w:val="16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Галерея Уффици</w:t>
      </w:r>
    </w:p>
    <w:p w:rsidR="0001121F" w:rsidRPr="0001121F" w:rsidRDefault="0001121F" w:rsidP="00FB0474">
      <w:pPr>
        <w:numPr>
          <w:ilvl w:val="0"/>
          <w:numId w:val="16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Рейксмузеум</w:t>
      </w:r>
    </w:p>
    <w:p w:rsidR="0001121F" w:rsidRPr="0001121F" w:rsidRDefault="0001121F" w:rsidP="00FB0474">
      <w:pPr>
        <w:numPr>
          <w:ilvl w:val="0"/>
          <w:numId w:val="16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Эрмитаж</w:t>
      </w:r>
    </w:p>
    <w:p w:rsidR="0001121F" w:rsidRPr="0001121F" w:rsidRDefault="0001121F" w:rsidP="00FB0474">
      <w:pPr>
        <w:numPr>
          <w:ilvl w:val="0"/>
          <w:numId w:val="16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Прадо</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32. Крупнейшим музеем Санкт-Петербурга является:</w:t>
      </w:r>
    </w:p>
    <w:p w:rsidR="0001121F" w:rsidRPr="0001121F" w:rsidRDefault="0001121F" w:rsidP="00FB0474">
      <w:pPr>
        <w:numPr>
          <w:ilvl w:val="0"/>
          <w:numId w:val="167"/>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Третьяковская галерея</w:t>
      </w:r>
    </w:p>
    <w:p w:rsidR="0001121F" w:rsidRPr="0001121F" w:rsidRDefault="0001121F" w:rsidP="00FB0474">
      <w:pPr>
        <w:numPr>
          <w:ilvl w:val="0"/>
          <w:numId w:val="167"/>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+Государственный Эрмитаж</w:t>
      </w:r>
    </w:p>
    <w:p w:rsidR="0001121F" w:rsidRPr="0001121F" w:rsidRDefault="0001121F" w:rsidP="00FB0474">
      <w:pPr>
        <w:numPr>
          <w:ilvl w:val="0"/>
          <w:numId w:val="167"/>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Русский музей</w:t>
      </w:r>
    </w:p>
    <w:p w:rsidR="0001121F" w:rsidRPr="0001121F" w:rsidRDefault="0001121F" w:rsidP="00FB0474">
      <w:pPr>
        <w:numPr>
          <w:ilvl w:val="0"/>
          <w:numId w:val="167"/>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Кунсткамера</w:t>
      </w:r>
    </w:p>
    <w:p w:rsidR="0001121F" w:rsidRPr="0001121F" w:rsidRDefault="0001121F" w:rsidP="00FB0474">
      <w:pPr>
        <w:numPr>
          <w:ilvl w:val="0"/>
          <w:numId w:val="167"/>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Музей изобразительных искусств им. А.С. Пушкина</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33. Основные свойства музейного предмета:</w:t>
      </w:r>
    </w:p>
    <w:p w:rsidR="0001121F" w:rsidRPr="0001121F" w:rsidRDefault="0001121F" w:rsidP="00FB0474">
      <w:pPr>
        <w:numPr>
          <w:ilvl w:val="0"/>
          <w:numId w:val="16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+Информативность</w:t>
      </w:r>
    </w:p>
    <w:p w:rsidR="0001121F" w:rsidRPr="0001121F" w:rsidRDefault="0001121F" w:rsidP="00FB0474">
      <w:pPr>
        <w:numPr>
          <w:ilvl w:val="0"/>
          <w:numId w:val="16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+Аттрактивность</w:t>
      </w:r>
    </w:p>
    <w:p w:rsidR="0001121F" w:rsidRPr="0001121F" w:rsidRDefault="0001121F" w:rsidP="00FB0474">
      <w:pPr>
        <w:numPr>
          <w:ilvl w:val="0"/>
          <w:numId w:val="16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+Экспрессивность</w:t>
      </w:r>
    </w:p>
    <w:p w:rsidR="0001121F" w:rsidRPr="0001121F" w:rsidRDefault="0001121F" w:rsidP="00FB0474">
      <w:pPr>
        <w:numPr>
          <w:ilvl w:val="0"/>
          <w:numId w:val="16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Систематизация</w:t>
      </w:r>
    </w:p>
    <w:p w:rsidR="0001121F" w:rsidRPr="0001121F" w:rsidRDefault="0001121F" w:rsidP="00FB0474">
      <w:pPr>
        <w:numPr>
          <w:ilvl w:val="0"/>
          <w:numId w:val="16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Документирование</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34. Что из перечисленного относится к музеям ансамблевого типа:</w:t>
      </w:r>
    </w:p>
    <w:p w:rsidR="0001121F" w:rsidRPr="0001121F" w:rsidRDefault="0001121F" w:rsidP="00FB0474">
      <w:pPr>
        <w:numPr>
          <w:ilvl w:val="0"/>
          <w:numId w:val="16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+Кирилло-Белозерский музей-заповедник</w:t>
      </w:r>
    </w:p>
    <w:p w:rsidR="0001121F" w:rsidRPr="0001121F" w:rsidRDefault="0001121F" w:rsidP="00FB0474">
      <w:pPr>
        <w:numPr>
          <w:ilvl w:val="0"/>
          <w:numId w:val="16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+Музей-заповедник «Кижи»</w:t>
      </w:r>
    </w:p>
    <w:p w:rsidR="0001121F" w:rsidRPr="0001121F" w:rsidRDefault="0001121F" w:rsidP="00FB0474">
      <w:pPr>
        <w:numPr>
          <w:ilvl w:val="0"/>
          <w:numId w:val="16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Третьяковская галерея</w:t>
      </w:r>
    </w:p>
    <w:p w:rsidR="0001121F" w:rsidRPr="0001121F" w:rsidRDefault="0001121F" w:rsidP="00FB0474">
      <w:pPr>
        <w:numPr>
          <w:ilvl w:val="0"/>
          <w:numId w:val="16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lastRenderedPageBreak/>
        <w:t>Русский музей</w:t>
      </w:r>
    </w:p>
    <w:p w:rsidR="0001121F" w:rsidRPr="0001121F" w:rsidRDefault="0001121F" w:rsidP="00FB0474">
      <w:pPr>
        <w:numPr>
          <w:ilvl w:val="0"/>
          <w:numId w:val="16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Британский музей</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35. Совокупность музейных предметов, связанных общностью одного или нескольких признаков и представляющих научный, художественный или познавательный интерес как единое целое, называется</w:t>
      </w:r>
    </w:p>
    <w:p w:rsidR="0001121F" w:rsidRPr="0001121F" w:rsidRDefault="0001121F" w:rsidP="00FB0474">
      <w:pPr>
        <w:numPr>
          <w:ilvl w:val="0"/>
          <w:numId w:val="170"/>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Музейной коллекцией</w:t>
      </w:r>
    </w:p>
    <w:p w:rsidR="0001121F" w:rsidRPr="0001121F" w:rsidRDefault="0001121F" w:rsidP="00FB0474">
      <w:pPr>
        <w:numPr>
          <w:ilvl w:val="0"/>
          <w:numId w:val="170"/>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Музейным фондом</w:t>
      </w:r>
    </w:p>
    <w:p w:rsidR="0001121F" w:rsidRPr="0001121F" w:rsidRDefault="0001121F" w:rsidP="00FB0474">
      <w:pPr>
        <w:numPr>
          <w:ilvl w:val="0"/>
          <w:numId w:val="170"/>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Музейной экспозицией</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36. Как называется совокупность музейных коллекций:</w:t>
      </w:r>
    </w:p>
    <w:p w:rsidR="0001121F" w:rsidRPr="0001121F" w:rsidRDefault="0001121F" w:rsidP="00FB0474">
      <w:pPr>
        <w:numPr>
          <w:ilvl w:val="0"/>
          <w:numId w:val="171"/>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Музейная экспозиция</w:t>
      </w:r>
    </w:p>
    <w:p w:rsidR="0001121F" w:rsidRPr="0001121F" w:rsidRDefault="0001121F" w:rsidP="00FB0474">
      <w:pPr>
        <w:numPr>
          <w:ilvl w:val="0"/>
          <w:numId w:val="171"/>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Музейный фонд</w:t>
      </w:r>
    </w:p>
    <w:p w:rsidR="0001121F" w:rsidRPr="0001121F" w:rsidRDefault="0001121F" w:rsidP="00FB0474">
      <w:pPr>
        <w:numPr>
          <w:ilvl w:val="0"/>
          <w:numId w:val="171"/>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+Музейное собрание</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37. Музейные предметы всех музеев страны образуют:</w:t>
      </w:r>
    </w:p>
    <w:p w:rsidR="0001121F" w:rsidRPr="0001121F" w:rsidRDefault="0001121F" w:rsidP="00FB0474">
      <w:pPr>
        <w:numPr>
          <w:ilvl w:val="0"/>
          <w:numId w:val="17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Музейный фонд Российской Федерации</w:t>
      </w:r>
    </w:p>
    <w:p w:rsidR="0001121F" w:rsidRPr="0001121F" w:rsidRDefault="0001121F" w:rsidP="00FB0474">
      <w:pPr>
        <w:numPr>
          <w:ilvl w:val="0"/>
          <w:numId w:val="17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Общий фонд Российской Федерации</w:t>
      </w:r>
    </w:p>
    <w:p w:rsidR="0001121F" w:rsidRPr="0001121F" w:rsidRDefault="0001121F" w:rsidP="00FB0474">
      <w:pPr>
        <w:numPr>
          <w:ilvl w:val="0"/>
          <w:numId w:val="17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Музейное собрание Российской Федерации</w:t>
      </w:r>
    </w:p>
    <w:p w:rsidR="0001121F" w:rsidRPr="0001121F" w:rsidRDefault="0001121F" w:rsidP="00FB0474">
      <w:pPr>
        <w:numPr>
          <w:ilvl w:val="0"/>
          <w:numId w:val="17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Основной музейный фонд Российской Федерации</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38. Целенаправленный, планомерный, опирающийся на методологические принципы профильных дисциплин и музееведения процесс выявления и сбора предметов музейного значения для формирования и пополнения музейного собрания это:</w:t>
      </w:r>
    </w:p>
    <w:p w:rsidR="0001121F" w:rsidRPr="0001121F" w:rsidRDefault="0001121F" w:rsidP="00FB0474">
      <w:pPr>
        <w:numPr>
          <w:ilvl w:val="0"/>
          <w:numId w:val="17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+Комплектование музейных фондов</w:t>
      </w:r>
    </w:p>
    <w:p w:rsidR="0001121F" w:rsidRPr="0001121F" w:rsidRDefault="0001121F" w:rsidP="00FB0474">
      <w:pPr>
        <w:numPr>
          <w:ilvl w:val="0"/>
          <w:numId w:val="17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Хранение музейных фондов</w:t>
      </w:r>
    </w:p>
    <w:p w:rsidR="0001121F" w:rsidRPr="0001121F" w:rsidRDefault="0001121F" w:rsidP="00FB0474">
      <w:pPr>
        <w:numPr>
          <w:ilvl w:val="0"/>
          <w:numId w:val="17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Реставрация музейных фондов</w:t>
      </w:r>
    </w:p>
    <w:p w:rsidR="0001121F" w:rsidRPr="0001121F" w:rsidRDefault="0001121F" w:rsidP="00FB0474">
      <w:pPr>
        <w:numPr>
          <w:ilvl w:val="0"/>
          <w:numId w:val="17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Консервация музейных фондов</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lastRenderedPageBreak/>
        <w:t>39. Выделите режимы хранения музейных фондов:</w:t>
      </w:r>
    </w:p>
    <w:p w:rsidR="0001121F" w:rsidRPr="0001121F" w:rsidRDefault="0001121F" w:rsidP="00FB0474">
      <w:pPr>
        <w:numPr>
          <w:ilvl w:val="0"/>
          <w:numId w:val="17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+Температурно-влажностный</w:t>
      </w:r>
    </w:p>
    <w:p w:rsidR="0001121F" w:rsidRPr="0001121F" w:rsidRDefault="0001121F" w:rsidP="00FB0474">
      <w:pPr>
        <w:numPr>
          <w:ilvl w:val="0"/>
          <w:numId w:val="17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+Биологический</w:t>
      </w:r>
    </w:p>
    <w:p w:rsidR="0001121F" w:rsidRPr="0001121F" w:rsidRDefault="0001121F" w:rsidP="00FB0474">
      <w:pPr>
        <w:numPr>
          <w:ilvl w:val="0"/>
          <w:numId w:val="17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+Световой</w:t>
      </w:r>
    </w:p>
    <w:p w:rsidR="0001121F" w:rsidRPr="0001121F" w:rsidRDefault="0001121F" w:rsidP="00FB0474">
      <w:pPr>
        <w:numPr>
          <w:ilvl w:val="0"/>
          <w:numId w:val="17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Пылевой</w:t>
      </w:r>
    </w:p>
    <w:p w:rsidR="0001121F" w:rsidRPr="0001121F" w:rsidRDefault="0001121F" w:rsidP="00FB0474">
      <w:pPr>
        <w:numPr>
          <w:ilvl w:val="0"/>
          <w:numId w:val="17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Механический</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40. Как называются музейные предмет, выставленными для обозрения</w:t>
      </w:r>
    </w:p>
    <w:p w:rsidR="0001121F" w:rsidRPr="0001121F" w:rsidRDefault="0001121F" w:rsidP="00FB0474">
      <w:pPr>
        <w:numPr>
          <w:ilvl w:val="0"/>
          <w:numId w:val="17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+Экспонат</w:t>
      </w:r>
    </w:p>
    <w:p w:rsidR="0001121F" w:rsidRPr="0001121F" w:rsidRDefault="0001121F" w:rsidP="00FB0474">
      <w:pPr>
        <w:numPr>
          <w:ilvl w:val="0"/>
          <w:numId w:val="17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Музейный стенд</w:t>
      </w:r>
    </w:p>
    <w:p w:rsidR="0001121F" w:rsidRPr="0001121F" w:rsidRDefault="0001121F" w:rsidP="00FB0474">
      <w:pPr>
        <w:numPr>
          <w:ilvl w:val="0"/>
          <w:numId w:val="17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Музейный фонд</w:t>
      </w:r>
    </w:p>
    <w:p w:rsidR="0001121F" w:rsidRPr="0001121F" w:rsidRDefault="0001121F" w:rsidP="00FB0474">
      <w:pPr>
        <w:numPr>
          <w:ilvl w:val="0"/>
          <w:numId w:val="17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Музейное собрание</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41. Что получают путем снятия с оригинала формы — твердой, гипсовой или выполненной из воска, пластилина и других пластических материалов — и заливки в нее гипса:</w:t>
      </w:r>
    </w:p>
    <w:p w:rsidR="0001121F" w:rsidRPr="0001121F" w:rsidRDefault="0001121F" w:rsidP="00FB0474">
      <w:pPr>
        <w:numPr>
          <w:ilvl w:val="0"/>
          <w:numId w:val="17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Репродукцию</w:t>
      </w:r>
    </w:p>
    <w:p w:rsidR="0001121F" w:rsidRPr="0001121F" w:rsidRDefault="0001121F" w:rsidP="00FB0474">
      <w:pPr>
        <w:numPr>
          <w:ilvl w:val="0"/>
          <w:numId w:val="17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+Слепок</w:t>
      </w:r>
    </w:p>
    <w:p w:rsidR="0001121F" w:rsidRPr="0001121F" w:rsidRDefault="0001121F" w:rsidP="00FB0474">
      <w:pPr>
        <w:numPr>
          <w:ilvl w:val="0"/>
          <w:numId w:val="17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Муляж</w:t>
      </w:r>
    </w:p>
    <w:p w:rsidR="0001121F" w:rsidRPr="0001121F" w:rsidRDefault="0001121F" w:rsidP="00FB0474">
      <w:pPr>
        <w:numPr>
          <w:ilvl w:val="0"/>
          <w:numId w:val="17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Макет</w:t>
      </w:r>
    </w:p>
    <w:p w:rsidR="0001121F" w:rsidRPr="0001121F" w:rsidRDefault="0001121F" w:rsidP="00FB0474">
      <w:pPr>
        <w:numPr>
          <w:ilvl w:val="0"/>
          <w:numId w:val="17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Модель</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xml:space="preserve">42. Объемная оптическая копия реального объекта, которая создается путем записи изображения предмета на светочувствительную пластину или на пленку с помощью лазерной техники. </w:t>
      </w:r>
    </w:p>
    <w:p w:rsidR="0001121F" w:rsidRPr="0001121F" w:rsidRDefault="0001121F" w:rsidP="00FB0474">
      <w:pPr>
        <w:numPr>
          <w:ilvl w:val="0"/>
          <w:numId w:val="177"/>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+Голограмма</w:t>
      </w:r>
    </w:p>
    <w:p w:rsidR="0001121F" w:rsidRPr="0001121F" w:rsidRDefault="0001121F" w:rsidP="00FB0474">
      <w:pPr>
        <w:numPr>
          <w:ilvl w:val="0"/>
          <w:numId w:val="177"/>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Модель</w:t>
      </w:r>
    </w:p>
    <w:p w:rsidR="0001121F" w:rsidRPr="0001121F" w:rsidRDefault="0001121F" w:rsidP="00FB0474">
      <w:pPr>
        <w:numPr>
          <w:ilvl w:val="0"/>
          <w:numId w:val="177"/>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Панорама</w:t>
      </w:r>
    </w:p>
    <w:p w:rsidR="0001121F" w:rsidRPr="0001121F" w:rsidRDefault="0001121F" w:rsidP="00FB0474">
      <w:pPr>
        <w:numPr>
          <w:ilvl w:val="0"/>
          <w:numId w:val="177"/>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Диорама</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lastRenderedPageBreak/>
        <w:t>43. Основные этапы художественного проектирования музейных экспозиций:</w:t>
      </w:r>
    </w:p>
    <w:p w:rsidR="0001121F" w:rsidRPr="0001121F" w:rsidRDefault="0001121F" w:rsidP="00FB0474">
      <w:pPr>
        <w:numPr>
          <w:ilvl w:val="0"/>
          <w:numId w:val="17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+Генеральное решение экспозиции</w:t>
      </w:r>
    </w:p>
    <w:p w:rsidR="0001121F" w:rsidRPr="0001121F" w:rsidRDefault="0001121F" w:rsidP="00FB0474">
      <w:pPr>
        <w:numPr>
          <w:ilvl w:val="0"/>
          <w:numId w:val="17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+Эскизный проект</w:t>
      </w:r>
    </w:p>
    <w:p w:rsidR="0001121F" w:rsidRPr="0001121F" w:rsidRDefault="0001121F" w:rsidP="00FB0474">
      <w:pPr>
        <w:numPr>
          <w:ilvl w:val="0"/>
          <w:numId w:val="17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+Разработка технического и рабочего проекта</w:t>
      </w:r>
    </w:p>
    <w:p w:rsidR="0001121F" w:rsidRPr="0001121F" w:rsidRDefault="0001121F" w:rsidP="00FB0474">
      <w:pPr>
        <w:numPr>
          <w:ilvl w:val="0"/>
          <w:numId w:val="17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+Монтаж экспозиции</w:t>
      </w:r>
    </w:p>
    <w:p w:rsidR="0001121F" w:rsidRPr="0001121F" w:rsidRDefault="0001121F" w:rsidP="00FB0474">
      <w:pPr>
        <w:numPr>
          <w:ilvl w:val="0"/>
          <w:numId w:val="17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+Вернисаж</w:t>
      </w:r>
    </w:p>
    <w:p w:rsidR="0001121F" w:rsidRPr="0001121F" w:rsidRDefault="0001121F" w:rsidP="00FB0474">
      <w:pPr>
        <w:numPr>
          <w:ilvl w:val="0"/>
          <w:numId w:val="178"/>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Экскурсия</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44. Формы культурно-образовательной деятельности:</w:t>
      </w:r>
    </w:p>
    <w:p w:rsidR="0001121F" w:rsidRPr="0001121F" w:rsidRDefault="0001121F" w:rsidP="00FB0474">
      <w:pPr>
        <w:numPr>
          <w:ilvl w:val="0"/>
          <w:numId w:val="17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+Экскурсия</w:t>
      </w:r>
    </w:p>
    <w:p w:rsidR="0001121F" w:rsidRPr="0001121F" w:rsidRDefault="0001121F" w:rsidP="00FB0474">
      <w:pPr>
        <w:numPr>
          <w:ilvl w:val="0"/>
          <w:numId w:val="17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+Лекция</w:t>
      </w:r>
    </w:p>
    <w:p w:rsidR="0001121F" w:rsidRPr="0001121F" w:rsidRDefault="0001121F" w:rsidP="00FB0474">
      <w:pPr>
        <w:numPr>
          <w:ilvl w:val="0"/>
          <w:numId w:val="17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+Консультация</w:t>
      </w:r>
    </w:p>
    <w:p w:rsidR="0001121F" w:rsidRPr="0001121F" w:rsidRDefault="0001121F" w:rsidP="00FB0474">
      <w:pPr>
        <w:numPr>
          <w:ilvl w:val="0"/>
          <w:numId w:val="17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Выставка</w:t>
      </w:r>
    </w:p>
    <w:p w:rsidR="0001121F" w:rsidRPr="0001121F" w:rsidRDefault="0001121F" w:rsidP="00FB0474">
      <w:pPr>
        <w:numPr>
          <w:ilvl w:val="0"/>
          <w:numId w:val="179"/>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Осмотр</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45. Какие виды музеев появились в ХХ веке:</w:t>
      </w:r>
    </w:p>
    <w:p w:rsidR="0001121F" w:rsidRPr="0001121F" w:rsidRDefault="0001121F" w:rsidP="00FB0474">
      <w:pPr>
        <w:numPr>
          <w:ilvl w:val="0"/>
          <w:numId w:val="180"/>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+Детский</w:t>
      </w:r>
    </w:p>
    <w:p w:rsidR="0001121F" w:rsidRPr="0001121F" w:rsidRDefault="0001121F" w:rsidP="00FB0474">
      <w:pPr>
        <w:numPr>
          <w:ilvl w:val="0"/>
          <w:numId w:val="180"/>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+Экомузей</w:t>
      </w:r>
    </w:p>
    <w:p w:rsidR="0001121F" w:rsidRPr="0001121F" w:rsidRDefault="0001121F" w:rsidP="00FB0474">
      <w:pPr>
        <w:numPr>
          <w:ilvl w:val="0"/>
          <w:numId w:val="180"/>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Общеисторический</w:t>
      </w:r>
    </w:p>
    <w:p w:rsidR="0001121F" w:rsidRPr="0001121F" w:rsidRDefault="0001121F" w:rsidP="00FB0474">
      <w:pPr>
        <w:numPr>
          <w:ilvl w:val="0"/>
          <w:numId w:val="180"/>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Археологический</w:t>
      </w:r>
    </w:p>
    <w:p w:rsidR="0001121F" w:rsidRPr="0001121F" w:rsidRDefault="0001121F" w:rsidP="00FB0474">
      <w:pPr>
        <w:numPr>
          <w:ilvl w:val="0"/>
          <w:numId w:val="180"/>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Архитектурный        </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46. Где находится один из крупнейших музеев Японии Национальный музей западного искусства:</w:t>
      </w:r>
    </w:p>
    <w:p w:rsidR="0001121F" w:rsidRPr="0001121F" w:rsidRDefault="0001121F" w:rsidP="00FB0474">
      <w:pPr>
        <w:numPr>
          <w:ilvl w:val="0"/>
          <w:numId w:val="181"/>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Киото</w:t>
      </w:r>
    </w:p>
    <w:p w:rsidR="0001121F" w:rsidRPr="0001121F" w:rsidRDefault="0001121F" w:rsidP="00FB0474">
      <w:pPr>
        <w:numPr>
          <w:ilvl w:val="0"/>
          <w:numId w:val="181"/>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+Токио</w:t>
      </w:r>
    </w:p>
    <w:p w:rsidR="0001121F" w:rsidRPr="0001121F" w:rsidRDefault="0001121F" w:rsidP="00FB0474">
      <w:pPr>
        <w:numPr>
          <w:ilvl w:val="0"/>
          <w:numId w:val="181"/>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Окинава</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lastRenderedPageBreak/>
        <w:t>47. Что позволяет определять, прогнозировать и удовлетворять нужды потребителей музейных услуг, а в ряде случаев эффективно влиять на формирование этих нужд и даже непосредственно их формировать:</w:t>
      </w:r>
    </w:p>
    <w:p w:rsidR="0001121F" w:rsidRPr="0001121F" w:rsidRDefault="0001121F" w:rsidP="00FB0474">
      <w:pPr>
        <w:numPr>
          <w:ilvl w:val="0"/>
          <w:numId w:val="18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Музейный менеджмент</w:t>
      </w:r>
    </w:p>
    <w:p w:rsidR="0001121F" w:rsidRPr="0001121F" w:rsidRDefault="0001121F" w:rsidP="00FB0474">
      <w:pPr>
        <w:numPr>
          <w:ilvl w:val="0"/>
          <w:numId w:val="18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+Музейный маркетинг</w:t>
      </w:r>
    </w:p>
    <w:p w:rsidR="0001121F" w:rsidRPr="0001121F" w:rsidRDefault="0001121F" w:rsidP="00FB0474">
      <w:pPr>
        <w:numPr>
          <w:ilvl w:val="0"/>
          <w:numId w:val="182"/>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Музейный  фандрейзинг</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48. Музей изобразительных искусств им. А.С.Пушкина в Москве является примером:</w:t>
      </w:r>
    </w:p>
    <w:p w:rsidR="0001121F" w:rsidRPr="0001121F" w:rsidRDefault="0001121F" w:rsidP="00FB0474">
      <w:pPr>
        <w:numPr>
          <w:ilvl w:val="0"/>
          <w:numId w:val="18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+Художественного музея</w:t>
      </w:r>
    </w:p>
    <w:p w:rsidR="0001121F" w:rsidRPr="0001121F" w:rsidRDefault="0001121F" w:rsidP="00FB0474">
      <w:pPr>
        <w:numPr>
          <w:ilvl w:val="0"/>
          <w:numId w:val="18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xml:space="preserve">Исторического музея </w:t>
      </w:r>
    </w:p>
    <w:p w:rsidR="0001121F" w:rsidRPr="0001121F" w:rsidRDefault="0001121F" w:rsidP="00FB0474">
      <w:pPr>
        <w:numPr>
          <w:ilvl w:val="0"/>
          <w:numId w:val="18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xml:space="preserve">Естественнонаучного музея </w:t>
      </w:r>
    </w:p>
    <w:p w:rsidR="0001121F" w:rsidRPr="0001121F" w:rsidRDefault="0001121F" w:rsidP="00FB0474">
      <w:pPr>
        <w:numPr>
          <w:ilvl w:val="0"/>
          <w:numId w:val="183"/>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Музея ансамблевого типа</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49. Российский этнографический музей в Петербурге является примером:</w:t>
      </w:r>
    </w:p>
    <w:p w:rsidR="0001121F" w:rsidRPr="0001121F" w:rsidRDefault="0001121F" w:rsidP="00FB0474">
      <w:pPr>
        <w:numPr>
          <w:ilvl w:val="0"/>
          <w:numId w:val="18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Художественного музея</w:t>
      </w:r>
    </w:p>
    <w:p w:rsidR="0001121F" w:rsidRPr="0001121F" w:rsidRDefault="0001121F" w:rsidP="00FB0474">
      <w:pPr>
        <w:numPr>
          <w:ilvl w:val="0"/>
          <w:numId w:val="18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xml:space="preserve">+Исторического музея </w:t>
      </w:r>
    </w:p>
    <w:p w:rsidR="0001121F" w:rsidRPr="0001121F" w:rsidRDefault="0001121F" w:rsidP="00FB0474">
      <w:pPr>
        <w:numPr>
          <w:ilvl w:val="0"/>
          <w:numId w:val="18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xml:space="preserve">Естественнонаучного музея </w:t>
      </w:r>
    </w:p>
    <w:p w:rsidR="0001121F" w:rsidRPr="0001121F" w:rsidRDefault="0001121F" w:rsidP="00FB0474">
      <w:pPr>
        <w:numPr>
          <w:ilvl w:val="0"/>
          <w:numId w:val="184"/>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Музея ансамблевого типа</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50. Археологический музей заповедник «Танаис» является примером:</w:t>
      </w:r>
    </w:p>
    <w:p w:rsidR="0001121F" w:rsidRPr="0001121F" w:rsidRDefault="0001121F" w:rsidP="00FB0474">
      <w:pPr>
        <w:numPr>
          <w:ilvl w:val="0"/>
          <w:numId w:val="18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Художественного музея</w:t>
      </w:r>
    </w:p>
    <w:p w:rsidR="0001121F" w:rsidRPr="0001121F" w:rsidRDefault="0001121F" w:rsidP="00FB0474">
      <w:pPr>
        <w:numPr>
          <w:ilvl w:val="0"/>
          <w:numId w:val="18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xml:space="preserve">+Исторического музея </w:t>
      </w:r>
    </w:p>
    <w:p w:rsidR="0001121F" w:rsidRPr="0001121F" w:rsidRDefault="0001121F" w:rsidP="00FB0474">
      <w:pPr>
        <w:numPr>
          <w:ilvl w:val="0"/>
          <w:numId w:val="18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 xml:space="preserve">Естественнонаучного музея </w:t>
      </w:r>
    </w:p>
    <w:p w:rsidR="0001121F" w:rsidRPr="0001121F" w:rsidRDefault="0001121F" w:rsidP="00FB0474">
      <w:pPr>
        <w:numPr>
          <w:ilvl w:val="0"/>
          <w:numId w:val="185"/>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Музея ансамблевого типа</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51. Центральный музей Великой Отечественной войны 1941-1945гг. в Москве является примером:</w:t>
      </w:r>
    </w:p>
    <w:p w:rsidR="0001121F" w:rsidRPr="0001121F" w:rsidRDefault="0001121F" w:rsidP="00FB0474">
      <w:pPr>
        <w:numPr>
          <w:ilvl w:val="0"/>
          <w:numId w:val="18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Художественного музея</w:t>
      </w:r>
    </w:p>
    <w:p w:rsidR="0001121F" w:rsidRPr="0001121F" w:rsidRDefault="0001121F" w:rsidP="00FB0474">
      <w:pPr>
        <w:numPr>
          <w:ilvl w:val="0"/>
          <w:numId w:val="186"/>
        </w:numPr>
        <w:spacing w:before="100" w:beforeAutospacing="1" w:after="100" w:afterAutospacing="1" w:line="36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lastRenderedPageBreak/>
        <w:t xml:space="preserve">+Исторического музея </w:t>
      </w:r>
    </w:p>
    <w:p w:rsidR="0001121F" w:rsidRDefault="0001121F" w:rsidP="00FB0474">
      <w:pPr>
        <w:numPr>
          <w:ilvl w:val="0"/>
          <w:numId w:val="186"/>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Естественнонаучного музея</w:t>
      </w:r>
    </w:p>
    <w:p w:rsidR="0001121F" w:rsidRPr="0001121F" w:rsidRDefault="0001121F" w:rsidP="00FB0474">
      <w:pPr>
        <w:pStyle w:val="a3"/>
        <w:numPr>
          <w:ilvl w:val="0"/>
          <w:numId w:val="186"/>
        </w:numPr>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Музея ансамблевого типа</w:t>
      </w:r>
    </w:p>
    <w:p w:rsidR="0001121F" w:rsidRPr="0001121F" w:rsidRDefault="0001121F" w:rsidP="0001121F">
      <w:pPr>
        <w:spacing w:before="100" w:beforeAutospacing="1" w:after="100" w:afterAutospacing="1" w:line="360" w:lineRule="auto"/>
        <w:rPr>
          <w:rFonts w:ascii="Times New Roman" w:eastAsia="Times New Roman" w:hAnsi="Times New Roman" w:cs="Times New Roman"/>
          <w:b/>
          <w:sz w:val="28"/>
          <w:szCs w:val="28"/>
          <w:lang w:eastAsia="ru-RU"/>
        </w:rPr>
      </w:pPr>
      <w:r w:rsidRPr="0001121F">
        <w:rPr>
          <w:rFonts w:ascii="Times New Roman" w:eastAsia="Times New Roman" w:hAnsi="Times New Roman" w:cs="Times New Roman"/>
          <w:b/>
          <w:sz w:val="28"/>
          <w:szCs w:val="28"/>
          <w:lang w:eastAsia="ru-RU"/>
        </w:rPr>
        <w:t>Критерии оценки выполнения теста:</w:t>
      </w:r>
    </w:p>
    <w:p w:rsidR="0001121F" w:rsidRPr="0001121F" w:rsidRDefault="0001121F" w:rsidP="0001121F">
      <w:pPr>
        <w:spacing w:before="100" w:beforeAutospacing="1" w:after="0" w:line="24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75 – 100 % - высокий уровень (В),</w:t>
      </w:r>
    </w:p>
    <w:p w:rsidR="0001121F" w:rsidRPr="0001121F" w:rsidRDefault="0001121F" w:rsidP="0001121F">
      <w:pPr>
        <w:spacing w:before="100" w:beforeAutospacing="1" w:after="0" w:line="24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45 -74 % - достаточный уровень (Д),</w:t>
      </w:r>
    </w:p>
    <w:p w:rsidR="0001121F" w:rsidRDefault="0001121F" w:rsidP="0001121F">
      <w:pPr>
        <w:spacing w:before="100" w:beforeAutospacing="1" w:after="0" w:line="240" w:lineRule="auto"/>
        <w:rPr>
          <w:rFonts w:ascii="Times New Roman" w:eastAsia="Times New Roman" w:hAnsi="Times New Roman" w:cs="Times New Roman"/>
          <w:sz w:val="28"/>
          <w:szCs w:val="28"/>
          <w:lang w:eastAsia="ru-RU"/>
        </w:rPr>
      </w:pPr>
      <w:r w:rsidRPr="0001121F">
        <w:rPr>
          <w:rFonts w:ascii="Times New Roman" w:eastAsia="Times New Roman" w:hAnsi="Times New Roman" w:cs="Times New Roman"/>
          <w:sz w:val="28"/>
          <w:szCs w:val="28"/>
          <w:lang w:eastAsia="ru-RU"/>
        </w:rPr>
        <w:t>Ниже 45 % - низкий уровень (Н)</w:t>
      </w:r>
    </w:p>
    <w:p w:rsidR="00425A9B" w:rsidRDefault="00425A9B" w:rsidP="00425A9B">
      <w:pPr>
        <w:spacing w:before="100" w:beforeAutospacing="1" w:after="0" w:line="240" w:lineRule="auto"/>
        <w:rPr>
          <w:rFonts w:ascii="Times New Roman" w:eastAsia="Times New Roman" w:hAnsi="Times New Roman" w:cs="Times New Roman"/>
          <w:sz w:val="28"/>
          <w:szCs w:val="28"/>
          <w:lang w:eastAsia="ru-RU"/>
        </w:rPr>
      </w:pPr>
    </w:p>
    <w:p w:rsidR="00425A9B" w:rsidRDefault="00425A9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25A9B" w:rsidRDefault="00425A9B" w:rsidP="00425A9B">
      <w:pPr>
        <w:spacing w:before="100" w:beforeAutospacing="1" w:after="0" w:line="240" w:lineRule="auto"/>
        <w:rPr>
          <w:rFonts w:ascii="Times New Roman" w:eastAsia="Times New Roman" w:hAnsi="Times New Roman" w:cs="Times New Roman"/>
          <w:sz w:val="28"/>
          <w:szCs w:val="28"/>
          <w:lang w:eastAsia="ru-RU"/>
        </w:rPr>
        <w:sectPr w:rsidR="00425A9B" w:rsidSect="000B2882">
          <w:footerReference w:type="default" r:id="rId9"/>
          <w:pgSz w:w="11906" w:h="16838"/>
          <w:pgMar w:top="1134" w:right="1134" w:bottom="1134" w:left="1134" w:header="709" w:footer="709" w:gutter="0"/>
          <w:cols w:space="708"/>
          <w:titlePg/>
          <w:docGrid w:linePitch="360"/>
        </w:sectPr>
      </w:pPr>
    </w:p>
    <w:p w:rsidR="00425A9B" w:rsidRPr="00425A9B" w:rsidRDefault="00425A9B" w:rsidP="00425A9B">
      <w:pPr>
        <w:autoSpaceDE w:val="0"/>
        <w:autoSpaceDN w:val="0"/>
        <w:adjustRightInd w:val="0"/>
        <w:spacing w:after="0" w:line="240" w:lineRule="auto"/>
        <w:rPr>
          <w:rFonts w:ascii="Times New Roman" w:hAnsi="Times New Roman" w:cs="Times New Roman"/>
          <w:b/>
          <w:sz w:val="28"/>
          <w:szCs w:val="28"/>
        </w:rPr>
      </w:pPr>
      <w:r w:rsidRPr="00425A9B">
        <w:rPr>
          <w:rFonts w:ascii="Times New Roman" w:hAnsi="Times New Roman" w:cs="Times New Roman"/>
          <w:b/>
          <w:sz w:val="28"/>
          <w:szCs w:val="28"/>
        </w:rPr>
        <w:lastRenderedPageBreak/>
        <w:t xml:space="preserve">Мониторинг </w:t>
      </w:r>
    </w:p>
    <w:p w:rsidR="00425A9B" w:rsidRPr="00425A9B" w:rsidRDefault="00425A9B" w:rsidP="00425A9B">
      <w:pPr>
        <w:autoSpaceDE w:val="0"/>
        <w:autoSpaceDN w:val="0"/>
        <w:adjustRightInd w:val="0"/>
        <w:spacing w:after="0" w:line="240" w:lineRule="auto"/>
        <w:rPr>
          <w:rFonts w:ascii="Times New Roman" w:hAnsi="Times New Roman" w:cs="Times New Roman"/>
          <w:sz w:val="28"/>
          <w:szCs w:val="28"/>
        </w:rPr>
      </w:pPr>
    </w:p>
    <w:tbl>
      <w:tblPr>
        <w:tblW w:w="15135" w:type="dxa"/>
        <w:tblLayout w:type="fixed"/>
        <w:tblCellMar>
          <w:left w:w="0" w:type="dxa"/>
          <w:right w:w="0" w:type="dxa"/>
        </w:tblCellMar>
        <w:tblLook w:val="04A0" w:firstRow="1" w:lastRow="0" w:firstColumn="1" w:lastColumn="0" w:noHBand="0" w:noVBand="1"/>
      </w:tblPr>
      <w:tblGrid>
        <w:gridCol w:w="2726"/>
        <w:gridCol w:w="2911"/>
        <w:gridCol w:w="7073"/>
        <w:gridCol w:w="818"/>
        <w:gridCol w:w="1607"/>
      </w:tblGrid>
      <w:tr w:rsidR="00425A9B" w:rsidRPr="00425A9B" w:rsidTr="00425A9B">
        <w:trPr>
          <w:trHeight w:val="245"/>
        </w:trPr>
        <w:tc>
          <w:tcPr>
            <w:tcW w:w="2726"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vAlign w:val="center"/>
            <w:hideMark/>
          </w:tcPr>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b/>
                <w:bCs/>
                <w:color w:val="000000"/>
                <w:kern w:val="24"/>
                <w:sz w:val="28"/>
                <w:szCs w:val="28"/>
              </w:rPr>
              <w:t>Показатели</w:t>
            </w:r>
            <w:r w:rsidRPr="00425A9B">
              <w:rPr>
                <w:rFonts w:ascii="Times New Roman" w:eastAsia="Calibri" w:hAnsi="Times New Roman" w:cs="Times New Roman"/>
                <w:color w:val="000000"/>
                <w:kern w:val="24"/>
                <w:sz w:val="28"/>
                <w:szCs w:val="28"/>
              </w:rPr>
              <w:t xml:space="preserve"> </w:t>
            </w:r>
          </w:p>
          <w:p w:rsidR="00425A9B" w:rsidRPr="00425A9B" w:rsidRDefault="00425A9B" w:rsidP="00425A9B">
            <w:pPr>
              <w:spacing w:line="245" w:lineRule="atLeast"/>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 xml:space="preserve">(оцениваемые параметры) </w:t>
            </w:r>
          </w:p>
        </w:tc>
        <w:tc>
          <w:tcPr>
            <w:tcW w:w="2911"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vAlign w:val="center"/>
            <w:hideMark/>
          </w:tcPr>
          <w:p w:rsidR="00425A9B" w:rsidRPr="00425A9B" w:rsidRDefault="00425A9B" w:rsidP="00425A9B">
            <w:pPr>
              <w:spacing w:line="245" w:lineRule="atLeast"/>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b/>
                <w:bCs/>
                <w:color w:val="000000"/>
                <w:kern w:val="24"/>
                <w:sz w:val="28"/>
                <w:szCs w:val="28"/>
              </w:rPr>
              <w:t>Критерии</w:t>
            </w:r>
            <w:r w:rsidRPr="00425A9B">
              <w:rPr>
                <w:rFonts w:ascii="Times New Roman" w:eastAsia="Calibri" w:hAnsi="Times New Roman" w:cs="Times New Roman"/>
                <w:color w:val="000000"/>
                <w:kern w:val="24"/>
                <w:sz w:val="28"/>
                <w:szCs w:val="28"/>
              </w:rPr>
              <w:t xml:space="preserve"> </w:t>
            </w:r>
          </w:p>
        </w:tc>
        <w:tc>
          <w:tcPr>
            <w:tcW w:w="7073"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vAlign w:val="center"/>
            <w:hideMark/>
          </w:tcPr>
          <w:p w:rsidR="00425A9B" w:rsidRPr="00425A9B" w:rsidRDefault="00425A9B" w:rsidP="00425A9B">
            <w:pPr>
              <w:spacing w:line="245" w:lineRule="atLeast"/>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b/>
                <w:bCs/>
                <w:color w:val="000000"/>
                <w:kern w:val="24"/>
                <w:sz w:val="28"/>
                <w:szCs w:val="28"/>
              </w:rPr>
              <w:t>Степень выраженности оцениваемого качества</w:t>
            </w:r>
            <w:r w:rsidRPr="00425A9B">
              <w:rPr>
                <w:rFonts w:ascii="Times New Roman" w:eastAsia="Calibri" w:hAnsi="Times New Roman" w:cs="Times New Roman"/>
                <w:color w:val="000000"/>
                <w:kern w:val="24"/>
                <w:sz w:val="28"/>
                <w:szCs w:val="28"/>
              </w:rPr>
              <w:t xml:space="preserve"> </w:t>
            </w:r>
          </w:p>
        </w:tc>
        <w:tc>
          <w:tcPr>
            <w:tcW w:w="81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vAlign w:val="center"/>
            <w:hideMark/>
          </w:tcPr>
          <w:p w:rsidR="00425A9B" w:rsidRPr="00425A9B" w:rsidRDefault="00425A9B" w:rsidP="00425A9B">
            <w:pPr>
              <w:spacing w:line="245" w:lineRule="atLeast"/>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b/>
                <w:bCs/>
                <w:color w:val="000000"/>
                <w:kern w:val="24"/>
                <w:sz w:val="28"/>
                <w:szCs w:val="28"/>
              </w:rPr>
              <w:t xml:space="preserve">Число баллов </w:t>
            </w:r>
          </w:p>
        </w:tc>
        <w:tc>
          <w:tcPr>
            <w:tcW w:w="1607"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vAlign w:val="center"/>
            <w:hideMark/>
          </w:tcPr>
          <w:p w:rsidR="00425A9B" w:rsidRPr="00425A9B" w:rsidRDefault="00425A9B" w:rsidP="00425A9B">
            <w:pPr>
              <w:spacing w:line="245" w:lineRule="atLeast"/>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b/>
                <w:bCs/>
                <w:color w:val="000000"/>
                <w:kern w:val="24"/>
                <w:sz w:val="28"/>
                <w:szCs w:val="28"/>
              </w:rPr>
              <w:t>Методы диагностики</w:t>
            </w:r>
            <w:r w:rsidRPr="00425A9B">
              <w:rPr>
                <w:rFonts w:ascii="Times New Roman" w:eastAsia="Calibri" w:hAnsi="Times New Roman" w:cs="Times New Roman"/>
                <w:color w:val="000000"/>
                <w:kern w:val="24"/>
                <w:sz w:val="28"/>
                <w:szCs w:val="28"/>
              </w:rPr>
              <w:t xml:space="preserve"> </w:t>
            </w:r>
          </w:p>
        </w:tc>
      </w:tr>
      <w:tr w:rsidR="00425A9B" w:rsidRPr="00425A9B" w:rsidTr="00425A9B">
        <w:trPr>
          <w:trHeight w:val="75"/>
        </w:trPr>
        <w:tc>
          <w:tcPr>
            <w:tcW w:w="15135" w:type="dxa"/>
            <w:gridSpan w:val="5"/>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spacing w:line="75" w:lineRule="atLeast"/>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b/>
                <w:bCs/>
                <w:color w:val="000000"/>
                <w:kern w:val="24"/>
                <w:sz w:val="28"/>
                <w:szCs w:val="28"/>
              </w:rPr>
              <w:t>Теоретическая    подготовка</w:t>
            </w:r>
            <w:r w:rsidRPr="00425A9B">
              <w:rPr>
                <w:rFonts w:ascii="Times New Roman" w:eastAsia="Calibri" w:hAnsi="Times New Roman" w:cs="Times New Roman"/>
                <w:color w:val="000000"/>
                <w:kern w:val="24"/>
                <w:sz w:val="28"/>
                <w:szCs w:val="28"/>
              </w:rPr>
              <w:t xml:space="preserve"> </w:t>
            </w:r>
          </w:p>
        </w:tc>
      </w:tr>
      <w:tr w:rsidR="00425A9B" w:rsidRPr="00425A9B" w:rsidTr="00425A9B">
        <w:trPr>
          <w:trHeight w:val="340"/>
        </w:trPr>
        <w:tc>
          <w:tcPr>
            <w:tcW w:w="2726"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Владение специальной терминологией</w:t>
            </w:r>
          </w:p>
        </w:tc>
        <w:tc>
          <w:tcPr>
            <w:tcW w:w="2911"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Осмысленность и правильность использования специальной терминологии</w:t>
            </w:r>
          </w:p>
        </w:tc>
        <w:tc>
          <w:tcPr>
            <w:tcW w:w="7073"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FB0474">
            <w:pPr>
              <w:widowControl w:val="0"/>
              <w:numPr>
                <w:ilvl w:val="0"/>
                <w:numId w:val="187"/>
              </w:numPr>
              <w:tabs>
                <w:tab w:val="left" w:pos="70"/>
              </w:tabs>
              <w:autoSpaceDE w:val="0"/>
              <w:autoSpaceDN w:val="0"/>
              <w:adjustRightInd w:val="0"/>
              <w:contextualSpacing/>
              <w:jc w:val="both"/>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1.не употребляет специальные термины;</w:t>
            </w:r>
          </w:p>
          <w:p w:rsidR="00425A9B" w:rsidRPr="00425A9B" w:rsidRDefault="00425A9B" w:rsidP="00FB0474">
            <w:pPr>
              <w:widowControl w:val="0"/>
              <w:numPr>
                <w:ilvl w:val="0"/>
                <w:numId w:val="187"/>
              </w:numPr>
              <w:tabs>
                <w:tab w:val="left" w:pos="70"/>
              </w:tabs>
              <w:autoSpaceDE w:val="0"/>
              <w:autoSpaceDN w:val="0"/>
              <w:adjustRightInd w:val="0"/>
              <w:contextualSpacing/>
              <w:jc w:val="both"/>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2.знает отдельные специальные термины, но избегает их употреблять;</w:t>
            </w:r>
          </w:p>
          <w:p w:rsidR="00425A9B" w:rsidRPr="00425A9B" w:rsidRDefault="00425A9B" w:rsidP="00FB0474">
            <w:pPr>
              <w:widowControl w:val="0"/>
              <w:numPr>
                <w:ilvl w:val="0"/>
                <w:numId w:val="187"/>
              </w:numPr>
              <w:tabs>
                <w:tab w:val="left" w:pos="70"/>
              </w:tabs>
              <w:autoSpaceDE w:val="0"/>
              <w:autoSpaceDN w:val="0"/>
              <w:adjustRightInd w:val="0"/>
              <w:contextualSpacing/>
              <w:jc w:val="both"/>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3.сочетает специальную терминологию с бытовой;</w:t>
            </w:r>
          </w:p>
          <w:p w:rsidR="00425A9B" w:rsidRPr="00425A9B" w:rsidRDefault="00425A9B" w:rsidP="00FB0474">
            <w:pPr>
              <w:widowControl w:val="0"/>
              <w:numPr>
                <w:ilvl w:val="0"/>
                <w:numId w:val="187"/>
              </w:numPr>
              <w:tabs>
                <w:tab w:val="left" w:pos="70"/>
              </w:tabs>
              <w:autoSpaceDE w:val="0"/>
              <w:autoSpaceDN w:val="0"/>
              <w:adjustRightInd w:val="0"/>
              <w:spacing w:after="0"/>
              <w:ind w:hanging="357"/>
              <w:contextualSpacing/>
              <w:jc w:val="both"/>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4.специальные термины употребляет осознанно и в полном соответствии с их содержанием.</w:t>
            </w:r>
          </w:p>
        </w:tc>
        <w:tc>
          <w:tcPr>
            <w:tcW w:w="81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0</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2</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w:t>
            </w:r>
          </w:p>
        </w:tc>
        <w:tc>
          <w:tcPr>
            <w:tcW w:w="1607"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Наблюдение, собеседование</w:t>
            </w:r>
          </w:p>
        </w:tc>
      </w:tr>
      <w:tr w:rsidR="00425A9B" w:rsidRPr="00425A9B" w:rsidTr="00425A9B">
        <w:trPr>
          <w:trHeight w:val="75"/>
        </w:trPr>
        <w:tc>
          <w:tcPr>
            <w:tcW w:w="15135" w:type="dxa"/>
            <w:gridSpan w:val="5"/>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b/>
                <w:bCs/>
                <w:color w:val="000000"/>
                <w:kern w:val="24"/>
                <w:sz w:val="28"/>
                <w:szCs w:val="28"/>
              </w:rPr>
              <w:t>Практическая подготовка</w:t>
            </w:r>
          </w:p>
        </w:tc>
      </w:tr>
      <w:tr w:rsidR="00425A9B" w:rsidRPr="00425A9B" w:rsidTr="00425A9B">
        <w:trPr>
          <w:trHeight w:val="340"/>
        </w:trPr>
        <w:tc>
          <w:tcPr>
            <w:tcW w:w="2726"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 xml:space="preserve">Практические умения и навыки по приёмам сбора, оформления и хранения экспонатов </w:t>
            </w:r>
          </w:p>
        </w:tc>
        <w:tc>
          <w:tcPr>
            <w:tcW w:w="2911"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Соответствие  практических умений и навыков программным требованиям</w:t>
            </w:r>
          </w:p>
        </w:tc>
        <w:tc>
          <w:tcPr>
            <w:tcW w:w="7073"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FB0474">
            <w:pPr>
              <w:widowControl w:val="0"/>
              <w:numPr>
                <w:ilvl w:val="0"/>
                <w:numId w:val="188"/>
              </w:numPr>
              <w:tabs>
                <w:tab w:val="left" w:pos="70"/>
              </w:tabs>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1.практически не овладел умениями и навыками;</w:t>
            </w:r>
          </w:p>
          <w:p w:rsidR="00425A9B" w:rsidRPr="00425A9B" w:rsidRDefault="00425A9B" w:rsidP="00FB0474">
            <w:pPr>
              <w:widowControl w:val="0"/>
              <w:numPr>
                <w:ilvl w:val="0"/>
                <w:numId w:val="188"/>
              </w:numPr>
              <w:tabs>
                <w:tab w:val="left" w:pos="70"/>
              </w:tabs>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2.овладел менее чем ½ предусмотренных умений и навыков;</w:t>
            </w:r>
          </w:p>
          <w:p w:rsidR="00425A9B" w:rsidRPr="00425A9B" w:rsidRDefault="00425A9B" w:rsidP="00FB0474">
            <w:pPr>
              <w:widowControl w:val="0"/>
              <w:numPr>
                <w:ilvl w:val="0"/>
                <w:numId w:val="188"/>
              </w:numPr>
              <w:tabs>
                <w:tab w:val="left" w:pos="70"/>
              </w:tabs>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3.объем усвоенных  умений и навыков составляет более ½;</w:t>
            </w:r>
          </w:p>
          <w:p w:rsidR="00425A9B" w:rsidRPr="00425A9B" w:rsidRDefault="00425A9B" w:rsidP="00FB0474">
            <w:pPr>
              <w:widowControl w:val="0"/>
              <w:numPr>
                <w:ilvl w:val="0"/>
                <w:numId w:val="188"/>
              </w:numPr>
              <w:tabs>
                <w:tab w:val="left" w:pos="70"/>
              </w:tabs>
              <w:autoSpaceDE w:val="0"/>
              <w:autoSpaceDN w:val="0"/>
              <w:adjustRightInd w:val="0"/>
              <w:spacing w:after="0"/>
              <w:ind w:hanging="357"/>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lastRenderedPageBreak/>
              <w:t>4.овладел практически всеми умениями и навыками, предусмотренными  программой за конкретный период</w:t>
            </w:r>
          </w:p>
        </w:tc>
        <w:tc>
          <w:tcPr>
            <w:tcW w:w="81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lastRenderedPageBreak/>
              <w:t>0</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2</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w:t>
            </w:r>
          </w:p>
        </w:tc>
        <w:tc>
          <w:tcPr>
            <w:tcW w:w="1607"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lastRenderedPageBreak/>
              <w:t>Наблюдение, контрольное задание</w:t>
            </w:r>
          </w:p>
        </w:tc>
      </w:tr>
      <w:tr w:rsidR="00425A9B" w:rsidRPr="00425A9B" w:rsidTr="00425A9B">
        <w:trPr>
          <w:trHeight w:val="273"/>
        </w:trPr>
        <w:tc>
          <w:tcPr>
            <w:tcW w:w="2726"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Владение специальными навыками по хранению  экспонатов из дерева, металла и тканей.</w:t>
            </w:r>
          </w:p>
        </w:tc>
        <w:tc>
          <w:tcPr>
            <w:tcW w:w="2911"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Отсутствие затруднений в использовании специального оборудования и оснащения</w:t>
            </w:r>
          </w:p>
        </w:tc>
        <w:tc>
          <w:tcPr>
            <w:tcW w:w="7073"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FB0474">
            <w:pPr>
              <w:widowControl w:val="0"/>
              <w:numPr>
                <w:ilvl w:val="0"/>
                <w:numId w:val="189"/>
              </w:numPr>
              <w:tabs>
                <w:tab w:val="left" w:pos="70"/>
              </w:tabs>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1.не пользуется специальными приборами и инструментами;</w:t>
            </w:r>
          </w:p>
          <w:p w:rsidR="00425A9B" w:rsidRPr="00425A9B" w:rsidRDefault="00425A9B" w:rsidP="00FB0474">
            <w:pPr>
              <w:widowControl w:val="0"/>
              <w:numPr>
                <w:ilvl w:val="0"/>
                <w:numId w:val="189"/>
              </w:numPr>
              <w:tabs>
                <w:tab w:val="left" w:pos="70"/>
              </w:tabs>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2.испытывает серьезные затруднения при работе с оборудованием;</w:t>
            </w:r>
          </w:p>
          <w:p w:rsidR="00425A9B" w:rsidRPr="00425A9B" w:rsidRDefault="00425A9B" w:rsidP="00FB0474">
            <w:pPr>
              <w:widowControl w:val="0"/>
              <w:numPr>
                <w:ilvl w:val="0"/>
                <w:numId w:val="189"/>
              </w:numPr>
              <w:tabs>
                <w:tab w:val="left" w:pos="70"/>
              </w:tabs>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3.работает с оборудованием с помощью педагога;</w:t>
            </w:r>
          </w:p>
          <w:p w:rsidR="00425A9B" w:rsidRPr="00425A9B" w:rsidRDefault="00425A9B" w:rsidP="00FB0474">
            <w:pPr>
              <w:widowControl w:val="0"/>
              <w:numPr>
                <w:ilvl w:val="0"/>
                <w:numId w:val="189"/>
              </w:numPr>
              <w:tabs>
                <w:tab w:val="left" w:pos="70"/>
              </w:tabs>
              <w:autoSpaceDE w:val="0"/>
              <w:autoSpaceDN w:val="0"/>
              <w:adjustRightInd w:val="0"/>
              <w:spacing w:after="0"/>
              <w:ind w:hanging="357"/>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4.работает с оборудованием самостоятельно, не испытывает особых трудностей</w:t>
            </w:r>
          </w:p>
        </w:tc>
        <w:tc>
          <w:tcPr>
            <w:tcW w:w="81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0</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2</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w:t>
            </w:r>
          </w:p>
        </w:tc>
        <w:tc>
          <w:tcPr>
            <w:tcW w:w="1607"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Наблюдение, контрольное задание</w:t>
            </w:r>
          </w:p>
        </w:tc>
      </w:tr>
      <w:tr w:rsidR="00425A9B" w:rsidRPr="00425A9B" w:rsidTr="00425A9B">
        <w:trPr>
          <w:trHeight w:val="475"/>
        </w:trPr>
        <w:tc>
          <w:tcPr>
            <w:tcW w:w="2726"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Творческие навыки</w:t>
            </w:r>
          </w:p>
        </w:tc>
        <w:tc>
          <w:tcPr>
            <w:tcW w:w="2911"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Креативность в выполнении практических заданий</w:t>
            </w:r>
          </w:p>
        </w:tc>
        <w:tc>
          <w:tcPr>
            <w:tcW w:w="7073"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FB0474">
            <w:pPr>
              <w:widowControl w:val="0"/>
              <w:numPr>
                <w:ilvl w:val="0"/>
                <w:numId w:val="190"/>
              </w:numPr>
              <w:tabs>
                <w:tab w:val="left" w:pos="70"/>
              </w:tabs>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1.начальный (элементарный) уровень развития креативности- ребенок в состоянии выполнять лишь простейшие практические задания педагога;</w:t>
            </w:r>
          </w:p>
          <w:p w:rsidR="00425A9B" w:rsidRPr="00425A9B" w:rsidRDefault="00425A9B" w:rsidP="00FB0474">
            <w:pPr>
              <w:widowControl w:val="0"/>
              <w:numPr>
                <w:ilvl w:val="0"/>
                <w:numId w:val="190"/>
              </w:numPr>
              <w:tabs>
                <w:tab w:val="left" w:pos="70"/>
              </w:tabs>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2.репродуктивный уровень – в основном, выполняет задания на основе образца;</w:t>
            </w:r>
          </w:p>
          <w:p w:rsidR="00425A9B" w:rsidRPr="00425A9B" w:rsidRDefault="00425A9B" w:rsidP="00FB0474">
            <w:pPr>
              <w:widowControl w:val="0"/>
              <w:numPr>
                <w:ilvl w:val="0"/>
                <w:numId w:val="190"/>
              </w:numPr>
              <w:tabs>
                <w:tab w:val="left" w:pos="70"/>
              </w:tabs>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3.творческий уровень (</w:t>
            </w:r>
            <w:r w:rsidRPr="00425A9B">
              <w:rPr>
                <w:rFonts w:ascii="Times New Roman" w:eastAsia="Calibri" w:hAnsi="Times New Roman" w:cs="Times New Roman"/>
                <w:color w:val="000000"/>
                <w:kern w:val="24"/>
                <w:sz w:val="28"/>
                <w:szCs w:val="28"/>
                <w:lang w:val="en-US"/>
              </w:rPr>
              <w:t>I</w:t>
            </w:r>
            <w:r w:rsidRPr="00425A9B">
              <w:rPr>
                <w:rFonts w:ascii="Times New Roman" w:eastAsia="Calibri" w:hAnsi="Times New Roman" w:cs="Times New Roman"/>
                <w:color w:val="000000"/>
                <w:kern w:val="24"/>
                <w:sz w:val="28"/>
                <w:szCs w:val="28"/>
              </w:rPr>
              <w:t xml:space="preserve">) – видит необходимость принятия творческих решений, выполняет практические задания с элементами творчества с </w:t>
            </w:r>
            <w:r w:rsidRPr="00425A9B">
              <w:rPr>
                <w:rFonts w:ascii="Times New Roman" w:eastAsia="Calibri" w:hAnsi="Times New Roman" w:cs="Times New Roman"/>
                <w:color w:val="000000"/>
                <w:kern w:val="24"/>
                <w:sz w:val="28"/>
                <w:szCs w:val="28"/>
              </w:rPr>
              <w:lastRenderedPageBreak/>
              <w:t>помощью педагога;</w:t>
            </w:r>
          </w:p>
          <w:p w:rsidR="00425A9B" w:rsidRPr="00425A9B" w:rsidRDefault="00425A9B" w:rsidP="00FB0474">
            <w:pPr>
              <w:widowControl w:val="0"/>
              <w:numPr>
                <w:ilvl w:val="0"/>
                <w:numId w:val="190"/>
              </w:numPr>
              <w:tabs>
                <w:tab w:val="left" w:pos="70"/>
              </w:tabs>
              <w:autoSpaceDE w:val="0"/>
              <w:autoSpaceDN w:val="0"/>
              <w:adjustRightInd w:val="0"/>
              <w:spacing w:after="0"/>
              <w:ind w:hanging="357"/>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4.творческий уровень (</w:t>
            </w:r>
            <w:r w:rsidRPr="00425A9B">
              <w:rPr>
                <w:rFonts w:ascii="Times New Roman" w:eastAsia="Calibri" w:hAnsi="Times New Roman" w:cs="Times New Roman"/>
                <w:color w:val="000000"/>
                <w:kern w:val="24"/>
                <w:sz w:val="28"/>
                <w:szCs w:val="28"/>
                <w:lang w:val="en-US"/>
              </w:rPr>
              <w:t>II</w:t>
            </w:r>
            <w:r w:rsidRPr="00425A9B">
              <w:rPr>
                <w:rFonts w:ascii="Times New Roman" w:eastAsia="Calibri" w:hAnsi="Times New Roman" w:cs="Times New Roman"/>
                <w:color w:val="000000"/>
                <w:kern w:val="24"/>
                <w:sz w:val="28"/>
                <w:szCs w:val="28"/>
              </w:rPr>
              <w:t>) - выполняет практические задания с элементами творчества самостоятельно.</w:t>
            </w:r>
          </w:p>
        </w:tc>
        <w:tc>
          <w:tcPr>
            <w:tcW w:w="818"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lastRenderedPageBreak/>
              <w:t>0</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lastRenderedPageBreak/>
              <w:t>2</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w:t>
            </w:r>
          </w:p>
        </w:tc>
        <w:tc>
          <w:tcPr>
            <w:tcW w:w="1607" w:type="dxa"/>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lastRenderedPageBreak/>
              <w:t>Наблюдение, контрольное задание</w:t>
            </w:r>
          </w:p>
        </w:tc>
      </w:tr>
      <w:tr w:rsidR="00425A9B" w:rsidRPr="00425A9B" w:rsidTr="00425A9B">
        <w:trPr>
          <w:trHeight w:val="75"/>
        </w:trPr>
        <w:tc>
          <w:tcPr>
            <w:tcW w:w="15135" w:type="dxa"/>
            <w:gridSpan w:val="5"/>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b/>
                <w:bCs/>
                <w:color w:val="000000"/>
                <w:kern w:val="24"/>
                <w:sz w:val="28"/>
                <w:szCs w:val="28"/>
              </w:rPr>
              <w:t>Основные компетентности</w:t>
            </w:r>
          </w:p>
        </w:tc>
      </w:tr>
      <w:tr w:rsidR="00425A9B" w:rsidRPr="00425A9B" w:rsidTr="00425A9B">
        <w:trPr>
          <w:trHeight w:val="440"/>
        </w:trPr>
        <w:tc>
          <w:tcPr>
            <w:tcW w:w="2726"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hideMark/>
          </w:tcPr>
          <w:p w:rsidR="00425A9B" w:rsidRPr="00425A9B" w:rsidRDefault="00425A9B" w:rsidP="00425A9B">
            <w:pPr>
              <w:jc w:val="right"/>
              <w:textAlignment w:val="baseline"/>
              <w:rPr>
                <w:rFonts w:ascii="Times New Roman" w:eastAsia="Calibri" w:hAnsi="Times New Roman" w:cs="Times New Roman"/>
                <w:sz w:val="28"/>
                <w:szCs w:val="28"/>
              </w:rPr>
            </w:pPr>
            <w:r w:rsidRPr="00425A9B">
              <w:rPr>
                <w:rFonts w:ascii="Times New Roman" w:eastAsia="Calibri" w:hAnsi="Times New Roman" w:cs="Times New Roman"/>
                <w:b/>
                <w:bCs/>
                <w:i/>
                <w:iCs/>
                <w:color w:val="000000"/>
                <w:kern w:val="24"/>
                <w:sz w:val="28"/>
                <w:szCs w:val="28"/>
              </w:rPr>
              <w:t>Учебно-интеллектуальные</w:t>
            </w:r>
            <w:r w:rsidRPr="00425A9B">
              <w:rPr>
                <w:rFonts w:ascii="Times New Roman" w:eastAsia="Calibri" w:hAnsi="Times New Roman" w:cs="Times New Roman"/>
                <w:color w:val="000000"/>
                <w:kern w:val="24"/>
                <w:sz w:val="28"/>
                <w:szCs w:val="28"/>
              </w:rPr>
              <w:t xml:space="preserve"> </w:t>
            </w:r>
          </w:p>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Подбирать и анализировать специальную литературу для оформления экспозиций, выставок, стендов.</w:t>
            </w:r>
          </w:p>
        </w:tc>
        <w:tc>
          <w:tcPr>
            <w:tcW w:w="2911"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Самостоятельность в подборе и работе с литературой</w:t>
            </w:r>
          </w:p>
        </w:tc>
        <w:tc>
          <w:tcPr>
            <w:tcW w:w="7073"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hideMark/>
          </w:tcPr>
          <w:p w:rsidR="00425A9B" w:rsidRPr="00425A9B" w:rsidRDefault="00425A9B" w:rsidP="00FB0474">
            <w:pPr>
              <w:widowControl w:val="0"/>
              <w:numPr>
                <w:ilvl w:val="0"/>
                <w:numId w:val="191"/>
              </w:numPr>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1.учебную литературу не использует, работать с ней не умеет;</w:t>
            </w:r>
          </w:p>
          <w:p w:rsidR="00425A9B" w:rsidRPr="00425A9B" w:rsidRDefault="00425A9B" w:rsidP="00FB0474">
            <w:pPr>
              <w:widowControl w:val="0"/>
              <w:numPr>
                <w:ilvl w:val="0"/>
                <w:numId w:val="191"/>
              </w:numPr>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2.испытывает серьезные затруднения при выборе и работе с литературой, нуждается в постоянной помощи и контроле педагога;</w:t>
            </w:r>
          </w:p>
          <w:p w:rsidR="00425A9B" w:rsidRPr="00425A9B" w:rsidRDefault="00425A9B" w:rsidP="00FB0474">
            <w:pPr>
              <w:widowControl w:val="0"/>
              <w:numPr>
                <w:ilvl w:val="0"/>
                <w:numId w:val="191"/>
              </w:numPr>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3.работает с литературой с помощью педагога или родителей;</w:t>
            </w:r>
          </w:p>
          <w:p w:rsidR="00425A9B" w:rsidRPr="00425A9B" w:rsidRDefault="00425A9B" w:rsidP="00FB0474">
            <w:pPr>
              <w:widowControl w:val="0"/>
              <w:numPr>
                <w:ilvl w:val="0"/>
                <w:numId w:val="191"/>
              </w:numPr>
              <w:autoSpaceDE w:val="0"/>
              <w:autoSpaceDN w:val="0"/>
              <w:adjustRightInd w:val="0"/>
              <w:spacing w:after="0"/>
              <w:ind w:hanging="357"/>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 xml:space="preserve">4.работает с литературой самостоятельно, не испытывает особых трудностей.     </w:t>
            </w:r>
          </w:p>
        </w:tc>
        <w:tc>
          <w:tcPr>
            <w:tcW w:w="818"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tcPr>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0</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2</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w:t>
            </w:r>
          </w:p>
        </w:tc>
        <w:tc>
          <w:tcPr>
            <w:tcW w:w="1607" w:type="dxa"/>
            <w:vMerge w:val="restart"/>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Наблюдение, анализ способов деятельности детей, их учебно-исследовательских работ</w:t>
            </w:r>
          </w:p>
        </w:tc>
      </w:tr>
      <w:tr w:rsidR="00425A9B" w:rsidRPr="00425A9B" w:rsidTr="00425A9B">
        <w:trPr>
          <w:trHeight w:val="205"/>
        </w:trPr>
        <w:tc>
          <w:tcPr>
            <w:tcW w:w="2726"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 xml:space="preserve">Пользоваться компьютерными </w:t>
            </w:r>
            <w:r w:rsidRPr="00425A9B">
              <w:rPr>
                <w:rFonts w:ascii="Times New Roman" w:eastAsia="Calibri" w:hAnsi="Times New Roman" w:cs="Times New Roman"/>
                <w:color w:val="000000"/>
                <w:kern w:val="24"/>
                <w:sz w:val="28"/>
                <w:szCs w:val="28"/>
              </w:rPr>
              <w:lastRenderedPageBreak/>
              <w:t>источниками информации</w:t>
            </w:r>
          </w:p>
        </w:tc>
        <w:tc>
          <w:tcPr>
            <w:tcW w:w="2911"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lastRenderedPageBreak/>
              <w:t xml:space="preserve">Самостоятельность в пользовании </w:t>
            </w:r>
            <w:r w:rsidRPr="00425A9B">
              <w:rPr>
                <w:rFonts w:ascii="Times New Roman" w:eastAsia="Calibri" w:hAnsi="Times New Roman" w:cs="Times New Roman"/>
                <w:color w:val="000000"/>
                <w:kern w:val="24"/>
                <w:sz w:val="28"/>
                <w:szCs w:val="28"/>
              </w:rPr>
              <w:lastRenderedPageBreak/>
              <w:t>компьютерными источниками информации</w:t>
            </w:r>
          </w:p>
        </w:tc>
        <w:tc>
          <w:tcPr>
            <w:tcW w:w="7073"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vAlign w:val="cente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lastRenderedPageBreak/>
              <w:t xml:space="preserve">Уровни и баллы - по аналогии  пунктом выше          </w:t>
            </w:r>
          </w:p>
        </w:tc>
        <w:tc>
          <w:tcPr>
            <w:tcW w:w="818"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tcPr>
          <w:p w:rsidR="00425A9B" w:rsidRPr="00425A9B" w:rsidRDefault="00425A9B" w:rsidP="00425A9B">
            <w:pPr>
              <w:jc w:val="center"/>
              <w:rPr>
                <w:rFonts w:ascii="Times New Roman" w:eastAsia="Calibri" w:hAnsi="Times New Roman" w:cs="Times New Roman"/>
                <w:sz w:val="28"/>
                <w:szCs w:val="28"/>
              </w:rPr>
            </w:pPr>
          </w:p>
        </w:tc>
        <w:tc>
          <w:tcPr>
            <w:tcW w:w="1607" w:type="dxa"/>
            <w:vMerge/>
            <w:tcBorders>
              <w:top w:val="single" w:sz="8" w:space="0" w:color="000000"/>
              <w:left w:val="single" w:sz="8" w:space="0" w:color="000000"/>
              <w:bottom w:val="single" w:sz="8" w:space="0" w:color="000000"/>
              <w:right w:val="single" w:sz="8" w:space="0" w:color="000000"/>
            </w:tcBorders>
            <w:vAlign w:val="center"/>
            <w:hideMark/>
          </w:tcPr>
          <w:p w:rsidR="00425A9B" w:rsidRPr="00425A9B" w:rsidRDefault="00425A9B" w:rsidP="00425A9B">
            <w:pPr>
              <w:rPr>
                <w:rFonts w:ascii="Times New Roman" w:eastAsia="Calibri" w:hAnsi="Times New Roman" w:cs="Times New Roman"/>
                <w:sz w:val="28"/>
                <w:szCs w:val="28"/>
              </w:rPr>
            </w:pPr>
          </w:p>
        </w:tc>
      </w:tr>
      <w:tr w:rsidR="00425A9B" w:rsidRPr="00425A9B" w:rsidTr="00425A9B">
        <w:trPr>
          <w:trHeight w:val="300"/>
        </w:trPr>
        <w:tc>
          <w:tcPr>
            <w:tcW w:w="2726"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 xml:space="preserve">Осуществлять учебно-исследовательскую работу (писать рефераты, проводить учебные исследования, работать над проектом и пр.) </w:t>
            </w:r>
          </w:p>
        </w:tc>
        <w:tc>
          <w:tcPr>
            <w:tcW w:w="2911"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Самостоятельность в учебно-исследовательской работе</w:t>
            </w:r>
          </w:p>
        </w:tc>
        <w:tc>
          <w:tcPr>
            <w:tcW w:w="7073"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vAlign w:val="cente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 xml:space="preserve">Уровни и баллы - по аналогии с  пунктом выше                          </w:t>
            </w:r>
          </w:p>
        </w:tc>
        <w:tc>
          <w:tcPr>
            <w:tcW w:w="818"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tcPr>
          <w:p w:rsidR="00425A9B" w:rsidRPr="00425A9B" w:rsidRDefault="00425A9B" w:rsidP="00425A9B">
            <w:pPr>
              <w:jc w:val="center"/>
              <w:rPr>
                <w:rFonts w:ascii="Times New Roman" w:eastAsia="Calibri" w:hAnsi="Times New Roman" w:cs="Times New Roman"/>
                <w:sz w:val="28"/>
                <w:szCs w:val="28"/>
              </w:rPr>
            </w:pPr>
          </w:p>
        </w:tc>
        <w:tc>
          <w:tcPr>
            <w:tcW w:w="1607" w:type="dxa"/>
            <w:vMerge/>
            <w:tcBorders>
              <w:top w:val="single" w:sz="8" w:space="0" w:color="000000"/>
              <w:left w:val="single" w:sz="8" w:space="0" w:color="000000"/>
              <w:bottom w:val="single" w:sz="8" w:space="0" w:color="000000"/>
              <w:right w:val="single" w:sz="8" w:space="0" w:color="000000"/>
            </w:tcBorders>
            <w:vAlign w:val="center"/>
            <w:hideMark/>
          </w:tcPr>
          <w:p w:rsidR="00425A9B" w:rsidRPr="00425A9B" w:rsidRDefault="00425A9B" w:rsidP="00425A9B">
            <w:pPr>
              <w:rPr>
                <w:rFonts w:ascii="Times New Roman" w:eastAsia="Calibri" w:hAnsi="Times New Roman" w:cs="Times New Roman"/>
                <w:sz w:val="28"/>
                <w:szCs w:val="28"/>
              </w:rPr>
            </w:pPr>
          </w:p>
        </w:tc>
      </w:tr>
      <w:tr w:rsidR="00425A9B" w:rsidRPr="00425A9B" w:rsidTr="00425A9B">
        <w:trPr>
          <w:trHeight w:val="693"/>
        </w:trPr>
        <w:tc>
          <w:tcPr>
            <w:tcW w:w="2726"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hideMark/>
          </w:tcPr>
          <w:p w:rsidR="00425A9B" w:rsidRPr="00425A9B" w:rsidRDefault="00425A9B" w:rsidP="00425A9B">
            <w:pPr>
              <w:jc w:val="right"/>
              <w:textAlignment w:val="baseline"/>
              <w:rPr>
                <w:rFonts w:ascii="Times New Roman" w:eastAsia="Calibri" w:hAnsi="Times New Roman" w:cs="Times New Roman"/>
                <w:sz w:val="28"/>
                <w:szCs w:val="28"/>
              </w:rPr>
            </w:pPr>
            <w:r w:rsidRPr="00425A9B">
              <w:rPr>
                <w:rFonts w:ascii="Times New Roman" w:eastAsia="Calibri" w:hAnsi="Times New Roman" w:cs="Times New Roman"/>
                <w:b/>
                <w:bCs/>
                <w:i/>
                <w:iCs/>
                <w:color w:val="000000"/>
                <w:kern w:val="24"/>
                <w:sz w:val="28"/>
                <w:szCs w:val="28"/>
              </w:rPr>
              <w:t>Коммуникативные</w:t>
            </w:r>
            <w:r w:rsidRPr="00425A9B">
              <w:rPr>
                <w:rFonts w:ascii="Times New Roman" w:eastAsia="Calibri" w:hAnsi="Times New Roman" w:cs="Times New Roman"/>
                <w:color w:val="000000"/>
                <w:kern w:val="24"/>
                <w:sz w:val="28"/>
                <w:szCs w:val="28"/>
              </w:rPr>
              <w:t xml:space="preserve"> </w:t>
            </w:r>
          </w:p>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Слушать и слышать педагога, принимать во внимание мнение других людей</w:t>
            </w:r>
          </w:p>
        </w:tc>
        <w:tc>
          <w:tcPr>
            <w:tcW w:w="2911"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Адекватность восприятия информации идущей от педагога</w:t>
            </w:r>
          </w:p>
        </w:tc>
        <w:tc>
          <w:tcPr>
            <w:tcW w:w="7073"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hideMark/>
          </w:tcPr>
          <w:p w:rsidR="00425A9B" w:rsidRPr="00425A9B" w:rsidRDefault="00425A9B" w:rsidP="00FB0474">
            <w:pPr>
              <w:widowControl w:val="0"/>
              <w:numPr>
                <w:ilvl w:val="0"/>
                <w:numId w:val="192"/>
              </w:numPr>
              <w:autoSpaceDE w:val="0"/>
              <w:autoSpaceDN w:val="0"/>
              <w:adjustRightInd w:val="0"/>
              <w:spacing w:after="0"/>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1.объяснения педагога не слушает,  учебную информацию не воспринимает;</w:t>
            </w:r>
          </w:p>
          <w:p w:rsidR="00425A9B" w:rsidRPr="00425A9B" w:rsidRDefault="00425A9B" w:rsidP="00FB0474">
            <w:pPr>
              <w:widowControl w:val="0"/>
              <w:numPr>
                <w:ilvl w:val="0"/>
                <w:numId w:val="192"/>
              </w:numPr>
              <w:autoSpaceDE w:val="0"/>
              <w:autoSpaceDN w:val="0"/>
              <w:adjustRightInd w:val="0"/>
              <w:spacing w:after="0"/>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2.испытывает серьезные затруднения в концентрации внимания, с трудом</w:t>
            </w:r>
          </w:p>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 xml:space="preserve">     воспринимает учебную информацию;  </w:t>
            </w:r>
          </w:p>
          <w:p w:rsidR="00425A9B" w:rsidRPr="00425A9B" w:rsidRDefault="00425A9B" w:rsidP="00FB0474">
            <w:pPr>
              <w:widowControl w:val="0"/>
              <w:numPr>
                <w:ilvl w:val="0"/>
                <w:numId w:val="193"/>
              </w:numPr>
              <w:autoSpaceDE w:val="0"/>
              <w:autoSpaceDN w:val="0"/>
              <w:adjustRightInd w:val="0"/>
              <w:spacing w:after="0"/>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3.слушает и слышит педагога, воспринимает учебную информацию при  напоминании и контроле, иногда принимает во внимание мнение других;</w:t>
            </w:r>
          </w:p>
          <w:p w:rsidR="00425A9B" w:rsidRPr="00425A9B" w:rsidRDefault="00425A9B" w:rsidP="00FB0474">
            <w:pPr>
              <w:widowControl w:val="0"/>
              <w:numPr>
                <w:ilvl w:val="0"/>
                <w:numId w:val="194"/>
              </w:numPr>
              <w:autoSpaceDE w:val="0"/>
              <w:autoSpaceDN w:val="0"/>
              <w:adjustRightInd w:val="0"/>
              <w:spacing w:after="0"/>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 xml:space="preserve">4.сосредоточен, внимателен, слушает и слышит педагога, адекватно воспринимает информацию, </w:t>
            </w:r>
            <w:r w:rsidRPr="00425A9B">
              <w:rPr>
                <w:rFonts w:ascii="Times New Roman" w:eastAsia="Calibri" w:hAnsi="Times New Roman" w:cs="Times New Roman"/>
                <w:color w:val="000000"/>
                <w:kern w:val="24"/>
                <w:sz w:val="28"/>
                <w:szCs w:val="28"/>
              </w:rPr>
              <w:lastRenderedPageBreak/>
              <w:t>уважает мнении других.</w:t>
            </w:r>
          </w:p>
        </w:tc>
        <w:tc>
          <w:tcPr>
            <w:tcW w:w="818"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tcPr>
          <w:p w:rsidR="00425A9B" w:rsidRPr="00425A9B" w:rsidRDefault="00425A9B" w:rsidP="00425A9B">
            <w:pPr>
              <w:spacing w:line="240" w:lineRule="atLeast"/>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lastRenderedPageBreak/>
              <w:t>0</w:t>
            </w:r>
          </w:p>
          <w:p w:rsidR="00425A9B" w:rsidRPr="00425A9B" w:rsidRDefault="00425A9B" w:rsidP="00425A9B">
            <w:pPr>
              <w:spacing w:line="240" w:lineRule="atLeast"/>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spacing w:line="240" w:lineRule="atLeast"/>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w:t>
            </w:r>
          </w:p>
          <w:p w:rsidR="00425A9B" w:rsidRPr="00425A9B" w:rsidRDefault="00425A9B" w:rsidP="00425A9B">
            <w:pPr>
              <w:spacing w:line="240" w:lineRule="atLeast"/>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spacing w:line="240" w:lineRule="atLeast"/>
              <w:textAlignment w:val="baseline"/>
              <w:rPr>
                <w:rFonts w:ascii="Times New Roman" w:eastAsia="Calibri" w:hAnsi="Times New Roman" w:cs="Times New Roman"/>
                <w:color w:val="000000"/>
                <w:kern w:val="24"/>
                <w:sz w:val="28"/>
                <w:szCs w:val="28"/>
              </w:rPr>
            </w:pPr>
          </w:p>
          <w:p w:rsidR="00425A9B" w:rsidRPr="00425A9B" w:rsidRDefault="00425A9B" w:rsidP="00425A9B">
            <w:pPr>
              <w:spacing w:line="240" w:lineRule="atLeast"/>
              <w:textAlignment w:val="baseline"/>
              <w:rPr>
                <w:rFonts w:ascii="Times New Roman" w:eastAsia="Calibri" w:hAnsi="Times New Roman" w:cs="Times New Roman"/>
                <w:color w:val="000000"/>
                <w:kern w:val="24"/>
                <w:sz w:val="28"/>
                <w:szCs w:val="28"/>
              </w:rPr>
            </w:pPr>
          </w:p>
          <w:p w:rsidR="00425A9B" w:rsidRPr="00425A9B" w:rsidRDefault="00425A9B" w:rsidP="00425A9B">
            <w:pPr>
              <w:spacing w:line="240" w:lineRule="atLeast"/>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2</w:t>
            </w:r>
          </w:p>
          <w:p w:rsidR="00425A9B" w:rsidRPr="00425A9B" w:rsidRDefault="00425A9B" w:rsidP="00425A9B">
            <w:pPr>
              <w:spacing w:line="240" w:lineRule="atLeast"/>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spacing w:line="240" w:lineRule="atLeast"/>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lastRenderedPageBreak/>
              <w:t>3</w:t>
            </w:r>
          </w:p>
        </w:tc>
        <w:tc>
          <w:tcPr>
            <w:tcW w:w="1607" w:type="dxa"/>
            <w:vMerge w:val="restart"/>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25A9B" w:rsidRPr="00425A9B" w:rsidRDefault="00425A9B" w:rsidP="00425A9B">
            <w:pPr>
              <w:rPr>
                <w:rFonts w:ascii="Times New Roman" w:eastAsia="Calibri" w:hAnsi="Times New Roman" w:cs="Times New Roman"/>
                <w:sz w:val="28"/>
                <w:szCs w:val="28"/>
              </w:rPr>
            </w:pPr>
          </w:p>
        </w:tc>
      </w:tr>
      <w:tr w:rsidR="00425A9B" w:rsidRPr="00425A9B" w:rsidTr="00425A9B">
        <w:trPr>
          <w:trHeight w:val="340"/>
        </w:trPr>
        <w:tc>
          <w:tcPr>
            <w:tcW w:w="2726"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Самостоятельно проводить экскурсии.</w:t>
            </w:r>
          </w:p>
        </w:tc>
        <w:tc>
          <w:tcPr>
            <w:tcW w:w="2911"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Свобода владения и подачи ребенком подготовленной информации</w:t>
            </w:r>
          </w:p>
        </w:tc>
        <w:tc>
          <w:tcPr>
            <w:tcW w:w="7073"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hideMark/>
          </w:tcPr>
          <w:p w:rsidR="00425A9B" w:rsidRPr="00425A9B" w:rsidRDefault="00425A9B" w:rsidP="00FB0474">
            <w:pPr>
              <w:widowControl w:val="0"/>
              <w:numPr>
                <w:ilvl w:val="0"/>
                <w:numId w:val="195"/>
              </w:numPr>
              <w:tabs>
                <w:tab w:val="left" w:pos="253"/>
              </w:tabs>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1.перед аудиторией не выступает;</w:t>
            </w:r>
          </w:p>
          <w:p w:rsidR="00425A9B" w:rsidRPr="00425A9B" w:rsidRDefault="00425A9B" w:rsidP="00FB0474">
            <w:pPr>
              <w:widowControl w:val="0"/>
              <w:numPr>
                <w:ilvl w:val="0"/>
                <w:numId w:val="195"/>
              </w:numPr>
              <w:tabs>
                <w:tab w:val="left" w:pos="253"/>
              </w:tabs>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2.испытывает серьезные затруднения при подготовке и подаче информации;</w:t>
            </w:r>
          </w:p>
          <w:p w:rsidR="00425A9B" w:rsidRPr="00425A9B" w:rsidRDefault="00425A9B" w:rsidP="00FB0474">
            <w:pPr>
              <w:widowControl w:val="0"/>
              <w:numPr>
                <w:ilvl w:val="0"/>
                <w:numId w:val="195"/>
              </w:numPr>
              <w:tabs>
                <w:tab w:val="left" w:pos="253"/>
              </w:tabs>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3.готовит информацию и выступает перед аудиторией при поддержке педагога;</w:t>
            </w:r>
          </w:p>
          <w:p w:rsidR="00425A9B" w:rsidRPr="00425A9B" w:rsidRDefault="00425A9B" w:rsidP="00FB0474">
            <w:pPr>
              <w:widowControl w:val="0"/>
              <w:numPr>
                <w:ilvl w:val="0"/>
                <w:numId w:val="195"/>
              </w:numPr>
              <w:tabs>
                <w:tab w:val="left" w:pos="253"/>
              </w:tabs>
              <w:autoSpaceDE w:val="0"/>
              <w:autoSpaceDN w:val="0"/>
              <w:adjustRightInd w:val="0"/>
              <w:spacing w:after="0"/>
              <w:ind w:hanging="357"/>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4.самостоятельно готовит информацию, охотно   выступает перед аудиторией, свободно владеет и подает информацию.</w:t>
            </w:r>
          </w:p>
        </w:tc>
        <w:tc>
          <w:tcPr>
            <w:tcW w:w="818"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tcPr>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0</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2</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w:t>
            </w:r>
          </w:p>
        </w:tc>
        <w:tc>
          <w:tcPr>
            <w:tcW w:w="1607" w:type="dxa"/>
            <w:vMerge/>
            <w:tcBorders>
              <w:top w:val="single" w:sz="8" w:space="0" w:color="000000"/>
              <w:left w:val="single" w:sz="8" w:space="0" w:color="000000"/>
              <w:bottom w:val="single" w:sz="8" w:space="0" w:color="000000"/>
              <w:right w:val="single" w:sz="8" w:space="0" w:color="000000"/>
            </w:tcBorders>
            <w:vAlign w:val="center"/>
            <w:hideMark/>
          </w:tcPr>
          <w:p w:rsidR="00425A9B" w:rsidRPr="00425A9B" w:rsidRDefault="00425A9B" w:rsidP="00425A9B">
            <w:pPr>
              <w:rPr>
                <w:rFonts w:ascii="Times New Roman" w:eastAsia="Calibri" w:hAnsi="Times New Roman" w:cs="Times New Roman"/>
                <w:sz w:val="28"/>
                <w:szCs w:val="28"/>
              </w:rPr>
            </w:pPr>
          </w:p>
        </w:tc>
      </w:tr>
      <w:tr w:rsidR="00425A9B" w:rsidRPr="00425A9B" w:rsidTr="00425A9B">
        <w:trPr>
          <w:trHeight w:val="475"/>
        </w:trPr>
        <w:tc>
          <w:tcPr>
            <w:tcW w:w="2726"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Дискуссировать с посетителями музея, защищать свою точку зрения</w:t>
            </w:r>
          </w:p>
        </w:tc>
        <w:tc>
          <w:tcPr>
            <w:tcW w:w="2911"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Самостоятельность в  дискуссии, логика в построении  доказательств</w:t>
            </w:r>
          </w:p>
        </w:tc>
        <w:tc>
          <w:tcPr>
            <w:tcW w:w="7073"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FB0474">
            <w:pPr>
              <w:widowControl w:val="0"/>
              <w:numPr>
                <w:ilvl w:val="0"/>
                <w:numId w:val="196"/>
              </w:numPr>
              <w:tabs>
                <w:tab w:val="left" w:pos="253"/>
              </w:tabs>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1.участие в дискуссиях не принимает, свое мнение не защищает;</w:t>
            </w:r>
          </w:p>
          <w:p w:rsidR="00425A9B" w:rsidRPr="00425A9B" w:rsidRDefault="00425A9B" w:rsidP="00FB0474">
            <w:pPr>
              <w:widowControl w:val="0"/>
              <w:numPr>
                <w:ilvl w:val="0"/>
                <w:numId w:val="196"/>
              </w:numPr>
              <w:tabs>
                <w:tab w:val="left" w:pos="253"/>
              </w:tabs>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2.испытывает серьезные затруднения в ситуации дискуссии, необходимости предъявления доказательств и аргументации своей точки зрения, нуждается в значительной помощи педагога;</w:t>
            </w:r>
          </w:p>
          <w:p w:rsidR="00425A9B" w:rsidRPr="00425A9B" w:rsidRDefault="00425A9B" w:rsidP="00FB0474">
            <w:pPr>
              <w:widowControl w:val="0"/>
              <w:numPr>
                <w:ilvl w:val="0"/>
                <w:numId w:val="196"/>
              </w:numPr>
              <w:tabs>
                <w:tab w:val="left" w:pos="253"/>
              </w:tabs>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3.участвует в дискуссии, защищает свое мнение при поддержке педагога;</w:t>
            </w:r>
          </w:p>
          <w:p w:rsidR="00425A9B" w:rsidRPr="00425A9B" w:rsidRDefault="00425A9B" w:rsidP="00FB0474">
            <w:pPr>
              <w:widowControl w:val="0"/>
              <w:numPr>
                <w:ilvl w:val="0"/>
                <w:numId w:val="196"/>
              </w:numPr>
              <w:tabs>
                <w:tab w:val="left" w:pos="253"/>
              </w:tabs>
              <w:autoSpaceDE w:val="0"/>
              <w:autoSpaceDN w:val="0"/>
              <w:adjustRightInd w:val="0"/>
              <w:spacing w:after="0"/>
              <w:ind w:hanging="357"/>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 xml:space="preserve">4.самостоятельно  участвует в дискуссии, логически </w:t>
            </w:r>
            <w:r w:rsidRPr="00425A9B">
              <w:rPr>
                <w:rFonts w:ascii="Times New Roman" w:eastAsia="Calibri" w:hAnsi="Times New Roman" w:cs="Times New Roman"/>
                <w:color w:val="000000"/>
                <w:kern w:val="24"/>
                <w:sz w:val="28"/>
                <w:szCs w:val="28"/>
              </w:rPr>
              <w:lastRenderedPageBreak/>
              <w:t>обоснованно предъявляет доказательства, убедительно аргументирует свою точку зрения.</w:t>
            </w:r>
          </w:p>
        </w:tc>
        <w:tc>
          <w:tcPr>
            <w:tcW w:w="818"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tcPr>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lastRenderedPageBreak/>
              <w:t>0</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lastRenderedPageBreak/>
              <w:t>2</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w:t>
            </w:r>
          </w:p>
        </w:tc>
        <w:tc>
          <w:tcPr>
            <w:tcW w:w="1607" w:type="dxa"/>
            <w:vMerge/>
            <w:tcBorders>
              <w:top w:val="single" w:sz="8" w:space="0" w:color="000000"/>
              <w:left w:val="single" w:sz="8" w:space="0" w:color="000000"/>
              <w:bottom w:val="single" w:sz="8" w:space="0" w:color="000000"/>
              <w:right w:val="single" w:sz="8" w:space="0" w:color="000000"/>
            </w:tcBorders>
            <w:vAlign w:val="center"/>
            <w:hideMark/>
          </w:tcPr>
          <w:p w:rsidR="00425A9B" w:rsidRPr="00425A9B" w:rsidRDefault="00425A9B" w:rsidP="00425A9B">
            <w:pPr>
              <w:rPr>
                <w:rFonts w:ascii="Times New Roman" w:eastAsia="Calibri" w:hAnsi="Times New Roman" w:cs="Times New Roman"/>
                <w:sz w:val="28"/>
                <w:szCs w:val="28"/>
              </w:rPr>
            </w:pPr>
          </w:p>
        </w:tc>
      </w:tr>
      <w:tr w:rsidR="00425A9B" w:rsidRPr="00425A9B" w:rsidTr="00425A9B">
        <w:trPr>
          <w:trHeight w:val="423"/>
        </w:trPr>
        <w:tc>
          <w:tcPr>
            <w:tcW w:w="2726"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hideMark/>
          </w:tcPr>
          <w:p w:rsidR="00425A9B" w:rsidRPr="00425A9B" w:rsidRDefault="00425A9B" w:rsidP="00425A9B">
            <w:pPr>
              <w:jc w:val="right"/>
              <w:textAlignment w:val="baseline"/>
              <w:rPr>
                <w:rFonts w:ascii="Times New Roman" w:eastAsia="Calibri" w:hAnsi="Times New Roman" w:cs="Times New Roman"/>
                <w:sz w:val="28"/>
                <w:szCs w:val="28"/>
              </w:rPr>
            </w:pPr>
            <w:r w:rsidRPr="00425A9B">
              <w:rPr>
                <w:rFonts w:ascii="Times New Roman" w:eastAsia="Calibri" w:hAnsi="Times New Roman" w:cs="Times New Roman"/>
                <w:i/>
                <w:iCs/>
                <w:color w:val="000000"/>
                <w:kern w:val="24"/>
                <w:sz w:val="28"/>
                <w:szCs w:val="28"/>
              </w:rPr>
              <w:t xml:space="preserve">      </w:t>
            </w:r>
            <w:r w:rsidRPr="00425A9B">
              <w:rPr>
                <w:rFonts w:ascii="Times New Roman" w:eastAsia="Calibri" w:hAnsi="Times New Roman" w:cs="Times New Roman"/>
                <w:b/>
                <w:bCs/>
                <w:i/>
                <w:iCs/>
                <w:color w:val="000000"/>
                <w:kern w:val="24"/>
                <w:sz w:val="28"/>
                <w:szCs w:val="28"/>
              </w:rPr>
              <w:t>Организационные</w:t>
            </w:r>
            <w:r w:rsidRPr="00425A9B">
              <w:rPr>
                <w:rFonts w:ascii="Times New Roman" w:eastAsia="Calibri" w:hAnsi="Times New Roman" w:cs="Times New Roman"/>
                <w:color w:val="000000"/>
                <w:kern w:val="24"/>
                <w:sz w:val="28"/>
                <w:szCs w:val="28"/>
              </w:rPr>
              <w:t xml:space="preserve"> </w:t>
            </w:r>
          </w:p>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Организовывать свое рабочее (учебное) место</w:t>
            </w:r>
          </w:p>
        </w:tc>
        <w:tc>
          <w:tcPr>
            <w:tcW w:w="2911"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Способность самостоятельно организовывать свое рабочее место к деятельности и убирать за собой</w:t>
            </w:r>
          </w:p>
        </w:tc>
        <w:tc>
          <w:tcPr>
            <w:tcW w:w="7073"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hideMark/>
          </w:tcPr>
          <w:p w:rsidR="00425A9B" w:rsidRPr="00425A9B" w:rsidRDefault="00425A9B" w:rsidP="00FB0474">
            <w:pPr>
              <w:widowControl w:val="0"/>
              <w:numPr>
                <w:ilvl w:val="0"/>
                <w:numId w:val="197"/>
              </w:numPr>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1.рабочее место организовывать не умеет;</w:t>
            </w:r>
          </w:p>
          <w:p w:rsidR="00425A9B" w:rsidRPr="00425A9B" w:rsidRDefault="00425A9B" w:rsidP="00FB0474">
            <w:pPr>
              <w:widowControl w:val="0"/>
              <w:numPr>
                <w:ilvl w:val="0"/>
                <w:numId w:val="197"/>
              </w:numPr>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2.испытывает серьезные затруднения при организации своего рабочего места, нуждается в постоянном контроле и помощи  педагога;</w:t>
            </w:r>
          </w:p>
          <w:p w:rsidR="00425A9B" w:rsidRPr="00425A9B" w:rsidRDefault="00425A9B" w:rsidP="00FB0474">
            <w:pPr>
              <w:widowControl w:val="0"/>
              <w:numPr>
                <w:ilvl w:val="0"/>
                <w:numId w:val="197"/>
              </w:numPr>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3.организовывает  рабочее место и убирает за собой  при  напоминании педагога;</w:t>
            </w:r>
          </w:p>
          <w:p w:rsidR="00425A9B" w:rsidRPr="00425A9B" w:rsidRDefault="00425A9B" w:rsidP="00FB0474">
            <w:pPr>
              <w:widowControl w:val="0"/>
              <w:numPr>
                <w:ilvl w:val="0"/>
                <w:numId w:val="197"/>
              </w:numPr>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4.самостоятельно готовит рабочее место и убирает за собой</w:t>
            </w:r>
          </w:p>
        </w:tc>
        <w:tc>
          <w:tcPr>
            <w:tcW w:w="818" w:type="dxa"/>
            <w:tcBorders>
              <w:top w:val="single" w:sz="8" w:space="0" w:color="000000"/>
              <w:left w:val="single" w:sz="8" w:space="0" w:color="000000"/>
              <w:bottom w:val="single" w:sz="8" w:space="0" w:color="C0C0C0"/>
              <w:right w:val="single" w:sz="8" w:space="0" w:color="000000"/>
            </w:tcBorders>
            <w:tcMar>
              <w:top w:w="15" w:type="dxa"/>
              <w:left w:w="31" w:type="dxa"/>
              <w:bottom w:w="0" w:type="dxa"/>
              <w:right w:w="31" w:type="dxa"/>
            </w:tcMar>
            <w:vAlign w:val="center"/>
          </w:tcPr>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r w:rsidRPr="00425A9B">
              <w:rPr>
                <w:rFonts w:ascii="Times New Roman" w:eastAsia="Calibri" w:hAnsi="Times New Roman" w:cs="Times New Roman"/>
                <w:color w:val="000000"/>
                <w:kern w:val="24"/>
                <w:sz w:val="28"/>
                <w:szCs w:val="28"/>
              </w:rPr>
              <w:t>0</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2</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r w:rsidRPr="00425A9B">
              <w:rPr>
                <w:rFonts w:ascii="Times New Roman" w:eastAsia="Calibri" w:hAnsi="Times New Roman" w:cs="Times New Roman"/>
                <w:color w:val="000000"/>
                <w:kern w:val="24"/>
                <w:sz w:val="28"/>
                <w:szCs w:val="28"/>
              </w:rPr>
              <w:t>3</w:t>
            </w:r>
          </w:p>
        </w:tc>
        <w:tc>
          <w:tcPr>
            <w:tcW w:w="1607" w:type="dxa"/>
            <w:vMerge w:val="restart"/>
            <w:tcBorders>
              <w:top w:val="single" w:sz="8" w:space="0" w:color="000000"/>
              <w:left w:val="single" w:sz="8" w:space="0" w:color="000000"/>
              <w:bottom w:val="single" w:sz="8" w:space="0" w:color="000000"/>
              <w:right w:val="single" w:sz="8" w:space="0" w:color="000000"/>
            </w:tcBorders>
            <w:tcMar>
              <w:top w:w="15" w:type="dxa"/>
              <w:left w:w="31" w:type="dxa"/>
              <w:bottom w:w="0" w:type="dxa"/>
              <w:right w:w="31" w:type="dxa"/>
            </w:tcMar>
          </w:tcPr>
          <w:p w:rsidR="00425A9B" w:rsidRPr="00425A9B" w:rsidRDefault="00425A9B" w:rsidP="00425A9B">
            <w:pPr>
              <w:textAlignment w:val="baseline"/>
              <w:rPr>
                <w:rFonts w:ascii="Times New Roman" w:eastAsia="Calibri" w:hAnsi="Times New Roman" w:cs="Times New Roman"/>
                <w:sz w:val="28"/>
                <w:szCs w:val="28"/>
              </w:rPr>
            </w:pPr>
          </w:p>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Наблюдение, собеседование</w:t>
            </w:r>
          </w:p>
        </w:tc>
      </w:tr>
      <w:tr w:rsidR="00425A9B" w:rsidRPr="00425A9B" w:rsidTr="00425A9B">
        <w:trPr>
          <w:trHeight w:val="543"/>
        </w:trPr>
        <w:tc>
          <w:tcPr>
            <w:tcW w:w="2726"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Планировать и организовать работу,   распределять учебное время</w:t>
            </w:r>
          </w:p>
        </w:tc>
        <w:tc>
          <w:tcPr>
            <w:tcW w:w="2911"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 xml:space="preserve">Способность самостоятельно организовывать процесс работы и учебы, эффективно </w:t>
            </w:r>
            <w:r w:rsidRPr="00425A9B">
              <w:rPr>
                <w:rFonts w:ascii="Times New Roman" w:eastAsia="Calibri" w:hAnsi="Times New Roman" w:cs="Times New Roman"/>
                <w:color w:val="000000"/>
                <w:kern w:val="24"/>
                <w:sz w:val="28"/>
                <w:szCs w:val="28"/>
              </w:rPr>
              <w:lastRenderedPageBreak/>
              <w:t>распределять и использовать время</w:t>
            </w:r>
          </w:p>
        </w:tc>
        <w:tc>
          <w:tcPr>
            <w:tcW w:w="7073"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hideMark/>
          </w:tcPr>
          <w:p w:rsidR="00425A9B" w:rsidRPr="00425A9B" w:rsidRDefault="00425A9B" w:rsidP="00FB0474">
            <w:pPr>
              <w:widowControl w:val="0"/>
              <w:numPr>
                <w:ilvl w:val="0"/>
                <w:numId w:val="198"/>
              </w:numPr>
              <w:tabs>
                <w:tab w:val="left" w:pos="300"/>
              </w:tabs>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lastRenderedPageBreak/>
              <w:t>1.организовывать работу и распределять время не умеет;</w:t>
            </w:r>
          </w:p>
          <w:p w:rsidR="00425A9B" w:rsidRPr="00425A9B" w:rsidRDefault="00425A9B" w:rsidP="00FB0474">
            <w:pPr>
              <w:widowControl w:val="0"/>
              <w:numPr>
                <w:ilvl w:val="0"/>
                <w:numId w:val="198"/>
              </w:numPr>
              <w:tabs>
                <w:tab w:val="left" w:pos="300"/>
              </w:tabs>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 xml:space="preserve">2.испытывает серьезные затруднения при  планировании и организации работы, распределении учебного времени, нуждается в </w:t>
            </w:r>
            <w:r w:rsidRPr="00425A9B">
              <w:rPr>
                <w:rFonts w:ascii="Times New Roman" w:eastAsia="Calibri" w:hAnsi="Times New Roman" w:cs="Times New Roman"/>
                <w:color w:val="000000"/>
                <w:kern w:val="24"/>
                <w:sz w:val="28"/>
                <w:szCs w:val="28"/>
              </w:rPr>
              <w:lastRenderedPageBreak/>
              <w:t>постоянном контроле и помощи  педагога и родителей;</w:t>
            </w:r>
          </w:p>
          <w:p w:rsidR="00425A9B" w:rsidRPr="00425A9B" w:rsidRDefault="00425A9B" w:rsidP="00FB0474">
            <w:pPr>
              <w:widowControl w:val="0"/>
              <w:numPr>
                <w:ilvl w:val="0"/>
                <w:numId w:val="198"/>
              </w:numPr>
              <w:tabs>
                <w:tab w:val="left" w:pos="300"/>
              </w:tabs>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3.планирует и организовывает работу, распределяет время при  поддержке (напоминании) педагога и родителей;</w:t>
            </w:r>
          </w:p>
          <w:p w:rsidR="00425A9B" w:rsidRPr="00425A9B" w:rsidRDefault="00425A9B" w:rsidP="00FB0474">
            <w:pPr>
              <w:widowControl w:val="0"/>
              <w:numPr>
                <w:ilvl w:val="0"/>
                <w:numId w:val="198"/>
              </w:numPr>
              <w:tabs>
                <w:tab w:val="left" w:pos="300"/>
              </w:tabs>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4.самостоятельно планирует и организовывает работу, эффективно распределяет и использует время.</w:t>
            </w:r>
          </w:p>
        </w:tc>
        <w:tc>
          <w:tcPr>
            <w:tcW w:w="818"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tcPr>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lastRenderedPageBreak/>
              <w:t>0</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lastRenderedPageBreak/>
              <w:t>1</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2</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w:t>
            </w:r>
          </w:p>
        </w:tc>
        <w:tc>
          <w:tcPr>
            <w:tcW w:w="1607" w:type="dxa"/>
            <w:vMerge/>
            <w:tcBorders>
              <w:top w:val="single" w:sz="8" w:space="0" w:color="000000"/>
              <w:left w:val="single" w:sz="8" w:space="0" w:color="000000"/>
              <w:bottom w:val="single" w:sz="8" w:space="0" w:color="000000"/>
              <w:right w:val="single" w:sz="8" w:space="0" w:color="000000"/>
            </w:tcBorders>
            <w:vAlign w:val="center"/>
            <w:hideMark/>
          </w:tcPr>
          <w:p w:rsidR="00425A9B" w:rsidRPr="00425A9B" w:rsidRDefault="00425A9B" w:rsidP="00425A9B">
            <w:pPr>
              <w:rPr>
                <w:rFonts w:ascii="Times New Roman" w:eastAsia="Calibri" w:hAnsi="Times New Roman" w:cs="Times New Roman"/>
                <w:sz w:val="28"/>
                <w:szCs w:val="28"/>
              </w:rPr>
            </w:pPr>
          </w:p>
        </w:tc>
      </w:tr>
      <w:tr w:rsidR="00425A9B" w:rsidRPr="00425A9B" w:rsidTr="00425A9B">
        <w:trPr>
          <w:trHeight w:val="340"/>
        </w:trPr>
        <w:tc>
          <w:tcPr>
            <w:tcW w:w="2726"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Аккуратно, ответственно выполнять работу</w:t>
            </w:r>
          </w:p>
        </w:tc>
        <w:tc>
          <w:tcPr>
            <w:tcW w:w="2911"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Аккуратность и ответственность в работе</w:t>
            </w:r>
          </w:p>
        </w:tc>
        <w:tc>
          <w:tcPr>
            <w:tcW w:w="7073"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hideMark/>
          </w:tcPr>
          <w:p w:rsidR="00425A9B" w:rsidRPr="00425A9B" w:rsidRDefault="00425A9B" w:rsidP="00FB0474">
            <w:pPr>
              <w:widowControl w:val="0"/>
              <w:numPr>
                <w:ilvl w:val="0"/>
                <w:numId w:val="199"/>
              </w:numPr>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1.безответственен, работать аккуратно не умеет и не стремится;</w:t>
            </w:r>
          </w:p>
          <w:p w:rsidR="00425A9B" w:rsidRPr="00425A9B" w:rsidRDefault="00425A9B" w:rsidP="00FB0474">
            <w:pPr>
              <w:widowControl w:val="0"/>
              <w:numPr>
                <w:ilvl w:val="0"/>
                <w:numId w:val="199"/>
              </w:numPr>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2.испытывает серьезные затруднения при необходимости работать аккуратно, нуждается в постоянном контроле и помощи педагога;</w:t>
            </w:r>
          </w:p>
          <w:p w:rsidR="00425A9B" w:rsidRPr="00425A9B" w:rsidRDefault="00425A9B" w:rsidP="00FB0474">
            <w:pPr>
              <w:widowControl w:val="0"/>
              <w:numPr>
                <w:ilvl w:val="0"/>
                <w:numId w:val="199"/>
              </w:numPr>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3.работает аккуратно, но иногда нуждается в напоминании и внимании  педагога;</w:t>
            </w:r>
          </w:p>
          <w:p w:rsidR="00425A9B" w:rsidRPr="00425A9B" w:rsidRDefault="00425A9B" w:rsidP="00FB0474">
            <w:pPr>
              <w:widowControl w:val="0"/>
              <w:numPr>
                <w:ilvl w:val="0"/>
                <w:numId w:val="199"/>
              </w:numPr>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4.аккуратно, ответственно выполняет работу,  контролирует себя сам.</w:t>
            </w:r>
          </w:p>
        </w:tc>
        <w:tc>
          <w:tcPr>
            <w:tcW w:w="818" w:type="dxa"/>
            <w:tcBorders>
              <w:top w:val="single" w:sz="8" w:space="0" w:color="C0C0C0"/>
              <w:left w:val="single" w:sz="8" w:space="0" w:color="000000"/>
              <w:bottom w:val="single" w:sz="8" w:space="0" w:color="C0C0C0"/>
              <w:right w:val="single" w:sz="8" w:space="0" w:color="000000"/>
            </w:tcBorders>
            <w:tcMar>
              <w:top w:w="15" w:type="dxa"/>
              <w:left w:w="31" w:type="dxa"/>
              <w:bottom w:w="0" w:type="dxa"/>
              <w:right w:w="31" w:type="dxa"/>
            </w:tcMar>
          </w:tcPr>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0</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2</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w:t>
            </w:r>
          </w:p>
        </w:tc>
        <w:tc>
          <w:tcPr>
            <w:tcW w:w="1607" w:type="dxa"/>
            <w:vMerge/>
            <w:tcBorders>
              <w:top w:val="single" w:sz="8" w:space="0" w:color="000000"/>
              <w:left w:val="single" w:sz="8" w:space="0" w:color="000000"/>
              <w:bottom w:val="single" w:sz="8" w:space="0" w:color="000000"/>
              <w:right w:val="single" w:sz="8" w:space="0" w:color="000000"/>
            </w:tcBorders>
            <w:vAlign w:val="center"/>
            <w:hideMark/>
          </w:tcPr>
          <w:p w:rsidR="00425A9B" w:rsidRPr="00425A9B" w:rsidRDefault="00425A9B" w:rsidP="00425A9B">
            <w:pPr>
              <w:rPr>
                <w:rFonts w:ascii="Times New Roman" w:eastAsia="Calibri" w:hAnsi="Times New Roman" w:cs="Times New Roman"/>
                <w:sz w:val="28"/>
                <w:szCs w:val="28"/>
              </w:rPr>
            </w:pPr>
          </w:p>
        </w:tc>
      </w:tr>
      <w:tr w:rsidR="00425A9B" w:rsidRPr="00425A9B" w:rsidTr="00425A9B">
        <w:trPr>
          <w:trHeight w:val="1808"/>
        </w:trPr>
        <w:tc>
          <w:tcPr>
            <w:tcW w:w="2726"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Соблюдения в процессе деятельности правила безопасности</w:t>
            </w:r>
          </w:p>
        </w:tc>
        <w:tc>
          <w:tcPr>
            <w:tcW w:w="2911"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425A9B">
            <w:pP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Соответствие реальных навыков соблюдения правил безопасности программным требованиям</w:t>
            </w:r>
          </w:p>
        </w:tc>
        <w:tc>
          <w:tcPr>
            <w:tcW w:w="7073"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hideMark/>
          </w:tcPr>
          <w:p w:rsidR="00425A9B" w:rsidRPr="00425A9B" w:rsidRDefault="00425A9B" w:rsidP="00FB0474">
            <w:pPr>
              <w:widowControl w:val="0"/>
              <w:numPr>
                <w:ilvl w:val="0"/>
                <w:numId w:val="200"/>
              </w:numPr>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1.правила ТБ не запоминает и не выполняет;</w:t>
            </w:r>
          </w:p>
          <w:p w:rsidR="00425A9B" w:rsidRPr="00425A9B" w:rsidRDefault="00425A9B" w:rsidP="00FB0474">
            <w:pPr>
              <w:widowControl w:val="0"/>
              <w:numPr>
                <w:ilvl w:val="0"/>
                <w:numId w:val="200"/>
              </w:numPr>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2.овладел менее чем ½ объема  навыков соблюдения правил ТБ, предусмотренных программой;</w:t>
            </w:r>
          </w:p>
          <w:p w:rsidR="00425A9B" w:rsidRPr="00425A9B" w:rsidRDefault="00425A9B" w:rsidP="00FB0474">
            <w:pPr>
              <w:widowControl w:val="0"/>
              <w:numPr>
                <w:ilvl w:val="0"/>
                <w:numId w:val="200"/>
              </w:numPr>
              <w:autoSpaceDE w:val="0"/>
              <w:autoSpaceDN w:val="0"/>
              <w:adjustRightInd w:val="0"/>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3.объем усвоенных навыков составляет более ½;</w:t>
            </w:r>
          </w:p>
          <w:p w:rsidR="00425A9B" w:rsidRPr="00425A9B" w:rsidRDefault="00425A9B" w:rsidP="00FB0474">
            <w:pPr>
              <w:widowControl w:val="0"/>
              <w:numPr>
                <w:ilvl w:val="0"/>
                <w:numId w:val="200"/>
              </w:numPr>
              <w:autoSpaceDE w:val="0"/>
              <w:autoSpaceDN w:val="0"/>
              <w:adjustRightInd w:val="0"/>
              <w:spacing w:after="0"/>
              <w:ind w:left="714" w:hanging="357"/>
              <w:contextualSpacing/>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4.освоил практически весь объем навыков ТБ, предусмотренных программой за конкретный период и всегда соблюдает их в процессе работы.</w:t>
            </w:r>
          </w:p>
        </w:tc>
        <w:tc>
          <w:tcPr>
            <w:tcW w:w="818" w:type="dxa"/>
            <w:tcBorders>
              <w:top w:val="single" w:sz="8" w:space="0" w:color="C0C0C0"/>
              <w:left w:val="single" w:sz="8" w:space="0" w:color="000000"/>
              <w:bottom w:val="single" w:sz="8" w:space="0" w:color="000000"/>
              <w:right w:val="single" w:sz="8" w:space="0" w:color="000000"/>
            </w:tcBorders>
            <w:tcMar>
              <w:top w:w="15" w:type="dxa"/>
              <w:left w:w="31" w:type="dxa"/>
              <w:bottom w:w="0" w:type="dxa"/>
              <w:right w:w="31" w:type="dxa"/>
            </w:tcMar>
          </w:tcPr>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0</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1</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2</w:t>
            </w: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color w:val="000000"/>
                <w:kern w:val="24"/>
                <w:sz w:val="28"/>
                <w:szCs w:val="28"/>
              </w:rPr>
            </w:pPr>
          </w:p>
          <w:p w:rsidR="00425A9B" w:rsidRPr="00425A9B" w:rsidRDefault="00425A9B" w:rsidP="00425A9B">
            <w:pPr>
              <w:jc w:val="center"/>
              <w:textAlignment w:val="baseline"/>
              <w:rPr>
                <w:rFonts w:ascii="Times New Roman" w:eastAsia="Calibri" w:hAnsi="Times New Roman" w:cs="Times New Roman"/>
                <w:sz w:val="28"/>
                <w:szCs w:val="28"/>
              </w:rPr>
            </w:pPr>
            <w:r w:rsidRPr="00425A9B">
              <w:rPr>
                <w:rFonts w:ascii="Times New Roman" w:eastAsia="Calibri" w:hAnsi="Times New Roman" w:cs="Times New Roman"/>
                <w:color w:val="000000"/>
                <w:kern w:val="24"/>
                <w:sz w:val="28"/>
                <w:szCs w:val="28"/>
              </w:rPr>
              <w:t>3</w:t>
            </w:r>
          </w:p>
        </w:tc>
        <w:tc>
          <w:tcPr>
            <w:tcW w:w="1607" w:type="dxa"/>
            <w:vMerge/>
            <w:tcBorders>
              <w:top w:val="single" w:sz="8" w:space="0" w:color="000000"/>
              <w:left w:val="single" w:sz="8" w:space="0" w:color="000000"/>
              <w:bottom w:val="single" w:sz="8" w:space="0" w:color="000000"/>
              <w:right w:val="single" w:sz="8" w:space="0" w:color="000000"/>
            </w:tcBorders>
            <w:vAlign w:val="center"/>
            <w:hideMark/>
          </w:tcPr>
          <w:p w:rsidR="00425A9B" w:rsidRPr="00425A9B" w:rsidRDefault="00425A9B" w:rsidP="00425A9B">
            <w:pPr>
              <w:rPr>
                <w:rFonts w:ascii="Times New Roman" w:eastAsia="Calibri" w:hAnsi="Times New Roman" w:cs="Times New Roman"/>
                <w:sz w:val="28"/>
                <w:szCs w:val="28"/>
              </w:rPr>
            </w:pPr>
          </w:p>
        </w:tc>
      </w:tr>
    </w:tbl>
    <w:p w:rsidR="00425A9B" w:rsidRPr="00425A9B" w:rsidRDefault="00425A9B" w:rsidP="00425A9B">
      <w:pPr>
        <w:shd w:val="clear" w:color="auto" w:fill="FFFFFF"/>
        <w:spacing w:before="120" w:after="0" w:line="360" w:lineRule="auto"/>
        <w:ind w:firstLine="709"/>
        <w:jc w:val="both"/>
        <w:rPr>
          <w:rFonts w:ascii="Times New Roman" w:eastAsia="Times New Roman" w:hAnsi="Times New Roman" w:cs="Times New Roman"/>
          <w:sz w:val="28"/>
          <w:szCs w:val="28"/>
        </w:rPr>
      </w:pPr>
      <w:r w:rsidRPr="00425A9B">
        <w:rPr>
          <w:rFonts w:ascii="Times New Roman" w:eastAsia="Times New Roman" w:hAnsi="Times New Roman" w:cs="Times New Roman"/>
          <w:sz w:val="28"/>
          <w:szCs w:val="28"/>
        </w:rPr>
        <w:t>Эффективность достижения целей программы будет оцениваться по уровням:</w:t>
      </w:r>
    </w:p>
    <w:p w:rsidR="00425A9B" w:rsidRPr="00425A9B" w:rsidRDefault="00425A9B" w:rsidP="00425A9B">
      <w:pPr>
        <w:suppressAutoHyphens/>
        <w:spacing w:after="0" w:line="360" w:lineRule="auto"/>
        <w:ind w:firstLine="709"/>
        <w:jc w:val="both"/>
        <w:rPr>
          <w:rFonts w:ascii="Times New Roman" w:eastAsia="Times New Roman" w:hAnsi="Times New Roman" w:cs="Times New Roman"/>
          <w:kern w:val="2"/>
          <w:sz w:val="28"/>
          <w:szCs w:val="28"/>
          <w:lang w:eastAsia="zh-CN"/>
        </w:rPr>
      </w:pPr>
      <w:r w:rsidRPr="00425A9B">
        <w:rPr>
          <w:rFonts w:ascii="Times New Roman" w:eastAsia="Times New Roman" w:hAnsi="Times New Roman" w:cs="Times New Roman"/>
          <w:kern w:val="2"/>
          <w:sz w:val="28"/>
          <w:szCs w:val="28"/>
          <w:lang w:eastAsia="zh-CN"/>
        </w:rPr>
        <w:t>Низкий уровень: удовлетворительное владение теоретической информацией по темам программы, умение пользоваться литературой при подготовке сообщений, участие в организации выставок, элементарные представления об исследовательской деятельности, пассивное участие в мероприятиях.</w:t>
      </w:r>
    </w:p>
    <w:p w:rsidR="00425A9B" w:rsidRPr="00425A9B" w:rsidRDefault="00425A9B" w:rsidP="00425A9B">
      <w:pPr>
        <w:suppressAutoHyphens/>
        <w:spacing w:after="0" w:line="360" w:lineRule="auto"/>
        <w:ind w:firstLine="709"/>
        <w:jc w:val="both"/>
        <w:rPr>
          <w:rFonts w:ascii="Times New Roman" w:eastAsia="Times New Roman" w:hAnsi="Times New Roman" w:cs="Times New Roman"/>
          <w:kern w:val="2"/>
          <w:sz w:val="28"/>
          <w:szCs w:val="28"/>
          <w:lang w:eastAsia="zh-CN"/>
        </w:rPr>
      </w:pPr>
      <w:r w:rsidRPr="00425A9B">
        <w:rPr>
          <w:rFonts w:ascii="Times New Roman" w:eastAsia="Times New Roman" w:hAnsi="Times New Roman" w:cs="Times New Roman"/>
          <w:kern w:val="2"/>
          <w:sz w:val="28"/>
          <w:szCs w:val="28"/>
          <w:lang w:eastAsia="zh-CN"/>
        </w:rPr>
        <w:lastRenderedPageBreak/>
        <w:t>Средний уровень: достаточно хорошее владение теоретической информацией по программе,  умение систематизировать и подбирать необходимую литературу, проводить исследования и опросы, иметь представление о учебно-исследовательской деятельности, участие в конкурсах, выставках, организации и проведении мероприятий.</w:t>
      </w:r>
    </w:p>
    <w:p w:rsidR="00425A9B" w:rsidRDefault="00425A9B" w:rsidP="00425A9B">
      <w:pPr>
        <w:spacing w:after="0" w:line="360" w:lineRule="auto"/>
        <w:ind w:firstLine="708"/>
        <w:jc w:val="both"/>
        <w:rPr>
          <w:rFonts w:ascii="Times New Roman" w:eastAsia="Calibri" w:hAnsi="Times New Roman" w:cs="Times New Roman"/>
          <w:sz w:val="28"/>
          <w:szCs w:val="28"/>
        </w:rPr>
      </w:pPr>
      <w:r w:rsidRPr="00425A9B">
        <w:rPr>
          <w:rFonts w:ascii="Times New Roman" w:eastAsia="Calibri" w:hAnsi="Times New Roman" w:cs="Times New Roman"/>
          <w:sz w:val="28"/>
          <w:szCs w:val="28"/>
        </w:rPr>
        <w:t>Высокий уровень: свободное владение теоретической информацией по программе, умение анализировать литературные источники и данные исследований и опросов, проводить поисково-исследовательскую деятельность, активно принимать участие в мероприятиях, конкурсах, применять полученную информацию на практике.</w:t>
      </w:r>
    </w:p>
    <w:p w:rsidR="00425A9B" w:rsidRDefault="00425A9B">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425A9B" w:rsidRDefault="00425A9B" w:rsidP="00425A9B">
      <w:pPr>
        <w:spacing w:after="0" w:line="360" w:lineRule="auto"/>
        <w:ind w:firstLine="708"/>
        <w:jc w:val="both"/>
        <w:rPr>
          <w:rFonts w:ascii="Times New Roman" w:eastAsia="Times New Roman" w:hAnsi="Times New Roman" w:cs="Times New Roman"/>
          <w:sz w:val="28"/>
          <w:szCs w:val="28"/>
          <w:lang w:eastAsia="ru-RU"/>
        </w:rPr>
        <w:sectPr w:rsidR="00425A9B" w:rsidSect="00425A9B">
          <w:pgSz w:w="16838" w:h="11906" w:orient="landscape"/>
          <w:pgMar w:top="1134" w:right="1134" w:bottom="1134" w:left="1134" w:header="709" w:footer="709" w:gutter="0"/>
          <w:cols w:space="708"/>
          <w:docGrid w:linePitch="360"/>
        </w:sectPr>
      </w:pPr>
    </w:p>
    <w:p w:rsidR="0001121F" w:rsidRPr="000B2882" w:rsidRDefault="00425A9B" w:rsidP="000B2882">
      <w:pPr>
        <w:pStyle w:val="1"/>
        <w:jc w:val="center"/>
        <w:rPr>
          <w:rFonts w:ascii="Times New Roman" w:eastAsia="Times New Roman" w:hAnsi="Times New Roman" w:cs="Times New Roman"/>
          <w:color w:val="auto"/>
          <w:lang w:eastAsia="ru-RU"/>
        </w:rPr>
      </w:pPr>
      <w:bookmarkStart w:id="35" w:name="_Toc501455409"/>
      <w:r w:rsidRPr="000B2882">
        <w:rPr>
          <w:rFonts w:ascii="Times New Roman" w:eastAsia="Times New Roman" w:hAnsi="Times New Roman" w:cs="Times New Roman"/>
          <w:color w:val="auto"/>
          <w:lang w:eastAsia="ru-RU"/>
        </w:rPr>
        <w:lastRenderedPageBreak/>
        <w:t>Список литературы</w:t>
      </w:r>
      <w:bookmarkEnd w:id="35"/>
    </w:p>
    <w:p w:rsidR="00425A9B" w:rsidRPr="00601E1E" w:rsidRDefault="00425A9B" w:rsidP="00425A9B">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1.Александров Ю. Н. Подготовка и проведение экскурсий: Метод, рекомендации - М., Турист, 2004.</w:t>
      </w:r>
    </w:p>
    <w:p w:rsidR="00425A9B" w:rsidRPr="00601E1E" w:rsidRDefault="00425A9B" w:rsidP="00425A9B">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2.Антропов И.Я. Ирбитский историко-этнографический музей. Слободу учредить городом. Были Ирбит. – Ирбит, Ирбитская типография, 2004.</w:t>
      </w:r>
    </w:p>
    <w:p w:rsidR="00425A9B" w:rsidRPr="00601E1E" w:rsidRDefault="00425A9B" w:rsidP="00425A9B">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3.Актуальные вопросы деятельности общественных  музеев. М., 2010.</w:t>
      </w:r>
    </w:p>
    <w:p w:rsidR="00425A9B" w:rsidRPr="00601E1E" w:rsidRDefault="00425A9B" w:rsidP="00425A9B">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4.Вансалова Е. Г. Музейный всеобуч.: Метод рекомендации - М., 2008.</w:t>
      </w:r>
    </w:p>
    <w:p w:rsidR="00425A9B" w:rsidRPr="00601E1E" w:rsidRDefault="00425A9B" w:rsidP="00425A9B">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5.Дуяльский Д. Ю. «Музейные коллекции и предметный мир культуры» - М., 1987</w:t>
      </w:r>
      <w:r>
        <w:rPr>
          <w:rFonts w:ascii="Times New Roman" w:eastAsia="Times New Roman" w:hAnsi="Times New Roman" w:cs="Times New Roman"/>
          <w:color w:val="000000"/>
          <w:sz w:val="28"/>
          <w:szCs w:val="28"/>
          <w:lang w:eastAsia="ru-RU"/>
        </w:rPr>
        <w:t>.</w:t>
      </w:r>
    </w:p>
    <w:p w:rsidR="00425A9B" w:rsidRPr="00601E1E" w:rsidRDefault="00425A9B" w:rsidP="00425A9B">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 xml:space="preserve">6.Ионина И.А. Сто великих музеев мира.- М: -Вече, 2002.-520 с. </w:t>
      </w:r>
    </w:p>
    <w:p w:rsidR="00425A9B" w:rsidRPr="00601E1E" w:rsidRDefault="00425A9B" w:rsidP="00425A9B">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7.Календарь «Юному краеведу». Краткая летопись уральской истории. – Екатеринбург, 2004.</w:t>
      </w:r>
    </w:p>
    <w:p w:rsidR="00425A9B" w:rsidRPr="00601E1E" w:rsidRDefault="00425A9B" w:rsidP="00425A9B">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8.Кулагина Г. Сундучок уральского краеведа. Занимательные творческие задания. – Екатеринбург, 2002.</w:t>
      </w:r>
    </w:p>
    <w:p w:rsidR="00425A9B" w:rsidRPr="00601E1E" w:rsidRDefault="00425A9B" w:rsidP="00425A9B">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9.Ляшенко Е.А. Школа юного краеведа. Материалы к занятиям. - Волгоград: Учитель, 2007.</w:t>
      </w:r>
    </w:p>
    <w:p w:rsidR="00425A9B" w:rsidRPr="00601E1E" w:rsidRDefault="00425A9B" w:rsidP="00425A9B">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10.Методика историко-краеведческой работы в школе, под ред. Н.С. Борисова. М., 2007.</w:t>
      </w:r>
    </w:p>
    <w:p w:rsidR="00425A9B" w:rsidRPr="00601E1E" w:rsidRDefault="00425A9B" w:rsidP="00425A9B">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11.Никитин А.М. Сделай музей своими руками. Методические рекомендации. – Ленинград, 2000.</w:t>
      </w:r>
    </w:p>
    <w:p w:rsidR="00425A9B" w:rsidRPr="00601E1E" w:rsidRDefault="00425A9B" w:rsidP="00425A9B">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12.Пантелеева Л.В. Музей и дети. - М: Изд</w:t>
      </w:r>
      <w:r>
        <w:rPr>
          <w:rFonts w:ascii="Times New Roman" w:eastAsia="Times New Roman" w:hAnsi="Times New Roman" w:cs="Times New Roman"/>
          <w:color w:val="000000"/>
          <w:sz w:val="28"/>
          <w:szCs w:val="28"/>
          <w:lang w:eastAsia="ru-RU"/>
        </w:rPr>
        <w:t>. Дом «Карапуз», 2000.-265 с. 2.</w:t>
      </w:r>
      <w:r w:rsidRPr="00601E1E">
        <w:rPr>
          <w:rFonts w:ascii="Times New Roman" w:eastAsia="Times New Roman" w:hAnsi="Times New Roman" w:cs="Times New Roman"/>
          <w:color w:val="000000"/>
          <w:sz w:val="28"/>
          <w:szCs w:val="28"/>
          <w:lang w:eastAsia="ru-RU"/>
        </w:rPr>
        <w:t xml:space="preserve"> </w:t>
      </w:r>
    </w:p>
    <w:p w:rsidR="00425A9B" w:rsidRPr="00601E1E" w:rsidRDefault="00425A9B" w:rsidP="00425A9B">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13.Сафронова А.М. Летопись уральских деревень. История школы и образования. – Екатеринбург, 2001.</w:t>
      </w:r>
    </w:p>
    <w:p w:rsidR="00425A9B" w:rsidRPr="00601E1E" w:rsidRDefault="00425A9B" w:rsidP="00425A9B">
      <w:pPr>
        <w:spacing w:after="0" w:line="360" w:lineRule="auto"/>
        <w:ind w:firstLine="708"/>
        <w:jc w:val="both"/>
        <w:rPr>
          <w:rFonts w:ascii="Times New Roman" w:eastAsia="Times New Roman" w:hAnsi="Times New Roman" w:cs="Times New Roman"/>
          <w:color w:val="000000"/>
          <w:sz w:val="28"/>
          <w:szCs w:val="28"/>
          <w:lang w:eastAsia="ru-RU"/>
        </w:rPr>
      </w:pPr>
      <w:r w:rsidRPr="00601E1E">
        <w:rPr>
          <w:rFonts w:ascii="Times New Roman" w:eastAsia="Times New Roman" w:hAnsi="Times New Roman" w:cs="Times New Roman"/>
          <w:color w:val="000000"/>
          <w:sz w:val="28"/>
          <w:szCs w:val="28"/>
          <w:lang w:eastAsia="ru-RU"/>
        </w:rPr>
        <w:t>14.Сейненский А.Е.. Родной край: история, традиции и современность. Москва. 2009.</w:t>
      </w:r>
    </w:p>
    <w:p w:rsidR="00425A9B" w:rsidRPr="00425A9B" w:rsidRDefault="00425A9B" w:rsidP="00425A9B">
      <w:pPr>
        <w:spacing w:after="0" w:line="360" w:lineRule="auto"/>
        <w:jc w:val="both"/>
        <w:rPr>
          <w:rFonts w:ascii="Times New Roman" w:eastAsia="Times New Roman" w:hAnsi="Times New Roman" w:cs="Times New Roman"/>
          <w:sz w:val="28"/>
          <w:szCs w:val="28"/>
          <w:lang w:eastAsia="ru-RU"/>
        </w:rPr>
      </w:pPr>
      <w:r w:rsidRPr="00601E1E">
        <w:rPr>
          <w:rFonts w:ascii="Times New Roman" w:eastAsia="Times New Roman" w:hAnsi="Times New Roman" w:cs="Times New Roman"/>
          <w:color w:val="000000"/>
          <w:sz w:val="28"/>
          <w:szCs w:val="28"/>
          <w:lang w:eastAsia="ru-RU"/>
        </w:rPr>
        <w:t>15.Туманов В.Е., Школьный музей, М., 2002.</w:t>
      </w:r>
    </w:p>
    <w:sectPr w:rsidR="00425A9B" w:rsidRPr="00425A9B" w:rsidSect="00425A9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0B8" w:rsidRDefault="00F030B8" w:rsidP="000B2882">
      <w:pPr>
        <w:spacing w:after="0" w:line="240" w:lineRule="auto"/>
      </w:pPr>
      <w:r>
        <w:separator/>
      </w:r>
    </w:p>
  </w:endnote>
  <w:endnote w:type="continuationSeparator" w:id="0">
    <w:p w:rsidR="00F030B8" w:rsidRDefault="00F030B8" w:rsidP="000B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362195"/>
      <w:docPartObj>
        <w:docPartGallery w:val="Page Numbers (Bottom of Page)"/>
        <w:docPartUnique/>
      </w:docPartObj>
    </w:sdtPr>
    <w:sdtEndPr/>
    <w:sdtContent>
      <w:p w:rsidR="000B2882" w:rsidRDefault="000B2882">
        <w:pPr>
          <w:pStyle w:val="ab"/>
          <w:jc w:val="center"/>
        </w:pPr>
        <w:r>
          <w:fldChar w:fldCharType="begin"/>
        </w:r>
        <w:r>
          <w:instrText>PAGE   \* MERGEFORMAT</w:instrText>
        </w:r>
        <w:r>
          <w:fldChar w:fldCharType="separate"/>
        </w:r>
        <w:r w:rsidR="00031E8B">
          <w:rPr>
            <w:noProof/>
          </w:rPr>
          <w:t>157</w:t>
        </w:r>
        <w:r>
          <w:fldChar w:fldCharType="end"/>
        </w:r>
      </w:p>
    </w:sdtContent>
  </w:sdt>
  <w:p w:rsidR="000B2882" w:rsidRDefault="000B288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0B8" w:rsidRDefault="00F030B8" w:rsidP="000B2882">
      <w:pPr>
        <w:spacing w:after="0" w:line="240" w:lineRule="auto"/>
      </w:pPr>
      <w:r>
        <w:separator/>
      </w:r>
    </w:p>
  </w:footnote>
  <w:footnote w:type="continuationSeparator" w:id="0">
    <w:p w:rsidR="00F030B8" w:rsidRDefault="00F030B8" w:rsidP="000B2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018"/>
    <w:multiLevelType w:val="hybridMultilevel"/>
    <w:tmpl w:val="ACDA9EEC"/>
    <w:lvl w:ilvl="0" w:tplc="B1D839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7A5252"/>
    <w:multiLevelType w:val="hybridMultilevel"/>
    <w:tmpl w:val="B2E69A9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1E717CD"/>
    <w:multiLevelType w:val="hybridMultilevel"/>
    <w:tmpl w:val="B5CAA33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27C0CBF"/>
    <w:multiLevelType w:val="hybridMultilevel"/>
    <w:tmpl w:val="5C78D47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FB15EB"/>
    <w:multiLevelType w:val="hybridMultilevel"/>
    <w:tmpl w:val="10387AEE"/>
    <w:lvl w:ilvl="0" w:tplc="5F7ECAF8">
      <w:start w:val="1"/>
      <w:numFmt w:val="bullet"/>
      <w:lvlText w:val=""/>
      <w:lvlJc w:val="left"/>
      <w:pPr>
        <w:tabs>
          <w:tab w:val="num" w:pos="720"/>
        </w:tabs>
        <w:ind w:left="720" w:hanging="360"/>
      </w:pPr>
      <w:rPr>
        <w:rFonts w:ascii="Wingdings" w:hAnsi="Wingdings" w:hint="default"/>
      </w:rPr>
    </w:lvl>
    <w:lvl w:ilvl="1" w:tplc="285E0AE4">
      <w:start w:val="1"/>
      <w:numFmt w:val="bullet"/>
      <w:lvlText w:val=""/>
      <w:lvlJc w:val="left"/>
      <w:pPr>
        <w:tabs>
          <w:tab w:val="num" w:pos="1440"/>
        </w:tabs>
        <w:ind w:left="1440" w:hanging="360"/>
      </w:pPr>
      <w:rPr>
        <w:rFonts w:ascii="Wingdings" w:hAnsi="Wingdings" w:hint="default"/>
      </w:rPr>
    </w:lvl>
    <w:lvl w:ilvl="2" w:tplc="2E6C39E2">
      <w:start w:val="1"/>
      <w:numFmt w:val="bullet"/>
      <w:lvlText w:val=""/>
      <w:lvlJc w:val="left"/>
      <w:pPr>
        <w:tabs>
          <w:tab w:val="num" w:pos="2160"/>
        </w:tabs>
        <w:ind w:left="2160" w:hanging="360"/>
      </w:pPr>
      <w:rPr>
        <w:rFonts w:ascii="Wingdings" w:hAnsi="Wingdings" w:hint="default"/>
      </w:rPr>
    </w:lvl>
    <w:lvl w:ilvl="3" w:tplc="07524080">
      <w:start w:val="1"/>
      <w:numFmt w:val="bullet"/>
      <w:lvlText w:val=""/>
      <w:lvlJc w:val="left"/>
      <w:pPr>
        <w:tabs>
          <w:tab w:val="num" w:pos="2880"/>
        </w:tabs>
        <w:ind w:left="2880" w:hanging="360"/>
      </w:pPr>
      <w:rPr>
        <w:rFonts w:ascii="Wingdings" w:hAnsi="Wingdings" w:hint="default"/>
      </w:rPr>
    </w:lvl>
    <w:lvl w:ilvl="4" w:tplc="B92A15E6">
      <w:start w:val="1"/>
      <w:numFmt w:val="bullet"/>
      <w:lvlText w:val=""/>
      <w:lvlJc w:val="left"/>
      <w:pPr>
        <w:tabs>
          <w:tab w:val="num" w:pos="3600"/>
        </w:tabs>
        <w:ind w:left="3600" w:hanging="360"/>
      </w:pPr>
      <w:rPr>
        <w:rFonts w:ascii="Wingdings" w:hAnsi="Wingdings" w:hint="default"/>
      </w:rPr>
    </w:lvl>
    <w:lvl w:ilvl="5" w:tplc="800E1686">
      <w:start w:val="1"/>
      <w:numFmt w:val="bullet"/>
      <w:lvlText w:val=""/>
      <w:lvlJc w:val="left"/>
      <w:pPr>
        <w:tabs>
          <w:tab w:val="num" w:pos="4320"/>
        </w:tabs>
        <w:ind w:left="4320" w:hanging="360"/>
      </w:pPr>
      <w:rPr>
        <w:rFonts w:ascii="Wingdings" w:hAnsi="Wingdings" w:hint="default"/>
      </w:rPr>
    </w:lvl>
    <w:lvl w:ilvl="6" w:tplc="5F022666">
      <w:start w:val="1"/>
      <w:numFmt w:val="bullet"/>
      <w:lvlText w:val=""/>
      <w:lvlJc w:val="left"/>
      <w:pPr>
        <w:tabs>
          <w:tab w:val="num" w:pos="5040"/>
        </w:tabs>
        <w:ind w:left="5040" w:hanging="360"/>
      </w:pPr>
      <w:rPr>
        <w:rFonts w:ascii="Wingdings" w:hAnsi="Wingdings" w:hint="default"/>
      </w:rPr>
    </w:lvl>
    <w:lvl w:ilvl="7" w:tplc="93FE1E22">
      <w:start w:val="1"/>
      <w:numFmt w:val="bullet"/>
      <w:lvlText w:val=""/>
      <w:lvlJc w:val="left"/>
      <w:pPr>
        <w:tabs>
          <w:tab w:val="num" w:pos="5760"/>
        </w:tabs>
        <w:ind w:left="5760" w:hanging="360"/>
      </w:pPr>
      <w:rPr>
        <w:rFonts w:ascii="Wingdings" w:hAnsi="Wingdings" w:hint="default"/>
      </w:rPr>
    </w:lvl>
    <w:lvl w:ilvl="8" w:tplc="6C34855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153897"/>
    <w:multiLevelType w:val="hybridMultilevel"/>
    <w:tmpl w:val="7BFE252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4753828"/>
    <w:multiLevelType w:val="hybridMultilevel"/>
    <w:tmpl w:val="000C05F2"/>
    <w:lvl w:ilvl="0" w:tplc="4814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4962DCD"/>
    <w:multiLevelType w:val="hybridMultilevel"/>
    <w:tmpl w:val="08EA59C8"/>
    <w:lvl w:ilvl="0" w:tplc="E578DF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6812435"/>
    <w:multiLevelType w:val="hybridMultilevel"/>
    <w:tmpl w:val="9C5A961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7712994"/>
    <w:multiLevelType w:val="hybridMultilevel"/>
    <w:tmpl w:val="817E43B8"/>
    <w:lvl w:ilvl="0" w:tplc="2F787C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7754F88"/>
    <w:multiLevelType w:val="hybridMultilevel"/>
    <w:tmpl w:val="90EE643E"/>
    <w:lvl w:ilvl="0" w:tplc="8138AF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9D3613"/>
    <w:multiLevelType w:val="hybridMultilevel"/>
    <w:tmpl w:val="4A261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9273FF3"/>
    <w:multiLevelType w:val="hybridMultilevel"/>
    <w:tmpl w:val="AB08D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506051"/>
    <w:multiLevelType w:val="hybridMultilevel"/>
    <w:tmpl w:val="A42C9434"/>
    <w:lvl w:ilvl="0" w:tplc="BD2CC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B277987"/>
    <w:multiLevelType w:val="hybridMultilevel"/>
    <w:tmpl w:val="F5AC70D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B480316"/>
    <w:multiLevelType w:val="hybridMultilevel"/>
    <w:tmpl w:val="6A3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C4E2C27"/>
    <w:multiLevelType w:val="hybridMultilevel"/>
    <w:tmpl w:val="455C33AE"/>
    <w:lvl w:ilvl="0" w:tplc="FB3E12D4">
      <w:start w:val="1"/>
      <w:numFmt w:val="bullet"/>
      <w:lvlText w:val=""/>
      <w:lvlJc w:val="left"/>
      <w:pPr>
        <w:tabs>
          <w:tab w:val="num" w:pos="720"/>
        </w:tabs>
        <w:ind w:left="720" w:hanging="360"/>
      </w:pPr>
      <w:rPr>
        <w:rFonts w:ascii="Wingdings" w:hAnsi="Wingdings" w:hint="default"/>
      </w:rPr>
    </w:lvl>
    <w:lvl w:ilvl="1" w:tplc="C17C305C">
      <w:start w:val="1"/>
      <w:numFmt w:val="bullet"/>
      <w:lvlText w:val=""/>
      <w:lvlJc w:val="left"/>
      <w:pPr>
        <w:tabs>
          <w:tab w:val="num" w:pos="1440"/>
        </w:tabs>
        <w:ind w:left="1440" w:hanging="360"/>
      </w:pPr>
      <w:rPr>
        <w:rFonts w:ascii="Wingdings" w:hAnsi="Wingdings" w:hint="default"/>
      </w:rPr>
    </w:lvl>
    <w:lvl w:ilvl="2" w:tplc="A6F46A5E">
      <w:start w:val="1"/>
      <w:numFmt w:val="bullet"/>
      <w:lvlText w:val=""/>
      <w:lvlJc w:val="left"/>
      <w:pPr>
        <w:tabs>
          <w:tab w:val="num" w:pos="2160"/>
        </w:tabs>
        <w:ind w:left="2160" w:hanging="360"/>
      </w:pPr>
      <w:rPr>
        <w:rFonts w:ascii="Wingdings" w:hAnsi="Wingdings" w:hint="default"/>
      </w:rPr>
    </w:lvl>
    <w:lvl w:ilvl="3" w:tplc="1AF47A3A">
      <w:start w:val="1"/>
      <w:numFmt w:val="bullet"/>
      <w:lvlText w:val=""/>
      <w:lvlJc w:val="left"/>
      <w:pPr>
        <w:tabs>
          <w:tab w:val="num" w:pos="2880"/>
        </w:tabs>
        <w:ind w:left="2880" w:hanging="360"/>
      </w:pPr>
      <w:rPr>
        <w:rFonts w:ascii="Wingdings" w:hAnsi="Wingdings" w:hint="default"/>
      </w:rPr>
    </w:lvl>
    <w:lvl w:ilvl="4" w:tplc="9E42B38E">
      <w:start w:val="1"/>
      <w:numFmt w:val="bullet"/>
      <w:lvlText w:val=""/>
      <w:lvlJc w:val="left"/>
      <w:pPr>
        <w:tabs>
          <w:tab w:val="num" w:pos="3600"/>
        </w:tabs>
        <w:ind w:left="3600" w:hanging="360"/>
      </w:pPr>
      <w:rPr>
        <w:rFonts w:ascii="Wingdings" w:hAnsi="Wingdings" w:hint="default"/>
      </w:rPr>
    </w:lvl>
    <w:lvl w:ilvl="5" w:tplc="FBB2964A">
      <w:start w:val="1"/>
      <w:numFmt w:val="bullet"/>
      <w:lvlText w:val=""/>
      <w:lvlJc w:val="left"/>
      <w:pPr>
        <w:tabs>
          <w:tab w:val="num" w:pos="4320"/>
        </w:tabs>
        <w:ind w:left="4320" w:hanging="360"/>
      </w:pPr>
      <w:rPr>
        <w:rFonts w:ascii="Wingdings" w:hAnsi="Wingdings" w:hint="default"/>
      </w:rPr>
    </w:lvl>
    <w:lvl w:ilvl="6" w:tplc="1B26FA24">
      <w:start w:val="1"/>
      <w:numFmt w:val="bullet"/>
      <w:lvlText w:val=""/>
      <w:lvlJc w:val="left"/>
      <w:pPr>
        <w:tabs>
          <w:tab w:val="num" w:pos="5040"/>
        </w:tabs>
        <w:ind w:left="5040" w:hanging="360"/>
      </w:pPr>
      <w:rPr>
        <w:rFonts w:ascii="Wingdings" w:hAnsi="Wingdings" w:hint="default"/>
      </w:rPr>
    </w:lvl>
    <w:lvl w:ilvl="7" w:tplc="ECB45AFE">
      <w:start w:val="1"/>
      <w:numFmt w:val="bullet"/>
      <w:lvlText w:val=""/>
      <w:lvlJc w:val="left"/>
      <w:pPr>
        <w:tabs>
          <w:tab w:val="num" w:pos="5760"/>
        </w:tabs>
        <w:ind w:left="5760" w:hanging="360"/>
      </w:pPr>
      <w:rPr>
        <w:rFonts w:ascii="Wingdings" w:hAnsi="Wingdings" w:hint="default"/>
      </w:rPr>
    </w:lvl>
    <w:lvl w:ilvl="8" w:tplc="199E2EFA">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B63DA5"/>
    <w:multiLevelType w:val="hybridMultilevel"/>
    <w:tmpl w:val="21A6322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0E9C2412"/>
    <w:multiLevelType w:val="hybridMultilevel"/>
    <w:tmpl w:val="650CFF3C"/>
    <w:lvl w:ilvl="0" w:tplc="E91C74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0F6A197A"/>
    <w:multiLevelType w:val="hybridMultilevel"/>
    <w:tmpl w:val="2A5C8F7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0F663FE"/>
    <w:multiLevelType w:val="hybridMultilevel"/>
    <w:tmpl w:val="58A05162"/>
    <w:lvl w:ilvl="0" w:tplc="1130DD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1D13C33"/>
    <w:multiLevelType w:val="hybridMultilevel"/>
    <w:tmpl w:val="5C688372"/>
    <w:lvl w:ilvl="0" w:tplc="3DD8FF48">
      <w:start w:val="1"/>
      <w:numFmt w:val="bullet"/>
      <w:lvlText w:val=""/>
      <w:lvlJc w:val="left"/>
      <w:pPr>
        <w:tabs>
          <w:tab w:val="num" w:pos="720"/>
        </w:tabs>
        <w:ind w:left="720" w:hanging="360"/>
      </w:pPr>
      <w:rPr>
        <w:rFonts w:ascii="Wingdings" w:hAnsi="Wingdings" w:hint="default"/>
      </w:rPr>
    </w:lvl>
    <w:lvl w:ilvl="1" w:tplc="164828BC">
      <w:start w:val="1"/>
      <w:numFmt w:val="bullet"/>
      <w:lvlText w:val=""/>
      <w:lvlJc w:val="left"/>
      <w:pPr>
        <w:tabs>
          <w:tab w:val="num" w:pos="1440"/>
        </w:tabs>
        <w:ind w:left="1440" w:hanging="360"/>
      </w:pPr>
      <w:rPr>
        <w:rFonts w:ascii="Wingdings" w:hAnsi="Wingdings" w:hint="default"/>
      </w:rPr>
    </w:lvl>
    <w:lvl w:ilvl="2" w:tplc="29F61AB8">
      <w:start w:val="1"/>
      <w:numFmt w:val="bullet"/>
      <w:lvlText w:val=""/>
      <w:lvlJc w:val="left"/>
      <w:pPr>
        <w:tabs>
          <w:tab w:val="num" w:pos="2160"/>
        </w:tabs>
        <w:ind w:left="2160" w:hanging="360"/>
      </w:pPr>
      <w:rPr>
        <w:rFonts w:ascii="Wingdings" w:hAnsi="Wingdings" w:hint="default"/>
      </w:rPr>
    </w:lvl>
    <w:lvl w:ilvl="3" w:tplc="4F9EC728">
      <w:start w:val="1"/>
      <w:numFmt w:val="bullet"/>
      <w:lvlText w:val=""/>
      <w:lvlJc w:val="left"/>
      <w:pPr>
        <w:tabs>
          <w:tab w:val="num" w:pos="2880"/>
        </w:tabs>
        <w:ind w:left="2880" w:hanging="360"/>
      </w:pPr>
      <w:rPr>
        <w:rFonts w:ascii="Wingdings" w:hAnsi="Wingdings" w:hint="default"/>
      </w:rPr>
    </w:lvl>
    <w:lvl w:ilvl="4" w:tplc="EBC4754C">
      <w:start w:val="1"/>
      <w:numFmt w:val="bullet"/>
      <w:lvlText w:val=""/>
      <w:lvlJc w:val="left"/>
      <w:pPr>
        <w:tabs>
          <w:tab w:val="num" w:pos="3600"/>
        </w:tabs>
        <w:ind w:left="3600" w:hanging="360"/>
      </w:pPr>
      <w:rPr>
        <w:rFonts w:ascii="Wingdings" w:hAnsi="Wingdings" w:hint="default"/>
      </w:rPr>
    </w:lvl>
    <w:lvl w:ilvl="5" w:tplc="5AC24858">
      <w:start w:val="1"/>
      <w:numFmt w:val="bullet"/>
      <w:lvlText w:val=""/>
      <w:lvlJc w:val="left"/>
      <w:pPr>
        <w:tabs>
          <w:tab w:val="num" w:pos="4320"/>
        </w:tabs>
        <w:ind w:left="4320" w:hanging="360"/>
      </w:pPr>
      <w:rPr>
        <w:rFonts w:ascii="Wingdings" w:hAnsi="Wingdings" w:hint="default"/>
      </w:rPr>
    </w:lvl>
    <w:lvl w:ilvl="6" w:tplc="AD0C3A18">
      <w:start w:val="1"/>
      <w:numFmt w:val="bullet"/>
      <w:lvlText w:val=""/>
      <w:lvlJc w:val="left"/>
      <w:pPr>
        <w:tabs>
          <w:tab w:val="num" w:pos="5040"/>
        </w:tabs>
        <w:ind w:left="5040" w:hanging="360"/>
      </w:pPr>
      <w:rPr>
        <w:rFonts w:ascii="Wingdings" w:hAnsi="Wingdings" w:hint="default"/>
      </w:rPr>
    </w:lvl>
    <w:lvl w:ilvl="7" w:tplc="26D4FD68">
      <w:start w:val="1"/>
      <w:numFmt w:val="bullet"/>
      <w:lvlText w:val=""/>
      <w:lvlJc w:val="left"/>
      <w:pPr>
        <w:tabs>
          <w:tab w:val="num" w:pos="5760"/>
        </w:tabs>
        <w:ind w:left="5760" w:hanging="360"/>
      </w:pPr>
      <w:rPr>
        <w:rFonts w:ascii="Wingdings" w:hAnsi="Wingdings" w:hint="default"/>
      </w:rPr>
    </w:lvl>
    <w:lvl w:ilvl="8" w:tplc="2B384BCA">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DD0F71"/>
    <w:multiLevelType w:val="hybridMultilevel"/>
    <w:tmpl w:val="4CDE452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3BF2FB0"/>
    <w:multiLevelType w:val="hybridMultilevel"/>
    <w:tmpl w:val="6F521A64"/>
    <w:lvl w:ilvl="0" w:tplc="E496E35E">
      <w:start w:val="1"/>
      <w:numFmt w:val="bullet"/>
      <w:lvlText w:val=""/>
      <w:lvlJc w:val="left"/>
      <w:pPr>
        <w:tabs>
          <w:tab w:val="num" w:pos="720"/>
        </w:tabs>
        <w:ind w:left="720" w:hanging="360"/>
      </w:pPr>
      <w:rPr>
        <w:rFonts w:ascii="Wingdings" w:hAnsi="Wingdings" w:hint="default"/>
      </w:rPr>
    </w:lvl>
    <w:lvl w:ilvl="1" w:tplc="1832A7F8">
      <w:start w:val="1"/>
      <w:numFmt w:val="bullet"/>
      <w:lvlText w:val=""/>
      <w:lvlJc w:val="left"/>
      <w:pPr>
        <w:tabs>
          <w:tab w:val="num" w:pos="1440"/>
        </w:tabs>
        <w:ind w:left="1440" w:hanging="360"/>
      </w:pPr>
      <w:rPr>
        <w:rFonts w:ascii="Wingdings" w:hAnsi="Wingdings" w:hint="default"/>
      </w:rPr>
    </w:lvl>
    <w:lvl w:ilvl="2" w:tplc="800609DE">
      <w:start w:val="1"/>
      <w:numFmt w:val="bullet"/>
      <w:lvlText w:val=""/>
      <w:lvlJc w:val="left"/>
      <w:pPr>
        <w:tabs>
          <w:tab w:val="num" w:pos="2160"/>
        </w:tabs>
        <w:ind w:left="2160" w:hanging="360"/>
      </w:pPr>
      <w:rPr>
        <w:rFonts w:ascii="Wingdings" w:hAnsi="Wingdings" w:hint="default"/>
      </w:rPr>
    </w:lvl>
    <w:lvl w:ilvl="3" w:tplc="F86A814C">
      <w:start w:val="1"/>
      <w:numFmt w:val="bullet"/>
      <w:lvlText w:val=""/>
      <w:lvlJc w:val="left"/>
      <w:pPr>
        <w:tabs>
          <w:tab w:val="num" w:pos="2880"/>
        </w:tabs>
        <w:ind w:left="2880" w:hanging="360"/>
      </w:pPr>
      <w:rPr>
        <w:rFonts w:ascii="Wingdings" w:hAnsi="Wingdings" w:hint="default"/>
      </w:rPr>
    </w:lvl>
    <w:lvl w:ilvl="4" w:tplc="C59EFB64">
      <w:start w:val="1"/>
      <w:numFmt w:val="bullet"/>
      <w:lvlText w:val=""/>
      <w:lvlJc w:val="left"/>
      <w:pPr>
        <w:tabs>
          <w:tab w:val="num" w:pos="3600"/>
        </w:tabs>
        <w:ind w:left="3600" w:hanging="360"/>
      </w:pPr>
      <w:rPr>
        <w:rFonts w:ascii="Wingdings" w:hAnsi="Wingdings" w:hint="default"/>
      </w:rPr>
    </w:lvl>
    <w:lvl w:ilvl="5" w:tplc="D67841C4">
      <w:start w:val="1"/>
      <w:numFmt w:val="bullet"/>
      <w:lvlText w:val=""/>
      <w:lvlJc w:val="left"/>
      <w:pPr>
        <w:tabs>
          <w:tab w:val="num" w:pos="4320"/>
        </w:tabs>
        <w:ind w:left="4320" w:hanging="360"/>
      </w:pPr>
      <w:rPr>
        <w:rFonts w:ascii="Wingdings" w:hAnsi="Wingdings" w:hint="default"/>
      </w:rPr>
    </w:lvl>
    <w:lvl w:ilvl="6" w:tplc="75E442BC">
      <w:start w:val="1"/>
      <w:numFmt w:val="bullet"/>
      <w:lvlText w:val=""/>
      <w:lvlJc w:val="left"/>
      <w:pPr>
        <w:tabs>
          <w:tab w:val="num" w:pos="5040"/>
        </w:tabs>
        <w:ind w:left="5040" w:hanging="360"/>
      </w:pPr>
      <w:rPr>
        <w:rFonts w:ascii="Wingdings" w:hAnsi="Wingdings" w:hint="default"/>
      </w:rPr>
    </w:lvl>
    <w:lvl w:ilvl="7" w:tplc="B0C27494">
      <w:start w:val="1"/>
      <w:numFmt w:val="bullet"/>
      <w:lvlText w:val=""/>
      <w:lvlJc w:val="left"/>
      <w:pPr>
        <w:tabs>
          <w:tab w:val="num" w:pos="5760"/>
        </w:tabs>
        <w:ind w:left="5760" w:hanging="360"/>
      </w:pPr>
      <w:rPr>
        <w:rFonts w:ascii="Wingdings" w:hAnsi="Wingdings" w:hint="default"/>
      </w:rPr>
    </w:lvl>
    <w:lvl w:ilvl="8" w:tplc="D1F2AE2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46F24E2"/>
    <w:multiLevelType w:val="hybridMultilevel"/>
    <w:tmpl w:val="59FA327C"/>
    <w:lvl w:ilvl="0" w:tplc="4470DC62">
      <w:start w:val="1"/>
      <w:numFmt w:val="bullet"/>
      <w:lvlText w:val=""/>
      <w:lvlJc w:val="left"/>
      <w:pPr>
        <w:tabs>
          <w:tab w:val="num" w:pos="720"/>
        </w:tabs>
        <w:ind w:left="720" w:hanging="360"/>
      </w:pPr>
      <w:rPr>
        <w:rFonts w:ascii="Wingdings" w:hAnsi="Wingdings" w:hint="default"/>
      </w:rPr>
    </w:lvl>
    <w:lvl w:ilvl="1" w:tplc="5240D292">
      <w:start w:val="1"/>
      <w:numFmt w:val="bullet"/>
      <w:lvlText w:val=""/>
      <w:lvlJc w:val="left"/>
      <w:pPr>
        <w:tabs>
          <w:tab w:val="num" w:pos="1440"/>
        </w:tabs>
        <w:ind w:left="1440" w:hanging="360"/>
      </w:pPr>
      <w:rPr>
        <w:rFonts w:ascii="Wingdings" w:hAnsi="Wingdings" w:hint="default"/>
      </w:rPr>
    </w:lvl>
    <w:lvl w:ilvl="2" w:tplc="DE146236">
      <w:start w:val="1"/>
      <w:numFmt w:val="bullet"/>
      <w:lvlText w:val=""/>
      <w:lvlJc w:val="left"/>
      <w:pPr>
        <w:tabs>
          <w:tab w:val="num" w:pos="2160"/>
        </w:tabs>
        <w:ind w:left="2160" w:hanging="360"/>
      </w:pPr>
      <w:rPr>
        <w:rFonts w:ascii="Wingdings" w:hAnsi="Wingdings" w:hint="default"/>
      </w:rPr>
    </w:lvl>
    <w:lvl w:ilvl="3" w:tplc="3B22FB66">
      <w:start w:val="1"/>
      <w:numFmt w:val="bullet"/>
      <w:lvlText w:val=""/>
      <w:lvlJc w:val="left"/>
      <w:pPr>
        <w:tabs>
          <w:tab w:val="num" w:pos="2880"/>
        </w:tabs>
        <w:ind w:left="2880" w:hanging="360"/>
      </w:pPr>
      <w:rPr>
        <w:rFonts w:ascii="Wingdings" w:hAnsi="Wingdings" w:hint="default"/>
      </w:rPr>
    </w:lvl>
    <w:lvl w:ilvl="4" w:tplc="FC32A52C">
      <w:start w:val="1"/>
      <w:numFmt w:val="bullet"/>
      <w:lvlText w:val=""/>
      <w:lvlJc w:val="left"/>
      <w:pPr>
        <w:tabs>
          <w:tab w:val="num" w:pos="3600"/>
        </w:tabs>
        <w:ind w:left="3600" w:hanging="360"/>
      </w:pPr>
      <w:rPr>
        <w:rFonts w:ascii="Wingdings" w:hAnsi="Wingdings" w:hint="default"/>
      </w:rPr>
    </w:lvl>
    <w:lvl w:ilvl="5" w:tplc="28A48DC0">
      <w:start w:val="1"/>
      <w:numFmt w:val="bullet"/>
      <w:lvlText w:val=""/>
      <w:lvlJc w:val="left"/>
      <w:pPr>
        <w:tabs>
          <w:tab w:val="num" w:pos="4320"/>
        </w:tabs>
        <w:ind w:left="4320" w:hanging="360"/>
      </w:pPr>
      <w:rPr>
        <w:rFonts w:ascii="Wingdings" w:hAnsi="Wingdings" w:hint="default"/>
      </w:rPr>
    </w:lvl>
    <w:lvl w:ilvl="6" w:tplc="9B8E0630">
      <w:start w:val="1"/>
      <w:numFmt w:val="bullet"/>
      <w:lvlText w:val=""/>
      <w:lvlJc w:val="left"/>
      <w:pPr>
        <w:tabs>
          <w:tab w:val="num" w:pos="5040"/>
        </w:tabs>
        <w:ind w:left="5040" w:hanging="360"/>
      </w:pPr>
      <w:rPr>
        <w:rFonts w:ascii="Wingdings" w:hAnsi="Wingdings" w:hint="default"/>
      </w:rPr>
    </w:lvl>
    <w:lvl w:ilvl="7" w:tplc="9FE244E0">
      <w:start w:val="1"/>
      <w:numFmt w:val="bullet"/>
      <w:lvlText w:val=""/>
      <w:lvlJc w:val="left"/>
      <w:pPr>
        <w:tabs>
          <w:tab w:val="num" w:pos="5760"/>
        </w:tabs>
        <w:ind w:left="5760" w:hanging="360"/>
      </w:pPr>
      <w:rPr>
        <w:rFonts w:ascii="Wingdings" w:hAnsi="Wingdings" w:hint="default"/>
      </w:rPr>
    </w:lvl>
    <w:lvl w:ilvl="8" w:tplc="9C4CBDE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047FEA"/>
    <w:multiLevelType w:val="hybridMultilevel"/>
    <w:tmpl w:val="EF54F026"/>
    <w:lvl w:ilvl="0" w:tplc="61821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16EC1FDF"/>
    <w:multiLevelType w:val="hybridMultilevel"/>
    <w:tmpl w:val="C0F2804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7A65EB6"/>
    <w:multiLevelType w:val="hybridMultilevel"/>
    <w:tmpl w:val="736EA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8D96444"/>
    <w:multiLevelType w:val="hybridMultilevel"/>
    <w:tmpl w:val="8014EF4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18EB1819"/>
    <w:multiLevelType w:val="hybridMultilevel"/>
    <w:tmpl w:val="C4EC4D64"/>
    <w:lvl w:ilvl="0" w:tplc="517C55B8">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1AC523EA"/>
    <w:multiLevelType w:val="hybridMultilevel"/>
    <w:tmpl w:val="B80884E8"/>
    <w:lvl w:ilvl="0" w:tplc="4B14C32C">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1B5B183A"/>
    <w:multiLevelType w:val="hybridMultilevel"/>
    <w:tmpl w:val="35E4F0C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1B6526F4"/>
    <w:multiLevelType w:val="hybridMultilevel"/>
    <w:tmpl w:val="AAE0D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B6F199B"/>
    <w:multiLevelType w:val="hybridMultilevel"/>
    <w:tmpl w:val="2AFE9B80"/>
    <w:lvl w:ilvl="0" w:tplc="ED4E6EEA">
      <w:start w:val="1"/>
      <w:numFmt w:val="decimal"/>
      <w:lvlText w:val="%1."/>
      <w:lvlJc w:val="left"/>
      <w:pPr>
        <w:ind w:left="1497" w:hanging="93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1BAB1716"/>
    <w:multiLevelType w:val="hybridMultilevel"/>
    <w:tmpl w:val="6FAA38EE"/>
    <w:lvl w:ilvl="0" w:tplc="AB288A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1BBB0BB4"/>
    <w:multiLevelType w:val="hybridMultilevel"/>
    <w:tmpl w:val="F19A3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C534B47"/>
    <w:multiLevelType w:val="hybridMultilevel"/>
    <w:tmpl w:val="266EB0EC"/>
    <w:lvl w:ilvl="0" w:tplc="EE04B7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1C940406"/>
    <w:multiLevelType w:val="hybridMultilevel"/>
    <w:tmpl w:val="B03EDC00"/>
    <w:lvl w:ilvl="0" w:tplc="C54EF8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1D393900"/>
    <w:multiLevelType w:val="hybridMultilevel"/>
    <w:tmpl w:val="D67027A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1E82125F"/>
    <w:multiLevelType w:val="hybridMultilevel"/>
    <w:tmpl w:val="0DD63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F5945C0"/>
    <w:multiLevelType w:val="hybridMultilevel"/>
    <w:tmpl w:val="27FE885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1FA000A9"/>
    <w:multiLevelType w:val="hybridMultilevel"/>
    <w:tmpl w:val="AD3E9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20317DF"/>
    <w:multiLevelType w:val="hybridMultilevel"/>
    <w:tmpl w:val="03DA2DC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222C2543"/>
    <w:multiLevelType w:val="hybridMultilevel"/>
    <w:tmpl w:val="200E2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2304FA4"/>
    <w:multiLevelType w:val="hybridMultilevel"/>
    <w:tmpl w:val="62025E96"/>
    <w:lvl w:ilvl="0" w:tplc="A6DCF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223B6D62"/>
    <w:multiLevelType w:val="hybridMultilevel"/>
    <w:tmpl w:val="F21E10EE"/>
    <w:lvl w:ilvl="0" w:tplc="5CC8D0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22BF289C"/>
    <w:multiLevelType w:val="hybridMultilevel"/>
    <w:tmpl w:val="36245B20"/>
    <w:lvl w:ilvl="0" w:tplc="54D29790">
      <w:start w:val="1"/>
      <w:numFmt w:val="bullet"/>
      <w:lvlText w:val=""/>
      <w:lvlJc w:val="left"/>
      <w:pPr>
        <w:tabs>
          <w:tab w:val="num" w:pos="720"/>
        </w:tabs>
        <w:ind w:left="720" w:hanging="360"/>
      </w:pPr>
      <w:rPr>
        <w:rFonts w:ascii="Wingdings" w:hAnsi="Wingdings" w:hint="default"/>
      </w:rPr>
    </w:lvl>
    <w:lvl w:ilvl="1" w:tplc="FBA6DC9C">
      <w:start w:val="1"/>
      <w:numFmt w:val="bullet"/>
      <w:lvlText w:val=""/>
      <w:lvlJc w:val="left"/>
      <w:pPr>
        <w:tabs>
          <w:tab w:val="num" w:pos="1440"/>
        </w:tabs>
        <w:ind w:left="1440" w:hanging="360"/>
      </w:pPr>
      <w:rPr>
        <w:rFonts w:ascii="Wingdings" w:hAnsi="Wingdings" w:hint="default"/>
      </w:rPr>
    </w:lvl>
    <w:lvl w:ilvl="2" w:tplc="F4E6D87E">
      <w:start w:val="1"/>
      <w:numFmt w:val="bullet"/>
      <w:lvlText w:val=""/>
      <w:lvlJc w:val="left"/>
      <w:pPr>
        <w:tabs>
          <w:tab w:val="num" w:pos="2160"/>
        </w:tabs>
        <w:ind w:left="2160" w:hanging="360"/>
      </w:pPr>
      <w:rPr>
        <w:rFonts w:ascii="Wingdings" w:hAnsi="Wingdings" w:hint="default"/>
      </w:rPr>
    </w:lvl>
    <w:lvl w:ilvl="3" w:tplc="1562B912">
      <w:start w:val="1"/>
      <w:numFmt w:val="bullet"/>
      <w:lvlText w:val=""/>
      <w:lvlJc w:val="left"/>
      <w:pPr>
        <w:tabs>
          <w:tab w:val="num" w:pos="2880"/>
        </w:tabs>
        <w:ind w:left="2880" w:hanging="360"/>
      </w:pPr>
      <w:rPr>
        <w:rFonts w:ascii="Wingdings" w:hAnsi="Wingdings" w:hint="default"/>
      </w:rPr>
    </w:lvl>
    <w:lvl w:ilvl="4" w:tplc="8C946FD8">
      <w:start w:val="1"/>
      <w:numFmt w:val="bullet"/>
      <w:lvlText w:val=""/>
      <w:lvlJc w:val="left"/>
      <w:pPr>
        <w:tabs>
          <w:tab w:val="num" w:pos="3600"/>
        </w:tabs>
        <w:ind w:left="3600" w:hanging="360"/>
      </w:pPr>
      <w:rPr>
        <w:rFonts w:ascii="Wingdings" w:hAnsi="Wingdings" w:hint="default"/>
      </w:rPr>
    </w:lvl>
    <w:lvl w:ilvl="5" w:tplc="3636FF64">
      <w:start w:val="1"/>
      <w:numFmt w:val="bullet"/>
      <w:lvlText w:val=""/>
      <w:lvlJc w:val="left"/>
      <w:pPr>
        <w:tabs>
          <w:tab w:val="num" w:pos="4320"/>
        </w:tabs>
        <w:ind w:left="4320" w:hanging="360"/>
      </w:pPr>
      <w:rPr>
        <w:rFonts w:ascii="Wingdings" w:hAnsi="Wingdings" w:hint="default"/>
      </w:rPr>
    </w:lvl>
    <w:lvl w:ilvl="6" w:tplc="56080048">
      <w:start w:val="1"/>
      <w:numFmt w:val="bullet"/>
      <w:lvlText w:val=""/>
      <w:lvlJc w:val="left"/>
      <w:pPr>
        <w:tabs>
          <w:tab w:val="num" w:pos="5040"/>
        </w:tabs>
        <w:ind w:left="5040" w:hanging="360"/>
      </w:pPr>
      <w:rPr>
        <w:rFonts w:ascii="Wingdings" w:hAnsi="Wingdings" w:hint="default"/>
      </w:rPr>
    </w:lvl>
    <w:lvl w:ilvl="7" w:tplc="09903252">
      <w:start w:val="1"/>
      <w:numFmt w:val="bullet"/>
      <w:lvlText w:val=""/>
      <w:lvlJc w:val="left"/>
      <w:pPr>
        <w:tabs>
          <w:tab w:val="num" w:pos="5760"/>
        </w:tabs>
        <w:ind w:left="5760" w:hanging="360"/>
      </w:pPr>
      <w:rPr>
        <w:rFonts w:ascii="Wingdings" w:hAnsi="Wingdings" w:hint="default"/>
      </w:rPr>
    </w:lvl>
    <w:lvl w:ilvl="8" w:tplc="E6A8553E">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2E861C6"/>
    <w:multiLevelType w:val="multilevel"/>
    <w:tmpl w:val="C0B434D2"/>
    <w:lvl w:ilvl="0">
      <w:start w:val="1"/>
      <w:numFmt w:val="decimal"/>
      <w:lvlText w:val="%1."/>
      <w:lvlJc w:val="left"/>
      <w:pPr>
        <w:ind w:left="927"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48" w15:restartNumberingAfterBreak="0">
    <w:nsid w:val="22EA333C"/>
    <w:multiLevelType w:val="hybridMultilevel"/>
    <w:tmpl w:val="4E161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30E7968"/>
    <w:multiLevelType w:val="hybridMultilevel"/>
    <w:tmpl w:val="0C4C2100"/>
    <w:lvl w:ilvl="0" w:tplc="1F30F8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15:restartNumberingAfterBreak="0">
    <w:nsid w:val="23553127"/>
    <w:multiLevelType w:val="hybridMultilevel"/>
    <w:tmpl w:val="BAA8708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26037871"/>
    <w:multiLevelType w:val="hybridMultilevel"/>
    <w:tmpl w:val="2AFA2242"/>
    <w:lvl w:ilvl="0" w:tplc="2F0EA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15:restartNumberingAfterBreak="0">
    <w:nsid w:val="26170205"/>
    <w:multiLevelType w:val="hybridMultilevel"/>
    <w:tmpl w:val="47E80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6331BEF"/>
    <w:multiLevelType w:val="hybridMultilevel"/>
    <w:tmpl w:val="1ED8A012"/>
    <w:lvl w:ilvl="0" w:tplc="43C0A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27ED66DB"/>
    <w:multiLevelType w:val="hybridMultilevel"/>
    <w:tmpl w:val="6086931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28545A5D"/>
    <w:multiLevelType w:val="hybridMultilevel"/>
    <w:tmpl w:val="FB94FB1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29167E72"/>
    <w:multiLevelType w:val="hybridMultilevel"/>
    <w:tmpl w:val="B3E863F6"/>
    <w:lvl w:ilvl="0" w:tplc="A73EA5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29E43CAD"/>
    <w:multiLevelType w:val="hybridMultilevel"/>
    <w:tmpl w:val="18BC5960"/>
    <w:lvl w:ilvl="0" w:tplc="3C3E9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29E561B0"/>
    <w:multiLevelType w:val="hybridMultilevel"/>
    <w:tmpl w:val="0DD05466"/>
    <w:lvl w:ilvl="0" w:tplc="23D859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15:restartNumberingAfterBreak="0">
    <w:nsid w:val="2A151780"/>
    <w:multiLevelType w:val="hybridMultilevel"/>
    <w:tmpl w:val="7DEE9F6E"/>
    <w:lvl w:ilvl="0" w:tplc="DE9A7BFC">
      <w:start w:val="1"/>
      <w:numFmt w:val="bullet"/>
      <w:lvlText w:val=""/>
      <w:lvlJc w:val="left"/>
      <w:pPr>
        <w:tabs>
          <w:tab w:val="num" w:pos="720"/>
        </w:tabs>
        <w:ind w:left="720" w:hanging="360"/>
      </w:pPr>
      <w:rPr>
        <w:rFonts w:ascii="Wingdings" w:hAnsi="Wingdings" w:hint="default"/>
      </w:rPr>
    </w:lvl>
    <w:lvl w:ilvl="1" w:tplc="D8247458">
      <w:start w:val="1"/>
      <w:numFmt w:val="bullet"/>
      <w:lvlText w:val=""/>
      <w:lvlJc w:val="left"/>
      <w:pPr>
        <w:tabs>
          <w:tab w:val="num" w:pos="1440"/>
        </w:tabs>
        <w:ind w:left="1440" w:hanging="360"/>
      </w:pPr>
      <w:rPr>
        <w:rFonts w:ascii="Wingdings" w:hAnsi="Wingdings" w:hint="default"/>
      </w:rPr>
    </w:lvl>
    <w:lvl w:ilvl="2" w:tplc="F1C0D1DC">
      <w:start w:val="1"/>
      <w:numFmt w:val="bullet"/>
      <w:lvlText w:val=""/>
      <w:lvlJc w:val="left"/>
      <w:pPr>
        <w:tabs>
          <w:tab w:val="num" w:pos="2160"/>
        </w:tabs>
        <w:ind w:left="2160" w:hanging="360"/>
      </w:pPr>
      <w:rPr>
        <w:rFonts w:ascii="Wingdings" w:hAnsi="Wingdings" w:hint="default"/>
      </w:rPr>
    </w:lvl>
    <w:lvl w:ilvl="3" w:tplc="7DBAAC12">
      <w:start w:val="1"/>
      <w:numFmt w:val="bullet"/>
      <w:lvlText w:val=""/>
      <w:lvlJc w:val="left"/>
      <w:pPr>
        <w:tabs>
          <w:tab w:val="num" w:pos="2880"/>
        </w:tabs>
        <w:ind w:left="2880" w:hanging="360"/>
      </w:pPr>
      <w:rPr>
        <w:rFonts w:ascii="Wingdings" w:hAnsi="Wingdings" w:hint="default"/>
      </w:rPr>
    </w:lvl>
    <w:lvl w:ilvl="4" w:tplc="A7201E86">
      <w:start w:val="1"/>
      <w:numFmt w:val="bullet"/>
      <w:lvlText w:val=""/>
      <w:lvlJc w:val="left"/>
      <w:pPr>
        <w:tabs>
          <w:tab w:val="num" w:pos="3600"/>
        </w:tabs>
        <w:ind w:left="3600" w:hanging="360"/>
      </w:pPr>
      <w:rPr>
        <w:rFonts w:ascii="Wingdings" w:hAnsi="Wingdings" w:hint="default"/>
      </w:rPr>
    </w:lvl>
    <w:lvl w:ilvl="5" w:tplc="83D866C2">
      <w:start w:val="1"/>
      <w:numFmt w:val="bullet"/>
      <w:lvlText w:val=""/>
      <w:lvlJc w:val="left"/>
      <w:pPr>
        <w:tabs>
          <w:tab w:val="num" w:pos="4320"/>
        </w:tabs>
        <w:ind w:left="4320" w:hanging="360"/>
      </w:pPr>
      <w:rPr>
        <w:rFonts w:ascii="Wingdings" w:hAnsi="Wingdings" w:hint="default"/>
      </w:rPr>
    </w:lvl>
    <w:lvl w:ilvl="6" w:tplc="7CDEE590">
      <w:start w:val="1"/>
      <w:numFmt w:val="bullet"/>
      <w:lvlText w:val=""/>
      <w:lvlJc w:val="left"/>
      <w:pPr>
        <w:tabs>
          <w:tab w:val="num" w:pos="5040"/>
        </w:tabs>
        <w:ind w:left="5040" w:hanging="360"/>
      </w:pPr>
      <w:rPr>
        <w:rFonts w:ascii="Wingdings" w:hAnsi="Wingdings" w:hint="default"/>
      </w:rPr>
    </w:lvl>
    <w:lvl w:ilvl="7" w:tplc="51DE03AA">
      <w:start w:val="1"/>
      <w:numFmt w:val="bullet"/>
      <w:lvlText w:val=""/>
      <w:lvlJc w:val="left"/>
      <w:pPr>
        <w:tabs>
          <w:tab w:val="num" w:pos="5760"/>
        </w:tabs>
        <w:ind w:left="5760" w:hanging="360"/>
      </w:pPr>
      <w:rPr>
        <w:rFonts w:ascii="Wingdings" w:hAnsi="Wingdings" w:hint="default"/>
      </w:rPr>
    </w:lvl>
    <w:lvl w:ilvl="8" w:tplc="F67EED8C">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A246DA3"/>
    <w:multiLevelType w:val="hybridMultilevel"/>
    <w:tmpl w:val="86FE590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2A5C3583"/>
    <w:multiLevelType w:val="hybridMultilevel"/>
    <w:tmpl w:val="1AF6BDEA"/>
    <w:lvl w:ilvl="0" w:tplc="0A4C688C">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15:restartNumberingAfterBreak="0">
    <w:nsid w:val="2A676BE5"/>
    <w:multiLevelType w:val="hybridMultilevel"/>
    <w:tmpl w:val="B672C5E6"/>
    <w:lvl w:ilvl="0" w:tplc="1E924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2AA81B61"/>
    <w:multiLevelType w:val="hybridMultilevel"/>
    <w:tmpl w:val="55CCCEF0"/>
    <w:lvl w:ilvl="0" w:tplc="A11AD776">
      <w:start w:val="1"/>
      <w:numFmt w:val="decimal"/>
      <w:lvlText w:val="%1."/>
      <w:lvlJc w:val="left"/>
      <w:pPr>
        <w:ind w:left="927" w:hanging="360"/>
      </w:pPr>
      <w:rPr>
        <w:rFonts w:eastAsia="Times New Roman"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15:restartNumberingAfterBreak="0">
    <w:nsid w:val="2AEE2106"/>
    <w:multiLevelType w:val="hybridMultilevel"/>
    <w:tmpl w:val="3522BE70"/>
    <w:lvl w:ilvl="0" w:tplc="7C86B93E">
      <w:start w:val="1"/>
      <w:numFmt w:val="bullet"/>
      <w:lvlText w:val=""/>
      <w:lvlJc w:val="left"/>
      <w:pPr>
        <w:tabs>
          <w:tab w:val="num" w:pos="720"/>
        </w:tabs>
        <w:ind w:left="720" w:hanging="360"/>
      </w:pPr>
      <w:rPr>
        <w:rFonts w:ascii="Wingdings" w:hAnsi="Wingdings" w:hint="default"/>
      </w:rPr>
    </w:lvl>
    <w:lvl w:ilvl="1" w:tplc="FC18D262">
      <w:start w:val="1"/>
      <w:numFmt w:val="bullet"/>
      <w:lvlText w:val=""/>
      <w:lvlJc w:val="left"/>
      <w:pPr>
        <w:tabs>
          <w:tab w:val="num" w:pos="1440"/>
        </w:tabs>
        <w:ind w:left="1440" w:hanging="360"/>
      </w:pPr>
      <w:rPr>
        <w:rFonts w:ascii="Wingdings" w:hAnsi="Wingdings" w:hint="default"/>
      </w:rPr>
    </w:lvl>
    <w:lvl w:ilvl="2" w:tplc="95008CF6">
      <w:start w:val="1"/>
      <w:numFmt w:val="bullet"/>
      <w:lvlText w:val=""/>
      <w:lvlJc w:val="left"/>
      <w:pPr>
        <w:tabs>
          <w:tab w:val="num" w:pos="2160"/>
        </w:tabs>
        <w:ind w:left="2160" w:hanging="360"/>
      </w:pPr>
      <w:rPr>
        <w:rFonts w:ascii="Wingdings" w:hAnsi="Wingdings" w:hint="default"/>
      </w:rPr>
    </w:lvl>
    <w:lvl w:ilvl="3" w:tplc="2106482E">
      <w:start w:val="1"/>
      <w:numFmt w:val="bullet"/>
      <w:lvlText w:val=""/>
      <w:lvlJc w:val="left"/>
      <w:pPr>
        <w:tabs>
          <w:tab w:val="num" w:pos="2880"/>
        </w:tabs>
        <w:ind w:left="2880" w:hanging="360"/>
      </w:pPr>
      <w:rPr>
        <w:rFonts w:ascii="Wingdings" w:hAnsi="Wingdings" w:hint="default"/>
      </w:rPr>
    </w:lvl>
    <w:lvl w:ilvl="4" w:tplc="81AE6D2C">
      <w:start w:val="1"/>
      <w:numFmt w:val="bullet"/>
      <w:lvlText w:val=""/>
      <w:lvlJc w:val="left"/>
      <w:pPr>
        <w:tabs>
          <w:tab w:val="num" w:pos="3600"/>
        </w:tabs>
        <w:ind w:left="3600" w:hanging="360"/>
      </w:pPr>
      <w:rPr>
        <w:rFonts w:ascii="Wingdings" w:hAnsi="Wingdings" w:hint="default"/>
      </w:rPr>
    </w:lvl>
    <w:lvl w:ilvl="5" w:tplc="AEC6590E">
      <w:start w:val="1"/>
      <w:numFmt w:val="bullet"/>
      <w:lvlText w:val=""/>
      <w:lvlJc w:val="left"/>
      <w:pPr>
        <w:tabs>
          <w:tab w:val="num" w:pos="4320"/>
        </w:tabs>
        <w:ind w:left="4320" w:hanging="360"/>
      </w:pPr>
      <w:rPr>
        <w:rFonts w:ascii="Wingdings" w:hAnsi="Wingdings" w:hint="default"/>
      </w:rPr>
    </w:lvl>
    <w:lvl w:ilvl="6" w:tplc="FDB6D96E">
      <w:start w:val="1"/>
      <w:numFmt w:val="bullet"/>
      <w:lvlText w:val=""/>
      <w:lvlJc w:val="left"/>
      <w:pPr>
        <w:tabs>
          <w:tab w:val="num" w:pos="5040"/>
        </w:tabs>
        <w:ind w:left="5040" w:hanging="360"/>
      </w:pPr>
      <w:rPr>
        <w:rFonts w:ascii="Wingdings" w:hAnsi="Wingdings" w:hint="default"/>
      </w:rPr>
    </w:lvl>
    <w:lvl w:ilvl="7" w:tplc="EC3085FA">
      <w:start w:val="1"/>
      <w:numFmt w:val="bullet"/>
      <w:lvlText w:val=""/>
      <w:lvlJc w:val="left"/>
      <w:pPr>
        <w:tabs>
          <w:tab w:val="num" w:pos="5760"/>
        </w:tabs>
        <w:ind w:left="5760" w:hanging="360"/>
      </w:pPr>
      <w:rPr>
        <w:rFonts w:ascii="Wingdings" w:hAnsi="Wingdings" w:hint="default"/>
      </w:rPr>
    </w:lvl>
    <w:lvl w:ilvl="8" w:tplc="537C23D0">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E5127AA"/>
    <w:multiLevelType w:val="hybridMultilevel"/>
    <w:tmpl w:val="9604B312"/>
    <w:lvl w:ilvl="0" w:tplc="14FC67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2E727D63"/>
    <w:multiLevelType w:val="hybridMultilevel"/>
    <w:tmpl w:val="1A9C156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300B4702"/>
    <w:multiLevelType w:val="hybridMultilevel"/>
    <w:tmpl w:val="150E2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0E0307E"/>
    <w:multiLevelType w:val="hybridMultilevel"/>
    <w:tmpl w:val="FEC2E542"/>
    <w:lvl w:ilvl="0" w:tplc="DF7C3C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31D44C16"/>
    <w:multiLevelType w:val="hybridMultilevel"/>
    <w:tmpl w:val="3756446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31F6760B"/>
    <w:multiLevelType w:val="hybridMultilevel"/>
    <w:tmpl w:val="3892AF6E"/>
    <w:lvl w:ilvl="0" w:tplc="6E3448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15:restartNumberingAfterBreak="0">
    <w:nsid w:val="323F52D5"/>
    <w:multiLevelType w:val="hybridMultilevel"/>
    <w:tmpl w:val="C58E9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2912DAD"/>
    <w:multiLevelType w:val="hybridMultilevel"/>
    <w:tmpl w:val="1E26EE80"/>
    <w:lvl w:ilvl="0" w:tplc="DD5EE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29A0BEF"/>
    <w:multiLevelType w:val="hybridMultilevel"/>
    <w:tmpl w:val="112288C4"/>
    <w:lvl w:ilvl="0" w:tplc="A386C35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2CE4D1B"/>
    <w:multiLevelType w:val="hybridMultilevel"/>
    <w:tmpl w:val="308CE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40F7016"/>
    <w:multiLevelType w:val="hybridMultilevel"/>
    <w:tmpl w:val="ACB05D3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346A150F"/>
    <w:multiLevelType w:val="hybridMultilevel"/>
    <w:tmpl w:val="1930B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4A72D07"/>
    <w:multiLevelType w:val="hybridMultilevel"/>
    <w:tmpl w:val="6B4818BC"/>
    <w:lvl w:ilvl="0" w:tplc="4418AF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8" w15:restartNumberingAfterBreak="0">
    <w:nsid w:val="34FA1220"/>
    <w:multiLevelType w:val="hybridMultilevel"/>
    <w:tmpl w:val="7B0A9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59F5DCD"/>
    <w:multiLevelType w:val="hybridMultilevel"/>
    <w:tmpl w:val="0DD02B74"/>
    <w:lvl w:ilvl="0" w:tplc="FB64E16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0" w15:restartNumberingAfterBreak="0">
    <w:nsid w:val="35FE14A1"/>
    <w:multiLevelType w:val="hybridMultilevel"/>
    <w:tmpl w:val="A1548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62F6949"/>
    <w:multiLevelType w:val="hybridMultilevel"/>
    <w:tmpl w:val="8BC6AA96"/>
    <w:lvl w:ilvl="0" w:tplc="EB64E0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6644943"/>
    <w:multiLevelType w:val="hybridMultilevel"/>
    <w:tmpl w:val="7DD6E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6D41C04"/>
    <w:multiLevelType w:val="hybridMultilevel"/>
    <w:tmpl w:val="EC343E4E"/>
    <w:lvl w:ilvl="0" w:tplc="35BE45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15:restartNumberingAfterBreak="0">
    <w:nsid w:val="36FC25D7"/>
    <w:multiLevelType w:val="multilevel"/>
    <w:tmpl w:val="EC8086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15:restartNumberingAfterBreak="0">
    <w:nsid w:val="375E5179"/>
    <w:multiLevelType w:val="hybridMultilevel"/>
    <w:tmpl w:val="A7980AE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378D5258"/>
    <w:multiLevelType w:val="hybridMultilevel"/>
    <w:tmpl w:val="6E58A512"/>
    <w:lvl w:ilvl="0" w:tplc="2182F8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15:restartNumberingAfterBreak="0">
    <w:nsid w:val="37F16A78"/>
    <w:multiLevelType w:val="hybridMultilevel"/>
    <w:tmpl w:val="A9466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39C50C72"/>
    <w:multiLevelType w:val="hybridMultilevel"/>
    <w:tmpl w:val="B418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A5D3E92"/>
    <w:multiLevelType w:val="hybridMultilevel"/>
    <w:tmpl w:val="D7069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A8C3B39"/>
    <w:multiLevelType w:val="hybridMultilevel"/>
    <w:tmpl w:val="A4641A5A"/>
    <w:lvl w:ilvl="0" w:tplc="B2B2F2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1" w15:restartNumberingAfterBreak="0">
    <w:nsid w:val="3BB54CFC"/>
    <w:multiLevelType w:val="hybridMultilevel"/>
    <w:tmpl w:val="3668835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3BB71AE1"/>
    <w:multiLevelType w:val="hybridMultilevel"/>
    <w:tmpl w:val="59987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BFE4D6D"/>
    <w:multiLevelType w:val="hybridMultilevel"/>
    <w:tmpl w:val="573E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DB21422"/>
    <w:multiLevelType w:val="hybridMultilevel"/>
    <w:tmpl w:val="0BAAD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E505658"/>
    <w:multiLevelType w:val="hybridMultilevel"/>
    <w:tmpl w:val="698CB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EE21C04"/>
    <w:multiLevelType w:val="hybridMultilevel"/>
    <w:tmpl w:val="EDDCAE8A"/>
    <w:lvl w:ilvl="0" w:tplc="DAD80B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7" w15:restartNumberingAfterBreak="0">
    <w:nsid w:val="3EFB67BA"/>
    <w:multiLevelType w:val="hybridMultilevel"/>
    <w:tmpl w:val="127EAA86"/>
    <w:lvl w:ilvl="0" w:tplc="607A7F46">
      <w:start w:val="1"/>
      <w:numFmt w:val="bullet"/>
      <w:lvlText w:val=""/>
      <w:lvlJc w:val="left"/>
      <w:pPr>
        <w:tabs>
          <w:tab w:val="num" w:pos="720"/>
        </w:tabs>
        <w:ind w:left="720" w:hanging="360"/>
      </w:pPr>
      <w:rPr>
        <w:rFonts w:ascii="Wingdings" w:hAnsi="Wingdings" w:hint="default"/>
      </w:rPr>
    </w:lvl>
    <w:lvl w:ilvl="1" w:tplc="12D4B0EC">
      <w:start w:val="1"/>
      <w:numFmt w:val="bullet"/>
      <w:lvlText w:val=""/>
      <w:lvlJc w:val="left"/>
      <w:pPr>
        <w:tabs>
          <w:tab w:val="num" w:pos="1440"/>
        </w:tabs>
        <w:ind w:left="1440" w:hanging="360"/>
      </w:pPr>
      <w:rPr>
        <w:rFonts w:ascii="Wingdings" w:hAnsi="Wingdings" w:hint="default"/>
      </w:rPr>
    </w:lvl>
    <w:lvl w:ilvl="2" w:tplc="0212EEC4">
      <w:start w:val="1"/>
      <w:numFmt w:val="bullet"/>
      <w:lvlText w:val=""/>
      <w:lvlJc w:val="left"/>
      <w:pPr>
        <w:tabs>
          <w:tab w:val="num" w:pos="2160"/>
        </w:tabs>
        <w:ind w:left="2160" w:hanging="360"/>
      </w:pPr>
      <w:rPr>
        <w:rFonts w:ascii="Wingdings" w:hAnsi="Wingdings" w:hint="default"/>
      </w:rPr>
    </w:lvl>
    <w:lvl w:ilvl="3" w:tplc="6C94E8D6">
      <w:start w:val="1"/>
      <w:numFmt w:val="bullet"/>
      <w:lvlText w:val=""/>
      <w:lvlJc w:val="left"/>
      <w:pPr>
        <w:tabs>
          <w:tab w:val="num" w:pos="2880"/>
        </w:tabs>
        <w:ind w:left="2880" w:hanging="360"/>
      </w:pPr>
      <w:rPr>
        <w:rFonts w:ascii="Wingdings" w:hAnsi="Wingdings" w:hint="default"/>
      </w:rPr>
    </w:lvl>
    <w:lvl w:ilvl="4" w:tplc="FB2A1BF0">
      <w:start w:val="1"/>
      <w:numFmt w:val="bullet"/>
      <w:lvlText w:val=""/>
      <w:lvlJc w:val="left"/>
      <w:pPr>
        <w:tabs>
          <w:tab w:val="num" w:pos="3600"/>
        </w:tabs>
        <w:ind w:left="3600" w:hanging="360"/>
      </w:pPr>
      <w:rPr>
        <w:rFonts w:ascii="Wingdings" w:hAnsi="Wingdings" w:hint="default"/>
      </w:rPr>
    </w:lvl>
    <w:lvl w:ilvl="5" w:tplc="3B407538">
      <w:start w:val="1"/>
      <w:numFmt w:val="bullet"/>
      <w:lvlText w:val=""/>
      <w:lvlJc w:val="left"/>
      <w:pPr>
        <w:tabs>
          <w:tab w:val="num" w:pos="4320"/>
        </w:tabs>
        <w:ind w:left="4320" w:hanging="360"/>
      </w:pPr>
      <w:rPr>
        <w:rFonts w:ascii="Wingdings" w:hAnsi="Wingdings" w:hint="default"/>
      </w:rPr>
    </w:lvl>
    <w:lvl w:ilvl="6" w:tplc="44AAA084">
      <w:start w:val="1"/>
      <w:numFmt w:val="bullet"/>
      <w:lvlText w:val=""/>
      <w:lvlJc w:val="left"/>
      <w:pPr>
        <w:tabs>
          <w:tab w:val="num" w:pos="5040"/>
        </w:tabs>
        <w:ind w:left="5040" w:hanging="360"/>
      </w:pPr>
      <w:rPr>
        <w:rFonts w:ascii="Wingdings" w:hAnsi="Wingdings" w:hint="default"/>
      </w:rPr>
    </w:lvl>
    <w:lvl w:ilvl="7" w:tplc="4FB0A872">
      <w:start w:val="1"/>
      <w:numFmt w:val="bullet"/>
      <w:lvlText w:val=""/>
      <w:lvlJc w:val="left"/>
      <w:pPr>
        <w:tabs>
          <w:tab w:val="num" w:pos="5760"/>
        </w:tabs>
        <w:ind w:left="5760" w:hanging="360"/>
      </w:pPr>
      <w:rPr>
        <w:rFonts w:ascii="Wingdings" w:hAnsi="Wingdings" w:hint="default"/>
      </w:rPr>
    </w:lvl>
    <w:lvl w:ilvl="8" w:tplc="8AA08394">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FB079B4"/>
    <w:multiLevelType w:val="hybridMultilevel"/>
    <w:tmpl w:val="FD264218"/>
    <w:lvl w:ilvl="0" w:tplc="98E06248">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9" w15:restartNumberingAfterBreak="0">
    <w:nsid w:val="40070C02"/>
    <w:multiLevelType w:val="hybridMultilevel"/>
    <w:tmpl w:val="BAA2877C"/>
    <w:lvl w:ilvl="0" w:tplc="7AC096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15:restartNumberingAfterBreak="0">
    <w:nsid w:val="405C5DBB"/>
    <w:multiLevelType w:val="hybridMultilevel"/>
    <w:tmpl w:val="C96A8E36"/>
    <w:lvl w:ilvl="0" w:tplc="063460F4">
      <w:start w:val="2"/>
      <w:numFmt w:val="decimal"/>
      <w:lvlText w:val="%1."/>
      <w:lvlJc w:val="left"/>
      <w:pPr>
        <w:ind w:left="360" w:firstLine="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08A4011"/>
    <w:multiLevelType w:val="hybridMultilevel"/>
    <w:tmpl w:val="4E14CF78"/>
    <w:lvl w:ilvl="0" w:tplc="850A46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15:restartNumberingAfterBreak="0">
    <w:nsid w:val="41B34212"/>
    <w:multiLevelType w:val="hybridMultilevel"/>
    <w:tmpl w:val="45240810"/>
    <w:lvl w:ilvl="0" w:tplc="BDBC456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3" w15:restartNumberingAfterBreak="0">
    <w:nsid w:val="42712FB3"/>
    <w:multiLevelType w:val="hybridMultilevel"/>
    <w:tmpl w:val="3014E830"/>
    <w:lvl w:ilvl="0" w:tplc="F91E94FE">
      <w:start w:val="1"/>
      <w:numFmt w:val="bullet"/>
      <w:lvlText w:val=""/>
      <w:lvlJc w:val="left"/>
      <w:pPr>
        <w:tabs>
          <w:tab w:val="num" w:pos="720"/>
        </w:tabs>
        <w:ind w:left="720" w:hanging="360"/>
      </w:pPr>
      <w:rPr>
        <w:rFonts w:ascii="Wingdings" w:hAnsi="Wingdings" w:hint="default"/>
      </w:rPr>
    </w:lvl>
    <w:lvl w:ilvl="1" w:tplc="466400E0">
      <w:start w:val="1"/>
      <w:numFmt w:val="bullet"/>
      <w:lvlText w:val=""/>
      <w:lvlJc w:val="left"/>
      <w:pPr>
        <w:tabs>
          <w:tab w:val="num" w:pos="1440"/>
        </w:tabs>
        <w:ind w:left="1440" w:hanging="360"/>
      </w:pPr>
      <w:rPr>
        <w:rFonts w:ascii="Wingdings" w:hAnsi="Wingdings" w:hint="default"/>
      </w:rPr>
    </w:lvl>
    <w:lvl w:ilvl="2" w:tplc="E21CE05C">
      <w:start w:val="1"/>
      <w:numFmt w:val="bullet"/>
      <w:lvlText w:val=""/>
      <w:lvlJc w:val="left"/>
      <w:pPr>
        <w:tabs>
          <w:tab w:val="num" w:pos="2160"/>
        </w:tabs>
        <w:ind w:left="2160" w:hanging="360"/>
      </w:pPr>
      <w:rPr>
        <w:rFonts w:ascii="Wingdings" w:hAnsi="Wingdings" w:hint="default"/>
      </w:rPr>
    </w:lvl>
    <w:lvl w:ilvl="3" w:tplc="C56A22C2">
      <w:start w:val="1"/>
      <w:numFmt w:val="bullet"/>
      <w:lvlText w:val=""/>
      <w:lvlJc w:val="left"/>
      <w:pPr>
        <w:tabs>
          <w:tab w:val="num" w:pos="2880"/>
        </w:tabs>
        <w:ind w:left="2880" w:hanging="360"/>
      </w:pPr>
      <w:rPr>
        <w:rFonts w:ascii="Wingdings" w:hAnsi="Wingdings" w:hint="default"/>
      </w:rPr>
    </w:lvl>
    <w:lvl w:ilvl="4" w:tplc="D8CEE3E6">
      <w:start w:val="1"/>
      <w:numFmt w:val="bullet"/>
      <w:lvlText w:val=""/>
      <w:lvlJc w:val="left"/>
      <w:pPr>
        <w:tabs>
          <w:tab w:val="num" w:pos="3600"/>
        </w:tabs>
        <w:ind w:left="3600" w:hanging="360"/>
      </w:pPr>
      <w:rPr>
        <w:rFonts w:ascii="Wingdings" w:hAnsi="Wingdings" w:hint="default"/>
      </w:rPr>
    </w:lvl>
    <w:lvl w:ilvl="5" w:tplc="698EC9C2">
      <w:start w:val="1"/>
      <w:numFmt w:val="bullet"/>
      <w:lvlText w:val=""/>
      <w:lvlJc w:val="left"/>
      <w:pPr>
        <w:tabs>
          <w:tab w:val="num" w:pos="4320"/>
        </w:tabs>
        <w:ind w:left="4320" w:hanging="360"/>
      </w:pPr>
      <w:rPr>
        <w:rFonts w:ascii="Wingdings" w:hAnsi="Wingdings" w:hint="default"/>
      </w:rPr>
    </w:lvl>
    <w:lvl w:ilvl="6" w:tplc="A836BEEC">
      <w:start w:val="1"/>
      <w:numFmt w:val="bullet"/>
      <w:lvlText w:val=""/>
      <w:lvlJc w:val="left"/>
      <w:pPr>
        <w:tabs>
          <w:tab w:val="num" w:pos="5040"/>
        </w:tabs>
        <w:ind w:left="5040" w:hanging="360"/>
      </w:pPr>
      <w:rPr>
        <w:rFonts w:ascii="Wingdings" w:hAnsi="Wingdings" w:hint="default"/>
      </w:rPr>
    </w:lvl>
    <w:lvl w:ilvl="7" w:tplc="EE2E1430">
      <w:start w:val="1"/>
      <w:numFmt w:val="bullet"/>
      <w:lvlText w:val=""/>
      <w:lvlJc w:val="left"/>
      <w:pPr>
        <w:tabs>
          <w:tab w:val="num" w:pos="5760"/>
        </w:tabs>
        <w:ind w:left="5760" w:hanging="360"/>
      </w:pPr>
      <w:rPr>
        <w:rFonts w:ascii="Wingdings" w:hAnsi="Wingdings" w:hint="default"/>
      </w:rPr>
    </w:lvl>
    <w:lvl w:ilvl="8" w:tplc="E03E3444">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295089A"/>
    <w:multiLevelType w:val="hybridMultilevel"/>
    <w:tmpl w:val="4D6A4B1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443972D4"/>
    <w:multiLevelType w:val="hybridMultilevel"/>
    <w:tmpl w:val="6C14D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4C27694"/>
    <w:multiLevelType w:val="hybridMultilevel"/>
    <w:tmpl w:val="9190B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8547D2C"/>
    <w:multiLevelType w:val="hybridMultilevel"/>
    <w:tmpl w:val="0C463E54"/>
    <w:lvl w:ilvl="0" w:tplc="4B9E6F5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8" w15:restartNumberingAfterBreak="0">
    <w:nsid w:val="4BCE5F6D"/>
    <w:multiLevelType w:val="hybridMultilevel"/>
    <w:tmpl w:val="3746F31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4C116D1C"/>
    <w:multiLevelType w:val="hybridMultilevel"/>
    <w:tmpl w:val="45E24C4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4CCD06A5"/>
    <w:multiLevelType w:val="hybridMultilevel"/>
    <w:tmpl w:val="0ED08AAE"/>
    <w:lvl w:ilvl="0" w:tplc="D96A78B8">
      <w:start w:val="1"/>
      <w:numFmt w:val="bullet"/>
      <w:lvlText w:val=""/>
      <w:lvlJc w:val="left"/>
      <w:pPr>
        <w:tabs>
          <w:tab w:val="num" w:pos="720"/>
        </w:tabs>
        <w:ind w:left="720" w:hanging="360"/>
      </w:pPr>
      <w:rPr>
        <w:rFonts w:ascii="Wingdings" w:hAnsi="Wingdings" w:hint="default"/>
      </w:rPr>
    </w:lvl>
    <w:lvl w:ilvl="1" w:tplc="CCD6DF9C">
      <w:start w:val="1"/>
      <w:numFmt w:val="bullet"/>
      <w:lvlText w:val=""/>
      <w:lvlJc w:val="left"/>
      <w:pPr>
        <w:tabs>
          <w:tab w:val="num" w:pos="1440"/>
        </w:tabs>
        <w:ind w:left="1440" w:hanging="360"/>
      </w:pPr>
      <w:rPr>
        <w:rFonts w:ascii="Wingdings" w:hAnsi="Wingdings" w:hint="default"/>
      </w:rPr>
    </w:lvl>
    <w:lvl w:ilvl="2" w:tplc="266A284C">
      <w:start w:val="1"/>
      <w:numFmt w:val="bullet"/>
      <w:lvlText w:val=""/>
      <w:lvlJc w:val="left"/>
      <w:pPr>
        <w:tabs>
          <w:tab w:val="num" w:pos="2160"/>
        </w:tabs>
        <w:ind w:left="2160" w:hanging="360"/>
      </w:pPr>
      <w:rPr>
        <w:rFonts w:ascii="Wingdings" w:hAnsi="Wingdings" w:hint="default"/>
      </w:rPr>
    </w:lvl>
    <w:lvl w:ilvl="3" w:tplc="496E747C">
      <w:start w:val="1"/>
      <w:numFmt w:val="bullet"/>
      <w:lvlText w:val=""/>
      <w:lvlJc w:val="left"/>
      <w:pPr>
        <w:tabs>
          <w:tab w:val="num" w:pos="2880"/>
        </w:tabs>
        <w:ind w:left="2880" w:hanging="360"/>
      </w:pPr>
      <w:rPr>
        <w:rFonts w:ascii="Wingdings" w:hAnsi="Wingdings" w:hint="default"/>
      </w:rPr>
    </w:lvl>
    <w:lvl w:ilvl="4" w:tplc="470E5C2C">
      <w:start w:val="1"/>
      <w:numFmt w:val="bullet"/>
      <w:lvlText w:val=""/>
      <w:lvlJc w:val="left"/>
      <w:pPr>
        <w:tabs>
          <w:tab w:val="num" w:pos="3600"/>
        </w:tabs>
        <w:ind w:left="3600" w:hanging="360"/>
      </w:pPr>
      <w:rPr>
        <w:rFonts w:ascii="Wingdings" w:hAnsi="Wingdings" w:hint="default"/>
      </w:rPr>
    </w:lvl>
    <w:lvl w:ilvl="5" w:tplc="7B9C9CA4">
      <w:start w:val="1"/>
      <w:numFmt w:val="bullet"/>
      <w:lvlText w:val=""/>
      <w:lvlJc w:val="left"/>
      <w:pPr>
        <w:tabs>
          <w:tab w:val="num" w:pos="4320"/>
        </w:tabs>
        <w:ind w:left="4320" w:hanging="360"/>
      </w:pPr>
      <w:rPr>
        <w:rFonts w:ascii="Wingdings" w:hAnsi="Wingdings" w:hint="default"/>
      </w:rPr>
    </w:lvl>
    <w:lvl w:ilvl="6" w:tplc="CAE89DDE">
      <w:start w:val="1"/>
      <w:numFmt w:val="bullet"/>
      <w:lvlText w:val=""/>
      <w:lvlJc w:val="left"/>
      <w:pPr>
        <w:tabs>
          <w:tab w:val="num" w:pos="5040"/>
        </w:tabs>
        <w:ind w:left="5040" w:hanging="360"/>
      </w:pPr>
      <w:rPr>
        <w:rFonts w:ascii="Wingdings" w:hAnsi="Wingdings" w:hint="default"/>
      </w:rPr>
    </w:lvl>
    <w:lvl w:ilvl="7" w:tplc="EDC06FCC">
      <w:start w:val="1"/>
      <w:numFmt w:val="bullet"/>
      <w:lvlText w:val=""/>
      <w:lvlJc w:val="left"/>
      <w:pPr>
        <w:tabs>
          <w:tab w:val="num" w:pos="5760"/>
        </w:tabs>
        <w:ind w:left="5760" w:hanging="360"/>
      </w:pPr>
      <w:rPr>
        <w:rFonts w:ascii="Wingdings" w:hAnsi="Wingdings" w:hint="default"/>
      </w:rPr>
    </w:lvl>
    <w:lvl w:ilvl="8" w:tplc="72780266">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CFD3D84"/>
    <w:multiLevelType w:val="hybridMultilevel"/>
    <w:tmpl w:val="BE348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D15573F"/>
    <w:multiLevelType w:val="hybridMultilevel"/>
    <w:tmpl w:val="636E0AA8"/>
    <w:lvl w:ilvl="0" w:tplc="A32AF9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3" w15:restartNumberingAfterBreak="0">
    <w:nsid w:val="4D161CA8"/>
    <w:multiLevelType w:val="hybridMultilevel"/>
    <w:tmpl w:val="27A6614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4D201181"/>
    <w:multiLevelType w:val="hybridMultilevel"/>
    <w:tmpl w:val="BB566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DE210B7"/>
    <w:multiLevelType w:val="hybridMultilevel"/>
    <w:tmpl w:val="75D6F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E7F2641"/>
    <w:multiLevelType w:val="hybridMultilevel"/>
    <w:tmpl w:val="78DACBD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15:restartNumberingAfterBreak="0">
    <w:nsid w:val="4F1D473A"/>
    <w:multiLevelType w:val="hybridMultilevel"/>
    <w:tmpl w:val="7C007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F4B3E38"/>
    <w:multiLevelType w:val="hybridMultilevel"/>
    <w:tmpl w:val="76A8799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15:restartNumberingAfterBreak="0">
    <w:nsid w:val="508C45BD"/>
    <w:multiLevelType w:val="hybridMultilevel"/>
    <w:tmpl w:val="35102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0D25D4F"/>
    <w:multiLevelType w:val="hybridMultilevel"/>
    <w:tmpl w:val="B2B8D9C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15:restartNumberingAfterBreak="0">
    <w:nsid w:val="512E0661"/>
    <w:multiLevelType w:val="hybridMultilevel"/>
    <w:tmpl w:val="E3C0EEB2"/>
    <w:lvl w:ilvl="0" w:tplc="CFF47C7A">
      <w:start w:val="1"/>
      <w:numFmt w:val="bullet"/>
      <w:lvlText w:val=""/>
      <w:lvlJc w:val="left"/>
      <w:pPr>
        <w:tabs>
          <w:tab w:val="num" w:pos="720"/>
        </w:tabs>
        <w:ind w:left="720" w:hanging="360"/>
      </w:pPr>
      <w:rPr>
        <w:rFonts w:ascii="Wingdings" w:hAnsi="Wingdings" w:hint="default"/>
      </w:rPr>
    </w:lvl>
    <w:lvl w:ilvl="1" w:tplc="BB5651C0">
      <w:start w:val="1"/>
      <w:numFmt w:val="bullet"/>
      <w:lvlText w:val=""/>
      <w:lvlJc w:val="left"/>
      <w:pPr>
        <w:tabs>
          <w:tab w:val="num" w:pos="1440"/>
        </w:tabs>
        <w:ind w:left="1440" w:hanging="360"/>
      </w:pPr>
      <w:rPr>
        <w:rFonts w:ascii="Wingdings" w:hAnsi="Wingdings" w:hint="default"/>
      </w:rPr>
    </w:lvl>
    <w:lvl w:ilvl="2" w:tplc="85FCBE22">
      <w:start w:val="1"/>
      <w:numFmt w:val="bullet"/>
      <w:lvlText w:val=""/>
      <w:lvlJc w:val="left"/>
      <w:pPr>
        <w:tabs>
          <w:tab w:val="num" w:pos="2160"/>
        </w:tabs>
        <w:ind w:left="2160" w:hanging="360"/>
      </w:pPr>
      <w:rPr>
        <w:rFonts w:ascii="Wingdings" w:hAnsi="Wingdings" w:hint="default"/>
      </w:rPr>
    </w:lvl>
    <w:lvl w:ilvl="3" w:tplc="C01C8A56">
      <w:start w:val="1"/>
      <w:numFmt w:val="bullet"/>
      <w:lvlText w:val=""/>
      <w:lvlJc w:val="left"/>
      <w:pPr>
        <w:tabs>
          <w:tab w:val="num" w:pos="2880"/>
        </w:tabs>
        <w:ind w:left="2880" w:hanging="360"/>
      </w:pPr>
      <w:rPr>
        <w:rFonts w:ascii="Wingdings" w:hAnsi="Wingdings" w:hint="default"/>
      </w:rPr>
    </w:lvl>
    <w:lvl w:ilvl="4" w:tplc="66CCF820">
      <w:start w:val="1"/>
      <w:numFmt w:val="bullet"/>
      <w:lvlText w:val=""/>
      <w:lvlJc w:val="left"/>
      <w:pPr>
        <w:tabs>
          <w:tab w:val="num" w:pos="3600"/>
        </w:tabs>
        <w:ind w:left="3600" w:hanging="360"/>
      </w:pPr>
      <w:rPr>
        <w:rFonts w:ascii="Wingdings" w:hAnsi="Wingdings" w:hint="default"/>
      </w:rPr>
    </w:lvl>
    <w:lvl w:ilvl="5" w:tplc="6598DD26">
      <w:start w:val="1"/>
      <w:numFmt w:val="bullet"/>
      <w:lvlText w:val=""/>
      <w:lvlJc w:val="left"/>
      <w:pPr>
        <w:tabs>
          <w:tab w:val="num" w:pos="4320"/>
        </w:tabs>
        <w:ind w:left="4320" w:hanging="360"/>
      </w:pPr>
      <w:rPr>
        <w:rFonts w:ascii="Wingdings" w:hAnsi="Wingdings" w:hint="default"/>
      </w:rPr>
    </w:lvl>
    <w:lvl w:ilvl="6" w:tplc="942A7FF8">
      <w:start w:val="1"/>
      <w:numFmt w:val="bullet"/>
      <w:lvlText w:val=""/>
      <w:lvlJc w:val="left"/>
      <w:pPr>
        <w:tabs>
          <w:tab w:val="num" w:pos="5040"/>
        </w:tabs>
        <w:ind w:left="5040" w:hanging="360"/>
      </w:pPr>
      <w:rPr>
        <w:rFonts w:ascii="Wingdings" w:hAnsi="Wingdings" w:hint="default"/>
      </w:rPr>
    </w:lvl>
    <w:lvl w:ilvl="7" w:tplc="DB5E5E9E">
      <w:start w:val="1"/>
      <w:numFmt w:val="bullet"/>
      <w:lvlText w:val=""/>
      <w:lvlJc w:val="left"/>
      <w:pPr>
        <w:tabs>
          <w:tab w:val="num" w:pos="5760"/>
        </w:tabs>
        <w:ind w:left="5760" w:hanging="360"/>
      </w:pPr>
      <w:rPr>
        <w:rFonts w:ascii="Wingdings" w:hAnsi="Wingdings" w:hint="default"/>
      </w:rPr>
    </w:lvl>
    <w:lvl w:ilvl="8" w:tplc="658409BA">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16E3E12"/>
    <w:multiLevelType w:val="hybridMultilevel"/>
    <w:tmpl w:val="C4CC6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18B1AED"/>
    <w:multiLevelType w:val="hybridMultilevel"/>
    <w:tmpl w:val="5798F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1CA762E"/>
    <w:multiLevelType w:val="hybridMultilevel"/>
    <w:tmpl w:val="1B4447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15:restartNumberingAfterBreak="0">
    <w:nsid w:val="52357209"/>
    <w:multiLevelType w:val="hybridMultilevel"/>
    <w:tmpl w:val="21C2588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15:restartNumberingAfterBreak="0">
    <w:nsid w:val="53425E98"/>
    <w:multiLevelType w:val="hybridMultilevel"/>
    <w:tmpl w:val="88688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4870C9C"/>
    <w:multiLevelType w:val="hybridMultilevel"/>
    <w:tmpl w:val="C15C571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15:restartNumberingAfterBreak="0">
    <w:nsid w:val="54A90CEE"/>
    <w:multiLevelType w:val="hybridMultilevel"/>
    <w:tmpl w:val="9DB48F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54C1AC5"/>
    <w:multiLevelType w:val="hybridMultilevel"/>
    <w:tmpl w:val="504E4324"/>
    <w:lvl w:ilvl="0" w:tplc="49A837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0" w15:restartNumberingAfterBreak="0">
    <w:nsid w:val="567A5E3E"/>
    <w:multiLevelType w:val="hybridMultilevel"/>
    <w:tmpl w:val="95401BB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15:restartNumberingAfterBreak="0">
    <w:nsid w:val="56CE7155"/>
    <w:multiLevelType w:val="hybridMultilevel"/>
    <w:tmpl w:val="28CA3712"/>
    <w:lvl w:ilvl="0" w:tplc="459E22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2" w15:restartNumberingAfterBreak="0">
    <w:nsid w:val="56FB29DA"/>
    <w:multiLevelType w:val="hybridMultilevel"/>
    <w:tmpl w:val="6F161B4E"/>
    <w:lvl w:ilvl="0" w:tplc="DE3EA8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3" w15:restartNumberingAfterBreak="0">
    <w:nsid w:val="58237C3A"/>
    <w:multiLevelType w:val="hybridMultilevel"/>
    <w:tmpl w:val="F1BAF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8742BAC"/>
    <w:multiLevelType w:val="hybridMultilevel"/>
    <w:tmpl w:val="71682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9DB5F4F"/>
    <w:multiLevelType w:val="hybridMultilevel"/>
    <w:tmpl w:val="28D26C10"/>
    <w:lvl w:ilvl="0" w:tplc="17A8F9F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6" w15:restartNumberingAfterBreak="0">
    <w:nsid w:val="59FD0EB9"/>
    <w:multiLevelType w:val="hybridMultilevel"/>
    <w:tmpl w:val="1812E78A"/>
    <w:lvl w:ilvl="0" w:tplc="C57EF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5A78715B"/>
    <w:multiLevelType w:val="hybridMultilevel"/>
    <w:tmpl w:val="26C6EAE4"/>
    <w:lvl w:ilvl="0" w:tplc="BCFA5F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8" w15:restartNumberingAfterBreak="0">
    <w:nsid w:val="5AFF267F"/>
    <w:multiLevelType w:val="hybridMultilevel"/>
    <w:tmpl w:val="68A4E0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15:restartNumberingAfterBreak="0">
    <w:nsid w:val="5BAF197D"/>
    <w:multiLevelType w:val="hybridMultilevel"/>
    <w:tmpl w:val="EACC3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5BD41B18"/>
    <w:multiLevelType w:val="hybridMultilevel"/>
    <w:tmpl w:val="A9DE5D44"/>
    <w:lvl w:ilvl="0" w:tplc="0AB6324A">
      <w:start w:val="1"/>
      <w:numFmt w:val="decimal"/>
      <w:lvlText w:val="%1."/>
      <w:lvlJc w:val="left"/>
      <w:pPr>
        <w:ind w:left="927" w:hanging="360"/>
      </w:pPr>
      <w:rPr>
        <w:rFonts w:eastAsia="Times New Roman"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1" w15:restartNumberingAfterBreak="0">
    <w:nsid w:val="5C0316E5"/>
    <w:multiLevelType w:val="hybridMultilevel"/>
    <w:tmpl w:val="28467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5CDD5810"/>
    <w:multiLevelType w:val="hybridMultilevel"/>
    <w:tmpl w:val="C3AAD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1247E2E"/>
    <w:multiLevelType w:val="hybridMultilevel"/>
    <w:tmpl w:val="5DF85A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131714F"/>
    <w:multiLevelType w:val="hybridMultilevel"/>
    <w:tmpl w:val="E2DA8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14306A8"/>
    <w:multiLevelType w:val="hybridMultilevel"/>
    <w:tmpl w:val="FA7CEBC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15:restartNumberingAfterBreak="0">
    <w:nsid w:val="61DB4DCA"/>
    <w:multiLevelType w:val="hybridMultilevel"/>
    <w:tmpl w:val="3D289504"/>
    <w:lvl w:ilvl="0" w:tplc="271493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7" w15:restartNumberingAfterBreak="0">
    <w:nsid w:val="61E422B2"/>
    <w:multiLevelType w:val="hybridMultilevel"/>
    <w:tmpl w:val="3196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37E3329"/>
    <w:multiLevelType w:val="hybridMultilevel"/>
    <w:tmpl w:val="9D184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38C382E"/>
    <w:multiLevelType w:val="hybridMultilevel"/>
    <w:tmpl w:val="2952B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3AF7C8E"/>
    <w:multiLevelType w:val="hybridMultilevel"/>
    <w:tmpl w:val="736EBF74"/>
    <w:lvl w:ilvl="0" w:tplc="703AD1BC">
      <w:start w:val="1"/>
      <w:numFmt w:val="bullet"/>
      <w:lvlText w:val=""/>
      <w:lvlJc w:val="left"/>
      <w:pPr>
        <w:tabs>
          <w:tab w:val="num" w:pos="720"/>
        </w:tabs>
        <w:ind w:left="720" w:hanging="360"/>
      </w:pPr>
      <w:rPr>
        <w:rFonts w:ascii="Wingdings" w:hAnsi="Wingdings" w:hint="default"/>
      </w:rPr>
    </w:lvl>
    <w:lvl w:ilvl="1" w:tplc="91E0B258">
      <w:start w:val="1"/>
      <w:numFmt w:val="bullet"/>
      <w:lvlText w:val=""/>
      <w:lvlJc w:val="left"/>
      <w:pPr>
        <w:tabs>
          <w:tab w:val="num" w:pos="1440"/>
        </w:tabs>
        <w:ind w:left="1440" w:hanging="360"/>
      </w:pPr>
      <w:rPr>
        <w:rFonts w:ascii="Wingdings" w:hAnsi="Wingdings" w:hint="default"/>
      </w:rPr>
    </w:lvl>
    <w:lvl w:ilvl="2" w:tplc="649AEEEC">
      <w:start w:val="1"/>
      <w:numFmt w:val="bullet"/>
      <w:lvlText w:val=""/>
      <w:lvlJc w:val="left"/>
      <w:pPr>
        <w:tabs>
          <w:tab w:val="num" w:pos="2160"/>
        </w:tabs>
        <w:ind w:left="2160" w:hanging="360"/>
      </w:pPr>
      <w:rPr>
        <w:rFonts w:ascii="Wingdings" w:hAnsi="Wingdings" w:hint="default"/>
      </w:rPr>
    </w:lvl>
    <w:lvl w:ilvl="3" w:tplc="8858422C">
      <w:start w:val="1"/>
      <w:numFmt w:val="bullet"/>
      <w:lvlText w:val=""/>
      <w:lvlJc w:val="left"/>
      <w:pPr>
        <w:tabs>
          <w:tab w:val="num" w:pos="2880"/>
        </w:tabs>
        <w:ind w:left="2880" w:hanging="360"/>
      </w:pPr>
      <w:rPr>
        <w:rFonts w:ascii="Wingdings" w:hAnsi="Wingdings" w:hint="default"/>
      </w:rPr>
    </w:lvl>
    <w:lvl w:ilvl="4" w:tplc="08108FFA">
      <w:start w:val="1"/>
      <w:numFmt w:val="bullet"/>
      <w:lvlText w:val=""/>
      <w:lvlJc w:val="left"/>
      <w:pPr>
        <w:tabs>
          <w:tab w:val="num" w:pos="3600"/>
        </w:tabs>
        <w:ind w:left="3600" w:hanging="360"/>
      </w:pPr>
      <w:rPr>
        <w:rFonts w:ascii="Wingdings" w:hAnsi="Wingdings" w:hint="default"/>
      </w:rPr>
    </w:lvl>
    <w:lvl w:ilvl="5" w:tplc="DC96EE02">
      <w:start w:val="1"/>
      <w:numFmt w:val="bullet"/>
      <w:lvlText w:val=""/>
      <w:lvlJc w:val="left"/>
      <w:pPr>
        <w:tabs>
          <w:tab w:val="num" w:pos="4320"/>
        </w:tabs>
        <w:ind w:left="4320" w:hanging="360"/>
      </w:pPr>
      <w:rPr>
        <w:rFonts w:ascii="Wingdings" w:hAnsi="Wingdings" w:hint="default"/>
      </w:rPr>
    </w:lvl>
    <w:lvl w:ilvl="6" w:tplc="831EB7C8">
      <w:start w:val="1"/>
      <w:numFmt w:val="bullet"/>
      <w:lvlText w:val=""/>
      <w:lvlJc w:val="left"/>
      <w:pPr>
        <w:tabs>
          <w:tab w:val="num" w:pos="5040"/>
        </w:tabs>
        <w:ind w:left="5040" w:hanging="360"/>
      </w:pPr>
      <w:rPr>
        <w:rFonts w:ascii="Wingdings" w:hAnsi="Wingdings" w:hint="default"/>
      </w:rPr>
    </w:lvl>
    <w:lvl w:ilvl="7" w:tplc="10F879D0">
      <w:start w:val="1"/>
      <w:numFmt w:val="bullet"/>
      <w:lvlText w:val=""/>
      <w:lvlJc w:val="left"/>
      <w:pPr>
        <w:tabs>
          <w:tab w:val="num" w:pos="5760"/>
        </w:tabs>
        <w:ind w:left="5760" w:hanging="360"/>
      </w:pPr>
      <w:rPr>
        <w:rFonts w:ascii="Wingdings" w:hAnsi="Wingdings" w:hint="default"/>
      </w:rPr>
    </w:lvl>
    <w:lvl w:ilvl="8" w:tplc="A0207A70">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41D7B0E"/>
    <w:multiLevelType w:val="hybridMultilevel"/>
    <w:tmpl w:val="7146124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4AD1D58"/>
    <w:multiLevelType w:val="hybridMultilevel"/>
    <w:tmpl w:val="76C60A22"/>
    <w:lvl w:ilvl="0" w:tplc="0B4232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3" w15:restartNumberingAfterBreak="0">
    <w:nsid w:val="65303D15"/>
    <w:multiLevelType w:val="hybridMultilevel"/>
    <w:tmpl w:val="53C04762"/>
    <w:lvl w:ilvl="0" w:tplc="E042EF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4" w15:restartNumberingAfterBreak="0">
    <w:nsid w:val="66202845"/>
    <w:multiLevelType w:val="hybridMultilevel"/>
    <w:tmpl w:val="17DEE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66620315"/>
    <w:multiLevelType w:val="hybridMultilevel"/>
    <w:tmpl w:val="4274C5B6"/>
    <w:lvl w:ilvl="0" w:tplc="4B64B7E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6" w15:restartNumberingAfterBreak="0">
    <w:nsid w:val="66FC1617"/>
    <w:multiLevelType w:val="hybridMultilevel"/>
    <w:tmpl w:val="CB503F52"/>
    <w:lvl w:ilvl="0" w:tplc="8B220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7" w15:restartNumberingAfterBreak="0">
    <w:nsid w:val="67561528"/>
    <w:multiLevelType w:val="hybridMultilevel"/>
    <w:tmpl w:val="AA3A19C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8" w15:restartNumberingAfterBreak="0">
    <w:nsid w:val="68026B78"/>
    <w:multiLevelType w:val="hybridMultilevel"/>
    <w:tmpl w:val="BFD01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68AA0D65"/>
    <w:multiLevelType w:val="hybridMultilevel"/>
    <w:tmpl w:val="37807180"/>
    <w:lvl w:ilvl="0" w:tplc="86223B1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0" w15:restartNumberingAfterBreak="0">
    <w:nsid w:val="68E728C9"/>
    <w:multiLevelType w:val="hybridMultilevel"/>
    <w:tmpl w:val="8A820116"/>
    <w:lvl w:ilvl="0" w:tplc="91E8FB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1" w15:restartNumberingAfterBreak="0">
    <w:nsid w:val="68FD70A6"/>
    <w:multiLevelType w:val="hybridMultilevel"/>
    <w:tmpl w:val="49C0D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69936E7D"/>
    <w:multiLevelType w:val="hybridMultilevel"/>
    <w:tmpl w:val="F7D8CAC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15:restartNumberingAfterBreak="0">
    <w:nsid w:val="6A550E6C"/>
    <w:multiLevelType w:val="hybridMultilevel"/>
    <w:tmpl w:val="DDA0D2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4" w15:restartNumberingAfterBreak="0">
    <w:nsid w:val="6AAD2A15"/>
    <w:multiLevelType w:val="multilevel"/>
    <w:tmpl w:val="3DB266B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5" w15:restartNumberingAfterBreak="0">
    <w:nsid w:val="6ADC54AC"/>
    <w:multiLevelType w:val="hybridMultilevel"/>
    <w:tmpl w:val="402ADF2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B5B4A14"/>
    <w:multiLevelType w:val="hybridMultilevel"/>
    <w:tmpl w:val="95E88ACA"/>
    <w:lvl w:ilvl="0" w:tplc="5B9E30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7" w15:restartNumberingAfterBreak="0">
    <w:nsid w:val="6BBB2923"/>
    <w:multiLevelType w:val="hybridMultilevel"/>
    <w:tmpl w:val="9D068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CDB5B96"/>
    <w:multiLevelType w:val="hybridMultilevel"/>
    <w:tmpl w:val="99B8AFD6"/>
    <w:lvl w:ilvl="0" w:tplc="9D5E93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9" w15:restartNumberingAfterBreak="0">
    <w:nsid w:val="6D1455E2"/>
    <w:multiLevelType w:val="hybridMultilevel"/>
    <w:tmpl w:val="F70AE60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0" w15:restartNumberingAfterBreak="0">
    <w:nsid w:val="6D325E08"/>
    <w:multiLevelType w:val="hybridMultilevel"/>
    <w:tmpl w:val="D82C8C84"/>
    <w:lvl w:ilvl="0" w:tplc="6E7604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1" w15:restartNumberingAfterBreak="0">
    <w:nsid w:val="6D412833"/>
    <w:multiLevelType w:val="hybridMultilevel"/>
    <w:tmpl w:val="98767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DA072C6"/>
    <w:multiLevelType w:val="hybridMultilevel"/>
    <w:tmpl w:val="C75234B2"/>
    <w:lvl w:ilvl="0" w:tplc="0D548EE4">
      <w:start w:val="1"/>
      <w:numFmt w:val="bullet"/>
      <w:lvlText w:val=""/>
      <w:lvlJc w:val="left"/>
      <w:pPr>
        <w:tabs>
          <w:tab w:val="num" w:pos="720"/>
        </w:tabs>
        <w:ind w:left="720" w:hanging="360"/>
      </w:pPr>
      <w:rPr>
        <w:rFonts w:ascii="Wingdings" w:hAnsi="Wingdings" w:hint="default"/>
      </w:rPr>
    </w:lvl>
    <w:lvl w:ilvl="1" w:tplc="4A82DE36">
      <w:start w:val="1"/>
      <w:numFmt w:val="bullet"/>
      <w:lvlText w:val=""/>
      <w:lvlJc w:val="left"/>
      <w:pPr>
        <w:tabs>
          <w:tab w:val="num" w:pos="1440"/>
        </w:tabs>
        <w:ind w:left="1440" w:hanging="360"/>
      </w:pPr>
      <w:rPr>
        <w:rFonts w:ascii="Wingdings" w:hAnsi="Wingdings" w:hint="default"/>
      </w:rPr>
    </w:lvl>
    <w:lvl w:ilvl="2" w:tplc="820CAF38">
      <w:start w:val="1"/>
      <w:numFmt w:val="bullet"/>
      <w:lvlText w:val=""/>
      <w:lvlJc w:val="left"/>
      <w:pPr>
        <w:tabs>
          <w:tab w:val="num" w:pos="2160"/>
        </w:tabs>
        <w:ind w:left="2160" w:hanging="360"/>
      </w:pPr>
      <w:rPr>
        <w:rFonts w:ascii="Wingdings" w:hAnsi="Wingdings" w:hint="default"/>
      </w:rPr>
    </w:lvl>
    <w:lvl w:ilvl="3" w:tplc="8B50F3D4">
      <w:start w:val="1"/>
      <w:numFmt w:val="bullet"/>
      <w:lvlText w:val=""/>
      <w:lvlJc w:val="left"/>
      <w:pPr>
        <w:tabs>
          <w:tab w:val="num" w:pos="2880"/>
        </w:tabs>
        <w:ind w:left="2880" w:hanging="360"/>
      </w:pPr>
      <w:rPr>
        <w:rFonts w:ascii="Wingdings" w:hAnsi="Wingdings" w:hint="default"/>
      </w:rPr>
    </w:lvl>
    <w:lvl w:ilvl="4" w:tplc="AF946304">
      <w:start w:val="1"/>
      <w:numFmt w:val="bullet"/>
      <w:lvlText w:val=""/>
      <w:lvlJc w:val="left"/>
      <w:pPr>
        <w:tabs>
          <w:tab w:val="num" w:pos="3600"/>
        </w:tabs>
        <w:ind w:left="3600" w:hanging="360"/>
      </w:pPr>
      <w:rPr>
        <w:rFonts w:ascii="Wingdings" w:hAnsi="Wingdings" w:hint="default"/>
      </w:rPr>
    </w:lvl>
    <w:lvl w:ilvl="5" w:tplc="1D98BC24">
      <w:start w:val="1"/>
      <w:numFmt w:val="bullet"/>
      <w:lvlText w:val=""/>
      <w:lvlJc w:val="left"/>
      <w:pPr>
        <w:tabs>
          <w:tab w:val="num" w:pos="4320"/>
        </w:tabs>
        <w:ind w:left="4320" w:hanging="360"/>
      </w:pPr>
      <w:rPr>
        <w:rFonts w:ascii="Wingdings" w:hAnsi="Wingdings" w:hint="default"/>
      </w:rPr>
    </w:lvl>
    <w:lvl w:ilvl="6" w:tplc="6A9C675E">
      <w:start w:val="1"/>
      <w:numFmt w:val="bullet"/>
      <w:lvlText w:val=""/>
      <w:lvlJc w:val="left"/>
      <w:pPr>
        <w:tabs>
          <w:tab w:val="num" w:pos="5040"/>
        </w:tabs>
        <w:ind w:left="5040" w:hanging="360"/>
      </w:pPr>
      <w:rPr>
        <w:rFonts w:ascii="Wingdings" w:hAnsi="Wingdings" w:hint="default"/>
      </w:rPr>
    </w:lvl>
    <w:lvl w:ilvl="7" w:tplc="F4AAB152">
      <w:start w:val="1"/>
      <w:numFmt w:val="bullet"/>
      <w:lvlText w:val=""/>
      <w:lvlJc w:val="left"/>
      <w:pPr>
        <w:tabs>
          <w:tab w:val="num" w:pos="5760"/>
        </w:tabs>
        <w:ind w:left="5760" w:hanging="360"/>
      </w:pPr>
      <w:rPr>
        <w:rFonts w:ascii="Wingdings" w:hAnsi="Wingdings" w:hint="default"/>
      </w:rPr>
    </w:lvl>
    <w:lvl w:ilvl="8" w:tplc="4692D538">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E630EA2"/>
    <w:multiLevelType w:val="hybridMultilevel"/>
    <w:tmpl w:val="C41CDCD4"/>
    <w:lvl w:ilvl="0" w:tplc="F17CA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6E7B3737"/>
    <w:multiLevelType w:val="hybridMultilevel"/>
    <w:tmpl w:val="980C7F00"/>
    <w:lvl w:ilvl="0" w:tplc="A058FA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5" w15:restartNumberingAfterBreak="0">
    <w:nsid w:val="6F247DC6"/>
    <w:multiLevelType w:val="hybridMultilevel"/>
    <w:tmpl w:val="D40684E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6" w15:restartNumberingAfterBreak="0">
    <w:nsid w:val="718010C8"/>
    <w:multiLevelType w:val="hybridMultilevel"/>
    <w:tmpl w:val="FC8A008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7" w15:restartNumberingAfterBreak="0">
    <w:nsid w:val="71A21A51"/>
    <w:multiLevelType w:val="hybridMultilevel"/>
    <w:tmpl w:val="7E7CE66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8" w15:restartNumberingAfterBreak="0">
    <w:nsid w:val="71F474A5"/>
    <w:multiLevelType w:val="hybridMultilevel"/>
    <w:tmpl w:val="6458D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2736B2A"/>
    <w:multiLevelType w:val="hybridMultilevel"/>
    <w:tmpl w:val="D4A0AFD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0" w15:restartNumberingAfterBreak="0">
    <w:nsid w:val="73334428"/>
    <w:multiLevelType w:val="hybridMultilevel"/>
    <w:tmpl w:val="ED80D76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1" w15:restartNumberingAfterBreak="0">
    <w:nsid w:val="7447286F"/>
    <w:multiLevelType w:val="hybridMultilevel"/>
    <w:tmpl w:val="ECE49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748153D1"/>
    <w:multiLevelType w:val="multilevel"/>
    <w:tmpl w:val="A372F7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3" w15:restartNumberingAfterBreak="0">
    <w:nsid w:val="76224268"/>
    <w:multiLevelType w:val="hybridMultilevel"/>
    <w:tmpl w:val="6B5AF754"/>
    <w:lvl w:ilvl="0" w:tplc="5956C140">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4" w15:restartNumberingAfterBreak="0">
    <w:nsid w:val="776E18CF"/>
    <w:multiLevelType w:val="hybridMultilevel"/>
    <w:tmpl w:val="E87439A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5" w15:restartNumberingAfterBreak="0">
    <w:nsid w:val="787D3729"/>
    <w:multiLevelType w:val="hybridMultilevel"/>
    <w:tmpl w:val="C860A350"/>
    <w:lvl w:ilvl="0" w:tplc="2F66BC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6" w15:restartNumberingAfterBreak="0">
    <w:nsid w:val="78966008"/>
    <w:multiLevelType w:val="hybridMultilevel"/>
    <w:tmpl w:val="9D64B07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7" w15:restartNumberingAfterBreak="0">
    <w:nsid w:val="79034CFB"/>
    <w:multiLevelType w:val="hybridMultilevel"/>
    <w:tmpl w:val="12F6D55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8" w15:restartNumberingAfterBreak="0">
    <w:nsid w:val="7A1711EC"/>
    <w:multiLevelType w:val="hybridMultilevel"/>
    <w:tmpl w:val="7F7AD114"/>
    <w:lvl w:ilvl="0" w:tplc="17A2E8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7A3E0105"/>
    <w:multiLevelType w:val="hybridMultilevel"/>
    <w:tmpl w:val="8BA01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7AAF628F"/>
    <w:multiLevelType w:val="hybridMultilevel"/>
    <w:tmpl w:val="27241E6C"/>
    <w:lvl w:ilvl="0" w:tplc="6C4AF5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ACE0990"/>
    <w:multiLevelType w:val="hybridMultilevel"/>
    <w:tmpl w:val="1C483CA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2" w15:restartNumberingAfterBreak="0">
    <w:nsid w:val="7B316BA6"/>
    <w:multiLevelType w:val="hybridMultilevel"/>
    <w:tmpl w:val="B0009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B345059"/>
    <w:multiLevelType w:val="hybridMultilevel"/>
    <w:tmpl w:val="755E2B1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4" w15:restartNumberingAfterBreak="0">
    <w:nsid w:val="7BC80536"/>
    <w:multiLevelType w:val="hybridMultilevel"/>
    <w:tmpl w:val="2AAC77F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5" w15:restartNumberingAfterBreak="0">
    <w:nsid w:val="7C0B0857"/>
    <w:multiLevelType w:val="hybridMultilevel"/>
    <w:tmpl w:val="BF50C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D52769A"/>
    <w:multiLevelType w:val="hybridMultilevel"/>
    <w:tmpl w:val="A998D51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7" w15:restartNumberingAfterBreak="0">
    <w:nsid w:val="7DB02DFC"/>
    <w:multiLevelType w:val="hybridMultilevel"/>
    <w:tmpl w:val="CF16FC2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8" w15:restartNumberingAfterBreak="0">
    <w:nsid w:val="7DB134A3"/>
    <w:multiLevelType w:val="hybridMultilevel"/>
    <w:tmpl w:val="92C05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7F634531"/>
    <w:multiLevelType w:val="hybridMultilevel"/>
    <w:tmpl w:val="640ED718"/>
    <w:lvl w:ilvl="0" w:tplc="599635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0" w15:restartNumberingAfterBreak="0">
    <w:nsid w:val="7FEF3D9A"/>
    <w:multiLevelType w:val="hybridMultilevel"/>
    <w:tmpl w:val="F2868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3"/>
  </w:num>
  <w:num w:numId="2">
    <w:abstractNumId w:val="124"/>
  </w:num>
  <w:num w:numId="3">
    <w:abstractNumId w:val="87"/>
  </w:num>
  <w:num w:numId="4">
    <w:abstractNumId w:val="94"/>
  </w:num>
  <w:num w:numId="5">
    <w:abstractNumId w:val="126"/>
  </w:num>
  <w:num w:numId="6">
    <w:abstractNumId w:val="178"/>
  </w:num>
  <w:num w:numId="7">
    <w:abstractNumId w:val="96"/>
  </w:num>
  <w:num w:numId="8">
    <w:abstractNumId w:val="65"/>
  </w:num>
  <w:num w:numId="9">
    <w:abstractNumId w:val="133"/>
  </w:num>
  <w:num w:numId="10">
    <w:abstractNumId w:val="189"/>
  </w:num>
  <w:num w:numId="11">
    <w:abstractNumId w:val="100"/>
  </w:num>
  <w:num w:numId="12">
    <w:abstractNumId w:val="114"/>
  </w:num>
  <w:num w:numId="13">
    <w:abstractNumId w:val="34"/>
  </w:num>
  <w:num w:numId="14">
    <w:abstractNumId w:val="95"/>
  </w:num>
  <w:num w:numId="15">
    <w:abstractNumId w:val="0"/>
  </w:num>
  <w:num w:numId="16">
    <w:abstractNumId w:val="52"/>
  </w:num>
  <w:num w:numId="17">
    <w:abstractNumId w:val="112"/>
  </w:num>
  <w:num w:numId="18">
    <w:abstractNumId w:val="84"/>
  </w:num>
  <w:num w:numId="19">
    <w:abstractNumId w:val="71"/>
  </w:num>
  <w:num w:numId="20">
    <w:abstractNumId w:val="115"/>
  </w:num>
  <w:num w:numId="21">
    <w:abstractNumId w:val="146"/>
  </w:num>
  <w:num w:numId="22">
    <w:abstractNumId w:val="35"/>
  </w:num>
  <w:num w:numId="23">
    <w:abstractNumId w:val="76"/>
  </w:num>
  <w:num w:numId="24">
    <w:abstractNumId w:val="105"/>
  </w:num>
  <w:num w:numId="25">
    <w:abstractNumId w:val="135"/>
  </w:num>
  <w:num w:numId="26">
    <w:abstractNumId w:val="15"/>
  </w:num>
  <w:num w:numId="27">
    <w:abstractNumId w:val="155"/>
  </w:num>
  <w:num w:numId="28">
    <w:abstractNumId w:val="181"/>
  </w:num>
  <w:num w:numId="29">
    <w:abstractNumId w:val="170"/>
  </w:num>
  <w:num w:numId="30">
    <w:abstractNumId w:val="147"/>
  </w:num>
  <w:num w:numId="31">
    <w:abstractNumId w:val="68"/>
  </w:num>
  <w:num w:numId="32">
    <w:abstractNumId w:val="168"/>
  </w:num>
  <w:num w:numId="33">
    <w:abstractNumId w:val="70"/>
  </w:num>
  <w:num w:numId="34">
    <w:abstractNumId w:val="148"/>
  </w:num>
  <w:num w:numId="35">
    <w:abstractNumId w:val="49"/>
  </w:num>
  <w:num w:numId="36">
    <w:abstractNumId w:val="165"/>
  </w:num>
  <w:num w:numId="37">
    <w:abstractNumId w:val="77"/>
  </w:num>
  <w:num w:numId="38">
    <w:abstractNumId w:val="137"/>
  </w:num>
  <w:num w:numId="39">
    <w:abstractNumId w:val="13"/>
  </w:num>
  <w:num w:numId="40">
    <w:abstractNumId w:val="151"/>
  </w:num>
  <w:num w:numId="41">
    <w:abstractNumId w:val="82"/>
  </w:num>
  <w:num w:numId="42">
    <w:abstractNumId w:val="185"/>
  </w:num>
  <w:num w:numId="43">
    <w:abstractNumId w:val="106"/>
  </w:num>
  <w:num w:numId="44">
    <w:abstractNumId w:val="164"/>
  </w:num>
  <w:num w:numId="45">
    <w:abstractNumId w:val="9"/>
  </w:num>
  <w:num w:numId="46">
    <w:abstractNumId w:val="37"/>
  </w:num>
  <w:num w:numId="47">
    <w:abstractNumId w:val="36"/>
  </w:num>
  <w:num w:numId="48">
    <w:abstractNumId w:val="51"/>
  </w:num>
  <w:num w:numId="49">
    <w:abstractNumId w:val="101"/>
  </w:num>
  <w:num w:numId="50">
    <w:abstractNumId w:val="152"/>
  </w:num>
  <w:num w:numId="51">
    <w:abstractNumId w:val="90"/>
  </w:num>
  <w:num w:numId="52">
    <w:abstractNumId w:val="160"/>
  </w:num>
  <w:num w:numId="53">
    <w:abstractNumId w:val="86"/>
  </w:num>
  <w:num w:numId="54">
    <w:abstractNumId w:val="56"/>
  </w:num>
  <w:num w:numId="55">
    <w:abstractNumId w:val="131"/>
  </w:num>
  <w:num w:numId="56">
    <w:abstractNumId w:val="83"/>
  </w:num>
  <w:num w:numId="57">
    <w:abstractNumId w:val="132"/>
  </w:num>
  <w:num w:numId="58">
    <w:abstractNumId w:val="79"/>
  </w:num>
  <w:num w:numId="59">
    <w:abstractNumId w:val="45"/>
  </w:num>
  <w:num w:numId="60">
    <w:abstractNumId w:val="99"/>
  </w:num>
  <w:num w:numId="61">
    <w:abstractNumId w:val="141"/>
  </w:num>
  <w:num w:numId="62">
    <w:abstractNumId w:val="6"/>
  </w:num>
  <w:num w:numId="63">
    <w:abstractNumId w:val="18"/>
  </w:num>
  <w:num w:numId="64">
    <w:abstractNumId w:val="10"/>
  </w:num>
  <w:num w:numId="65">
    <w:abstractNumId w:val="53"/>
  </w:num>
  <w:num w:numId="66">
    <w:abstractNumId w:val="44"/>
  </w:num>
  <w:num w:numId="67">
    <w:abstractNumId w:val="78"/>
  </w:num>
  <w:num w:numId="68">
    <w:abstractNumId w:val="136"/>
  </w:num>
  <w:num w:numId="69">
    <w:abstractNumId w:val="153"/>
  </w:num>
  <w:num w:numId="70">
    <w:abstractNumId w:val="142"/>
  </w:num>
  <w:num w:numId="71">
    <w:abstractNumId w:val="173"/>
  </w:num>
  <w:num w:numId="72">
    <w:abstractNumId w:val="48"/>
  </w:num>
  <w:num w:numId="73">
    <w:abstractNumId w:val="134"/>
  </w:num>
  <w:num w:numId="74">
    <w:abstractNumId w:val="128"/>
  </w:num>
  <w:num w:numId="75">
    <w:abstractNumId w:val="80"/>
  </w:num>
  <w:num w:numId="76">
    <w:abstractNumId w:val="63"/>
  </w:num>
  <w:num w:numId="77">
    <w:abstractNumId w:val="43"/>
  </w:num>
  <w:num w:numId="78">
    <w:abstractNumId w:val="98"/>
  </w:num>
  <w:num w:numId="79">
    <w:abstractNumId w:val="89"/>
  </w:num>
  <w:num w:numId="80">
    <w:abstractNumId w:val="29"/>
  </w:num>
  <w:num w:numId="81">
    <w:abstractNumId w:val="39"/>
  </w:num>
  <w:num w:numId="82">
    <w:abstractNumId w:val="190"/>
  </w:num>
  <w:num w:numId="83">
    <w:abstractNumId w:val="158"/>
  </w:num>
  <w:num w:numId="84">
    <w:abstractNumId w:val="199"/>
  </w:num>
  <w:num w:numId="85">
    <w:abstractNumId w:val="149"/>
  </w:num>
  <w:num w:numId="86">
    <w:abstractNumId w:val="174"/>
  </w:num>
  <w:num w:numId="87">
    <w:abstractNumId w:val="25"/>
  </w:num>
  <w:num w:numId="88">
    <w:abstractNumId w:val="129"/>
  </w:num>
  <w:num w:numId="89">
    <w:abstractNumId w:val="161"/>
  </w:num>
  <w:num w:numId="90">
    <w:abstractNumId w:val="167"/>
  </w:num>
  <w:num w:numId="91">
    <w:abstractNumId w:val="27"/>
  </w:num>
  <w:num w:numId="92">
    <w:abstractNumId w:val="20"/>
  </w:num>
  <w:num w:numId="93">
    <w:abstractNumId w:val="72"/>
  </w:num>
  <w:num w:numId="94">
    <w:abstractNumId w:val="61"/>
  </w:num>
  <w:num w:numId="95">
    <w:abstractNumId w:val="192"/>
  </w:num>
  <w:num w:numId="96">
    <w:abstractNumId w:val="198"/>
  </w:num>
  <w:num w:numId="97">
    <w:abstractNumId w:val="111"/>
  </w:num>
  <w:num w:numId="98">
    <w:abstractNumId w:val="32"/>
  </w:num>
  <w:num w:numId="99">
    <w:abstractNumId w:val="122"/>
  </w:num>
  <w:num w:numId="100">
    <w:abstractNumId w:val="200"/>
  </w:num>
  <w:num w:numId="101">
    <w:abstractNumId w:val="41"/>
  </w:num>
  <w:num w:numId="102">
    <w:abstractNumId w:val="156"/>
  </w:num>
  <w:num w:numId="103">
    <w:abstractNumId w:val="12"/>
  </w:num>
  <w:num w:numId="104">
    <w:abstractNumId w:val="62"/>
  </w:num>
  <w:num w:numId="105">
    <w:abstractNumId w:val="143"/>
  </w:num>
  <w:num w:numId="106">
    <w:abstractNumId w:val="166"/>
  </w:num>
  <w:num w:numId="107">
    <w:abstractNumId w:val="33"/>
  </w:num>
  <w:num w:numId="108">
    <w:abstractNumId w:val="30"/>
  </w:num>
  <w:num w:numId="109">
    <w:abstractNumId w:val="102"/>
  </w:num>
  <w:num w:numId="110">
    <w:abstractNumId w:val="183"/>
  </w:num>
  <w:num w:numId="111">
    <w:abstractNumId w:val="81"/>
  </w:num>
  <w:num w:numId="112">
    <w:abstractNumId w:val="107"/>
  </w:num>
  <w:num w:numId="113">
    <w:abstractNumId w:val="144"/>
  </w:num>
  <w:num w:numId="114">
    <w:abstractNumId w:val="140"/>
  </w:num>
  <w:num w:numId="115">
    <w:abstractNumId w:val="139"/>
  </w:num>
  <w:num w:numId="116">
    <w:abstractNumId w:val="57"/>
  </w:num>
  <w:num w:numId="117">
    <w:abstractNumId w:val="117"/>
  </w:num>
  <w:num w:numId="118">
    <w:abstractNumId w:val="159"/>
  </w:num>
  <w:num w:numId="119">
    <w:abstractNumId w:val="154"/>
  </w:num>
  <w:num w:numId="120">
    <w:abstractNumId w:val="47"/>
  </w:num>
  <w:num w:numId="121">
    <w:abstractNumId w:val="88"/>
  </w:num>
  <w:num w:numId="122">
    <w:abstractNumId w:val="73"/>
  </w:num>
  <w:num w:numId="123">
    <w:abstractNumId w:val="7"/>
  </w:num>
  <w:num w:numId="124">
    <w:abstractNumId w:val="171"/>
  </w:num>
  <w:num w:numId="125">
    <w:abstractNumId w:val="188"/>
  </w:num>
  <w:num w:numId="126">
    <w:abstractNumId w:val="58"/>
  </w:num>
  <w:num w:numId="127">
    <w:abstractNumId w:val="67"/>
  </w:num>
  <w:num w:numId="128">
    <w:abstractNumId w:val="93"/>
  </w:num>
  <w:num w:numId="129">
    <w:abstractNumId w:val="74"/>
  </w:num>
  <w:num w:numId="130">
    <w:abstractNumId w:val="195"/>
  </w:num>
  <w:num w:numId="131">
    <w:abstractNumId w:val="92"/>
  </w:num>
  <w:num w:numId="132">
    <w:abstractNumId w:val="123"/>
  </w:num>
  <w:num w:numId="133">
    <w:abstractNumId w:val="119"/>
  </w:num>
  <w:num w:numId="134">
    <w:abstractNumId w:val="11"/>
  </w:num>
  <w:num w:numId="13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4"/>
  </w:num>
  <w:num w:numId="188">
    <w:abstractNumId w:val="150"/>
  </w:num>
  <w:num w:numId="189">
    <w:abstractNumId w:val="64"/>
  </w:num>
  <w:num w:numId="190">
    <w:abstractNumId w:val="4"/>
  </w:num>
  <w:num w:numId="191">
    <w:abstractNumId w:val="59"/>
  </w:num>
  <w:num w:numId="192">
    <w:abstractNumId w:val="121"/>
  </w:num>
  <w:num w:numId="193">
    <w:abstractNumId w:val="103"/>
  </w:num>
  <w:num w:numId="194">
    <w:abstractNumId w:val="97"/>
  </w:num>
  <w:num w:numId="195">
    <w:abstractNumId w:val="23"/>
  </w:num>
  <w:num w:numId="196">
    <w:abstractNumId w:val="16"/>
  </w:num>
  <w:num w:numId="197">
    <w:abstractNumId w:val="110"/>
  </w:num>
  <w:num w:numId="198">
    <w:abstractNumId w:val="46"/>
  </w:num>
  <w:num w:numId="199">
    <w:abstractNumId w:val="21"/>
  </w:num>
  <w:num w:numId="200">
    <w:abstractNumId w:val="172"/>
  </w:num>
  <w:num w:numId="201">
    <w:abstractNumId w:val="182"/>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EF9"/>
    <w:rsid w:val="0001121F"/>
    <w:rsid w:val="0002470C"/>
    <w:rsid w:val="00031E8B"/>
    <w:rsid w:val="00031F1D"/>
    <w:rsid w:val="00033222"/>
    <w:rsid w:val="000355BE"/>
    <w:rsid w:val="00035968"/>
    <w:rsid w:val="000370C0"/>
    <w:rsid w:val="00046136"/>
    <w:rsid w:val="0005720D"/>
    <w:rsid w:val="00060B14"/>
    <w:rsid w:val="0007550B"/>
    <w:rsid w:val="0009070B"/>
    <w:rsid w:val="000A14F5"/>
    <w:rsid w:val="000B2882"/>
    <w:rsid w:val="000B3EC8"/>
    <w:rsid w:val="000D11C0"/>
    <w:rsid w:val="000F1592"/>
    <w:rsid w:val="001175EC"/>
    <w:rsid w:val="0012043F"/>
    <w:rsid w:val="00135679"/>
    <w:rsid w:val="00137931"/>
    <w:rsid w:val="001623F3"/>
    <w:rsid w:val="00163D46"/>
    <w:rsid w:val="00183093"/>
    <w:rsid w:val="00190F0B"/>
    <w:rsid w:val="001A58DB"/>
    <w:rsid w:val="00224A3D"/>
    <w:rsid w:val="00232C77"/>
    <w:rsid w:val="00235D64"/>
    <w:rsid w:val="0024521F"/>
    <w:rsid w:val="00260B58"/>
    <w:rsid w:val="002820CB"/>
    <w:rsid w:val="00285861"/>
    <w:rsid w:val="002976FB"/>
    <w:rsid w:val="002A41AC"/>
    <w:rsid w:val="002C0D2C"/>
    <w:rsid w:val="002C309F"/>
    <w:rsid w:val="002C54AB"/>
    <w:rsid w:val="002D7C26"/>
    <w:rsid w:val="002E1464"/>
    <w:rsid w:val="002F76A2"/>
    <w:rsid w:val="00304998"/>
    <w:rsid w:val="003227C2"/>
    <w:rsid w:val="00331E02"/>
    <w:rsid w:val="00340F85"/>
    <w:rsid w:val="00347DE7"/>
    <w:rsid w:val="00367663"/>
    <w:rsid w:val="0039071F"/>
    <w:rsid w:val="003B5203"/>
    <w:rsid w:val="003C3443"/>
    <w:rsid w:val="003E459A"/>
    <w:rsid w:val="004053EC"/>
    <w:rsid w:val="00406401"/>
    <w:rsid w:val="00425A9B"/>
    <w:rsid w:val="00450200"/>
    <w:rsid w:val="00450B92"/>
    <w:rsid w:val="00463B1C"/>
    <w:rsid w:val="0046550B"/>
    <w:rsid w:val="00476825"/>
    <w:rsid w:val="00492D14"/>
    <w:rsid w:val="00494D06"/>
    <w:rsid w:val="004B78C9"/>
    <w:rsid w:val="004E4FE7"/>
    <w:rsid w:val="004E72C5"/>
    <w:rsid w:val="00512798"/>
    <w:rsid w:val="0054136B"/>
    <w:rsid w:val="005419C7"/>
    <w:rsid w:val="005521A7"/>
    <w:rsid w:val="0056414E"/>
    <w:rsid w:val="00575000"/>
    <w:rsid w:val="00585D90"/>
    <w:rsid w:val="0059516B"/>
    <w:rsid w:val="00595586"/>
    <w:rsid w:val="0059632B"/>
    <w:rsid w:val="005A35E1"/>
    <w:rsid w:val="005E4193"/>
    <w:rsid w:val="005F7377"/>
    <w:rsid w:val="00601E1E"/>
    <w:rsid w:val="00626B1B"/>
    <w:rsid w:val="006410A9"/>
    <w:rsid w:val="006506D7"/>
    <w:rsid w:val="00657A76"/>
    <w:rsid w:val="00667775"/>
    <w:rsid w:val="00670966"/>
    <w:rsid w:val="006854C8"/>
    <w:rsid w:val="006856E6"/>
    <w:rsid w:val="00690C34"/>
    <w:rsid w:val="00694B53"/>
    <w:rsid w:val="006A6C9C"/>
    <w:rsid w:val="006D18C0"/>
    <w:rsid w:val="006F1330"/>
    <w:rsid w:val="007039CF"/>
    <w:rsid w:val="00707D0F"/>
    <w:rsid w:val="00743ACC"/>
    <w:rsid w:val="007440DC"/>
    <w:rsid w:val="007446CF"/>
    <w:rsid w:val="00744CAB"/>
    <w:rsid w:val="00745897"/>
    <w:rsid w:val="00746D7B"/>
    <w:rsid w:val="007472A8"/>
    <w:rsid w:val="007636F3"/>
    <w:rsid w:val="00763705"/>
    <w:rsid w:val="00766A3E"/>
    <w:rsid w:val="007920CE"/>
    <w:rsid w:val="007C0435"/>
    <w:rsid w:val="007E3AD6"/>
    <w:rsid w:val="007E7BCA"/>
    <w:rsid w:val="007F128B"/>
    <w:rsid w:val="007F52E4"/>
    <w:rsid w:val="00804B28"/>
    <w:rsid w:val="00806FC7"/>
    <w:rsid w:val="00807E35"/>
    <w:rsid w:val="00821920"/>
    <w:rsid w:val="00822BE2"/>
    <w:rsid w:val="00823C86"/>
    <w:rsid w:val="0083059F"/>
    <w:rsid w:val="00830792"/>
    <w:rsid w:val="00842C59"/>
    <w:rsid w:val="00851468"/>
    <w:rsid w:val="00874628"/>
    <w:rsid w:val="0087655E"/>
    <w:rsid w:val="00876CE6"/>
    <w:rsid w:val="00882F2A"/>
    <w:rsid w:val="00893111"/>
    <w:rsid w:val="008B3E54"/>
    <w:rsid w:val="008C5236"/>
    <w:rsid w:val="008C5856"/>
    <w:rsid w:val="008E3699"/>
    <w:rsid w:val="008F63E4"/>
    <w:rsid w:val="009027AD"/>
    <w:rsid w:val="00917EBC"/>
    <w:rsid w:val="0093164F"/>
    <w:rsid w:val="00935642"/>
    <w:rsid w:val="00941385"/>
    <w:rsid w:val="0095012D"/>
    <w:rsid w:val="00970395"/>
    <w:rsid w:val="00970804"/>
    <w:rsid w:val="0097382F"/>
    <w:rsid w:val="00991C0D"/>
    <w:rsid w:val="0099740D"/>
    <w:rsid w:val="009A5A3D"/>
    <w:rsid w:val="009D1B16"/>
    <w:rsid w:val="009E64F9"/>
    <w:rsid w:val="00A03072"/>
    <w:rsid w:val="00A22BAF"/>
    <w:rsid w:val="00A335C1"/>
    <w:rsid w:val="00A40936"/>
    <w:rsid w:val="00A474AB"/>
    <w:rsid w:val="00A551A8"/>
    <w:rsid w:val="00A57A03"/>
    <w:rsid w:val="00A57B6F"/>
    <w:rsid w:val="00A856D5"/>
    <w:rsid w:val="00AC715C"/>
    <w:rsid w:val="00AD7C75"/>
    <w:rsid w:val="00AF72D3"/>
    <w:rsid w:val="00B15298"/>
    <w:rsid w:val="00B402D1"/>
    <w:rsid w:val="00B610BB"/>
    <w:rsid w:val="00B671DE"/>
    <w:rsid w:val="00B73D76"/>
    <w:rsid w:val="00B95B76"/>
    <w:rsid w:val="00BB0A70"/>
    <w:rsid w:val="00BC18A9"/>
    <w:rsid w:val="00BD0C60"/>
    <w:rsid w:val="00BD4E8B"/>
    <w:rsid w:val="00BD7DE6"/>
    <w:rsid w:val="00BE23D5"/>
    <w:rsid w:val="00BE5CFD"/>
    <w:rsid w:val="00BE7201"/>
    <w:rsid w:val="00BF06CC"/>
    <w:rsid w:val="00BF3923"/>
    <w:rsid w:val="00C02069"/>
    <w:rsid w:val="00C12E09"/>
    <w:rsid w:val="00C15B9F"/>
    <w:rsid w:val="00C22559"/>
    <w:rsid w:val="00C44AAC"/>
    <w:rsid w:val="00C65E2F"/>
    <w:rsid w:val="00C72515"/>
    <w:rsid w:val="00C77C87"/>
    <w:rsid w:val="00C831AF"/>
    <w:rsid w:val="00C847CC"/>
    <w:rsid w:val="00CA7704"/>
    <w:rsid w:val="00CA7B28"/>
    <w:rsid w:val="00CB7057"/>
    <w:rsid w:val="00CC435B"/>
    <w:rsid w:val="00CD3C01"/>
    <w:rsid w:val="00CD7902"/>
    <w:rsid w:val="00CE0C78"/>
    <w:rsid w:val="00CE1A54"/>
    <w:rsid w:val="00CE7EF9"/>
    <w:rsid w:val="00D06098"/>
    <w:rsid w:val="00D228F2"/>
    <w:rsid w:val="00D2731C"/>
    <w:rsid w:val="00D74969"/>
    <w:rsid w:val="00D8164C"/>
    <w:rsid w:val="00D97066"/>
    <w:rsid w:val="00DD63F7"/>
    <w:rsid w:val="00DE1060"/>
    <w:rsid w:val="00DE7FCD"/>
    <w:rsid w:val="00E02EE7"/>
    <w:rsid w:val="00E13DCD"/>
    <w:rsid w:val="00E30768"/>
    <w:rsid w:val="00E5778F"/>
    <w:rsid w:val="00E94009"/>
    <w:rsid w:val="00E94382"/>
    <w:rsid w:val="00E94750"/>
    <w:rsid w:val="00EB651D"/>
    <w:rsid w:val="00ED7813"/>
    <w:rsid w:val="00EF3385"/>
    <w:rsid w:val="00F030B8"/>
    <w:rsid w:val="00F25C2B"/>
    <w:rsid w:val="00F30256"/>
    <w:rsid w:val="00F3645E"/>
    <w:rsid w:val="00F6554E"/>
    <w:rsid w:val="00FB0474"/>
    <w:rsid w:val="00FB068E"/>
    <w:rsid w:val="00FB19C2"/>
    <w:rsid w:val="00FD15F8"/>
    <w:rsid w:val="00FD2A0D"/>
    <w:rsid w:val="00FD7BF1"/>
    <w:rsid w:val="00FF0080"/>
    <w:rsid w:val="00FF3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52738-EA2B-46B4-81BC-B932E48C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59A"/>
  </w:style>
  <w:style w:type="paragraph" w:styleId="1">
    <w:name w:val="heading 1"/>
    <w:basedOn w:val="a"/>
    <w:next w:val="a"/>
    <w:link w:val="10"/>
    <w:uiPriority w:val="9"/>
    <w:qFormat/>
    <w:rsid w:val="000B2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2EA"/>
    <w:pPr>
      <w:ind w:left="720"/>
      <w:contextualSpacing/>
    </w:pPr>
  </w:style>
  <w:style w:type="table" w:styleId="a4">
    <w:name w:val="Table Grid"/>
    <w:basedOn w:val="a1"/>
    <w:uiPriority w:val="59"/>
    <w:rsid w:val="0093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59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B2882"/>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0B2882"/>
    <w:pPr>
      <w:outlineLvl w:val="9"/>
    </w:pPr>
    <w:rPr>
      <w:lang w:eastAsia="ru-RU"/>
    </w:rPr>
  </w:style>
  <w:style w:type="paragraph" w:styleId="12">
    <w:name w:val="toc 1"/>
    <w:basedOn w:val="a"/>
    <w:next w:val="a"/>
    <w:autoRedefine/>
    <w:uiPriority w:val="39"/>
    <w:unhideWhenUsed/>
    <w:rsid w:val="000B2882"/>
    <w:pPr>
      <w:spacing w:after="100"/>
    </w:pPr>
  </w:style>
  <w:style w:type="character" w:styleId="a6">
    <w:name w:val="Hyperlink"/>
    <w:basedOn w:val="a0"/>
    <w:uiPriority w:val="99"/>
    <w:unhideWhenUsed/>
    <w:rsid w:val="000B2882"/>
    <w:rPr>
      <w:color w:val="0000FF" w:themeColor="hyperlink"/>
      <w:u w:val="single"/>
    </w:rPr>
  </w:style>
  <w:style w:type="paragraph" w:styleId="a7">
    <w:name w:val="Balloon Text"/>
    <w:basedOn w:val="a"/>
    <w:link w:val="a8"/>
    <w:uiPriority w:val="99"/>
    <w:semiHidden/>
    <w:unhideWhenUsed/>
    <w:rsid w:val="000B28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2882"/>
    <w:rPr>
      <w:rFonts w:ascii="Tahoma" w:hAnsi="Tahoma" w:cs="Tahoma"/>
      <w:sz w:val="16"/>
      <w:szCs w:val="16"/>
    </w:rPr>
  </w:style>
  <w:style w:type="paragraph" w:styleId="a9">
    <w:name w:val="header"/>
    <w:basedOn w:val="a"/>
    <w:link w:val="aa"/>
    <w:uiPriority w:val="99"/>
    <w:unhideWhenUsed/>
    <w:rsid w:val="000B28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B2882"/>
  </w:style>
  <w:style w:type="paragraph" w:styleId="ab">
    <w:name w:val="footer"/>
    <w:basedOn w:val="a"/>
    <w:link w:val="ac"/>
    <w:uiPriority w:val="99"/>
    <w:unhideWhenUsed/>
    <w:rsid w:val="000B28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B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B971-A92E-4D1F-9B7C-8999A659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2352</TotalTime>
  <Pages>1</Pages>
  <Words>56658</Words>
  <Characters>322952</Characters>
  <Application>Microsoft Office Word</Application>
  <DocSecurity>0</DocSecurity>
  <Lines>2691</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CVR MOU DO</cp:lastModifiedBy>
  <cp:revision>62</cp:revision>
  <dcterms:created xsi:type="dcterms:W3CDTF">2017-12-04T09:41:00Z</dcterms:created>
  <dcterms:modified xsi:type="dcterms:W3CDTF">2017-12-26T05:02:00Z</dcterms:modified>
</cp:coreProperties>
</file>